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BC0171" w:rsidRPr="001B3266" w14:paraId="774A9C91" w14:textId="77777777">
        <w:trPr>
          <w:trHeight w:hRule="exact" w:val="525"/>
        </w:trPr>
        <w:tc>
          <w:tcPr>
            <w:tcW w:w="150" w:type="dxa"/>
          </w:tcPr>
          <w:p w14:paraId="624A9484" w14:textId="77777777" w:rsidR="00BC0171" w:rsidRPr="001B3266" w:rsidRDefault="00BC0171">
            <w:pPr>
              <w:rPr>
                <w:rStyle w:val="FakeCharacterStyle"/>
                <w:rFonts w:ascii="Source Sans 3" w:hAnsi="Source Sans 3"/>
              </w:rPr>
            </w:pPr>
          </w:p>
        </w:tc>
        <w:tc>
          <w:tcPr>
            <w:tcW w:w="9570" w:type="dxa"/>
            <w:shd w:val="clear" w:color="auto" w:fill="auto"/>
            <w:vAlign w:val="center"/>
          </w:tcPr>
          <w:p w14:paraId="62307021" w14:textId="77777777" w:rsidR="00BC0171" w:rsidRPr="001B3266" w:rsidRDefault="006E665C">
            <w:pPr>
              <w:pStyle w:val="ParagraphStyle5"/>
              <w:rPr>
                <w:rStyle w:val="CharacterStyle4"/>
                <w:rFonts w:ascii="Source Sans 3" w:hAnsi="Source Sans 3"/>
              </w:rPr>
            </w:pPr>
            <w:r w:rsidRPr="001B3266">
              <w:rPr>
                <w:rStyle w:val="CharacterStyle4"/>
                <w:rFonts w:ascii="Source Sans 3" w:hAnsi="Source Sans 3"/>
              </w:rPr>
              <w:t>Gefährdungsbeurteilung</w:t>
            </w:r>
          </w:p>
        </w:tc>
      </w:tr>
    </w:tbl>
    <w:p w14:paraId="04656D2D" w14:textId="77777777" w:rsidR="00BC0171" w:rsidRPr="001B3266" w:rsidRDefault="00BC0171">
      <w:pPr>
        <w:spacing w:line="21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BC0171" w:rsidRPr="001B3266" w14:paraId="3CE91AC3" w14:textId="77777777">
        <w:trPr>
          <w:trHeight w:hRule="exact" w:val="330"/>
        </w:trPr>
        <w:tc>
          <w:tcPr>
            <w:tcW w:w="165" w:type="dxa"/>
          </w:tcPr>
          <w:p w14:paraId="421A0C9F" w14:textId="77777777" w:rsidR="00BC0171" w:rsidRPr="001B3266" w:rsidRDefault="00BC0171">
            <w:pPr>
              <w:rPr>
                <w:rStyle w:val="FakeCharacterStyle"/>
                <w:rFonts w:ascii="Source Sans 3" w:hAnsi="Source Sans 3"/>
              </w:rPr>
            </w:pPr>
          </w:p>
        </w:tc>
        <w:tc>
          <w:tcPr>
            <w:tcW w:w="1440" w:type="dxa"/>
            <w:shd w:val="clear" w:color="auto" w:fill="auto"/>
          </w:tcPr>
          <w:p w14:paraId="7C630F38" w14:textId="77777777" w:rsidR="00BC0171" w:rsidRPr="001B3266" w:rsidRDefault="006E665C">
            <w:pPr>
              <w:pStyle w:val="ParagraphStyle6"/>
              <w:rPr>
                <w:rStyle w:val="CharacterStyle5"/>
                <w:rFonts w:ascii="Source Sans 3" w:hAnsi="Source Sans 3"/>
              </w:rPr>
            </w:pPr>
            <w:r w:rsidRPr="001B3266">
              <w:rPr>
                <w:rStyle w:val="CharacterStyle5"/>
                <w:rFonts w:ascii="Source Sans 3" w:hAnsi="Source Sans 3"/>
              </w:rPr>
              <w:t>Betrieb:</w:t>
            </w:r>
          </w:p>
        </w:tc>
        <w:tc>
          <w:tcPr>
            <w:tcW w:w="285" w:type="dxa"/>
          </w:tcPr>
          <w:p w14:paraId="7F4BC0EA" w14:textId="77777777" w:rsidR="00BC0171" w:rsidRPr="001B3266" w:rsidRDefault="00BC0171">
            <w:pPr>
              <w:rPr>
                <w:rStyle w:val="FakeCharacterStyle"/>
                <w:rFonts w:ascii="Source Sans 3" w:hAnsi="Source Sans 3"/>
              </w:rPr>
            </w:pPr>
          </w:p>
        </w:tc>
        <w:tc>
          <w:tcPr>
            <w:tcW w:w="7830" w:type="dxa"/>
            <w:shd w:val="clear" w:color="auto" w:fill="auto"/>
          </w:tcPr>
          <w:p w14:paraId="1834CEAA" w14:textId="0B32404A" w:rsidR="00BC0171" w:rsidRPr="001B3266" w:rsidRDefault="001B3266">
            <w:pPr>
              <w:pStyle w:val="ParagraphStyle6"/>
              <w:rPr>
                <w:rStyle w:val="CharacterStyle5"/>
                <w:rFonts w:ascii="Source Sans 3" w:hAnsi="Source Sans 3"/>
              </w:rPr>
            </w:pPr>
            <w:r w:rsidRPr="001B3266">
              <w:rPr>
                <w:rStyle w:val="CharacterStyle5"/>
                <w:rFonts w:ascii="Source Sans 3" w:hAnsi="Source Sans 3"/>
              </w:rPr>
              <w:t>Elektromaschinenbau</w:t>
            </w:r>
          </w:p>
        </w:tc>
      </w:tr>
    </w:tbl>
    <w:p w14:paraId="55B47DDC" w14:textId="77777777" w:rsidR="00BC0171" w:rsidRPr="001B3266" w:rsidRDefault="00BC0171">
      <w:pPr>
        <w:spacing w:line="15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10"/>
      </w:tblGrid>
      <w:tr w:rsidR="00BC0171" w:rsidRPr="001B3266" w14:paraId="174F8B72" w14:textId="77777777">
        <w:trPr>
          <w:trHeight w:hRule="exact" w:val="135"/>
        </w:trPr>
        <w:tc>
          <w:tcPr>
            <w:tcW w:w="9810" w:type="dxa"/>
            <w:shd w:val="clear" w:color="auto" w:fill="auto"/>
          </w:tcPr>
          <w:p w14:paraId="084D44A8" w14:textId="77777777" w:rsidR="00BC0171" w:rsidRPr="001B3266" w:rsidRDefault="006E665C">
            <w:pPr>
              <w:pStyle w:val="ParagraphStyle7"/>
              <w:rPr>
                <w:rStyle w:val="FakeCharacterStyle"/>
                <w:rFonts w:ascii="Source Sans 3" w:hAnsi="Source Sans 3"/>
              </w:rPr>
            </w:pPr>
            <w:r w:rsidRPr="001B3266">
              <w:rPr>
                <w:rFonts w:ascii="Source Sans 3" w:hAnsi="Source Sans 3"/>
                <w:noProof/>
              </w:rPr>
              <w:drawing>
                <wp:inline distT="0" distB="0" distL="0" distR="0" wp14:anchorId="4FFC3BC6" wp14:editId="1A8DF60C">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6229350" cy="85725"/>
                          </a:xfrm>
                          <a:prstGeom prst="rect">
                            <a:avLst/>
                          </a:prstGeom>
                          <a:noFill/>
                        </pic:spPr>
                      </pic:pic>
                    </a:graphicData>
                  </a:graphic>
                </wp:inline>
              </w:drawing>
            </w:r>
          </w:p>
        </w:tc>
      </w:tr>
    </w:tbl>
    <w:p w14:paraId="61A5408C" w14:textId="77777777" w:rsidR="00BC0171" w:rsidRPr="001B3266" w:rsidRDefault="00BC0171">
      <w:pPr>
        <w:spacing w:line="75"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BC0171" w:rsidRPr="001B3266" w14:paraId="0A2F4829" w14:textId="77777777">
        <w:trPr>
          <w:trHeight w:hRule="exact" w:val="150"/>
        </w:trPr>
        <w:tc>
          <w:tcPr>
            <w:tcW w:w="150" w:type="dxa"/>
            <w:shd w:val="clear" w:color="auto" w:fill="DCDCDC"/>
          </w:tcPr>
          <w:p w14:paraId="1BAA142D" w14:textId="77777777" w:rsidR="00BC0171" w:rsidRPr="001B3266" w:rsidRDefault="00BC0171">
            <w:pPr>
              <w:pStyle w:val="ParagraphStyle8"/>
              <w:rPr>
                <w:rStyle w:val="FakeCharacterStyle"/>
                <w:rFonts w:ascii="Source Sans 3" w:hAnsi="Source Sans 3"/>
              </w:rPr>
            </w:pPr>
          </w:p>
        </w:tc>
        <w:tc>
          <w:tcPr>
            <w:tcW w:w="645" w:type="dxa"/>
            <w:shd w:val="clear" w:color="auto" w:fill="DCDCDC"/>
          </w:tcPr>
          <w:p w14:paraId="66D4C99A" w14:textId="77777777" w:rsidR="00BC0171" w:rsidRPr="001B3266" w:rsidRDefault="00BC0171">
            <w:pPr>
              <w:pStyle w:val="ParagraphStyle8"/>
              <w:rPr>
                <w:rStyle w:val="FakeCharacterStyle"/>
                <w:rFonts w:ascii="Source Sans 3" w:hAnsi="Source Sans 3"/>
              </w:rPr>
            </w:pPr>
          </w:p>
        </w:tc>
        <w:tc>
          <w:tcPr>
            <w:tcW w:w="1260" w:type="dxa"/>
            <w:shd w:val="clear" w:color="auto" w:fill="DCDCDC"/>
          </w:tcPr>
          <w:p w14:paraId="0C470F30" w14:textId="77777777" w:rsidR="00BC0171" w:rsidRPr="001B3266" w:rsidRDefault="00BC0171">
            <w:pPr>
              <w:pStyle w:val="ParagraphStyle8"/>
              <w:rPr>
                <w:rStyle w:val="FakeCharacterStyle"/>
                <w:rFonts w:ascii="Source Sans 3" w:hAnsi="Source Sans 3"/>
              </w:rPr>
            </w:pPr>
          </w:p>
        </w:tc>
        <w:tc>
          <w:tcPr>
            <w:tcW w:w="180" w:type="dxa"/>
            <w:shd w:val="clear" w:color="auto" w:fill="DCDCDC"/>
          </w:tcPr>
          <w:p w14:paraId="1D1E49AE" w14:textId="77777777" w:rsidR="00BC0171" w:rsidRPr="001B3266" w:rsidRDefault="00BC0171">
            <w:pPr>
              <w:pStyle w:val="ParagraphStyle8"/>
              <w:rPr>
                <w:rStyle w:val="FakeCharacterStyle"/>
                <w:rFonts w:ascii="Source Sans 3" w:hAnsi="Source Sans 3"/>
              </w:rPr>
            </w:pPr>
          </w:p>
        </w:tc>
        <w:tc>
          <w:tcPr>
            <w:tcW w:w="2220" w:type="dxa"/>
            <w:gridSpan w:val="2"/>
            <w:shd w:val="clear" w:color="auto" w:fill="DCDCDC"/>
          </w:tcPr>
          <w:p w14:paraId="2DFD5641"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6AE2BE5F" w14:textId="77777777" w:rsidR="00BC0171" w:rsidRPr="001B3266" w:rsidRDefault="00BC0171">
            <w:pPr>
              <w:pStyle w:val="ParagraphStyle8"/>
              <w:rPr>
                <w:rStyle w:val="FakeCharacterStyle"/>
                <w:rFonts w:ascii="Source Sans 3" w:hAnsi="Source Sans 3"/>
              </w:rPr>
            </w:pPr>
          </w:p>
        </w:tc>
        <w:tc>
          <w:tcPr>
            <w:tcW w:w="735" w:type="dxa"/>
          </w:tcPr>
          <w:p w14:paraId="17AE3CA6" w14:textId="77777777" w:rsidR="00BC0171" w:rsidRPr="001B3266" w:rsidRDefault="00BC0171">
            <w:pPr>
              <w:rPr>
                <w:rStyle w:val="FakeCharacterStyle"/>
                <w:rFonts w:ascii="Source Sans 3" w:hAnsi="Source Sans 3"/>
              </w:rPr>
            </w:pPr>
          </w:p>
        </w:tc>
        <w:tc>
          <w:tcPr>
            <w:tcW w:w="4515" w:type="dxa"/>
            <w:vMerge w:val="restart"/>
            <w:shd w:val="clear" w:color="auto" w:fill="auto"/>
          </w:tcPr>
          <w:p w14:paraId="125962C8" w14:textId="530CD5B2" w:rsidR="00BC0171" w:rsidRPr="001B3266" w:rsidRDefault="00BC0171">
            <w:pPr>
              <w:pStyle w:val="ParagraphStyle7"/>
              <w:rPr>
                <w:rStyle w:val="FakeCharacterStyle"/>
                <w:rFonts w:ascii="Source Sans 3" w:hAnsi="Source Sans 3"/>
              </w:rPr>
            </w:pPr>
          </w:p>
        </w:tc>
      </w:tr>
      <w:tr w:rsidR="00BC0171" w:rsidRPr="001B3266" w14:paraId="341CA91F" w14:textId="77777777">
        <w:trPr>
          <w:trHeight w:hRule="exact" w:val="330"/>
        </w:trPr>
        <w:tc>
          <w:tcPr>
            <w:tcW w:w="150" w:type="dxa"/>
            <w:shd w:val="clear" w:color="auto" w:fill="DCDCDC"/>
          </w:tcPr>
          <w:p w14:paraId="52EFF488" w14:textId="77777777" w:rsidR="00BC0171" w:rsidRPr="001B3266" w:rsidRDefault="00BC0171">
            <w:pPr>
              <w:pStyle w:val="ParagraphStyle8"/>
              <w:rPr>
                <w:rStyle w:val="FakeCharacterStyle"/>
                <w:rFonts w:ascii="Source Sans 3" w:hAnsi="Source Sans 3"/>
              </w:rPr>
            </w:pPr>
          </w:p>
        </w:tc>
        <w:tc>
          <w:tcPr>
            <w:tcW w:w="2085" w:type="dxa"/>
            <w:gridSpan w:val="3"/>
            <w:shd w:val="clear" w:color="auto" w:fill="DCDCDC"/>
          </w:tcPr>
          <w:p w14:paraId="5A84E29E" w14:textId="77777777" w:rsidR="00BC0171" w:rsidRPr="001B3266" w:rsidRDefault="006E665C">
            <w:pPr>
              <w:pStyle w:val="ParagraphStyle9"/>
              <w:rPr>
                <w:rStyle w:val="CharacterStyle6"/>
                <w:rFonts w:ascii="Source Sans 3" w:hAnsi="Source Sans 3"/>
              </w:rPr>
            </w:pPr>
            <w:r w:rsidRPr="001B3266">
              <w:rPr>
                <w:rStyle w:val="CharacterStyle6"/>
                <w:rFonts w:ascii="Source Sans 3" w:hAnsi="Source Sans 3"/>
              </w:rPr>
              <w:t>Erste Beurteilung</w:t>
            </w:r>
          </w:p>
        </w:tc>
        <w:tc>
          <w:tcPr>
            <w:tcW w:w="2220" w:type="dxa"/>
            <w:gridSpan w:val="2"/>
            <w:shd w:val="clear" w:color="auto" w:fill="DCDCDC"/>
          </w:tcPr>
          <w:p w14:paraId="36F69FBD"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2E5AF56B" w14:textId="77777777" w:rsidR="00BC0171" w:rsidRPr="001B3266" w:rsidRDefault="00BC0171">
            <w:pPr>
              <w:pStyle w:val="ParagraphStyle8"/>
              <w:rPr>
                <w:rStyle w:val="FakeCharacterStyle"/>
                <w:rFonts w:ascii="Source Sans 3" w:hAnsi="Source Sans 3"/>
              </w:rPr>
            </w:pPr>
          </w:p>
        </w:tc>
        <w:tc>
          <w:tcPr>
            <w:tcW w:w="735" w:type="dxa"/>
          </w:tcPr>
          <w:p w14:paraId="7285E8F4" w14:textId="77777777" w:rsidR="00BC0171" w:rsidRPr="001B3266" w:rsidRDefault="00BC0171">
            <w:pPr>
              <w:rPr>
                <w:rStyle w:val="FakeCharacterStyle"/>
                <w:rFonts w:ascii="Source Sans 3" w:hAnsi="Source Sans 3"/>
              </w:rPr>
            </w:pPr>
          </w:p>
        </w:tc>
        <w:tc>
          <w:tcPr>
            <w:tcW w:w="4515" w:type="dxa"/>
            <w:vMerge/>
            <w:shd w:val="clear" w:color="auto" w:fill="auto"/>
          </w:tcPr>
          <w:p w14:paraId="1646C5BD" w14:textId="77777777" w:rsidR="00BC0171" w:rsidRPr="001B3266" w:rsidRDefault="00BC0171">
            <w:pPr>
              <w:rPr>
                <w:rStyle w:val="FakeCharacterStyle"/>
                <w:rFonts w:ascii="Source Sans 3" w:hAnsi="Source Sans 3"/>
              </w:rPr>
            </w:pPr>
          </w:p>
        </w:tc>
      </w:tr>
      <w:tr w:rsidR="00BC0171" w:rsidRPr="001B3266" w14:paraId="6C64E7B6" w14:textId="77777777">
        <w:trPr>
          <w:trHeight w:hRule="exact" w:val="285"/>
        </w:trPr>
        <w:tc>
          <w:tcPr>
            <w:tcW w:w="150" w:type="dxa"/>
            <w:shd w:val="clear" w:color="auto" w:fill="DCDCDC"/>
          </w:tcPr>
          <w:p w14:paraId="4A90CC59" w14:textId="77777777" w:rsidR="00BC0171" w:rsidRPr="001B3266" w:rsidRDefault="00BC0171">
            <w:pPr>
              <w:pStyle w:val="ParagraphStyle8"/>
              <w:rPr>
                <w:rStyle w:val="FakeCharacterStyle"/>
                <w:rFonts w:ascii="Source Sans 3" w:hAnsi="Source Sans 3"/>
              </w:rPr>
            </w:pPr>
          </w:p>
        </w:tc>
        <w:tc>
          <w:tcPr>
            <w:tcW w:w="645" w:type="dxa"/>
            <w:vMerge w:val="restart"/>
            <w:shd w:val="clear" w:color="auto" w:fill="DCDCDC"/>
          </w:tcPr>
          <w:p w14:paraId="2FFC541D" w14:textId="77777777" w:rsidR="00BC0171" w:rsidRPr="001B3266" w:rsidRDefault="006E665C">
            <w:pPr>
              <w:pStyle w:val="ParagraphStyle9"/>
              <w:rPr>
                <w:rStyle w:val="CharacterStyle6"/>
                <w:rFonts w:ascii="Source Sans 3" w:hAnsi="Source Sans 3"/>
              </w:rPr>
            </w:pPr>
            <w:r w:rsidRPr="001B3266">
              <w:rPr>
                <w:rStyle w:val="CharacterStyle6"/>
                <w:rFonts w:ascii="Source Sans 3" w:hAnsi="Source Sans 3"/>
              </w:rPr>
              <w:t>vom:</w:t>
            </w:r>
          </w:p>
        </w:tc>
        <w:tc>
          <w:tcPr>
            <w:tcW w:w="3660" w:type="dxa"/>
            <w:gridSpan w:val="4"/>
            <w:shd w:val="clear" w:color="auto" w:fill="DCDCDC"/>
          </w:tcPr>
          <w:p w14:paraId="7E33B7F2" w14:textId="77777777" w:rsidR="00BC0171" w:rsidRPr="001B3266" w:rsidRDefault="00BC0171">
            <w:pPr>
              <w:pStyle w:val="ParagraphStyle10"/>
              <w:rPr>
                <w:rStyle w:val="CharacterStyle7"/>
                <w:rFonts w:ascii="Source Sans 3" w:hAnsi="Source Sans 3"/>
              </w:rPr>
            </w:pPr>
          </w:p>
        </w:tc>
        <w:tc>
          <w:tcPr>
            <w:tcW w:w="15" w:type="dxa"/>
            <w:shd w:val="clear" w:color="auto" w:fill="DCDCDC"/>
          </w:tcPr>
          <w:p w14:paraId="2124AFD5" w14:textId="77777777" w:rsidR="00BC0171" w:rsidRPr="001B3266" w:rsidRDefault="00BC0171">
            <w:pPr>
              <w:pStyle w:val="ParagraphStyle8"/>
              <w:rPr>
                <w:rStyle w:val="FakeCharacterStyle"/>
                <w:rFonts w:ascii="Source Sans 3" w:hAnsi="Source Sans 3"/>
              </w:rPr>
            </w:pPr>
          </w:p>
        </w:tc>
        <w:tc>
          <w:tcPr>
            <w:tcW w:w="735" w:type="dxa"/>
          </w:tcPr>
          <w:p w14:paraId="177A4E08" w14:textId="77777777" w:rsidR="00BC0171" w:rsidRPr="001B3266" w:rsidRDefault="00BC0171">
            <w:pPr>
              <w:rPr>
                <w:rStyle w:val="FakeCharacterStyle"/>
                <w:rFonts w:ascii="Source Sans 3" w:hAnsi="Source Sans 3"/>
              </w:rPr>
            </w:pPr>
          </w:p>
        </w:tc>
        <w:tc>
          <w:tcPr>
            <w:tcW w:w="4515" w:type="dxa"/>
            <w:vMerge/>
            <w:shd w:val="clear" w:color="auto" w:fill="auto"/>
          </w:tcPr>
          <w:p w14:paraId="4A103F9B" w14:textId="77777777" w:rsidR="00BC0171" w:rsidRPr="001B3266" w:rsidRDefault="00BC0171">
            <w:pPr>
              <w:rPr>
                <w:rStyle w:val="FakeCharacterStyle"/>
                <w:rFonts w:ascii="Source Sans 3" w:hAnsi="Source Sans 3"/>
              </w:rPr>
            </w:pPr>
          </w:p>
        </w:tc>
      </w:tr>
      <w:tr w:rsidR="00BC0171" w:rsidRPr="001B3266" w14:paraId="71D5BB6A" w14:textId="77777777">
        <w:trPr>
          <w:trHeight w:hRule="exact" w:val="45"/>
        </w:trPr>
        <w:tc>
          <w:tcPr>
            <w:tcW w:w="150" w:type="dxa"/>
            <w:shd w:val="clear" w:color="auto" w:fill="DCDCDC"/>
          </w:tcPr>
          <w:p w14:paraId="761A191D" w14:textId="77777777" w:rsidR="00BC0171" w:rsidRPr="001B3266" w:rsidRDefault="00BC0171">
            <w:pPr>
              <w:pStyle w:val="ParagraphStyle8"/>
              <w:rPr>
                <w:rStyle w:val="FakeCharacterStyle"/>
                <w:rFonts w:ascii="Source Sans 3" w:hAnsi="Source Sans 3"/>
              </w:rPr>
            </w:pPr>
          </w:p>
        </w:tc>
        <w:tc>
          <w:tcPr>
            <w:tcW w:w="645" w:type="dxa"/>
            <w:vMerge/>
            <w:shd w:val="clear" w:color="auto" w:fill="DCDCDC"/>
          </w:tcPr>
          <w:p w14:paraId="6242723B" w14:textId="77777777" w:rsidR="00BC0171" w:rsidRPr="001B3266" w:rsidRDefault="00BC0171">
            <w:pPr>
              <w:rPr>
                <w:rStyle w:val="FakeCharacterStyle"/>
                <w:rFonts w:ascii="Source Sans 3" w:hAnsi="Source Sans 3"/>
              </w:rPr>
            </w:pPr>
          </w:p>
        </w:tc>
        <w:tc>
          <w:tcPr>
            <w:tcW w:w="3675" w:type="dxa"/>
            <w:gridSpan w:val="5"/>
            <w:vMerge w:val="restart"/>
            <w:shd w:val="clear" w:color="auto" w:fill="DCDCDC"/>
          </w:tcPr>
          <w:p w14:paraId="2A2535A6" w14:textId="21D91CDE" w:rsidR="00BC0171" w:rsidRPr="001B3266" w:rsidRDefault="00BC0171">
            <w:pPr>
              <w:pStyle w:val="ParagraphStyle11"/>
              <w:rPr>
                <w:rStyle w:val="FakeCharacterStyle"/>
                <w:rFonts w:ascii="Source Sans 3" w:hAnsi="Source Sans 3"/>
              </w:rPr>
            </w:pPr>
          </w:p>
        </w:tc>
        <w:tc>
          <w:tcPr>
            <w:tcW w:w="735" w:type="dxa"/>
          </w:tcPr>
          <w:p w14:paraId="7087F094" w14:textId="77777777" w:rsidR="00BC0171" w:rsidRPr="001B3266" w:rsidRDefault="00BC0171">
            <w:pPr>
              <w:rPr>
                <w:rStyle w:val="FakeCharacterStyle"/>
                <w:rFonts w:ascii="Source Sans 3" w:hAnsi="Source Sans 3"/>
              </w:rPr>
            </w:pPr>
          </w:p>
        </w:tc>
        <w:tc>
          <w:tcPr>
            <w:tcW w:w="4515" w:type="dxa"/>
            <w:vMerge/>
            <w:shd w:val="clear" w:color="auto" w:fill="auto"/>
          </w:tcPr>
          <w:p w14:paraId="2A253E5A" w14:textId="77777777" w:rsidR="00BC0171" w:rsidRPr="001B3266" w:rsidRDefault="00BC0171">
            <w:pPr>
              <w:rPr>
                <w:rStyle w:val="FakeCharacterStyle"/>
                <w:rFonts w:ascii="Source Sans 3" w:hAnsi="Source Sans 3"/>
              </w:rPr>
            </w:pPr>
          </w:p>
        </w:tc>
      </w:tr>
      <w:tr w:rsidR="00BC0171" w:rsidRPr="001B3266" w14:paraId="26CAF123" w14:textId="77777777">
        <w:trPr>
          <w:trHeight w:hRule="exact" w:val="90"/>
        </w:trPr>
        <w:tc>
          <w:tcPr>
            <w:tcW w:w="150" w:type="dxa"/>
            <w:shd w:val="clear" w:color="auto" w:fill="DCDCDC"/>
          </w:tcPr>
          <w:p w14:paraId="2F83BE9B" w14:textId="77777777" w:rsidR="00BC0171" w:rsidRPr="001B3266" w:rsidRDefault="00BC0171">
            <w:pPr>
              <w:pStyle w:val="ParagraphStyle8"/>
              <w:rPr>
                <w:rStyle w:val="FakeCharacterStyle"/>
                <w:rFonts w:ascii="Source Sans 3" w:hAnsi="Source Sans 3"/>
              </w:rPr>
            </w:pPr>
          </w:p>
        </w:tc>
        <w:tc>
          <w:tcPr>
            <w:tcW w:w="645" w:type="dxa"/>
            <w:shd w:val="clear" w:color="auto" w:fill="DCDCDC"/>
          </w:tcPr>
          <w:p w14:paraId="6C3405C4" w14:textId="77777777" w:rsidR="00BC0171" w:rsidRPr="001B3266" w:rsidRDefault="00BC0171">
            <w:pPr>
              <w:pStyle w:val="ParagraphStyle8"/>
              <w:rPr>
                <w:rStyle w:val="FakeCharacterStyle"/>
                <w:rFonts w:ascii="Source Sans 3" w:hAnsi="Source Sans 3"/>
              </w:rPr>
            </w:pPr>
          </w:p>
        </w:tc>
        <w:tc>
          <w:tcPr>
            <w:tcW w:w="3675" w:type="dxa"/>
            <w:gridSpan w:val="5"/>
            <w:vMerge/>
            <w:shd w:val="clear" w:color="auto" w:fill="DCDCDC"/>
          </w:tcPr>
          <w:p w14:paraId="22CE18A8" w14:textId="77777777" w:rsidR="00BC0171" w:rsidRPr="001B3266" w:rsidRDefault="00BC0171">
            <w:pPr>
              <w:rPr>
                <w:rStyle w:val="FakeCharacterStyle"/>
                <w:rFonts w:ascii="Source Sans 3" w:hAnsi="Source Sans 3"/>
              </w:rPr>
            </w:pPr>
          </w:p>
        </w:tc>
        <w:tc>
          <w:tcPr>
            <w:tcW w:w="735" w:type="dxa"/>
          </w:tcPr>
          <w:p w14:paraId="5794A099" w14:textId="77777777" w:rsidR="00BC0171" w:rsidRPr="001B3266" w:rsidRDefault="00BC0171">
            <w:pPr>
              <w:rPr>
                <w:rStyle w:val="FakeCharacterStyle"/>
                <w:rFonts w:ascii="Source Sans 3" w:hAnsi="Source Sans 3"/>
              </w:rPr>
            </w:pPr>
          </w:p>
        </w:tc>
        <w:tc>
          <w:tcPr>
            <w:tcW w:w="4515" w:type="dxa"/>
            <w:vMerge/>
            <w:shd w:val="clear" w:color="auto" w:fill="auto"/>
          </w:tcPr>
          <w:p w14:paraId="7BE1F6EE" w14:textId="77777777" w:rsidR="00BC0171" w:rsidRPr="001B3266" w:rsidRDefault="00BC0171">
            <w:pPr>
              <w:rPr>
                <w:rStyle w:val="FakeCharacterStyle"/>
                <w:rFonts w:ascii="Source Sans 3" w:hAnsi="Source Sans 3"/>
              </w:rPr>
            </w:pPr>
          </w:p>
        </w:tc>
      </w:tr>
      <w:tr w:rsidR="00BC0171" w:rsidRPr="001B3266" w14:paraId="01F89835" w14:textId="77777777">
        <w:trPr>
          <w:trHeight w:hRule="exact" w:val="330"/>
        </w:trPr>
        <w:tc>
          <w:tcPr>
            <w:tcW w:w="150" w:type="dxa"/>
            <w:shd w:val="clear" w:color="auto" w:fill="DCDCDC"/>
          </w:tcPr>
          <w:p w14:paraId="52919C1D" w14:textId="77777777" w:rsidR="00BC0171" w:rsidRPr="001B3266" w:rsidRDefault="00BC0171">
            <w:pPr>
              <w:pStyle w:val="ParagraphStyle8"/>
              <w:rPr>
                <w:rStyle w:val="FakeCharacterStyle"/>
                <w:rFonts w:ascii="Source Sans 3" w:hAnsi="Source Sans 3"/>
              </w:rPr>
            </w:pPr>
          </w:p>
        </w:tc>
        <w:tc>
          <w:tcPr>
            <w:tcW w:w="645" w:type="dxa"/>
            <w:shd w:val="clear" w:color="auto" w:fill="DCDCDC"/>
          </w:tcPr>
          <w:p w14:paraId="371EDA8E" w14:textId="77777777" w:rsidR="00BC0171" w:rsidRPr="001B3266" w:rsidRDefault="00BC0171">
            <w:pPr>
              <w:pStyle w:val="ParagraphStyle8"/>
              <w:rPr>
                <w:rStyle w:val="FakeCharacterStyle"/>
                <w:rFonts w:ascii="Source Sans 3" w:hAnsi="Source Sans 3"/>
              </w:rPr>
            </w:pPr>
          </w:p>
        </w:tc>
        <w:tc>
          <w:tcPr>
            <w:tcW w:w="1260" w:type="dxa"/>
            <w:shd w:val="clear" w:color="auto" w:fill="DCDCDC"/>
          </w:tcPr>
          <w:p w14:paraId="35B34125" w14:textId="77777777" w:rsidR="00BC0171" w:rsidRPr="001B3266" w:rsidRDefault="00BC0171">
            <w:pPr>
              <w:pStyle w:val="ParagraphStyle8"/>
              <w:rPr>
                <w:rStyle w:val="FakeCharacterStyle"/>
                <w:rFonts w:ascii="Source Sans 3" w:hAnsi="Source Sans 3"/>
              </w:rPr>
            </w:pPr>
          </w:p>
        </w:tc>
        <w:tc>
          <w:tcPr>
            <w:tcW w:w="180" w:type="dxa"/>
            <w:shd w:val="clear" w:color="auto" w:fill="DCDCDC"/>
          </w:tcPr>
          <w:p w14:paraId="38D6EDD3" w14:textId="77777777" w:rsidR="00BC0171" w:rsidRPr="001B3266" w:rsidRDefault="00BC0171">
            <w:pPr>
              <w:pStyle w:val="ParagraphStyle8"/>
              <w:rPr>
                <w:rStyle w:val="FakeCharacterStyle"/>
                <w:rFonts w:ascii="Source Sans 3" w:hAnsi="Source Sans 3"/>
              </w:rPr>
            </w:pPr>
          </w:p>
        </w:tc>
        <w:tc>
          <w:tcPr>
            <w:tcW w:w="2220" w:type="dxa"/>
            <w:gridSpan w:val="2"/>
            <w:shd w:val="clear" w:color="auto" w:fill="DCDCDC"/>
          </w:tcPr>
          <w:p w14:paraId="286E9923"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35F59341" w14:textId="77777777" w:rsidR="00BC0171" w:rsidRPr="001B3266" w:rsidRDefault="00BC0171">
            <w:pPr>
              <w:pStyle w:val="ParagraphStyle8"/>
              <w:rPr>
                <w:rStyle w:val="FakeCharacterStyle"/>
                <w:rFonts w:ascii="Source Sans 3" w:hAnsi="Source Sans 3"/>
              </w:rPr>
            </w:pPr>
          </w:p>
        </w:tc>
        <w:tc>
          <w:tcPr>
            <w:tcW w:w="735" w:type="dxa"/>
          </w:tcPr>
          <w:p w14:paraId="291EFFA7" w14:textId="77777777" w:rsidR="00BC0171" w:rsidRPr="001B3266" w:rsidRDefault="00BC0171">
            <w:pPr>
              <w:rPr>
                <w:rStyle w:val="FakeCharacterStyle"/>
                <w:rFonts w:ascii="Source Sans 3" w:hAnsi="Source Sans 3"/>
              </w:rPr>
            </w:pPr>
          </w:p>
        </w:tc>
        <w:tc>
          <w:tcPr>
            <w:tcW w:w="4515" w:type="dxa"/>
            <w:vMerge/>
            <w:shd w:val="clear" w:color="auto" w:fill="auto"/>
          </w:tcPr>
          <w:p w14:paraId="254277BF" w14:textId="77777777" w:rsidR="00BC0171" w:rsidRPr="001B3266" w:rsidRDefault="00BC0171">
            <w:pPr>
              <w:rPr>
                <w:rStyle w:val="FakeCharacterStyle"/>
                <w:rFonts w:ascii="Source Sans 3" w:hAnsi="Source Sans 3"/>
              </w:rPr>
            </w:pPr>
          </w:p>
        </w:tc>
      </w:tr>
      <w:tr w:rsidR="00BC0171" w:rsidRPr="001B3266" w14:paraId="076F8400" w14:textId="77777777">
        <w:trPr>
          <w:trHeight w:hRule="exact" w:val="195"/>
        </w:trPr>
        <w:tc>
          <w:tcPr>
            <w:tcW w:w="150" w:type="dxa"/>
            <w:shd w:val="clear" w:color="auto" w:fill="DCDCDC"/>
          </w:tcPr>
          <w:p w14:paraId="38F3D71C" w14:textId="77777777" w:rsidR="00BC0171" w:rsidRPr="001B3266" w:rsidRDefault="00BC0171">
            <w:pPr>
              <w:pStyle w:val="ParagraphStyle8"/>
              <w:rPr>
                <w:rStyle w:val="FakeCharacterStyle"/>
                <w:rFonts w:ascii="Source Sans 3" w:hAnsi="Source Sans 3"/>
              </w:rPr>
            </w:pPr>
          </w:p>
        </w:tc>
        <w:tc>
          <w:tcPr>
            <w:tcW w:w="4320" w:type="dxa"/>
            <w:gridSpan w:val="6"/>
            <w:shd w:val="clear" w:color="auto" w:fill="DCDCDC"/>
          </w:tcPr>
          <w:p w14:paraId="7D902D4E" w14:textId="21353D27" w:rsidR="00BC0171" w:rsidRPr="001B3266" w:rsidRDefault="00BC0171">
            <w:pPr>
              <w:pStyle w:val="ParagraphStyle11"/>
              <w:rPr>
                <w:rStyle w:val="FakeCharacterStyle"/>
                <w:rFonts w:ascii="Source Sans 3" w:hAnsi="Source Sans 3"/>
              </w:rPr>
            </w:pPr>
          </w:p>
        </w:tc>
        <w:tc>
          <w:tcPr>
            <w:tcW w:w="735" w:type="dxa"/>
          </w:tcPr>
          <w:p w14:paraId="1F26FBE7" w14:textId="77777777" w:rsidR="00BC0171" w:rsidRPr="001B3266" w:rsidRDefault="00BC0171">
            <w:pPr>
              <w:rPr>
                <w:rStyle w:val="FakeCharacterStyle"/>
                <w:rFonts w:ascii="Source Sans 3" w:hAnsi="Source Sans 3"/>
              </w:rPr>
            </w:pPr>
          </w:p>
        </w:tc>
        <w:tc>
          <w:tcPr>
            <w:tcW w:w="4515" w:type="dxa"/>
            <w:vMerge/>
            <w:shd w:val="clear" w:color="auto" w:fill="auto"/>
          </w:tcPr>
          <w:p w14:paraId="359A9C6B" w14:textId="77777777" w:rsidR="00BC0171" w:rsidRPr="001B3266" w:rsidRDefault="00BC0171">
            <w:pPr>
              <w:rPr>
                <w:rStyle w:val="FakeCharacterStyle"/>
                <w:rFonts w:ascii="Source Sans 3" w:hAnsi="Source Sans 3"/>
              </w:rPr>
            </w:pPr>
          </w:p>
        </w:tc>
      </w:tr>
      <w:tr w:rsidR="00BC0171" w:rsidRPr="001B3266" w14:paraId="50EBDF5E" w14:textId="77777777">
        <w:trPr>
          <w:trHeight w:hRule="exact" w:val="330"/>
        </w:trPr>
        <w:tc>
          <w:tcPr>
            <w:tcW w:w="150" w:type="dxa"/>
            <w:shd w:val="clear" w:color="auto" w:fill="DCDCDC"/>
          </w:tcPr>
          <w:p w14:paraId="5C27A048" w14:textId="77777777" w:rsidR="00BC0171" w:rsidRPr="001B3266" w:rsidRDefault="00BC0171">
            <w:pPr>
              <w:pStyle w:val="ParagraphStyle8"/>
              <w:rPr>
                <w:rStyle w:val="FakeCharacterStyle"/>
                <w:rFonts w:ascii="Source Sans 3" w:hAnsi="Source Sans 3"/>
              </w:rPr>
            </w:pPr>
          </w:p>
        </w:tc>
        <w:tc>
          <w:tcPr>
            <w:tcW w:w="1905" w:type="dxa"/>
            <w:gridSpan w:val="2"/>
            <w:shd w:val="clear" w:color="auto" w:fill="DCDCDC"/>
          </w:tcPr>
          <w:p w14:paraId="773CD168" w14:textId="77777777" w:rsidR="00BC0171" w:rsidRPr="001B3266" w:rsidRDefault="006E665C">
            <w:pPr>
              <w:pStyle w:val="ParagraphStyle12"/>
              <w:rPr>
                <w:rStyle w:val="CharacterStyle8"/>
                <w:rFonts w:ascii="Source Sans 3" w:hAnsi="Source Sans 3"/>
              </w:rPr>
            </w:pPr>
            <w:r w:rsidRPr="001B3266">
              <w:rPr>
                <w:rStyle w:val="CharacterStyle8"/>
                <w:rFonts w:ascii="Source Sans 3" w:hAnsi="Source Sans 3"/>
              </w:rPr>
              <w:t>Datum, Unterschrift</w:t>
            </w:r>
          </w:p>
        </w:tc>
        <w:tc>
          <w:tcPr>
            <w:tcW w:w="180" w:type="dxa"/>
            <w:shd w:val="clear" w:color="auto" w:fill="DCDCDC"/>
          </w:tcPr>
          <w:p w14:paraId="733A6828" w14:textId="77777777" w:rsidR="00BC0171" w:rsidRPr="001B3266" w:rsidRDefault="00BC0171">
            <w:pPr>
              <w:pStyle w:val="ParagraphStyle8"/>
              <w:rPr>
                <w:rStyle w:val="FakeCharacterStyle"/>
                <w:rFonts w:ascii="Source Sans 3" w:hAnsi="Source Sans 3"/>
              </w:rPr>
            </w:pPr>
          </w:p>
        </w:tc>
        <w:tc>
          <w:tcPr>
            <w:tcW w:w="2220" w:type="dxa"/>
            <w:gridSpan w:val="2"/>
            <w:shd w:val="clear" w:color="auto" w:fill="DCDCDC"/>
          </w:tcPr>
          <w:p w14:paraId="22BABD98"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71083BD2" w14:textId="77777777" w:rsidR="00BC0171" w:rsidRPr="001B3266" w:rsidRDefault="00BC0171">
            <w:pPr>
              <w:pStyle w:val="ParagraphStyle8"/>
              <w:rPr>
                <w:rStyle w:val="FakeCharacterStyle"/>
                <w:rFonts w:ascii="Source Sans 3" w:hAnsi="Source Sans 3"/>
              </w:rPr>
            </w:pPr>
          </w:p>
        </w:tc>
        <w:tc>
          <w:tcPr>
            <w:tcW w:w="735" w:type="dxa"/>
          </w:tcPr>
          <w:p w14:paraId="63EBCBB1" w14:textId="77777777" w:rsidR="00BC0171" w:rsidRPr="001B3266" w:rsidRDefault="00BC0171">
            <w:pPr>
              <w:rPr>
                <w:rStyle w:val="FakeCharacterStyle"/>
                <w:rFonts w:ascii="Source Sans 3" w:hAnsi="Source Sans 3"/>
              </w:rPr>
            </w:pPr>
          </w:p>
        </w:tc>
        <w:tc>
          <w:tcPr>
            <w:tcW w:w="4515" w:type="dxa"/>
            <w:vMerge/>
            <w:shd w:val="clear" w:color="auto" w:fill="auto"/>
          </w:tcPr>
          <w:p w14:paraId="67F22E6C" w14:textId="77777777" w:rsidR="00BC0171" w:rsidRPr="001B3266" w:rsidRDefault="00BC0171">
            <w:pPr>
              <w:rPr>
                <w:rStyle w:val="FakeCharacterStyle"/>
                <w:rFonts w:ascii="Source Sans 3" w:hAnsi="Source Sans 3"/>
              </w:rPr>
            </w:pPr>
          </w:p>
        </w:tc>
      </w:tr>
      <w:tr w:rsidR="00BC0171" w:rsidRPr="001B3266" w14:paraId="57E42107" w14:textId="77777777">
        <w:trPr>
          <w:trHeight w:hRule="exact" w:val="90"/>
        </w:trPr>
        <w:tc>
          <w:tcPr>
            <w:tcW w:w="150" w:type="dxa"/>
            <w:shd w:val="clear" w:color="auto" w:fill="DCDCDC"/>
          </w:tcPr>
          <w:p w14:paraId="03E4F5D7" w14:textId="77777777" w:rsidR="00BC0171" w:rsidRPr="001B3266" w:rsidRDefault="00BC0171">
            <w:pPr>
              <w:pStyle w:val="ParagraphStyle8"/>
              <w:rPr>
                <w:rStyle w:val="FakeCharacterStyle"/>
                <w:rFonts w:ascii="Source Sans 3" w:hAnsi="Source Sans 3"/>
              </w:rPr>
            </w:pPr>
          </w:p>
        </w:tc>
        <w:tc>
          <w:tcPr>
            <w:tcW w:w="645" w:type="dxa"/>
            <w:shd w:val="clear" w:color="auto" w:fill="DCDCDC"/>
          </w:tcPr>
          <w:p w14:paraId="01B7E0AC" w14:textId="77777777" w:rsidR="00BC0171" w:rsidRPr="001B3266" w:rsidRDefault="00BC0171">
            <w:pPr>
              <w:pStyle w:val="ParagraphStyle8"/>
              <w:rPr>
                <w:rStyle w:val="FakeCharacterStyle"/>
                <w:rFonts w:ascii="Source Sans 3" w:hAnsi="Source Sans 3"/>
              </w:rPr>
            </w:pPr>
          </w:p>
        </w:tc>
        <w:tc>
          <w:tcPr>
            <w:tcW w:w="1260" w:type="dxa"/>
            <w:shd w:val="clear" w:color="auto" w:fill="DCDCDC"/>
          </w:tcPr>
          <w:p w14:paraId="0632D65E" w14:textId="77777777" w:rsidR="00BC0171" w:rsidRPr="001B3266" w:rsidRDefault="00BC0171">
            <w:pPr>
              <w:pStyle w:val="ParagraphStyle8"/>
              <w:rPr>
                <w:rStyle w:val="FakeCharacterStyle"/>
                <w:rFonts w:ascii="Source Sans 3" w:hAnsi="Source Sans 3"/>
              </w:rPr>
            </w:pPr>
          </w:p>
        </w:tc>
        <w:tc>
          <w:tcPr>
            <w:tcW w:w="180" w:type="dxa"/>
            <w:shd w:val="clear" w:color="auto" w:fill="DCDCDC"/>
          </w:tcPr>
          <w:p w14:paraId="67568A3F" w14:textId="77777777" w:rsidR="00BC0171" w:rsidRPr="001B3266" w:rsidRDefault="00BC0171">
            <w:pPr>
              <w:pStyle w:val="ParagraphStyle8"/>
              <w:rPr>
                <w:rStyle w:val="FakeCharacterStyle"/>
                <w:rFonts w:ascii="Source Sans 3" w:hAnsi="Source Sans 3"/>
              </w:rPr>
            </w:pPr>
          </w:p>
        </w:tc>
        <w:tc>
          <w:tcPr>
            <w:tcW w:w="2220" w:type="dxa"/>
            <w:gridSpan w:val="2"/>
            <w:shd w:val="clear" w:color="auto" w:fill="DCDCDC"/>
          </w:tcPr>
          <w:p w14:paraId="7E028943"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4258BFF5" w14:textId="77777777" w:rsidR="00BC0171" w:rsidRPr="001B3266" w:rsidRDefault="00BC0171">
            <w:pPr>
              <w:pStyle w:val="ParagraphStyle8"/>
              <w:rPr>
                <w:rStyle w:val="FakeCharacterStyle"/>
                <w:rFonts w:ascii="Source Sans 3" w:hAnsi="Source Sans 3"/>
              </w:rPr>
            </w:pPr>
          </w:p>
        </w:tc>
        <w:tc>
          <w:tcPr>
            <w:tcW w:w="735" w:type="dxa"/>
          </w:tcPr>
          <w:p w14:paraId="61C8F424" w14:textId="77777777" w:rsidR="00BC0171" w:rsidRPr="001B3266" w:rsidRDefault="00BC0171">
            <w:pPr>
              <w:rPr>
                <w:rStyle w:val="FakeCharacterStyle"/>
                <w:rFonts w:ascii="Source Sans 3" w:hAnsi="Source Sans 3"/>
              </w:rPr>
            </w:pPr>
          </w:p>
        </w:tc>
        <w:tc>
          <w:tcPr>
            <w:tcW w:w="4515" w:type="dxa"/>
            <w:vMerge/>
            <w:shd w:val="clear" w:color="auto" w:fill="auto"/>
          </w:tcPr>
          <w:p w14:paraId="754AF69F" w14:textId="77777777" w:rsidR="00BC0171" w:rsidRPr="001B3266" w:rsidRDefault="00BC0171">
            <w:pPr>
              <w:rPr>
                <w:rStyle w:val="FakeCharacterStyle"/>
                <w:rFonts w:ascii="Source Sans 3" w:hAnsi="Source Sans 3"/>
              </w:rPr>
            </w:pPr>
          </w:p>
        </w:tc>
      </w:tr>
      <w:tr w:rsidR="00BC0171" w:rsidRPr="001B3266" w14:paraId="1C27C97E" w14:textId="77777777">
        <w:trPr>
          <w:trHeight w:hRule="exact" w:val="165"/>
        </w:trPr>
        <w:tc>
          <w:tcPr>
            <w:tcW w:w="5205" w:type="dxa"/>
            <w:gridSpan w:val="8"/>
          </w:tcPr>
          <w:p w14:paraId="65D3FFB4" w14:textId="77777777" w:rsidR="00BC0171" w:rsidRPr="001B3266" w:rsidRDefault="00BC0171">
            <w:pPr>
              <w:rPr>
                <w:rStyle w:val="FakeCharacterStyle"/>
                <w:rFonts w:ascii="Source Sans 3" w:hAnsi="Source Sans 3"/>
              </w:rPr>
            </w:pPr>
          </w:p>
        </w:tc>
        <w:tc>
          <w:tcPr>
            <w:tcW w:w="4515" w:type="dxa"/>
            <w:vMerge/>
            <w:shd w:val="clear" w:color="auto" w:fill="auto"/>
          </w:tcPr>
          <w:p w14:paraId="11058764" w14:textId="77777777" w:rsidR="00BC0171" w:rsidRPr="001B3266" w:rsidRDefault="00BC0171">
            <w:pPr>
              <w:rPr>
                <w:rStyle w:val="FakeCharacterStyle"/>
                <w:rFonts w:ascii="Source Sans 3" w:hAnsi="Source Sans 3"/>
              </w:rPr>
            </w:pPr>
          </w:p>
        </w:tc>
      </w:tr>
      <w:tr w:rsidR="00BC0171" w:rsidRPr="001B3266" w14:paraId="78116870" w14:textId="77777777">
        <w:trPr>
          <w:trHeight w:hRule="exact" w:val="135"/>
        </w:trPr>
        <w:tc>
          <w:tcPr>
            <w:tcW w:w="150" w:type="dxa"/>
            <w:shd w:val="clear" w:color="auto" w:fill="DCDCDC"/>
          </w:tcPr>
          <w:p w14:paraId="3D69A929" w14:textId="77777777" w:rsidR="00BC0171" w:rsidRPr="001B3266" w:rsidRDefault="00BC0171">
            <w:pPr>
              <w:pStyle w:val="ParagraphStyle8"/>
              <w:rPr>
                <w:rStyle w:val="FakeCharacterStyle"/>
                <w:rFonts w:ascii="Source Sans 3" w:hAnsi="Source Sans 3"/>
              </w:rPr>
            </w:pPr>
          </w:p>
        </w:tc>
        <w:tc>
          <w:tcPr>
            <w:tcW w:w="645" w:type="dxa"/>
            <w:shd w:val="clear" w:color="auto" w:fill="DCDCDC"/>
          </w:tcPr>
          <w:p w14:paraId="198B6130" w14:textId="77777777" w:rsidR="00BC0171" w:rsidRPr="001B3266" w:rsidRDefault="00BC0171">
            <w:pPr>
              <w:pStyle w:val="ParagraphStyle8"/>
              <w:rPr>
                <w:rStyle w:val="FakeCharacterStyle"/>
                <w:rFonts w:ascii="Source Sans 3" w:hAnsi="Source Sans 3"/>
              </w:rPr>
            </w:pPr>
          </w:p>
        </w:tc>
        <w:tc>
          <w:tcPr>
            <w:tcW w:w="1260" w:type="dxa"/>
            <w:shd w:val="clear" w:color="auto" w:fill="DCDCDC"/>
          </w:tcPr>
          <w:p w14:paraId="131C395E" w14:textId="77777777" w:rsidR="00BC0171" w:rsidRPr="001B3266" w:rsidRDefault="00BC0171">
            <w:pPr>
              <w:pStyle w:val="ParagraphStyle8"/>
              <w:rPr>
                <w:rStyle w:val="FakeCharacterStyle"/>
                <w:rFonts w:ascii="Source Sans 3" w:hAnsi="Source Sans 3"/>
              </w:rPr>
            </w:pPr>
          </w:p>
        </w:tc>
        <w:tc>
          <w:tcPr>
            <w:tcW w:w="810" w:type="dxa"/>
            <w:gridSpan w:val="2"/>
            <w:shd w:val="clear" w:color="auto" w:fill="DCDCDC"/>
          </w:tcPr>
          <w:p w14:paraId="3CD19734" w14:textId="77777777" w:rsidR="00BC0171" w:rsidRPr="001B3266" w:rsidRDefault="00BC0171">
            <w:pPr>
              <w:pStyle w:val="ParagraphStyle8"/>
              <w:rPr>
                <w:rStyle w:val="FakeCharacterStyle"/>
                <w:rFonts w:ascii="Source Sans 3" w:hAnsi="Source Sans 3"/>
              </w:rPr>
            </w:pPr>
          </w:p>
        </w:tc>
        <w:tc>
          <w:tcPr>
            <w:tcW w:w="1590" w:type="dxa"/>
            <w:shd w:val="clear" w:color="auto" w:fill="DCDCDC"/>
          </w:tcPr>
          <w:p w14:paraId="4FA26761"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2464C4A3" w14:textId="77777777" w:rsidR="00BC0171" w:rsidRPr="001B3266" w:rsidRDefault="00BC0171">
            <w:pPr>
              <w:pStyle w:val="ParagraphStyle8"/>
              <w:rPr>
                <w:rStyle w:val="FakeCharacterStyle"/>
                <w:rFonts w:ascii="Source Sans 3" w:hAnsi="Source Sans 3"/>
              </w:rPr>
            </w:pPr>
          </w:p>
        </w:tc>
        <w:tc>
          <w:tcPr>
            <w:tcW w:w="735" w:type="dxa"/>
          </w:tcPr>
          <w:p w14:paraId="48D8773B" w14:textId="77777777" w:rsidR="00BC0171" w:rsidRPr="001B3266" w:rsidRDefault="00BC0171">
            <w:pPr>
              <w:rPr>
                <w:rStyle w:val="FakeCharacterStyle"/>
                <w:rFonts w:ascii="Source Sans 3" w:hAnsi="Source Sans 3"/>
              </w:rPr>
            </w:pPr>
          </w:p>
        </w:tc>
        <w:tc>
          <w:tcPr>
            <w:tcW w:w="4515" w:type="dxa"/>
            <w:vMerge/>
            <w:shd w:val="clear" w:color="auto" w:fill="auto"/>
          </w:tcPr>
          <w:p w14:paraId="3363005B" w14:textId="77777777" w:rsidR="00BC0171" w:rsidRPr="001B3266" w:rsidRDefault="00BC0171">
            <w:pPr>
              <w:rPr>
                <w:rStyle w:val="FakeCharacterStyle"/>
                <w:rFonts w:ascii="Source Sans 3" w:hAnsi="Source Sans 3"/>
              </w:rPr>
            </w:pPr>
          </w:p>
        </w:tc>
      </w:tr>
      <w:tr w:rsidR="00BC0171" w:rsidRPr="001B3266" w14:paraId="1E994140" w14:textId="77777777">
        <w:trPr>
          <w:trHeight w:hRule="exact" w:val="345"/>
        </w:trPr>
        <w:tc>
          <w:tcPr>
            <w:tcW w:w="150" w:type="dxa"/>
            <w:shd w:val="clear" w:color="auto" w:fill="DCDCDC"/>
          </w:tcPr>
          <w:p w14:paraId="4EE09888" w14:textId="77777777" w:rsidR="00BC0171" w:rsidRPr="001B3266" w:rsidRDefault="00BC0171">
            <w:pPr>
              <w:pStyle w:val="ParagraphStyle8"/>
              <w:rPr>
                <w:rStyle w:val="FakeCharacterStyle"/>
                <w:rFonts w:ascii="Source Sans 3" w:hAnsi="Source Sans 3"/>
              </w:rPr>
            </w:pPr>
          </w:p>
        </w:tc>
        <w:tc>
          <w:tcPr>
            <w:tcW w:w="2715" w:type="dxa"/>
            <w:gridSpan w:val="4"/>
            <w:shd w:val="clear" w:color="auto" w:fill="DCDCDC"/>
          </w:tcPr>
          <w:p w14:paraId="19487F63" w14:textId="77777777" w:rsidR="00BC0171" w:rsidRPr="001B3266" w:rsidRDefault="006E665C">
            <w:pPr>
              <w:pStyle w:val="ParagraphStyle9"/>
              <w:rPr>
                <w:rStyle w:val="CharacterStyle6"/>
                <w:rFonts w:ascii="Source Sans 3" w:hAnsi="Source Sans 3"/>
              </w:rPr>
            </w:pPr>
            <w:r w:rsidRPr="001B3266">
              <w:rPr>
                <w:rStyle w:val="CharacterStyle6"/>
                <w:rFonts w:ascii="Source Sans 3" w:hAnsi="Source Sans 3"/>
              </w:rPr>
              <w:t>Wiederholte Beurteilung</w:t>
            </w:r>
          </w:p>
        </w:tc>
        <w:tc>
          <w:tcPr>
            <w:tcW w:w="1590" w:type="dxa"/>
            <w:shd w:val="clear" w:color="auto" w:fill="DCDCDC"/>
          </w:tcPr>
          <w:p w14:paraId="0D4BB49C"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2C5C8EA1" w14:textId="77777777" w:rsidR="00BC0171" w:rsidRPr="001B3266" w:rsidRDefault="00BC0171">
            <w:pPr>
              <w:pStyle w:val="ParagraphStyle8"/>
              <w:rPr>
                <w:rStyle w:val="FakeCharacterStyle"/>
                <w:rFonts w:ascii="Source Sans 3" w:hAnsi="Source Sans 3"/>
              </w:rPr>
            </w:pPr>
          </w:p>
        </w:tc>
        <w:tc>
          <w:tcPr>
            <w:tcW w:w="735" w:type="dxa"/>
          </w:tcPr>
          <w:p w14:paraId="75D874AD" w14:textId="77777777" w:rsidR="00BC0171" w:rsidRPr="001B3266" w:rsidRDefault="00BC0171">
            <w:pPr>
              <w:rPr>
                <w:rStyle w:val="FakeCharacterStyle"/>
                <w:rFonts w:ascii="Source Sans 3" w:hAnsi="Source Sans 3"/>
              </w:rPr>
            </w:pPr>
          </w:p>
        </w:tc>
        <w:tc>
          <w:tcPr>
            <w:tcW w:w="4515" w:type="dxa"/>
            <w:vMerge/>
            <w:shd w:val="clear" w:color="auto" w:fill="auto"/>
          </w:tcPr>
          <w:p w14:paraId="0C0107EA" w14:textId="77777777" w:rsidR="00BC0171" w:rsidRPr="001B3266" w:rsidRDefault="00BC0171">
            <w:pPr>
              <w:rPr>
                <w:rStyle w:val="FakeCharacterStyle"/>
                <w:rFonts w:ascii="Source Sans 3" w:hAnsi="Source Sans 3"/>
              </w:rPr>
            </w:pPr>
          </w:p>
        </w:tc>
      </w:tr>
      <w:tr w:rsidR="00BC0171" w:rsidRPr="001B3266" w14:paraId="1A55C6D6" w14:textId="77777777">
        <w:trPr>
          <w:trHeight w:hRule="exact" w:val="285"/>
        </w:trPr>
        <w:tc>
          <w:tcPr>
            <w:tcW w:w="150" w:type="dxa"/>
            <w:shd w:val="clear" w:color="auto" w:fill="DCDCDC"/>
          </w:tcPr>
          <w:p w14:paraId="7868F24A" w14:textId="77777777" w:rsidR="00BC0171" w:rsidRPr="001B3266" w:rsidRDefault="00BC0171">
            <w:pPr>
              <w:pStyle w:val="ParagraphStyle8"/>
              <w:rPr>
                <w:rStyle w:val="FakeCharacterStyle"/>
                <w:rFonts w:ascii="Source Sans 3" w:hAnsi="Source Sans 3"/>
              </w:rPr>
            </w:pPr>
          </w:p>
        </w:tc>
        <w:tc>
          <w:tcPr>
            <w:tcW w:w="645" w:type="dxa"/>
            <w:vMerge w:val="restart"/>
            <w:shd w:val="clear" w:color="auto" w:fill="DCDCDC"/>
          </w:tcPr>
          <w:p w14:paraId="6D23EA01" w14:textId="77777777" w:rsidR="00BC0171" w:rsidRPr="001B3266" w:rsidRDefault="006E665C">
            <w:pPr>
              <w:pStyle w:val="ParagraphStyle9"/>
              <w:rPr>
                <w:rStyle w:val="CharacterStyle6"/>
                <w:rFonts w:ascii="Source Sans 3" w:hAnsi="Source Sans 3"/>
              </w:rPr>
            </w:pPr>
            <w:r w:rsidRPr="001B3266">
              <w:rPr>
                <w:rStyle w:val="CharacterStyle6"/>
                <w:rFonts w:ascii="Source Sans 3" w:hAnsi="Source Sans 3"/>
              </w:rPr>
              <w:t>vom:</w:t>
            </w:r>
          </w:p>
        </w:tc>
        <w:tc>
          <w:tcPr>
            <w:tcW w:w="3660" w:type="dxa"/>
            <w:gridSpan w:val="4"/>
            <w:shd w:val="clear" w:color="auto" w:fill="DCDCDC"/>
          </w:tcPr>
          <w:p w14:paraId="15D52293" w14:textId="77777777" w:rsidR="00BC0171" w:rsidRPr="001B3266" w:rsidRDefault="00BC0171">
            <w:pPr>
              <w:pStyle w:val="ParagraphStyle10"/>
              <w:rPr>
                <w:rStyle w:val="CharacterStyle7"/>
                <w:rFonts w:ascii="Source Sans 3" w:hAnsi="Source Sans 3"/>
              </w:rPr>
            </w:pPr>
          </w:p>
        </w:tc>
        <w:tc>
          <w:tcPr>
            <w:tcW w:w="15" w:type="dxa"/>
            <w:shd w:val="clear" w:color="auto" w:fill="DCDCDC"/>
          </w:tcPr>
          <w:p w14:paraId="2C9C1EC5" w14:textId="77777777" w:rsidR="00BC0171" w:rsidRPr="001B3266" w:rsidRDefault="00BC0171">
            <w:pPr>
              <w:pStyle w:val="ParagraphStyle8"/>
              <w:rPr>
                <w:rStyle w:val="FakeCharacterStyle"/>
                <w:rFonts w:ascii="Source Sans 3" w:hAnsi="Source Sans 3"/>
              </w:rPr>
            </w:pPr>
          </w:p>
        </w:tc>
        <w:tc>
          <w:tcPr>
            <w:tcW w:w="735" w:type="dxa"/>
          </w:tcPr>
          <w:p w14:paraId="7C553C56" w14:textId="77777777" w:rsidR="00BC0171" w:rsidRPr="001B3266" w:rsidRDefault="00BC0171">
            <w:pPr>
              <w:rPr>
                <w:rStyle w:val="FakeCharacterStyle"/>
                <w:rFonts w:ascii="Source Sans 3" w:hAnsi="Source Sans 3"/>
              </w:rPr>
            </w:pPr>
          </w:p>
        </w:tc>
        <w:tc>
          <w:tcPr>
            <w:tcW w:w="4515" w:type="dxa"/>
            <w:vMerge/>
            <w:shd w:val="clear" w:color="auto" w:fill="auto"/>
          </w:tcPr>
          <w:p w14:paraId="6CF8A819" w14:textId="77777777" w:rsidR="00BC0171" w:rsidRPr="001B3266" w:rsidRDefault="00BC0171">
            <w:pPr>
              <w:rPr>
                <w:rStyle w:val="FakeCharacterStyle"/>
                <w:rFonts w:ascii="Source Sans 3" w:hAnsi="Source Sans 3"/>
              </w:rPr>
            </w:pPr>
          </w:p>
        </w:tc>
      </w:tr>
      <w:tr w:rsidR="00BC0171" w:rsidRPr="001B3266" w14:paraId="016D1645" w14:textId="77777777">
        <w:trPr>
          <w:trHeight w:hRule="exact" w:val="15"/>
        </w:trPr>
        <w:tc>
          <w:tcPr>
            <w:tcW w:w="150" w:type="dxa"/>
            <w:shd w:val="clear" w:color="auto" w:fill="DCDCDC"/>
          </w:tcPr>
          <w:p w14:paraId="67B9CE0A" w14:textId="77777777" w:rsidR="00BC0171" w:rsidRPr="001B3266" w:rsidRDefault="00BC0171">
            <w:pPr>
              <w:pStyle w:val="ParagraphStyle8"/>
              <w:rPr>
                <w:rStyle w:val="FakeCharacterStyle"/>
                <w:rFonts w:ascii="Source Sans 3" w:hAnsi="Source Sans 3"/>
              </w:rPr>
            </w:pPr>
          </w:p>
        </w:tc>
        <w:tc>
          <w:tcPr>
            <w:tcW w:w="645" w:type="dxa"/>
            <w:vMerge/>
            <w:shd w:val="clear" w:color="auto" w:fill="DCDCDC"/>
          </w:tcPr>
          <w:p w14:paraId="5E224EB7" w14:textId="77777777" w:rsidR="00BC0171" w:rsidRPr="001B3266" w:rsidRDefault="00BC0171">
            <w:pPr>
              <w:rPr>
                <w:rStyle w:val="FakeCharacterStyle"/>
                <w:rFonts w:ascii="Source Sans 3" w:hAnsi="Source Sans 3"/>
              </w:rPr>
            </w:pPr>
          </w:p>
        </w:tc>
        <w:tc>
          <w:tcPr>
            <w:tcW w:w="1260" w:type="dxa"/>
            <w:shd w:val="clear" w:color="auto" w:fill="DCDCDC"/>
          </w:tcPr>
          <w:p w14:paraId="6532B0B3" w14:textId="77777777" w:rsidR="00BC0171" w:rsidRPr="001B3266" w:rsidRDefault="00BC0171">
            <w:pPr>
              <w:pStyle w:val="ParagraphStyle8"/>
              <w:rPr>
                <w:rStyle w:val="FakeCharacterStyle"/>
                <w:rFonts w:ascii="Source Sans 3" w:hAnsi="Source Sans 3"/>
              </w:rPr>
            </w:pPr>
          </w:p>
        </w:tc>
        <w:tc>
          <w:tcPr>
            <w:tcW w:w="810" w:type="dxa"/>
            <w:gridSpan w:val="2"/>
            <w:shd w:val="clear" w:color="auto" w:fill="DCDCDC"/>
          </w:tcPr>
          <w:p w14:paraId="64B1A448" w14:textId="77777777" w:rsidR="00BC0171" w:rsidRPr="001B3266" w:rsidRDefault="00BC0171">
            <w:pPr>
              <w:pStyle w:val="ParagraphStyle8"/>
              <w:rPr>
                <w:rStyle w:val="FakeCharacterStyle"/>
                <w:rFonts w:ascii="Source Sans 3" w:hAnsi="Source Sans 3"/>
              </w:rPr>
            </w:pPr>
          </w:p>
        </w:tc>
        <w:tc>
          <w:tcPr>
            <w:tcW w:w="1590" w:type="dxa"/>
            <w:shd w:val="clear" w:color="auto" w:fill="DCDCDC"/>
          </w:tcPr>
          <w:p w14:paraId="0DF85585"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0AF5905C" w14:textId="77777777" w:rsidR="00BC0171" w:rsidRPr="001B3266" w:rsidRDefault="00BC0171">
            <w:pPr>
              <w:pStyle w:val="ParagraphStyle8"/>
              <w:rPr>
                <w:rStyle w:val="FakeCharacterStyle"/>
                <w:rFonts w:ascii="Source Sans 3" w:hAnsi="Source Sans 3"/>
              </w:rPr>
            </w:pPr>
          </w:p>
        </w:tc>
        <w:tc>
          <w:tcPr>
            <w:tcW w:w="735" w:type="dxa"/>
          </w:tcPr>
          <w:p w14:paraId="09AFC003" w14:textId="77777777" w:rsidR="00BC0171" w:rsidRPr="001B3266" w:rsidRDefault="00BC0171">
            <w:pPr>
              <w:rPr>
                <w:rStyle w:val="FakeCharacterStyle"/>
                <w:rFonts w:ascii="Source Sans 3" w:hAnsi="Source Sans 3"/>
              </w:rPr>
            </w:pPr>
          </w:p>
        </w:tc>
        <w:tc>
          <w:tcPr>
            <w:tcW w:w="4515" w:type="dxa"/>
            <w:vMerge/>
            <w:shd w:val="clear" w:color="auto" w:fill="auto"/>
          </w:tcPr>
          <w:p w14:paraId="3665FB79" w14:textId="77777777" w:rsidR="00BC0171" w:rsidRPr="001B3266" w:rsidRDefault="00BC0171">
            <w:pPr>
              <w:rPr>
                <w:rStyle w:val="FakeCharacterStyle"/>
                <w:rFonts w:ascii="Source Sans 3" w:hAnsi="Source Sans 3"/>
              </w:rPr>
            </w:pPr>
          </w:p>
        </w:tc>
      </w:tr>
      <w:tr w:rsidR="00BC0171" w:rsidRPr="001B3266" w14:paraId="78ED84B4" w14:textId="77777777">
        <w:trPr>
          <w:trHeight w:hRule="exact" w:val="30"/>
        </w:trPr>
        <w:tc>
          <w:tcPr>
            <w:tcW w:w="150" w:type="dxa"/>
            <w:shd w:val="clear" w:color="auto" w:fill="DCDCDC"/>
          </w:tcPr>
          <w:p w14:paraId="50FC0937" w14:textId="77777777" w:rsidR="00BC0171" w:rsidRPr="001B3266" w:rsidRDefault="00BC0171">
            <w:pPr>
              <w:pStyle w:val="ParagraphStyle8"/>
              <w:rPr>
                <w:rStyle w:val="FakeCharacterStyle"/>
                <w:rFonts w:ascii="Source Sans 3" w:hAnsi="Source Sans 3"/>
              </w:rPr>
            </w:pPr>
          </w:p>
        </w:tc>
        <w:tc>
          <w:tcPr>
            <w:tcW w:w="645" w:type="dxa"/>
            <w:vMerge/>
            <w:shd w:val="clear" w:color="auto" w:fill="DCDCDC"/>
          </w:tcPr>
          <w:p w14:paraId="6FFA6D01" w14:textId="77777777" w:rsidR="00BC0171" w:rsidRPr="001B3266" w:rsidRDefault="00BC0171">
            <w:pPr>
              <w:rPr>
                <w:rStyle w:val="FakeCharacterStyle"/>
                <w:rFonts w:ascii="Source Sans 3" w:hAnsi="Source Sans 3"/>
              </w:rPr>
            </w:pPr>
          </w:p>
        </w:tc>
        <w:tc>
          <w:tcPr>
            <w:tcW w:w="3675" w:type="dxa"/>
            <w:gridSpan w:val="5"/>
            <w:vMerge w:val="restart"/>
            <w:shd w:val="clear" w:color="auto" w:fill="DCDCDC"/>
          </w:tcPr>
          <w:p w14:paraId="7534A57D" w14:textId="1277C61B" w:rsidR="00BC0171" w:rsidRPr="001B3266" w:rsidRDefault="00BC0171">
            <w:pPr>
              <w:pStyle w:val="ParagraphStyle11"/>
              <w:rPr>
                <w:rStyle w:val="FakeCharacterStyle"/>
                <w:rFonts w:ascii="Source Sans 3" w:hAnsi="Source Sans 3"/>
              </w:rPr>
            </w:pPr>
          </w:p>
        </w:tc>
        <w:tc>
          <w:tcPr>
            <w:tcW w:w="735" w:type="dxa"/>
          </w:tcPr>
          <w:p w14:paraId="7FBD9C6D" w14:textId="77777777" w:rsidR="00BC0171" w:rsidRPr="001B3266" w:rsidRDefault="00BC0171">
            <w:pPr>
              <w:rPr>
                <w:rStyle w:val="FakeCharacterStyle"/>
                <w:rFonts w:ascii="Source Sans 3" w:hAnsi="Source Sans 3"/>
              </w:rPr>
            </w:pPr>
          </w:p>
        </w:tc>
        <w:tc>
          <w:tcPr>
            <w:tcW w:w="4515" w:type="dxa"/>
            <w:vMerge/>
            <w:shd w:val="clear" w:color="auto" w:fill="auto"/>
          </w:tcPr>
          <w:p w14:paraId="2826F0B8" w14:textId="77777777" w:rsidR="00BC0171" w:rsidRPr="001B3266" w:rsidRDefault="00BC0171">
            <w:pPr>
              <w:rPr>
                <w:rStyle w:val="FakeCharacterStyle"/>
                <w:rFonts w:ascii="Source Sans 3" w:hAnsi="Source Sans 3"/>
              </w:rPr>
            </w:pPr>
          </w:p>
        </w:tc>
      </w:tr>
      <w:tr w:rsidR="00BC0171" w:rsidRPr="001B3266" w14:paraId="189202A6" w14:textId="77777777">
        <w:trPr>
          <w:trHeight w:hRule="exact" w:val="150"/>
        </w:trPr>
        <w:tc>
          <w:tcPr>
            <w:tcW w:w="150" w:type="dxa"/>
            <w:shd w:val="clear" w:color="auto" w:fill="DCDCDC"/>
          </w:tcPr>
          <w:p w14:paraId="4B08E0A1" w14:textId="77777777" w:rsidR="00BC0171" w:rsidRPr="001B3266" w:rsidRDefault="00BC0171">
            <w:pPr>
              <w:pStyle w:val="ParagraphStyle8"/>
              <w:rPr>
                <w:rStyle w:val="FakeCharacterStyle"/>
                <w:rFonts w:ascii="Source Sans 3" w:hAnsi="Source Sans 3"/>
              </w:rPr>
            </w:pPr>
          </w:p>
        </w:tc>
        <w:tc>
          <w:tcPr>
            <w:tcW w:w="645" w:type="dxa"/>
            <w:shd w:val="clear" w:color="auto" w:fill="DCDCDC"/>
          </w:tcPr>
          <w:p w14:paraId="2E9E686A" w14:textId="77777777" w:rsidR="00BC0171" w:rsidRPr="001B3266" w:rsidRDefault="00BC0171">
            <w:pPr>
              <w:pStyle w:val="ParagraphStyle8"/>
              <w:rPr>
                <w:rStyle w:val="FakeCharacterStyle"/>
                <w:rFonts w:ascii="Source Sans 3" w:hAnsi="Source Sans 3"/>
              </w:rPr>
            </w:pPr>
          </w:p>
        </w:tc>
        <w:tc>
          <w:tcPr>
            <w:tcW w:w="3675" w:type="dxa"/>
            <w:gridSpan w:val="5"/>
            <w:vMerge/>
            <w:shd w:val="clear" w:color="auto" w:fill="DCDCDC"/>
          </w:tcPr>
          <w:p w14:paraId="0E1881E1" w14:textId="77777777" w:rsidR="00BC0171" w:rsidRPr="001B3266" w:rsidRDefault="00BC0171">
            <w:pPr>
              <w:rPr>
                <w:rStyle w:val="FakeCharacterStyle"/>
                <w:rFonts w:ascii="Source Sans 3" w:hAnsi="Source Sans 3"/>
              </w:rPr>
            </w:pPr>
          </w:p>
        </w:tc>
        <w:tc>
          <w:tcPr>
            <w:tcW w:w="735" w:type="dxa"/>
          </w:tcPr>
          <w:p w14:paraId="5D3B4045" w14:textId="77777777" w:rsidR="00BC0171" w:rsidRPr="001B3266" w:rsidRDefault="00BC0171">
            <w:pPr>
              <w:rPr>
                <w:rStyle w:val="FakeCharacterStyle"/>
                <w:rFonts w:ascii="Source Sans 3" w:hAnsi="Source Sans 3"/>
              </w:rPr>
            </w:pPr>
          </w:p>
        </w:tc>
        <w:tc>
          <w:tcPr>
            <w:tcW w:w="4515" w:type="dxa"/>
            <w:vMerge/>
            <w:shd w:val="clear" w:color="auto" w:fill="auto"/>
          </w:tcPr>
          <w:p w14:paraId="451D855C" w14:textId="77777777" w:rsidR="00BC0171" w:rsidRPr="001B3266" w:rsidRDefault="00BC0171">
            <w:pPr>
              <w:rPr>
                <w:rStyle w:val="FakeCharacterStyle"/>
                <w:rFonts w:ascii="Source Sans 3" w:hAnsi="Source Sans 3"/>
              </w:rPr>
            </w:pPr>
          </w:p>
        </w:tc>
      </w:tr>
      <w:tr w:rsidR="00BC0171" w:rsidRPr="001B3266" w14:paraId="5764BCAB" w14:textId="77777777">
        <w:trPr>
          <w:trHeight w:hRule="exact" w:val="285"/>
        </w:trPr>
        <w:tc>
          <w:tcPr>
            <w:tcW w:w="150" w:type="dxa"/>
            <w:shd w:val="clear" w:color="auto" w:fill="DCDCDC"/>
          </w:tcPr>
          <w:p w14:paraId="347C672F" w14:textId="77777777" w:rsidR="00BC0171" w:rsidRPr="001B3266" w:rsidRDefault="00BC0171">
            <w:pPr>
              <w:pStyle w:val="ParagraphStyle8"/>
              <w:rPr>
                <w:rStyle w:val="FakeCharacterStyle"/>
                <w:rFonts w:ascii="Source Sans 3" w:hAnsi="Source Sans 3"/>
              </w:rPr>
            </w:pPr>
          </w:p>
        </w:tc>
        <w:tc>
          <w:tcPr>
            <w:tcW w:w="645" w:type="dxa"/>
            <w:shd w:val="clear" w:color="auto" w:fill="DCDCDC"/>
          </w:tcPr>
          <w:p w14:paraId="238F377D" w14:textId="77777777" w:rsidR="00BC0171" w:rsidRPr="001B3266" w:rsidRDefault="00BC0171">
            <w:pPr>
              <w:pStyle w:val="ParagraphStyle8"/>
              <w:rPr>
                <w:rStyle w:val="FakeCharacterStyle"/>
                <w:rFonts w:ascii="Source Sans 3" w:hAnsi="Source Sans 3"/>
              </w:rPr>
            </w:pPr>
          </w:p>
        </w:tc>
        <w:tc>
          <w:tcPr>
            <w:tcW w:w="1260" w:type="dxa"/>
            <w:shd w:val="clear" w:color="auto" w:fill="DCDCDC"/>
          </w:tcPr>
          <w:p w14:paraId="48507FD7" w14:textId="77777777" w:rsidR="00BC0171" w:rsidRPr="001B3266" w:rsidRDefault="00BC0171">
            <w:pPr>
              <w:pStyle w:val="ParagraphStyle8"/>
              <w:rPr>
                <w:rStyle w:val="FakeCharacterStyle"/>
                <w:rFonts w:ascii="Source Sans 3" w:hAnsi="Source Sans 3"/>
              </w:rPr>
            </w:pPr>
          </w:p>
        </w:tc>
        <w:tc>
          <w:tcPr>
            <w:tcW w:w="810" w:type="dxa"/>
            <w:gridSpan w:val="2"/>
            <w:shd w:val="clear" w:color="auto" w:fill="DCDCDC"/>
          </w:tcPr>
          <w:p w14:paraId="5345353E" w14:textId="77777777" w:rsidR="00BC0171" w:rsidRPr="001B3266" w:rsidRDefault="00BC0171">
            <w:pPr>
              <w:pStyle w:val="ParagraphStyle8"/>
              <w:rPr>
                <w:rStyle w:val="FakeCharacterStyle"/>
                <w:rFonts w:ascii="Source Sans 3" w:hAnsi="Source Sans 3"/>
              </w:rPr>
            </w:pPr>
          </w:p>
        </w:tc>
        <w:tc>
          <w:tcPr>
            <w:tcW w:w="1590" w:type="dxa"/>
            <w:shd w:val="clear" w:color="auto" w:fill="DCDCDC"/>
          </w:tcPr>
          <w:p w14:paraId="21187912"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42E97072" w14:textId="77777777" w:rsidR="00BC0171" w:rsidRPr="001B3266" w:rsidRDefault="00BC0171">
            <w:pPr>
              <w:pStyle w:val="ParagraphStyle8"/>
              <w:rPr>
                <w:rStyle w:val="FakeCharacterStyle"/>
                <w:rFonts w:ascii="Source Sans 3" w:hAnsi="Source Sans 3"/>
              </w:rPr>
            </w:pPr>
          </w:p>
        </w:tc>
        <w:tc>
          <w:tcPr>
            <w:tcW w:w="735" w:type="dxa"/>
          </w:tcPr>
          <w:p w14:paraId="108B9524" w14:textId="77777777" w:rsidR="00BC0171" w:rsidRPr="001B3266" w:rsidRDefault="00BC0171">
            <w:pPr>
              <w:rPr>
                <w:rStyle w:val="FakeCharacterStyle"/>
                <w:rFonts w:ascii="Source Sans 3" w:hAnsi="Source Sans 3"/>
              </w:rPr>
            </w:pPr>
          </w:p>
        </w:tc>
        <w:tc>
          <w:tcPr>
            <w:tcW w:w="4515" w:type="dxa"/>
            <w:vMerge/>
            <w:shd w:val="clear" w:color="auto" w:fill="auto"/>
          </w:tcPr>
          <w:p w14:paraId="55E543BE" w14:textId="77777777" w:rsidR="00BC0171" w:rsidRPr="001B3266" w:rsidRDefault="00BC0171">
            <w:pPr>
              <w:rPr>
                <w:rStyle w:val="FakeCharacterStyle"/>
                <w:rFonts w:ascii="Source Sans 3" w:hAnsi="Source Sans 3"/>
              </w:rPr>
            </w:pPr>
          </w:p>
        </w:tc>
      </w:tr>
      <w:tr w:rsidR="00BC0171" w:rsidRPr="001B3266" w14:paraId="3FC7FBFD" w14:textId="77777777">
        <w:trPr>
          <w:trHeight w:hRule="exact" w:val="180"/>
        </w:trPr>
        <w:tc>
          <w:tcPr>
            <w:tcW w:w="150" w:type="dxa"/>
            <w:shd w:val="clear" w:color="auto" w:fill="DCDCDC"/>
          </w:tcPr>
          <w:p w14:paraId="4EA6D47F" w14:textId="77777777" w:rsidR="00BC0171" w:rsidRPr="001B3266" w:rsidRDefault="00BC0171">
            <w:pPr>
              <w:pStyle w:val="ParagraphStyle8"/>
              <w:rPr>
                <w:rStyle w:val="FakeCharacterStyle"/>
                <w:rFonts w:ascii="Source Sans 3" w:hAnsi="Source Sans 3"/>
              </w:rPr>
            </w:pPr>
          </w:p>
        </w:tc>
        <w:tc>
          <w:tcPr>
            <w:tcW w:w="4320" w:type="dxa"/>
            <w:gridSpan w:val="6"/>
            <w:shd w:val="clear" w:color="auto" w:fill="DCDCDC"/>
          </w:tcPr>
          <w:p w14:paraId="7132E6F2" w14:textId="17F7B17C" w:rsidR="00BC0171" w:rsidRPr="001B3266" w:rsidRDefault="00BC0171">
            <w:pPr>
              <w:pStyle w:val="ParagraphStyle11"/>
              <w:rPr>
                <w:rStyle w:val="FakeCharacterStyle"/>
                <w:rFonts w:ascii="Source Sans 3" w:hAnsi="Source Sans 3"/>
              </w:rPr>
            </w:pPr>
          </w:p>
        </w:tc>
        <w:tc>
          <w:tcPr>
            <w:tcW w:w="735" w:type="dxa"/>
          </w:tcPr>
          <w:p w14:paraId="48D2D7D0" w14:textId="77777777" w:rsidR="00BC0171" w:rsidRPr="001B3266" w:rsidRDefault="00BC0171">
            <w:pPr>
              <w:rPr>
                <w:rStyle w:val="FakeCharacterStyle"/>
                <w:rFonts w:ascii="Source Sans 3" w:hAnsi="Source Sans 3"/>
              </w:rPr>
            </w:pPr>
          </w:p>
        </w:tc>
        <w:tc>
          <w:tcPr>
            <w:tcW w:w="4515" w:type="dxa"/>
            <w:vMerge/>
            <w:shd w:val="clear" w:color="auto" w:fill="auto"/>
          </w:tcPr>
          <w:p w14:paraId="5BAE10D1" w14:textId="77777777" w:rsidR="00BC0171" w:rsidRPr="001B3266" w:rsidRDefault="00BC0171">
            <w:pPr>
              <w:rPr>
                <w:rStyle w:val="FakeCharacterStyle"/>
                <w:rFonts w:ascii="Source Sans 3" w:hAnsi="Source Sans 3"/>
              </w:rPr>
            </w:pPr>
          </w:p>
        </w:tc>
      </w:tr>
      <w:tr w:rsidR="00BC0171" w:rsidRPr="001B3266" w14:paraId="41BEACFA" w14:textId="77777777">
        <w:trPr>
          <w:trHeight w:hRule="exact" w:val="330"/>
        </w:trPr>
        <w:tc>
          <w:tcPr>
            <w:tcW w:w="150" w:type="dxa"/>
            <w:shd w:val="clear" w:color="auto" w:fill="DCDCDC"/>
          </w:tcPr>
          <w:p w14:paraId="761AFF7C" w14:textId="77777777" w:rsidR="00BC0171" w:rsidRPr="001B3266" w:rsidRDefault="00BC0171">
            <w:pPr>
              <w:pStyle w:val="ParagraphStyle8"/>
              <w:rPr>
                <w:rStyle w:val="FakeCharacterStyle"/>
                <w:rFonts w:ascii="Source Sans 3" w:hAnsi="Source Sans 3"/>
              </w:rPr>
            </w:pPr>
          </w:p>
        </w:tc>
        <w:tc>
          <w:tcPr>
            <w:tcW w:w="1905" w:type="dxa"/>
            <w:gridSpan w:val="2"/>
            <w:shd w:val="clear" w:color="auto" w:fill="DCDCDC"/>
          </w:tcPr>
          <w:p w14:paraId="04C82B71" w14:textId="77777777" w:rsidR="00BC0171" w:rsidRPr="001B3266" w:rsidRDefault="006E665C">
            <w:pPr>
              <w:pStyle w:val="ParagraphStyle12"/>
              <w:rPr>
                <w:rStyle w:val="CharacterStyle8"/>
                <w:rFonts w:ascii="Source Sans 3" w:hAnsi="Source Sans 3"/>
              </w:rPr>
            </w:pPr>
            <w:r w:rsidRPr="001B3266">
              <w:rPr>
                <w:rStyle w:val="CharacterStyle8"/>
                <w:rFonts w:ascii="Source Sans 3" w:hAnsi="Source Sans 3"/>
              </w:rPr>
              <w:t>Datum, Unterschrift</w:t>
            </w:r>
          </w:p>
        </w:tc>
        <w:tc>
          <w:tcPr>
            <w:tcW w:w="810" w:type="dxa"/>
            <w:gridSpan w:val="2"/>
            <w:shd w:val="clear" w:color="auto" w:fill="DCDCDC"/>
          </w:tcPr>
          <w:p w14:paraId="0E37370A" w14:textId="77777777" w:rsidR="00BC0171" w:rsidRPr="001B3266" w:rsidRDefault="00BC0171">
            <w:pPr>
              <w:pStyle w:val="ParagraphStyle8"/>
              <w:rPr>
                <w:rStyle w:val="FakeCharacterStyle"/>
                <w:rFonts w:ascii="Source Sans 3" w:hAnsi="Source Sans 3"/>
              </w:rPr>
            </w:pPr>
          </w:p>
        </w:tc>
        <w:tc>
          <w:tcPr>
            <w:tcW w:w="1590" w:type="dxa"/>
            <w:shd w:val="clear" w:color="auto" w:fill="DCDCDC"/>
          </w:tcPr>
          <w:p w14:paraId="77473BD1"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02CEC22E" w14:textId="77777777" w:rsidR="00BC0171" w:rsidRPr="001B3266" w:rsidRDefault="00BC0171">
            <w:pPr>
              <w:pStyle w:val="ParagraphStyle8"/>
              <w:rPr>
                <w:rStyle w:val="FakeCharacterStyle"/>
                <w:rFonts w:ascii="Source Sans 3" w:hAnsi="Source Sans 3"/>
              </w:rPr>
            </w:pPr>
          </w:p>
        </w:tc>
        <w:tc>
          <w:tcPr>
            <w:tcW w:w="735" w:type="dxa"/>
          </w:tcPr>
          <w:p w14:paraId="50FC1EEC" w14:textId="77777777" w:rsidR="00BC0171" w:rsidRPr="001B3266" w:rsidRDefault="00BC0171">
            <w:pPr>
              <w:rPr>
                <w:rStyle w:val="FakeCharacterStyle"/>
                <w:rFonts w:ascii="Source Sans 3" w:hAnsi="Source Sans 3"/>
              </w:rPr>
            </w:pPr>
          </w:p>
        </w:tc>
        <w:tc>
          <w:tcPr>
            <w:tcW w:w="4515" w:type="dxa"/>
            <w:vMerge/>
            <w:shd w:val="clear" w:color="auto" w:fill="auto"/>
          </w:tcPr>
          <w:p w14:paraId="733B3720" w14:textId="77777777" w:rsidR="00BC0171" w:rsidRPr="001B3266" w:rsidRDefault="00BC0171">
            <w:pPr>
              <w:rPr>
                <w:rStyle w:val="FakeCharacterStyle"/>
                <w:rFonts w:ascii="Source Sans 3" w:hAnsi="Source Sans 3"/>
              </w:rPr>
            </w:pPr>
          </w:p>
        </w:tc>
      </w:tr>
      <w:tr w:rsidR="00BC0171" w:rsidRPr="001B3266" w14:paraId="49F285C5" w14:textId="77777777">
        <w:trPr>
          <w:trHeight w:hRule="exact" w:val="90"/>
        </w:trPr>
        <w:tc>
          <w:tcPr>
            <w:tcW w:w="150" w:type="dxa"/>
            <w:shd w:val="clear" w:color="auto" w:fill="DCDCDC"/>
          </w:tcPr>
          <w:p w14:paraId="4AFED174" w14:textId="77777777" w:rsidR="00BC0171" w:rsidRPr="001B3266" w:rsidRDefault="00BC0171">
            <w:pPr>
              <w:pStyle w:val="ParagraphStyle8"/>
              <w:rPr>
                <w:rStyle w:val="FakeCharacterStyle"/>
                <w:rFonts w:ascii="Source Sans 3" w:hAnsi="Source Sans 3"/>
              </w:rPr>
            </w:pPr>
          </w:p>
        </w:tc>
        <w:tc>
          <w:tcPr>
            <w:tcW w:w="645" w:type="dxa"/>
            <w:shd w:val="clear" w:color="auto" w:fill="DCDCDC"/>
          </w:tcPr>
          <w:p w14:paraId="2CB638CB" w14:textId="77777777" w:rsidR="00BC0171" w:rsidRPr="001B3266" w:rsidRDefault="00BC0171">
            <w:pPr>
              <w:pStyle w:val="ParagraphStyle8"/>
              <w:rPr>
                <w:rStyle w:val="FakeCharacterStyle"/>
                <w:rFonts w:ascii="Source Sans 3" w:hAnsi="Source Sans 3"/>
              </w:rPr>
            </w:pPr>
          </w:p>
        </w:tc>
        <w:tc>
          <w:tcPr>
            <w:tcW w:w="1260" w:type="dxa"/>
            <w:shd w:val="clear" w:color="auto" w:fill="DCDCDC"/>
          </w:tcPr>
          <w:p w14:paraId="65AD7B91" w14:textId="77777777" w:rsidR="00BC0171" w:rsidRPr="001B3266" w:rsidRDefault="00BC0171">
            <w:pPr>
              <w:pStyle w:val="ParagraphStyle8"/>
              <w:rPr>
                <w:rStyle w:val="FakeCharacterStyle"/>
                <w:rFonts w:ascii="Source Sans 3" w:hAnsi="Source Sans 3"/>
              </w:rPr>
            </w:pPr>
          </w:p>
        </w:tc>
        <w:tc>
          <w:tcPr>
            <w:tcW w:w="810" w:type="dxa"/>
            <w:gridSpan w:val="2"/>
            <w:shd w:val="clear" w:color="auto" w:fill="DCDCDC"/>
          </w:tcPr>
          <w:p w14:paraId="4B6A4FE1" w14:textId="77777777" w:rsidR="00BC0171" w:rsidRPr="001B3266" w:rsidRDefault="00BC0171">
            <w:pPr>
              <w:pStyle w:val="ParagraphStyle8"/>
              <w:rPr>
                <w:rStyle w:val="FakeCharacterStyle"/>
                <w:rFonts w:ascii="Source Sans 3" w:hAnsi="Source Sans 3"/>
              </w:rPr>
            </w:pPr>
          </w:p>
        </w:tc>
        <w:tc>
          <w:tcPr>
            <w:tcW w:w="1590" w:type="dxa"/>
            <w:shd w:val="clear" w:color="auto" w:fill="DCDCDC"/>
          </w:tcPr>
          <w:p w14:paraId="48873B49"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06FA437A" w14:textId="77777777" w:rsidR="00BC0171" w:rsidRPr="001B3266" w:rsidRDefault="00BC0171">
            <w:pPr>
              <w:pStyle w:val="ParagraphStyle8"/>
              <w:rPr>
                <w:rStyle w:val="FakeCharacterStyle"/>
                <w:rFonts w:ascii="Source Sans 3" w:hAnsi="Source Sans 3"/>
              </w:rPr>
            </w:pPr>
          </w:p>
        </w:tc>
        <w:tc>
          <w:tcPr>
            <w:tcW w:w="735" w:type="dxa"/>
          </w:tcPr>
          <w:p w14:paraId="49FB5EA2" w14:textId="77777777" w:rsidR="00BC0171" w:rsidRPr="001B3266" w:rsidRDefault="00BC0171">
            <w:pPr>
              <w:rPr>
                <w:rStyle w:val="FakeCharacterStyle"/>
                <w:rFonts w:ascii="Source Sans 3" w:hAnsi="Source Sans 3"/>
              </w:rPr>
            </w:pPr>
          </w:p>
        </w:tc>
        <w:tc>
          <w:tcPr>
            <w:tcW w:w="4515" w:type="dxa"/>
            <w:vMerge/>
            <w:shd w:val="clear" w:color="auto" w:fill="auto"/>
          </w:tcPr>
          <w:p w14:paraId="4B6A5959" w14:textId="77777777" w:rsidR="00BC0171" w:rsidRPr="001B3266" w:rsidRDefault="00BC0171">
            <w:pPr>
              <w:rPr>
                <w:rStyle w:val="FakeCharacterStyle"/>
                <w:rFonts w:ascii="Source Sans 3" w:hAnsi="Source Sans 3"/>
              </w:rPr>
            </w:pPr>
          </w:p>
        </w:tc>
      </w:tr>
    </w:tbl>
    <w:p w14:paraId="7802B99E" w14:textId="77777777" w:rsidR="00BC0171" w:rsidRPr="001B3266" w:rsidRDefault="00BC0171">
      <w:pPr>
        <w:spacing w:line="18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BC0171" w:rsidRPr="001B3266" w14:paraId="704F22DA" w14:textId="77777777">
        <w:trPr>
          <w:trHeight w:hRule="exact" w:val="420"/>
        </w:trPr>
        <w:tc>
          <w:tcPr>
            <w:tcW w:w="15" w:type="dxa"/>
          </w:tcPr>
          <w:p w14:paraId="1B97E78C" w14:textId="77777777" w:rsidR="00BC0171" w:rsidRPr="001B3266" w:rsidRDefault="00BC0171">
            <w:pPr>
              <w:rPr>
                <w:rStyle w:val="FakeCharacterStyle"/>
                <w:rFonts w:ascii="Source Sans 3" w:hAnsi="Source Sans 3"/>
              </w:rPr>
            </w:pPr>
          </w:p>
        </w:tc>
        <w:tc>
          <w:tcPr>
            <w:tcW w:w="135" w:type="dxa"/>
            <w:shd w:val="clear" w:color="auto" w:fill="DCDCDC"/>
          </w:tcPr>
          <w:p w14:paraId="2D9AB728"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23715672" w14:textId="77777777" w:rsidR="00BC0171" w:rsidRPr="001B3266" w:rsidRDefault="00BC0171">
            <w:pPr>
              <w:pStyle w:val="ParagraphStyle8"/>
              <w:rPr>
                <w:rStyle w:val="FakeCharacterStyle"/>
                <w:rFonts w:ascii="Source Sans 3" w:hAnsi="Source Sans 3"/>
              </w:rPr>
            </w:pPr>
          </w:p>
        </w:tc>
        <w:tc>
          <w:tcPr>
            <w:tcW w:w="630" w:type="dxa"/>
            <w:shd w:val="clear" w:color="auto" w:fill="DCDCDC"/>
          </w:tcPr>
          <w:p w14:paraId="4E0E0FE1" w14:textId="77777777" w:rsidR="00BC0171" w:rsidRPr="001B3266" w:rsidRDefault="00BC0171">
            <w:pPr>
              <w:pStyle w:val="ParagraphStyle8"/>
              <w:rPr>
                <w:rStyle w:val="FakeCharacterStyle"/>
                <w:rFonts w:ascii="Source Sans 3" w:hAnsi="Source Sans 3"/>
              </w:rPr>
            </w:pPr>
          </w:p>
        </w:tc>
        <w:tc>
          <w:tcPr>
            <w:tcW w:w="1260" w:type="dxa"/>
            <w:shd w:val="clear" w:color="auto" w:fill="DCDCDC"/>
          </w:tcPr>
          <w:p w14:paraId="0C841AFC" w14:textId="77777777" w:rsidR="00BC0171" w:rsidRPr="001B3266" w:rsidRDefault="00BC0171">
            <w:pPr>
              <w:pStyle w:val="ParagraphStyle8"/>
              <w:rPr>
                <w:rStyle w:val="FakeCharacterStyle"/>
                <w:rFonts w:ascii="Source Sans 3" w:hAnsi="Source Sans 3"/>
              </w:rPr>
            </w:pPr>
          </w:p>
        </w:tc>
        <w:tc>
          <w:tcPr>
            <w:tcW w:w="2400" w:type="dxa"/>
            <w:shd w:val="clear" w:color="auto" w:fill="DCDCDC"/>
          </w:tcPr>
          <w:p w14:paraId="430BECC5"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3B871663"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48729F1E" w14:textId="77777777" w:rsidR="00BC0171" w:rsidRPr="001B3266" w:rsidRDefault="00BC0171">
            <w:pPr>
              <w:pStyle w:val="ParagraphStyle8"/>
              <w:rPr>
                <w:rStyle w:val="FakeCharacterStyle"/>
                <w:rFonts w:ascii="Source Sans 3" w:hAnsi="Source Sans 3"/>
              </w:rPr>
            </w:pPr>
          </w:p>
        </w:tc>
      </w:tr>
      <w:tr w:rsidR="00BC0171" w:rsidRPr="001B3266" w14:paraId="40B43583" w14:textId="77777777">
        <w:trPr>
          <w:trHeight w:hRule="exact" w:val="285"/>
        </w:trPr>
        <w:tc>
          <w:tcPr>
            <w:tcW w:w="15" w:type="dxa"/>
          </w:tcPr>
          <w:p w14:paraId="26F9070C" w14:textId="77777777" w:rsidR="00BC0171" w:rsidRPr="001B3266" w:rsidRDefault="00BC0171">
            <w:pPr>
              <w:rPr>
                <w:rStyle w:val="FakeCharacterStyle"/>
                <w:rFonts w:ascii="Source Sans 3" w:hAnsi="Source Sans 3"/>
              </w:rPr>
            </w:pPr>
          </w:p>
        </w:tc>
        <w:tc>
          <w:tcPr>
            <w:tcW w:w="135" w:type="dxa"/>
            <w:shd w:val="clear" w:color="auto" w:fill="DCDCDC"/>
          </w:tcPr>
          <w:p w14:paraId="3A9028F5" w14:textId="77777777" w:rsidR="00BC0171" w:rsidRPr="001B3266" w:rsidRDefault="00BC0171">
            <w:pPr>
              <w:pStyle w:val="ParagraphStyle8"/>
              <w:rPr>
                <w:rStyle w:val="FakeCharacterStyle"/>
                <w:rFonts w:ascii="Source Sans 3" w:hAnsi="Source Sans 3"/>
              </w:rPr>
            </w:pPr>
          </w:p>
        </w:tc>
        <w:tc>
          <w:tcPr>
            <w:tcW w:w="645" w:type="dxa"/>
            <w:gridSpan w:val="2"/>
            <w:vMerge w:val="restart"/>
            <w:shd w:val="clear" w:color="auto" w:fill="DCDCDC"/>
          </w:tcPr>
          <w:p w14:paraId="4780116D" w14:textId="77777777" w:rsidR="00BC0171" w:rsidRPr="001B3266" w:rsidRDefault="006E665C">
            <w:pPr>
              <w:pStyle w:val="ParagraphStyle9"/>
              <w:rPr>
                <w:rStyle w:val="CharacterStyle6"/>
                <w:rFonts w:ascii="Source Sans 3" w:hAnsi="Source Sans 3"/>
              </w:rPr>
            </w:pPr>
            <w:r w:rsidRPr="001B3266">
              <w:rPr>
                <w:rStyle w:val="CharacterStyle6"/>
                <w:rFonts w:ascii="Source Sans 3" w:hAnsi="Source Sans 3"/>
              </w:rPr>
              <w:t>vom:</w:t>
            </w:r>
          </w:p>
        </w:tc>
        <w:tc>
          <w:tcPr>
            <w:tcW w:w="3660" w:type="dxa"/>
            <w:gridSpan w:val="2"/>
            <w:shd w:val="clear" w:color="auto" w:fill="DCDCDC"/>
          </w:tcPr>
          <w:p w14:paraId="172954F2" w14:textId="77777777" w:rsidR="00BC0171" w:rsidRPr="001B3266" w:rsidRDefault="00BC0171">
            <w:pPr>
              <w:pStyle w:val="ParagraphStyle10"/>
              <w:rPr>
                <w:rStyle w:val="CharacterStyle7"/>
                <w:rFonts w:ascii="Source Sans 3" w:hAnsi="Source Sans 3"/>
              </w:rPr>
            </w:pPr>
          </w:p>
        </w:tc>
        <w:tc>
          <w:tcPr>
            <w:tcW w:w="15" w:type="dxa"/>
            <w:shd w:val="clear" w:color="auto" w:fill="DCDCDC"/>
          </w:tcPr>
          <w:p w14:paraId="27AC934B"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229B73BF" w14:textId="77777777" w:rsidR="00BC0171" w:rsidRPr="001B3266" w:rsidRDefault="00BC0171">
            <w:pPr>
              <w:pStyle w:val="ParagraphStyle8"/>
              <w:rPr>
                <w:rStyle w:val="FakeCharacterStyle"/>
                <w:rFonts w:ascii="Source Sans 3" w:hAnsi="Source Sans 3"/>
              </w:rPr>
            </w:pPr>
          </w:p>
        </w:tc>
      </w:tr>
      <w:tr w:rsidR="00BC0171" w:rsidRPr="001B3266" w14:paraId="472717D2" w14:textId="77777777">
        <w:trPr>
          <w:trHeight w:hRule="exact" w:val="45"/>
        </w:trPr>
        <w:tc>
          <w:tcPr>
            <w:tcW w:w="15" w:type="dxa"/>
          </w:tcPr>
          <w:p w14:paraId="5C75B53C" w14:textId="77777777" w:rsidR="00BC0171" w:rsidRPr="001B3266" w:rsidRDefault="00BC0171">
            <w:pPr>
              <w:rPr>
                <w:rStyle w:val="FakeCharacterStyle"/>
                <w:rFonts w:ascii="Source Sans 3" w:hAnsi="Source Sans 3"/>
              </w:rPr>
            </w:pPr>
          </w:p>
        </w:tc>
        <w:tc>
          <w:tcPr>
            <w:tcW w:w="135" w:type="dxa"/>
            <w:shd w:val="clear" w:color="auto" w:fill="DCDCDC"/>
          </w:tcPr>
          <w:p w14:paraId="2AB6A60D" w14:textId="77777777" w:rsidR="00BC0171" w:rsidRPr="001B3266" w:rsidRDefault="00BC0171">
            <w:pPr>
              <w:pStyle w:val="ParagraphStyle8"/>
              <w:rPr>
                <w:rStyle w:val="FakeCharacterStyle"/>
                <w:rFonts w:ascii="Source Sans 3" w:hAnsi="Source Sans 3"/>
              </w:rPr>
            </w:pPr>
          </w:p>
        </w:tc>
        <w:tc>
          <w:tcPr>
            <w:tcW w:w="645" w:type="dxa"/>
            <w:gridSpan w:val="2"/>
            <w:vMerge/>
            <w:shd w:val="clear" w:color="auto" w:fill="DCDCDC"/>
          </w:tcPr>
          <w:p w14:paraId="3C0CFFBD" w14:textId="77777777" w:rsidR="00BC0171" w:rsidRPr="001B3266" w:rsidRDefault="00BC0171">
            <w:pPr>
              <w:rPr>
                <w:rStyle w:val="FakeCharacterStyle"/>
                <w:rFonts w:ascii="Source Sans 3" w:hAnsi="Source Sans 3"/>
              </w:rPr>
            </w:pPr>
          </w:p>
        </w:tc>
        <w:tc>
          <w:tcPr>
            <w:tcW w:w="3675" w:type="dxa"/>
            <w:gridSpan w:val="3"/>
            <w:vMerge w:val="restart"/>
            <w:shd w:val="clear" w:color="auto" w:fill="DCDCDC"/>
          </w:tcPr>
          <w:p w14:paraId="59BBC648" w14:textId="146093F4" w:rsidR="00BC0171" w:rsidRPr="001B3266" w:rsidRDefault="00BC0171">
            <w:pPr>
              <w:pStyle w:val="ParagraphStyle11"/>
              <w:rPr>
                <w:rStyle w:val="FakeCharacterStyle"/>
                <w:rFonts w:ascii="Source Sans 3" w:hAnsi="Source Sans 3"/>
              </w:rPr>
            </w:pPr>
          </w:p>
        </w:tc>
        <w:tc>
          <w:tcPr>
            <w:tcW w:w="15" w:type="dxa"/>
            <w:shd w:val="clear" w:color="auto" w:fill="DCDCDC"/>
          </w:tcPr>
          <w:p w14:paraId="13B2A315" w14:textId="77777777" w:rsidR="00BC0171" w:rsidRPr="001B3266" w:rsidRDefault="00BC0171">
            <w:pPr>
              <w:pStyle w:val="ParagraphStyle8"/>
              <w:rPr>
                <w:rStyle w:val="FakeCharacterStyle"/>
                <w:rFonts w:ascii="Source Sans 3" w:hAnsi="Source Sans 3"/>
              </w:rPr>
            </w:pPr>
          </w:p>
        </w:tc>
      </w:tr>
      <w:tr w:rsidR="00BC0171" w:rsidRPr="001B3266" w14:paraId="5537B7E7" w14:textId="77777777">
        <w:trPr>
          <w:trHeight w:hRule="exact" w:val="105"/>
        </w:trPr>
        <w:tc>
          <w:tcPr>
            <w:tcW w:w="15" w:type="dxa"/>
          </w:tcPr>
          <w:p w14:paraId="41C9C029" w14:textId="77777777" w:rsidR="00BC0171" w:rsidRPr="001B3266" w:rsidRDefault="00BC0171">
            <w:pPr>
              <w:rPr>
                <w:rStyle w:val="FakeCharacterStyle"/>
                <w:rFonts w:ascii="Source Sans 3" w:hAnsi="Source Sans 3"/>
              </w:rPr>
            </w:pPr>
          </w:p>
        </w:tc>
        <w:tc>
          <w:tcPr>
            <w:tcW w:w="135" w:type="dxa"/>
            <w:shd w:val="clear" w:color="auto" w:fill="DCDCDC"/>
          </w:tcPr>
          <w:p w14:paraId="73DDBBCF"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1C7AE904" w14:textId="77777777" w:rsidR="00BC0171" w:rsidRPr="001B3266" w:rsidRDefault="00BC0171">
            <w:pPr>
              <w:pStyle w:val="ParagraphStyle8"/>
              <w:rPr>
                <w:rStyle w:val="FakeCharacterStyle"/>
                <w:rFonts w:ascii="Source Sans 3" w:hAnsi="Source Sans 3"/>
              </w:rPr>
            </w:pPr>
          </w:p>
        </w:tc>
        <w:tc>
          <w:tcPr>
            <w:tcW w:w="630" w:type="dxa"/>
            <w:shd w:val="clear" w:color="auto" w:fill="DCDCDC"/>
          </w:tcPr>
          <w:p w14:paraId="3249F8D3" w14:textId="77777777" w:rsidR="00BC0171" w:rsidRPr="001B3266" w:rsidRDefault="00BC0171">
            <w:pPr>
              <w:pStyle w:val="ParagraphStyle8"/>
              <w:rPr>
                <w:rStyle w:val="FakeCharacterStyle"/>
                <w:rFonts w:ascii="Source Sans 3" w:hAnsi="Source Sans 3"/>
              </w:rPr>
            </w:pPr>
          </w:p>
        </w:tc>
        <w:tc>
          <w:tcPr>
            <w:tcW w:w="3675" w:type="dxa"/>
            <w:gridSpan w:val="3"/>
            <w:vMerge/>
            <w:shd w:val="clear" w:color="auto" w:fill="DCDCDC"/>
          </w:tcPr>
          <w:p w14:paraId="5ADB7D3C" w14:textId="77777777" w:rsidR="00BC0171" w:rsidRPr="001B3266" w:rsidRDefault="00BC0171">
            <w:pPr>
              <w:rPr>
                <w:rStyle w:val="FakeCharacterStyle"/>
                <w:rFonts w:ascii="Source Sans 3" w:hAnsi="Source Sans 3"/>
              </w:rPr>
            </w:pPr>
          </w:p>
        </w:tc>
        <w:tc>
          <w:tcPr>
            <w:tcW w:w="15" w:type="dxa"/>
            <w:shd w:val="clear" w:color="auto" w:fill="DCDCDC"/>
          </w:tcPr>
          <w:p w14:paraId="316044AF" w14:textId="77777777" w:rsidR="00BC0171" w:rsidRPr="001B3266" w:rsidRDefault="00BC0171">
            <w:pPr>
              <w:pStyle w:val="ParagraphStyle8"/>
              <w:rPr>
                <w:rStyle w:val="FakeCharacterStyle"/>
                <w:rFonts w:ascii="Source Sans 3" w:hAnsi="Source Sans 3"/>
              </w:rPr>
            </w:pPr>
          </w:p>
        </w:tc>
      </w:tr>
      <w:tr w:rsidR="00BC0171" w:rsidRPr="001B3266" w14:paraId="25154D07" w14:textId="77777777">
        <w:trPr>
          <w:trHeight w:hRule="exact" w:val="405"/>
        </w:trPr>
        <w:tc>
          <w:tcPr>
            <w:tcW w:w="15" w:type="dxa"/>
          </w:tcPr>
          <w:p w14:paraId="5596F9F3" w14:textId="77777777" w:rsidR="00BC0171" w:rsidRPr="001B3266" w:rsidRDefault="00BC0171">
            <w:pPr>
              <w:rPr>
                <w:rStyle w:val="FakeCharacterStyle"/>
                <w:rFonts w:ascii="Source Sans 3" w:hAnsi="Source Sans 3"/>
              </w:rPr>
            </w:pPr>
          </w:p>
        </w:tc>
        <w:tc>
          <w:tcPr>
            <w:tcW w:w="135" w:type="dxa"/>
            <w:shd w:val="clear" w:color="auto" w:fill="DCDCDC"/>
          </w:tcPr>
          <w:p w14:paraId="1BFFC1BC"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3DB816B3" w14:textId="77777777" w:rsidR="00BC0171" w:rsidRPr="001B3266" w:rsidRDefault="00BC0171">
            <w:pPr>
              <w:pStyle w:val="ParagraphStyle8"/>
              <w:rPr>
                <w:rStyle w:val="FakeCharacterStyle"/>
                <w:rFonts w:ascii="Source Sans 3" w:hAnsi="Source Sans 3"/>
              </w:rPr>
            </w:pPr>
          </w:p>
        </w:tc>
        <w:tc>
          <w:tcPr>
            <w:tcW w:w="630" w:type="dxa"/>
            <w:shd w:val="clear" w:color="auto" w:fill="DCDCDC"/>
          </w:tcPr>
          <w:p w14:paraId="5A4B9CDA" w14:textId="77777777" w:rsidR="00BC0171" w:rsidRPr="001B3266" w:rsidRDefault="00BC0171">
            <w:pPr>
              <w:pStyle w:val="ParagraphStyle8"/>
              <w:rPr>
                <w:rStyle w:val="FakeCharacterStyle"/>
                <w:rFonts w:ascii="Source Sans 3" w:hAnsi="Source Sans 3"/>
              </w:rPr>
            </w:pPr>
          </w:p>
        </w:tc>
        <w:tc>
          <w:tcPr>
            <w:tcW w:w="1260" w:type="dxa"/>
            <w:shd w:val="clear" w:color="auto" w:fill="DCDCDC"/>
          </w:tcPr>
          <w:p w14:paraId="21CD5082" w14:textId="77777777" w:rsidR="00BC0171" w:rsidRPr="001B3266" w:rsidRDefault="00BC0171">
            <w:pPr>
              <w:pStyle w:val="ParagraphStyle8"/>
              <w:rPr>
                <w:rStyle w:val="FakeCharacterStyle"/>
                <w:rFonts w:ascii="Source Sans 3" w:hAnsi="Source Sans 3"/>
              </w:rPr>
            </w:pPr>
          </w:p>
        </w:tc>
        <w:tc>
          <w:tcPr>
            <w:tcW w:w="2400" w:type="dxa"/>
            <w:shd w:val="clear" w:color="auto" w:fill="DCDCDC"/>
          </w:tcPr>
          <w:p w14:paraId="5C9641A0"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0B606C06"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0D1CCDF1" w14:textId="77777777" w:rsidR="00BC0171" w:rsidRPr="001B3266" w:rsidRDefault="00BC0171">
            <w:pPr>
              <w:pStyle w:val="ParagraphStyle8"/>
              <w:rPr>
                <w:rStyle w:val="FakeCharacterStyle"/>
                <w:rFonts w:ascii="Source Sans 3" w:hAnsi="Source Sans 3"/>
              </w:rPr>
            </w:pPr>
          </w:p>
        </w:tc>
      </w:tr>
      <w:tr w:rsidR="00BC0171" w:rsidRPr="001B3266" w14:paraId="5BEDF942" w14:textId="77777777">
        <w:trPr>
          <w:trHeight w:hRule="exact" w:val="165"/>
        </w:trPr>
        <w:tc>
          <w:tcPr>
            <w:tcW w:w="15" w:type="dxa"/>
          </w:tcPr>
          <w:p w14:paraId="3D38BB0B" w14:textId="77777777" w:rsidR="00BC0171" w:rsidRPr="001B3266" w:rsidRDefault="00BC0171">
            <w:pPr>
              <w:rPr>
                <w:rStyle w:val="FakeCharacterStyle"/>
                <w:rFonts w:ascii="Source Sans 3" w:hAnsi="Source Sans 3"/>
              </w:rPr>
            </w:pPr>
          </w:p>
        </w:tc>
        <w:tc>
          <w:tcPr>
            <w:tcW w:w="135" w:type="dxa"/>
            <w:shd w:val="clear" w:color="auto" w:fill="DCDCDC"/>
          </w:tcPr>
          <w:p w14:paraId="446C62FF" w14:textId="77777777" w:rsidR="00BC0171" w:rsidRPr="001B3266" w:rsidRDefault="00BC0171">
            <w:pPr>
              <w:pStyle w:val="ParagraphStyle8"/>
              <w:rPr>
                <w:rStyle w:val="FakeCharacterStyle"/>
                <w:rFonts w:ascii="Source Sans 3" w:hAnsi="Source Sans 3"/>
              </w:rPr>
            </w:pPr>
          </w:p>
        </w:tc>
        <w:tc>
          <w:tcPr>
            <w:tcW w:w="4305" w:type="dxa"/>
            <w:gridSpan w:val="4"/>
            <w:shd w:val="clear" w:color="auto" w:fill="DCDCDC"/>
          </w:tcPr>
          <w:p w14:paraId="0D1EADDA" w14:textId="5818AA11" w:rsidR="00BC0171" w:rsidRPr="001B3266" w:rsidRDefault="00BC0171">
            <w:pPr>
              <w:pStyle w:val="ParagraphStyle11"/>
              <w:rPr>
                <w:rStyle w:val="FakeCharacterStyle"/>
                <w:rFonts w:ascii="Source Sans 3" w:hAnsi="Source Sans 3"/>
              </w:rPr>
            </w:pPr>
          </w:p>
        </w:tc>
        <w:tc>
          <w:tcPr>
            <w:tcW w:w="15" w:type="dxa"/>
            <w:shd w:val="clear" w:color="auto" w:fill="DCDCDC"/>
          </w:tcPr>
          <w:p w14:paraId="6D00362C"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3C2B15BE" w14:textId="77777777" w:rsidR="00BC0171" w:rsidRPr="001B3266" w:rsidRDefault="00BC0171">
            <w:pPr>
              <w:pStyle w:val="ParagraphStyle8"/>
              <w:rPr>
                <w:rStyle w:val="FakeCharacterStyle"/>
                <w:rFonts w:ascii="Source Sans 3" w:hAnsi="Source Sans 3"/>
              </w:rPr>
            </w:pPr>
          </w:p>
        </w:tc>
      </w:tr>
      <w:tr w:rsidR="00BC0171" w:rsidRPr="001B3266" w14:paraId="696C1BBA" w14:textId="77777777">
        <w:trPr>
          <w:trHeight w:hRule="exact" w:val="330"/>
        </w:trPr>
        <w:tc>
          <w:tcPr>
            <w:tcW w:w="15" w:type="dxa"/>
          </w:tcPr>
          <w:p w14:paraId="53802DA5" w14:textId="77777777" w:rsidR="00BC0171" w:rsidRPr="001B3266" w:rsidRDefault="00BC0171">
            <w:pPr>
              <w:rPr>
                <w:rStyle w:val="FakeCharacterStyle"/>
                <w:rFonts w:ascii="Source Sans 3" w:hAnsi="Source Sans 3"/>
              </w:rPr>
            </w:pPr>
          </w:p>
        </w:tc>
        <w:tc>
          <w:tcPr>
            <w:tcW w:w="135" w:type="dxa"/>
            <w:shd w:val="clear" w:color="auto" w:fill="DCDCDC"/>
          </w:tcPr>
          <w:p w14:paraId="7763F685"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50F53584" w14:textId="77777777" w:rsidR="00BC0171" w:rsidRPr="001B3266" w:rsidRDefault="00BC0171">
            <w:pPr>
              <w:pStyle w:val="ParagraphStyle8"/>
              <w:rPr>
                <w:rStyle w:val="FakeCharacterStyle"/>
                <w:rFonts w:ascii="Source Sans 3" w:hAnsi="Source Sans 3"/>
              </w:rPr>
            </w:pPr>
          </w:p>
        </w:tc>
        <w:tc>
          <w:tcPr>
            <w:tcW w:w="1890" w:type="dxa"/>
            <w:gridSpan w:val="2"/>
            <w:shd w:val="clear" w:color="auto" w:fill="DCDCDC"/>
          </w:tcPr>
          <w:p w14:paraId="6A12E3B0" w14:textId="77777777" w:rsidR="00BC0171" w:rsidRPr="001B3266" w:rsidRDefault="006E665C">
            <w:pPr>
              <w:pStyle w:val="ParagraphStyle12"/>
              <w:rPr>
                <w:rStyle w:val="CharacterStyle8"/>
                <w:rFonts w:ascii="Source Sans 3" w:hAnsi="Source Sans 3"/>
              </w:rPr>
            </w:pPr>
            <w:r w:rsidRPr="001B3266">
              <w:rPr>
                <w:rStyle w:val="CharacterStyle8"/>
                <w:rFonts w:ascii="Source Sans 3" w:hAnsi="Source Sans 3"/>
              </w:rPr>
              <w:t>Datum, Unterschrift</w:t>
            </w:r>
          </w:p>
        </w:tc>
        <w:tc>
          <w:tcPr>
            <w:tcW w:w="2400" w:type="dxa"/>
            <w:shd w:val="clear" w:color="auto" w:fill="DCDCDC"/>
          </w:tcPr>
          <w:p w14:paraId="71B5D5DD"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67DA73F2"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429F0413" w14:textId="77777777" w:rsidR="00BC0171" w:rsidRPr="001B3266" w:rsidRDefault="00BC0171">
            <w:pPr>
              <w:pStyle w:val="ParagraphStyle8"/>
              <w:rPr>
                <w:rStyle w:val="FakeCharacterStyle"/>
                <w:rFonts w:ascii="Source Sans 3" w:hAnsi="Source Sans 3"/>
              </w:rPr>
            </w:pPr>
          </w:p>
        </w:tc>
      </w:tr>
      <w:tr w:rsidR="00BC0171" w:rsidRPr="001B3266" w14:paraId="47D77613" w14:textId="77777777">
        <w:trPr>
          <w:trHeight w:hRule="exact" w:val="75"/>
        </w:trPr>
        <w:tc>
          <w:tcPr>
            <w:tcW w:w="15" w:type="dxa"/>
          </w:tcPr>
          <w:p w14:paraId="73708BB4" w14:textId="77777777" w:rsidR="00BC0171" w:rsidRPr="001B3266" w:rsidRDefault="00BC0171">
            <w:pPr>
              <w:rPr>
                <w:rStyle w:val="FakeCharacterStyle"/>
                <w:rFonts w:ascii="Source Sans 3" w:hAnsi="Source Sans 3"/>
              </w:rPr>
            </w:pPr>
          </w:p>
        </w:tc>
        <w:tc>
          <w:tcPr>
            <w:tcW w:w="135" w:type="dxa"/>
            <w:shd w:val="clear" w:color="auto" w:fill="DCDCDC"/>
          </w:tcPr>
          <w:p w14:paraId="3FAC7020"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55565FA7" w14:textId="77777777" w:rsidR="00BC0171" w:rsidRPr="001B3266" w:rsidRDefault="00BC0171">
            <w:pPr>
              <w:pStyle w:val="ParagraphStyle8"/>
              <w:rPr>
                <w:rStyle w:val="FakeCharacterStyle"/>
                <w:rFonts w:ascii="Source Sans 3" w:hAnsi="Source Sans 3"/>
              </w:rPr>
            </w:pPr>
          </w:p>
        </w:tc>
        <w:tc>
          <w:tcPr>
            <w:tcW w:w="630" w:type="dxa"/>
            <w:shd w:val="clear" w:color="auto" w:fill="DCDCDC"/>
          </w:tcPr>
          <w:p w14:paraId="6DA07650" w14:textId="77777777" w:rsidR="00BC0171" w:rsidRPr="001B3266" w:rsidRDefault="00BC0171">
            <w:pPr>
              <w:pStyle w:val="ParagraphStyle8"/>
              <w:rPr>
                <w:rStyle w:val="FakeCharacterStyle"/>
                <w:rFonts w:ascii="Source Sans 3" w:hAnsi="Source Sans 3"/>
              </w:rPr>
            </w:pPr>
          </w:p>
        </w:tc>
        <w:tc>
          <w:tcPr>
            <w:tcW w:w="1260" w:type="dxa"/>
            <w:shd w:val="clear" w:color="auto" w:fill="DCDCDC"/>
          </w:tcPr>
          <w:p w14:paraId="3FE7C370" w14:textId="77777777" w:rsidR="00BC0171" w:rsidRPr="001B3266" w:rsidRDefault="00BC0171">
            <w:pPr>
              <w:pStyle w:val="ParagraphStyle8"/>
              <w:rPr>
                <w:rStyle w:val="FakeCharacterStyle"/>
                <w:rFonts w:ascii="Source Sans 3" w:hAnsi="Source Sans 3"/>
              </w:rPr>
            </w:pPr>
          </w:p>
        </w:tc>
        <w:tc>
          <w:tcPr>
            <w:tcW w:w="2400" w:type="dxa"/>
            <w:shd w:val="clear" w:color="auto" w:fill="DCDCDC"/>
          </w:tcPr>
          <w:p w14:paraId="39417A94"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20083FE8"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77886D56" w14:textId="77777777" w:rsidR="00BC0171" w:rsidRPr="001B3266" w:rsidRDefault="00BC0171">
            <w:pPr>
              <w:pStyle w:val="ParagraphStyle8"/>
              <w:rPr>
                <w:rStyle w:val="FakeCharacterStyle"/>
                <w:rFonts w:ascii="Source Sans 3" w:hAnsi="Source Sans 3"/>
              </w:rPr>
            </w:pPr>
          </w:p>
        </w:tc>
      </w:tr>
    </w:tbl>
    <w:p w14:paraId="2FD99E3B" w14:textId="77777777" w:rsidR="00BC0171" w:rsidRPr="001B3266" w:rsidRDefault="00BC0171">
      <w:pPr>
        <w:spacing w:line="30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BC0171" w:rsidRPr="001B3266" w14:paraId="0D618F66" w14:textId="77777777">
        <w:trPr>
          <w:trHeight w:hRule="exact" w:val="300"/>
        </w:trPr>
        <w:tc>
          <w:tcPr>
            <w:tcW w:w="15" w:type="dxa"/>
          </w:tcPr>
          <w:p w14:paraId="4A98036B" w14:textId="77777777" w:rsidR="00BC0171" w:rsidRPr="001B3266" w:rsidRDefault="00BC0171">
            <w:pPr>
              <w:rPr>
                <w:rStyle w:val="FakeCharacterStyle"/>
                <w:rFonts w:ascii="Source Sans 3" w:hAnsi="Source Sans 3"/>
              </w:rPr>
            </w:pPr>
          </w:p>
        </w:tc>
        <w:tc>
          <w:tcPr>
            <w:tcW w:w="135" w:type="dxa"/>
            <w:shd w:val="clear" w:color="auto" w:fill="DCDCDC"/>
          </w:tcPr>
          <w:p w14:paraId="44C7EC5F"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44C3E3CF" w14:textId="77777777" w:rsidR="00BC0171" w:rsidRPr="001B3266" w:rsidRDefault="00BC0171">
            <w:pPr>
              <w:pStyle w:val="ParagraphStyle8"/>
              <w:rPr>
                <w:rStyle w:val="FakeCharacterStyle"/>
                <w:rFonts w:ascii="Source Sans 3" w:hAnsi="Source Sans 3"/>
              </w:rPr>
            </w:pPr>
          </w:p>
        </w:tc>
        <w:tc>
          <w:tcPr>
            <w:tcW w:w="630" w:type="dxa"/>
            <w:shd w:val="clear" w:color="auto" w:fill="DCDCDC"/>
          </w:tcPr>
          <w:p w14:paraId="2A075A3C" w14:textId="77777777" w:rsidR="00BC0171" w:rsidRPr="001B3266" w:rsidRDefault="00BC0171">
            <w:pPr>
              <w:pStyle w:val="ParagraphStyle8"/>
              <w:rPr>
                <w:rStyle w:val="FakeCharacterStyle"/>
                <w:rFonts w:ascii="Source Sans 3" w:hAnsi="Source Sans 3"/>
              </w:rPr>
            </w:pPr>
          </w:p>
        </w:tc>
        <w:tc>
          <w:tcPr>
            <w:tcW w:w="1260" w:type="dxa"/>
            <w:shd w:val="clear" w:color="auto" w:fill="DCDCDC"/>
          </w:tcPr>
          <w:p w14:paraId="771D880F" w14:textId="77777777" w:rsidR="00BC0171" w:rsidRPr="001B3266" w:rsidRDefault="00BC0171">
            <w:pPr>
              <w:pStyle w:val="ParagraphStyle8"/>
              <w:rPr>
                <w:rStyle w:val="FakeCharacterStyle"/>
                <w:rFonts w:ascii="Source Sans 3" w:hAnsi="Source Sans 3"/>
              </w:rPr>
            </w:pPr>
          </w:p>
        </w:tc>
        <w:tc>
          <w:tcPr>
            <w:tcW w:w="2400" w:type="dxa"/>
            <w:shd w:val="clear" w:color="auto" w:fill="DCDCDC"/>
          </w:tcPr>
          <w:p w14:paraId="42F9A69A" w14:textId="77777777" w:rsidR="00BC0171" w:rsidRPr="001B3266" w:rsidRDefault="00BC0171">
            <w:pPr>
              <w:pStyle w:val="ParagraphStyle8"/>
              <w:rPr>
                <w:rStyle w:val="FakeCharacterStyle"/>
                <w:rFonts w:ascii="Source Sans 3" w:hAnsi="Source Sans 3"/>
              </w:rPr>
            </w:pPr>
          </w:p>
        </w:tc>
        <w:tc>
          <w:tcPr>
            <w:tcW w:w="30" w:type="dxa"/>
            <w:shd w:val="clear" w:color="auto" w:fill="DCDCDC"/>
          </w:tcPr>
          <w:p w14:paraId="7E794539" w14:textId="77777777" w:rsidR="00BC0171" w:rsidRPr="001B3266" w:rsidRDefault="00BC0171">
            <w:pPr>
              <w:pStyle w:val="ParagraphStyle8"/>
              <w:rPr>
                <w:rStyle w:val="FakeCharacterStyle"/>
                <w:rFonts w:ascii="Source Sans 3" w:hAnsi="Source Sans 3"/>
              </w:rPr>
            </w:pPr>
          </w:p>
        </w:tc>
      </w:tr>
      <w:tr w:rsidR="00BC0171" w:rsidRPr="001B3266" w14:paraId="3124D89D" w14:textId="77777777">
        <w:trPr>
          <w:trHeight w:hRule="exact" w:val="285"/>
        </w:trPr>
        <w:tc>
          <w:tcPr>
            <w:tcW w:w="15" w:type="dxa"/>
          </w:tcPr>
          <w:p w14:paraId="72C700E9" w14:textId="77777777" w:rsidR="00BC0171" w:rsidRPr="001B3266" w:rsidRDefault="00BC0171">
            <w:pPr>
              <w:rPr>
                <w:rStyle w:val="FakeCharacterStyle"/>
                <w:rFonts w:ascii="Source Sans 3" w:hAnsi="Source Sans 3"/>
              </w:rPr>
            </w:pPr>
          </w:p>
        </w:tc>
        <w:tc>
          <w:tcPr>
            <w:tcW w:w="135" w:type="dxa"/>
            <w:shd w:val="clear" w:color="auto" w:fill="DCDCDC"/>
          </w:tcPr>
          <w:p w14:paraId="577AE813" w14:textId="77777777" w:rsidR="00BC0171" w:rsidRPr="001B3266" w:rsidRDefault="00BC0171">
            <w:pPr>
              <w:pStyle w:val="ParagraphStyle8"/>
              <w:rPr>
                <w:rStyle w:val="FakeCharacterStyle"/>
                <w:rFonts w:ascii="Source Sans 3" w:hAnsi="Source Sans 3"/>
              </w:rPr>
            </w:pPr>
          </w:p>
        </w:tc>
        <w:tc>
          <w:tcPr>
            <w:tcW w:w="645" w:type="dxa"/>
            <w:gridSpan w:val="2"/>
            <w:vMerge w:val="restart"/>
            <w:shd w:val="clear" w:color="auto" w:fill="DCDCDC"/>
          </w:tcPr>
          <w:p w14:paraId="2125FD71" w14:textId="77777777" w:rsidR="00BC0171" w:rsidRPr="001B3266" w:rsidRDefault="006E665C">
            <w:pPr>
              <w:pStyle w:val="ParagraphStyle9"/>
              <w:rPr>
                <w:rStyle w:val="CharacterStyle6"/>
                <w:rFonts w:ascii="Source Sans 3" w:hAnsi="Source Sans 3"/>
              </w:rPr>
            </w:pPr>
            <w:r w:rsidRPr="001B3266">
              <w:rPr>
                <w:rStyle w:val="CharacterStyle6"/>
                <w:rFonts w:ascii="Source Sans 3" w:hAnsi="Source Sans 3"/>
              </w:rPr>
              <w:t>vom:</w:t>
            </w:r>
          </w:p>
        </w:tc>
        <w:tc>
          <w:tcPr>
            <w:tcW w:w="3660" w:type="dxa"/>
            <w:gridSpan w:val="2"/>
            <w:shd w:val="clear" w:color="auto" w:fill="DCDCDC"/>
          </w:tcPr>
          <w:p w14:paraId="4978980A" w14:textId="77777777" w:rsidR="00BC0171" w:rsidRPr="001B3266" w:rsidRDefault="00BC0171">
            <w:pPr>
              <w:pStyle w:val="ParagraphStyle10"/>
              <w:rPr>
                <w:rStyle w:val="CharacterStyle7"/>
                <w:rFonts w:ascii="Source Sans 3" w:hAnsi="Source Sans 3"/>
              </w:rPr>
            </w:pPr>
          </w:p>
        </w:tc>
        <w:tc>
          <w:tcPr>
            <w:tcW w:w="30" w:type="dxa"/>
            <w:shd w:val="clear" w:color="auto" w:fill="DCDCDC"/>
          </w:tcPr>
          <w:p w14:paraId="326D961E" w14:textId="77777777" w:rsidR="00BC0171" w:rsidRPr="001B3266" w:rsidRDefault="00BC0171">
            <w:pPr>
              <w:pStyle w:val="ParagraphStyle8"/>
              <w:rPr>
                <w:rStyle w:val="FakeCharacterStyle"/>
                <w:rFonts w:ascii="Source Sans 3" w:hAnsi="Source Sans 3"/>
              </w:rPr>
            </w:pPr>
          </w:p>
        </w:tc>
      </w:tr>
      <w:tr w:rsidR="00BC0171" w:rsidRPr="001B3266" w14:paraId="4583AFBA" w14:textId="77777777">
        <w:trPr>
          <w:trHeight w:hRule="exact" w:val="45"/>
        </w:trPr>
        <w:tc>
          <w:tcPr>
            <w:tcW w:w="15" w:type="dxa"/>
          </w:tcPr>
          <w:p w14:paraId="6D96BF19" w14:textId="77777777" w:rsidR="00BC0171" w:rsidRPr="001B3266" w:rsidRDefault="00BC0171">
            <w:pPr>
              <w:rPr>
                <w:rStyle w:val="FakeCharacterStyle"/>
                <w:rFonts w:ascii="Source Sans 3" w:hAnsi="Source Sans 3"/>
              </w:rPr>
            </w:pPr>
          </w:p>
        </w:tc>
        <w:tc>
          <w:tcPr>
            <w:tcW w:w="135" w:type="dxa"/>
            <w:shd w:val="clear" w:color="auto" w:fill="DCDCDC"/>
          </w:tcPr>
          <w:p w14:paraId="4B2E0789" w14:textId="77777777" w:rsidR="00BC0171" w:rsidRPr="001B3266" w:rsidRDefault="00BC0171">
            <w:pPr>
              <w:pStyle w:val="ParagraphStyle8"/>
              <w:rPr>
                <w:rStyle w:val="FakeCharacterStyle"/>
                <w:rFonts w:ascii="Source Sans 3" w:hAnsi="Source Sans 3"/>
              </w:rPr>
            </w:pPr>
          </w:p>
        </w:tc>
        <w:tc>
          <w:tcPr>
            <w:tcW w:w="645" w:type="dxa"/>
            <w:gridSpan w:val="2"/>
            <w:vMerge/>
            <w:shd w:val="clear" w:color="auto" w:fill="DCDCDC"/>
          </w:tcPr>
          <w:p w14:paraId="3FE3EA83" w14:textId="77777777" w:rsidR="00BC0171" w:rsidRPr="001B3266" w:rsidRDefault="00BC0171">
            <w:pPr>
              <w:rPr>
                <w:rStyle w:val="FakeCharacterStyle"/>
                <w:rFonts w:ascii="Source Sans 3" w:hAnsi="Source Sans 3"/>
              </w:rPr>
            </w:pPr>
          </w:p>
        </w:tc>
        <w:tc>
          <w:tcPr>
            <w:tcW w:w="1260" w:type="dxa"/>
            <w:shd w:val="clear" w:color="auto" w:fill="DCDCDC"/>
          </w:tcPr>
          <w:p w14:paraId="25A871F7" w14:textId="77777777" w:rsidR="00BC0171" w:rsidRPr="001B3266" w:rsidRDefault="00BC0171">
            <w:pPr>
              <w:pStyle w:val="ParagraphStyle8"/>
              <w:rPr>
                <w:rStyle w:val="FakeCharacterStyle"/>
                <w:rFonts w:ascii="Source Sans 3" w:hAnsi="Source Sans 3"/>
              </w:rPr>
            </w:pPr>
          </w:p>
        </w:tc>
        <w:tc>
          <w:tcPr>
            <w:tcW w:w="2400" w:type="dxa"/>
            <w:shd w:val="clear" w:color="auto" w:fill="DCDCDC"/>
          </w:tcPr>
          <w:p w14:paraId="4A28EA6B" w14:textId="77777777" w:rsidR="00BC0171" w:rsidRPr="001B3266" w:rsidRDefault="00BC0171">
            <w:pPr>
              <w:pStyle w:val="ParagraphStyle8"/>
              <w:rPr>
                <w:rStyle w:val="FakeCharacterStyle"/>
                <w:rFonts w:ascii="Source Sans 3" w:hAnsi="Source Sans 3"/>
              </w:rPr>
            </w:pPr>
          </w:p>
        </w:tc>
        <w:tc>
          <w:tcPr>
            <w:tcW w:w="30" w:type="dxa"/>
            <w:shd w:val="clear" w:color="auto" w:fill="DCDCDC"/>
          </w:tcPr>
          <w:p w14:paraId="1EB5F4F9" w14:textId="77777777" w:rsidR="00BC0171" w:rsidRPr="001B3266" w:rsidRDefault="00BC0171">
            <w:pPr>
              <w:pStyle w:val="ParagraphStyle8"/>
              <w:rPr>
                <w:rStyle w:val="FakeCharacterStyle"/>
                <w:rFonts w:ascii="Source Sans 3" w:hAnsi="Source Sans 3"/>
              </w:rPr>
            </w:pPr>
          </w:p>
        </w:tc>
      </w:tr>
      <w:tr w:rsidR="00BC0171" w:rsidRPr="001B3266" w14:paraId="32CE6124" w14:textId="77777777">
        <w:trPr>
          <w:trHeight w:hRule="exact" w:val="45"/>
        </w:trPr>
        <w:tc>
          <w:tcPr>
            <w:tcW w:w="15" w:type="dxa"/>
          </w:tcPr>
          <w:p w14:paraId="67F9400B" w14:textId="77777777" w:rsidR="00BC0171" w:rsidRPr="001B3266" w:rsidRDefault="00BC0171">
            <w:pPr>
              <w:rPr>
                <w:rStyle w:val="FakeCharacterStyle"/>
                <w:rFonts w:ascii="Source Sans 3" w:hAnsi="Source Sans 3"/>
              </w:rPr>
            </w:pPr>
          </w:p>
        </w:tc>
        <w:tc>
          <w:tcPr>
            <w:tcW w:w="135" w:type="dxa"/>
            <w:shd w:val="clear" w:color="auto" w:fill="DCDCDC"/>
          </w:tcPr>
          <w:p w14:paraId="601ADF27"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01EFD05C" w14:textId="77777777" w:rsidR="00BC0171" w:rsidRPr="001B3266" w:rsidRDefault="00BC0171">
            <w:pPr>
              <w:pStyle w:val="ParagraphStyle8"/>
              <w:rPr>
                <w:rStyle w:val="FakeCharacterStyle"/>
                <w:rFonts w:ascii="Source Sans 3" w:hAnsi="Source Sans 3"/>
              </w:rPr>
            </w:pPr>
          </w:p>
        </w:tc>
        <w:tc>
          <w:tcPr>
            <w:tcW w:w="630" w:type="dxa"/>
            <w:shd w:val="clear" w:color="auto" w:fill="DCDCDC"/>
          </w:tcPr>
          <w:p w14:paraId="68191031" w14:textId="77777777" w:rsidR="00BC0171" w:rsidRPr="001B3266" w:rsidRDefault="00BC0171">
            <w:pPr>
              <w:pStyle w:val="ParagraphStyle8"/>
              <w:rPr>
                <w:rStyle w:val="FakeCharacterStyle"/>
                <w:rFonts w:ascii="Source Sans 3" w:hAnsi="Source Sans 3"/>
              </w:rPr>
            </w:pPr>
          </w:p>
        </w:tc>
        <w:tc>
          <w:tcPr>
            <w:tcW w:w="1260" w:type="dxa"/>
            <w:shd w:val="clear" w:color="auto" w:fill="DCDCDC"/>
          </w:tcPr>
          <w:p w14:paraId="248F1F8A" w14:textId="77777777" w:rsidR="00BC0171" w:rsidRPr="001B3266" w:rsidRDefault="00BC0171">
            <w:pPr>
              <w:pStyle w:val="ParagraphStyle8"/>
              <w:rPr>
                <w:rStyle w:val="FakeCharacterStyle"/>
                <w:rFonts w:ascii="Source Sans 3" w:hAnsi="Source Sans 3"/>
              </w:rPr>
            </w:pPr>
          </w:p>
        </w:tc>
        <w:tc>
          <w:tcPr>
            <w:tcW w:w="2400" w:type="dxa"/>
            <w:shd w:val="clear" w:color="auto" w:fill="DCDCDC"/>
          </w:tcPr>
          <w:p w14:paraId="21B9C5A7" w14:textId="77777777" w:rsidR="00BC0171" w:rsidRPr="001B3266" w:rsidRDefault="00BC0171">
            <w:pPr>
              <w:pStyle w:val="ParagraphStyle8"/>
              <w:rPr>
                <w:rStyle w:val="FakeCharacterStyle"/>
                <w:rFonts w:ascii="Source Sans 3" w:hAnsi="Source Sans 3"/>
              </w:rPr>
            </w:pPr>
          </w:p>
        </w:tc>
        <w:tc>
          <w:tcPr>
            <w:tcW w:w="30" w:type="dxa"/>
            <w:shd w:val="clear" w:color="auto" w:fill="DCDCDC"/>
          </w:tcPr>
          <w:p w14:paraId="6EE06D4F" w14:textId="77777777" w:rsidR="00BC0171" w:rsidRPr="001B3266" w:rsidRDefault="00BC0171">
            <w:pPr>
              <w:pStyle w:val="ParagraphStyle8"/>
              <w:rPr>
                <w:rStyle w:val="FakeCharacterStyle"/>
                <w:rFonts w:ascii="Source Sans 3" w:hAnsi="Source Sans 3"/>
              </w:rPr>
            </w:pPr>
          </w:p>
        </w:tc>
      </w:tr>
      <w:tr w:rsidR="00BC0171" w:rsidRPr="001B3266" w14:paraId="5F0112D0" w14:textId="77777777">
        <w:trPr>
          <w:trHeight w:hRule="exact" w:val="165"/>
        </w:trPr>
        <w:tc>
          <w:tcPr>
            <w:tcW w:w="15" w:type="dxa"/>
          </w:tcPr>
          <w:p w14:paraId="32717C38" w14:textId="77777777" w:rsidR="00BC0171" w:rsidRPr="001B3266" w:rsidRDefault="00BC0171">
            <w:pPr>
              <w:rPr>
                <w:rStyle w:val="FakeCharacterStyle"/>
                <w:rFonts w:ascii="Source Sans 3" w:hAnsi="Source Sans 3"/>
              </w:rPr>
            </w:pPr>
          </w:p>
        </w:tc>
        <w:tc>
          <w:tcPr>
            <w:tcW w:w="135" w:type="dxa"/>
            <w:shd w:val="clear" w:color="auto" w:fill="DCDCDC"/>
          </w:tcPr>
          <w:p w14:paraId="46B73787"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7DD9FEF2" w14:textId="77777777" w:rsidR="00BC0171" w:rsidRPr="001B3266" w:rsidRDefault="00BC0171">
            <w:pPr>
              <w:pStyle w:val="ParagraphStyle8"/>
              <w:rPr>
                <w:rStyle w:val="FakeCharacterStyle"/>
                <w:rFonts w:ascii="Source Sans 3" w:hAnsi="Source Sans 3"/>
              </w:rPr>
            </w:pPr>
          </w:p>
        </w:tc>
        <w:tc>
          <w:tcPr>
            <w:tcW w:w="630" w:type="dxa"/>
            <w:shd w:val="clear" w:color="auto" w:fill="DCDCDC"/>
          </w:tcPr>
          <w:p w14:paraId="2F168001" w14:textId="77777777" w:rsidR="00BC0171" w:rsidRPr="001B3266" w:rsidRDefault="00BC0171">
            <w:pPr>
              <w:pStyle w:val="ParagraphStyle8"/>
              <w:rPr>
                <w:rStyle w:val="FakeCharacterStyle"/>
                <w:rFonts w:ascii="Source Sans 3" w:hAnsi="Source Sans 3"/>
              </w:rPr>
            </w:pPr>
          </w:p>
        </w:tc>
        <w:tc>
          <w:tcPr>
            <w:tcW w:w="3660" w:type="dxa"/>
            <w:gridSpan w:val="2"/>
            <w:shd w:val="clear" w:color="auto" w:fill="DCDCDC"/>
          </w:tcPr>
          <w:p w14:paraId="0D396408" w14:textId="45413161" w:rsidR="00BC0171" w:rsidRPr="001B3266" w:rsidRDefault="00BC0171">
            <w:pPr>
              <w:pStyle w:val="ParagraphStyle11"/>
              <w:rPr>
                <w:rStyle w:val="FakeCharacterStyle"/>
                <w:rFonts w:ascii="Source Sans 3" w:hAnsi="Source Sans 3"/>
              </w:rPr>
            </w:pPr>
          </w:p>
        </w:tc>
        <w:tc>
          <w:tcPr>
            <w:tcW w:w="30" w:type="dxa"/>
            <w:shd w:val="clear" w:color="auto" w:fill="DCDCDC"/>
          </w:tcPr>
          <w:p w14:paraId="6DBF4D30" w14:textId="77777777" w:rsidR="00BC0171" w:rsidRPr="001B3266" w:rsidRDefault="00BC0171">
            <w:pPr>
              <w:pStyle w:val="ParagraphStyle8"/>
              <w:rPr>
                <w:rStyle w:val="FakeCharacterStyle"/>
                <w:rFonts w:ascii="Source Sans 3" w:hAnsi="Source Sans 3"/>
              </w:rPr>
            </w:pPr>
          </w:p>
        </w:tc>
      </w:tr>
      <w:tr w:rsidR="00BC0171" w:rsidRPr="001B3266" w14:paraId="4EB598AB" w14:textId="77777777">
        <w:trPr>
          <w:trHeight w:hRule="exact" w:val="405"/>
        </w:trPr>
        <w:tc>
          <w:tcPr>
            <w:tcW w:w="15" w:type="dxa"/>
          </w:tcPr>
          <w:p w14:paraId="473B9073" w14:textId="77777777" w:rsidR="00BC0171" w:rsidRPr="001B3266" w:rsidRDefault="00BC0171">
            <w:pPr>
              <w:rPr>
                <w:rStyle w:val="FakeCharacterStyle"/>
                <w:rFonts w:ascii="Source Sans 3" w:hAnsi="Source Sans 3"/>
              </w:rPr>
            </w:pPr>
          </w:p>
        </w:tc>
        <w:tc>
          <w:tcPr>
            <w:tcW w:w="135" w:type="dxa"/>
            <w:shd w:val="clear" w:color="auto" w:fill="DCDCDC"/>
          </w:tcPr>
          <w:p w14:paraId="53217247"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4529FA37" w14:textId="77777777" w:rsidR="00BC0171" w:rsidRPr="001B3266" w:rsidRDefault="00BC0171">
            <w:pPr>
              <w:pStyle w:val="ParagraphStyle8"/>
              <w:rPr>
                <w:rStyle w:val="FakeCharacterStyle"/>
                <w:rFonts w:ascii="Source Sans 3" w:hAnsi="Source Sans 3"/>
              </w:rPr>
            </w:pPr>
          </w:p>
        </w:tc>
        <w:tc>
          <w:tcPr>
            <w:tcW w:w="630" w:type="dxa"/>
            <w:shd w:val="clear" w:color="auto" w:fill="DCDCDC"/>
          </w:tcPr>
          <w:p w14:paraId="7670E373" w14:textId="77777777" w:rsidR="00BC0171" w:rsidRPr="001B3266" w:rsidRDefault="00BC0171">
            <w:pPr>
              <w:pStyle w:val="ParagraphStyle8"/>
              <w:rPr>
                <w:rStyle w:val="FakeCharacterStyle"/>
                <w:rFonts w:ascii="Source Sans 3" w:hAnsi="Source Sans 3"/>
              </w:rPr>
            </w:pPr>
          </w:p>
        </w:tc>
        <w:tc>
          <w:tcPr>
            <w:tcW w:w="1260" w:type="dxa"/>
            <w:shd w:val="clear" w:color="auto" w:fill="DCDCDC"/>
          </w:tcPr>
          <w:p w14:paraId="63D299F4" w14:textId="77777777" w:rsidR="00BC0171" w:rsidRPr="001B3266" w:rsidRDefault="00BC0171">
            <w:pPr>
              <w:pStyle w:val="ParagraphStyle8"/>
              <w:rPr>
                <w:rStyle w:val="FakeCharacterStyle"/>
                <w:rFonts w:ascii="Source Sans 3" w:hAnsi="Source Sans 3"/>
              </w:rPr>
            </w:pPr>
          </w:p>
        </w:tc>
        <w:tc>
          <w:tcPr>
            <w:tcW w:w="2400" w:type="dxa"/>
            <w:shd w:val="clear" w:color="auto" w:fill="DCDCDC"/>
          </w:tcPr>
          <w:p w14:paraId="21690421" w14:textId="77777777" w:rsidR="00BC0171" w:rsidRPr="001B3266" w:rsidRDefault="00BC0171">
            <w:pPr>
              <w:pStyle w:val="ParagraphStyle8"/>
              <w:rPr>
                <w:rStyle w:val="FakeCharacterStyle"/>
                <w:rFonts w:ascii="Source Sans 3" w:hAnsi="Source Sans 3"/>
              </w:rPr>
            </w:pPr>
          </w:p>
        </w:tc>
        <w:tc>
          <w:tcPr>
            <w:tcW w:w="30" w:type="dxa"/>
            <w:shd w:val="clear" w:color="auto" w:fill="DCDCDC"/>
          </w:tcPr>
          <w:p w14:paraId="54D01B56" w14:textId="77777777" w:rsidR="00BC0171" w:rsidRPr="001B3266" w:rsidRDefault="00BC0171">
            <w:pPr>
              <w:pStyle w:val="ParagraphStyle8"/>
              <w:rPr>
                <w:rStyle w:val="FakeCharacterStyle"/>
                <w:rFonts w:ascii="Source Sans 3" w:hAnsi="Source Sans 3"/>
              </w:rPr>
            </w:pPr>
          </w:p>
        </w:tc>
      </w:tr>
      <w:tr w:rsidR="00BC0171" w:rsidRPr="001B3266" w14:paraId="1CAFF8BB" w14:textId="77777777">
        <w:trPr>
          <w:trHeight w:hRule="exact" w:val="180"/>
        </w:trPr>
        <w:tc>
          <w:tcPr>
            <w:tcW w:w="15" w:type="dxa"/>
          </w:tcPr>
          <w:p w14:paraId="27AEBD93" w14:textId="77777777" w:rsidR="00BC0171" w:rsidRPr="001B3266" w:rsidRDefault="00BC0171">
            <w:pPr>
              <w:rPr>
                <w:rStyle w:val="FakeCharacterStyle"/>
                <w:rFonts w:ascii="Source Sans 3" w:hAnsi="Source Sans 3"/>
              </w:rPr>
            </w:pPr>
          </w:p>
        </w:tc>
        <w:tc>
          <w:tcPr>
            <w:tcW w:w="135" w:type="dxa"/>
            <w:shd w:val="clear" w:color="auto" w:fill="DCDCDC"/>
          </w:tcPr>
          <w:p w14:paraId="75AB87FE" w14:textId="77777777" w:rsidR="00BC0171" w:rsidRPr="001B3266" w:rsidRDefault="00BC0171">
            <w:pPr>
              <w:pStyle w:val="ParagraphStyle8"/>
              <w:rPr>
                <w:rStyle w:val="FakeCharacterStyle"/>
                <w:rFonts w:ascii="Source Sans 3" w:hAnsi="Source Sans 3"/>
              </w:rPr>
            </w:pPr>
          </w:p>
        </w:tc>
        <w:tc>
          <w:tcPr>
            <w:tcW w:w="4305" w:type="dxa"/>
            <w:gridSpan w:val="4"/>
            <w:shd w:val="clear" w:color="auto" w:fill="DCDCDC"/>
          </w:tcPr>
          <w:p w14:paraId="508D0213" w14:textId="711042F5" w:rsidR="00BC0171" w:rsidRPr="001B3266" w:rsidRDefault="00BC0171">
            <w:pPr>
              <w:pStyle w:val="ParagraphStyle11"/>
              <w:rPr>
                <w:rStyle w:val="FakeCharacterStyle"/>
                <w:rFonts w:ascii="Source Sans 3" w:hAnsi="Source Sans 3"/>
              </w:rPr>
            </w:pPr>
          </w:p>
        </w:tc>
        <w:tc>
          <w:tcPr>
            <w:tcW w:w="30" w:type="dxa"/>
            <w:shd w:val="clear" w:color="auto" w:fill="DCDCDC"/>
          </w:tcPr>
          <w:p w14:paraId="4C9574D5" w14:textId="77777777" w:rsidR="00BC0171" w:rsidRPr="001B3266" w:rsidRDefault="00BC0171">
            <w:pPr>
              <w:pStyle w:val="ParagraphStyle8"/>
              <w:rPr>
                <w:rStyle w:val="FakeCharacterStyle"/>
                <w:rFonts w:ascii="Source Sans 3" w:hAnsi="Source Sans 3"/>
              </w:rPr>
            </w:pPr>
          </w:p>
        </w:tc>
      </w:tr>
      <w:tr w:rsidR="00BC0171" w:rsidRPr="001B3266" w14:paraId="464FBA49" w14:textId="77777777">
        <w:trPr>
          <w:trHeight w:hRule="exact" w:val="330"/>
        </w:trPr>
        <w:tc>
          <w:tcPr>
            <w:tcW w:w="15" w:type="dxa"/>
          </w:tcPr>
          <w:p w14:paraId="25E5E03F" w14:textId="77777777" w:rsidR="00BC0171" w:rsidRPr="001B3266" w:rsidRDefault="00BC0171">
            <w:pPr>
              <w:rPr>
                <w:rStyle w:val="FakeCharacterStyle"/>
                <w:rFonts w:ascii="Source Sans 3" w:hAnsi="Source Sans 3"/>
              </w:rPr>
            </w:pPr>
          </w:p>
        </w:tc>
        <w:tc>
          <w:tcPr>
            <w:tcW w:w="135" w:type="dxa"/>
            <w:shd w:val="clear" w:color="auto" w:fill="DCDCDC"/>
          </w:tcPr>
          <w:p w14:paraId="7ED8A135"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57AD63AA" w14:textId="77777777" w:rsidR="00BC0171" w:rsidRPr="001B3266" w:rsidRDefault="00BC0171">
            <w:pPr>
              <w:pStyle w:val="ParagraphStyle8"/>
              <w:rPr>
                <w:rStyle w:val="FakeCharacterStyle"/>
                <w:rFonts w:ascii="Source Sans 3" w:hAnsi="Source Sans 3"/>
              </w:rPr>
            </w:pPr>
          </w:p>
        </w:tc>
        <w:tc>
          <w:tcPr>
            <w:tcW w:w="1890" w:type="dxa"/>
            <w:gridSpan w:val="2"/>
            <w:shd w:val="clear" w:color="auto" w:fill="DCDCDC"/>
          </w:tcPr>
          <w:p w14:paraId="31D562E0" w14:textId="77777777" w:rsidR="00BC0171" w:rsidRPr="001B3266" w:rsidRDefault="006E665C">
            <w:pPr>
              <w:pStyle w:val="ParagraphStyle12"/>
              <w:rPr>
                <w:rStyle w:val="CharacterStyle8"/>
                <w:rFonts w:ascii="Source Sans 3" w:hAnsi="Source Sans 3"/>
              </w:rPr>
            </w:pPr>
            <w:r w:rsidRPr="001B3266">
              <w:rPr>
                <w:rStyle w:val="CharacterStyle8"/>
                <w:rFonts w:ascii="Source Sans 3" w:hAnsi="Source Sans 3"/>
              </w:rPr>
              <w:t>Datum, Unterschrift</w:t>
            </w:r>
          </w:p>
        </w:tc>
        <w:tc>
          <w:tcPr>
            <w:tcW w:w="2400" w:type="dxa"/>
            <w:shd w:val="clear" w:color="auto" w:fill="DCDCDC"/>
          </w:tcPr>
          <w:p w14:paraId="623EF75A" w14:textId="77777777" w:rsidR="00BC0171" w:rsidRPr="001B3266" w:rsidRDefault="00BC0171">
            <w:pPr>
              <w:pStyle w:val="ParagraphStyle8"/>
              <w:rPr>
                <w:rStyle w:val="FakeCharacterStyle"/>
                <w:rFonts w:ascii="Source Sans 3" w:hAnsi="Source Sans 3"/>
              </w:rPr>
            </w:pPr>
          </w:p>
        </w:tc>
        <w:tc>
          <w:tcPr>
            <w:tcW w:w="30" w:type="dxa"/>
            <w:shd w:val="clear" w:color="auto" w:fill="DCDCDC"/>
          </w:tcPr>
          <w:p w14:paraId="24A41894" w14:textId="77777777" w:rsidR="00BC0171" w:rsidRPr="001B3266" w:rsidRDefault="00BC0171">
            <w:pPr>
              <w:pStyle w:val="ParagraphStyle8"/>
              <w:rPr>
                <w:rStyle w:val="FakeCharacterStyle"/>
                <w:rFonts w:ascii="Source Sans 3" w:hAnsi="Source Sans 3"/>
              </w:rPr>
            </w:pPr>
          </w:p>
        </w:tc>
      </w:tr>
      <w:tr w:rsidR="00BC0171" w:rsidRPr="001B3266" w14:paraId="20C8D713" w14:textId="77777777">
        <w:trPr>
          <w:trHeight w:hRule="exact" w:val="90"/>
        </w:trPr>
        <w:tc>
          <w:tcPr>
            <w:tcW w:w="15" w:type="dxa"/>
          </w:tcPr>
          <w:p w14:paraId="7BAA5829" w14:textId="77777777" w:rsidR="00BC0171" w:rsidRPr="001B3266" w:rsidRDefault="00BC0171">
            <w:pPr>
              <w:rPr>
                <w:rStyle w:val="FakeCharacterStyle"/>
                <w:rFonts w:ascii="Source Sans 3" w:hAnsi="Source Sans 3"/>
              </w:rPr>
            </w:pPr>
          </w:p>
        </w:tc>
        <w:tc>
          <w:tcPr>
            <w:tcW w:w="135" w:type="dxa"/>
            <w:shd w:val="clear" w:color="auto" w:fill="DCDCDC"/>
          </w:tcPr>
          <w:p w14:paraId="51050E56" w14:textId="77777777" w:rsidR="00BC0171" w:rsidRPr="001B3266" w:rsidRDefault="00BC0171">
            <w:pPr>
              <w:pStyle w:val="ParagraphStyle8"/>
              <w:rPr>
                <w:rStyle w:val="FakeCharacterStyle"/>
                <w:rFonts w:ascii="Source Sans 3" w:hAnsi="Source Sans 3"/>
              </w:rPr>
            </w:pPr>
          </w:p>
        </w:tc>
        <w:tc>
          <w:tcPr>
            <w:tcW w:w="15" w:type="dxa"/>
            <w:shd w:val="clear" w:color="auto" w:fill="DCDCDC"/>
          </w:tcPr>
          <w:p w14:paraId="4A03D361" w14:textId="77777777" w:rsidR="00BC0171" w:rsidRPr="001B3266" w:rsidRDefault="00BC0171">
            <w:pPr>
              <w:pStyle w:val="ParagraphStyle8"/>
              <w:rPr>
                <w:rStyle w:val="FakeCharacterStyle"/>
                <w:rFonts w:ascii="Source Sans 3" w:hAnsi="Source Sans 3"/>
              </w:rPr>
            </w:pPr>
          </w:p>
        </w:tc>
        <w:tc>
          <w:tcPr>
            <w:tcW w:w="630" w:type="dxa"/>
            <w:shd w:val="clear" w:color="auto" w:fill="DCDCDC"/>
          </w:tcPr>
          <w:p w14:paraId="0FD11DC9" w14:textId="77777777" w:rsidR="00BC0171" w:rsidRPr="001B3266" w:rsidRDefault="00BC0171">
            <w:pPr>
              <w:pStyle w:val="ParagraphStyle8"/>
              <w:rPr>
                <w:rStyle w:val="FakeCharacterStyle"/>
                <w:rFonts w:ascii="Source Sans 3" w:hAnsi="Source Sans 3"/>
              </w:rPr>
            </w:pPr>
          </w:p>
        </w:tc>
        <w:tc>
          <w:tcPr>
            <w:tcW w:w="1260" w:type="dxa"/>
            <w:shd w:val="clear" w:color="auto" w:fill="DCDCDC"/>
          </w:tcPr>
          <w:p w14:paraId="647070EC" w14:textId="77777777" w:rsidR="00BC0171" w:rsidRPr="001B3266" w:rsidRDefault="00BC0171">
            <w:pPr>
              <w:pStyle w:val="ParagraphStyle8"/>
              <w:rPr>
                <w:rStyle w:val="FakeCharacterStyle"/>
                <w:rFonts w:ascii="Source Sans 3" w:hAnsi="Source Sans 3"/>
              </w:rPr>
            </w:pPr>
          </w:p>
        </w:tc>
        <w:tc>
          <w:tcPr>
            <w:tcW w:w="2400" w:type="dxa"/>
            <w:shd w:val="clear" w:color="auto" w:fill="DCDCDC"/>
          </w:tcPr>
          <w:p w14:paraId="48A903D2" w14:textId="77777777" w:rsidR="00BC0171" w:rsidRPr="001B3266" w:rsidRDefault="00BC0171">
            <w:pPr>
              <w:pStyle w:val="ParagraphStyle8"/>
              <w:rPr>
                <w:rStyle w:val="FakeCharacterStyle"/>
                <w:rFonts w:ascii="Source Sans 3" w:hAnsi="Source Sans 3"/>
              </w:rPr>
            </w:pPr>
          </w:p>
        </w:tc>
        <w:tc>
          <w:tcPr>
            <w:tcW w:w="30" w:type="dxa"/>
            <w:shd w:val="clear" w:color="auto" w:fill="DCDCDC"/>
          </w:tcPr>
          <w:p w14:paraId="17047352" w14:textId="77777777" w:rsidR="00BC0171" w:rsidRPr="001B3266" w:rsidRDefault="00BC0171">
            <w:pPr>
              <w:pStyle w:val="ParagraphStyle8"/>
              <w:rPr>
                <w:rStyle w:val="FakeCharacterStyle"/>
                <w:rFonts w:ascii="Source Sans 3" w:hAnsi="Source Sans 3"/>
              </w:rPr>
            </w:pPr>
          </w:p>
        </w:tc>
      </w:tr>
    </w:tbl>
    <w:p w14:paraId="53EFB5EA" w14:textId="77777777" w:rsidR="00BC0171" w:rsidRPr="001B3266" w:rsidRDefault="00BC0171">
      <w:pPr>
        <w:spacing w:line="36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BC0171" w:rsidRPr="001B3266" w14:paraId="35670FD5" w14:textId="77777777">
        <w:trPr>
          <w:trHeight w:hRule="exact" w:val="1620"/>
        </w:trPr>
        <w:tc>
          <w:tcPr>
            <w:tcW w:w="5205" w:type="dxa"/>
          </w:tcPr>
          <w:p w14:paraId="2E22ACD3" w14:textId="77777777" w:rsidR="00BC0171" w:rsidRPr="001B3266" w:rsidRDefault="00BC0171">
            <w:pPr>
              <w:rPr>
                <w:rStyle w:val="FakeCharacterStyle"/>
                <w:rFonts w:ascii="Source Sans 3" w:hAnsi="Source Sans 3"/>
              </w:rPr>
            </w:pPr>
          </w:p>
        </w:tc>
        <w:tc>
          <w:tcPr>
            <w:tcW w:w="4515" w:type="dxa"/>
            <w:shd w:val="clear" w:color="auto" w:fill="auto"/>
          </w:tcPr>
          <w:p w14:paraId="034CD3D4" w14:textId="77777777" w:rsidR="00BC0171" w:rsidRPr="001B3266" w:rsidRDefault="00BC0171">
            <w:pPr>
              <w:pStyle w:val="ParagraphStyle13"/>
              <w:rPr>
                <w:rStyle w:val="CharacterStyle9"/>
                <w:rFonts w:ascii="Source Sans 3" w:hAnsi="Source Sans 3"/>
              </w:rPr>
            </w:pPr>
          </w:p>
        </w:tc>
      </w:tr>
    </w:tbl>
    <w:p w14:paraId="4DD7317A" w14:textId="77777777" w:rsidR="00BC0171" w:rsidRPr="001B3266" w:rsidRDefault="00BC0171">
      <w:pPr>
        <w:rPr>
          <w:rFonts w:ascii="Source Sans 3" w:hAnsi="Source Sans 3"/>
        </w:rPr>
        <w:sectPr w:rsidR="00BC0171" w:rsidRPr="001B3266">
          <w:headerReference w:type="even" r:id="rId7"/>
          <w:headerReference w:type="default" r:id="rId8"/>
          <w:footerReference w:type="even" r:id="rId9"/>
          <w:footerReference w:type="default" r:id="rId10"/>
          <w:headerReference w:type="first" r:id="rId11"/>
          <w:footerReference w:type="first" r:id="rId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BC0171" w:rsidRPr="001B3266" w14:paraId="20CA46FB" w14:textId="77777777">
        <w:trPr>
          <w:trHeight w:hRule="exact" w:val="345"/>
        </w:trPr>
        <w:tc>
          <w:tcPr>
            <w:tcW w:w="9870" w:type="dxa"/>
            <w:gridSpan w:val="4"/>
            <w:shd w:val="clear" w:color="auto" w:fill="auto"/>
          </w:tcPr>
          <w:p w14:paraId="5391F0A8" w14:textId="77777777" w:rsidR="00BC0171" w:rsidRPr="001B3266" w:rsidRDefault="006E665C" w:rsidP="001B3266">
            <w:pPr>
              <w:pStyle w:val="ParagraphStyle14"/>
              <w:spacing w:line="240" w:lineRule="exact"/>
              <w:rPr>
                <w:rStyle w:val="CharacterStyle10"/>
                <w:rFonts w:ascii="Source Sans 3" w:hAnsi="Source Sans 3"/>
              </w:rPr>
            </w:pPr>
            <w:r w:rsidRPr="001B3266">
              <w:rPr>
                <w:rStyle w:val="CharacterStyle10"/>
                <w:rFonts w:ascii="Source Sans 3" w:hAnsi="Source Sans 3"/>
              </w:rPr>
              <w:lastRenderedPageBreak/>
              <w:t>Inhaltsverzeichnis</w:t>
            </w:r>
          </w:p>
        </w:tc>
      </w:tr>
      <w:tr w:rsidR="00BC0171" w:rsidRPr="001B3266" w14:paraId="05F3B418" w14:textId="77777777">
        <w:trPr>
          <w:trHeight w:hRule="exact" w:val="375"/>
        </w:trPr>
        <w:tc>
          <w:tcPr>
            <w:tcW w:w="75" w:type="dxa"/>
          </w:tcPr>
          <w:p w14:paraId="0B11DEE2" w14:textId="77777777" w:rsidR="00BC0171" w:rsidRPr="001B3266" w:rsidRDefault="00BC0171" w:rsidP="001B3266">
            <w:pPr>
              <w:spacing w:line="240" w:lineRule="exact"/>
              <w:rPr>
                <w:rStyle w:val="FakeCharacterStyle"/>
                <w:rFonts w:ascii="Source Sans 3" w:hAnsi="Source Sans 3"/>
              </w:rPr>
            </w:pPr>
          </w:p>
        </w:tc>
        <w:tc>
          <w:tcPr>
            <w:tcW w:w="9675" w:type="dxa"/>
            <w:gridSpan w:val="2"/>
            <w:shd w:val="clear" w:color="auto" w:fill="auto"/>
            <w:vAlign w:val="bottom"/>
          </w:tcPr>
          <w:p w14:paraId="47A03375" w14:textId="4F616B82" w:rsidR="00BC0171" w:rsidRPr="001B3266" w:rsidRDefault="00193204" w:rsidP="001B3266">
            <w:pPr>
              <w:pStyle w:val="ParagraphStyle15"/>
              <w:spacing w:line="240" w:lineRule="exact"/>
              <w:rPr>
                <w:rStyle w:val="CharacterStyle11"/>
                <w:rFonts w:ascii="Source Sans 3" w:hAnsi="Source Sans 3"/>
              </w:rPr>
            </w:pPr>
            <w:hyperlink w:anchor="1_1,0,0,0" w:history="1">
              <w:r w:rsidR="006E665C" w:rsidRPr="001B3266">
                <w:rPr>
                  <w:rStyle w:val="CharacterStyle11"/>
                  <w:rFonts w:ascii="Source Sans 3" w:hAnsi="Source Sans 3"/>
                </w:rPr>
                <w:t>1. Arbeitsschutzorganisation .....................................................................................................................</w:t>
              </w:r>
            </w:hyperlink>
          </w:p>
        </w:tc>
        <w:tc>
          <w:tcPr>
            <w:tcW w:w="120" w:type="dxa"/>
            <w:shd w:val="clear" w:color="auto" w:fill="auto"/>
            <w:vAlign w:val="bottom"/>
          </w:tcPr>
          <w:p w14:paraId="67E2E18C" w14:textId="77777777" w:rsidR="00BC0171" w:rsidRPr="001B3266" w:rsidRDefault="00193204" w:rsidP="001B3266">
            <w:pPr>
              <w:pStyle w:val="ParagraphStyle16"/>
              <w:spacing w:line="240" w:lineRule="exact"/>
              <w:rPr>
                <w:rStyle w:val="CharacterStyle12"/>
                <w:rFonts w:ascii="Source Sans 3" w:hAnsi="Source Sans 3"/>
              </w:rPr>
            </w:pPr>
            <w:hyperlink w:anchor="1_1,0,0,0" w:history="1">
              <w:r w:rsidR="006E665C" w:rsidRPr="001B3266">
                <w:rPr>
                  <w:rStyle w:val="CharacterStyle12"/>
                  <w:rFonts w:ascii="Source Sans 3" w:hAnsi="Source Sans 3"/>
                </w:rPr>
                <w:t>5</w:t>
              </w:r>
            </w:hyperlink>
          </w:p>
        </w:tc>
      </w:tr>
      <w:tr w:rsidR="00BC0171" w:rsidRPr="001B3266" w14:paraId="360F6D34" w14:textId="77777777">
        <w:trPr>
          <w:trHeight w:hRule="exact" w:val="330"/>
        </w:trPr>
        <w:tc>
          <w:tcPr>
            <w:tcW w:w="75" w:type="dxa"/>
          </w:tcPr>
          <w:p w14:paraId="7150B656" w14:textId="77777777" w:rsidR="00BC0171" w:rsidRPr="001B3266" w:rsidRDefault="00BC0171" w:rsidP="001B3266">
            <w:pPr>
              <w:spacing w:line="240" w:lineRule="exact"/>
              <w:rPr>
                <w:rStyle w:val="FakeCharacterStyle"/>
                <w:rFonts w:ascii="Source Sans 3" w:hAnsi="Source Sans 3"/>
              </w:rPr>
            </w:pPr>
          </w:p>
        </w:tc>
        <w:tc>
          <w:tcPr>
            <w:tcW w:w="9675" w:type="dxa"/>
            <w:gridSpan w:val="2"/>
            <w:shd w:val="clear" w:color="auto" w:fill="auto"/>
            <w:vAlign w:val="bottom"/>
          </w:tcPr>
          <w:p w14:paraId="406FF53B" w14:textId="04AA0811" w:rsidR="00BC0171" w:rsidRPr="001B3266" w:rsidRDefault="00193204" w:rsidP="001B3266">
            <w:pPr>
              <w:pStyle w:val="ParagraphStyle17"/>
              <w:spacing w:line="240" w:lineRule="exact"/>
              <w:rPr>
                <w:rStyle w:val="CharacterStyle13"/>
                <w:rFonts w:ascii="Source Sans 3" w:hAnsi="Source Sans 3"/>
              </w:rPr>
            </w:pPr>
            <w:hyperlink w:anchor="1_1,0,1,0" w:history="1">
              <w:r w:rsidR="006E665C" w:rsidRPr="001B3266">
                <w:rPr>
                  <w:rStyle w:val="CharacterStyle13"/>
                  <w:rFonts w:ascii="Source Sans 3" w:hAnsi="Source Sans 3"/>
                </w:rPr>
                <w:t>Arbeitsmedizinische Vorsorge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120" w:type="dxa"/>
            <w:shd w:val="clear" w:color="auto" w:fill="auto"/>
            <w:vAlign w:val="bottom"/>
          </w:tcPr>
          <w:p w14:paraId="221FB92B" w14:textId="77777777" w:rsidR="00BC0171" w:rsidRPr="001B3266" w:rsidRDefault="00193204" w:rsidP="001B3266">
            <w:pPr>
              <w:pStyle w:val="ParagraphStyle18"/>
              <w:spacing w:line="240" w:lineRule="exact"/>
              <w:rPr>
                <w:rStyle w:val="CharacterStyle14"/>
                <w:rFonts w:ascii="Source Sans 3" w:hAnsi="Source Sans 3"/>
              </w:rPr>
            </w:pPr>
            <w:hyperlink w:anchor="1_1,0,1,0" w:history="1">
              <w:r w:rsidR="006E665C" w:rsidRPr="001B3266">
                <w:rPr>
                  <w:rStyle w:val="CharacterStyle14"/>
                  <w:rFonts w:ascii="Source Sans 3" w:hAnsi="Source Sans 3"/>
                </w:rPr>
                <w:t>5</w:t>
              </w:r>
            </w:hyperlink>
          </w:p>
        </w:tc>
      </w:tr>
      <w:tr w:rsidR="00BC0171" w:rsidRPr="001B3266" w14:paraId="31F37334" w14:textId="77777777">
        <w:trPr>
          <w:trHeight w:hRule="exact" w:val="330"/>
        </w:trPr>
        <w:tc>
          <w:tcPr>
            <w:tcW w:w="75" w:type="dxa"/>
          </w:tcPr>
          <w:p w14:paraId="08DD41C8" w14:textId="77777777" w:rsidR="00BC0171" w:rsidRPr="001B3266" w:rsidRDefault="00BC0171" w:rsidP="001B3266">
            <w:pPr>
              <w:spacing w:line="240" w:lineRule="exact"/>
              <w:rPr>
                <w:rStyle w:val="FakeCharacterStyle"/>
                <w:rFonts w:ascii="Source Sans 3" w:hAnsi="Source Sans 3"/>
              </w:rPr>
            </w:pPr>
          </w:p>
        </w:tc>
        <w:tc>
          <w:tcPr>
            <w:tcW w:w="9675" w:type="dxa"/>
            <w:gridSpan w:val="2"/>
            <w:shd w:val="clear" w:color="auto" w:fill="auto"/>
            <w:vAlign w:val="bottom"/>
          </w:tcPr>
          <w:p w14:paraId="2B3139A0" w14:textId="262BC9C3" w:rsidR="00BC0171" w:rsidRPr="001B3266" w:rsidRDefault="00193204" w:rsidP="001B3266">
            <w:pPr>
              <w:pStyle w:val="ParagraphStyle17"/>
              <w:spacing w:line="240" w:lineRule="exact"/>
              <w:rPr>
                <w:rStyle w:val="CharacterStyle13"/>
                <w:rFonts w:ascii="Source Sans 3" w:hAnsi="Source Sans 3"/>
              </w:rPr>
            </w:pPr>
            <w:hyperlink w:anchor="3_1,0,1,0" w:history="1">
              <w:r w:rsidR="006E665C" w:rsidRPr="001B3266">
                <w:rPr>
                  <w:rStyle w:val="CharacterStyle13"/>
                  <w:rFonts w:ascii="Source Sans 3" w:hAnsi="Source Sans 3"/>
                </w:rPr>
                <w:t>Arbeitsschutzausschuss (ASA)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120" w:type="dxa"/>
            <w:shd w:val="clear" w:color="auto" w:fill="auto"/>
            <w:vAlign w:val="bottom"/>
          </w:tcPr>
          <w:p w14:paraId="1A7C69CC" w14:textId="77777777" w:rsidR="00BC0171" w:rsidRPr="001B3266" w:rsidRDefault="00193204" w:rsidP="001B3266">
            <w:pPr>
              <w:pStyle w:val="ParagraphStyle18"/>
              <w:spacing w:line="240" w:lineRule="exact"/>
              <w:rPr>
                <w:rStyle w:val="CharacterStyle14"/>
                <w:rFonts w:ascii="Source Sans 3" w:hAnsi="Source Sans 3"/>
              </w:rPr>
            </w:pPr>
            <w:hyperlink w:anchor="3_1,0,1,0" w:history="1">
              <w:r w:rsidR="006E665C" w:rsidRPr="001B3266">
                <w:rPr>
                  <w:rStyle w:val="CharacterStyle14"/>
                  <w:rFonts w:ascii="Source Sans 3" w:hAnsi="Source Sans 3"/>
                </w:rPr>
                <w:t>7</w:t>
              </w:r>
            </w:hyperlink>
          </w:p>
        </w:tc>
      </w:tr>
      <w:tr w:rsidR="00BC0171" w:rsidRPr="001B3266" w14:paraId="7FF16C97" w14:textId="77777777">
        <w:trPr>
          <w:trHeight w:hRule="exact" w:val="330"/>
        </w:trPr>
        <w:tc>
          <w:tcPr>
            <w:tcW w:w="75" w:type="dxa"/>
          </w:tcPr>
          <w:p w14:paraId="63975F4A" w14:textId="77777777" w:rsidR="00BC0171" w:rsidRPr="001B3266" w:rsidRDefault="00BC0171" w:rsidP="001B3266">
            <w:pPr>
              <w:spacing w:line="240" w:lineRule="exact"/>
              <w:rPr>
                <w:rStyle w:val="FakeCharacterStyle"/>
                <w:rFonts w:ascii="Source Sans 3" w:hAnsi="Source Sans 3"/>
              </w:rPr>
            </w:pPr>
          </w:p>
        </w:tc>
        <w:tc>
          <w:tcPr>
            <w:tcW w:w="9675" w:type="dxa"/>
            <w:gridSpan w:val="2"/>
            <w:shd w:val="clear" w:color="auto" w:fill="auto"/>
            <w:vAlign w:val="bottom"/>
          </w:tcPr>
          <w:p w14:paraId="412F8C13" w14:textId="3827BD4A" w:rsidR="00BC0171" w:rsidRPr="001B3266" w:rsidRDefault="00193204" w:rsidP="001B3266">
            <w:pPr>
              <w:pStyle w:val="ParagraphStyle17"/>
              <w:spacing w:line="240" w:lineRule="exact"/>
              <w:rPr>
                <w:rStyle w:val="CharacterStyle13"/>
                <w:rFonts w:ascii="Source Sans 3" w:hAnsi="Source Sans 3"/>
              </w:rPr>
            </w:pPr>
            <w:hyperlink w:anchor="4_1,0,1,0" w:history="1">
              <w:r w:rsidR="006E665C" w:rsidRPr="001B3266">
                <w:rPr>
                  <w:rStyle w:val="CharacterStyle13"/>
                  <w:rFonts w:ascii="Source Sans 3" w:hAnsi="Source Sans 3"/>
                </w:rPr>
                <w:t>Auslandseinsatz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120" w:type="dxa"/>
            <w:shd w:val="clear" w:color="auto" w:fill="auto"/>
            <w:vAlign w:val="bottom"/>
          </w:tcPr>
          <w:p w14:paraId="581D87D9" w14:textId="77777777" w:rsidR="00BC0171" w:rsidRPr="001B3266" w:rsidRDefault="00193204" w:rsidP="001B3266">
            <w:pPr>
              <w:pStyle w:val="ParagraphStyle18"/>
              <w:spacing w:line="240" w:lineRule="exact"/>
              <w:rPr>
                <w:rStyle w:val="CharacterStyle14"/>
                <w:rFonts w:ascii="Source Sans 3" w:hAnsi="Source Sans 3"/>
              </w:rPr>
            </w:pPr>
            <w:hyperlink w:anchor="4_1,0,1,0" w:history="1">
              <w:r w:rsidR="006E665C" w:rsidRPr="001B3266">
                <w:rPr>
                  <w:rStyle w:val="CharacterStyle14"/>
                  <w:rFonts w:ascii="Source Sans 3" w:hAnsi="Source Sans 3"/>
                </w:rPr>
                <w:t>8</w:t>
              </w:r>
            </w:hyperlink>
          </w:p>
        </w:tc>
      </w:tr>
      <w:tr w:rsidR="00BC0171" w:rsidRPr="001B3266" w14:paraId="5239E145" w14:textId="77777777">
        <w:trPr>
          <w:trHeight w:hRule="exact" w:val="330"/>
        </w:trPr>
        <w:tc>
          <w:tcPr>
            <w:tcW w:w="75" w:type="dxa"/>
          </w:tcPr>
          <w:p w14:paraId="6BDFD81C"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0572A2BC" w14:textId="4DF362CA" w:rsidR="00BC0171" w:rsidRPr="001B3266" w:rsidRDefault="00193204" w:rsidP="001B3266">
            <w:pPr>
              <w:pStyle w:val="ParagraphStyle17"/>
              <w:spacing w:line="240" w:lineRule="exact"/>
              <w:rPr>
                <w:rStyle w:val="CharacterStyle13"/>
                <w:rFonts w:ascii="Source Sans 3" w:hAnsi="Source Sans 3"/>
              </w:rPr>
            </w:pPr>
            <w:hyperlink w:anchor="6_1,0,1,0" w:history="1">
              <w:r w:rsidR="006E665C" w:rsidRPr="001B3266">
                <w:rPr>
                  <w:rStyle w:val="CharacterStyle13"/>
                  <w:rFonts w:ascii="Source Sans 3" w:hAnsi="Source Sans 3"/>
                </w:rPr>
                <w:t>Beschaffung technischer Arbeitsmittel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19D9C3D1" w14:textId="77777777" w:rsidR="00BC0171" w:rsidRPr="001B3266" w:rsidRDefault="00193204" w:rsidP="001B3266">
            <w:pPr>
              <w:pStyle w:val="ParagraphStyle18"/>
              <w:spacing w:line="240" w:lineRule="exact"/>
              <w:rPr>
                <w:rStyle w:val="CharacterStyle14"/>
                <w:rFonts w:ascii="Source Sans 3" w:hAnsi="Source Sans 3"/>
              </w:rPr>
            </w:pPr>
            <w:hyperlink w:anchor="6_1,0,1,0" w:history="1">
              <w:r w:rsidR="006E665C" w:rsidRPr="001B3266">
                <w:rPr>
                  <w:rStyle w:val="CharacterStyle14"/>
                  <w:rFonts w:ascii="Source Sans 3" w:hAnsi="Source Sans 3"/>
                </w:rPr>
                <w:t>10</w:t>
              </w:r>
            </w:hyperlink>
          </w:p>
        </w:tc>
      </w:tr>
      <w:tr w:rsidR="00BC0171" w:rsidRPr="001B3266" w14:paraId="20755EC6" w14:textId="77777777">
        <w:trPr>
          <w:trHeight w:hRule="exact" w:val="330"/>
        </w:trPr>
        <w:tc>
          <w:tcPr>
            <w:tcW w:w="75" w:type="dxa"/>
          </w:tcPr>
          <w:p w14:paraId="118404B0"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10B487A4" w14:textId="73A98BAF" w:rsidR="00BC0171" w:rsidRPr="001B3266" w:rsidRDefault="00193204" w:rsidP="001B3266">
            <w:pPr>
              <w:pStyle w:val="ParagraphStyle17"/>
              <w:spacing w:line="240" w:lineRule="exact"/>
              <w:rPr>
                <w:rStyle w:val="CharacterStyle13"/>
                <w:rFonts w:ascii="Source Sans 3" w:hAnsi="Source Sans 3"/>
              </w:rPr>
            </w:pPr>
            <w:hyperlink w:anchor="8_1,0,1,0" w:history="1">
              <w:r w:rsidR="006E665C" w:rsidRPr="001B3266">
                <w:rPr>
                  <w:rStyle w:val="CharacterStyle13"/>
                  <w:rFonts w:ascii="Source Sans 3" w:hAnsi="Source Sans 3"/>
                </w:rPr>
                <w:t>Brandschutz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78C45ECA" w14:textId="77777777" w:rsidR="00BC0171" w:rsidRPr="001B3266" w:rsidRDefault="00193204" w:rsidP="001B3266">
            <w:pPr>
              <w:pStyle w:val="ParagraphStyle18"/>
              <w:spacing w:line="240" w:lineRule="exact"/>
              <w:rPr>
                <w:rStyle w:val="CharacterStyle14"/>
                <w:rFonts w:ascii="Source Sans 3" w:hAnsi="Source Sans 3"/>
              </w:rPr>
            </w:pPr>
            <w:hyperlink w:anchor="8_1,0,1,0" w:history="1">
              <w:r w:rsidR="006E665C" w:rsidRPr="001B3266">
                <w:rPr>
                  <w:rStyle w:val="CharacterStyle14"/>
                  <w:rFonts w:ascii="Source Sans 3" w:hAnsi="Source Sans 3"/>
                </w:rPr>
                <w:t>12</w:t>
              </w:r>
            </w:hyperlink>
          </w:p>
        </w:tc>
      </w:tr>
      <w:tr w:rsidR="00BC0171" w:rsidRPr="001B3266" w14:paraId="3ECAA210" w14:textId="77777777">
        <w:trPr>
          <w:trHeight w:hRule="exact" w:val="330"/>
        </w:trPr>
        <w:tc>
          <w:tcPr>
            <w:tcW w:w="75" w:type="dxa"/>
          </w:tcPr>
          <w:p w14:paraId="51C1A147"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0C550859" w14:textId="50459A88" w:rsidR="00BC0171" w:rsidRPr="001B3266" w:rsidRDefault="00193204" w:rsidP="001B3266">
            <w:pPr>
              <w:pStyle w:val="ParagraphStyle17"/>
              <w:spacing w:line="240" w:lineRule="exact"/>
              <w:rPr>
                <w:rStyle w:val="CharacterStyle13"/>
                <w:rFonts w:ascii="Source Sans 3" w:hAnsi="Source Sans 3"/>
              </w:rPr>
            </w:pPr>
            <w:hyperlink w:anchor="11_1,0,1,0" w:history="1">
              <w:r w:rsidR="006E665C" w:rsidRPr="001B3266">
                <w:rPr>
                  <w:rStyle w:val="CharacterStyle13"/>
                  <w:rFonts w:ascii="Source Sans 3" w:hAnsi="Source Sans 3"/>
                </w:rPr>
                <w:t>Erste Hilfe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352DF2DC" w14:textId="77777777" w:rsidR="00BC0171" w:rsidRPr="001B3266" w:rsidRDefault="00193204" w:rsidP="001B3266">
            <w:pPr>
              <w:pStyle w:val="ParagraphStyle18"/>
              <w:spacing w:line="240" w:lineRule="exact"/>
              <w:rPr>
                <w:rStyle w:val="CharacterStyle14"/>
                <w:rFonts w:ascii="Source Sans 3" w:hAnsi="Source Sans 3"/>
              </w:rPr>
            </w:pPr>
            <w:hyperlink w:anchor="11_1,0,1,0" w:history="1">
              <w:r w:rsidR="006E665C" w:rsidRPr="001B3266">
                <w:rPr>
                  <w:rStyle w:val="CharacterStyle14"/>
                  <w:rFonts w:ascii="Source Sans 3" w:hAnsi="Source Sans 3"/>
                </w:rPr>
                <w:t>15</w:t>
              </w:r>
            </w:hyperlink>
          </w:p>
        </w:tc>
      </w:tr>
      <w:tr w:rsidR="00BC0171" w:rsidRPr="001B3266" w14:paraId="35C83E26" w14:textId="77777777">
        <w:trPr>
          <w:trHeight w:hRule="exact" w:val="330"/>
        </w:trPr>
        <w:tc>
          <w:tcPr>
            <w:tcW w:w="75" w:type="dxa"/>
          </w:tcPr>
          <w:p w14:paraId="7EB805DE"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74C60F7B" w14:textId="2724814E" w:rsidR="00BC0171" w:rsidRPr="001B3266" w:rsidRDefault="00193204" w:rsidP="001B3266">
            <w:pPr>
              <w:pStyle w:val="ParagraphStyle17"/>
              <w:spacing w:line="240" w:lineRule="exact"/>
              <w:rPr>
                <w:rStyle w:val="CharacterStyle13"/>
                <w:rFonts w:ascii="Source Sans 3" w:hAnsi="Source Sans 3"/>
              </w:rPr>
            </w:pPr>
            <w:hyperlink w:anchor="12_1,0,1,0" w:history="1">
              <w:r w:rsidR="006E665C" w:rsidRPr="001B3266">
                <w:rPr>
                  <w:rStyle w:val="CharacterStyle13"/>
                  <w:rFonts w:ascii="Source Sans 3" w:hAnsi="Source Sans 3"/>
                </w:rPr>
                <w:t>Fremdfirmen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6D4CC902" w14:textId="77777777" w:rsidR="00BC0171" w:rsidRPr="001B3266" w:rsidRDefault="00193204" w:rsidP="001B3266">
            <w:pPr>
              <w:pStyle w:val="ParagraphStyle18"/>
              <w:spacing w:line="240" w:lineRule="exact"/>
              <w:rPr>
                <w:rStyle w:val="CharacterStyle14"/>
                <w:rFonts w:ascii="Source Sans 3" w:hAnsi="Source Sans 3"/>
              </w:rPr>
            </w:pPr>
            <w:hyperlink w:anchor="12_1,0,1,0" w:history="1">
              <w:r w:rsidR="006E665C" w:rsidRPr="001B3266">
                <w:rPr>
                  <w:rStyle w:val="CharacterStyle14"/>
                  <w:rFonts w:ascii="Source Sans 3" w:hAnsi="Source Sans 3"/>
                </w:rPr>
                <w:t>16</w:t>
              </w:r>
            </w:hyperlink>
          </w:p>
        </w:tc>
      </w:tr>
      <w:tr w:rsidR="00BC0171" w:rsidRPr="001B3266" w14:paraId="54042ACB" w14:textId="77777777">
        <w:trPr>
          <w:trHeight w:hRule="exact" w:val="330"/>
        </w:trPr>
        <w:tc>
          <w:tcPr>
            <w:tcW w:w="75" w:type="dxa"/>
          </w:tcPr>
          <w:p w14:paraId="5E050B59"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0291437B" w14:textId="6CA72196" w:rsidR="00BC0171" w:rsidRPr="001B3266" w:rsidRDefault="00193204" w:rsidP="001B3266">
            <w:pPr>
              <w:pStyle w:val="ParagraphStyle17"/>
              <w:spacing w:line="240" w:lineRule="exact"/>
              <w:rPr>
                <w:rStyle w:val="CharacterStyle13"/>
                <w:rFonts w:ascii="Source Sans 3" w:hAnsi="Source Sans 3"/>
              </w:rPr>
            </w:pPr>
            <w:hyperlink w:anchor="14_1,0,1,0" w:history="1">
              <w:r w:rsidR="006E665C" w:rsidRPr="001B3266">
                <w:rPr>
                  <w:rStyle w:val="CharacterStyle13"/>
                  <w:rFonts w:ascii="Source Sans 3" w:hAnsi="Source Sans 3"/>
                </w:rPr>
                <w:t>Mutterschutz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19D6799D" w14:textId="77777777" w:rsidR="00BC0171" w:rsidRPr="001B3266" w:rsidRDefault="00193204" w:rsidP="001B3266">
            <w:pPr>
              <w:pStyle w:val="ParagraphStyle18"/>
              <w:spacing w:line="240" w:lineRule="exact"/>
              <w:rPr>
                <w:rStyle w:val="CharacterStyle14"/>
                <w:rFonts w:ascii="Source Sans 3" w:hAnsi="Source Sans 3"/>
              </w:rPr>
            </w:pPr>
            <w:hyperlink w:anchor="14_1,0,1,0" w:history="1">
              <w:r w:rsidR="006E665C" w:rsidRPr="001B3266">
                <w:rPr>
                  <w:rStyle w:val="CharacterStyle14"/>
                  <w:rFonts w:ascii="Source Sans 3" w:hAnsi="Source Sans 3"/>
                </w:rPr>
                <w:t>18</w:t>
              </w:r>
            </w:hyperlink>
          </w:p>
        </w:tc>
      </w:tr>
      <w:tr w:rsidR="00BC0171" w:rsidRPr="001B3266" w14:paraId="33ABFBA7" w14:textId="77777777">
        <w:trPr>
          <w:trHeight w:hRule="exact" w:val="330"/>
        </w:trPr>
        <w:tc>
          <w:tcPr>
            <w:tcW w:w="75" w:type="dxa"/>
          </w:tcPr>
          <w:p w14:paraId="3EEA856A"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460CFAEA" w14:textId="3A637D8D" w:rsidR="00BC0171" w:rsidRPr="001B3266" w:rsidRDefault="00193204" w:rsidP="001B3266">
            <w:pPr>
              <w:pStyle w:val="ParagraphStyle17"/>
              <w:spacing w:line="240" w:lineRule="exact"/>
              <w:rPr>
                <w:rStyle w:val="CharacterStyle13"/>
                <w:rFonts w:ascii="Source Sans 3" w:hAnsi="Source Sans 3"/>
              </w:rPr>
            </w:pPr>
            <w:hyperlink w:anchor="15_1,0,1,0" w:history="1">
              <w:r w:rsidR="006E665C" w:rsidRPr="001B3266">
                <w:rPr>
                  <w:rStyle w:val="CharacterStyle13"/>
                  <w:rFonts w:ascii="Source Sans 3" w:hAnsi="Source Sans 3"/>
                </w:rPr>
                <w:t>Persönliche Schutzausrüstung (PSA)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7B02C0D1" w14:textId="77777777" w:rsidR="00BC0171" w:rsidRPr="001B3266" w:rsidRDefault="00193204" w:rsidP="001B3266">
            <w:pPr>
              <w:pStyle w:val="ParagraphStyle18"/>
              <w:spacing w:line="240" w:lineRule="exact"/>
              <w:rPr>
                <w:rStyle w:val="CharacterStyle14"/>
                <w:rFonts w:ascii="Source Sans 3" w:hAnsi="Source Sans 3"/>
              </w:rPr>
            </w:pPr>
            <w:hyperlink w:anchor="15_1,0,1,0" w:history="1">
              <w:r w:rsidR="006E665C" w:rsidRPr="001B3266">
                <w:rPr>
                  <w:rStyle w:val="CharacterStyle14"/>
                  <w:rFonts w:ascii="Source Sans 3" w:hAnsi="Source Sans 3"/>
                </w:rPr>
                <w:t>19</w:t>
              </w:r>
            </w:hyperlink>
          </w:p>
        </w:tc>
      </w:tr>
      <w:tr w:rsidR="00BC0171" w:rsidRPr="001B3266" w14:paraId="368A5025" w14:textId="77777777">
        <w:trPr>
          <w:trHeight w:hRule="exact" w:val="345"/>
        </w:trPr>
        <w:tc>
          <w:tcPr>
            <w:tcW w:w="75" w:type="dxa"/>
          </w:tcPr>
          <w:p w14:paraId="67E1F488"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626EEE74" w14:textId="490E085C" w:rsidR="00BC0171" w:rsidRPr="001B3266" w:rsidRDefault="00193204" w:rsidP="001B3266">
            <w:pPr>
              <w:pStyle w:val="ParagraphStyle17"/>
              <w:spacing w:line="240" w:lineRule="exact"/>
              <w:rPr>
                <w:rStyle w:val="CharacterStyle13"/>
                <w:rFonts w:ascii="Source Sans 3" w:hAnsi="Source Sans 3"/>
              </w:rPr>
            </w:pPr>
            <w:hyperlink w:anchor="17_1,0,1,0" w:history="1">
              <w:r w:rsidR="006E665C" w:rsidRPr="001B3266">
                <w:rPr>
                  <w:rStyle w:val="CharacterStyle13"/>
                  <w:rFonts w:ascii="Source Sans 3" w:hAnsi="Source Sans 3"/>
                </w:rPr>
                <w:t>Pflichtenübertragung auf Vorgesetzte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54BECB4E" w14:textId="77777777" w:rsidR="00BC0171" w:rsidRPr="001B3266" w:rsidRDefault="00193204" w:rsidP="001B3266">
            <w:pPr>
              <w:pStyle w:val="ParagraphStyle18"/>
              <w:spacing w:line="240" w:lineRule="exact"/>
              <w:rPr>
                <w:rStyle w:val="CharacterStyle14"/>
                <w:rFonts w:ascii="Source Sans 3" w:hAnsi="Source Sans 3"/>
              </w:rPr>
            </w:pPr>
            <w:hyperlink w:anchor="17_1,0,1,0" w:history="1">
              <w:r w:rsidR="006E665C" w:rsidRPr="001B3266">
                <w:rPr>
                  <w:rStyle w:val="CharacterStyle14"/>
                  <w:rFonts w:ascii="Source Sans 3" w:hAnsi="Source Sans 3"/>
                </w:rPr>
                <w:t>21</w:t>
              </w:r>
            </w:hyperlink>
          </w:p>
        </w:tc>
      </w:tr>
      <w:tr w:rsidR="00BC0171" w:rsidRPr="001B3266" w14:paraId="273F247F" w14:textId="77777777">
        <w:trPr>
          <w:trHeight w:hRule="exact" w:val="330"/>
        </w:trPr>
        <w:tc>
          <w:tcPr>
            <w:tcW w:w="75" w:type="dxa"/>
          </w:tcPr>
          <w:p w14:paraId="733168FD"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4995B20A" w14:textId="5A63300E" w:rsidR="00BC0171" w:rsidRPr="001B3266" w:rsidRDefault="00193204" w:rsidP="001B3266">
            <w:pPr>
              <w:pStyle w:val="ParagraphStyle17"/>
              <w:spacing w:line="240" w:lineRule="exact"/>
              <w:rPr>
                <w:rStyle w:val="CharacterStyle13"/>
                <w:rFonts w:ascii="Source Sans 3" w:hAnsi="Source Sans 3"/>
              </w:rPr>
            </w:pPr>
            <w:hyperlink w:anchor="18_1,0,1,0" w:history="1">
              <w:r w:rsidR="006E665C" w:rsidRPr="001B3266">
                <w:rPr>
                  <w:rStyle w:val="CharacterStyle13"/>
                  <w:rFonts w:ascii="Source Sans 3" w:hAnsi="Source Sans 3"/>
                </w:rPr>
                <w:t>Prüfung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0EDBF47D" w14:textId="77777777" w:rsidR="00BC0171" w:rsidRPr="001B3266" w:rsidRDefault="00193204" w:rsidP="001B3266">
            <w:pPr>
              <w:pStyle w:val="ParagraphStyle18"/>
              <w:spacing w:line="240" w:lineRule="exact"/>
              <w:rPr>
                <w:rStyle w:val="CharacterStyle14"/>
                <w:rFonts w:ascii="Source Sans 3" w:hAnsi="Source Sans 3"/>
              </w:rPr>
            </w:pPr>
            <w:hyperlink w:anchor="18_1,0,1,0" w:history="1">
              <w:r w:rsidR="006E665C" w:rsidRPr="001B3266">
                <w:rPr>
                  <w:rStyle w:val="CharacterStyle14"/>
                  <w:rFonts w:ascii="Source Sans 3" w:hAnsi="Source Sans 3"/>
                </w:rPr>
                <w:t>22</w:t>
              </w:r>
            </w:hyperlink>
          </w:p>
        </w:tc>
      </w:tr>
      <w:tr w:rsidR="00BC0171" w:rsidRPr="001B3266" w14:paraId="36F1C2D0" w14:textId="77777777">
        <w:trPr>
          <w:trHeight w:hRule="exact" w:val="330"/>
        </w:trPr>
        <w:tc>
          <w:tcPr>
            <w:tcW w:w="75" w:type="dxa"/>
          </w:tcPr>
          <w:p w14:paraId="3C67E1BF"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784C2C68" w14:textId="12AFB4F1" w:rsidR="00BC0171" w:rsidRPr="001B3266" w:rsidRDefault="00193204" w:rsidP="001B3266">
            <w:pPr>
              <w:pStyle w:val="ParagraphStyle17"/>
              <w:spacing w:line="240" w:lineRule="exact"/>
              <w:rPr>
                <w:rStyle w:val="CharacterStyle13"/>
                <w:rFonts w:ascii="Source Sans 3" w:hAnsi="Source Sans 3"/>
              </w:rPr>
            </w:pPr>
            <w:hyperlink w:anchor="20_1,0,1,0" w:history="1">
              <w:r w:rsidR="006E665C" w:rsidRPr="001B3266">
                <w:rPr>
                  <w:rStyle w:val="CharacterStyle13"/>
                  <w:rFonts w:ascii="Source Sans 3" w:hAnsi="Source Sans 3"/>
                </w:rPr>
                <w:t>Sicherheitsbeauftragte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1D5091B0" w14:textId="77777777" w:rsidR="00BC0171" w:rsidRPr="001B3266" w:rsidRDefault="00193204" w:rsidP="001B3266">
            <w:pPr>
              <w:pStyle w:val="ParagraphStyle18"/>
              <w:spacing w:line="240" w:lineRule="exact"/>
              <w:rPr>
                <w:rStyle w:val="CharacterStyle14"/>
                <w:rFonts w:ascii="Source Sans 3" w:hAnsi="Source Sans 3"/>
              </w:rPr>
            </w:pPr>
            <w:hyperlink w:anchor="20_1,0,1,0" w:history="1">
              <w:r w:rsidR="006E665C" w:rsidRPr="001B3266">
                <w:rPr>
                  <w:rStyle w:val="CharacterStyle14"/>
                  <w:rFonts w:ascii="Source Sans 3" w:hAnsi="Source Sans 3"/>
                </w:rPr>
                <w:t>24</w:t>
              </w:r>
            </w:hyperlink>
          </w:p>
        </w:tc>
      </w:tr>
      <w:tr w:rsidR="00BC0171" w:rsidRPr="001B3266" w14:paraId="467AD6EA" w14:textId="77777777">
        <w:trPr>
          <w:trHeight w:hRule="exact" w:val="330"/>
        </w:trPr>
        <w:tc>
          <w:tcPr>
            <w:tcW w:w="75" w:type="dxa"/>
          </w:tcPr>
          <w:p w14:paraId="73CB700A"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5E961E9A" w14:textId="0EF23A0B" w:rsidR="00BC0171" w:rsidRPr="001B3266" w:rsidRDefault="00193204" w:rsidP="001B3266">
            <w:pPr>
              <w:pStyle w:val="ParagraphStyle17"/>
              <w:spacing w:line="240" w:lineRule="exact"/>
              <w:rPr>
                <w:rStyle w:val="CharacterStyle13"/>
                <w:rFonts w:ascii="Source Sans 3" w:hAnsi="Source Sans 3"/>
              </w:rPr>
            </w:pPr>
            <w:hyperlink w:anchor="22_1,0,1,0" w:history="1">
              <w:r w:rsidR="006E665C" w:rsidRPr="001B3266">
                <w:rPr>
                  <w:rStyle w:val="CharacterStyle13"/>
                  <w:rFonts w:ascii="Source Sans 3" w:hAnsi="Source Sans 3"/>
                </w:rPr>
                <w:t>Unternehmermodell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4020D43C" w14:textId="77777777" w:rsidR="00BC0171" w:rsidRPr="001B3266" w:rsidRDefault="00193204" w:rsidP="001B3266">
            <w:pPr>
              <w:pStyle w:val="ParagraphStyle18"/>
              <w:spacing w:line="240" w:lineRule="exact"/>
              <w:rPr>
                <w:rStyle w:val="CharacterStyle14"/>
                <w:rFonts w:ascii="Source Sans 3" w:hAnsi="Source Sans 3"/>
              </w:rPr>
            </w:pPr>
            <w:hyperlink w:anchor="22_1,0,1,0" w:history="1">
              <w:r w:rsidR="006E665C" w:rsidRPr="001B3266">
                <w:rPr>
                  <w:rStyle w:val="CharacterStyle14"/>
                  <w:rFonts w:ascii="Source Sans 3" w:hAnsi="Source Sans 3"/>
                </w:rPr>
                <w:t>26</w:t>
              </w:r>
            </w:hyperlink>
          </w:p>
        </w:tc>
      </w:tr>
      <w:tr w:rsidR="00BC0171" w:rsidRPr="001B3266" w14:paraId="0550F345" w14:textId="77777777">
        <w:trPr>
          <w:trHeight w:hRule="exact" w:val="330"/>
        </w:trPr>
        <w:tc>
          <w:tcPr>
            <w:tcW w:w="75" w:type="dxa"/>
          </w:tcPr>
          <w:p w14:paraId="7193B608"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4ABB47BE" w14:textId="7C034E25" w:rsidR="00BC0171" w:rsidRPr="001B3266" w:rsidRDefault="00193204" w:rsidP="001B3266">
            <w:pPr>
              <w:pStyle w:val="ParagraphStyle17"/>
              <w:spacing w:line="240" w:lineRule="exact"/>
              <w:rPr>
                <w:rStyle w:val="CharacterStyle13"/>
                <w:rFonts w:ascii="Source Sans 3" w:hAnsi="Source Sans 3"/>
              </w:rPr>
            </w:pPr>
            <w:hyperlink w:anchor="23_1,0,1,0" w:history="1">
              <w:r w:rsidR="006E665C" w:rsidRPr="001B3266">
                <w:rPr>
                  <w:rStyle w:val="CharacterStyle13"/>
                  <w:rFonts w:ascii="Source Sans 3" w:hAnsi="Source Sans 3"/>
                </w:rPr>
                <w:t>Unternehmermodell, Fachkraft für Arbeitssicherheit, Betriebsarzt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0DBC212A" w14:textId="77777777" w:rsidR="00BC0171" w:rsidRPr="001B3266" w:rsidRDefault="00193204" w:rsidP="001B3266">
            <w:pPr>
              <w:pStyle w:val="ParagraphStyle18"/>
              <w:spacing w:line="240" w:lineRule="exact"/>
              <w:rPr>
                <w:rStyle w:val="CharacterStyle14"/>
                <w:rFonts w:ascii="Source Sans 3" w:hAnsi="Source Sans 3"/>
              </w:rPr>
            </w:pPr>
            <w:hyperlink w:anchor="23_1,0,1,0" w:history="1">
              <w:r w:rsidR="006E665C" w:rsidRPr="001B3266">
                <w:rPr>
                  <w:rStyle w:val="CharacterStyle14"/>
                  <w:rFonts w:ascii="Source Sans 3" w:hAnsi="Source Sans 3"/>
                </w:rPr>
                <w:t>27</w:t>
              </w:r>
            </w:hyperlink>
          </w:p>
        </w:tc>
      </w:tr>
      <w:tr w:rsidR="00BC0171" w:rsidRPr="001B3266" w14:paraId="153B667D" w14:textId="77777777">
        <w:trPr>
          <w:trHeight w:hRule="exact" w:val="330"/>
        </w:trPr>
        <w:tc>
          <w:tcPr>
            <w:tcW w:w="75" w:type="dxa"/>
          </w:tcPr>
          <w:p w14:paraId="0D915B96"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1C7341D7" w14:textId="4B12871D" w:rsidR="00BC0171" w:rsidRPr="001B3266" w:rsidRDefault="00193204" w:rsidP="001B3266">
            <w:pPr>
              <w:pStyle w:val="ParagraphStyle17"/>
              <w:spacing w:line="240" w:lineRule="exact"/>
              <w:rPr>
                <w:rStyle w:val="CharacterStyle13"/>
                <w:rFonts w:ascii="Source Sans 3" w:hAnsi="Source Sans 3"/>
              </w:rPr>
            </w:pPr>
            <w:hyperlink w:anchor="25_1,0,1,0" w:history="1">
              <w:r w:rsidR="006E665C" w:rsidRPr="001B3266">
                <w:rPr>
                  <w:rStyle w:val="CharacterStyle13"/>
                  <w:rFonts w:ascii="Source Sans 3" w:hAnsi="Source Sans 3"/>
                </w:rPr>
                <w:t>Unterweisungen der Beschäftigten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0CB19F5D" w14:textId="77777777" w:rsidR="00BC0171" w:rsidRPr="001B3266" w:rsidRDefault="00193204" w:rsidP="001B3266">
            <w:pPr>
              <w:pStyle w:val="ParagraphStyle18"/>
              <w:spacing w:line="240" w:lineRule="exact"/>
              <w:rPr>
                <w:rStyle w:val="CharacterStyle14"/>
                <w:rFonts w:ascii="Source Sans 3" w:hAnsi="Source Sans 3"/>
              </w:rPr>
            </w:pPr>
            <w:hyperlink w:anchor="25_1,0,1,0" w:history="1">
              <w:r w:rsidR="006E665C" w:rsidRPr="001B3266">
                <w:rPr>
                  <w:rStyle w:val="CharacterStyle14"/>
                  <w:rFonts w:ascii="Source Sans 3" w:hAnsi="Source Sans 3"/>
                </w:rPr>
                <w:t>29</w:t>
              </w:r>
            </w:hyperlink>
          </w:p>
        </w:tc>
      </w:tr>
      <w:tr w:rsidR="00BC0171" w:rsidRPr="001B3266" w14:paraId="21BA4682" w14:textId="77777777">
        <w:trPr>
          <w:trHeight w:hRule="exact" w:val="330"/>
        </w:trPr>
        <w:tc>
          <w:tcPr>
            <w:tcW w:w="75" w:type="dxa"/>
          </w:tcPr>
          <w:p w14:paraId="22D789A0"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41C78C27" w14:textId="76A58A8C" w:rsidR="00BC0171" w:rsidRPr="001B3266" w:rsidRDefault="00193204" w:rsidP="001B3266">
            <w:pPr>
              <w:pStyle w:val="ParagraphStyle17"/>
              <w:spacing w:line="240" w:lineRule="exact"/>
              <w:rPr>
                <w:rStyle w:val="CharacterStyle13"/>
                <w:rFonts w:ascii="Source Sans 3" w:hAnsi="Source Sans 3"/>
              </w:rPr>
            </w:pPr>
            <w:hyperlink w:anchor="26_1,0,1,0" w:history="1">
              <w:r w:rsidR="006E665C" w:rsidRPr="001B3266">
                <w:rPr>
                  <w:rStyle w:val="CharacterStyle13"/>
                  <w:rFonts w:ascii="Source Sans 3" w:hAnsi="Source Sans 3"/>
                </w:rPr>
                <w:t>Zeitarbeit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1F588385" w14:textId="77777777" w:rsidR="00BC0171" w:rsidRPr="001B3266" w:rsidRDefault="00193204" w:rsidP="001B3266">
            <w:pPr>
              <w:pStyle w:val="ParagraphStyle18"/>
              <w:spacing w:line="240" w:lineRule="exact"/>
              <w:rPr>
                <w:rStyle w:val="CharacterStyle14"/>
                <w:rFonts w:ascii="Source Sans 3" w:hAnsi="Source Sans 3"/>
              </w:rPr>
            </w:pPr>
            <w:hyperlink w:anchor="26_1,0,1,0" w:history="1">
              <w:r w:rsidR="006E665C" w:rsidRPr="001B3266">
                <w:rPr>
                  <w:rStyle w:val="CharacterStyle14"/>
                  <w:rFonts w:ascii="Source Sans 3" w:hAnsi="Source Sans 3"/>
                </w:rPr>
                <w:t>30</w:t>
              </w:r>
            </w:hyperlink>
          </w:p>
        </w:tc>
      </w:tr>
      <w:tr w:rsidR="00BC0171" w:rsidRPr="001B3266" w14:paraId="5A1064F5" w14:textId="77777777">
        <w:trPr>
          <w:trHeight w:hRule="exact" w:val="375"/>
        </w:trPr>
        <w:tc>
          <w:tcPr>
            <w:tcW w:w="75" w:type="dxa"/>
          </w:tcPr>
          <w:p w14:paraId="022F9DC1"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77C3B540" w14:textId="7A8296F7" w:rsidR="00BC0171" w:rsidRPr="001B3266" w:rsidRDefault="00193204" w:rsidP="001B3266">
            <w:pPr>
              <w:pStyle w:val="ParagraphStyle15"/>
              <w:spacing w:line="240" w:lineRule="exact"/>
              <w:rPr>
                <w:rStyle w:val="CharacterStyle11"/>
                <w:rFonts w:ascii="Source Sans 3" w:hAnsi="Source Sans 3"/>
              </w:rPr>
            </w:pPr>
            <w:hyperlink w:anchor="27_1,0,0,0" w:history="1">
              <w:r w:rsidR="006E665C" w:rsidRPr="001B3266">
                <w:rPr>
                  <w:rStyle w:val="CharacterStyle11"/>
                  <w:rFonts w:ascii="Source Sans 3" w:hAnsi="Source Sans 3"/>
                </w:rPr>
                <w:t>2. Baustelle .............................................................................................................................................</w:t>
              </w:r>
            </w:hyperlink>
          </w:p>
        </w:tc>
        <w:tc>
          <w:tcPr>
            <w:tcW w:w="225" w:type="dxa"/>
            <w:gridSpan w:val="2"/>
            <w:shd w:val="clear" w:color="auto" w:fill="auto"/>
            <w:vAlign w:val="bottom"/>
          </w:tcPr>
          <w:p w14:paraId="2A0D44AD" w14:textId="77777777" w:rsidR="00BC0171" w:rsidRPr="001B3266" w:rsidRDefault="00193204" w:rsidP="001B3266">
            <w:pPr>
              <w:pStyle w:val="ParagraphStyle16"/>
              <w:spacing w:line="240" w:lineRule="exact"/>
              <w:rPr>
                <w:rStyle w:val="CharacterStyle12"/>
                <w:rFonts w:ascii="Source Sans 3" w:hAnsi="Source Sans 3"/>
              </w:rPr>
            </w:pPr>
            <w:hyperlink w:anchor="27_1,0,0,0" w:history="1">
              <w:r w:rsidR="006E665C" w:rsidRPr="001B3266">
                <w:rPr>
                  <w:rStyle w:val="CharacterStyle12"/>
                  <w:rFonts w:ascii="Source Sans 3" w:hAnsi="Source Sans 3"/>
                </w:rPr>
                <w:t>31</w:t>
              </w:r>
            </w:hyperlink>
          </w:p>
        </w:tc>
      </w:tr>
      <w:tr w:rsidR="00BC0171" w:rsidRPr="001B3266" w14:paraId="74F14F60" w14:textId="77777777">
        <w:trPr>
          <w:trHeight w:hRule="exact" w:val="330"/>
        </w:trPr>
        <w:tc>
          <w:tcPr>
            <w:tcW w:w="75" w:type="dxa"/>
          </w:tcPr>
          <w:p w14:paraId="41FDE91D"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44E4DCC5" w14:textId="15E19A8B" w:rsidR="00BC0171" w:rsidRPr="001B3266" w:rsidRDefault="00193204" w:rsidP="001B3266">
            <w:pPr>
              <w:pStyle w:val="ParagraphStyle17"/>
              <w:spacing w:line="240" w:lineRule="exact"/>
              <w:rPr>
                <w:rStyle w:val="CharacterStyle13"/>
                <w:rFonts w:ascii="Source Sans 3" w:hAnsi="Source Sans 3"/>
              </w:rPr>
            </w:pPr>
            <w:hyperlink w:anchor="27_1,0,1,0" w:history="1">
              <w:r w:rsidR="006E665C" w:rsidRPr="001B3266">
                <w:rPr>
                  <w:rStyle w:val="CharacterStyle13"/>
                  <w:rFonts w:ascii="Source Sans 3" w:hAnsi="Source Sans 3"/>
                </w:rPr>
                <w:t>Elektrische Anlagen und Betriebsmittel, "Benachbarte .... Teile abdecken ...."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1AF6463D" w14:textId="77777777" w:rsidR="00BC0171" w:rsidRPr="001B3266" w:rsidRDefault="00193204" w:rsidP="001B3266">
            <w:pPr>
              <w:pStyle w:val="ParagraphStyle18"/>
              <w:spacing w:line="240" w:lineRule="exact"/>
              <w:rPr>
                <w:rStyle w:val="CharacterStyle14"/>
                <w:rFonts w:ascii="Source Sans 3" w:hAnsi="Source Sans 3"/>
              </w:rPr>
            </w:pPr>
            <w:hyperlink w:anchor="27_1,0,1,0" w:history="1">
              <w:r w:rsidR="006E665C" w:rsidRPr="001B3266">
                <w:rPr>
                  <w:rStyle w:val="CharacterStyle14"/>
                  <w:rFonts w:ascii="Source Sans 3" w:hAnsi="Source Sans 3"/>
                </w:rPr>
                <w:t>31</w:t>
              </w:r>
            </w:hyperlink>
          </w:p>
        </w:tc>
      </w:tr>
      <w:tr w:rsidR="00BC0171" w:rsidRPr="001B3266" w14:paraId="57E01BE4" w14:textId="77777777">
        <w:trPr>
          <w:trHeight w:hRule="exact" w:val="330"/>
        </w:trPr>
        <w:tc>
          <w:tcPr>
            <w:tcW w:w="75" w:type="dxa"/>
          </w:tcPr>
          <w:p w14:paraId="687EFF12"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6B0C56A3" w14:textId="7440BC1A" w:rsidR="00BC0171" w:rsidRPr="001B3266" w:rsidRDefault="00193204" w:rsidP="001B3266">
            <w:pPr>
              <w:pStyle w:val="ParagraphStyle17"/>
              <w:spacing w:line="240" w:lineRule="exact"/>
              <w:rPr>
                <w:rStyle w:val="CharacterStyle13"/>
                <w:rFonts w:ascii="Source Sans 3" w:hAnsi="Source Sans 3"/>
              </w:rPr>
            </w:pPr>
            <w:hyperlink w:anchor="28_1,0,1,0" w:history="1">
              <w:r w:rsidR="006E665C" w:rsidRPr="001B3266">
                <w:rPr>
                  <w:rStyle w:val="CharacterStyle13"/>
                  <w:rFonts w:ascii="Source Sans 3" w:hAnsi="Source Sans 3"/>
                </w:rPr>
                <w:t>Elektrische Anlagen und Betriebsmittel, "Erden und Kurzschließen"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5364AA24" w14:textId="77777777" w:rsidR="00BC0171" w:rsidRPr="001B3266" w:rsidRDefault="00193204" w:rsidP="001B3266">
            <w:pPr>
              <w:pStyle w:val="ParagraphStyle18"/>
              <w:spacing w:line="240" w:lineRule="exact"/>
              <w:rPr>
                <w:rStyle w:val="CharacterStyle14"/>
                <w:rFonts w:ascii="Source Sans 3" w:hAnsi="Source Sans 3"/>
              </w:rPr>
            </w:pPr>
            <w:hyperlink w:anchor="28_1,0,1,0" w:history="1">
              <w:r w:rsidR="006E665C" w:rsidRPr="001B3266">
                <w:rPr>
                  <w:rStyle w:val="CharacterStyle14"/>
                  <w:rFonts w:ascii="Source Sans 3" w:hAnsi="Source Sans 3"/>
                </w:rPr>
                <w:t>32</w:t>
              </w:r>
            </w:hyperlink>
          </w:p>
        </w:tc>
      </w:tr>
      <w:tr w:rsidR="00BC0171" w:rsidRPr="001B3266" w14:paraId="6BA27864" w14:textId="77777777">
        <w:trPr>
          <w:trHeight w:hRule="exact" w:val="345"/>
        </w:trPr>
        <w:tc>
          <w:tcPr>
            <w:tcW w:w="75" w:type="dxa"/>
          </w:tcPr>
          <w:p w14:paraId="4B9ADA7C"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0EBCAD07" w14:textId="13A6E722" w:rsidR="00BC0171" w:rsidRPr="001B3266" w:rsidRDefault="00193204" w:rsidP="001B3266">
            <w:pPr>
              <w:pStyle w:val="ParagraphStyle17"/>
              <w:spacing w:line="240" w:lineRule="exact"/>
              <w:rPr>
                <w:rStyle w:val="CharacterStyle13"/>
                <w:rFonts w:ascii="Source Sans 3" w:hAnsi="Source Sans 3"/>
              </w:rPr>
            </w:pPr>
            <w:hyperlink w:anchor="29_1,0,1,0" w:history="1">
              <w:r w:rsidR="006E665C" w:rsidRPr="001B3266">
                <w:rPr>
                  <w:rStyle w:val="CharacterStyle13"/>
                  <w:rFonts w:ascii="Source Sans 3" w:hAnsi="Source Sans 3"/>
                </w:rPr>
                <w:t>Elektrische Anlagen und Betriebsmittel, "Freischalten"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7746A12F" w14:textId="77777777" w:rsidR="00BC0171" w:rsidRPr="001B3266" w:rsidRDefault="00193204" w:rsidP="001B3266">
            <w:pPr>
              <w:pStyle w:val="ParagraphStyle18"/>
              <w:spacing w:line="240" w:lineRule="exact"/>
              <w:rPr>
                <w:rStyle w:val="CharacterStyle14"/>
                <w:rFonts w:ascii="Source Sans 3" w:hAnsi="Source Sans 3"/>
              </w:rPr>
            </w:pPr>
            <w:hyperlink w:anchor="29_1,0,1,0" w:history="1">
              <w:r w:rsidR="006E665C" w:rsidRPr="001B3266">
                <w:rPr>
                  <w:rStyle w:val="CharacterStyle14"/>
                  <w:rFonts w:ascii="Source Sans 3" w:hAnsi="Source Sans 3"/>
                </w:rPr>
                <w:t>33</w:t>
              </w:r>
            </w:hyperlink>
          </w:p>
        </w:tc>
      </w:tr>
      <w:tr w:rsidR="00BC0171" w:rsidRPr="001B3266" w14:paraId="2D9A8188" w14:textId="77777777">
        <w:trPr>
          <w:trHeight w:hRule="exact" w:val="330"/>
        </w:trPr>
        <w:tc>
          <w:tcPr>
            <w:tcW w:w="75" w:type="dxa"/>
          </w:tcPr>
          <w:p w14:paraId="52F178F5"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14BA26BF" w14:textId="1C1681CC" w:rsidR="00BC0171" w:rsidRPr="001B3266" w:rsidRDefault="00193204" w:rsidP="001B3266">
            <w:pPr>
              <w:pStyle w:val="ParagraphStyle17"/>
              <w:spacing w:line="240" w:lineRule="exact"/>
              <w:rPr>
                <w:rStyle w:val="CharacterStyle13"/>
                <w:rFonts w:ascii="Source Sans 3" w:hAnsi="Source Sans 3"/>
              </w:rPr>
            </w:pPr>
            <w:hyperlink w:anchor="30_1,0,1,0" w:history="1">
              <w:r w:rsidR="006E665C" w:rsidRPr="001B3266">
                <w:rPr>
                  <w:rStyle w:val="CharacterStyle13"/>
                  <w:rFonts w:ascii="Source Sans 3" w:hAnsi="Source Sans 3"/>
                </w:rPr>
                <w:t>Elektrische Anlagen und Betriebsmittel, "Gegen Wiedereinschalten sichern"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446D3BC3" w14:textId="77777777" w:rsidR="00BC0171" w:rsidRPr="001B3266" w:rsidRDefault="00193204" w:rsidP="001B3266">
            <w:pPr>
              <w:pStyle w:val="ParagraphStyle18"/>
              <w:spacing w:line="240" w:lineRule="exact"/>
              <w:rPr>
                <w:rStyle w:val="CharacterStyle14"/>
                <w:rFonts w:ascii="Source Sans 3" w:hAnsi="Source Sans 3"/>
              </w:rPr>
            </w:pPr>
            <w:hyperlink w:anchor="30_1,0,1,0" w:history="1">
              <w:r w:rsidR="006E665C" w:rsidRPr="001B3266">
                <w:rPr>
                  <w:rStyle w:val="CharacterStyle14"/>
                  <w:rFonts w:ascii="Source Sans 3" w:hAnsi="Source Sans 3"/>
                </w:rPr>
                <w:t>34</w:t>
              </w:r>
            </w:hyperlink>
          </w:p>
        </w:tc>
      </w:tr>
      <w:tr w:rsidR="00BC0171" w:rsidRPr="001B3266" w14:paraId="55238104" w14:textId="77777777">
        <w:trPr>
          <w:trHeight w:hRule="exact" w:val="330"/>
        </w:trPr>
        <w:tc>
          <w:tcPr>
            <w:tcW w:w="75" w:type="dxa"/>
          </w:tcPr>
          <w:p w14:paraId="1B680225"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002700B7" w14:textId="66E883FC" w:rsidR="00BC0171" w:rsidRPr="001B3266" w:rsidRDefault="00193204" w:rsidP="001B3266">
            <w:pPr>
              <w:pStyle w:val="ParagraphStyle17"/>
              <w:spacing w:line="240" w:lineRule="exact"/>
              <w:rPr>
                <w:rStyle w:val="CharacterStyle13"/>
                <w:rFonts w:ascii="Source Sans 3" w:hAnsi="Source Sans 3"/>
              </w:rPr>
            </w:pPr>
            <w:hyperlink w:anchor="31_1,0,1,0" w:history="1">
              <w:r w:rsidR="006E665C" w:rsidRPr="001B3266">
                <w:rPr>
                  <w:rStyle w:val="CharacterStyle13"/>
                  <w:rFonts w:ascii="Source Sans 3" w:hAnsi="Source Sans 3"/>
                </w:rPr>
                <w:t>Elektrische Anlagen und Betriebsmittel, "Spannungsfreiheit feststellen"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73531397" w14:textId="77777777" w:rsidR="00BC0171" w:rsidRPr="001B3266" w:rsidRDefault="00193204" w:rsidP="001B3266">
            <w:pPr>
              <w:pStyle w:val="ParagraphStyle18"/>
              <w:spacing w:line="240" w:lineRule="exact"/>
              <w:rPr>
                <w:rStyle w:val="CharacterStyle14"/>
                <w:rFonts w:ascii="Source Sans 3" w:hAnsi="Source Sans 3"/>
              </w:rPr>
            </w:pPr>
            <w:hyperlink w:anchor="31_1,0,1,0" w:history="1">
              <w:r w:rsidR="006E665C" w:rsidRPr="001B3266">
                <w:rPr>
                  <w:rStyle w:val="CharacterStyle14"/>
                  <w:rFonts w:ascii="Source Sans 3" w:hAnsi="Source Sans 3"/>
                </w:rPr>
                <w:t>35</w:t>
              </w:r>
            </w:hyperlink>
          </w:p>
        </w:tc>
      </w:tr>
      <w:tr w:rsidR="00BC0171" w:rsidRPr="001B3266" w14:paraId="6CEDCE64" w14:textId="77777777">
        <w:trPr>
          <w:trHeight w:hRule="exact" w:val="330"/>
        </w:trPr>
        <w:tc>
          <w:tcPr>
            <w:tcW w:w="75" w:type="dxa"/>
          </w:tcPr>
          <w:p w14:paraId="4E1953BD"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3CAE58F8" w14:textId="4D44D7D7" w:rsidR="00BC0171" w:rsidRPr="001B3266" w:rsidRDefault="00193204" w:rsidP="001B3266">
            <w:pPr>
              <w:pStyle w:val="ParagraphStyle17"/>
              <w:spacing w:line="240" w:lineRule="exact"/>
              <w:rPr>
                <w:rStyle w:val="CharacterStyle13"/>
                <w:rFonts w:ascii="Source Sans 3" w:hAnsi="Source Sans 3"/>
              </w:rPr>
            </w:pPr>
            <w:hyperlink w:anchor="32_1,0,1,0" w:history="1">
              <w:r w:rsidR="006E665C" w:rsidRPr="001B3266">
                <w:rPr>
                  <w:rStyle w:val="CharacterStyle13"/>
                  <w:rFonts w:ascii="Source Sans 3" w:hAnsi="Source Sans 3"/>
                </w:rPr>
                <w:t>Elektrische Anlagen, Freigabe zu Arbeit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0797FDBC" w14:textId="77777777" w:rsidR="00BC0171" w:rsidRPr="001B3266" w:rsidRDefault="00193204" w:rsidP="001B3266">
            <w:pPr>
              <w:pStyle w:val="ParagraphStyle18"/>
              <w:spacing w:line="240" w:lineRule="exact"/>
              <w:rPr>
                <w:rStyle w:val="CharacterStyle14"/>
                <w:rFonts w:ascii="Source Sans 3" w:hAnsi="Source Sans 3"/>
              </w:rPr>
            </w:pPr>
            <w:hyperlink w:anchor="32_1,0,1,0" w:history="1">
              <w:r w:rsidR="006E665C" w:rsidRPr="001B3266">
                <w:rPr>
                  <w:rStyle w:val="CharacterStyle14"/>
                  <w:rFonts w:ascii="Source Sans 3" w:hAnsi="Source Sans 3"/>
                </w:rPr>
                <w:t>36</w:t>
              </w:r>
            </w:hyperlink>
          </w:p>
        </w:tc>
      </w:tr>
      <w:tr w:rsidR="00BC0171" w:rsidRPr="001B3266" w14:paraId="256544C9" w14:textId="77777777">
        <w:trPr>
          <w:trHeight w:hRule="exact" w:val="330"/>
        </w:trPr>
        <w:tc>
          <w:tcPr>
            <w:tcW w:w="75" w:type="dxa"/>
          </w:tcPr>
          <w:p w14:paraId="7A13BBE6"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621C6435" w14:textId="21C78555" w:rsidR="00BC0171" w:rsidRPr="001B3266" w:rsidRDefault="00193204" w:rsidP="001B3266">
            <w:pPr>
              <w:pStyle w:val="ParagraphStyle17"/>
              <w:spacing w:line="240" w:lineRule="exact"/>
              <w:rPr>
                <w:rStyle w:val="CharacterStyle13"/>
                <w:rFonts w:ascii="Source Sans 3" w:hAnsi="Source Sans 3"/>
              </w:rPr>
            </w:pPr>
            <w:hyperlink w:anchor="33_1,0,1,0" w:history="1">
              <w:r w:rsidR="006E665C" w:rsidRPr="001B3266">
                <w:rPr>
                  <w:rStyle w:val="CharacterStyle13"/>
                  <w:rFonts w:ascii="Source Sans 3" w:hAnsi="Source Sans 3"/>
                </w:rPr>
                <w:t>Arbeiten an aktiven Teilen und AuS ohne Spezialausbildung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763D369E" w14:textId="77777777" w:rsidR="00BC0171" w:rsidRPr="001B3266" w:rsidRDefault="00193204" w:rsidP="001B3266">
            <w:pPr>
              <w:pStyle w:val="ParagraphStyle18"/>
              <w:spacing w:line="240" w:lineRule="exact"/>
              <w:rPr>
                <w:rStyle w:val="CharacterStyle14"/>
                <w:rFonts w:ascii="Source Sans 3" w:hAnsi="Source Sans 3"/>
              </w:rPr>
            </w:pPr>
            <w:hyperlink w:anchor="33_1,0,1,0" w:history="1">
              <w:r w:rsidR="006E665C" w:rsidRPr="001B3266">
                <w:rPr>
                  <w:rStyle w:val="CharacterStyle14"/>
                  <w:rFonts w:ascii="Source Sans 3" w:hAnsi="Source Sans 3"/>
                </w:rPr>
                <w:t>37</w:t>
              </w:r>
            </w:hyperlink>
          </w:p>
        </w:tc>
      </w:tr>
      <w:tr w:rsidR="00BC0171" w:rsidRPr="001B3266" w14:paraId="3E856ED9" w14:textId="77777777">
        <w:trPr>
          <w:trHeight w:hRule="exact" w:val="330"/>
        </w:trPr>
        <w:tc>
          <w:tcPr>
            <w:tcW w:w="75" w:type="dxa"/>
          </w:tcPr>
          <w:p w14:paraId="390C9063"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320BF6BD" w14:textId="1B23D458" w:rsidR="00BC0171" w:rsidRPr="001B3266" w:rsidRDefault="00193204" w:rsidP="001B3266">
            <w:pPr>
              <w:pStyle w:val="ParagraphStyle17"/>
              <w:spacing w:line="240" w:lineRule="exact"/>
              <w:rPr>
                <w:rStyle w:val="CharacterStyle13"/>
                <w:rFonts w:ascii="Source Sans 3" w:hAnsi="Source Sans 3"/>
              </w:rPr>
            </w:pPr>
            <w:hyperlink w:anchor="35_1,0,1,0" w:history="1">
              <w:r w:rsidR="006E665C" w:rsidRPr="001B3266">
                <w:rPr>
                  <w:rStyle w:val="CharacterStyle13"/>
                  <w:rFonts w:ascii="Source Sans 3" w:hAnsi="Source Sans 3"/>
                </w:rPr>
                <w:t>Arbeiten in der Nähe aktiver Teile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10058329" w14:textId="77777777" w:rsidR="00BC0171" w:rsidRPr="001B3266" w:rsidRDefault="00193204" w:rsidP="001B3266">
            <w:pPr>
              <w:pStyle w:val="ParagraphStyle18"/>
              <w:spacing w:line="240" w:lineRule="exact"/>
              <w:rPr>
                <w:rStyle w:val="CharacterStyle14"/>
                <w:rFonts w:ascii="Source Sans 3" w:hAnsi="Source Sans 3"/>
              </w:rPr>
            </w:pPr>
            <w:hyperlink w:anchor="35_1,0,1,0" w:history="1">
              <w:r w:rsidR="006E665C" w:rsidRPr="001B3266">
                <w:rPr>
                  <w:rStyle w:val="CharacterStyle14"/>
                  <w:rFonts w:ascii="Source Sans 3" w:hAnsi="Source Sans 3"/>
                </w:rPr>
                <w:t>39</w:t>
              </w:r>
            </w:hyperlink>
          </w:p>
        </w:tc>
      </w:tr>
      <w:tr w:rsidR="00BC0171" w:rsidRPr="001B3266" w14:paraId="300D90AD" w14:textId="77777777">
        <w:trPr>
          <w:trHeight w:hRule="exact" w:val="330"/>
        </w:trPr>
        <w:tc>
          <w:tcPr>
            <w:tcW w:w="75" w:type="dxa"/>
          </w:tcPr>
          <w:p w14:paraId="1FFA4217"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5EC63C3A" w14:textId="243E2F91" w:rsidR="00BC0171" w:rsidRPr="001B3266" w:rsidRDefault="00193204" w:rsidP="001B3266">
            <w:pPr>
              <w:pStyle w:val="ParagraphStyle17"/>
              <w:spacing w:line="240" w:lineRule="exact"/>
              <w:rPr>
                <w:rStyle w:val="CharacterStyle13"/>
                <w:rFonts w:ascii="Source Sans 3" w:hAnsi="Source Sans 3"/>
              </w:rPr>
            </w:pPr>
            <w:hyperlink w:anchor="36_1,0,1,0" w:history="1">
              <w:r w:rsidR="006E665C" w:rsidRPr="001B3266">
                <w:rPr>
                  <w:rStyle w:val="CharacterStyle13"/>
                  <w:rFonts w:ascii="Source Sans 3" w:hAnsi="Source Sans 3"/>
                </w:rPr>
                <w:t>Baustelle, Beleuchtung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76016F09" w14:textId="77777777" w:rsidR="00BC0171" w:rsidRPr="001B3266" w:rsidRDefault="00193204" w:rsidP="001B3266">
            <w:pPr>
              <w:pStyle w:val="ParagraphStyle18"/>
              <w:spacing w:line="240" w:lineRule="exact"/>
              <w:rPr>
                <w:rStyle w:val="CharacterStyle14"/>
                <w:rFonts w:ascii="Source Sans 3" w:hAnsi="Source Sans 3"/>
              </w:rPr>
            </w:pPr>
            <w:hyperlink w:anchor="36_1,0,1,0" w:history="1">
              <w:r w:rsidR="006E665C" w:rsidRPr="001B3266">
                <w:rPr>
                  <w:rStyle w:val="CharacterStyle14"/>
                  <w:rFonts w:ascii="Source Sans 3" w:hAnsi="Source Sans 3"/>
                </w:rPr>
                <w:t>40</w:t>
              </w:r>
            </w:hyperlink>
          </w:p>
        </w:tc>
      </w:tr>
      <w:tr w:rsidR="00BC0171" w:rsidRPr="001B3266" w14:paraId="646AAE95" w14:textId="77777777">
        <w:trPr>
          <w:trHeight w:hRule="exact" w:val="330"/>
        </w:trPr>
        <w:tc>
          <w:tcPr>
            <w:tcW w:w="75" w:type="dxa"/>
          </w:tcPr>
          <w:p w14:paraId="1373FF9D"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6421D771" w14:textId="4E78EA5A" w:rsidR="00BC0171" w:rsidRPr="001B3266" w:rsidRDefault="00193204" w:rsidP="001B3266">
            <w:pPr>
              <w:pStyle w:val="ParagraphStyle17"/>
              <w:spacing w:line="240" w:lineRule="exact"/>
              <w:rPr>
                <w:rStyle w:val="CharacterStyle13"/>
                <w:rFonts w:ascii="Source Sans 3" w:hAnsi="Source Sans 3"/>
              </w:rPr>
            </w:pPr>
            <w:hyperlink w:anchor="37_1,0,1,0" w:history="1">
              <w:r w:rsidR="006E665C" w:rsidRPr="001B3266">
                <w:rPr>
                  <w:rStyle w:val="CharacterStyle13"/>
                  <w:rFonts w:ascii="Source Sans 3" w:hAnsi="Source Sans 3"/>
                </w:rPr>
                <w:t>Baustelle, Leitung und Aufsicht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0152E6BE" w14:textId="77777777" w:rsidR="00BC0171" w:rsidRPr="001B3266" w:rsidRDefault="00193204" w:rsidP="001B3266">
            <w:pPr>
              <w:pStyle w:val="ParagraphStyle18"/>
              <w:spacing w:line="240" w:lineRule="exact"/>
              <w:rPr>
                <w:rStyle w:val="CharacterStyle14"/>
                <w:rFonts w:ascii="Source Sans 3" w:hAnsi="Source Sans 3"/>
              </w:rPr>
            </w:pPr>
            <w:hyperlink w:anchor="37_1,0,1,0" w:history="1">
              <w:r w:rsidR="006E665C" w:rsidRPr="001B3266">
                <w:rPr>
                  <w:rStyle w:val="CharacterStyle14"/>
                  <w:rFonts w:ascii="Source Sans 3" w:hAnsi="Source Sans 3"/>
                </w:rPr>
                <w:t>41</w:t>
              </w:r>
            </w:hyperlink>
          </w:p>
        </w:tc>
      </w:tr>
      <w:tr w:rsidR="00BC0171" w:rsidRPr="001B3266" w14:paraId="66B276AB" w14:textId="77777777">
        <w:trPr>
          <w:trHeight w:hRule="exact" w:val="330"/>
        </w:trPr>
        <w:tc>
          <w:tcPr>
            <w:tcW w:w="75" w:type="dxa"/>
          </w:tcPr>
          <w:p w14:paraId="6BB886BC"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2115C23A" w14:textId="095CB4DC" w:rsidR="00BC0171" w:rsidRPr="001B3266" w:rsidRDefault="00193204" w:rsidP="001B3266">
            <w:pPr>
              <w:pStyle w:val="ParagraphStyle17"/>
              <w:spacing w:line="240" w:lineRule="exact"/>
              <w:rPr>
                <w:rStyle w:val="CharacterStyle13"/>
                <w:rFonts w:ascii="Source Sans 3" w:hAnsi="Source Sans 3"/>
              </w:rPr>
            </w:pPr>
            <w:hyperlink w:anchor="39_1,0,1,0" w:history="1">
              <w:r w:rsidR="006E665C" w:rsidRPr="001B3266">
                <w:rPr>
                  <w:rStyle w:val="CharacterStyle13"/>
                  <w:rFonts w:ascii="Source Sans 3" w:hAnsi="Source Sans 3"/>
                </w:rPr>
                <w:t>Baustelle; Wetterschutz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5AC8DC26" w14:textId="77777777" w:rsidR="00BC0171" w:rsidRPr="001B3266" w:rsidRDefault="00193204" w:rsidP="001B3266">
            <w:pPr>
              <w:pStyle w:val="ParagraphStyle18"/>
              <w:spacing w:line="240" w:lineRule="exact"/>
              <w:rPr>
                <w:rStyle w:val="CharacterStyle14"/>
                <w:rFonts w:ascii="Source Sans 3" w:hAnsi="Source Sans 3"/>
              </w:rPr>
            </w:pPr>
            <w:hyperlink w:anchor="39_1,0,1,0" w:history="1">
              <w:r w:rsidR="006E665C" w:rsidRPr="001B3266">
                <w:rPr>
                  <w:rStyle w:val="CharacterStyle14"/>
                  <w:rFonts w:ascii="Source Sans 3" w:hAnsi="Source Sans 3"/>
                </w:rPr>
                <w:t>43</w:t>
              </w:r>
            </w:hyperlink>
          </w:p>
        </w:tc>
      </w:tr>
      <w:tr w:rsidR="00BC0171" w:rsidRPr="001B3266" w14:paraId="2F206F9C" w14:textId="77777777">
        <w:trPr>
          <w:trHeight w:hRule="exact" w:val="330"/>
        </w:trPr>
        <w:tc>
          <w:tcPr>
            <w:tcW w:w="75" w:type="dxa"/>
          </w:tcPr>
          <w:p w14:paraId="677F684B"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1DD0EDD9" w14:textId="096699D8" w:rsidR="00BC0171" w:rsidRPr="001B3266" w:rsidRDefault="00193204" w:rsidP="001B3266">
            <w:pPr>
              <w:pStyle w:val="ParagraphStyle17"/>
              <w:spacing w:line="240" w:lineRule="exact"/>
              <w:rPr>
                <w:rStyle w:val="CharacterStyle13"/>
                <w:rFonts w:ascii="Source Sans 3" w:hAnsi="Source Sans 3"/>
              </w:rPr>
            </w:pPr>
            <w:hyperlink w:anchor="40_1,0,1,0" w:history="1">
              <w:r w:rsidR="006E665C" w:rsidRPr="001B3266">
                <w:rPr>
                  <w:rStyle w:val="CharacterStyle13"/>
                  <w:rFonts w:ascii="Source Sans 3" w:hAnsi="Source Sans 3"/>
                </w:rPr>
                <w:t>Sonnenstrahlung, natürliche inkohärente optische Strahlung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7341672F" w14:textId="77777777" w:rsidR="00BC0171" w:rsidRPr="001B3266" w:rsidRDefault="00193204" w:rsidP="001B3266">
            <w:pPr>
              <w:pStyle w:val="ParagraphStyle18"/>
              <w:spacing w:line="240" w:lineRule="exact"/>
              <w:rPr>
                <w:rStyle w:val="CharacterStyle14"/>
                <w:rFonts w:ascii="Source Sans 3" w:hAnsi="Source Sans 3"/>
              </w:rPr>
            </w:pPr>
            <w:hyperlink w:anchor="40_1,0,1,0" w:history="1">
              <w:r w:rsidR="006E665C" w:rsidRPr="001B3266">
                <w:rPr>
                  <w:rStyle w:val="CharacterStyle14"/>
                  <w:rFonts w:ascii="Source Sans 3" w:hAnsi="Source Sans 3"/>
                </w:rPr>
                <w:t>44</w:t>
              </w:r>
            </w:hyperlink>
          </w:p>
        </w:tc>
      </w:tr>
      <w:tr w:rsidR="00BC0171" w:rsidRPr="001B3266" w14:paraId="76793039" w14:textId="77777777">
        <w:trPr>
          <w:trHeight w:hRule="exact" w:val="330"/>
        </w:trPr>
        <w:tc>
          <w:tcPr>
            <w:tcW w:w="75" w:type="dxa"/>
          </w:tcPr>
          <w:p w14:paraId="0A667F21"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1927C518" w14:textId="3E77F3C2" w:rsidR="00BC0171" w:rsidRPr="001B3266" w:rsidRDefault="00193204" w:rsidP="001B3266">
            <w:pPr>
              <w:pStyle w:val="ParagraphStyle17"/>
              <w:spacing w:line="240" w:lineRule="exact"/>
              <w:rPr>
                <w:rStyle w:val="CharacterStyle13"/>
                <w:rFonts w:ascii="Source Sans 3" w:hAnsi="Source Sans 3"/>
              </w:rPr>
            </w:pPr>
            <w:hyperlink w:anchor="42_1,0,1,0" w:history="1">
              <w:r w:rsidR="006E665C" w:rsidRPr="001B3266">
                <w:rPr>
                  <w:rStyle w:val="CharacterStyle13"/>
                  <w:rFonts w:ascii="Source Sans 3" w:hAnsi="Source Sans 3"/>
                </w:rPr>
                <w:t>Behelfsgerüste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25C0F4B9" w14:textId="77777777" w:rsidR="00BC0171" w:rsidRPr="001B3266" w:rsidRDefault="00193204" w:rsidP="001B3266">
            <w:pPr>
              <w:pStyle w:val="ParagraphStyle18"/>
              <w:spacing w:line="240" w:lineRule="exact"/>
              <w:rPr>
                <w:rStyle w:val="CharacterStyle14"/>
                <w:rFonts w:ascii="Source Sans 3" w:hAnsi="Source Sans 3"/>
              </w:rPr>
            </w:pPr>
            <w:hyperlink w:anchor="42_1,0,1,0" w:history="1">
              <w:r w:rsidR="006E665C" w:rsidRPr="001B3266">
                <w:rPr>
                  <w:rStyle w:val="CharacterStyle14"/>
                  <w:rFonts w:ascii="Source Sans 3" w:hAnsi="Source Sans 3"/>
                </w:rPr>
                <w:t>46</w:t>
              </w:r>
            </w:hyperlink>
          </w:p>
        </w:tc>
      </w:tr>
      <w:tr w:rsidR="00BC0171" w:rsidRPr="001B3266" w14:paraId="3909EEF5" w14:textId="77777777">
        <w:trPr>
          <w:trHeight w:hRule="exact" w:val="330"/>
        </w:trPr>
        <w:tc>
          <w:tcPr>
            <w:tcW w:w="75" w:type="dxa"/>
          </w:tcPr>
          <w:p w14:paraId="223C04CD"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7390FD51" w14:textId="42B80674" w:rsidR="00BC0171" w:rsidRPr="001B3266" w:rsidRDefault="00193204" w:rsidP="001B3266">
            <w:pPr>
              <w:pStyle w:val="ParagraphStyle17"/>
              <w:spacing w:line="240" w:lineRule="exact"/>
              <w:rPr>
                <w:rStyle w:val="CharacterStyle13"/>
                <w:rFonts w:ascii="Source Sans 3" w:hAnsi="Source Sans 3"/>
              </w:rPr>
            </w:pPr>
            <w:hyperlink w:anchor="43_1,0,1,0" w:history="1">
              <w:r w:rsidR="006E665C" w:rsidRPr="001B3266">
                <w:rPr>
                  <w:rStyle w:val="CharacterStyle13"/>
                  <w:rFonts w:ascii="Source Sans 3" w:hAnsi="Source Sans 3"/>
                </w:rPr>
                <w:t>Fahrbare Arbeitsbühnen nach DIN 4422, Teil 1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1C530C42" w14:textId="77777777" w:rsidR="00BC0171" w:rsidRPr="001B3266" w:rsidRDefault="00193204" w:rsidP="001B3266">
            <w:pPr>
              <w:pStyle w:val="ParagraphStyle18"/>
              <w:spacing w:line="240" w:lineRule="exact"/>
              <w:rPr>
                <w:rStyle w:val="CharacterStyle14"/>
                <w:rFonts w:ascii="Source Sans 3" w:hAnsi="Source Sans 3"/>
              </w:rPr>
            </w:pPr>
            <w:hyperlink w:anchor="43_1,0,1,0" w:history="1">
              <w:r w:rsidR="006E665C" w:rsidRPr="001B3266">
                <w:rPr>
                  <w:rStyle w:val="CharacterStyle14"/>
                  <w:rFonts w:ascii="Source Sans 3" w:hAnsi="Source Sans 3"/>
                </w:rPr>
                <w:t>47</w:t>
              </w:r>
            </w:hyperlink>
          </w:p>
        </w:tc>
      </w:tr>
      <w:tr w:rsidR="00BC0171" w:rsidRPr="001B3266" w14:paraId="2D354243" w14:textId="77777777">
        <w:trPr>
          <w:trHeight w:hRule="exact" w:val="330"/>
        </w:trPr>
        <w:tc>
          <w:tcPr>
            <w:tcW w:w="75" w:type="dxa"/>
          </w:tcPr>
          <w:p w14:paraId="4D210292"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066C8584" w14:textId="55649E66" w:rsidR="00BC0171" w:rsidRPr="001B3266" w:rsidRDefault="00193204" w:rsidP="001B3266">
            <w:pPr>
              <w:pStyle w:val="ParagraphStyle17"/>
              <w:spacing w:line="240" w:lineRule="exact"/>
              <w:rPr>
                <w:rStyle w:val="CharacterStyle13"/>
                <w:rFonts w:ascii="Source Sans 3" w:hAnsi="Source Sans 3"/>
              </w:rPr>
            </w:pPr>
            <w:hyperlink w:anchor="44_1,0,1,0" w:history="1">
              <w:r w:rsidR="006E665C" w:rsidRPr="001B3266">
                <w:rPr>
                  <w:rStyle w:val="CharacterStyle13"/>
                  <w:rFonts w:ascii="Source Sans 3" w:hAnsi="Source Sans 3"/>
                </w:rPr>
                <w:t>Flurförderzeuge, kraftbetrieben (Gabelstapler)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0C4AD0B4" w14:textId="77777777" w:rsidR="00BC0171" w:rsidRPr="001B3266" w:rsidRDefault="00193204" w:rsidP="001B3266">
            <w:pPr>
              <w:pStyle w:val="ParagraphStyle18"/>
              <w:spacing w:line="240" w:lineRule="exact"/>
              <w:rPr>
                <w:rStyle w:val="CharacterStyle14"/>
                <w:rFonts w:ascii="Source Sans 3" w:hAnsi="Source Sans 3"/>
              </w:rPr>
            </w:pPr>
            <w:hyperlink w:anchor="44_1,0,1,0" w:history="1">
              <w:r w:rsidR="006E665C" w:rsidRPr="001B3266">
                <w:rPr>
                  <w:rStyle w:val="CharacterStyle14"/>
                  <w:rFonts w:ascii="Source Sans 3" w:hAnsi="Source Sans 3"/>
                </w:rPr>
                <w:t>48</w:t>
              </w:r>
            </w:hyperlink>
          </w:p>
        </w:tc>
      </w:tr>
      <w:tr w:rsidR="00BC0171" w:rsidRPr="001B3266" w14:paraId="2C47C461" w14:textId="77777777">
        <w:trPr>
          <w:trHeight w:hRule="exact" w:val="345"/>
        </w:trPr>
        <w:tc>
          <w:tcPr>
            <w:tcW w:w="75" w:type="dxa"/>
          </w:tcPr>
          <w:p w14:paraId="6F3BD902"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6601054E" w14:textId="4F81CD7F" w:rsidR="00BC0171" w:rsidRPr="001B3266" w:rsidRDefault="00193204" w:rsidP="001B3266">
            <w:pPr>
              <w:pStyle w:val="ParagraphStyle17"/>
              <w:spacing w:line="240" w:lineRule="exact"/>
              <w:rPr>
                <w:rStyle w:val="CharacterStyle13"/>
                <w:rFonts w:ascii="Source Sans 3" w:hAnsi="Source Sans 3"/>
              </w:rPr>
            </w:pPr>
            <w:hyperlink w:anchor="46_1,0,1,0" w:history="1">
              <w:r w:rsidR="006E665C" w:rsidRPr="001B3266">
                <w:rPr>
                  <w:rStyle w:val="CharacterStyle13"/>
                  <w:rFonts w:ascii="Source Sans 3" w:hAnsi="Source Sans 3"/>
                </w:rPr>
                <w:t>Gerüste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50356A9C" w14:textId="77777777" w:rsidR="00BC0171" w:rsidRPr="001B3266" w:rsidRDefault="00193204" w:rsidP="001B3266">
            <w:pPr>
              <w:pStyle w:val="ParagraphStyle18"/>
              <w:spacing w:line="240" w:lineRule="exact"/>
              <w:rPr>
                <w:rStyle w:val="CharacterStyle14"/>
                <w:rFonts w:ascii="Source Sans 3" w:hAnsi="Source Sans 3"/>
              </w:rPr>
            </w:pPr>
            <w:hyperlink w:anchor="46_1,0,1,0" w:history="1">
              <w:r w:rsidR="006E665C" w:rsidRPr="001B3266">
                <w:rPr>
                  <w:rStyle w:val="CharacterStyle14"/>
                  <w:rFonts w:ascii="Source Sans 3" w:hAnsi="Source Sans 3"/>
                </w:rPr>
                <w:t>50</w:t>
              </w:r>
            </w:hyperlink>
          </w:p>
        </w:tc>
      </w:tr>
      <w:tr w:rsidR="00BC0171" w:rsidRPr="001B3266" w14:paraId="75964077" w14:textId="77777777">
        <w:trPr>
          <w:trHeight w:hRule="exact" w:val="330"/>
        </w:trPr>
        <w:tc>
          <w:tcPr>
            <w:tcW w:w="75" w:type="dxa"/>
          </w:tcPr>
          <w:p w14:paraId="584591AE"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7FF2B53F" w14:textId="2124D9DC" w:rsidR="00BC0171" w:rsidRPr="001B3266" w:rsidRDefault="00193204" w:rsidP="001B3266">
            <w:pPr>
              <w:pStyle w:val="ParagraphStyle17"/>
              <w:spacing w:line="240" w:lineRule="exact"/>
              <w:rPr>
                <w:rStyle w:val="CharacterStyle13"/>
                <w:rFonts w:ascii="Source Sans 3" w:hAnsi="Source Sans 3"/>
              </w:rPr>
            </w:pPr>
            <w:hyperlink w:anchor="48_1,0,1,0" w:history="1">
              <w:r w:rsidR="006E665C" w:rsidRPr="001B3266">
                <w:rPr>
                  <w:rStyle w:val="CharacterStyle13"/>
                  <w:rFonts w:ascii="Source Sans 3" w:hAnsi="Source Sans 3"/>
                </w:rPr>
                <w:t>Hebebühne, fahrbare Hubarbeitsbühnen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1D202774" w14:textId="77777777" w:rsidR="00BC0171" w:rsidRPr="001B3266" w:rsidRDefault="00193204" w:rsidP="001B3266">
            <w:pPr>
              <w:pStyle w:val="ParagraphStyle18"/>
              <w:spacing w:line="240" w:lineRule="exact"/>
              <w:rPr>
                <w:rStyle w:val="CharacterStyle14"/>
                <w:rFonts w:ascii="Source Sans 3" w:hAnsi="Source Sans 3"/>
              </w:rPr>
            </w:pPr>
            <w:hyperlink w:anchor="48_1,0,1,0" w:history="1">
              <w:r w:rsidR="006E665C" w:rsidRPr="001B3266">
                <w:rPr>
                  <w:rStyle w:val="CharacterStyle14"/>
                  <w:rFonts w:ascii="Source Sans 3" w:hAnsi="Source Sans 3"/>
                </w:rPr>
                <w:t>52</w:t>
              </w:r>
            </w:hyperlink>
          </w:p>
        </w:tc>
      </w:tr>
      <w:tr w:rsidR="00BC0171" w:rsidRPr="001B3266" w14:paraId="397CF2F4" w14:textId="77777777">
        <w:trPr>
          <w:trHeight w:hRule="exact" w:val="330"/>
        </w:trPr>
        <w:tc>
          <w:tcPr>
            <w:tcW w:w="75" w:type="dxa"/>
          </w:tcPr>
          <w:p w14:paraId="2033FF55"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05D71B27" w14:textId="021489CD" w:rsidR="00BC0171" w:rsidRPr="001B3266" w:rsidRDefault="00193204" w:rsidP="001B3266">
            <w:pPr>
              <w:pStyle w:val="ParagraphStyle17"/>
              <w:spacing w:line="240" w:lineRule="exact"/>
              <w:rPr>
                <w:rStyle w:val="CharacterStyle13"/>
                <w:rFonts w:ascii="Source Sans 3" w:hAnsi="Source Sans 3"/>
              </w:rPr>
            </w:pPr>
            <w:hyperlink w:anchor="49_1,0,1,0" w:history="1">
              <w:r w:rsidR="006E665C" w:rsidRPr="001B3266">
                <w:rPr>
                  <w:rStyle w:val="CharacterStyle13"/>
                  <w:rFonts w:ascii="Source Sans 3" w:hAnsi="Source Sans 3"/>
                </w:rPr>
                <w:t>Hebebühne, Hubarbeitsbühne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28394E48" w14:textId="77777777" w:rsidR="00BC0171" w:rsidRPr="001B3266" w:rsidRDefault="00193204" w:rsidP="001B3266">
            <w:pPr>
              <w:pStyle w:val="ParagraphStyle18"/>
              <w:spacing w:line="240" w:lineRule="exact"/>
              <w:rPr>
                <w:rStyle w:val="CharacterStyle14"/>
                <w:rFonts w:ascii="Source Sans 3" w:hAnsi="Source Sans 3"/>
              </w:rPr>
            </w:pPr>
            <w:hyperlink w:anchor="49_1,0,1,0" w:history="1">
              <w:r w:rsidR="006E665C" w:rsidRPr="001B3266">
                <w:rPr>
                  <w:rStyle w:val="CharacterStyle14"/>
                  <w:rFonts w:ascii="Source Sans 3" w:hAnsi="Source Sans 3"/>
                </w:rPr>
                <w:t>53</w:t>
              </w:r>
            </w:hyperlink>
          </w:p>
        </w:tc>
      </w:tr>
      <w:tr w:rsidR="00BC0171" w:rsidRPr="001B3266" w14:paraId="1042EC33" w14:textId="77777777">
        <w:trPr>
          <w:trHeight w:hRule="exact" w:val="330"/>
        </w:trPr>
        <w:tc>
          <w:tcPr>
            <w:tcW w:w="75" w:type="dxa"/>
          </w:tcPr>
          <w:p w14:paraId="09814978"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3FEC375E" w14:textId="1AC8DDD7" w:rsidR="00BC0171" w:rsidRPr="001B3266" w:rsidRDefault="00193204" w:rsidP="001B3266">
            <w:pPr>
              <w:pStyle w:val="ParagraphStyle17"/>
              <w:spacing w:line="240" w:lineRule="exact"/>
              <w:rPr>
                <w:rStyle w:val="CharacterStyle13"/>
                <w:rFonts w:ascii="Source Sans 3" w:hAnsi="Source Sans 3"/>
              </w:rPr>
            </w:pPr>
            <w:hyperlink w:anchor="51_1,0,1,0" w:history="1">
              <w:r w:rsidR="006E665C" w:rsidRPr="001B3266">
                <w:rPr>
                  <w:rStyle w:val="CharacterStyle13"/>
                  <w:rFonts w:ascii="Source Sans 3" w:hAnsi="Source Sans 3"/>
                </w:rPr>
                <w:t>Leitern und Tritte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6414E285" w14:textId="77777777" w:rsidR="00BC0171" w:rsidRPr="001B3266" w:rsidRDefault="00193204" w:rsidP="001B3266">
            <w:pPr>
              <w:pStyle w:val="ParagraphStyle18"/>
              <w:spacing w:line="240" w:lineRule="exact"/>
              <w:rPr>
                <w:rStyle w:val="CharacterStyle14"/>
                <w:rFonts w:ascii="Source Sans 3" w:hAnsi="Source Sans 3"/>
              </w:rPr>
            </w:pPr>
            <w:hyperlink w:anchor="51_1,0,1,0" w:history="1">
              <w:r w:rsidR="006E665C" w:rsidRPr="001B3266">
                <w:rPr>
                  <w:rStyle w:val="CharacterStyle14"/>
                  <w:rFonts w:ascii="Source Sans 3" w:hAnsi="Source Sans 3"/>
                </w:rPr>
                <w:t>55</w:t>
              </w:r>
            </w:hyperlink>
          </w:p>
        </w:tc>
      </w:tr>
      <w:tr w:rsidR="00BC0171" w:rsidRPr="001B3266" w14:paraId="6120A4AB" w14:textId="77777777">
        <w:trPr>
          <w:trHeight w:hRule="exact" w:val="330"/>
        </w:trPr>
        <w:tc>
          <w:tcPr>
            <w:tcW w:w="75" w:type="dxa"/>
          </w:tcPr>
          <w:p w14:paraId="726C18DF"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380313A1" w14:textId="51B2F682" w:rsidR="00BC0171" w:rsidRPr="001B3266" w:rsidRDefault="00193204" w:rsidP="001B3266">
            <w:pPr>
              <w:pStyle w:val="ParagraphStyle17"/>
              <w:spacing w:line="240" w:lineRule="exact"/>
              <w:rPr>
                <w:rStyle w:val="CharacterStyle13"/>
                <w:rFonts w:ascii="Source Sans 3" w:hAnsi="Source Sans 3"/>
              </w:rPr>
            </w:pPr>
            <w:hyperlink w:anchor="53_1,0,1,0" w:history="1">
              <w:r w:rsidR="006E665C" w:rsidRPr="001B3266">
                <w:rPr>
                  <w:rStyle w:val="CharacterStyle13"/>
                  <w:rFonts w:ascii="Source Sans 3" w:hAnsi="Source Sans 3"/>
                </w:rPr>
                <w:t>Kraftfahrzeuge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6914E1A0" w14:textId="77777777" w:rsidR="00BC0171" w:rsidRPr="001B3266" w:rsidRDefault="00193204" w:rsidP="001B3266">
            <w:pPr>
              <w:pStyle w:val="ParagraphStyle18"/>
              <w:spacing w:line="240" w:lineRule="exact"/>
              <w:rPr>
                <w:rStyle w:val="CharacterStyle14"/>
                <w:rFonts w:ascii="Source Sans 3" w:hAnsi="Source Sans 3"/>
              </w:rPr>
            </w:pPr>
            <w:hyperlink w:anchor="53_1,0,1,0" w:history="1">
              <w:r w:rsidR="006E665C" w:rsidRPr="001B3266">
                <w:rPr>
                  <w:rStyle w:val="CharacterStyle14"/>
                  <w:rFonts w:ascii="Source Sans 3" w:hAnsi="Source Sans 3"/>
                </w:rPr>
                <w:t>57</w:t>
              </w:r>
            </w:hyperlink>
          </w:p>
        </w:tc>
      </w:tr>
      <w:tr w:rsidR="00BC0171" w:rsidRPr="001B3266" w14:paraId="17DB4B66" w14:textId="77777777">
        <w:trPr>
          <w:trHeight w:hRule="exact" w:val="330"/>
        </w:trPr>
        <w:tc>
          <w:tcPr>
            <w:tcW w:w="75" w:type="dxa"/>
          </w:tcPr>
          <w:p w14:paraId="3C5A2364"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690C830D" w14:textId="632C1D08" w:rsidR="00BC0171" w:rsidRPr="001B3266" w:rsidRDefault="00193204" w:rsidP="001B3266">
            <w:pPr>
              <w:pStyle w:val="ParagraphStyle17"/>
              <w:spacing w:line="240" w:lineRule="exact"/>
              <w:rPr>
                <w:rStyle w:val="CharacterStyle13"/>
                <w:rFonts w:ascii="Source Sans 3" w:hAnsi="Source Sans 3"/>
              </w:rPr>
            </w:pPr>
            <w:hyperlink w:anchor="55_1,0,1,0" w:history="1">
              <w:r w:rsidR="006E665C" w:rsidRPr="001B3266">
                <w:rPr>
                  <w:rStyle w:val="CharacterStyle13"/>
                  <w:rFonts w:ascii="Source Sans 3" w:hAnsi="Source Sans 3"/>
                </w:rPr>
                <w:t>Elektrische Anlagen und Betriebsmittel auf Baustellen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200C6DC1" w14:textId="77777777" w:rsidR="00BC0171" w:rsidRPr="001B3266" w:rsidRDefault="00193204" w:rsidP="001B3266">
            <w:pPr>
              <w:pStyle w:val="ParagraphStyle18"/>
              <w:spacing w:line="240" w:lineRule="exact"/>
              <w:rPr>
                <w:rStyle w:val="CharacterStyle14"/>
                <w:rFonts w:ascii="Source Sans 3" w:hAnsi="Source Sans 3"/>
              </w:rPr>
            </w:pPr>
            <w:hyperlink w:anchor="55_1,0,1,0" w:history="1">
              <w:r w:rsidR="006E665C" w:rsidRPr="001B3266">
                <w:rPr>
                  <w:rStyle w:val="CharacterStyle14"/>
                  <w:rFonts w:ascii="Source Sans 3" w:hAnsi="Source Sans 3"/>
                </w:rPr>
                <w:t>59</w:t>
              </w:r>
            </w:hyperlink>
          </w:p>
        </w:tc>
      </w:tr>
      <w:tr w:rsidR="00BC0171" w:rsidRPr="001B3266" w14:paraId="54256C98" w14:textId="77777777">
        <w:trPr>
          <w:trHeight w:hRule="exact" w:val="330"/>
        </w:trPr>
        <w:tc>
          <w:tcPr>
            <w:tcW w:w="75" w:type="dxa"/>
          </w:tcPr>
          <w:p w14:paraId="52E84A11"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346E48FD" w14:textId="30E41342" w:rsidR="00BC0171" w:rsidRPr="001B3266" w:rsidRDefault="00193204" w:rsidP="001B3266">
            <w:pPr>
              <w:pStyle w:val="ParagraphStyle17"/>
              <w:spacing w:line="240" w:lineRule="exact"/>
              <w:rPr>
                <w:rStyle w:val="CharacterStyle13"/>
                <w:rFonts w:ascii="Source Sans 3" w:hAnsi="Source Sans 3"/>
              </w:rPr>
            </w:pPr>
            <w:hyperlink w:anchor="56_1,0,1,0" w:history="1">
              <w:r w:rsidR="006E665C" w:rsidRPr="001B3266">
                <w:rPr>
                  <w:rStyle w:val="CharacterStyle13"/>
                  <w:rFonts w:ascii="Source Sans 3" w:hAnsi="Source Sans 3"/>
                </w:rPr>
                <w:t>Handbohrmaschine, Bohrhammer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05F2F173" w14:textId="77777777" w:rsidR="00BC0171" w:rsidRPr="001B3266" w:rsidRDefault="00193204" w:rsidP="001B3266">
            <w:pPr>
              <w:pStyle w:val="ParagraphStyle18"/>
              <w:spacing w:line="240" w:lineRule="exact"/>
              <w:rPr>
                <w:rStyle w:val="CharacterStyle14"/>
                <w:rFonts w:ascii="Source Sans 3" w:hAnsi="Source Sans 3"/>
              </w:rPr>
            </w:pPr>
            <w:hyperlink w:anchor="56_1,0,1,0" w:history="1">
              <w:r w:rsidR="006E665C" w:rsidRPr="001B3266">
                <w:rPr>
                  <w:rStyle w:val="CharacterStyle14"/>
                  <w:rFonts w:ascii="Source Sans 3" w:hAnsi="Source Sans 3"/>
                </w:rPr>
                <w:t>60</w:t>
              </w:r>
            </w:hyperlink>
          </w:p>
        </w:tc>
      </w:tr>
      <w:tr w:rsidR="00BC0171" w:rsidRPr="001B3266" w14:paraId="3F3D12A5" w14:textId="77777777">
        <w:trPr>
          <w:trHeight w:hRule="exact" w:val="330"/>
        </w:trPr>
        <w:tc>
          <w:tcPr>
            <w:tcW w:w="75" w:type="dxa"/>
          </w:tcPr>
          <w:p w14:paraId="3AC3D651"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0601A5C4" w14:textId="6F7DB8AE" w:rsidR="00BC0171" w:rsidRPr="001B3266" w:rsidRDefault="00193204" w:rsidP="001B3266">
            <w:pPr>
              <w:pStyle w:val="ParagraphStyle17"/>
              <w:spacing w:line="240" w:lineRule="exact"/>
              <w:rPr>
                <w:rStyle w:val="CharacterStyle13"/>
                <w:rFonts w:ascii="Source Sans 3" w:hAnsi="Source Sans 3"/>
              </w:rPr>
            </w:pPr>
            <w:hyperlink w:anchor="58_1,0,1,0" w:history="1">
              <w:r w:rsidR="006E665C" w:rsidRPr="001B3266">
                <w:rPr>
                  <w:rStyle w:val="CharacterStyle13"/>
                  <w:rFonts w:ascii="Source Sans 3" w:hAnsi="Source Sans 3"/>
                </w:rPr>
                <w:t>Handwerkzeuge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0840F67F" w14:textId="77777777" w:rsidR="00BC0171" w:rsidRPr="001B3266" w:rsidRDefault="00193204" w:rsidP="001B3266">
            <w:pPr>
              <w:pStyle w:val="ParagraphStyle18"/>
              <w:spacing w:line="240" w:lineRule="exact"/>
              <w:rPr>
                <w:rStyle w:val="CharacterStyle14"/>
                <w:rFonts w:ascii="Source Sans 3" w:hAnsi="Source Sans 3"/>
              </w:rPr>
            </w:pPr>
            <w:hyperlink w:anchor="58_1,0,1,0" w:history="1">
              <w:r w:rsidR="006E665C" w:rsidRPr="001B3266">
                <w:rPr>
                  <w:rStyle w:val="CharacterStyle14"/>
                  <w:rFonts w:ascii="Source Sans 3" w:hAnsi="Source Sans 3"/>
                </w:rPr>
                <w:t>62</w:t>
              </w:r>
            </w:hyperlink>
          </w:p>
        </w:tc>
      </w:tr>
      <w:tr w:rsidR="00BC0171" w:rsidRPr="001B3266" w14:paraId="2836258F" w14:textId="77777777">
        <w:trPr>
          <w:trHeight w:hRule="exact" w:val="330"/>
        </w:trPr>
        <w:tc>
          <w:tcPr>
            <w:tcW w:w="75" w:type="dxa"/>
          </w:tcPr>
          <w:p w14:paraId="250119BC"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36451A50" w14:textId="1530105C" w:rsidR="00BC0171" w:rsidRPr="001B3266" w:rsidRDefault="00193204" w:rsidP="001B3266">
            <w:pPr>
              <w:pStyle w:val="ParagraphStyle17"/>
              <w:spacing w:line="240" w:lineRule="exact"/>
              <w:rPr>
                <w:rStyle w:val="CharacterStyle13"/>
                <w:rFonts w:ascii="Source Sans 3" w:hAnsi="Source Sans 3"/>
              </w:rPr>
            </w:pPr>
            <w:hyperlink w:anchor="60_1,0,1,0" w:history="1">
              <w:r w:rsidR="006E665C" w:rsidRPr="001B3266">
                <w:rPr>
                  <w:rStyle w:val="CharacterStyle13"/>
                  <w:rFonts w:ascii="Source Sans 3" w:hAnsi="Source Sans 3"/>
                </w:rPr>
                <w:t>Zwangshaltungen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140F40D0" w14:textId="77777777" w:rsidR="00BC0171" w:rsidRPr="001B3266" w:rsidRDefault="00193204" w:rsidP="001B3266">
            <w:pPr>
              <w:pStyle w:val="ParagraphStyle18"/>
              <w:spacing w:line="240" w:lineRule="exact"/>
              <w:rPr>
                <w:rStyle w:val="CharacterStyle14"/>
                <w:rFonts w:ascii="Source Sans 3" w:hAnsi="Source Sans 3"/>
              </w:rPr>
            </w:pPr>
            <w:hyperlink w:anchor="60_1,0,1,0" w:history="1">
              <w:r w:rsidR="006E665C" w:rsidRPr="001B3266">
                <w:rPr>
                  <w:rStyle w:val="CharacterStyle14"/>
                  <w:rFonts w:ascii="Source Sans 3" w:hAnsi="Source Sans 3"/>
                </w:rPr>
                <w:t>64</w:t>
              </w:r>
            </w:hyperlink>
          </w:p>
        </w:tc>
      </w:tr>
      <w:tr w:rsidR="00BC0171" w:rsidRPr="001B3266" w14:paraId="51E9DCF7" w14:textId="77777777">
        <w:trPr>
          <w:trHeight w:hRule="exact" w:val="330"/>
        </w:trPr>
        <w:tc>
          <w:tcPr>
            <w:tcW w:w="75" w:type="dxa"/>
          </w:tcPr>
          <w:p w14:paraId="404BA90E"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31A14A37" w14:textId="2A46B83F" w:rsidR="00BC0171" w:rsidRPr="001B3266" w:rsidRDefault="00193204" w:rsidP="001B3266">
            <w:pPr>
              <w:pStyle w:val="ParagraphStyle17"/>
              <w:spacing w:line="240" w:lineRule="exact"/>
              <w:rPr>
                <w:rStyle w:val="CharacterStyle13"/>
                <w:rFonts w:ascii="Source Sans 3" w:hAnsi="Source Sans 3"/>
              </w:rPr>
            </w:pPr>
            <w:hyperlink w:anchor="62_1,0,1,0" w:history="1">
              <w:r w:rsidR="006E665C" w:rsidRPr="001B3266">
                <w:rPr>
                  <w:rStyle w:val="CharacterStyle13"/>
                  <w:rFonts w:ascii="Source Sans 3" w:hAnsi="Source Sans 3"/>
                </w:rPr>
                <w:t>Flurförderzeuge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gridSpan w:val="2"/>
            <w:shd w:val="clear" w:color="auto" w:fill="auto"/>
            <w:vAlign w:val="bottom"/>
          </w:tcPr>
          <w:p w14:paraId="13A8E870" w14:textId="77777777" w:rsidR="00BC0171" w:rsidRPr="001B3266" w:rsidRDefault="00193204" w:rsidP="001B3266">
            <w:pPr>
              <w:pStyle w:val="ParagraphStyle18"/>
              <w:spacing w:line="240" w:lineRule="exact"/>
              <w:rPr>
                <w:rStyle w:val="CharacterStyle14"/>
                <w:rFonts w:ascii="Source Sans 3" w:hAnsi="Source Sans 3"/>
              </w:rPr>
            </w:pPr>
            <w:hyperlink w:anchor="62_1,0,1,0" w:history="1">
              <w:r w:rsidR="006E665C" w:rsidRPr="001B3266">
                <w:rPr>
                  <w:rStyle w:val="CharacterStyle14"/>
                  <w:rFonts w:ascii="Source Sans 3" w:hAnsi="Source Sans 3"/>
                </w:rPr>
                <w:t>66</w:t>
              </w:r>
            </w:hyperlink>
          </w:p>
        </w:tc>
      </w:tr>
      <w:tr w:rsidR="00BC0171" w:rsidRPr="001B3266" w14:paraId="2A50D233" w14:textId="77777777">
        <w:trPr>
          <w:trHeight w:hRule="exact" w:val="330"/>
        </w:trPr>
        <w:tc>
          <w:tcPr>
            <w:tcW w:w="75" w:type="dxa"/>
          </w:tcPr>
          <w:p w14:paraId="13CEC620" w14:textId="77777777" w:rsidR="00BC0171" w:rsidRPr="001B3266" w:rsidRDefault="00BC0171" w:rsidP="001B3266">
            <w:pPr>
              <w:spacing w:line="240" w:lineRule="exact"/>
              <w:rPr>
                <w:rStyle w:val="FakeCharacterStyle"/>
                <w:rFonts w:ascii="Source Sans 3" w:hAnsi="Source Sans 3"/>
              </w:rPr>
            </w:pPr>
          </w:p>
        </w:tc>
        <w:tc>
          <w:tcPr>
            <w:tcW w:w="9570" w:type="dxa"/>
            <w:shd w:val="clear" w:color="auto" w:fill="auto"/>
            <w:vAlign w:val="bottom"/>
          </w:tcPr>
          <w:p w14:paraId="7E937DA8" w14:textId="6748AE30" w:rsidR="00BC0171" w:rsidRPr="001B3266" w:rsidRDefault="00BC0171" w:rsidP="001B3266">
            <w:pPr>
              <w:pStyle w:val="ParagraphStyle17"/>
              <w:spacing w:line="240" w:lineRule="exact"/>
              <w:rPr>
                <w:rStyle w:val="CharacterStyle13"/>
                <w:rFonts w:ascii="Source Sans 3" w:hAnsi="Source Sans 3"/>
              </w:rPr>
            </w:pPr>
          </w:p>
        </w:tc>
        <w:tc>
          <w:tcPr>
            <w:tcW w:w="225" w:type="dxa"/>
            <w:gridSpan w:val="2"/>
            <w:shd w:val="clear" w:color="auto" w:fill="auto"/>
            <w:vAlign w:val="bottom"/>
          </w:tcPr>
          <w:p w14:paraId="7B489388" w14:textId="211CC1EF" w:rsidR="00BC0171" w:rsidRPr="001B3266" w:rsidRDefault="00BC0171" w:rsidP="001B3266">
            <w:pPr>
              <w:pStyle w:val="ParagraphStyle18"/>
              <w:spacing w:line="240" w:lineRule="exact"/>
              <w:rPr>
                <w:rStyle w:val="CharacterStyle14"/>
                <w:rFonts w:ascii="Source Sans 3" w:hAnsi="Source Sans 3"/>
              </w:rPr>
            </w:pPr>
          </w:p>
        </w:tc>
      </w:tr>
    </w:tbl>
    <w:p w14:paraId="799CC9DD" w14:textId="77777777" w:rsidR="00BC0171" w:rsidRPr="001B3266" w:rsidRDefault="00BC0171" w:rsidP="001B3266">
      <w:pPr>
        <w:spacing w:line="240" w:lineRule="exact"/>
        <w:rPr>
          <w:rFonts w:ascii="Source Sans 3" w:hAnsi="Source Sans 3"/>
        </w:rPr>
        <w:sectPr w:rsidR="00BC0171" w:rsidRPr="001B3266">
          <w:headerReference w:type="default" r:id="rId13"/>
          <w:footerReference w:type="default" r:id="rId14"/>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75"/>
        <w:gridCol w:w="9450"/>
        <w:gridCol w:w="120"/>
        <w:gridCol w:w="225"/>
      </w:tblGrid>
      <w:tr w:rsidR="001B3266" w:rsidRPr="001B3266" w14:paraId="0BB718A4" w14:textId="77777777" w:rsidTr="001B3266">
        <w:trPr>
          <w:trHeight w:hRule="exact" w:val="345"/>
        </w:trPr>
        <w:tc>
          <w:tcPr>
            <w:tcW w:w="75" w:type="dxa"/>
          </w:tcPr>
          <w:p w14:paraId="52B0F10E" w14:textId="77777777" w:rsidR="001B3266" w:rsidRPr="001B3266" w:rsidRDefault="001B3266" w:rsidP="001B3266">
            <w:pPr>
              <w:spacing w:line="240" w:lineRule="exact"/>
              <w:rPr>
                <w:rStyle w:val="FakeCharacterStyle"/>
                <w:rFonts w:ascii="Source Sans 3" w:hAnsi="Source Sans 3"/>
              </w:rPr>
            </w:pPr>
          </w:p>
        </w:tc>
        <w:tc>
          <w:tcPr>
            <w:tcW w:w="9570" w:type="dxa"/>
            <w:gridSpan w:val="2"/>
            <w:shd w:val="clear" w:color="auto" w:fill="auto"/>
            <w:vAlign w:val="bottom"/>
          </w:tcPr>
          <w:p w14:paraId="691C9354" w14:textId="2618C933" w:rsidR="001B3266" w:rsidRPr="001B3266" w:rsidRDefault="00193204" w:rsidP="001B3266">
            <w:pPr>
              <w:pStyle w:val="ParagraphStyle17"/>
              <w:spacing w:line="240" w:lineRule="exact"/>
              <w:rPr>
                <w:rStyle w:val="CharacterStyle13"/>
                <w:rFonts w:ascii="Source Sans 3" w:hAnsi="Source Sans 3"/>
              </w:rPr>
            </w:pPr>
            <w:hyperlink w:anchor="63_1,0,1,0" w:history="1">
              <w:r w:rsidR="001B3266" w:rsidRPr="001B3266">
                <w:rPr>
                  <w:rStyle w:val="CharacterStyle13"/>
                  <w:rFonts w:ascii="Source Sans 3" w:hAnsi="Source Sans 3"/>
                </w:rPr>
                <w:t>Heben, Tragen, Ziehen und Schieben von Lasten ...............................................................</w:t>
              </w:r>
              <w:r w:rsidR="001B3266">
                <w:rPr>
                  <w:rStyle w:val="CharacterStyle13"/>
                  <w:rFonts w:ascii="Source Sans 3" w:hAnsi="Source Sans 3"/>
                </w:rPr>
                <w:t>..................</w:t>
              </w:r>
              <w:r w:rsidR="001B3266" w:rsidRPr="001B3266">
                <w:rPr>
                  <w:rStyle w:val="CharacterStyle13"/>
                  <w:rFonts w:ascii="Source Sans 3" w:hAnsi="Source Sans 3"/>
                </w:rPr>
                <w:t>.............................</w:t>
              </w:r>
            </w:hyperlink>
          </w:p>
        </w:tc>
        <w:tc>
          <w:tcPr>
            <w:tcW w:w="225" w:type="dxa"/>
            <w:shd w:val="clear" w:color="auto" w:fill="auto"/>
            <w:vAlign w:val="bottom"/>
          </w:tcPr>
          <w:p w14:paraId="084CF747" w14:textId="1FEB7356" w:rsidR="001B3266" w:rsidRPr="001B3266" w:rsidRDefault="00193204" w:rsidP="001B3266">
            <w:pPr>
              <w:pStyle w:val="ParagraphStyle18"/>
              <w:spacing w:line="240" w:lineRule="exact"/>
              <w:rPr>
                <w:rStyle w:val="CharacterStyle14"/>
                <w:rFonts w:ascii="Source Sans 3" w:hAnsi="Source Sans 3"/>
              </w:rPr>
            </w:pPr>
            <w:hyperlink w:anchor="63_1,0,1,0" w:history="1">
              <w:r w:rsidR="001B3266" w:rsidRPr="001B3266">
                <w:rPr>
                  <w:rStyle w:val="CharacterStyle14"/>
                  <w:rFonts w:ascii="Source Sans 3" w:hAnsi="Source Sans 3"/>
                </w:rPr>
                <w:t>67</w:t>
              </w:r>
            </w:hyperlink>
          </w:p>
        </w:tc>
      </w:tr>
      <w:tr w:rsidR="00BC0171" w:rsidRPr="001B3266" w14:paraId="69CF5C99" w14:textId="77777777" w:rsidTr="001B3266">
        <w:trPr>
          <w:trHeight w:hRule="exact" w:val="345"/>
        </w:trPr>
        <w:tc>
          <w:tcPr>
            <w:tcW w:w="75" w:type="dxa"/>
          </w:tcPr>
          <w:p w14:paraId="0EF90D3D" w14:textId="77777777" w:rsidR="00BC0171" w:rsidRPr="001B3266" w:rsidRDefault="00BC0171" w:rsidP="001B3266">
            <w:pPr>
              <w:spacing w:line="240" w:lineRule="exact"/>
              <w:rPr>
                <w:rStyle w:val="FakeCharacterStyle"/>
                <w:rFonts w:ascii="Source Sans 3" w:hAnsi="Source Sans 3"/>
              </w:rPr>
            </w:pPr>
          </w:p>
        </w:tc>
        <w:tc>
          <w:tcPr>
            <w:tcW w:w="9570" w:type="dxa"/>
            <w:gridSpan w:val="2"/>
            <w:shd w:val="clear" w:color="auto" w:fill="auto"/>
            <w:vAlign w:val="bottom"/>
          </w:tcPr>
          <w:p w14:paraId="037D8AA5" w14:textId="0FB5FC0F" w:rsidR="00BC0171" w:rsidRPr="001B3266" w:rsidRDefault="00193204" w:rsidP="001B3266">
            <w:pPr>
              <w:pStyle w:val="ParagraphStyle17"/>
              <w:spacing w:line="240" w:lineRule="exact"/>
              <w:rPr>
                <w:rStyle w:val="CharacterStyle13"/>
                <w:rFonts w:ascii="Source Sans 3" w:hAnsi="Source Sans 3"/>
              </w:rPr>
            </w:pPr>
            <w:hyperlink w:anchor="67_1,0,1,0" w:history="1">
              <w:r w:rsidR="006E665C" w:rsidRPr="001B3266">
                <w:rPr>
                  <w:rStyle w:val="CharacterStyle13"/>
                  <w:rFonts w:ascii="Source Sans 3" w:hAnsi="Source Sans 3"/>
                </w:rPr>
                <w:t>Krane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shd w:val="clear" w:color="auto" w:fill="auto"/>
            <w:vAlign w:val="bottom"/>
          </w:tcPr>
          <w:p w14:paraId="023C993D" w14:textId="77777777" w:rsidR="00BC0171" w:rsidRPr="001B3266" w:rsidRDefault="00193204" w:rsidP="001B3266">
            <w:pPr>
              <w:pStyle w:val="ParagraphStyle18"/>
              <w:spacing w:line="240" w:lineRule="exact"/>
              <w:rPr>
                <w:rStyle w:val="CharacterStyle14"/>
                <w:rFonts w:ascii="Source Sans 3" w:hAnsi="Source Sans 3"/>
              </w:rPr>
            </w:pPr>
            <w:hyperlink w:anchor="67_1,0,1,0" w:history="1">
              <w:r w:rsidR="006E665C" w:rsidRPr="001B3266">
                <w:rPr>
                  <w:rStyle w:val="CharacterStyle14"/>
                  <w:rFonts w:ascii="Source Sans 3" w:hAnsi="Source Sans 3"/>
                </w:rPr>
                <w:t>71</w:t>
              </w:r>
            </w:hyperlink>
          </w:p>
        </w:tc>
      </w:tr>
      <w:tr w:rsidR="00BC0171" w:rsidRPr="001B3266" w14:paraId="593E883D" w14:textId="77777777" w:rsidTr="001B3266">
        <w:trPr>
          <w:trHeight w:hRule="exact" w:val="330"/>
        </w:trPr>
        <w:tc>
          <w:tcPr>
            <w:tcW w:w="75" w:type="dxa"/>
          </w:tcPr>
          <w:p w14:paraId="53205690" w14:textId="77777777" w:rsidR="00BC0171" w:rsidRPr="001B3266" w:rsidRDefault="00BC0171" w:rsidP="001B3266">
            <w:pPr>
              <w:spacing w:line="240" w:lineRule="exact"/>
              <w:rPr>
                <w:rStyle w:val="FakeCharacterStyle"/>
                <w:rFonts w:ascii="Source Sans 3" w:hAnsi="Source Sans 3"/>
              </w:rPr>
            </w:pPr>
          </w:p>
        </w:tc>
        <w:tc>
          <w:tcPr>
            <w:tcW w:w="9570" w:type="dxa"/>
            <w:gridSpan w:val="2"/>
            <w:shd w:val="clear" w:color="auto" w:fill="auto"/>
            <w:vAlign w:val="bottom"/>
          </w:tcPr>
          <w:p w14:paraId="1AA5C242" w14:textId="62737795" w:rsidR="00BC0171" w:rsidRPr="001B3266" w:rsidRDefault="00193204" w:rsidP="001B3266">
            <w:pPr>
              <w:pStyle w:val="ParagraphStyle17"/>
              <w:spacing w:line="240" w:lineRule="exact"/>
              <w:rPr>
                <w:rStyle w:val="CharacterStyle13"/>
                <w:rFonts w:ascii="Source Sans 3" w:hAnsi="Source Sans 3"/>
              </w:rPr>
            </w:pPr>
            <w:hyperlink w:anchor="69_1,0,1,0" w:history="1">
              <w:r w:rsidR="006E665C" w:rsidRPr="001B3266">
                <w:rPr>
                  <w:rStyle w:val="CharacterStyle13"/>
                  <w:rFonts w:ascii="Source Sans 3" w:hAnsi="Source Sans 3"/>
                </w:rPr>
                <w:t>Stetigförderer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shd w:val="clear" w:color="auto" w:fill="auto"/>
            <w:vAlign w:val="bottom"/>
          </w:tcPr>
          <w:p w14:paraId="641A1FB0" w14:textId="77777777" w:rsidR="00BC0171" w:rsidRPr="001B3266" w:rsidRDefault="00193204" w:rsidP="001B3266">
            <w:pPr>
              <w:pStyle w:val="ParagraphStyle18"/>
              <w:spacing w:line="240" w:lineRule="exact"/>
              <w:rPr>
                <w:rStyle w:val="CharacterStyle14"/>
                <w:rFonts w:ascii="Source Sans 3" w:hAnsi="Source Sans 3"/>
              </w:rPr>
            </w:pPr>
            <w:hyperlink w:anchor="69_1,0,1,0" w:history="1">
              <w:r w:rsidR="006E665C" w:rsidRPr="001B3266">
                <w:rPr>
                  <w:rStyle w:val="CharacterStyle14"/>
                  <w:rFonts w:ascii="Source Sans 3" w:hAnsi="Source Sans 3"/>
                </w:rPr>
                <w:t>73</w:t>
              </w:r>
            </w:hyperlink>
          </w:p>
        </w:tc>
      </w:tr>
      <w:tr w:rsidR="00BC0171" w:rsidRPr="001B3266" w14:paraId="3B0CF5B2" w14:textId="77777777" w:rsidTr="001B3266">
        <w:trPr>
          <w:trHeight w:hRule="exact" w:val="330"/>
        </w:trPr>
        <w:tc>
          <w:tcPr>
            <w:tcW w:w="75" w:type="dxa"/>
          </w:tcPr>
          <w:p w14:paraId="4EFD7C2D" w14:textId="77777777" w:rsidR="00BC0171" w:rsidRPr="001B3266" w:rsidRDefault="00BC0171" w:rsidP="001B3266">
            <w:pPr>
              <w:spacing w:line="240" w:lineRule="exact"/>
              <w:rPr>
                <w:rStyle w:val="FakeCharacterStyle"/>
                <w:rFonts w:ascii="Source Sans 3" w:hAnsi="Source Sans 3"/>
              </w:rPr>
            </w:pPr>
          </w:p>
        </w:tc>
        <w:tc>
          <w:tcPr>
            <w:tcW w:w="9570" w:type="dxa"/>
            <w:gridSpan w:val="2"/>
            <w:shd w:val="clear" w:color="auto" w:fill="auto"/>
            <w:vAlign w:val="bottom"/>
          </w:tcPr>
          <w:p w14:paraId="6D91B964" w14:textId="4817019F" w:rsidR="00BC0171" w:rsidRPr="001B3266" w:rsidRDefault="00193204" w:rsidP="001B3266">
            <w:pPr>
              <w:pStyle w:val="ParagraphStyle17"/>
              <w:spacing w:line="240" w:lineRule="exact"/>
              <w:rPr>
                <w:rStyle w:val="CharacterStyle13"/>
                <w:rFonts w:ascii="Source Sans 3" w:hAnsi="Source Sans 3"/>
              </w:rPr>
            </w:pPr>
            <w:hyperlink w:anchor="70_1,0,1,0" w:history="1">
              <w:r w:rsidR="006E665C" w:rsidRPr="001B3266">
                <w:rPr>
                  <w:rStyle w:val="CharacterStyle13"/>
                  <w:rFonts w:ascii="Source Sans 3" w:hAnsi="Source Sans 3"/>
                </w:rPr>
                <w:t>Verkehrswege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shd w:val="clear" w:color="auto" w:fill="auto"/>
            <w:vAlign w:val="bottom"/>
          </w:tcPr>
          <w:p w14:paraId="0A821284" w14:textId="77777777" w:rsidR="00BC0171" w:rsidRPr="001B3266" w:rsidRDefault="00193204" w:rsidP="001B3266">
            <w:pPr>
              <w:pStyle w:val="ParagraphStyle18"/>
              <w:spacing w:line="240" w:lineRule="exact"/>
              <w:rPr>
                <w:rStyle w:val="CharacterStyle14"/>
                <w:rFonts w:ascii="Source Sans 3" w:hAnsi="Source Sans 3"/>
              </w:rPr>
            </w:pPr>
            <w:hyperlink w:anchor="70_1,0,1,0" w:history="1">
              <w:r w:rsidR="006E665C" w:rsidRPr="001B3266">
                <w:rPr>
                  <w:rStyle w:val="CharacterStyle14"/>
                  <w:rFonts w:ascii="Source Sans 3" w:hAnsi="Source Sans 3"/>
                </w:rPr>
                <w:t>74</w:t>
              </w:r>
            </w:hyperlink>
          </w:p>
        </w:tc>
      </w:tr>
      <w:tr w:rsidR="00BC0171" w:rsidRPr="001B3266" w14:paraId="57F733E2" w14:textId="77777777" w:rsidTr="001B3266">
        <w:trPr>
          <w:trHeight w:hRule="exact" w:val="330"/>
        </w:trPr>
        <w:tc>
          <w:tcPr>
            <w:tcW w:w="75" w:type="dxa"/>
          </w:tcPr>
          <w:p w14:paraId="7B3A79CA" w14:textId="77777777" w:rsidR="00BC0171" w:rsidRPr="001B3266" w:rsidRDefault="00BC0171" w:rsidP="001B3266">
            <w:pPr>
              <w:spacing w:line="240" w:lineRule="exact"/>
              <w:rPr>
                <w:rStyle w:val="FakeCharacterStyle"/>
                <w:rFonts w:ascii="Source Sans 3" w:hAnsi="Source Sans 3"/>
              </w:rPr>
            </w:pPr>
          </w:p>
        </w:tc>
        <w:tc>
          <w:tcPr>
            <w:tcW w:w="9570" w:type="dxa"/>
            <w:gridSpan w:val="2"/>
            <w:shd w:val="clear" w:color="auto" w:fill="auto"/>
            <w:vAlign w:val="bottom"/>
          </w:tcPr>
          <w:p w14:paraId="0D5F2935" w14:textId="64660D20" w:rsidR="00BC0171" w:rsidRPr="001B3266" w:rsidRDefault="00193204" w:rsidP="001B3266">
            <w:pPr>
              <w:pStyle w:val="ParagraphStyle17"/>
              <w:spacing w:line="240" w:lineRule="exact"/>
              <w:rPr>
                <w:rStyle w:val="CharacterStyle13"/>
                <w:rFonts w:ascii="Source Sans 3" w:hAnsi="Source Sans 3"/>
              </w:rPr>
            </w:pPr>
            <w:hyperlink w:anchor="73_1,0,1,0" w:history="1">
              <w:r w:rsidR="006E665C" w:rsidRPr="001B3266">
                <w:rPr>
                  <w:rStyle w:val="CharacterStyle13"/>
                  <w:rFonts w:ascii="Source Sans 3" w:hAnsi="Source Sans 3"/>
                </w:rPr>
                <w:t>Flüssiggas; Kleininstallation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shd w:val="clear" w:color="auto" w:fill="auto"/>
            <w:vAlign w:val="bottom"/>
          </w:tcPr>
          <w:p w14:paraId="16BC7C3F" w14:textId="77777777" w:rsidR="00BC0171" w:rsidRPr="001B3266" w:rsidRDefault="00193204" w:rsidP="001B3266">
            <w:pPr>
              <w:pStyle w:val="ParagraphStyle18"/>
              <w:spacing w:line="240" w:lineRule="exact"/>
              <w:rPr>
                <w:rStyle w:val="CharacterStyle14"/>
                <w:rFonts w:ascii="Source Sans 3" w:hAnsi="Source Sans 3"/>
              </w:rPr>
            </w:pPr>
            <w:hyperlink w:anchor="73_1,0,1,0" w:history="1">
              <w:r w:rsidR="006E665C" w:rsidRPr="001B3266">
                <w:rPr>
                  <w:rStyle w:val="CharacterStyle14"/>
                  <w:rFonts w:ascii="Source Sans 3" w:hAnsi="Source Sans 3"/>
                </w:rPr>
                <w:t>77</w:t>
              </w:r>
            </w:hyperlink>
          </w:p>
        </w:tc>
      </w:tr>
      <w:tr w:rsidR="00BC0171" w:rsidRPr="001B3266" w14:paraId="0F3FBFF8" w14:textId="77777777" w:rsidTr="001B3266">
        <w:trPr>
          <w:trHeight w:hRule="exact" w:val="375"/>
        </w:trPr>
        <w:tc>
          <w:tcPr>
            <w:tcW w:w="75" w:type="dxa"/>
          </w:tcPr>
          <w:p w14:paraId="418E4B61" w14:textId="77777777" w:rsidR="00BC0171" w:rsidRPr="001B3266" w:rsidRDefault="00BC0171" w:rsidP="001B3266">
            <w:pPr>
              <w:spacing w:line="240" w:lineRule="exact"/>
              <w:rPr>
                <w:rStyle w:val="FakeCharacterStyle"/>
                <w:rFonts w:ascii="Source Sans 3" w:hAnsi="Source Sans 3"/>
              </w:rPr>
            </w:pPr>
          </w:p>
        </w:tc>
        <w:tc>
          <w:tcPr>
            <w:tcW w:w="9570" w:type="dxa"/>
            <w:gridSpan w:val="2"/>
            <w:shd w:val="clear" w:color="auto" w:fill="auto"/>
            <w:vAlign w:val="bottom"/>
          </w:tcPr>
          <w:p w14:paraId="0AEE9FC2" w14:textId="7EE0F4D0" w:rsidR="00BC0171" w:rsidRPr="001B3266" w:rsidRDefault="00193204" w:rsidP="001B3266">
            <w:pPr>
              <w:pStyle w:val="ParagraphStyle15"/>
              <w:spacing w:line="240" w:lineRule="exact"/>
              <w:rPr>
                <w:rStyle w:val="CharacterStyle11"/>
                <w:rFonts w:ascii="Source Sans 3" w:hAnsi="Source Sans 3"/>
              </w:rPr>
            </w:pPr>
            <w:hyperlink w:anchor="75_1,0,0,0" w:history="1">
              <w:r w:rsidR="006E665C" w:rsidRPr="001B3266">
                <w:rPr>
                  <w:rStyle w:val="CharacterStyle11"/>
                  <w:rFonts w:ascii="Source Sans 3" w:hAnsi="Source Sans 3"/>
                </w:rPr>
                <w:t>3. Büro ....................................................................................................................................................</w:t>
              </w:r>
            </w:hyperlink>
          </w:p>
        </w:tc>
        <w:tc>
          <w:tcPr>
            <w:tcW w:w="225" w:type="dxa"/>
            <w:shd w:val="clear" w:color="auto" w:fill="auto"/>
            <w:vAlign w:val="bottom"/>
          </w:tcPr>
          <w:p w14:paraId="7F738EF1" w14:textId="77777777" w:rsidR="00BC0171" w:rsidRPr="001B3266" w:rsidRDefault="00193204" w:rsidP="001B3266">
            <w:pPr>
              <w:pStyle w:val="ParagraphStyle16"/>
              <w:spacing w:line="240" w:lineRule="exact"/>
              <w:rPr>
                <w:rStyle w:val="CharacterStyle12"/>
                <w:rFonts w:ascii="Source Sans 3" w:hAnsi="Source Sans 3"/>
              </w:rPr>
            </w:pPr>
            <w:hyperlink w:anchor="75_1,0,0,0" w:history="1">
              <w:r w:rsidR="006E665C" w:rsidRPr="001B3266">
                <w:rPr>
                  <w:rStyle w:val="CharacterStyle12"/>
                  <w:rFonts w:ascii="Source Sans 3" w:hAnsi="Source Sans 3"/>
                </w:rPr>
                <w:t>79</w:t>
              </w:r>
            </w:hyperlink>
          </w:p>
        </w:tc>
      </w:tr>
      <w:tr w:rsidR="00BC0171" w:rsidRPr="001B3266" w14:paraId="644A77E4" w14:textId="77777777" w:rsidTr="001B3266">
        <w:trPr>
          <w:trHeight w:hRule="exact" w:val="330"/>
        </w:trPr>
        <w:tc>
          <w:tcPr>
            <w:tcW w:w="75" w:type="dxa"/>
          </w:tcPr>
          <w:p w14:paraId="1BB44FDB" w14:textId="77777777" w:rsidR="00BC0171" w:rsidRPr="001B3266" w:rsidRDefault="00BC0171" w:rsidP="001B3266">
            <w:pPr>
              <w:spacing w:line="240" w:lineRule="exact"/>
              <w:rPr>
                <w:rStyle w:val="FakeCharacterStyle"/>
                <w:rFonts w:ascii="Source Sans 3" w:hAnsi="Source Sans 3"/>
              </w:rPr>
            </w:pPr>
          </w:p>
        </w:tc>
        <w:tc>
          <w:tcPr>
            <w:tcW w:w="9570" w:type="dxa"/>
            <w:gridSpan w:val="2"/>
            <w:shd w:val="clear" w:color="auto" w:fill="auto"/>
            <w:vAlign w:val="bottom"/>
          </w:tcPr>
          <w:p w14:paraId="6F685853" w14:textId="7704790B" w:rsidR="00BC0171" w:rsidRPr="001B3266" w:rsidRDefault="00193204" w:rsidP="001B3266">
            <w:pPr>
              <w:pStyle w:val="ParagraphStyle17"/>
              <w:spacing w:line="240" w:lineRule="exact"/>
              <w:rPr>
                <w:rStyle w:val="CharacterStyle13"/>
                <w:rFonts w:ascii="Source Sans 3" w:hAnsi="Source Sans 3"/>
              </w:rPr>
            </w:pPr>
            <w:hyperlink w:anchor="75_1,0,1,0" w:history="1">
              <w:r w:rsidR="006E665C" w:rsidRPr="001B3266">
                <w:rPr>
                  <w:rStyle w:val="CharacterStyle13"/>
                  <w:rFonts w:ascii="Source Sans 3" w:hAnsi="Source Sans 3"/>
                </w:rPr>
                <w:t>Arbeitsplätze: Arbeits-/Sozialräume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shd w:val="clear" w:color="auto" w:fill="auto"/>
            <w:vAlign w:val="bottom"/>
          </w:tcPr>
          <w:p w14:paraId="11116B35" w14:textId="77777777" w:rsidR="00BC0171" w:rsidRPr="001B3266" w:rsidRDefault="00193204" w:rsidP="001B3266">
            <w:pPr>
              <w:pStyle w:val="ParagraphStyle18"/>
              <w:spacing w:line="240" w:lineRule="exact"/>
              <w:rPr>
                <w:rStyle w:val="CharacterStyle14"/>
                <w:rFonts w:ascii="Source Sans 3" w:hAnsi="Source Sans 3"/>
              </w:rPr>
            </w:pPr>
            <w:hyperlink w:anchor="75_1,0,1,0" w:history="1">
              <w:r w:rsidR="006E665C" w:rsidRPr="001B3266">
                <w:rPr>
                  <w:rStyle w:val="CharacterStyle14"/>
                  <w:rFonts w:ascii="Source Sans 3" w:hAnsi="Source Sans 3"/>
                </w:rPr>
                <w:t>79</w:t>
              </w:r>
            </w:hyperlink>
          </w:p>
        </w:tc>
      </w:tr>
      <w:tr w:rsidR="00BC0171" w:rsidRPr="001B3266" w14:paraId="41C52B37" w14:textId="77777777" w:rsidTr="001B3266">
        <w:trPr>
          <w:trHeight w:hRule="exact" w:val="330"/>
        </w:trPr>
        <w:tc>
          <w:tcPr>
            <w:tcW w:w="75" w:type="dxa"/>
          </w:tcPr>
          <w:p w14:paraId="17E6430B" w14:textId="77777777" w:rsidR="00BC0171" w:rsidRPr="001B3266" w:rsidRDefault="00BC0171" w:rsidP="001B3266">
            <w:pPr>
              <w:spacing w:line="240" w:lineRule="exact"/>
              <w:rPr>
                <w:rStyle w:val="FakeCharacterStyle"/>
                <w:rFonts w:ascii="Source Sans 3" w:hAnsi="Source Sans 3"/>
              </w:rPr>
            </w:pPr>
          </w:p>
        </w:tc>
        <w:tc>
          <w:tcPr>
            <w:tcW w:w="9570" w:type="dxa"/>
            <w:gridSpan w:val="2"/>
            <w:shd w:val="clear" w:color="auto" w:fill="auto"/>
            <w:vAlign w:val="bottom"/>
          </w:tcPr>
          <w:p w14:paraId="77A6AEF8" w14:textId="2B263565" w:rsidR="00BC0171" w:rsidRPr="001B3266" w:rsidRDefault="00193204" w:rsidP="001B3266">
            <w:pPr>
              <w:pStyle w:val="ParagraphStyle17"/>
              <w:spacing w:line="240" w:lineRule="exact"/>
              <w:rPr>
                <w:rStyle w:val="CharacterStyle13"/>
                <w:rFonts w:ascii="Source Sans 3" w:hAnsi="Source Sans 3"/>
              </w:rPr>
            </w:pPr>
            <w:hyperlink w:anchor="78_1,0,1,0" w:history="1">
              <w:r w:rsidR="006E665C" w:rsidRPr="001B3266">
                <w:rPr>
                  <w:rStyle w:val="CharacterStyle13"/>
                  <w:rFonts w:ascii="Source Sans 3" w:hAnsi="Source Sans 3"/>
                </w:rPr>
                <w:t>Bildschirmarbeitsplätze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shd w:val="clear" w:color="auto" w:fill="auto"/>
            <w:vAlign w:val="bottom"/>
          </w:tcPr>
          <w:p w14:paraId="50936637" w14:textId="77777777" w:rsidR="00BC0171" w:rsidRPr="001B3266" w:rsidRDefault="00193204" w:rsidP="001B3266">
            <w:pPr>
              <w:pStyle w:val="ParagraphStyle18"/>
              <w:spacing w:line="240" w:lineRule="exact"/>
              <w:rPr>
                <w:rStyle w:val="CharacterStyle14"/>
                <w:rFonts w:ascii="Source Sans 3" w:hAnsi="Source Sans 3"/>
              </w:rPr>
            </w:pPr>
            <w:hyperlink w:anchor="78_1,0,1,0" w:history="1">
              <w:r w:rsidR="006E665C" w:rsidRPr="001B3266">
                <w:rPr>
                  <w:rStyle w:val="CharacterStyle14"/>
                  <w:rFonts w:ascii="Source Sans 3" w:hAnsi="Source Sans 3"/>
                </w:rPr>
                <w:t>82</w:t>
              </w:r>
            </w:hyperlink>
          </w:p>
        </w:tc>
      </w:tr>
      <w:tr w:rsidR="00BC0171" w:rsidRPr="001B3266" w14:paraId="54FC3FB6" w14:textId="77777777" w:rsidTr="001B3266">
        <w:trPr>
          <w:trHeight w:hRule="exact" w:val="375"/>
        </w:trPr>
        <w:tc>
          <w:tcPr>
            <w:tcW w:w="75" w:type="dxa"/>
          </w:tcPr>
          <w:p w14:paraId="4417B1A6" w14:textId="77777777" w:rsidR="00BC0171" w:rsidRPr="001B3266" w:rsidRDefault="00BC0171" w:rsidP="001B3266">
            <w:pPr>
              <w:spacing w:line="240" w:lineRule="exact"/>
              <w:rPr>
                <w:rStyle w:val="FakeCharacterStyle"/>
                <w:rFonts w:ascii="Source Sans 3" w:hAnsi="Source Sans 3"/>
              </w:rPr>
            </w:pPr>
          </w:p>
        </w:tc>
        <w:tc>
          <w:tcPr>
            <w:tcW w:w="9570" w:type="dxa"/>
            <w:gridSpan w:val="2"/>
            <w:shd w:val="clear" w:color="auto" w:fill="auto"/>
            <w:vAlign w:val="bottom"/>
          </w:tcPr>
          <w:p w14:paraId="5C0710E2" w14:textId="603BB9EB" w:rsidR="00BC0171" w:rsidRPr="001B3266" w:rsidRDefault="00193204" w:rsidP="001B3266">
            <w:pPr>
              <w:pStyle w:val="ParagraphStyle15"/>
              <w:spacing w:line="240" w:lineRule="exact"/>
              <w:rPr>
                <w:rStyle w:val="CharacterStyle11"/>
                <w:rFonts w:ascii="Source Sans 3" w:hAnsi="Source Sans 3"/>
              </w:rPr>
            </w:pPr>
            <w:hyperlink w:anchor="79_1,0,0,0" w:history="1">
              <w:r w:rsidR="006E665C" w:rsidRPr="001B3266">
                <w:rPr>
                  <w:rStyle w:val="CharacterStyle11"/>
                  <w:rFonts w:ascii="Source Sans 3" w:hAnsi="Source Sans 3"/>
                </w:rPr>
                <w:t>4. Elektrowerkstatt / Lager .</w:t>
              </w:r>
              <w:r w:rsidR="001B3266">
                <w:rPr>
                  <w:rStyle w:val="CharacterStyle11"/>
                  <w:rFonts w:ascii="Source Sans 3" w:hAnsi="Source Sans 3"/>
                </w:rPr>
                <w:t>.</w:t>
              </w:r>
              <w:r w:rsidR="006E665C" w:rsidRPr="001B3266">
                <w:rPr>
                  <w:rStyle w:val="CharacterStyle11"/>
                  <w:rFonts w:ascii="Source Sans 3" w:hAnsi="Source Sans 3"/>
                </w:rPr>
                <w:t>.....................................................................................................................</w:t>
              </w:r>
            </w:hyperlink>
          </w:p>
        </w:tc>
        <w:tc>
          <w:tcPr>
            <w:tcW w:w="225" w:type="dxa"/>
            <w:shd w:val="clear" w:color="auto" w:fill="auto"/>
            <w:vAlign w:val="bottom"/>
          </w:tcPr>
          <w:p w14:paraId="161F974E" w14:textId="77777777" w:rsidR="00BC0171" w:rsidRPr="001B3266" w:rsidRDefault="00193204" w:rsidP="001B3266">
            <w:pPr>
              <w:pStyle w:val="ParagraphStyle16"/>
              <w:spacing w:line="240" w:lineRule="exact"/>
              <w:rPr>
                <w:rStyle w:val="CharacterStyle12"/>
                <w:rFonts w:ascii="Source Sans 3" w:hAnsi="Source Sans 3"/>
              </w:rPr>
            </w:pPr>
            <w:hyperlink w:anchor="79_1,0,0,0" w:history="1">
              <w:r w:rsidR="006E665C" w:rsidRPr="001B3266">
                <w:rPr>
                  <w:rStyle w:val="CharacterStyle12"/>
                  <w:rFonts w:ascii="Source Sans 3" w:hAnsi="Source Sans 3"/>
                </w:rPr>
                <w:t>83</w:t>
              </w:r>
            </w:hyperlink>
          </w:p>
        </w:tc>
      </w:tr>
      <w:tr w:rsidR="00BC0171" w:rsidRPr="001B3266" w14:paraId="11163ED0" w14:textId="77777777" w:rsidTr="001B3266">
        <w:trPr>
          <w:trHeight w:hRule="exact" w:val="330"/>
        </w:trPr>
        <w:tc>
          <w:tcPr>
            <w:tcW w:w="75" w:type="dxa"/>
          </w:tcPr>
          <w:p w14:paraId="6C2501AE" w14:textId="77777777" w:rsidR="00BC0171" w:rsidRPr="001B3266" w:rsidRDefault="00BC0171" w:rsidP="001B3266">
            <w:pPr>
              <w:spacing w:line="240" w:lineRule="exact"/>
              <w:rPr>
                <w:rStyle w:val="FakeCharacterStyle"/>
                <w:rFonts w:ascii="Source Sans 3" w:hAnsi="Source Sans 3"/>
              </w:rPr>
            </w:pPr>
          </w:p>
        </w:tc>
        <w:tc>
          <w:tcPr>
            <w:tcW w:w="9570" w:type="dxa"/>
            <w:gridSpan w:val="2"/>
            <w:shd w:val="clear" w:color="auto" w:fill="auto"/>
            <w:vAlign w:val="bottom"/>
          </w:tcPr>
          <w:p w14:paraId="62BE64DF" w14:textId="6FA21953" w:rsidR="00BC0171" w:rsidRPr="001B3266" w:rsidRDefault="00193204" w:rsidP="001B3266">
            <w:pPr>
              <w:pStyle w:val="ParagraphStyle17"/>
              <w:spacing w:line="240" w:lineRule="exact"/>
              <w:rPr>
                <w:rStyle w:val="CharacterStyle13"/>
                <w:rFonts w:ascii="Source Sans 3" w:hAnsi="Source Sans 3"/>
              </w:rPr>
            </w:pPr>
            <w:hyperlink w:anchor="79_1,0,1,0" w:history="1">
              <w:r w:rsidR="006E665C" w:rsidRPr="001B3266">
                <w:rPr>
                  <w:rStyle w:val="CharacterStyle13"/>
                  <w:rFonts w:ascii="Source Sans 3" w:hAnsi="Source Sans 3"/>
                </w:rPr>
                <w:t>Handschere, Zurechtschneiden von Isoliermaterial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shd w:val="clear" w:color="auto" w:fill="auto"/>
            <w:vAlign w:val="bottom"/>
          </w:tcPr>
          <w:p w14:paraId="3D30B82C" w14:textId="77777777" w:rsidR="00BC0171" w:rsidRPr="001B3266" w:rsidRDefault="00193204" w:rsidP="001B3266">
            <w:pPr>
              <w:pStyle w:val="ParagraphStyle18"/>
              <w:spacing w:line="240" w:lineRule="exact"/>
              <w:rPr>
                <w:rStyle w:val="CharacterStyle14"/>
                <w:rFonts w:ascii="Source Sans 3" w:hAnsi="Source Sans 3"/>
              </w:rPr>
            </w:pPr>
            <w:hyperlink w:anchor="79_1,0,1,0" w:history="1">
              <w:r w:rsidR="006E665C" w:rsidRPr="001B3266">
                <w:rPr>
                  <w:rStyle w:val="CharacterStyle14"/>
                  <w:rFonts w:ascii="Source Sans 3" w:hAnsi="Source Sans 3"/>
                </w:rPr>
                <w:t>83</w:t>
              </w:r>
            </w:hyperlink>
          </w:p>
        </w:tc>
      </w:tr>
      <w:tr w:rsidR="00BC0171" w:rsidRPr="001B3266" w14:paraId="28BECDB8" w14:textId="77777777" w:rsidTr="001B3266">
        <w:trPr>
          <w:trHeight w:hRule="exact" w:val="345"/>
        </w:trPr>
        <w:tc>
          <w:tcPr>
            <w:tcW w:w="75" w:type="dxa"/>
          </w:tcPr>
          <w:p w14:paraId="1D746856" w14:textId="77777777" w:rsidR="00BC0171" w:rsidRPr="001B3266" w:rsidRDefault="00BC0171" w:rsidP="001B3266">
            <w:pPr>
              <w:spacing w:line="240" w:lineRule="exact"/>
              <w:rPr>
                <w:rStyle w:val="FakeCharacterStyle"/>
                <w:rFonts w:ascii="Source Sans 3" w:hAnsi="Source Sans 3"/>
              </w:rPr>
            </w:pPr>
          </w:p>
        </w:tc>
        <w:tc>
          <w:tcPr>
            <w:tcW w:w="9570" w:type="dxa"/>
            <w:gridSpan w:val="2"/>
            <w:shd w:val="clear" w:color="auto" w:fill="auto"/>
            <w:vAlign w:val="bottom"/>
          </w:tcPr>
          <w:p w14:paraId="15D37C9E" w14:textId="1687523E" w:rsidR="00BC0171" w:rsidRPr="001B3266" w:rsidRDefault="00193204" w:rsidP="001B3266">
            <w:pPr>
              <w:pStyle w:val="ParagraphStyle17"/>
              <w:spacing w:line="240" w:lineRule="exact"/>
              <w:rPr>
                <w:rStyle w:val="CharacterStyle13"/>
                <w:rFonts w:ascii="Source Sans 3" w:hAnsi="Source Sans 3"/>
              </w:rPr>
            </w:pPr>
            <w:hyperlink w:anchor="80_1,0,1,0" w:history="1">
              <w:r w:rsidR="006E665C" w:rsidRPr="001B3266">
                <w:rPr>
                  <w:rStyle w:val="CharacterStyle13"/>
                  <w:rFonts w:ascii="Source Sans 3" w:hAnsi="Source Sans 3"/>
                </w:rPr>
                <w:t>Regale, Kleininstallation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shd w:val="clear" w:color="auto" w:fill="auto"/>
            <w:vAlign w:val="bottom"/>
          </w:tcPr>
          <w:p w14:paraId="6D6076EA" w14:textId="77777777" w:rsidR="00BC0171" w:rsidRPr="001B3266" w:rsidRDefault="00193204" w:rsidP="001B3266">
            <w:pPr>
              <w:pStyle w:val="ParagraphStyle18"/>
              <w:spacing w:line="240" w:lineRule="exact"/>
              <w:rPr>
                <w:rStyle w:val="CharacterStyle14"/>
                <w:rFonts w:ascii="Source Sans 3" w:hAnsi="Source Sans 3"/>
              </w:rPr>
            </w:pPr>
            <w:hyperlink w:anchor="80_1,0,1,0" w:history="1">
              <w:r w:rsidR="006E665C" w:rsidRPr="001B3266">
                <w:rPr>
                  <w:rStyle w:val="CharacterStyle14"/>
                  <w:rFonts w:ascii="Source Sans 3" w:hAnsi="Source Sans 3"/>
                </w:rPr>
                <w:t>84</w:t>
              </w:r>
            </w:hyperlink>
          </w:p>
        </w:tc>
      </w:tr>
      <w:tr w:rsidR="00BC0171" w:rsidRPr="001B3266" w14:paraId="355C45D8" w14:textId="77777777" w:rsidTr="001B3266">
        <w:trPr>
          <w:trHeight w:hRule="exact" w:val="330"/>
        </w:trPr>
        <w:tc>
          <w:tcPr>
            <w:tcW w:w="75" w:type="dxa"/>
          </w:tcPr>
          <w:p w14:paraId="3AE6D619" w14:textId="77777777" w:rsidR="00BC0171" w:rsidRPr="001B3266" w:rsidRDefault="00BC0171" w:rsidP="001B3266">
            <w:pPr>
              <w:spacing w:line="240" w:lineRule="exact"/>
              <w:rPr>
                <w:rStyle w:val="FakeCharacterStyle"/>
                <w:rFonts w:ascii="Source Sans 3" w:hAnsi="Source Sans 3"/>
              </w:rPr>
            </w:pPr>
          </w:p>
        </w:tc>
        <w:tc>
          <w:tcPr>
            <w:tcW w:w="9570" w:type="dxa"/>
            <w:gridSpan w:val="2"/>
            <w:shd w:val="clear" w:color="auto" w:fill="auto"/>
            <w:vAlign w:val="bottom"/>
          </w:tcPr>
          <w:p w14:paraId="44B05725" w14:textId="689A3E8F" w:rsidR="00BC0171" w:rsidRPr="001B3266" w:rsidRDefault="00193204" w:rsidP="001B3266">
            <w:pPr>
              <w:pStyle w:val="ParagraphStyle17"/>
              <w:spacing w:line="240" w:lineRule="exact"/>
              <w:rPr>
                <w:rStyle w:val="CharacterStyle13"/>
                <w:rFonts w:ascii="Source Sans 3" w:hAnsi="Source Sans 3"/>
              </w:rPr>
            </w:pPr>
            <w:hyperlink w:anchor="82_1,0,1,0" w:history="1">
              <w:r w:rsidR="006E665C" w:rsidRPr="001B3266">
                <w:rPr>
                  <w:rStyle w:val="CharacterStyle13"/>
                  <w:rFonts w:ascii="Source Sans 3" w:hAnsi="Source Sans 3"/>
                </w:rPr>
                <w:t>Schleifbock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shd w:val="clear" w:color="auto" w:fill="auto"/>
            <w:vAlign w:val="bottom"/>
          </w:tcPr>
          <w:p w14:paraId="3C0C0D05" w14:textId="77777777" w:rsidR="00BC0171" w:rsidRPr="001B3266" w:rsidRDefault="00193204" w:rsidP="001B3266">
            <w:pPr>
              <w:pStyle w:val="ParagraphStyle18"/>
              <w:spacing w:line="240" w:lineRule="exact"/>
              <w:rPr>
                <w:rStyle w:val="CharacterStyle14"/>
                <w:rFonts w:ascii="Source Sans 3" w:hAnsi="Source Sans 3"/>
              </w:rPr>
            </w:pPr>
            <w:hyperlink w:anchor="82_1,0,1,0" w:history="1">
              <w:r w:rsidR="006E665C" w:rsidRPr="001B3266">
                <w:rPr>
                  <w:rStyle w:val="CharacterStyle14"/>
                  <w:rFonts w:ascii="Source Sans 3" w:hAnsi="Source Sans 3"/>
                </w:rPr>
                <w:t>86</w:t>
              </w:r>
            </w:hyperlink>
          </w:p>
        </w:tc>
      </w:tr>
      <w:tr w:rsidR="00BC0171" w:rsidRPr="001B3266" w14:paraId="518585C1" w14:textId="77777777" w:rsidTr="001B3266">
        <w:trPr>
          <w:trHeight w:hRule="exact" w:val="330"/>
        </w:trPr>
        <w:tc>
          <w:tcPr>
            <w:tcW w:w="75" w:type="dxa"/>
          </w:tcPr>
          <w:p w14:paraId="2FF03ED2" w14:textId="77777777" w:rsidR="00BC0171" w:rsidRPr="001B3266" w:rsidRDefault="00BC0171" w:rsidP="001B3266">
            <w:pPr>
              <w:spacing w:line="240" w:lineRule="exact"/>
              <w:rPr>
                <w:rStyle w:val="FakeCharacterStyle"/>
                <w:rFonts w:ascii="Source Sans 3" w:hAnsi="Source Sans 3"/>
              </w:rPr>
            </w:pPr>
          </w:p>
        </w:tc>
        <w:tc>
          <w:tcPr>
            <w:tcW w:w="9570" w:type="dxa"/>
            <w:gridSpan w:val="2"/>
            <w:shd w:val="clear" w:color="auto" w:fill="auto"/>
            <w:vAlign w:val="bottom"/>
          </w:tcPr>
          <w:p w14:paraId="2EA6BF7A" w14:textId="32599990" w:rsidR="00BC0171" w:rsidRPr="001B3266" w:rsidRDefault="00193204" w:rsidP="001B3266">
            <w:pPr>
              <w:pStyle w:val="ParagraphStyle17"/>
              <w:spacing w:line="240" w:lineRule="exact"/>
              <w:rPr>
                <w:rStyle w:val="CharacterStyle13"/>
                <w:rFonts w:ascii="Source Sans 3" w:hAnsi="Source Sans 3"/>
              </w:rPr>
            </w:pPr>
            <w:hyperlink w:anchor="84_1,0,1,0" w:history="1">
              <w:r w:rsidR="006E665C" w:rsidRPr="001B3266">
                <w:rPr>
                  <w:rStyle w:val="CharacterStyle13"/>
                  <w:rFonts w:ascii="Source Sans 3" w:hAnsi="Source Sans 3"/>
                </w:rPr>
                <w:t>Tischbohrmaschine, Ständerbohrmaschine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shd w:val="clear" w:color="auto" w:fill="auto"/>
            <w:vAlign w:val="bottom"/>
          </w:tcPr>
          <w:p w14:paraId="4E0C8635" w14:textId="77777777" w:rsidR="00BC0171" w:rsidRPr="001B3266" w:rsidRDefault="00193204" w:rsidP="001B3266">
            <w:pPr>
              <w:pStyle w:val="ParagraphStyle18"/>
              <w:spacing w:line="240" w:lineRule="exact"/>
              <w:rPr>
                <w:rStyle w:val="CharacterStyle14"/>
                <w:rFonts w:ascii="Source Sans 3" w:hAnsi="Source Sans 3"/>
              </w:rPr>
            </w:pPr>
            <w:hyperlink w:anchor="84_1,0,1,0" w:history="1">
              <w:r w:rsidR="006E665C" w:rsidRPr="001B3266">
                <w:rPr>
                  <w:rStyle w:val="CharacterStyle14"/>
                  <w:rFonts w:ascii="Source Sans 3" w:hAnsi="Source Sans 3"/>
                </w:rPr>
                <w:t>88</w:t>
              </w:r>
            </w:hyperlink>
          </w:p>
        </w:tc>
      </w:tr>
      <w:tr w:rsidR="00BC0171" w:rsidRPr="001B3266" w14:paraId="313300BA" w14:textId="77777777" w:rsidTr="001B3266">
        <w:trPr>
          <w:trHeight w:hRule="exact" w:val="330"/>
        </w:trPr>
        <w:tc>
          <w:tcPr>
            <w:tcW w:w="75" w:type="dxa"/>
          </w:tcPr>
          <w:p w14:paraId="0A69298A" w14:textId="77777777" w:rsidR="00BC0171" w:rsidRPr="001B3266" w:rsidRDefault="00BC0171" w:rsidP="001B3266">
            <w:pPr>
              <w:spacing w:line="240" w:lineRule="exact"/>
              <w:rPr>
                <w:rStyle w:val="FakeCharacterStyle"/>
                <w:rFonts w:ascii="Source Sans 3" w:hAnsi="Source Sans 3"/>
              </w:rPr>
            </w:pPr>
          </w:p>
        </w:tc>
        <w:tc>
          <w:tcPr>
            <w:tcW w:w="9570" w:type="dxa"/>
            <w:gridSpan w:val="2"/>
            <w:shd w:val="clear" w:color="auto" w:fill="auto"/>
            <w:vAlign w:val="bottom"/>
          </w:tcPr>
          <w:p w14:paraId="7F6B403C" w14:textId="0F16E8AF" w:rsidR="00BC0171" w:rsidRPr="001B3266" w:rsidRDefault="00193204" w:rsidP="001B3266">
            <w:pPr>
              <w:pStyle w:val="ParagraphStyle17"/>
              <w:spacing w:line="240" w:lineRule="exact"/>
              <w:rPr>
                <w:rStyle w:val="CharacterStyle13"/>
                <w:rFonts w:ascii="Source Sans 3" w:hAnsi="Source Sans 3"/>
              </w:rPr>
            </w:pPr>
            <w:hyperlink w:anchor="86_1,0,1,0" w:history="1">
              <w:r w:rsidR="006E665C" w:rsidRPr="001B3266">
                <w:rPr>
                  <w:rStyle w:val="CharacterStyle13"/>
                  <w:rFonts w:ascii="Source Sans 3" w:hAnsi="Source Sans 3"/>
                </w:rPr>
                <w:t>Stator, Rotor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shd w:val="clear" w:color="auto" w:fill="auto"/>
            <w:vAlign w:val="bottom"/>
          </w:tcPr>
          <w:p w14:paraId="508C4B56" w14:textId="77777777" w:rsidR="00BC0171" w:rsidRPr="001B3266" w:rsidRDefault="00193204" w:rsidP="001B3266">
            <w:pPr>
              <w:pStyle w:val="ParagraphStyle18"/>
              <w:spacing w:line="240" w:lineRule="exact"/>
              <w:rPr>
                <w:rStyle w:val="CharacterStyle14"/>
                <w:rFonts w:ascii="Source Sans 3" w:hAnsi="Source Sans 3"/>
              </w:rPr>
            </w:pPr>
            <w:hyperlink w:anchor="86_1,0,1,0" w:history="1">
              <w:r w:rsidR="006E665C" w:rsidRPr="001B3266">
                <w:rPr>
                  <w:rStyle w:val="CharacterStyle14"/>
                  <w:rFonts w:ascii="Source Sans 3" w:hAnsi="Source Sans 3"/>
                </w:rPr>
                <w:t>90</w:t>
              </w:r>
            </w:hyperlink>
          </w:p>
        </w:tc>
      </w:tr>
      <w:tr w:rsidR="00BC0171" w:rsidRPr="001B3266" w14:paraId="6E74B7B8" w14:textId="77777777" w:rsidTr="001B3266">
        <w:trPr>
          <w:trHeight w:hRule="exact" w:val="330"/>
        </w:trPr>
        <w:tc>
          <w:tcPr>
            <w:tcW w:w="75" w:type="dxa"/>
          </w:tcPr>
          <w:p w14:paraId="0CAFBB49" w14:textId="77777777" w:rsidR="00BC0171" w:rsidRPr="001B3266" w:rsidRDefault="00BC0171" w:rsidP="001B3266">
            <w:pPr>
              <w:spacing w:line="240" w:lineRule="exact"/>
              <w:rPr>
                <w:rStyle w:val="FakeCharacterStyle"/>
                <w:rFonts w:ascii="Source Sans 3" w:hAnsi="Source Sans 3"/>
              </w:rPr>
            </w:pPr>
          </w:p>
        </w:tc>
        <w:tc>
          <w:tcPr>
            <w:tcW w:w="9570" w:type="dxa"/>
            <w:gridSpan w:val="2"/>
            <w:shd w:val="clear" w:color="auto" w:fill="auto"/>
            <w:vAlign w:val="bottom"/>
          </w:tcPr>
          <w:p w14:paraId="4CB09F95" w14:textId="4D825E91" w:rsidR="00BC0171" w:rsidRPr="001B3266" w:rsidRDefault="00193204" w:rsidP="001B3266">
            <w:pPr>
              <w:pStyle w:val="ParagraphStyle17"/>
              <w:spacing w:line="240" w:lineRule="exact"/>
              <w:rPr>
                <w:rStyle w:val="CharacterStyle13"/>
                <w:rFonts w:ascii="Source Sans 3" w:hAnsi="Source Sans 3"/>
              </w:rPr>
            </w:pPr>
            <w:hyperlink w:anchor="87_1,0,1,0" w:history="1">
              <w:r w:rsidR="006E665C" w:rsidRPr="001B3266">
                <w:rPr>
                  <w:rStyle w:val="CharacterStyle13"/>
                  <w:rFonts w:ascii="Source Sans 3" w:hAnsi="Source Sans 3"/>
                </w:rPr>
                <w:t>Abreißvorrichtung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shd w:val="clear" w:color="auto" w:fill="auto"/>
            <w:vAlign w:val="bottom"/>
          </w:tcPr>
          <w:p w14:paraId="2EE6FC95" w14:textId="77777777" w:rsidR="00BC0171" w:rsidRPr="001B3266" w:rsidRDefault="00193204" w:rsidP="001B3266">
            <w:pPr>
              <w:pStyle w:val="ParagraphStyle18"/>
              <w:spacing w:line="240" w:lineRule="exact"/>
              <w:rPr>
                <w:rStyle w:val="CharacterStyle14"/>
                <w:rFonts w:ascii="Source Sans 3" w:hAnsi="Source Sans 3"/>
              </w:rPr>
            </w:pPr>
            <w:hyperlink w:anchor="87_1,0,1,0" w:history="1">
              <w:r w:rsidR="006E665C" w:rsidRPr="001B3266">
                <w:rPr>
                  <w:rStyle w:val="CharacterStyle14"/>
                  <w:rFonts w:ascii="Source Sans 3" w:hAnsi="Source Sans 3"/>
                </w:rPr>
                <w:t>91</w:t>
              </w:r>
            </w:hyperlink>
          </w:p>
        </w:tc>
      </w:tr>
      <w:tr w:rsidR="00BC0171" w:rsidRPr="001B3266" w14:paraId="7899AD18" w14:textId="77777777" w:rsidTr="001B3266">
        <w:trPr>
          <w:trHeight w:hRule="exact" w:val="330"/>
        </w:trPr>
        <w:tc>
          <w:tcPr>
            <w:tcW w:w="75" w:type="dxa"/>
          </w:tcPr>
          <w:p w14:paraId="0EB8F4A6" w14:textId="77777777" w:rsidR="00BC0171" w:rsidRPr="001B3266" w:rsidRDefault="00BC0171" w:rsidP="001B3266">
            <w:pPr>
              <w:spacing w:line="240" w:lineRule="exact"/>
              <w:rPr>
                <w:rStyle w:val="FakeCharacterStyle"/>
                <w:rFonts w:ascii="Source Sans 3" w:hAnsi="Source Sans 3"/>
              </w:rPr>
            </w:pPr>
          </w:p>
        </w:tc>
        <w:tc>
          <w:tcPr>
            <w:tcW w:w="9570" w:type="dxa"/>
            <w:gridSpan w:val="2"/>
            <w:shd w:val="clear" w:color="auto" w:fill="auto"/>
            <w:vAlign w:val="bottom"/>
          </w:tcPr>
          <w:p w14:paraId="688E3FDF" w14:textId="25CD7A92" w:rsidR="00BC0171" w:rsidRPr="001B3266" w:rsidRDefault="00193204" w:rsidP="001B3266">
            <w:pPr>
              <w:pStyle w:val="ParagraphStyle17"/>
              <w:spacing w:line="240" w:lineRule="exact"/>
              <w:rPr>
                <w:rStyle w:val="CharacterStyle13"/>
                <w:rFonts w:ascii="Source Sans 3" w:hAnsi="Source Sans 3"/>
              </w:rPr>
            </w:pPr>
            <w:hyperlink w:anchor="88_1,0,1,0" w:history="1">
              <w:r w:rsidR="006E665C" w:rsidRPr="001B3266">
                <w:rPr>
                  <w:rStyle w:val="CharacterStyle13"/>
                  <w:rFonts w:ascii="Source Sans 3" w:hAnsi="Source Sans 3"/>
                </w:rPr>
                <w:t>Ausbrennöfen, Entisolieröfen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shd w:val="clear" w:color="auto" w:fill="auto"/>
            <w:vAlign w:val="bottom"/>
          </w:tcPr>
          <w:p w14:paraId="3435375D" w14:textId="77777777" w:rsidR="00BC0171" w:rsidRPr="001B3266" w:rsidRDefault="00193204" w:rsidP="001B3266">
            <w:pPr>
              <w:pStyle w:val="ParagraphStyle18"/>
              <w:spacing w:line="240" w:lineRule="exact"/>
              <w:rPr>
                <w:rStyle w:val="CharacterStyle14"/>
                <w:rFonts w:ascii="Source Sans 3" w:hAnsi="Source Sans 3"/>
              </w:rPr>
            </w:pPr>
            <w:hyperlink w:anchor="88_1,0,1,0" w:history="1">
              <w:r w:rsidR="006E665C" w:rsidRPr="001B3266">
                <w:rPr>
                  <w:rStyle w:val="CharacterStyle14"/>
                  <w:rFonts w:ascii="Source Sans 3" w:hAnsi="Source Sans 3"/>
                </w:rPr>
                <w:t>92</w:t>
              </w:r>
            </w:hyperlink>
          </w:p>
        </w:tc>
      </w:tr>
      <w:tr w:rsidR="00BC0171" w:rsidRPr="001B3266" w14:paraId="36B20B76" w14:textId="77777777" w:rsidTr="001B3266">
        <w:trPr>
          <w:trHeight w:hRule="exact" w:val="330"/>
        </w:trPr>
        <w:tc>
          <w:tcPr>
            <w:tcW w:w="75" w:type="dxa"/>
          </w:tcPr>
          <w:p w14:paraId="3A926868" w14:textId="77777777" w:rsidR="00BC0171" w:rsidRPr="001B3266" w:rsidRDefault="00BC0171" w:rsidP="001B3266">
            <w:pPr>
              <w:spacing w:line="240" w:lineRule="exact"/>
              <w:rPr>
                <w:rStyle w:val="FakeCharacterStyle"/>
                <w:rFonts w:ascii="Source Sans 3" w:hAnsi="Source Sans 3"/>
              </w:rPr>
            </w:pPr>
          </w:p>
        </w:tc>
        <w:tc>
          <w:tcPr>
            <w:tcW w:w="9570" w:type="dxa"/>
            <w:gridSpan w:val="2"/>
            <w:shd w:val="clear" w:color="auto" w:fill="auto"/>
            <w:vAlign w:val="bottom"/>
          </w:tcPr>
          <w:p w14:paraId="1DBC2CD5" w14:textId="3C7D501D" w:rsidR="00BC0171" w:rsidRPr="001B3266" w:rsidRDefault="00193204" w:rsidP="001B3266">
            <w:pPr>
              <w:pStyle w:val="ParagraphStyle17"/>
              <w:spacing w:line="240" w:lineRule="exact"/>
              <w:rPr>
                <w:rStyle w:val="CharacterStyle13"/>
                <w:rFonts w:ascii="Source Sans 3" w:hAnsi="Source Sans 3"/>
              </w:rPr>
            </w:pPr>
            <w:hyperlink w:anchor="89_1,0,1,0" w:history="1">
              <w:r w:rsidR="006E665C" w:rsidRPr="001B3266">
                <w:rPr>
                  <w:rStyle w:val="CharacterStyle13"/>
                  <w:rFonts w:ascii="Source Sans 3" w:hAnsi="Source Sans 3"/>
                </w:rPr>
                <w:t>Auswuchtmaschine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shd w:val="clear" w:color="auto" w:fill="auto"/>
            <w:vAlign w:val="bottom"/>
          </w:tcPr>
          <w:p w14:paraId="5710B30E" w14:textId="77777777" w:rsidR="00BC0171" w:rsidRPr="001B3266" w:rsidRDefault="00193204" w:rsidP="001B3266">
            <w:pPr>
              <w:pStyle w:val="ParagraphStyle18"/>
              <w:spacing w:line="240" w:lineRule="exact"/>
              <w:rPr>
                <w:rStyle w:val="CharacterStyle14"/>
                <w:rFonts w:ascii="Source Sans 3" w:hAnsi="Source Sans 3"/>
              </w:rPr>
            </w:pPr>
            <w:hyperlink w:anchor="89_1,0,1,0" w:history="1">
              <w:r w:rsidR="006E665C" w:rsidRPr="001B3266">
                <w:rPr>
                  <w:rStyle w:val="CharacterStyle14"/>
                  <w:rFonts w:ascii="Source Sans 3" w:hAnsi="Source Sans 3"/>
                </w:rPr>
                <w:t>93</w:t>
              </w:r>
            </w:hyperlink>
          </w:p>
        </w:tc>
      </w:tr>
      <w:tr w:rsidR="00BC0171" w:rsidRPr="001B3266" w14:paraId="5E549088" w14:textId="77777777" w:rsidTr="001B3266">
        <w:trPr>
          <w:trHeight w:hRule="exact" w:val="330"/>
        </w:trPr>
        <w:tc>
          <w:tcPr>
            <w:tcW w:w="75" w:type="dxa"/>
          </w:tcPr>
          <w:p w14:paraId="676E6C81" w14:textId="77777777" w:rsidR="00BC0171" w:rsidRPr="001B3266" w:rsidRDefault="00BC0171" w:rsidP="001B3266">
            <w:pPr>
              <w:spacing w:line="240" w:lineRule="exact"/>
              <w:rPr>
                <w:rStyle w:val="FakeCharacterStyle"/>
                <w:rFonts w:ascii="Source Sans 3" w:hAnsi="Source Sans 3"/>
              </w:rPr>
            </w:pPr>
          </w:p>
        </w:tc>
        <w:tc>
          <w:tcPr>
            <w:tcW w:w="9570" w:type="dxa"/>
            <w:gridSpan w:val="2"/>
            <w:shd w:val="clear" w:color="auto" w:fill="auto"/>
            <w:vAlign w:val="bottom"/>
          </w:tcPr>
          <w:p w14:paraId="12458B60" w14:textId="7508A1C4" w:rsidR="00BC0171" w:rsidRPr="001B3266" w:rsidRDefault="00193204" w:rsidP="001B3266">
            <w:pPr>
              <w:pStyle w:val="ParagraphStyle17"/>
              <w:spacing w:line="240" w:lineRule="exact"/>
              <w:rPr>
                <w:rStyle w:val="CharacterStyle13"/>
                <w:rFonts w:ascii="Source Sans 3" w:hAnsi="Source Sans 3"/>
              </w:rPr>
            </w:pPr>
            <w:hyperlink w:anchor="90_1,0,1,0" w:history="1">
              <w:r w:rsidR="006E665C" w:rsidRPr="001B3266">
                <w:rPr>
                  <w:rStyle w:val="CharacterStyle13"/>
                  <w:rFonts w:ascii="Source Sans 3" w:hAnsi="Source Sans 3"/>
                </w:rPr>
                <w:t>Elektromagnetische Felder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shd w:val="clear" w:color="auto" w:fill="auto"/>
            <w:vAlign w:val="bottom"/>
          </w:tcPr>
          <w:p w14:paraId="110094AE" w14:textId="77777777" w:rsidR="00BC0171" w:rsidRPr="001B3266" w:rsidRDefault="00193204" w:rsidP="001B3266">
            <w:pPr>
              <w:pStyle w:val="ParagraphStyle18"/>
              <w:spacing w:line="240" w:lineRule="exact"/>
              <w:rPr>
                <w:rStyle w:val="CharacterStyle14"/>
                <w:rFonts w:ascii="Source Sans 3" w:hAnsi="Source Sans 3"/>
              </w:rPr>
            </w:pPr>
            <w:hyperlink w:anchor="90_1,0,1,0" w:history="1">
              <w:r w:rsidR="006E665C" w:rsidRPr="001B3266">
                <w:rPr>
                  <w:rStyle w:val="CharacterStyle14"/>
                  <w:rFonts w:ascii="Source Sans 3" w:hAnsi="Source Sans 3"/>
                </w:rPr>
                <w:t>94</w:t>
              </w:r>
            </w:hyperlink>
          </w:p>
        </w:tc>
      </w:tr>
      <w:tr w:rsidR="00BC0171" w:rsidRPr="001B3266" w14:paraId="5A2AD709" w14:textId="77777777" w:rsidTr="001B3266">
        <w:trPr>
          <w:trHeight w:hRule="exact" w:val="330"/>
        </w:trPr>
        <w:tc>
          <w:tcPr>
            <w:tcW w:w="75" w:type="dxa"/>
          </w:tcPr>
          <w:p w14:paraId="6D398985" w14:textId="77777777" w:rsidR="00BC0171" w:rsidRPr="001B3266" w:rsidRDefault="00BC0171" w:rsidP="001B3266">
            <w:pPr>
              <w:spacing w:line="240" w:lineRule="exact"/>
              <w:rPr>
                <w:rStyle w:val="FakeCharacterStyle"/>
                <w:rFonts w:ascii="Source Sans 3" w:hAnsi="Source Sans 3"/>
              </w:rPr>
            </w:pPr>
          </w:p>
        </w:tc>
        <w:tc>
          <w:tcPr>
            <w:tcW w:w="9570" w:type="dxa"/>
            <w:gridSpan w:val="2"/>
            <w:shd w:val="clear" w:color="auto" w:fill="auto"/>
            <w:vAlign w:val="bottom"/>
          </w:tcPr>
          <w:p w14:paraId="535DA488" w14:textId="72C46A6D" w:rsidR="00BC0171" w:rsidRPr="001B3266" w:rsidRDefault="00193204" w:rsidP="001B3266">
            <w:pPr>
              <w:pStyle w:val="ParagraphStyle17"/>
              <w:spacing w:line="240" w:lineRule="exact"/>
              <w:rPr>
                <w:rStyle w:val="CharacterStyle13"/>
                <w:rFonts w:ascii="Source Sans 3" w:hAnsi="Source Sans 3"/>
              </w:rPr>
            </w:pPr>
            <w:hyperlink w:anchor="92_1,0,1,0" w:history="1">
              <w:r w:rsidR="006E665C" w:rsidRPr="001B3266">
                <w:rPr>
                  <w:rStyle w:val="CharacterStyle13"/>
                  <w:rFonts w:ascii="Source Sans 3" w:hAnsi="Source Sans 3"/>
                </w:rPr>
                <w:t>Handlötarbeitsplatz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shd w:val="clear" w:color="auto" w:fill="auto"/>
            <w:vAlign w:val="bottom"/>
          </w:tcPr>
          <w:p w14:paraId="4A7DE0EE" w14:textId="77777777" w:rsidR="00BC0171" w:rsidRPr="001B3266" w:rsidRDefault="00193204" w:rsidP="001B3266">
            <w:pPr>
              <w:pStyle w:val="ParagraphStyle18"/>
              <w:spacing w:line="240" w:lineRule="exact"/>
              <w:rPr>
                <w:rStyle w:val="CharacterStyle14"/>
                <w:rFonts w:ascii="Source Sans 3" w:hAnsi="Source Sans 3"/>
              </w:rPr>
            </w:pPr>
            <w:hyperlink w:anchor="92_1,0,1,0" w:history="1">
              <w:r w:rsidR="006E665C" w:rsidRPr="001B3266">
                <w:rPr>
                  <w:rStyle w:val="CharacterStyle14"/>
                  <w:rFonts w:ascii="Source Sans 3" w:hAnsi="Source Sans 3"/>
                </w:rPr>
                <w:t>96</w:t>
              </w:r>
            </w:hyperlink>
          </w:p>
        </w:tc>
      </w:tr>
      <w:tr w:rsidR="00BC0171" w:rsidRPr="001B3266" w14:paraId="521EC440" w14:textId="77777777" w:rsidTr="001B3266">
        <w:trPr>
          <w:trHeight w:hRule="exact" w:val="330"/>
        </w:trPr>
        <w:tc>
          <w:tcPr>
            <w:tcW w:w="75" w:type="dxa"/>
          </w:tcPr>
          <w:p w14:paraId="38886689" w14:textId="77777777" w:rsidR="00BC0171" w:rsidRPr="001B3266" w:rsidRDefault="00BC0171" w:rsidP="001B3266">
            <w:pPr>
              <w:spacing w:line="240" w:lineRule="exact"/>
              <w:rPr>
                <w:rStyle w:val="FakeCharacterStyle"/>
                <w:rFonts w:ascii="Source Sans 3" w:hAnsi="Source Sans 3"/>
              </w:rPr>
            </w:pPr>
          </w:p>
        </w:tc>
        <w:tc>
          <w:tcPr>
            <w:tcW w:w="9570" w:type="dxa"/>
            <w:gridSpan w:val="2"/>
            <w:shd w:val="clear" w:color="auto" w:fill="auto"/>
            <w:vAlign w:val="bottom"/>
          </w:tcPr>
          <w:p w14:paraId="63D26FAE" w14:textId="24B8D0DC" w:rsidR="00BC0171" w:rsidRPr="001B3266" w:rsidRDefault="00193204" w:rsidP="001B3266">
            <w:pPr>
              <w:pStyle w:val="ParagraphStyle17"/>
              <w:spacing w:line="240" w:lineRule="exact"/>
              <w:rPr>
                <w:rStyle w:val="CharacterStyle13"/>
                <w:rFonts w:ascii="Source Sans 3" w:hAnsi="Source Sans 3"/>
              </w:rPr>
            </w:pPr>
            <w:hyperlink w:anchor="94_1,0,1,0" w:history="1">
              <w:r w:rsidR="006E665C" w:rsidRPr="001B3266">
                <w:rPr>
                  <w:rStyle w:val="CharacterStyle13"/>
                  <w:rFonts w:ascii="Source Sans 3" w:hAnsi="Source Sans 3"/>
                </w:rPr>
                <w:t>Induktive Erwärmung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shd w:val="clear" w:color="auto" w:fill="auto"/>
            <w:vAlign w:val="bottom"/>
          </w:tcPr>
          <w:p w14:paraId="1B136538" w14:textId="77777777" w:rsidR="00BC0171" w:rsidRPr="001B3266" w:rsidRDefault="00193204" w:rsidP="001B3266">
            <w:pPr>
              <w:pStyle w:val="ParagraphStyle18"/>
              <w:spacing w:line="240" w:lineRule="exact"/>
              <w:rPr>
                <w:rStyle w:val="CharacterStyle14"/>
                <w:rFonts w:ascii="Source Sans 3" w:hAnsi="Source Sans 3"/>
              </w:rPr>
            </w:pPr>
            <w:hyperlink w:anchor="94_1,0,1,0" w:history="1">
              <w:r w:rsidR="006E665C" w:rsidRPr="001B3266">
                <w:rPr>
                  <w:rStyle w:val="CharacterStyle14"/>
                  <w:rFonts w:ascii="Source Sans 3" w:hAnsi="Source Sans 3"/>
                </w:rPr>
                <w:t>98</w:t>
              </w:r>
            </w:hyperlink>
          </w:p>
        </w:tc>
      </w:tr>
      <w:tr w:rsidR="00BC0171" w:rsidRPr="001B3266" w14:paraId="2D2F7A23" w14:textId="77777777" w:rsidTr="001B3266">
        <w:trPr>
          <w:trHeight w:hRule="exact" w:val="330"/>
        </w:trPr>
        <w:tc>
          <w:tcPr>
            <w:tcW w:w="75" w:type="dxa"/>
          </w:tcPr>
          <w:p w14:paraId="015B99DB" w14:textId="77777777" w:rsidR="00BC0171" w:rsidRPr="001B3266" w:rsidRDefault="00BC0171" w:rsidP="001B3266">
            <w:pPr>
              <w:spacing w:line="240" w:lineRule="exact"/>
              <w:rPr>
                <w:rStyle w:val="FakeCharacterStyle"/>
                <w:rFonts w:ascii="Source Sans 3" w:hAnsi="Source Sans 3"/>
              </w:rPr>
            </w:pPr>
          </w:p>
        </w:tc>
        <w:tc>
          <w:tcPr>
            <w:tcW w:w="9570" w:type="dxa"/>
            <w:gridSpan w:val="2"/>
            <w:shd w:val="clear" w:color="auto" w:fill="auto"/>
            <w:vAlign w:val="bottom"/>
          </w:tcPr>
          <w:p w14:paraId="322A086D" w14:textId="60E00328" w:rsidR="00BC0171" w:rsidRPr="001B3266" w:rsidRDefault="00193204" w:rsidP="001B3266">
            <w:pPr>
              <w:pStyle w:val="ParagraphStyle17"/>
              <w:spacing w:line="240" w:lineRule="exact"/>
              <w:rPr>
                <w:rStyle w:val="CharacterStyle13"/>
                <w:rFonts w:ascii="Source Sans 3" w:hAnsi="Source Sans 3"/>
              </w:rPr>
            </w:pPr>
            <w:hyperlink w:anchor="95_1,0,1,0" w:history="1">
              <w:r w:rsidR="006E665C" w:rsidRPr="001B3266">
                <w:rPr>
                  <w:rStyle w:val="CharacterStyle13"/>
                  <w:rFonts w:ascii="Source Sans 3" w:hAnsi="Source Sans 3"/>
                </w:rPr>
                <w:t>Wickelmaschine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225" w:type="dxa"/>
            <w:shd w:val="clear" w:color="auto" w:fill="auto"/>
            <w:vAlign w:val="bottom"/>
          </w:tcPr>
          <w:p w14:paraId="11921B56" w14:textId="77777777" w:rsidR="00BC0171" w:rsidRPr="001B3266" w:rsidRDefault="00193204" w:rsidP="001B3266">
            <w:pPr>
              <w:pStyle w:val="ParagraphStyle18"/>
              <w:spacing w:line="240" w:lineRule="exact"/>
              <w:rPr>
                <w:rStyle w:val="CharacterStyle14"/>
                <w:rFonts w:ascii="Source Sans 3" w:hAnsi="Source Sans 3"/>
              </w:rPr>
            </w:pPr>
            <w:hyperlink w:anchor="95_1,0,1,0" w:history="1">
              <w:r w:rsidR="006E665C" w:rsidRPr="001B3266">
                <w:rPr>
                  <w:rStyle w:val="CharacterStyle14"/>
                  <w:rFonts w:ascii="Source Sans 3" w:hAnsi="Source Sans 3"/>
                </w:rPr>
                <w:t>99</w:t>
              </w:r>
            </w:hyperlink>
          </w:p>
        </w:tc>
      </w:tr>
      <w:tr w:rsidR="00BC0171" w:rsidRPr="001B3266" w14:paraId="7728A1F7" w14:textId="77777777" w:rsidTr="001B3266">
        <w:trPr>
          <w:trHeight w:hRule="exact" w:val="330"/>
        </w:trPr>
        <w:tc>
          <w:tcPr>
            <w:tcW w:w="75" w:type="dxa"/>
          </w:tcPr>
          <w:p w14:paraId="116D6247" w14:textId="77777777" w:rsidR="00BC0171" w:rsidRPr="001B3266" w:rsidRDefault="00BC0171" w:rsidP="001B3266">
            <w:pPr>
              <w:spacing w:line="240" w:lineRule="exact"/>
              <w:rPr>
                <w:rStyle w:val="FakeCharacterStyle"/>
                <w:rFonts w:ascii="Source Sans 3" w:hAnsi="Source Sans 3"/>
              </w:rPr>
            </w:pPr>
          </w:p>
        </w:tc>
        <w:tc>
          <w:tcPr>
            <w:tcW w:w="9450" w:type="dxa"/>
            <w:shd w:val="clear" w:color="auto" w:fill="auto"/>
            <w:vAlign w:val="bottom"/>
          </w:tcPr>
          <w:p w14:paraId="2C5FF98D" w14:textId="7EEB544E" w:rsidR="00BC0171" w:rsidRPr="001B3266" w:rsidRDefault="00193204" w:rsidP="001B3266">
            <w:pPr>
              <w:pStyle w:val="ParagraphStyle17"/>
              <w:spacing w:line="240" w:lineRule="exact"/>
              <w:rPr>
                <w:rStyle w:val="CharacterStyle13"/>
                <w:rFonts w:ascii="Source Sans 3" w:hAnsi="Source Sans 3"/>
              </w:rPr>
            </w:pPr>
            <w:hyperlink w:anchor="96_1,0,1,0" w:history="1">
              <w:r w:rsidR="006E665C" w:rsidRPr="001B3266">
                <w:rPr>
                  <w:rStyle w:val="CharacterStyle13"/>
                  <w:rFonts w:ascii="Source Sans 3" w:hAnsi="Source Sans 3"/>
                </w:rPr>
                <w:t>Asbest, asbesthaltiger Staub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345" w:type="dxa"/>
            <w:gridSpan w:val="2"/>
            <w:shd w:val="clear" w:color="auto" w:fill="auto"/>
            <w:vAlign w:val="bottom"/>
          </w:tcPr>
          <w:p w14:paraId="78F55772" w14:textId="77777777" w:rsidR="00BC0171" w:rsidRPr="001B3266" w:rsidRDefault="00193204" w:rsidP="001B3266">
            <w:pPr>
              <w:pStyle w:val="ParagraphStyle18"/>
              <w:spacing w:line="240" w:lineRule="exact"/>
              <w:rPr>
                <w:rStyle w:val="CharacterStyle14"/>
                <w:rFonts w:ascii="Source Sans 3" w:hAnsi="Source Sans 3"/>
              </w:rPr>
            </w:pPr>
            <w:hyperlink w:anchor="96_1,0,1,0" w:history="1">
              <w:r w:rsidR="006E665C" w:rsidRPr="001B3266">
                <w:rPr>
                  <w:rStyle w:val="CharacterStyle14"/>
                  <w:rFonts w:ascii="Source Sans 3" w:hAnsi="Source Sans 3"/>
                </w:rPr>
                <w:t>100</w:t>
              </w:r>
            </w:hyperlink>
          </w:p>
        </w:tc>
      </w:tr>
      <w:tr w:rsidR="00BC0171" w:rsidRPr="001B3266" w14:paraId="1A770AEB" w14:textId="77777777" w:rsidTr="001B3266">
        <w:trPr>
          <w:trHeight w:hRule="exact" w:val="345"/>
        </w:trPr>
        <w:tc>
          <w:tcPr>
            <w:tcW w:w="75" w:type="dxa"/>
          </w:tcPr>
          <w:p w14:paraId="6CDA7863" w14:textId="77777777" w:rsidR="00BC0171" w:rsidRPr="001B3266" w:rsidRDefault="00BC0171" w:rsidP="001B3266">
            <w:pPr>
              <w:spacing w:line="240" w:lineRule="exact"/>
              <w:rPr>
                <w:rStyle w:val="FakeCharacterStyle"/>
                <w:rFonts w:ascii="Source Sans 3" w:hAnsi="Source Sans 3"/>
              </w:rPr>
            </w:pPr>
          </w:p>
        </w:tc>
        <w:tc>
          <w:tcPr>
            <w:tcW w:w="9450" w:type="dxa"/>
            <w:shd w:val="clear" w:color="auto" w:fill="auto"/>
            <w:vAlign w:val="bottom"/>
          </w:tcPr>
          <w:p w14:paraId="14497151" w14:textId="7A757233" w:rsidR="00BC0171" w:rsidRPr="001B3266" w:rsidRDefault="00193204" w:rsidP="001B3266">
            <w:pPr>
              <w:pStyle w:val="ParagraphStyle17"/>
              <w:spacing w:line="240" w:lineRule="exact"/>
              <w:rPr>
                <w:rStyle w:val="CharacterStyle13"/>
                <w:rFonts w:ascii="Source Sans 3" w:hAnsi="Source Sans 3"/>
              </w:rPr>
            </w:pPr>
            <w:hyperlink w:anchor="98_1,0,1,0" w:history="1">
              <w:r w:rsidR="006E665C" w:rsidRPr="001B3266">
                <w:rPr>
                  <w:rStyle w:val="CharacterStyle13"/>
                  <w:rFonts w:ascii="Source Sans 3" w:hAnsi="Source Sans 3"/>
                </w:rPr>
                <w:t>Entisolieren von Motoren, thermisches Handverfahren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345" w:type="dxa"/>
            <w:gridSpan w:val="2"/>
            <w:shd w:val="clear" w:color="auto" w:fill="auto"/>
            <w:vAlign w:val="bottom"/>
          </w:tcPr>
          <w:p w14:paraId="608CF3EF" w14:textId="77777777" w:rsidR="00BC0171" w:rsidRPr="001B3266" w:rsidRDefault="00193204" w:rsidP="001B3266">
            <w:pPr>
              <w:pStyle w:val="ParagraphStyle18"/>
              <w:spacing w:line="240" w:lineRule="exact"/>
              <w:rPr>
                <w:rStyle w:val="CharacterStyle14"/>
                <w:rFonts w:ascii="Source Sans 3" w:hAnsi="Source Sans 3"/>
              </w:rPr>
            </w:pPr>
            <w:hyperlink w:anchor="98_1,0,1,0" w:history="1">
              <w:r w:rsidR="006E665C" w:rsidRPr="001B3266">
                <w:rPr>
                  <w:rStyle w:val="CharacterStyle14"/>
                  <w:rFonts w:ascii="Source Sans 3" w:hAnsi="Source Sans 3"/>
                </w:rPr>
                <w:t>102</w:t>
              </w:r>
            </w:hyperlink>
          </w:p>
        </w:tc>
      </w:tr>
      <w:tr w:rsidR="00BC0171" w:rsidRPr="001B3266" w14:paraId="4AA683D7" w14:textId="77777777" w:rsidTr="001B3266">
        <w:trPr>
          <w:trHeight w:hRule="exact" w:val="330"/>
        </w:trPr>
        <w:tc>
          <w:tcPr>
            <w:tcW w:w="75" w:type="dxa"/>
          </w:tcPr>
          <w:p w14:paraId="63EA8CD8" w14:textId="77777777" w:rsidR="00BC0171" w:rsidRPr="001B3266" w:rsidRDefault="00BC0171" w:rsidP="001B3266">
            <w:pPr>
              <w:spacing w:line="240" w:lineRule="exact"/>
              <w:rPr>
                <w:rStyle w:val="FakeCharacterStyle"/>
                <w:rFonts w:ascii="Source Sans 3" w:hAnsi="Source Sans 3"/>
              </w:rPr>
            </w:pPr>
          </w:p>
        </w:tc>
        <w:tc>
          <w:tcPr>
            <w:tcW w:w="9450" w:type="dxa"/>
            <w:shd w:val="clear" w:color="auto" w:fill="auto"/>
            <w:vAlign w:val="bottom"/>
          </w:tcPr>
          <w:p w14:paraId="382A3281" w14:textId="1CD54B5F" w:rsidR="00BC0171" w:rsidRPr="001B3266" w:rsidRDefault="00193204" w:rsidP="001B3266">
            <w:pPr>
              <w:pStyle w:val="ParagraphStyle17"/>
              <w:spacing w:line="240" w:lineRule="exact"/>
              <w:rPr>
                <w:rStyle w:val="CharacterStyle13"/>
                <w:rFonts w:ascii="Source Sans 3" w:hAnsi="Source Sans 3"/>
              </w:rPr>
            </w:pPr>
            <w:hyperlink w:anchor="99_1,0,1,0" w:history="1">
              <w:r w:rsidR="006E665C" w:rsidRPr="001B3266">
                <w:rPr>
                  <w:rStyle w:val="CharacterStyle13"/>
                  <w:rFonts w:ascii="Source Sans 3" w:hAnsi="Source Sans 3"/>
                </w:rPr>
                <w:t>Handwerkzeuge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345" w:type="dxa"/>
            <w:gridSpan w:val="2"/>
            <w:shd w:val="clear" w:color="auto" w:fill="auto"/>
            <w:vAlign w:val="bottom"/>
          </w:tcPr>
          <w:p w14:paraId="45E05841" w14:textId="77777777" w:rsidR="00BC0171" w:rsidRPr="001B3266" w:rsidRDefault="00193204" w:rsidP="001B3266">
            <w:pPr>
              <w:pStyle w:val="ParagraphStyle18"/>
              <w:spacing w:line="240" w:lineRule="exact"/>
              <w:rPr>
                <w:rStyle w:val="CharacterStyle14"/>
                <w:rFonts w:ascii="Source Sans 3" w:hAnsi="Source Sans 3"/>
              </w:rPr>
            </w:pPr>
            <w:hyperlink w:anchor="99_1,0,1,0" w:history="1">
              <w:r w:rsidR="006E665C" w:rsidRPr="001B3266">
                <w:rPr>
                  <w:rStyle w:val="CharacterStyle14"/>
                  <w:rFonts w:ascii="Source Sans 3" w:hAnsi="Source Sans 3"/>
                </w:rPr>
                <w:t>103</w:t>
              </w:r>
            </w:hyperlink>
          </w:p>
        </w:tc>
      </w:tr>
      <w:tr w:rsidR="00BC0171" w:rsidRPr="001B3266" w14:paraId="1B2A7207" w14:textId="77777777" w:rsidTr="001B3266">
        <w:trPr>
          <w:trHeight w:hRule="exact" w:val="330"/>
        </w:trPr>
        <w:tc>
          <w:tcPr>
            <w:tcW w:w="75" w:type="dxa"/>
          </w:tcPr>
          <w:p w14:paraId="711C9ADB" w14:textId="77777777" w:rsidR="00BC0171" w:rsidRPr="001B3266" w:rsidRDefault="00BC0171" w:rsidP="001B3266">
            <w:pPr>
              <w:spacing w:line="240" w:lineRule="exact"/>
              <w:rPr>
                <w:rStyle w:val="FakeCharacterStyle"/>
                <w:rFonts w:ascii="Source Sans 3" w:hAnsi="Source Sans 3"/>
              </w:rPr>
            </w:pPr>
          </w:p>
        </w:tc>
        <w:tc>
          <w:tcPr>
            <w:tcW w:w="9450" w:type="dxa"/>
            <w:shd w:val="clear" w:color="auto" w:fill="auto"/>
            <w:vAlign w:val="bottom"/>
          </w:tcPr>
          <w:p w14:paraId="716DB5E6" w14:textId="7DE24B3E" w:rsidR="00BC0171" w:rsidRPr="001B3266" w:rsidRDefault="00193204" w:rsidP="001B3266">
            <w:pPr>
              <w:pStyle w:val="ParagraphStyle17"/>
              <w:spacing w:line="240" w:lineRule="exact"/>
              <w:rPr>
                <w:rStyle w:val="CharacterStyle13"/>
                <w:rFonts w:ascii="Source Sans 3" w:hAnsi="Source Sans 3"/>
              </w:rPr>
            </w:pPr>
            <w:hyperlink w:anchor="101_1,0,1,0" w:history="1">
              <w:r w:rsidR="006E665C" w:rsidRPr="001B3266">
                <w:rPr>
                  <w:rStyle w:val="CharacterStyle13"/>
                  <w:rFonts w:ascii="Source Sans 3" w:hAnsi="Source Sans 3"/>
                </w:rPr>
                <w:t>Elektrischer Prüfplatz/ Prüftafel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345" w:type="dxa"/>
            <w:gridSpan w:val="2"/>
            <w:shd w:val="clear" w:color="auto" w:fill="auto"/>
            <w:vAlign w:val="bottom"/>
          </w:tcPr>
          <w:p w14:paraId="18E81997" w14:textId="77777777" w:rsidR="00BC0171" w:rsidRPr="001B3266" w:rsidRDefault="00193204" w:rsidP="001B3266">
            <w:pPr>
              <w:pStyle w:val="ParagraphStyle18"/>
              <w:spacing w:line="240" w:lineRule="exact"/>
              <w:rPr>
                <w:rStyle w:val="CharacterStyle14"/>
                <w:rFonts w:ascii="Source Sans 3" w:hAnsi="Source Sans 3"/>
              </w:rPr>
            </w:pPr>
            <w:hyperlink w:anchor="101_1,0,1,0" w:history="1">
              <w:r w:rsidR="006E665C" w:rsidRPr="001B3266">
                <w:rPr>
                  <w:rStyle w:val="CharacterStyle14"/>
                  <w:rFonts w:ascii="Source Sans 3" w:hAnsi="Source Sans 3"/>
                </w:rPr>
                <w:t>105</w:t>
              </w:r>
            </w:hyperlink>
          </w:p>
        </w:tc>
      </w:tr>
      <w:tr w:rsidR="00BC0171" w:rsidRPr="001B3266" w14:paraId="2C5716E6" w14:textId="77777777" w:rsidTr="001B3266">
        <w:trPr>
          <w:trHeight w:hRule="exact" w:val="330"/>
        </w:trPr>
        <w:tc>
          <w:tcPr>
            <w:tcW w:w="75" w:type="dxa"/>
          </w:tcPr>
          <w:p w14:paraId="4665248D" w14:textId="77777777" w:rsidR="00BC0171" w:rsidRPr="001B3266" w:rsidRDefault="00BC0171" w:rsidP="001B3266">
            <w:pPr>
              <w:spacing w:line="240" w:lineRule="exact"/>
              <w:rPr>
                <w:rStyle w:val="FakeCharacterStyle"/>
                <w:rFonts w:ascii="Source Sans 3" w:hAnsi="Source Sans 3"/>
              </w:rPr>
            </w:pPr>
          </w:p>
        </w:tc>
        <w:tc>
          <w:tcPr>
            <w:tcW w:w="9450" w:type="dxa"/>
            <w:shd w:val="clear" w:color="auto" w:fill="auto"/>
            <w:vAlign w:val="bottom"/>
          </w:tcPr>
          <w:p w14:paraId="3137FCEE" w14:textId="188D44F2" w:rsidR="00BC0171" w:rsidRPr="001B3266" w:rsidRDefault="00193204" w:rsidP="001B3266">
            <w:pPr>
              <w:pStyle w:val="ParagraphStyle17"/>
              <w:spacing w:line="240" w:lineRule="exact"/>
              <w:rPr>
                <w:rStyle w:val="CharacterStyle13"/>
                <w:rFonts w:ascii="Source Sans 3" w:hAnsi="Source Sans 3"/>
              </w:rPr>
            </w:pPr>
            <w:hyperlink w:anchor="103_1,0,1,0" w:history="1">
              <w:r w:rsidR="006E665C" w:rsidRPr="001B3266">
                <w:rPr>
                  <w:rStyle w:val="CharacterStyle13"/>
                  <w:rFonts w:ascii="Source Sans 3" w:hAnsi="Source Sans 3"/>
                </w:rPr>
                <w:t>Probelauf von Motoren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345" w:type="dxa"/>
            <w:gridSpan w:val="2"/>
            <w:shd w:val="clear" w:color="auto" w:fill="auto"/>
            <w:vAlign w:val="bottom"/>
          </w:tcPr>
          <w:p w14:paraId="4BEF09C8" w14:textId="77777777" w:rsidR="00BC0171" w:rsidRPr="001B3266" w:rsidRDefault="00193204" w:rsidP="001B3266">
            <w:pPr>
              <w:pStyle w:val="ParagraphStyle18"/>
              <w:spacing w:line="240" w:lineRule="exact"/>
              <w:rPr>
                <w:rStyle w:val="CharacterStyle14"/>
                <w:rFonts w:ascii="Source Sans 3" w:hAnsi="Source Sans 3"/>
              </w:rPr>
            </w:pPr>
            <w:hyperlink w:anchor="103_1,0,1,0" w:history="1">
              <w:r w:rsidR="006E665C" w:rsidRPr="001B3266">
                <w:rPr>
                  <w:rStyle w:val="CharacterStyle14"/>
                  <w:rFonts w:ascii="Source Sans 3" w:hAnsi="Source Sans 3"/>
                </w:rPr>
                <w:t>107</w:t>
              </w:r>
            </w:hyperlink>
          </w:p>
        </w:tc>
      </w:tr>
      <w:tr w:rsidR="00BC0171" w:rsidRPr="001B3266" w14:paraId="403BDB6F" w14:textId="77777777" w:rsidTr="001B3266">
        <w:trPr>
          <w:trHeight w:hRule="exact" w:val="330"/>
        </w:trPr>
        <w:tc>
          <w:tcPr>
            <w:tcW w:w="75" w:type="dxa"/>
          </w:tcPr>
          <w:p w14:paraId="241635D8" w14:textId="77777777" w:rsidR="00BC0171" w:rsidRPr="001B3266" w:rsidRDefault="00BC0171" w:rsidP="001B3266">
            <w:pPr>
              <w:spacing w:line="240" w:lineRule="exact"/>
              <w:rPr>
                <w:rStyle w:val="FakeCharacterStyle"/>
                <w:rFonts w:ascii="Source Sans 3" w:hAnsi="Source Sans 3"/>
              </w:rPr>
            </w:pPr>
          </w:p>
        </w:tc>
        <w:tc>
          <w:tcPr>
            <w:tcW w:w="9450" w:type="dxa"/>
            <w:shd w:val="clear" w:color="auto" w:fill="auto"/>
            <w:vAlign w:val="bottom"/>
          </w:tcPr>
          <w:p w14:paraId="031C7378" w14:textId="4E920D06" w:rsidR="00BC0171" w:rsidRPr="001B3266" w:rsidRDefault="00193204" w:rsidP="001B3266">
            <w:pPr>
              <w:pStyle w:val="ParagraphStyle17"/>
              <w:spacing w:line="240" w:lineRule="exact"/>
              <w:rPr>
                <w:rStyle w:val="CharacterStyle13"/>
                <w:rFonts w:ascii="Source Sans 3" w:hAnsi="Source Sans 3"/>
              </w:rPr>
            </w:pPr>
            <w:hyperlink w:anchor="104_1,0,1,0" w:history="1">
              <w:r w:rsidR="006E665C" w:rsidRPr="001B3266">
                <w:rPr>
                  <w:rStyle w:val="CharacterStyle13"/>
                  <w:rFonts w:ascii="Source Sans 3" w:hAnsi="Source Sans 3"/>
                </w:rPr>
                <w:t>Prüfanlagen bis 1000V~ oder 1500V=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345" w:type="dxa"/>
            <w:gridSpan w:val="2"/>
            <w:shd w:val="clear" w:color="auto" w:fill="auto"/>
            <w:vAlign w:val="bottom"/>
          </w:tcPr>
          <w:p w14:paraId="75866775" w14:textId="77777777" w:rsidR="00BC0171" w:rsidRPr="001B3266" w:rsidRDefault="00193204" w:rsidP="001B3266">
            <w:pPr>
              <w:pStyle w:val="ParagraphStyle18"/>
              <w:spacing w:line="240" w:lineRule="exact"/>
              <w:rPr>
                <w:rStyle w:val="CharacterStyle14"/>
                <w:rFonts w:ascii="Source Sans 3" w:hAnsi="Source Sans 3"/>
              </w:rPr>
            </w:pPr>
            <w:hyperlink w:anchor="104_1,0,1,0" w:history="1">
              <w:r w:rsidR="006E665C" w:rsidRPr="001B3266">
                <w:rPr>
                  <w:rStyle w:val="CharacterStyle14"/>
                  <w:rFonts w:ascii="Source Sans 3" w:hAnsi="Source Sans 3"/>
                </w:rPr>
                <w:t>108</w:t>
              </w:r>
            </w:hyperlink>
          </w:p>
        </w:tc>
      </w:tr>
      <w:tr w:rsidR="00BC0171" w:rsidRPr="001B3266" w14:paraId="0A67B32A" w14:textId="77777777" w:rsidTr="001B3266">
        <w:trPr>
          <w:trHeight w:hRule="exact" w:val="330"/>
        </w:trPr>
        <w:tc>
          <w:tcPr>
            <w:tcW w:w="75" w:type="dxa"/>
          </w:tcPr>
          <w:p w14:paraId="535DF954" w14:textId="77777777" w:rsidR="00BC0171" w:rsidRPr="001B3266" w:rsidRDefault="00BC0171" w:rsidP="001B3266">
            <w:pPr>
              <w:spacing w:line="240" w:lineRule="exact"/>
              <w:rPr>
                <w:rStyle w:val="FakeCharacterStyle"/>
                <w:rFonts w:ascii="Source Sans 3" w:hAnsi="Source Sans 3"/>
              </w:rPr>
            </w:pPr>
          </w:p>
        </w:tc>
        <w:tc>
          <w:tcPr>
            <w:tcW w:w="9450" w:type="dxa"/>
            <w:shd w:val="clear" w:color="auto" w:fill="auto"/>
            <w:vAlign w:val="bottom"/>
          </w:tcPr>
          <w:p w14:paraId="5732FAB5" w14:textId="7B68DF40" w:rsidR="00BC0171" w:rsidRPr="001B3266" w:rsidRDefault="00193204" w:rsidP="001B3266">
            <w:pPr>
              <w:pStyle w:val="ParagraphStyle17"/>
              <w:spacing w:line="240" w:lineRule="exact"/>
              <w:rPr>
                <w:rStyle w:val="CharacterStyle13"/>
                <w:rFonts w:ascii="Source Sans 3" w:hAnsi="Source Sans 3"/>
              </w:rPr>
            </w:pPr>
            <w:hyperlink w:anchor="105_1,0,1,0" w:history="1">
              <w:r w:rsidR="006E665C" w:rsidRPr="001B3266">
                <w:rPr>
                  <w:rStyle w:val="CharacterStyle13"/>
                  <w:rFonts w:ascii="Source Sans 3" w:hAnsi="Source Sans 3"/>
                </w:rPr>
                <w:t>Prüfplätze ohne zwangläufigem Berührungsschutz bis 1000V~ oder 1500V=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345" w:type="dxa"/>
            <w:gridSpan w:val="2"/>
            <w:shd w:val="clear" w:color="auto" w:fill="auto"/>
            <w:vAlign w:val="bottom"/>
          </w:tcPr>
          <w:p w14:paraId="59C8E0DF" w14:textId="77777777" w:rsidR="00BC0171" w:rsidRPr="001B3266" w:rsidRDefault="00193204" w:rsidP="001B3266">
            <w:pPr>
              <w:pStyle w:val="ParagraphStyle18"/>
              <w:spacing w:line="240" w:lineRule="exact"/>
              <w:rPr>
                <w:rStyle w:val="CharacterStyle14"/>
                <w:rFonts w:ascii="Source Sans 3" w:hAnsi="Source Sans 3"/>
              </w:rPr>
            </w:pPr>
            <w:hyperlink w:anchor="105_1,0,1,0" w:history="1">
              <w:r w:rsidR="006E665C" w:rsidRPr="001B3266">
                <w:rPr>
                  <w:rStyle w:val="CharacterStyle14"/>
                  <w:rFonts w:ascii="Source Sans 3" w:hAnsi="Source Sans 3"/>
                </w:rPr>
                <w:t>109</w:t>
              </w:r>
            </w:hyperlink>
          </w:p>
        </w:tc>
      </w:tr>
      <w:tr w:rsidR="00BC0171" w:rsidRPr="001B3266" w14:paraId="3C864A27" w14:textId="77777777" w:rsidTr="001B3266">
        <w:trPr>
          <w:trHeight w:hRule="exact" w:val="330"/>
        </w:trPr>
        <w:tc>
          <w:tcPr>
            <w:tcW w:w="75" w:type="dxa"/>
          </w:tcPr>
          <w:p w14:paraId="4751182A" w14:textId="77777777" w:rsidR="00BC0171" w:rsidRPr="001B3266" w:rsidRDefault="00BC0171" w:rsidP="001B3266">
            <w:pPr>
              <w:spacing w:line="240" w:lineRule="exact"/>
              <w:rPr>
                <w:rStyle w:val="FakeCharacterStyle"/>
                <w:rFonts w:ascii="Source Sans 3" w:hAnsi="Source Sans 3"/>
              </w:rPr>
            </w:pPr>
          </w:p>
        </w:tc>
        <w:tc>
          <w:tcPr>
            <w:tcW w:w="9450" w:type="dxa"/>
            <w:shd w:val="clear" w:color="auto" w:fill="auto"/>
            <w:vAlign w:val="bottom"/>
          </w:tcPr>
          <w:p w14:paraId="0D18EF28" w14:textId="38500B88" w:rsidR="00BC0171" w:rsidRPr="001B3266" w:rsidRDefault="00193204" w:rsidP="001B3266">
            <w:pPr>
              <w:pStyle w:val="ParagraphStyle17"/>
              <w:spacing w:line="240" w:lineRule="exact"/>
              <w:rPr>
                <w:rStyle w:val="CharacterStyle13"/>
                <w:rFonts w:ascii="Source Sans 3" w:hAnsi="Source Sans 3"/>
              </w:rPr>
            </w:pPr>
            <w:hyperlink w:anchor="106_1,0,1,0" w:history="1">
              <w:r w:rsidR="006E665C" w:rsidRPr="001B3266">
                <w:rPr>
                  <w:rStyle w:val="CharacterStyle13"/>
                  <w:rFonts w:ascii="Source Sans 3" w:hAnsi="Source Sans 3"/>
                </w:rPr>
                <w:t>Trocknen von Tränklacken und Beschichtungsstoffen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345" w:type="dxa"/>
            <w:gridSpan w:val="2"/>
            <w:shd w:val="clear" w:color="auto" w:fill="auto"/>
            <w:vAlign w:val="bottom"/>
          </w:tcPr>
          <w:p w14:paraId="109B9A97" w14:textId="77777777" w:rsidR="00BC0171" w:rsidRPr="001B3266" w:rsidRDefault="00193204" w:rsidP="001B3266">
            <w:pPr>
              <w:pStyle w:val="ParagraphStyle18"/>
              <w:spacing w:line="240" w:lineRule="exact"/>
              <w:rPr>
                <w:rStyle w:val="CharacterStyle14"/>
                <w:rFonts w:ascii="Source Sans 3" w:hAnsi="Source Sans 3"/>
              </w:rPr>
            </w:pPr>
            <w:hyperlink w:anchor="106_1,0,1,0" w:history="1">
              <w:r w:rsidR="006E665C" w:rsidRPr="001B3266">
                <w:rPr>
                  <w:rStyle w:val="CharacterStyle14"/>
                  <w:rFonts w:ascii="Source Sans 3" w:hAnsi="Source Sans 3"/>
                </w:rPr>
                <w:t>110</w:t>
              </w:r>
            </w:hyperlink>
          </w:p>
        </w:tc>
      </w:tr>
      <w:tr w:rsidR="00BC0171" w:rsidRPr="001B3266" w14:paraId="4F6AD4E9" w14:textId="77777777" w:rsidTr="001B3266">
        <w:trPr>
          <w:trHeight w:hRule="exact" w:val="375"/>
        </w:trPr>
        <w:tc>
          <w:tcPr>
            <w:tcW w:w="75" w:type="dxa"/>
          </w:tcPr>
          <w:p w14:paraId="06D795F5" w14:textId="77777777" w:rsidR="00BC0171" w:rsidRPr="001B3266" w:rsidRDefault="00BC0171" w:rsidP="001B3266">
            <w:pPr>
              <w:spacing w:line="240" w:lineRule="exact"/>
              <w:rPr>
                <w:rStyle w:val="FakeCharacterStyle"/>
                <w:rFonts w:ascii="Source Sans 3" w:hAnsi="Source Sans 3"/>
              </w:rPr>
            </w:pPr>
          </w:p>
        </w:tc>
        <w:tc>
          <w:tcPr>
            <w:tcW w:w="9450" w:type="dxa"/>
            <w:shd w:val="clear" w:color="auto" w:fill="auto"/>
            <w:vAlign w:val="bottom"/>
          </w:tcPr>
          <w:p w14:paraId="17A09F0A" w14:textId="05288048" w:rsidR="00BC0171" w:rsidRPr="001B3266" w:rsidRDefault="00193204" w:rsidP="001B3266">
            <w:pPr>
              <w:pStyle w:val="ParagraphStyle15"/>
              <w:spacing w:line="240" w:lineRule="exact"/>
              <w:rPr>
                <w:rStyle w:val="CharacterStyle11"/>
                <w:rFonts w:ascii="Source Sans 3" w:hAnsi="Source Sans 3"/>
              </w:rPr>
            </w:pPr>
            <w:hyperlink w:anchor="107_1,0,0,0" w:history="1">
              <w:r w:rsidR="006E665C" w:rsidRPr="001B3266">
                <w:rPr>
                  <w:rStyle w:val="CharacterStyle11"/>
                  <w:rFonts w:ascii="Source Sans 3" w:hAnsi="Source Sans 3"/>
                </w:rPr>
                <w:t>5. Gesamter Betrieb ...............................................................................................................................</w:t>
              </w:r>
            </w:hyperlink>
          </w:p>
        </w:tc>
        <w:tc>
          <w:tcPr>
            <w:tcW w:w="345" w:type="dxa"/>
            <w:gridSpan w:val="2"/>
            <w:shd w:val="clear" w:color="auto" w:fill="auto"/>
            <w:vAlign w:val="bottom"/>
          </w:tcPr>
          <w:p w14:paraId="0801FD9B" w14:textId="77777777" w:rsidR="00BC0171" w:rsidRPr="001B3266" w:rsidRDefault="00193204" w:rsidP="001B3266">
            <w:pPr>
              <w:pStyle w:val="ParagraphStyle16"/>
              <w:spacing w:line="240" w:lineRule="exact"/>
              <w:rPr>
                <w:rStyle w:val="CharacterStyle12"/>
                <w:rFonts w:ascii="Source Sans 3" w:hAnsi="Source Sans 3"/>
              </w:rPr>
            </w:pPr>
            <w:hyperlink w:anchor="107_1,0,0,0" w:history="1">
              <w:r w:rsidR="006E665C" w:rsidRPr="001B3266">
                <w:rPr>
                  <w:rStyle w:val="CharacterStyle12"/>
                  <w:rFonts w:ascii="Source Sans 3" w:hAnsi="Source Sans 3"/>
                </w:rPr>
                <w:t>111</w:t>
              </w:r>
            </w:hyperlink>
          </w:p>
        </w:tc>
      </w:tr>
      <w:tr w:rsidR="00BC0171" w:rsidRPr="001B3266" w14:paraId="62E37FA5" w14:textId="77777777" w:rsidTr="001B3266">
        <w:trPr>
          <w:trHeight w:hRule="exact" w:val="330"/>
        </w:trPr>
        <w:tc>
          <w:tcPr>
            <w:tcW w:w="75" w:type="dxa"/>
          </w:tcPr>
          <w:p w14:paraId="5076D1ED" w14:textId="77777777" w:rsidR="00BC0171" w:rsidRPr="001B3266" w:rsidRDefault="00BC0171" w:rsidP="001B3266">
            <w:pPr>
              <w:spacing w:line="240" w:lineRule="exact"/>
              <w:rPr>
                <w:rStyle w:val="FakeCharacterStyle"/>
                <w:rFonts w:ascii="Source Sans 3" w:hAnsi="Source Sans 3"/>
              </w:rPr>
            </w:pPr>
          </w:p>
        </w:tc>
        <w:tc>
          <w:tcPr>
            <w:tcW w:w="9450" w:type="dxa"/>
            <w:shd w:val="clear" w:color="auto" w:fill="auto"/>
            <w:vAlign w:val="bottom"/>
          </w:tcPr>
          <w:p w14:paraId="79603E6C" w14:textId="69126ADE" w:rsidR="00BC0171" w:rsidRPr="001B3266" w:rsidRDefault="00193204" w:rsidP="001B3266">
            <w:pPr>
              <w:pStyle w:val="ParagraphStyle17"/>
              <w:spacing w:line="240" w:lineRule="exact"/>
              <w:rPr>
                <w:rStyle w:val="CharacterStyle13"/>
                <w:rFonts w:ascii="Source Sans 3" w:hAnsi="Source Sans 3"/>
              </w:rPr>
            </w:pPr>
            <w:hyperlink w:anchor="107_1,0,1,0" w:history="1">
              <w:r w:rsidR="006E665C" w:rsidRPr="001B3266">
                <w:rPr>
                  <w:rStyle w:val="CharacterStyle13"/>
                  <w:rFonts w:ascii="Source Sans 3" w:hAnsi="Source Sans 3"/>
                </w:rPr>
                <w:t>Kraftfahrzeuge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345" w:type="dxa"/>
            <w:gridSpan w:val="2"/>
            <w:shd w:val="clear" w:color="auto" w:fill="auto"/>
            <w:vAlign w:val="bottom"/>
          </w:tcPr>
          <w:p w14:paraId="7C47A074" w14:textId="77777777" w:rsidR="00BC0171" w:rsidRPr="001B3266" w:rsidRDefault="00193204" w:rsidP="001B3266">
            <w:pPr>
              <w:pStyle w:val="ParagraphStyle18"/>
              <w:spacing w:line="240" w:lineRule="exact"/>
              <w:rPr>
                <w:rStyle w:val="CharacterStyle14"/>
                <w:rFonts w:ascii="Source Sans 3" w:hAnsi="Source Sans 3"/>
              </w:rPr>
            </w:pPr>
            <w:hyperlink w:anchor="107_1,0,1,0" w:history="1">
              <w:r w:rsidR="006E665C" w:rsidRPr="001B3266">
                <w:rPr>
                  <w:rStyle w:val="CharacterStyle14"/>
                  <w:rFonts w:ascii="Source Sans 3" w:hAnsi="Source Sans 3"/>
                </w:rPr>
                <w:t>111</w:t>
              </w:r>
            </w:hyperlink>
          </w:p>
        </w:tc>
      </w:tr>
      <w:tr w:rsidR="00BC0171" w:rsidRPr="001B3266" w14:paraId="31312776" w14:textId="77777777" w:rsidTr="001B3266">
        <w:trPr>
          <w:trHeight w:hRule="exact" w:val="330"/>
        </w:trPr>
        <w:tc>
          <w:tcPr>
            <w:tcW w:w="75" w:type="dxa"/>
          </w:tcPr>
          <w:p w14:paraId="4CA4C05F" w14:textId="77777777" w:rsidR="00BC0171" w:rsidRPr="001B3266" w:rsidRDefault="00BC0171" w:rsidP="001B3266">
            <w:pPr>
              <w:spacing w:line="240" w:lineRule="exact"/>
              <w:rPr>
                <w:rStyle w:val="FakeCharacterStyle"/>
                <w:rFonts w:ascii="Source Sans 3" w:hAnsi="Source Sans 3"/>
              </w:rPr>
            </w:pPr>
          </w:p>
        </w:tc>
        <w:tc>
          <w:tcPr>
            <w:tcW w:w="9450" w:type="dxa"/>
            <w:shd w:val="clear" w:color="auto" w:fill="auto"/>
            <w:vAlign w:val="bottom"/>
          </w:tcPr>
          <w:p w14:paraId="6774D7C6" w14:textId="56E4B9B2" w:rsidR="00BC0171" w:rsidRPr="001B3266" w:rsidRDefault="00193204" w:rsidP="001B3266">
            <w:pPr>
              <w:pStyle w:val="ParagraphStyle17"/>
              <w:spacing w:line="240" w:lineRule="exact"/>
              <w:rPr>
                <w:rStyle w:val="CharacterStyle13"/>
                <w:rFonts w:ascii="Source Sans 3" w:hAnsi="Source Sans 3"/>
              </w:rPr>
            </w:pPr>
            <w:hyperlink w:anchor="109_1,0,1,0" w:history="1">
              <w:r w:rsidR="006E665C" w:rsidRPr="001B3266">
                <w:rPr>
                  <w:rStyle w:val="CharacterStyle13"/>
                  <w:rFonts w:ascii="Source Sans 3" w:hAnsi="Source Sans 3"/>
                </w:rPr>
                <w:t>Leitern und Tritte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345" w:type="dxa"/>
            <w:gridSpan w:val="2"/>
            <w:shd w:val="clear" w:color="auto" w:fill="auto"/>
            <w:vAlign w:val="bottom"/>
          </w:tcPr>
          <w:p w14:paraId="0886A9EA" w14:textId="77777777" w:rsidR="00BC0171" w:rsidRPr="001B3266" w:rsidRDefault="00193204" w:rsidP="001B3266">
            <w:pPr>
              <w:pStyle w:val="ParagraphStyle18"/>
              <w:spacing w:line="240" w:lineRule="exact"/>
              <w:rPr>
                <w:rStyle w:val="CharacterStyle14"/>
                <w:rFonts w:ascii="Source Sans 3" w:hAnsi="Source Sans 3"/>
              </w:rPr>
            </w:pPr>
            <w:hyperlink w:anchor="109_1,0,1,0" w:history="1">
              <w:r w:rsidR="006E665C" w:rsidRPr="001B3266">
                <w:rPr>
                  <w:rStyle w:val="CharacterStyle14"/>
                  <w:rFonts w:ascii="Source Sans 3" w:hAnsi="Source Sans 3"/>
                </w:rPr>
                <w:t>113</w:t>
              </w:r>
            </w:hyperlink>
          </w:p>
        </w:tc>
      </w:tr>
      <w:tr w:rsidR="00BC0171" w:rsidRPr="001B3266" w14:paraId="6BB15A0B" w14:textId="77777777" w:rsidTr="001B3266">
        <w:trPr>
          <w:trHeight w:hRule="exact" w:val="330"/>
        </w:trPr>
        <w:tc>
          <w:tcPr>
            <w:tcW w:w="75" w:type="dxa"/>
          </w:tcPr>
          <w:p w14:paraId="45C3AF36" w14:textId="77777777" w:rsidR="00BC0171" w:rsidRPr="001B3266" w:rsidRDefault="00BC0171" w:rsidP="001B3266">
            <w:pPr>
              <w:spacing w:line="240" w:lineRule="exact"/>
              <w:rPr>
                <w:rStyle w:val="FakeCharacterStyle"/>
                <w:rFonts w:ascii="Source Sans 3" w:hAnsi="Source Sans 3"/>
              </w:rPr>
            </w:pPr>
          </w:p>
        </w:tc>
        <w:tc>
          <w:tcPr>
            <w:tcW w:w="9450" w:type="dxa"/>
            <w:shd w:val="clear" w:color="auto" w:fill="auto"/>
            <w:vAlign w:val="bottom"/>
          </w:tcPr>
          <w:p w14:paraId="7F25802F" w14:textId="1E96B8E0" w:rsidR="00BC0171" w:rsidRPr="001B3266" w:rsidRDefault="00193204" w:rsidP="001B3266">
            <w:pPr>
              <w:pStyle w:val="ParagraphStyle17"/>
              <w:spacing w:line="240" w:lineRule="exact"/>
              <w:rPr>
                <w:rStyle w:val="CharacterStyle13"/>
                <w:rFonts w:ascii="Source Sans 3" w:hAnsi="Source Sans 3"/>
              </w:rPr>
            </w:pPr>
            <w:hyperlink w:anchor="111_1,0,1,0" w:history="1">
              <w:r w:rsidR="006E665C" w:rsidRPr="001B3266">
                <w:rPr>
                  <w:rStyle w:val="CharacterStyle13"/>
                  <w:rFonts w:ascii="Source Sans 3" w:hAnsi="Source Sans 3"/>
                </w:rPr>
                <w:t>Arbeitsplätze: Arbeits-/Sozialräume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345" w:type="dxa"/>
            <w:gridSpan w:val="2"/>
            <w:shd w:val="clear" w:color="auto" w:fill="auto"/>
            <w:vAlign w:val="bottom"/>
          </w:tcPr>
          <w:p w14:paraId="5CB3758C" w14:textId="77777777" w:rsidR="00BC0171" w:rsidRPr="001B3266" w:rsidRDefault="00193204" w:rsidP="001B3266">
            <w:pPr>
              <w:pStyle w:val="ParagraphStyle18"/>
              <w:spacing w:line="240" w:lineRule="exact"/>
              <w:rPr>
                <w:rStyle w:val="CharacterStyle14"/>
                <w:rFonts w:ascii="Source Sans 3" w:hAnsi="Source Sans 3"/>
              </w:rPr>
            </w:pPr>
            <w:hyperlink w:anchor="111_1,0,1,0" w:history="1">
              <w:r w:rsidR="006E665C" w:rsidRPr="001B3266">
                <w:rPr>
                  <w:rStyle w:val="CharacterStyle14"/>
                  <w:rFonts w:ascii="Source Sans 3" w:hAnsi="Source Sans 3"/>
                </w:rPr>
                <w:t>115</w:t>
              </w:r>
            </w:hyperlink>
          </w:p>
        </w:tc>
      </w:tr>
      <w:tr w:rsidR="00BC0171" w:rsidRPr="001B3266" w14:paraId="3DE7163D" w14:textId="77777777" w:rsidTr="001B3266">
        <w:trPr>
          <w:trHeight w:hRule="exact" w:val="345"/>
        </w:trPr>
        <w:tc>
          <w:tcPr>
            <w:tcW w:w="75" w:type="dxa"/>
          </w:tcPr>
          <w:p w14:paraId="0DD83E34" w14:textId="77777777" w:rsidR="00BC0171" w:rsidRPr="001B3266" w:rsidRDefault="00BC0171" w:rsidP="001B3266">
            <w:pPr>
              <w:spacing w:line="240" w:lineRule="exact"/>
              <w:rPr>
                <w:rStyle w:val="FakeCharacterStyle"/>
                <w:rFonts w:ascii="Source Sans 3" w:hAnsi="Source Sans 3"/>
              </w:rPr>
            </w:pPr>
          </w:p>
        </w:tc>
        <w:tc>
          <w:tcPr>
            <w:tcW w:w="9450" w:type="dxa"/>
            <w:shd w:val="clear" w:color="auto" w:fill="auto"/>
            <w:vAlign w:val="bottom"/>
          </w:tcPr>
          <w:p w14:paraId="3BD6FB13" w14:textId="2A5C7173" w:rsidR="00BC0171" w:rsidRPr="001B3266" w:rsidRDefault="00193204" w:rsidP="001B3266">
            <w:pPr>
              <w:pStyle w:val="ParagraphStyle17"/>
              <w:spacing w:line="240" w:lineRule="exact"/>
              <w:rPr>
                <w:rStyle w:val="CharacterStyle13"/>
                <w:rFonts w:ascii="Source Sans 3" w:hAnsi="Source Sans 3"/>
              </w:rPr>
            </w:pPr>
            <w:hyperlink w:anchor="114_1,0,1,0" w:history="1">
              <w:r w:rsidR="006E665C" w:rsidRPr="001B3266">
                <w:rPr>
                  <w:rStyle w:val="CharacterStyle13"/>
                  <w:rFonts w:ascii="Source Sans 3" w:hAnsi="Source Sans 3"/>
                </w:rPr>
                <w:t>Sicherheits- und Gesundheitsschutzkennzeichnung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345" w:type="dxa"/>
            <w:gridSpan w:val="2"/>
            <w:shd w:val="clear" w:color="auto" w:fill="auto"/>
            <w:vAlign w:val="bottom"/>
          </w:tcPr>
          <w:p w14:paraId="416AEBDB" w14:textId="77777777" w:rsidR="00BC0171" w:rsidRPr="001B3266" w:rsidRDefault="00193204" w:rsidP="001B3266">
            <w:pPr>
              <w:pStyle w:val="ParagraphStyle18"/>
              <w:spacing w:line="240" w:lineRule="exact"/>
              <w:rPr>
                <w:rStyle w:val="CharacterStyle14"/>
                <w:rFonts w:ascii="Source Sans 3" w:hAnsi="Source Sans 3"/>
              </w:rPr>
            </w:pPr>
            <w:hyperlink w:anchor="114_1,0,1,0" w:history="1">
              <w:r w:rsidR="006E665C" w:rsidRPr="001B3266">
                <w:rPr>
                  <w:rStyle w:val="CharacterStyle14"/>
                  <w:rFonts w:ascii="Source Sans 3" w:hAnsi="Source Sans 3"/>
                </w:rPr>
                <w:t>118</w:t>
              </w:r>
            </w:hyperlink>
          </w:p>
        </w:tc>
      </w:tr>
      <w:tr w:rsidR="00BC0171" w:rsidRPr="001B3266" w14:paraId="4627C246" w14:textId="77777777" w:rsidTr="001B3266">
        <w:trPr>
          <w:trHeight w:hRule="exact" w:val="330"/>
        </w:trPr>
        <w:tc>
          <w:tcPr>
            <w:tcW w:w="75" w:type="dxa"/>
          </w:tcPr>
          <w:p w14:paraId="654CE84B" w14:textId="77777777" w:rsidR="00BC0171" w:rsidRPr="001B3266" w:rsidRDefault="00BC0171" w:rsidP="001B3266">
            <w:pPr>
              <w:spacing w:line="240" w:lineRule="exact"/>
              <w:rPr>
                <w:rStyle w:val="FakeCharacterStyle"/>
                <w:rFonts w:ascii="Source Sans 3" w:hAnsi="Source Sans 3"/>
              </w:rPr>
            </w:pPr>
          </w:p>
        </w:tc>
        <w:tc>
          <w:tcPr>
            <w:tcW w:w="9450" w:type="dxa"/>
            <w:shd w:val="clear" w:color="auto" w:fill="auto"/>
            <w:vAlign w:val="bottom"/>
          </w:tcPr>
          <w:p w14:paraId="52785FAF" w14:textId="0BF482CB" w:rsidR="00BC0171" w:rsidRPr="001B3266" w:rsidRDefault="00193204" w:rsidP="001B3266">
            <w:pPr>
              <w:pStyle w:val="ParagraphStyle17"/>
              <w:spacing w:line="240" w:lineRule="exact"/>
              <w:rPr>
                <w:rStyle w:val="CharacterStyle13"/>
                <w:rFonts w:ascii="Source Sans 3" w:hAnsi="Source Sans 3"/>
              </w:rPr>
            </w:pPr>
            <w:hyperlink w:anchor="116_1,0,1,0" w:history="1">
              <w:r w:rsidR="006E665C" w:rsidRPr="001B3266">
                <w:rPr>
                  <w:rStyle w:val="CharacterStyle13"/>
                  <w:rFonts w:ascii="Source Sans 3" w:hAnsi="Source Sans 3"/>
                </w:rPr>
                <w:t>Verkehrswege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345" w:type="dxa"/>
            <w:gridSpan w:val="2"/>
            <w:shd w:val="clear" w:color="auto" w:fill="auto"/>
            <w:vAlign w:val="bottom"/>
          </w:tcPr>
          <w:p w14:paraId="6EFB9FA0" w14:textId="77777777" w:rsidR="00BC0171" w:rsidRPr="001B3266" w:rsidRDefault="00193204" w:rsidP="001B3266">
            <w:pPr>
              <w:pStyle w:val="ParagraphStyle18"/>
              <w:spacing w:line="240" w:lineRule="exact"/>
              <w:rPr>
                <w:rStyle w:val="CharacterStyle14"/>
                <w:rFonts w:ascii="Source Sans 3" w:hAnsi="Source Sans 3"/>
              </w:rPr>
            </w:pPr>
            <w:hyperlink w:anchor="116_1,0,1,0" w:history="1">
              <w:r w:rsidR="006E665C" w:rsidRPr="001B3266">
                <w:rPr>
                  <w:rStyle w:val="CharacterStyle14"/>
                  <w:rFonts w:ascii="Source Sans 3" w:hAnsi="Source Sans 3"/>
                </w:rPr>
                <w:t>120</w:t>
              </w:r>
            </w:hyperlink>
          </w:p>
        </w:tc>
      </w:tr>
      <w:tr w:rsidR="00BC0171" w:rsidRPr="001B3266" w14:paraId="513682D5" w14:textId="77777777" w:rsidTr="001B3266">
        <w:trPr>
          <w:trHeight w:hRule="exact" w:val="330"/>
        </w:trPr>
        <w:tc>
          <w:tcPr>
            <w:tcW w:w="75" w:type="dxa"/>
          </w:tcPr>
          <w:p w14:paraId="7E54C8B9" w14:textId="77777777" w:rsidR="00BC0171" w:rsidRPr="001B3266" w:rsidRDefault="00BC0171" w:rsidP="001B3266">
            <w:pPr>
              <w:spacing w:line="240" w:lineRule="exact"/>
              <w:rPr>
                <w:rStyle w:val="FakeCharacterStyle"/>
                <w:rFonts w:ascii="Source Sans 3" w:hAnsi="Source Sans 3"/>
              </w:rPr>
            </w:pPr>
          </w:p>
        </w:tc>
        <w:tc>
          <w:tcPr>
            <w:tcW w:w="9450" w:type="dxa"/>
            <w:shd w:val="clear" w:color="auto" w:fill="auto"/>
            <w:vAlign w:val="bottom"/>
          </w:tcPr>
          <w:p w14:paraId="15A5647C" w14:textId="3A98331D" w:rsidR="00BC0171" w:rsidRPr="001B3266" w:rsidRDefault="00193204" w:rsidP="001B3266">
            <w:pPr>
              <w:pStyle w:val="ParagraphStyle17"/>
              <w:spacing w:line="240" w:lineRule="exact"/>
              <w:rPr>
                <w:rStyle w:val="CharacterStyle13"/>
                <w:rFonts w:ascii="Source Sans 3" w:hAnsi="Source Sans 3"/>
              </w:rPr>
            </w:pPr>
            <w:hyperlink w:anchor="119_1,0,1,0" w:history="1">
              <w:r w:rsidR="006E665C" w:rsidRPr="001B3266">
                <w:rPr>
                  <w:rStyle w:val="CharacterStyle13"/>
                  <w:rFonts w:ascii="Source Sans 3" w:hAnsi="Source Sans 3"/>
                </w:rPr>
                <w:t>Heben, Tragen, Ziehen und Schieben von Lasten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345" w:type="dxa"/>
            <w:gridSpan w:val="2"/>
            <w:shd w:val="clear" w:color="auto" w:fill="auto"/>
            <w:vAlign w:val="bottom"/>
          </w:tcPr>
          <w:p w14:paraId="050CA585" w14:textId="77777777" w:rsidR="00BC0171" w:rsidRPr="001B3266" w:rsidRDefault="00193204" w:rsidP="001B3266">
            <w:pPr>
              <w:pStyle w:val="ParagraphStyle18"/>
              <w:spacing w:line="240" w:lineRule="exact"/>
              <w:rPr>
                <w:rStyle w:val="CharacterStyle14"/>
                <w:rFonts w:ascii="Source Sans 3" w:hAnsi="Source Sans 3"/>
              </w:rPr>
            </w:pPr>
            <w:hyperlink w:anchor="119_1,0,1,0" w:history="1">
              <w:r w:rsidR="006E665C" w:rsidRPr="001B3266">
                <w:rPr>
                  <w:rStyle w:val="CharacterStyle14"/>
                  <w:rFonts w:ascii="Source Sans 3" w:hAnsi="Source Sans 3"/>
                </w:rPr>
                <w:t>123</w:t>
              </w:r>
            </w:hyperlink>
          </w:p>
        </w:tc>
      </w:tr>
      <w:tr w:rsidR="00BC0171" w:rsidRPr="001B3266" w14:paraId="25FEA1D6" w14:textId="77777777" w:rsidTr="001B3266">
        <w:trPr>
          <w:trHeight w:hRule="exact" w:val="330"/>
        </w:trPr>
        <w:tc>
          <w:tcPr>
            <w:tcW w:w="75" w:type="dxa"/>
          </w:tcPr>
          <w:p w14:paraId="334602F7" w14:textId="77777777" w:rsidR="00BC0171" w:rsidRPr="001B3266" w:rsidRDefault="00BC0171" w:rsidP="001B3266">
            <w:pPr>
              <w:spacing w:line="240" w:lineRule="exact"/>
              <w:rPr>
                <w:rStyle w:val="FakeCharacterStyle"/>
                <w:rFonts w:ascii="Source Sans 3" w:hAnsi="Source Sans 3"/>
              </w:rPr>
            </w:pPr>
          </w:p>
        </w:tc>
        <w:tc>
          <w:tcPr>
            <w:tcW w:w="9450" w:type="dxa"/>
            <w:shd w:val="clear" w:color="auto" w:fill="auto"/>
            <w:vAlign w:val="bottom"/>
          </w:tcPr>
          <w:p w14:paraId="1FEC928D" w14:textId="2493F953" w:rsidR="00BC0171" w:rsidRPr="001B3266" w:rsidRDefault="00193204" w:rsidP="001B3266">
            <w:pPr>
              <w:pStyle w:val="ParagraphStyle17"/>
              <w:spacing w:line="240" w:lineRule="exact"/>
              <w:rPr>
                <w:rStyle w:val="CharacterStyle13"/>
                <w:rFonts w:ascii="Source Sans 3" w:hAnsi="Source Sans 3"/>
              </w:rPr>
            </w:pPr>
            <w:hyperlink w:anchor="121_1,0,1,0" w:history="1">
              <w:r w:rsidR="006E665C" w:rsidRPr="001B3266">
                <w:rPr>
                  <w:rStyle w:val="CharacterStyle13"/>
                  <w:rFonts w:ascii="Source Sans 3" w:hAnsi="Source Sans 3"/>
                </w:rPr>
                <w:t>Lärm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345" w:type="dxa"/>
            <w:gridSpan w:val="2"/>
            <w:shd w:val="clear" w:color="auto" w:fill="auto"/>
            <w:vAlign w:val="bottom"/>
          </w:tcPr>
          <w:p w14:paraId="51BEF660" w14:textId="77777777" w:rsidR="00BC0171" w:rsidRPr="001B3266" w:rsidRDefault="00193204" w:rsidP="001B3266">
            <w:pPr>
              <w:pStyle w:val="ParagraphStyle18"/>
              <w:spacing w:line="240" w:lineRule="exact"/>
              <w:rPr>
                <w:rStyle w:val="CharacterStyle14"/>
                <w:rFonts w:ascii="Source Sans 3" w:hAnsi="Source Sans 3"/>
              </w:rPr>
            </w:pPr>
            <w:hyperlink w:anchor="121_1,0,1,0" w:history="1">
              <w:r w:rsidR="006E665C" w:rsidRPr="001B3266">
                <w:rPr>
                  <w:rStyle w:val="CharacterStyle14"/>
                  <w:rFonts w:ascii="Source Sans 3" w:hAnsi="Source Sans 3"/>
                </w:rPr>
                <w:t>125</w:t>
              </w:r>
            </w:hyperlink>
          </w:p>
        </w:tc>
      </w:tr>
      <w:tr w:rsidR="00BC0171" w:rsidRPr="001B3266" w14:paraId="65802B27" w14:textId="77777777" w:rsidTr="001B3266">
        <w:trPr>
          <w:trHeight w:hRule="exact" w:val="330"/>
        </w:trPr>
        <w:tc>
          <w:tcPr>
            <w:tcW w:w="75" w:type="dxa"/>
          </w:tcPr>
          <w:p w14:paraId="349343DE" w14:textId="77777777" w:rsidR="00BC0171" w:rsidRPr="001B3266" w:rsidRDefault="00BC0171" w:rsidP="001B3266">
            <w:pPr>
              <w:spacing w:line="240" w:lineRule="exact"/>
              <w:rPr>
                <w:rStyle w:val="FakeCharacterStyle"/>
                <w:rFonts w:ascii="Source Sans 3" w:hAnsi="Source Sans 3"/>
              </w:rPr>
            </w:pPr>
          </w:p>
        </w:tc>
        <w:tc>
          <w:tcPr>
            <w:tcW w:w="9450" w:type="dxa"/>
            <w:shd w:val="clear" w:color="auto" w:fill="auto"/>
            <w:vAlign w:val="bottom"/>
          </w:tcPr>
          <w:p w14:paraId="109F6D2C" w14:textId="52FE2610" w:rsidR="00BC0171" w:rsidRPr="001B3266" w:rsidRDefault="00193204" w:rsidP="001B3266">
            <w:pPr>
              <w:pStyle w:val="ParagraphStyle17"/>
              <w:spacing w:line="240" w:lineRule="exact"/>
              <w:rPr>
                <w:rStyle w:val="CharacterStyle13"/>
                <w:rFonts w:ascii="Source Sans 3" w:hAnsi="Source Sans 3"/>
              </w:rPr>
            </w:pPr>
            <w:hyperlink w:anchor="123_1,0,1,0" w:history="1">
              <w:r w:rsidR="006E665C" w:rsidRPr="001B3266">
                <w:rPr>
                  <w:rStyle w:val="CharacterStyle13"/>
                  <w:rFonts w:ascii="Source Sans 3" w:hAnsi="Source Sans 3"/>
                </w:rPr>
                <w:t>Vibration; Hand-Arm-Vibration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345" w:type="dxa"/>
            <w:gridSpan w:val="2"/>
            <w:shd w:val="clear" w:color="auto" w:fill="auto"/>
            <w:vAlign w:val="bottom"/>
          </w:tcPr>
          <w:p w14:paraId="4F2BFC70" w14:textId="77777777" w:rsidR="00BC0171" w:rsidRPr="001B3266" w:rsidRDefault="00193204" w:rsidP="001B3266">
            <w:pPr>
              <w:pStyle w:val="ParagraphStyle18"/>
              <w:spacing w:line="240" w:lineRule="exact"/>
              <w:rPr>
                <w:rStyle w:val="CharacterStyle14"/>
                <w:rFonts w:ascii="Source Sans 3" w:hAnsi="Source Sans 3"/>
              </w:rPr>
            </w:pPr>
            <w:hyperlink w:anchor="123_1,0,1,0" w:history="1">
              <w:r w:rsidR="006E665C" w:rsidRPr="001B3266">
                <w:rPr>
                  <w:rStyle w:val="CharacterStyle14"/>
                  <w:rFonts w:ascii="Source Sans 3" w:hAnsi="Source Sans 3"/>
                </w:rPr>
                <w:t>127</w:t>
              </w:r>
            </w:hyperlink>
          </w:p>
        </w:tc>
      </w:tr>
      <w:tr w:rsidR="00BC0171" w:rsidRPr="001B3266" w14:paraId="22CCCBD0" w14:textId="77777777" w:rsidTr="001B3266">
        <w:trPr>
          <w:trHeight w:hRule="exact" w:val="330"/>
        </w:trPr>
        <w:tc>
          <w:tcPr>
            <w:tcW w:w="75" w:type="dxa"/>
          </w:tcPr>
          <w:p w14:paraId="0104688A" w14:textId="77777777" w:rsidR="00BC0171" w:rsidRPr="001B3266" w:rsidRDefault="00BC0171" w:rsidP="001B3266">
            <w:pPr>
              <w:spacing w:line="240" w:lineRule="exact"/>
              <w:rPr>
                <w:rStyle w:val="FakeCharacterStyle"/>
                <w:rFonts w:ascii="Source Sans 3" w:hAnsi="Source Sans 3"/>
              </w:rPr>
            </w:pPr>
          </w:p>
        </w:tc>
        <w:tc>
          <w:tcPr>
            <w:tcW w:w="9450" w:type="dxa"/>
            <w:shd w:val="clear" w:color="auto" w:fill="auto"/>
            <w:vAlign w:val="bottom"/>
          </w:tcPr>
          <w:p w14:paraId="212B22CB" w14:textId="1965DCCE" w:rsidR="00BC0171" w:rsidRPr="001B3266" w:rsidRDefault="00193204" w:rsidP="001B3266">
            <w:pPr>
              <w:pStyle w:val="ParagraphStyle17"/>
              <w:spacing w:line="240" w:lineRule="exact"/>
              <w:rPr>
                <w:rStyle w:val="CharacterStyle13"/>
                <w:rFonts w:ascii="Source Sans 3" w:hAnsi="Source Sans 3"/>
              </w:rPr>
            </w:pPr>
            <w:hyperlink w:anchor="125_1,0,1,0" w:history="1">
              <w:r w:rsidR="006E665C" w:rsidRPr="001B3266">
                <w:rPr>
                  <w:rStyle w:val="CharacterStyle13"/>
                  <w:rFonts w:ascii="Source Sans 3" w:hAnsi="Source Sans 3"/>
                </w:rPr>
                <w:t>Zwangshaltungen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345" w:type="dxa"/>
            <w:gridSpan w:val="2"/>
            <w:shd w:val="clear" w:color="auto" w:fill="auto"/>
            <w:vAlign w:val="bottom"/>
          </w:tcPr>
          <w:p w14:paraId="0EE2831E" w14:textId="77777777" w:rsidR="00BC0171" w:rsidRPr="001B3266" w:rsidRDefault="00193204" w:rsidP="001B3266">
            <w:pPr>
              <w:pStyle w:val="ParagraphStyle18"/>
              <w:spacing w:line="240" w:lineRule="exact"/>
              <w:rPr>
                <w:rStyle w:val="CharacterStyle14"/>
                <w:rFonts w:ascii="Source Sans 3" w:hAnsi="Source Sans 3"/>
              </w:rPr>
            </w:pPr>
            <w:hyperlink w:anchor="125_1,0,1,0" w:history="1">
              <w:r w:rsidR="006E665C" w:rsidRPr="001B3266">
                <w:rPr>
                  <w:rStyle w:val="CharacterStyle14"/>
                  <w:rFonts w:ascii="Source Sans 3" w:hAnsi="Source Sans 3"/>
                </w:rPr>
                <w:t>129</w:t>
              </w:r>
            </w:hyperlink>
          </w:p>
        </w:tc>
      </w:tr>
      <w:tr w:rsidR="00BC0171" w:rsidRPr="001B3266" w14:paraId="21F5ADAE" w14:textId="77777777" w:rsidTr="001B3266">
        <w:trPr>
          <w:trHeight w:hRule="exact" w:val="375"/>
        </w:trPr>
        <w:tc>
          <w:tcPr>
            <w:tcW w:w="75" w:type="dxa"/>
          </w:tcPr>
          <w:p w14:paraId="25B3A558" w14:textId="77777777" w:rsidR="00BC0171" w:rsidRPr="001B3266" w:rsidRDefault="00BC0171" w:rsidP="001B3266">
            <w:pPr>
              <w:spacing w:line="240" w:lineRule="exact"/>
              <w:rPr>
                <w:rStyle w:val="FakeCharacterStyle"/>
                <w:rFonts w:ascii="Source Sans 3" w:hAnsi="Source Sans 3"/>
              </w:rPr>
            </w:pPr>
          </w:p>
        </w:tc>
        <w:tc>
          <w:tcPr>
            <w:tcW w:w="9450" w:type="dxa"/>
            <w:shd w:val="clear" w:color="auto" w:fill="auto"/>
            <w:vAlign w:val="bottom"/>
          </w:tcPr>
          <w:p w14:paraId="77DAFAB1" w14:textId="530CF31B" w:rsidR="00BC0171" w:rsidRPr="001B3266" w:rsidRDefault="00193204" w:rsidP="001B3266">
            <w:pPr>
              <w:pStyle w:val="ParagraphStyle15"/>
              <w:spacing w:line="240" w:lineRule="exact"/>
              <w:rPr>
                <w:rStyle w:val="CharacterStyle11"/>
                <w:rFonts w:ascii="Source Sans 3" w:hAnsi="Source Sans 3"/>
              </w:rPr>
            </w:pPr>
            <w:hyperlink w:anchor="127_1,0,0,0" w:history="1">
              <w:r w:rsidR="006E665C" w:rsidRPr="001B3266">
                <w:rPr>
                  <w:rStyle w:val="CharacterStyle11"/>
                  <w:rFonts w:ascii="Source Sans 3" w:hAnsi="Source Sans 3"/>
                </w:rPr>
                <w:t>6. Kundenanlage ....................................................................................................................................</w:t>
              </w:r>
            </w:hyperlink>
          </w:p>
        </w:tc>
        <w:tc>
          <w:tcPr>
            <w:tcW w:w="345" w:type="dxa"/>
            <w:gridSpan w:val="2"/>
            <w:shd w:val="clear" w:color="auto" w:fill="auto"/>
            <w:vAlign w:val="bottom"/>
          </w:tcPr>
          <w:p w14:paraId="26D05911" w14:textId="77777777" w:rsidR="00BC0171" w:rsidRPr="001B3266" w:rsidRDefault="00193204" w:rsidP="001B3266">
            <w:pPr>
              <w:pStyle w:val="ParagraphStyle16"/>
              <w:spacing w:line="240" w:lineRule="exact"/>
              <w:rPr>
                <w:rStyle w:val="CharacterStyle12"/>
                <w:rFonts w:ascii="Source Sans 3" w:hAnsi="Source Sans 3"/>
              </w:rPr>
            </w:pPr>
            <w:hyperlink w:anchor="127_1,0,0,0" w:history="1">
              <w:r w:rsidR="006E665C" w:rsidRPr="001B3266">
                <w:rPr>
                  <w:rStyle w:val="CharacterStyle12"/>
                  <w:rFonts w:ascii="Source Sans 3" w:hAnsi="Source Sans 3"/>
                </w:rPr>
                <w:t>131</w:t>
              </w:r>
            </w:hyperlink>
          </w:p>
        </w:tc>
      </w:tr>
      <w:tr w:rsidR="00BC0171" w:rsidRPr="001B3266" w14:paraId="5EDAD948" w14:textId="77777777" w:rsidTr="001B3266">
        <w:trPr>
          <w:trHeight w:hRule="exact" w:val="330"/>
        </w:trPr>
        <w:tc>
          <w:tcPr>
            <w:tcW w:w="75" w:type="dxa"/>
          </w:tcPr>
          <w:p w14:paraId="6914B125" w14:textId="77777777" w:rsidR="00BC0171" w:rsidRPr="001B3266" w:rsidRDefault="00BC0171" w:rsidP="001B3266">
            <w:pPr>
              <w:spacing w:line="240" w:lineRule="exact"/>
              <w:rPr>
                <w:rStyle w:val="FakeCharacterStyle"/>
                <w:rFonts w:ascii="Source Sans 3" w:hAnsi="Source Sans 3"/>
              </w:rPr>
            </w:pPr>
          </w:p>
        </w:tc>
        <w:tc>
          <w:tcPr>
            <w:tcW w:w="9450" w:type="dxa"/>
            <w:shd w:val="clear" w:color="auto" w:fill="auto"/>
            <w:vAlign w:val="bottom"/>
          </w:tcPr>
          <w:p w14:paraId="59DCB67A" w14:textId="3342288F" w:rsidR="00BC0171" w:rsidRPr="001B3266" w:rsidRDefault="00193204" w:rsidP="001B3266">
            <w:pPr>
              <w:pStyle w:val="ParagraphStyle17"/>
              <w:spacing w:line="240" w:lineRule="exact"/>
              <w:rPr>
                <w:rStyle w:val="CharacterStyle13"/>
                <w:rFonts w:ascii="Source Sans 3" w:hAnsi="Source Sans 3"/>
              </w:rPr>
            </w:pPr>
            <w:hyperlink w:anchor="127_1,0,1,0" w:history="1">
              <w:r w:rsidR="006E665C" w:rsidRPr="001B3266">
                <w:rPr>
                  <w:rStyle w:val="CharacterStyle13"/>
                  <w:rFonts w:ascii="Source Sans 3" w:hAnsi="Source Sans 3"/>
                </w:rPr>
                <w:t>Fehlerdiagnose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345" w:type="dxa"/>
            <w:gridSpan w:val="2"/>
            <w:shd w:val="clear" w:color="auto" w:fill="auto"/>
            <w:vAlign w:val="bottom"/>
          </w:tcPr>
          <w:p w14:paraId="03513E97" w14:textId="77777777" w:rsidR="00BC0171" w:rsidRPr="001B3266" w:rsidRDefault="00193204" w:rsidP="001B3266">
            <w:pPr>
              <w:pStyle w:val="ParagraphStyle18"/>
              <w:spacing w:line="240" w:lineRule="exact"/>
              <w:rPr>
                <w:rStyle w:val="CharacterStyle14"/>
                <w:rFonts w:ascii="Source Sans 3" w:hAnsi="Source Sans 3"/>
              </w:rPr>
            </w:pPr>
            <w:hyperlink w:anchor="127_1,0,1,0" w:history="1">
              <w:r w:rsidR="006E665C" w:rsidRPr="001B3266">
                <w:rPr>
                  <w:rStyle w:val="CharacterStyle14"/>
                  <w:rFonts w:ascii="Source Sans 3" w:hAnsi="Source Sans 3"/>
                </w:rPr>
                <w:t>131</w:t>
              </w:r>
            </w:hyperlink>
          </w:p>
        </w:tc>
      </w:tr>
      <w:tr w:rsidR="00BC0171" w:rsidRPr="001B3266" w14:paraId="6D9DF65C" w14:textId="77777777" w:rsidTr="001B3266">
        <w:trPr>
          <w:trHeight w:hRule="exact" w:val="330"/>
        </w:trPr>
        <w:tc>
          <w:tcPr>
            <w:tcW w:w="75" w:type="dxa"/>
          </w:tcPr>
          <w:p w14:paraId="0CCE825E" w14:textId="77777777" w:rsidR="00BC0171" w:rsidRPr="001B3266" w:rsidRDefault="00BC0171" w:rsidP="001B3266">
            <w:pPr>
              <w:spacing w:line="240" w:lineRule="exact"/>
              <w:rPr>
                <w:rStyle w:val="FakeCharacterStyle"/>
                <w:rFonts w:ascii="Source Sans 3" w:hAnsi="Source Sans 3"/>
              </w:rPr>
            </w:pPr>
          </w:p>
        </w:tc>
        <w:tc>
          <w:tcPr>
            <w:tcW w:w="9450" w:type="dxa"/>
            <w:shd w:val="clear" w:color="auto" w:fill="auto"/>
            <w:vAlign w:val="bottom"/>
          </w:tcPr>
          <w:p w14:paraId="696C0725" w14:textId="4A71D3F7" w:rsidR="00BC0171" w:rsidRPr="001B3266" w:rsidRDefault="00193204" w:rsidP="001B3266">
            <w:pPr>
              <w:pStyle w:val="ParagraphStyle17"/>
              <w:spacing w:line="240" w:lineRule="exact"/>
              <w:rPr>
                <w:rStyle w:val="CharacterStyle13"/>
                <w:rFonts w:ascii="Source Sans 3" w:hAnsi="Source Sans 3"/>
              </w:rPr>
            </w:pPr>
            <w:hyperlink w:anchor="128_1,0,1,0" w:history="1">
              <w:r w:rsidR="006E665C" w:rsidRPr="001B3266">
                <w:rPr>
                  <w:rStyle w:val="CharacterStyle13"/>
                  <w:rFonts w:ascii="Source Sans 3" w:hAnsi="Source Sans 3"/>
                </w:rPr>
                <w:t>Kraftfahrzeuge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345" w:type="dxa"/>
            <w:gridSpan w:val="2"/>
            <w:shd w:val="clear" w:color="auto" w:fill="auto"/>
            <w:vAlign w:val="bottom"/>
          </w:tcPr>
          <w:p w14:paraId="705AFCB7" w14:textId="77777777" w:rsidR="00BC0171" w:rsidRPr="001B3266" w:rsidRDefault="00193204" w:rsidP="001B3266">
            <w:pPr>
              <w:pStyle w:val="ParagraphStyle18"/>
              <w:spacing w:line="240" w:lineRule="exact"/>
              <w:rPr>
                <w:rStyle w:val="CharacterStyle14"/>
                <w:rFonts w:ascii="Source Sans 3" w:hAnsi="Source Sans 3"/>
              </w:rPr>
            </w:pPr>
            <w:hyperlink w:anchor="128_1,0,1,0" w:history="1">
              <w:r w:rsidR="006E665C" w:rsidRPr="001B3266">
                <w:rPr>
                  <w:rStyle w:val="CharacterStyle14"/>
                  <w:rFonts w:ascii="Source Sans 3" w:hAnsi="Source Sans 3"/>
                </w:rPr>
                <w:t>132</w:t>
              </w:r>
            </w:hyperlink>
          </w:p>
        </w:tc>
      </w:tr>
      <w:tr w:rsidR="00BC0171" w:rsidRPr="001B3266" w14:paraId="23871406" w14:textId="77777777" w:rsidTr="001B3266">
        <w:trPr>
          <w:trHeight w:hRule="exact" w:val="390"/>
        </w:trPr>
        <w:tc>
          <w:tcPr>
            <w:tcW w:w="75" w:type="dxa"/>
          </w:tcPr>
          <w:p w14:paraId="60010741" w14:textId="77777777" w:rsidR="00BC0171" w:rsidRPr="001B3266" w:rsidRDefault="00BC0171" w:rsidP="001B3266">
            <w:pPr>
              <w:spacing w:line="240" w:lineRule="exact"/>
              <w:rPr>
                <w:rStyle w:val="FakeCharacterStyle"/>
                <w:rFonts w:ascii="Source Sans 3" w:hAnsi="Source Sans 3"/>
              </w:rPr>
            </w:pPr>
          </w:p>
        </w:tc>
        <w:tc>
          <w:tcPr>
            <w:tcW w:w="9450" w:type="dxa"/>
            <w:shd w:val="clear" w:color="auto" w:fill="auto"/>
            <w:vAlign w:val="bottom"/>
          </w:tcPr>
          <w:p w14:paraId="22802EBE" w14:textId="4C3E003F" w:rsidR="00BC0171" w:rsidRPr="001B3266" w:rsidRDefault="00193204" w:rsidP="001B3266">
            <w:pPr>
              <w:pStyle w:val="ParagraphStyle15"/>
              <w:spacing w:line="240" w:lineRule="exact"/>
              <w:rPr>
                <w:rStyle w:val="CharacterStyle11"/>
                <w:rFonts w:ascii="Source Sans 3" w:hAnsi="Source Sans 3"/>
              </w:rPr>
            </w:pPr>
            <w:hyperlink w:anchor="130_1,0,0,0" w:history="1">
              <w:r w:rsidR="006E665C" w:rsidRPr="001B3266">
                <w:rPr>
                  <w:rStyle w:val="CharacterStyle11"/>
                  <w:rFonts w:ascii="Source Sans 3" w:hAnsi="Source Sans 3"/>
                </w:rPr>
                <w:t>7. Verkaufsraum Elektroartikel .</w:t>
              </w:r>
              <w:r w:rsidR="001B3266">
                <w:rPr>
                  <w:rStyle w:val="CharacterStyle11"/>
                  <w:rFonts w:ascii="Source Sans 3" w:hAnsi="Source Sans 3"/>
                </w:rPr>
                <w:t>.</w:t>
              </w:r>
              <w:r w:rsidR="006E665C" w:rsidRPr="001B3266">
                <w:rPr>
                  <w:rStyle w:val="CharacterStyle11"/>
                  <w:rFonts w:ascii="Source Sans 3" w:hAnsi="Source Sans 3"/>
                </w:rPr>
                <w:t>.............................................................................................................</w:t>
              </w:r>
            </w:hyperlink>
          </w:p>
        </w:tc>
        <w:tc>
          <w:tcPr>
            <w:tcW w:w="345" w:type="dxa"/>
            <w:gridSpan w:val="2"/>
            <w:shd w:val="clear" w:color="auto" w:fill="auto"/>
            <w:vAlign w:val="bottom"/>
          </w:tcPr>
          <w:p w14:paraId="2A8DF89B" w14:textId="77777777" w:rsidR="00BC0171" w:rsidRPr="001B3266" w:rsidRDefault="00193204" w:rsidP="001B3266">
            <w:pPr>
              <w:pStyle w:val="ParagraphStyle16"/>
              <w:spacing w:line="240" w:lineRule="exact"/>
              <w:rPr>
                <w:rStyle w:val="CharacterStyle12"/>
                <w:rFonts w:ascii="Source Sans 3" w:hAnsi="Source Sans 3"/>
              </w:rPr>
            </w:pPr>
            <w:hyperlink w:anchor="130_1,0,0,0" w:history="1">
              <w:r w:rsidR="006E665C" w:rsidRPr="001B3266">
                <w:rPr>
                  <w:rStyle w:val="CharacterStyle12"/>
                  <w:rFonts w:ascii="Source Sans 3" w:hAnsi="Source Sans 3"/>
                </w:rPr>
                <w:t>134</w:t>
              </w:r>
            </w:hyperlink>
          </w:p>
        </w:tc>
      </w:tr>
      <w:tr w:rsidR="00BC0171" w:rsidRPr="001B3266" w14:paraId="55E3BEE8" w14:textId="77777777" w:rsidTr="001B3266">
        <w:trPr>
          <w:trHeight w:hRule="exact" w:val="330"/>
        </w:trPr>
        <w:tc>
          <w:tcPr>
            <w:tcW w:w="75" w:type="dxa"/>
          </w:tcPr>
          <w:p w14:paraId="1017E91F" w14:textId="77777777" w:rsidR="00BC0171" w:rsidRPr="001B3266" w:rsidRDefault="00BC0171" w:rsidP="001B3266">
            <w:pPr>
              <w:spacing w:line="240" w:lineRule="exact"/>
              <w:rPr>
                <w:rStyle w:val="FakeCharacterStyle"/>
                <w:rFonts w:ascii="Source Sans 3" w:hAnsi="Source Sans 3"/>
              </w:rPr>
            </w:pPr>
          </w:p>
        </w:tc>
        <w:tc>
          <w:tcPr>
            <w:tcW w:w="9450" w:type="dxa"/>
            <w:shd w:val="clear" w:color="auto" w:fill="auto"/>
            <w:vAlign w:val="bottom"/>
          </w:tcPr>
          <w:p w14:paraId="005713EC" w14:textId="5FB777A7" w:rsidR="00BC0171" w:rsidRPr="001B3266" w:rsidRDefault="00193204" w:rsidP="001B3266">
            <w:pPr>
              <w:pStyle w:val="ParagraphStyle17"/>
              <w:spacing w:line="240" w:lineRule="exact"/>
              <w:rPr>
                <w:rStyle w:val="CharacterStyle13"/>
                <w:rFonts w:ascii="Source Sans 3" w:hAnsi="Source Sans 3"/>
              </w:rPr>
            </w:pPr>
            <w:hyperlink w:anchor="130_1,0,1,0" w:history="1">
              <w:r w:rsidR="006E665C" w:rsidRPr="001B3266">
                <w:rPr>
                  <w:rStyle w:val="CharacterStyle13"/>
                  <w:rFonts w:ascii="Source Sans 3" w:hAnsi="Source Sans 3"/>
                </w:rPr>
                <w:t>Elektrische Geräte; Reparaturannahme ..........................................................................................................</w:t>
              </w:r>
            </w:hyperlink>
            <w:r w:rsidR="001B3266">
              <w:rPr>
                <w:rStyle w:val="CharacterStyle13"/>
                <w:rFonts w:ascii="Source Sans 3" w:hAnsi="Source Sans 3"/>
              </w:rPr>
              <w:t>.................</w:t>
            </w:r>
          </w:p>
        </w:tc>
        <w:tc>
          <w:tcPr>
            <w:tcW w:w="345" w:type="dxa"/>
            <w:gridSpan w:val="2"/>
            <w:shd w:val="clear" w:color="auto" w:fill="auto"/>
            <w:vAlign w:val="bottom"/>
          </w:tcPr>
          <w:p w14:paraId="27A3E70E" w14:textId="77777777" w:rsidR="00BC0171" w:rsidRPr="001B3266" w:rsidRDefault="00193204" w:rsidP="001B3266">
            <w:pPr>
              <w:pStyle w:val="ParagraphStyle18"/>
              <w:spacing w:line="240" w:lineRule="exact"/>
              <w:rPr>
                <w:rStyle w:val="CharacterStyle14"/>
                <w:rFonts w:ascii="Source Sans 3" w:hAnsi="Source Sans 3"/>
              </w:rPr>
            </w:pPr>
            <w:hyperlink w:anchor="130_1,0,1,0" w:history="1">
              <w:r w:rsidR="006E665C" w:rsidRPr="001B3266">
                <w:rPr>
                  <w:rStyle w:val="CharacterStyle14"/>
                  <w:rFonts w:ascii="Source Sans 3" w:hAnsi="Source Sans 3"/>
                </w:rPr>
                <w:t>134</w:t>
              </w:r>
            </w:hyperlink>
          </w:p>
        </w:tc>
      </w:tr>
    </w:tbl>
    <w:p w14:paraId="1FA1C913" w14:textId="77777777" w:rsidR="00BC0171" w:rsidRPr="001B3266" w:rsidRDefault="00BC0171" w:rsidP="001B3266">
      <w:pPr>
        <w:spacing w:line="240" w:lineRule="exact"/>
        <w:rPr>
          <w:rFonts w:ascii="Source Sans 3" w:hAnsi="Source Sans 3"/>
        </w:rPr>
        <w:sectPr w:rsidR="00BC0171" w:rsidRPr="001B3266">
          <w:headerReference w:type="default" r:id="rId15"/>
          <w:footerReference w:type="default" r:id="rId16"/>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75"/>
        <w:gridCol w:w="9450"/>
        <w:gridCol w:w="345"/>
      </w:tblGrid>
      <w:tr w:rsidR="001B3266" w:rsidRPr="001B3266" w14:paraId="5AF90BA7" w14:textId="77777777" w:rsidTr="001B3266">
        <w:trPr>
          <w:trHeight w:hRule="exact" w:val="345"/>
        </w:trPr>
        <w:tc>
          <w:tcPr>
            <w:tcW w:w="75" w:type="dxa"/>
          </w:tcPr>
          <w:p w14:paraId="6985A0A3" w14:textId="77777777" w:rsidR="001B3266" w:rsidRPr="001B3266" w:rsidRDefault="001B3266" w:rsidP="001B3266">
            <w:pPr>
              <w:spacing w:line="240" w:lineRule="exact"/>
              <w:rPr>
                <w:rStyle w:val="FakeCharacterStyle"/>
                <w:rFonts w:ascii="Source Sans 3" w:hAnsi="Source Sans 3"/>
              </w:rPr>
            </w:pPr>
          </w:p>
        </w:tc>
        <w:tc>
          <w:tcPr>
            <w:tcW w:w="9450" w:type="dxa"/>
            <w:shd w:val="clear" w:color="auto" w:fill="auto"/>
            <w:vAlign w:val="bottom"/>
          </w:tcPr>
          <w:p w14:paraId="46707597" w14:textId="207227C2" w:rsidR="001B3266" w:rsidRPr="001B3266" w:rsidRDefault="00193204" w:rsidP="001B3266">
            <w:pPr>
              <w:pStyle w:val="ParagraphStyle17"/>
              <w:spacing w:line="240" w:lineRule="exact"/>
              <w:rPr>
                <w:rStyle w:val="CharacterStyle13"/>
                <w:rFonts w:ascii="Source Sans 3" w:hAnsi="Source Sans 3"/>
              </w:rPr>
            </w:pPr>
            <w:hyperlink w:anchor="131_1,0,1,0" w:history="1">
              <w:r w:rsidR="001B3266" w:rsidRPr="001B3266">
                <w:rPr>
                  <w:rStyle w:val="CharacterStyle13"/>
                  <w:rFonts w:ascii="Source Sans 3" w:hAnsi="Source Sans 3"/>
                </w:rPr>
                <w:t>Leitern und Tritte ..........................................................................................................................</w:t>
              </w:r>
              <w:r w:rsidR="001B3266">
                <w:rPr>
                  <w:rStyle w:val="CharacterStyle13"/>
                  <w:rFonts w:ascii="Source Sans 3" w:hAnsi="Source Sans 3"/>
                </w:rPr>
                <w:t>..................</w:t>
              </w:r>
              <w:r w:rsidR="001B3266" w:rsidRPr="001B3266">
                <w:rPr>
                  <w:rStyle w:val="CharacterStyle13"/>
                  <w:rFonts w:ascii="Source Sans 3" w:hAnsi="Source Sans 3"/>
                </w:rPr>
                <w:t>...................</w:t>
              </w:r>
            </w:hyperlink>
          </w:p>
        </w:tc>
        <w:tc>
          <w:tcPr>
            <w:tcW w:w="345" w:type="dxa"/>
            <w:shd w:val="clear" w:color="auto" w:fill="auto"/>
            <w:vAlign w:val="bottom"/>
          </w:tcPr>
          <w:p w14:paraId="635BFCAB" w14:textId="0DF38903" w:rsidR="001B3266" w:rsidRPr="001B3266" w:rsidRDefault="00193204" w:rsidP="001B3266">
            <w:pPr>
              <w:pStyle w:val="ParagraphStyle18"/>
              <w:spacing w:line="240" w:lineRule="exact"/>
              <w:rPr>
                <w:rStyle w:val="CharacterStyle14"/>
                <w:rFonts w:ascii="Source Sans 3" w:hAnsi="Source Sans 3"/>
              </w:rPr>
            </w:pPr>
            <w:hyperlink w:anchor="131_1,0,1,0" w:history="1">
              <w:r w:rsidR="001B3266" w:rsidRPr="001B3266">
                <w:rPr>
                  <w:rStyle w:val="CharacterStyle14"/>
                  <w:rFonts w:ascii="Source Sans 3" w:hAnsi="Source Sans 3"/>
                </w:rPr>
                <w:t>135</w:t>
              </w:r>
            </w:hyperlink>
          </w:p>
        </w:tc>
      </w:tr>
      <w:tr w:rsidR="00BC0171" w:rsidRPr="001B3266" w14:paraId="78EDED47" w14:textId="77777777" w:rsidTr="001B3266">
        <w:trPr>
          <w:trHeight w:hRule="exact" w:val="345"/>
        </w:trPr>
        <w:tc>
          <w:tcPr>
            <w:tcW w:w="75" w:type="dxa"/>
          </w:tcPr>
          <w:p w14:paraId="1CAB925B" w14:textId="77777777" w:rsidR="00BC0171" w:rsidRPr="001B3266" w:rsidRDefault="00BC0171" w:rsidP="001B3266">
            <w:pPr>
              <w:spacing w:line="240" w:lineRule="exact"/>
              <w:rPr>
                <w:rStyle w:val="FakeCharacterStyle"/>
                <w:rFonts w:ascii="Source Sans 3" w:hAnsi="Source Sans 3"/>
              </w:rPr>
            </w:pPr>
          </w:p>
        </w:tc>
        <w:tc>
          <w:tcPr>
            <w:tcW w:w="9450" w:type="dxa"/>
            <w:shd w:val="clear" w:color="auto" w:fill="auto"/>
            <w:vAlign w:val="bottom"/>
          </w:tcPr>
          <w:p w14:paraId="7D1A663A" w14:textId="03254DE2" w:rsidR="00BC0171" w:rsidRPr="001B3266" w:rsidRDefault="00193204" w:rsidP="001B3266">
            <w:pPr>
              <w:pStyle w:val="ParagraphStyle17"/>
              <w:spacing w:line="240" w:lineRule="exact"/>
              <w:rPr>
                <w:rStyle w:val="CharacterStyle13"/>
                <w:rFonts w:ascii="Source Sans 3" w:hAnsi="Source Sans 3"/>
              </w:rPr>
            </w:pPr>
            <w:hyperlink w:anchor="133_1,0,1,0" w:history="1">
              <w:r w:rsidR="006E665C" w:rsidRPr="001B3266">
                <w:rPr>
                  <w:rStyle w:val="CharacterStyle13"/>
                  <w:rFonts w:ascii="Source Sans 3" w:hAnsi="Source Sans 3"/>
                </w:rPr>
                <w:t>Leuchtenvorführstand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345" w:type="dxa"/>
            <w:shd w:val="clear" w:color="auto" w:fill="auto"/>
            <w:vAlign w:val="bottom"/>
          </w:tcPr>
          <w:p w14:paraId="78D0AF9C" w14:textId="77777777" w:rsidR="00BC0171" w:rsidRPr="001B3266" w:rsidRDefault="00193204" w:rsidP="001B3266">
            <w:pPr>
              <w:pStyle w:val="ParagraphStyle18"/>
              <w:spacing w:line="240" w:lineRule="exact"/>
              <w:rPr>
                <w:rStyle w:val="CharacterStyle14"/>
                <w:rFonts w:ascii="Source Sans 3" w:hAnsi="Source Sans 3"/>
              </w:rPr>
            </w:pPr>
            <w:hyperlink w:anchor="133_1,0,1,0" w:history="1">
              <w:r w:rsidR="006E665C" w:rsidRPr="001B3266">
                <w:rPr>
                  <w:rStyle w:val="CharacterStyle14"/>
                  <w:rFonts w:ascii="Source Sans 3" w:hAnsi="Source Sans 3"/>
                </w:rPr>
                <w:t>137</w:t>
              </w:r>
            </w:hyperlink>
          </w:p>
        </w:tc>
      </w:tr>
      <w:tr w:rsidR="00BC0171" w:rsidRPr="001B3266" w14:paraId="2E003A32" w14:textId="77777777" w:rsidTr="001B3266">
        <w:trPr>
          <w:trHeight w:hRule="exact" w:val="330"/>
        </w:trPr>
        <w:tc>
          <w:tcPr>
            <w:tcW w:w="75" w:type="dxa"/>
          </w:tcPr>
          <w:p w14:paraId="5AB4B580" w14:textId="77777777" w:rsidR="00BC0171" w:rsidRPr="001B3266" w:rsidRDefault="00BC0171" w:rsidP="001B3266">
            <w:pPr>
              <w:spacing w:line="240" w:lineRule="exact"/>
              <w:rPr>
                <w:rStyle w:val="FakeCharacterStyle"/>
                <w:rFonts w:ascii="Source Sans 3" w:hAnsi="Source Sans 3"/>
              </w:rPr>
            </w:pPr>
          </w:p>
        </w:tc>
        <w:tc>
          <w:tcPr>
            <w:tcW w:w="9450" w:type="dxa"/>
            <w:shd w:val="clear" w:color="auto" w:fill="auto"/>
            <w:vAlign w:val="bottom"/>
          </w:tcPr>
          <w:p w14:paraId="61A3E150" w14:textId="3CA22356" w:rsidR="00BC0171" w:rsidRPr="001B3266" w:rsidRDefault="00193204" w:rsidP="001B3266">
            <w:pPr>
              <w:pStyle w:val="ParagraphStyle17"/>
              <w:spacing w:line="240" w:lineRule="exact"/>
              <w:rPr>
                <w:rStyle w:val="CharacterStyle13"/>
                <w:rFonts w:ascii="Source Sans 3" w:hAnsi="Source Sans 3"/>
              </w:rPr>
            </w:pPr>
            <w:hyperlink w:anchor="135_1,0,1,0" w:history="1">
              <w:r w:rsidR="006E665C" w:rsidRPr="001B3266">
                <w:rPr>
                  <w:rStyle w:val="CharacterStyle13"/>
                  <w:rFonts w:ascii="Source Sans 3" w:hAnsi="Source Sans 3"/>
                </w:rPr>
                <w:t>Leuchtmittelprüfgerät .............................................................................................................................</w:t>
              </w:r>
              <w:r w:rsidR="001B3266">
                <w:rPr>
                  <w:rStyle w:val="CharacterStyle13"/>
                  <w:rFonts w:ascii="Source Sans 3" w:hAnsi="Source Sans 3"/>
                </w:rPr>
                <w:t>.................</w:t>
              </w:r>
              <w:r w:rsidR="006E665C" w:rsidRPr="001B3266">
                <w:rPr>
                  <w:rStyle w:val="CharacterStyle13"/>
                  <w:rFonts w:ascii="Source Sans 3" w:hAnsi="Source Sans 3"/>
                </w:rPr>
                <w:t>.........</w:t>
              </w:r>
            </w:hyperlink>
          </w:p>
        </w:tc>
        <w:tc>
          <w:tcPr>
            <w:tcW w:w="345" w:type="dxa"/>
            <w:shd w:val="clear" w:color="auto" w:fill="auto"/>
            <w:vAlign w:val="bottom"/>
          </w:tcPr>
          <w:p w14:paraId="6707B6E4" w14:textId="77777777" w:rsidR="00BC0171" w:rsidRPr="001B3266" w:rsidRDefault="00193204" w:rsidP="001B3266">
            <w:pPr>
              <w:pStyle w:val="ParagraphStyle18"/>
              <w:spacing w:line="240" w:lineRule="exact"/>
              <w:rPr>
                <w:rStyle w:val="CharacterStyle14"/>
                <w:rFonts w:ascii="Source Sans 3" w:hAnsi="Source Sans 3"/>
              </w:rPr>
            </w:pPr>
            <w:hyperlink w:anchor="135_1,0,1,0" w:history="1">
              <w:r w:rsidR="006E665C" w:rsidRPr="001B3266">
                <w:rPr>
                  <w:rStyle w:val="CharacterStyle14"/>
                  <w:rFonts w:ascii="Source Sans 3" w:hAnsi="Source Sans 3"/>
                </w:rPr>
                <w:t>139</w:t>
              </w:r>
            </w:hyperlink>
          </w:p>
        </w:tc>
      </w:tr>
    </w:tbl>
    <w:p w14:paraId="59C5632F" w14:textId="77777777" w:rsidR="00BC0171" w:rsidRPr="001B3266" w:rsidRDefault="00BC0171" w:rsidP="001B3266">
      <w:pPr>
        <w:spacing w:line="240" w:lineRule="exact"/>
        <w:rPr>
          <w:rFonts w:ascii="Source Sans 3" w:hAnsi="Source Sans 3"/>
        </w:rPr>
        <w:sectPr w:rsidR="00BC0171" w:rsidRPr="001B3266">
          <w:headerReference w:type="default" r:id="rId17"/>
          <w:footerReference w:type="default" r:id="rId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79CEE09B" w14:textId="77777777">
        <w:trPr>
          <w:trHeight w:hRule="exact" w:val="360"/>
        </w:trPr>
        <w:tc>
          <w:tcPr>
            <w:tcW w:w="9870" w:type="dxa"/>
            <w:gridSpan w:val="3"/>
            <w:shd w:val="clear" w:color="auto" w:fill="auto"/>
          </w:tcPr>
          <w:p w14:paraId="047AE5CF"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1. Arbeitsschutzorganisation</w:t>
            </w:r>
          </w:p>
        </w:tc>
      </w:tr>
      <w:tr w:rsidR="00BC0171" w:rsidRPr="001B3266" w14:paraId="5599B202" w14:textId="77777777">
        <w:trPr>
          <w:trHeight w:hRule="exact" w:val="360"/>
        </w:trPr>
        <w:tc>
          <w:tcPr>
            <w:tcW w:w="9870" w:type="dxa"/>
            <w:gridSpan w:val="3"/>
            <w:shd w:val="clear" w:color="auto" w:fill="auto"/>
          </w:tcPr>
          <w:p w14:paraId="108B932C"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Arbeitsmedizinische Vorsorge</w:t>
            </w:r>
          </w:p>
        </w:tc>
      </w:tr>
      <w:tr w:rsidR="00BC0171" w:rsidRPr="001B3266" w14:paraId="211206B1" w14:textId="77777777">
        <w:trPr>
          <w:trHeight w:hRule="exact" w:val="345"/>
        </w:trPr>
        <w:tc>
          <w:tcPr>
            <w:tcW w:w="2700" w:type="dxa"/>
            <w:shd w:val="clear" w:color="auto" w:fill="auto"/>
          </w:tcPr>
          <w:p w14:paraId="044EEB52"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62A64E2D" w14:textId="77777777" w:rsidR="00BC0171" w:rsidRPr="001B3266" w:rsidRDefault="00BC0171" w:rsidP="001B3266">
            <w:pPr>
              <w:spacing w:line="240" w:lineRule="exact"/>
              <w:rPr>
                <w:rStyle w:val="FakeCharacterStyle"/>
                <w:rFonts w:ascii="Source Sans 3" w:hAnsi="Source Sans 3"/>
              </w:rPr>
            </w:pPr>
          </w:p>
        </w:tc>
      </w:tr>
      <w:tr w:rsidR="00BC0171" w:rsidRPr="001B3266" w14:paraId="45A6D4D8" w14:textId="77777777">
        <w:tc>
          <w:tcPr>
            <w:tcW w:w="9855" w:type="dxa"/>
            <w:gridSpan w:val="2"/>
            <w:shd w:val="clear" w:color="auto" w:fill="auto"/>
          </w:tcPr>
          <w:p w14:paraId="4B976ED2"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Durch fehlende medizinische Vorsorge Nichterkennen von Erkrankungen</w:t>
            </w:r>
          </w:p>
        </w:tc>
        <w:tc>
          <w:tcPr>
            <w:tcW w:w="15" w:type="dxa"/>
          </w:tcPr>
          <w:p w14:paraId="0B8342D0" w14:textId="77777777" w:rsidR="00BC0171" w:rsidRPr="001B3266" w:rsidRDefault="00BC0171" w:rsidP="001B3266">
            <w:pPr>
              <w:spacing w:line="240" w:lineRule="exact"/>
              <w:rPr>
                <w:rStyle w:val="FakeCharacterStyle"/>
                <w:rFonts w:ascii="Source Sans 3" w:hAnsi="Source Sans 3"/>
              </w:rPr>
            </w:pPr>
          </w:p>
        </w:tc>
      </w:tr>
      <w:tr w:rsidR="00BC0171" w:rsidRPr="001B3266" w14:paraId="35202DD9" w14:textId="77777777">
        <w:trPr>
          <w:trHeight w:hRule="exact" w:val="240"/>
        </w:trPr>
        <w:tc>
          <w:tcPr>
            <w:tcW w:w="9870" w:type="dxa"/>
            <w:gridSpan w:val="3"/>
            <w:shd w:val="clear" w:color="auto" w:fill="auto"/>
          </w:tcPr>
          <w:p w14:paraId="2C402D8C" w14:textId="77777777" w:rsidR="00BC0171" w:rsidRPr="001B3266" w:rsidRDefault="00BC0171" w:rsidP="001B3266">
            <w:pPr>
              <w:pStyle w:val="ParagraphStyle23"/>
              <w:spacing w:line="240" w:lineRule="exact"/>
              <w:rPr>
                <w:rStyle w:val="FakeCharacterStyle"/>
                <w:rFonts w:ascii="Source Sans 3" w:hAnsi="Source Sans 3"/>
              </w:rPr>
            </w:pPr>
          </w:p>
        </w:tc>
      </w:tr>
    </w:tbl>
    <w:p w14:paraId="2E8BBD71"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3E4D83F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1EF6933"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8A39881"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71E5192"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12C3D88"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9416F09"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34908AE3" w14:textId="77777777">
        <w:trPr>
          <w:trHeight w:hRule="exact" w:val="330"/>
        </w:trPr>
        <w:tc>
          <w:tcPr>
            <w:tcW w:w="15" w:type="dxa"/>
            <w:vMerge w:val="restart"/>
            <w:shd w:val="clear" w:color="auto" w:fill="D7EAF9"/>
            <w:vAlign w:val="center"/>
          </w:tcPr>
          <w:p w14:paraId="3ECB5598"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9F860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1B3266">
              <w:rPr>
                <w:rStyle w:val="FakeCharacterStyle"/>
                <w:rFonts w:ascii="Source Sans 3" w:hAnsi="Source Sans 3"/>
                <w:color w:val="000000"/>
                <w:sz w:val="20"/>
              </w:rPr>
              <w:br/>
              <w:t>Die Durchführung von Eignungs- oder Tauglichkeitsuntersuchungen erfolgt entweder</w:t>
            </w:r>
            <w:r w:rsidRPr="001B3266">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1B3266">
              <w:rPr>
                <w:rStyle w:val="FakeCharacterStyle"/>
                <w:rFonts w:ascii="Source Sans 3" w:hAnsi="Source Sans 3"/>
                <w:color w:val="000000"/>
                <w:sz w:val="20"/>
              </w:rPr>
              <w:br/>
              <w:t>- aufgrund der Fürsorgepflicht des Arbeitgebers (Betriebsvereinbarung, Arbeits- oder Tarifvertrag).</w:t>
            </w:r>
          </w:p>
        </w:tc>
        <w:tc>
          <w:tcPr>
            <w:tcW w:w="60" w:type="dxa"/>
            <w:vMerge w:val="restart"/>
            <w:shd w:val="clear" w:color="auto" w:fill="D7EAF9"/>
            <w:vAlign w:val="center"/>
          </w:tcPr>
          <w:p w14:paraId="17E5A445"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DBA9DB"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1018A5"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8E1C80"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E83AE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729B3E6" w14:textId="26CC821E"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25E746B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7F191D0" w14:textId="77777777">
        <w:tc>
          <w:tcPr>
            <w:tcW w:w="15" w:type="dxa"/>
            <w:vMerge/>
            <w:shd w:val="clear" w:color="auto" w:fill="D7EAF9"/>
            <w:vAlign w:val="center"/>
          </w:tcPr>
          <w:p w14:paraId="282CE6F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DA5EDB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19D911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D3489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9495A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3E2ED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97BBA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306F5CC"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D105DF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9FDE405" w14:textId="77777777">
        <w:trPr>
          <w:trHeight w:hRule="exact" w:val="15"/>
        </w:trPr>
        <w:tc>
          <w:tcPr>
            <w:tcW w:w="15" w:type="dxa"/>
            <w:vMerge w:val="restart"/>
            <w:shd w:val="clear" w:color="auto" w:fill="auto"/>
          </w:tcPr>
          <w:p w14:paraId="1973C489"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09478BCC"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18CAC44A"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D900AF"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FBFD15"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2901B8"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633C9A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BCD103F" w14:textId="6A33BFA1"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14F51A4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0FB4DB2" w14:textId="77777777">
        <w:trPr>
          <w:trHeight w:val="240"/>
        </w:trPr>
        <w:tc>
          <w:tcPr>
            <w:tcW w:w="15" w:type="dxa"/>
            <w:vMerge/>
            <w:shd w:val="clear" w:color="auto" w:fill="auto"/>
          </w:tcPr>
          <w:p w14:paraId="3C215F92"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675C3004"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Nach Maßgabe der </w:t>
            </w:r>
            <w:proofErr w:type="spellStart"/>
            <w:r w:rsidRPr="001B3266">
              <w:rPr>
                <w:rStyle w:val="FakeCharacterStyle"/>
                <w:rFonts w:ascii="Source Sans 3" w:hAnsi="Source Sans 3"/>
                <w:color w:val="000000"/>
                <w:sz w:val="20"/>
              </w:rPr>
              <w:t>ArbMedVV</w:t>
            </w:r>
            <w:proofErr w:type="spellEnd"/>
            <w:r w:rsidRPr="001B3266">
              <w:rPr>
                <w:rStyle w:val="FakeCharacterStyle"/>
                <w:rFonts w:ascii="Source Sans 3" w:hAnsi="Source Sans 3"/>
                <w:color w:val="000000"/>
                <w:sz w:val="20"/>
              </w:rPr>
              <w:t xml:space="preserve"> (</w:t>
            </w:r>
            <w:hyperlink r:id="rId19" w:tooltip="Anhang" w:history="1">
              <w:r w:rsidRPr="001B3266">
                <w:rPr>
                  <w:rStyle w:val="FakeCharacterStyle"/>
                  <w:rFonts w:ascii="Source Sans 3" w:hAnsi="Source Sans 3"/>
                  <w:color w:val="000000"/>
                  <w:sz w:val="20"/>
                  <w:u w:val="single"/>
                </w:rPr>
                <w:t>Anhang</w:t>
              </w:r>
            </w:hyperlink>
            <w:r w:rsidRPr="001B3266">
              <w:rPr>
                <w:rStyle w:val="FakeCharacterStyle"/>
                <w:rFonts w:ascii="Source Sans 3" w:hAnsi="Source Sans 3"/>
                <w:color w:val="000000"/>
                <w:sz w:val="20"/>
              </w:rPr>
              <w:t xml:space="preserve">) wird die </w:t>
            </w:r>
            <w:hyperlink r:id="rId20" w:tooltip="arbeitsmedizinische Pflichtvorsorge" w:history="1">
              <w:r w:rsidRPr="001B3266">
                <w:rPr>
                  <w:rStyle w:val="FakeCharacterStyle"/>
                  <w:rFonts w:ascii="Source Sans 3" w:hAnsi="Source Sans 3"/>
                  <w:color w:val="000000"/>
                  <w:sz w:val="20"/>
                  <w:u w:val="single"/>
                </w:rPr>
                <w:t>arbeitsmedizinische Pflichtvorsorge</w:t>
              </w:r>
            </w:hyperlink>
            <w:r w:rsidRPr="001B3266">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56AAEA5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ECB9C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9F437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ECB734"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93D007C"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24487089"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0A12094C" w14:textId="77777777" w:rsidR="00BC0171" w:rsidRPr="001B3266" w:rsidRDefault="00BC0171" w:rsidP="001B3266">
            <w:pPr>
              <w:spacing w:line="240" w:lineRule="exact"/>
              <w:rPr>
                <w:rStyle w:val="FakeCharacterStyle"/>
                <w:rFonts w:ascii="Source Sans 3" w:hAnsi="Source Sans 3"/>
              </w:rPr>
            </w:pPr>
          </w:p>
        </w:tc>
      </w:tr>
      <w:tr w:rsidR="00BC0171" w:rsidRPr="001B3266" w14:paraId="41179839" w14:textId="77777777">
        <w:tc>
          <w:tcPr>
            <w:tcW w:w="15" w:type="dxa"/>
            <w:vMerge/>
            <w:shd w:val="clear" w:color="auto" w:fill="auto"/>
          </w:tcPr>
          <w:p w14:paraId="73E0A27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0BC6AD4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5FF2D0E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45837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D139A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9CC7A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A53CA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A137482"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1769636A"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43BBC07" w14:textId="77777777">
        <w:trPr>
          <w:trHeight w:hRule="exact" w:val="330"/>
        </w:trPr>
        <w:tc>
          <w:tcPr>
            <w:tcW w:w="15" w:type="dxa"/>
            <w:vMerge w:val="restart"/>
            <w:shd w:val="clear" w:color="auto" w:fill="D7EAF9"/>
            <w:vAlign w:val="center"/>
          </w:tcPr>
          <w:p w14:paraId="41379DD2"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AE5656"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Über die 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7432DAEF"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05FDC8"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E5BE58"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C403E5"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D63E6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E2604CA" w14:textId="5E4B8603"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392726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5D1940B" w14:textId="77777777">
        <w:tc>
          <w:tcPr>
            <w:tcW w:w="15" w:type="dxa"/>
            <w:vMerge/>
            <w:shd w:val="clear" w:color="auto" w:fill="D7EAF9"/>
            <w:vAlign w:val="center"/>
          </w:tcPr>
          <w:p w14:paraId="02A90D8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A786AE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8A9F39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F3BAC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506D7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83F83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D5761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C1F7D8F"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F20BBC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98203F8" w14:textId="77777777">
        <w:trPr>
          <w:trHeight w:hRule="exact" w:val="15"/>
        </w:trPr>
        <w:tc>
          <w:tcPr>
            <w:tcW w:w="15" w:type="dxa"/>
            <w:vMerge w:val="restart"/>
            <w:shd w:val="clear" w:color="auto" w:fill="auto"/>
          </w:tcPr>
          <w:p w14:paraId="34294B67"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2F3E8D5A"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0DC194DC"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786342"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84C2AD"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2D4FAB"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05657B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B710158" w14:textId="12610AF7"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294D675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9314277" w14:textId="77777777">
        <w:trPr>
          <w:trHeight w:val="240"/>
        </w:trPr>
        <w:tc>
          <w:tcPr>
            <w:tcW w:w="15" w:type="dxa"/>
            <w:vMerge/>
            <w:shd w:val="clear" w:color="auto" w:fill="auto"/>
          </w:tcPr>
          <w:p w14:paraId="2BDEFDA3"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24B52711"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Nach Maßgabe der </w:t>
            </w:r>
            <w:proofErr w:type="spellStart"/>
            <w:r w:rsidRPr="001B3266">
              <w:rPr>
                <w:rStyle w:val="FakeCharacterStyle"/>
                <w:rFonts w:ascii="Source Sans 3" w:hAnsi="Source Sans 3"/>
                <w:color w:val="000000"/>
                <w:sz w:val="20"/>
              </w:rPr>
              <w:t>ArbMedVV</w:t>
            </w:r>
            <w:proofErr w:type="spellEnd"/>
            <w:r w:rsidRPr="001B3266">
              <w:rPr>
                <w:rStyle w:val="FakeCharacterStyle"/>
                <w:rFonts w:ascii="Source Sans 3" w:hAnsi="Source Sans 3"/>
                <w:color w:val="000000"/>
                <w:sz w:val="20"/>
              </w:rPr>
              <w:t xml:space="preserve"> (</w:t>
            </w:r>
            <w:hyperlink r:id="rId21" w:tooltip="Anhang" w:history="1">
              <w:r w:rsidRPr="001B3266">
                <w:rPr>
                  <w:rStyle w:val="FakeCharacterStyle"/>
                  <w:rFonts w:ascii="Source Sans 3" w:hAnsi="Source Sans 3"/>
                  <w:color w:val="000000"/>
                  <w:sz w:val="20"/>
                  <w:u w:val="single"/>
                </w:rPr>
                <w:t>Anhang</w:t>
              </w:r>
            </w:hyperlink>
            <w:r w:rsidRPr="001B3266">
              <w:rPr>
                <w:rStyle w:val="FakeCharacterStyle"/>
                <w:rFonts w:ascii="Source Sans 3" w:hAnsi="Source Sans 3"/>
                <w:color w:val="000000"/>
                <w:sz w:val="20"/>
              </w:rPr>
              <w:t xml:space="preserve">) wird die </w:t>
            </w:r>
            <w:hyperlink r:id="rId22" w:tooltip="Angebotsvorsorge" w:history="1">
              <w:r w:rsidRPr="001B3266">
                <w:rPr>
                  <w:rStyle w:val="FakeCharacterStyle"/>
                  <w:rFonts w:ascii="Source Sans 3" w:hAnsi="Source Sans 3"/>
                  <w:color w:val="000000"/>
                  <w:sz w:val="20"/>
                  <w:u w:val="single"/>
                </w:rPr>
                <w:t>Angebotsvorsorge</w:t>
              </w:r>
            </w:hyperlink>
            <w:r w:rsidRPr="001B3266">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54A86A47"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Besteht der Verdacht, dass ein Beschäftigter an einer im ursächlichen Zusammenhang mit der Tätigkeit stehenden Erkrankung leidet, so ist ihm oder ihr unverzüglich Angebotsvorsorge anzubieten. Dies gilt auch für Beschäftigte mit vergleichbaren Tätigkeiten.</w:t>
            </w:r>
          </w:p>
        </w:tc>
        <w:tc>
          <w:tcPr>
            <w:tcW w:w="60" w:type="dxa"/>
            <w:vMerge/>
            <w:shd w:val="clear" w:color="auto" w:fill="auto"/>
          </w:tcPr>
          <w:p w14:paraId="5C01FAF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06838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F137D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F85D32"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61C0713"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5C4861C8"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5FDC157D" w14:textId="77777777" w:rsidR="00BC0171" w:rsidRPr="001B3266" w:rsidRDefault="00BC0171" w:rsidP="001B3266">
            <w:pPr>
              <w:spacing w:line="240" w:lineRule="exact"/>
              <w:rPr>
                <w:rStyle w:val="FakeCharacterStyle"/>
                <w:rFonts w:ascii="Source Sans 3" w:hAnsi="Source Sans 3"/>
              </w:rPr>
            </w:pPr>
          </w:p>
        </w:tc>
      </w:tr>
      <w:tr w:rsidR="00BC0171" w:rsidRPr="001B3266" w14:paraId="5402F729" w14:textId="77777777">
        <w:tc>
          <w:tcPr>
            <w:tcW w:w="15" w:type="dxa"/>
            <w:vMerge/>
            <w:shd w:val="clear" w:color="auto" w:fill="auto"/>
          </w:tcPr>
          <w:p w14:paraId="11CF91D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31AD14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6DC5BE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BE7A1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5EC80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2BADA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B27B1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B2A33B8"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D0F036B"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E21A647" w14:textId="77777777">
        <w:trPr>
          <w:trHeight w:hRule="exact" w:val="330"/>
        </w:trPr>
        <w:tc>
          <w:tcPr>
            <w:tcW w:w="15" w:type="dxa"/>
            <w:vMerge w:val="restart"/>
            <w:shd w:val="clear" w:color="auto" w:fill="D7EAF9"/>
            <w:vAlign w:val="center"/>
          </w:tcPr>
          <w:p w14:paraId="10D0D130"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F5EA7E"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arbeitsmedizinische Vorsorge findet während der </w:t>
            </w:r>
            <w:hyperlink r:id="rId23" w:tooltip="Arbeitszeit" w:history="1">
              <w:r w:rsidRPr="001B3266">
                <w:rPr>
                  <w:rStyle w:val="FakeCharacterStyle"/>
                  <w:rFonts w:ascii="Source Sans 3" w:hAnsi="Source Sans 3"/>
                  <w:color w:val="000000"/>
                  <w:sz w:val="20"/>
                  <w:u w:val="single"/>
                </w:rPr>
                <w:t>Arbeitszeit</w:t>
              </w:r>
            </w:hyperlink>
            <w:r w:rsidRPr="001B3266">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3631A543"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9DCBBD"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9DE7AE"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CDC5C5"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28DBF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48ADAC2" w14:textId="2FEE7275"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DF72A6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DE8CCFF" w14:textId="77777777">
        <w:tc>
          <w:tcPr>
            <w:tcW w:w="15" w:type="dxa"/>
            <w:vMerge/>
            <w:shd w:val="clear" w:color="auto" w:fill="D7EAF9"/>
            <w:vAlign w:val="center"/>
          </w:tcPr>
          <w:p w14:paraId="7BF4BFD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7718BD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A0E184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C775E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01F0C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7F23C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8BDA6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945ED32"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AA959D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AD914AA" w14:textId="77777777">
        <w:trPr>
          <w:trHeight w:hRule="exact" w:val="15"/>
        </w:trPr>
        <w:tc>
          <w:tcPr>
            <w:tcW w:w="15" w:type="dxa"/>
            <w:vMerge w:val="restart"/>
            <w:shd w:val="clear" w:color="auto" w:fill="auto"/>
          </w:tcPr>
          <w:p w14:paraId="270D3372"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407B69F7"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599D027E"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758CD6"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A8F19D"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4A0840"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A2B4E9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A732B22" w14:textId="69A9CC57"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1F4A923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16BBEC3" w14:textId="77777777">
        <w:trPr>
          <w:trHeight w:val="240"/>
        </w:trPr>
        <w:tc>
          <w:tcPr>
            <w:tcW w:w="15" w:type="dxa"/>
            <w:vMerge/>
            <w:shd w:val="clear" w:color="auto" w:fill="auto"/>
          </w:tcPr>
          <w:p w14:paraId="44FA83D1"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599FBC65"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Beschäftigten sind darüber informiert, dass Sie ggf. </w:t>
            </w:r>
            <w:hyperlink r:id="rId24" w:tooltip="Wunschvorsorge" w:history="1">
              <w:r w:rsidRPr="001B3266">
                <w:rPr>
                  <w:rStyle w:val="FakeCharacterStyle"/>
                  <w:rFonts w:ascii="Source Sans 3" w:hAnsi="Source Sans 3"/>
                  <w:color w:val="000000"/>
                  <w:sz w:val="20"/>
                  <w:u w:val="single"/>
                </w:rPr>
                <w:t>Wunschvorsorge</w:t>
              </w:r>
            </w:hyperlink>
            <w:r w:rsidRPr="001B3266">
              <w:rPr>
                <w:rStyle w:val="FakeCharacterStyle"/>
                <w:rFonts w:ascii="Source Sans 3" w:hAnsi="Source Sans 3"/>
                <w:color w:val="000000"/>
                <w:sz w:val="20"/>
              </w:rPr>
              <w:t xml:space="preserve"> wahrnehmen können.</w:t>
            </w:r>
          </w:p>
        </w:tc>
        <w:tc>
          <w:tcPr>
            <w:tcW w:w="60" w:type="dxa"/>
            <w:vMerge/>
            <w:shd w:val="clear" w:color="auto" w:fill="auto"/>
          </w:tcPr>
          <w:p w14:paraId="600B55D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EA040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AA883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37AA58"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48EFD69"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3C9C8055"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5AF418E4" w14:textId="77777777" w:rsidR="00BC0171" w:rsidRPr="001B3266" w:rsidRDefault="00BC0171" w:rsidP="001B3266">
            <w:pPr>
              <w:spacing w:line="240" w:lineRule="exact"/>
              <w:rPr>
                <w:rStyle w:val="FakeCharacterStyle"/>
                <w:rFonts w:ascii="Source Sans 3" w:hAnsi="Source Sans 3"/>
              </w:rPr>
            </w:pPr>
          </w:p>
        </w:tc>
      </w:tr>
      <w:tr w:rsidR="00BC0171" w:rsidRPr="001B3266" w14:paraId="5B65D0F5" w14:textId="77777777">
        <w:tc>
          <w:tcPr>
            <w:tcW w:w="15" w:type="dxa"/>
            <w:vMerge/>
            <w:shd w:val="clear" w:color="auto" w:fill="auto"/>
          </w:tcPr>
          <w:p w14:paraId="7D823A2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07FE831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49F748B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AC918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56EE9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0BB97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D72DA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8FF1949"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D79F98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79AF499" w14:textId="77777777">
        <w:trPr>
          <w:trHeight w:hRule="exact" w:val="15"/>
        </w:trPr>
        <w:tc>
          <w:tcPr>
            <w:tcW w:w="15" w:type="dxa"/>
            <w:vMerge w:val="restart"/>
            <w:shd w:val="clear" w:color="auto" w:fill="D7EAF9"/>
            <w:vAlign w:val="center"/>
          </w:tcPr>
          <w:p w14:paraId="6C0E33F3"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77EBCF29"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2C7748AA"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2B6378"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93D7E5"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CE5C37"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7B44C4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ADFE0CB" w14:textId="32111DA4"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69BFA14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3944687" w14:textId="77777777">
        <w:trPr>
          <w:trHeight w:val="240"/>
        </w:trPr>
        <w:tc>
          <w:tcPr>
            <w:tcW w:w="15" w:type="dxa"/>
            <w:vMerge/>
            <w:shd w:val="clear" w:color="auto" w:fill="D7EAF9"/>
            <w:vAlign w:val="center"/>
          </w:tcPr>
          <w:p w14:paraId="0EA684FA"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254813CF"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Fristen für die Veranlassung der arbeitsmedizinischen Vorsorge gemäß Arbeitsmedizinischer Regel AMR 2.1 (</w:t>
            </w:r>
            <w:hyperlink r:id="rId25" w:tooltip="www.baua.de" w:history="1">
              <w:r w:rsidRPr="001B3266">
                <w:rPr>
                  <w:rStyle w:val="FakeCharacterStyle"/>
                  <w:rFonts w:ascii="Source Sans 3" w:hAnsi="Source Sans 3"/>
                  <w:color w:val="000000"/>
                  <w:sz w:val="20"/>
                  <w:u w:val="single"/>
                </w:rPr>
                <w:t>www.baua.de</w:t>
              </w:r>
            </w:hyperlink>
            <w:r w:rsidRPr="001B3266">
              <w:rPr>
                <w:rStyle w:val="FakeCharacterStyle"/>
                <w:rFonts w:ascii="Source Sans 3" w:hAnsi="Source Sans 3"/>
                <w:color w:val="000000"/>
                <w:sz w:val="20"/>
              </w:rPr>
              <w:t>) sind eingehalten.</w:t>
            </w:r>
          </w:p>
        </w:tc>
        <w:tc>
          <w:tcPr>
            <w:tcW w:w="60" w:type="dxa"/>
            <w:vMerge/>
            <w:shd w:val="clear" w:color="auto" w:fill="D7EAF9"/>
            <w:vAlign w:val="center"/>
          </w:tcPr>
          <w:p w14:paraId="592CAD6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0489D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2956B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EFD717"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31B3A77"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669EA80B"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6FA18C67" w14:textId="77777777" w:rsidR="00BC0171" w:rsidRPr="001B3266" w:rsidRDefault="00BC0171" w:rsidP="001B3266">
            <w:pPr>
              <w:spacing w:line="240" w:lineRule="exact"/>
              <w:rPr>
                <w:rStyle w:val="FakeCharacterStyle"/>
                <w:rFonts w:ascii="Source Sans 3" w:hAnsi="Source Sans 3"/>
              </w:rPr>
            </w:pPr>
          </w:p>
        </w:tc>
      </w:tr>
      <w:tr w:rsidR="00BC0171" w:rsidRPr="001B3266" w14:paraId="7CF32443" w14:textId="77777777">
        <w:tc>
          <w:tcPr>
            <w:tcW w:w="15" w:type="dxa"/>
            <w:vMerge/>
            <w:shd w:val="clear" w:color="auto" w:fill="D7EAF9"/>
            <w:vAlign w:val="center"/>
          </w:tcPr>
          <w:p w14:paraId="0A626D4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D080F0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93509C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C61FB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BAACC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843D1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27940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266F57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2E381B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37DCE97" w14:textId="77777777">
        <w:trPr>
          <w:trHeight w:hRule="exact" w:val="45"/>
        </w:trPr>
        <w:tc>
          <w:tcPr>
            <w:tcW w:w="9870" w:type="dxa"/>
            <w:gridSpan w:val="9"/>
            <w:shd w:val="clear" w:color="auto" w:fill="auto"/>
          </w:tcPr>
          <w:p w14:paraId="16C30AB0"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7AAF43DF" wp14:editId="30CBB5B4">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6"/>
                          <a:stretch>
                            <a:fillRect/>
                          </a:stretch>
                        </pic:blipFill>
                        <pic:spPr>
                          <a:xfrm>
                            <a:off x="0" y="0"/>
                            <a:ext cx="6267450" cy="28575"/>
                          </a:xfrm>
                          <a:prstGeom prst="rect">
                            <a:avLst/>
                          </a:prstGeom>
                          <a:noFill/>
                        </pic:spPr>
                      </pic:pic>
                    </a:graphicData>
                  </a:graphic>
                </wp:inline>
              </w:drawing>
            </w:r>
          </w:p>
        </w:tc>
      </w:tr>
    </w:tbl>
    <w:p w14:paraId="1C6B49BB"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634DBC38" w14:textId="77777777">
        <w:trPr>
          <w:trHeight w:hRule="exact" w:val="345"/>
        </w:trPr>
        <w:tc>
          <w:tcPr>
            <w:tcW w:w="15" w:type="dxa"/>
          </w:tcPr>
          <w:p w14:paraId="5AF83A5D"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7FE3DACC"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383A90C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20152528" w14:textId="77777777">
        <w:tc>
          <w:tcPr>
            <w:tcW w:w="9870" w:type="dxa"/>
            <w:shd w:val="clear" w:color="auto" w:fill="auto"/>
          </w:tcPr>
          <w:p w14:paraId="39D0F35E" w14:textId="77777777" w:rsidR="00BC0171" w:rsidRPr="001B3266" w:rsidRDefault="006E665C" w:rsidP="001B3266">
            <w:pPr>
              <w:pStyle w:val="ParagraphStyle40"/>
              <w:spacing w:line="240" w:lineRule="exact"/>
              <w:rPr>
                <w:rStyle w:val="CharacterStyle26"/>
                <w:rFonts w:ascii="Source Sans 3" w:hAnsi="Source Sans 3"/>
              </w:rPr>
            </w:pPr>
            <w:r w:rsidRPr="001B3266">
              <w:rPr>
                <w:rStyle w:val="CharacterStyle26"/>
                <w:rFonts w:ascii="Source Sans 3" w:hAnsi="Source Sans 3"/>
              </w:rPr>
              <w:t>1. Regelwerkeintrag: Verordnung zur arbeitsmedizinischen Vorsorge (ArbMedVV), Anhang</w:t>
            </w:r>
            <w:r w:rsidRPr="001B3266">
              <w:rPr>
                <w:rStyle w:val="CharacterStyle26"/>
                <w:rFonts w:ascii="Source Sans 3" w:hAnsi="Source Sans 3"/>
              </w:rPr>
              <w:br/>
              <w:t>2. Regelwerkeintrag: Verordnung zur arbeitsmedizinischen Vorsorge (ArbMedVV), § 4 Pflichtvorsorge</w:t>
            </w:r>
            <w:r w:rsidRPr="001B3266">
              <w:rPr>
                <w:rStyle w:val="CharacterStyle26"/>
                <w:rFonts w:ascii="Source Sans 3" w:hAnsi="Source Sans 3"/>
              </w:rPr>
              <w:br/>
              <w:t>3. Regelwerkeintrag: Verordnung zur arbeitsmedizinischen Vorsorge (ArbMedVV), Anhang</w:t>
            </w:r>
            <w:r w:rsidRPr="001B3266">
              <w:rPr>
                <w:rStyle w:val="CharacterStyle26"/>
                <w:rFonts w:ascii="Source Sans 3" w:hAnsi="Source Sans 3"/>
              </w:rPr>
              <w:br/>
              <w:t>4. Regelwerkeintrag: Verordnung zur arbeitsmedizinischen Vorsorge (ArbMedVV), § 5 Angebotsvorsorge</w:t>
            </w:r>
          </w:p>
        </w:tc>
      </w:tr>
    </w:tbl>
    <w:p w14:paraId="663F385C" w14:textId="77777777" w:rsidR="00BC0171" w:rsidRPr="001B3266" w:rsidRDefault="00BC0171" w:rsidP="001B3266">
      <w:pPr>
        <w:spacing w:line="240" w:lineRule="exact"/>
        <w:rPr>
          <w:rFonts w:ascii="Source Sans 3" w:hAnsi="Source Sans 3"/>
        </w:rPr>
        <w:sectPr w:rsidR="00BC0171" w:rsidRPr="001B3266">
          <w:headerReference w:type="default" r:id="rId27"/>
          <w:footerReference w:type="default" r:id="rId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27216649" w14:textId="77777777">
        <w:tc>
          <w:tcPr>
            <w:tcW w:w="9870" w:type="dxa"/>
            <w:shd w:val="clear" w:color="auto" w:fill="auto"/>
          </w:tcPr>
          <w:p w14:paraId="2262108B" w14:textId="77777777" w:rsidR="00BC0171" w:rsidRPr="001B3266" w:rsidRDefault="006E665C" w:rsidP="001B3266">
            <w:pPr>
              <w:pStyle w:val="ParagraphStyle41"/>
              <w:spacing w:line="240" w:lineRule="exact"/>
              <w:rPr>
                <w:rStyle w:val="CharacterStyle27"/>
                <w:rFonts w:ascii="Source Sans 3" w:hAnsi="Source Sans 3"/>
              </w:rPr>
            </w:pPr>
            <w:r w:rsidRPr="001B3266">
              <w:rPr>
                <w:rStyle w:val="CharacterStyle27"/>
                <w:rFonts w:ascii="Source Sans 3" w:hAnsi="Source Sans 3"/>
              </w:rPr>
              <w:lastRenderedPageBreak/>
              <w:t>5. Regelwerkeintrag: Verordnung zur arbeitsmedizinischen Vorsorge (ArbMedVV), § 3 Allgemeine Pflichten des</w:t>
            </w:r>
            <w:r w:rsidRPr="001B3266">
              <w:rPr>
                <w:rStyle w:val="CharacterStyle27"/>
                <w:rFonts w:ascii="Source Sans 3" w:hAnsi="Source Sans 3"/>
              </w:rPr>
              <w:br/>
              <w:t>Arbeitgebers</w:t>
            </w:r>
            <w:r w:rsidRPr="001B3266">
              <w:rPr>
                <w:rStyle w:val="CharacterStyle27"/>
                <w:rFonts w:ascii="Source Sans 3" w:hAnsi="Source Sans 3"/>
              </w:rPr>
              <w:br/>
              <w:t>6. Regelwerkeintrag: Verordnung zur arbeitsmedizinischen Vorsorge (ArbMedVV), § 5a Wunschvorsorge</w:t>
            </w:r>
            <w:r w:rsidRPr="001B3266">
              <w:rPr>
                <w:rStyle w:val="CharacterStyle27"/>
                <w:rFonts w:ascii="Source Sans 3" w:hAnsi="Source Sans 3"/>
              </w:rPr>
              <w:br/>
              <w:t>7. Internet-Adresse: http://www.baua.de</w:t>
            </w:r>
          </w:p>
        </w:tc>
      </w:tr>
    </w:tbl>
    <w:p w14:paraId="475DC46D"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4AB95231" w14:textId="77777777">
        <w:trPr>
          <w:trHeight w:hRule="exact" w:val="300"/>
        </w:trPr>
        <w:tc>
          <w:tcPr>
            <w:tcW w:w="9870" w:type="dxa"/>
            <w:gridSpan w:val="6"/>
            <w:shd w:val="clear" w:color="auto" w:fill="auto"/>
          </w:tcPr>
          <w:p w14:paraId="7345757E"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78ADB6F3" w14:textId="77777777">
        <w:trPr>
          <w:trHeight w:hRule="exact" w:val="345"/>
        </w:trPr>
        <w:tc>
          <w:tcPr>
            <w:tcW w:w="1440" w:type="dxa"/>
            <w:gridSpan w:val="2"/>
            <w:shd w:val="clear" w:color="auto" w:fill="auto"/>
          </w:tcPr>
          <w:p w14:paraId="4292FF89"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1C620D87" w14:textId="77777777" w:rsidR="00BC0171" w:rsidRPr="001B3266" w:rsidRDefault="00BC0171" w:rsidP="001B3266">
            <w:pPr>
              <w:spacing w:line="240" w:lineRule="exact"/>
              <w:rPr>
                <w:rStyle w:val="FakeCharacterStyle"/>
                <w:rFonts w:ascii="Source Sans 3" w:hAnsi="Source Sans 3"/>
              </w:rPr>
            </w:pPr>
          </w:p>
        </w:tc>
      </w:tr>
      <w:tr w:rsidR="00BC0171" w:rsidRPr="001B3266" w14:paraId="1CBE7AC7" w14:textId="77777777">
        <w:trPr>
          <w:trHeight w:hRule="exact" w:val="270"/>
        </w:trPr>
        <w:tc>
          <w:tcPr>
            <w:tcW w:w="9870" w:type="dxa"/>
            <w:gridSpan w:val="6"/>
            <w:shd w:val="clear" w:color="auto" w:fill="auto"/>
          </w:tcPr>
          <w:p w14:paraId="3B50905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Gefahrstoffverordnung (GefStoffV), Inhalt</w:t>
            </w:r>
          </w:p>
        </w:tc>
      </w:tr>
      <w:tr w:rsidR="00BC0171" w:rsidRPr="001B3266" w14:paraId="050DE34C" w14:textId="77777777">
        <w:trPr>
          <w:trHeight w:hRule="exact" w:val="285"/>
        </w:trPr>
        <w:tc>
          <w:tcPr>
            <w:tcW w:w="9870" w:type="dxa"/>
            <w:gridSpan w:val="6"/>
            <w:shd w:val="clear" w:color="auto" w:fill="auto"/>
          </w:tcPr>
          <w:p w14:paraId="5278F2F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Verordnung zur arbeitsmedizinischen Vorsorge (ArbMedVV), Inhalt</w:t>
            </w:r>
          </w:p>
        </w:tc>
      </w:tr>
      <w:tr w:rsidR="00BC0171" w:rsidRPr="001B3266" w14:paraId="1BB0140E" w14:textId="77777777">
        <w:trPr>
          <w:trHeight w:hRule="exact" w:val="270"/>
        </w:trPr>
        <w:tc>
          <w:tcPr>
            <w:tcW w:w="9870" w:type="dxa"/>
            <w:gridSpan w:val="6"/>
            <w:shd w:val="clear" w:color="auto" w:fill="auto"/>
          </w:tcPr>
          <w:p w14:paraId="00D58DD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Arbeitsschutzgesetz (ArbSchG), Inhaltsverzeichnis</w:t>
            </w:r>
          </w:p>
        </w:tc>
      </w:tr>
      <w:tr w:rsidR="00BC0171" w:rsidRPr="001B3266" w14:paraId="4B974CEC" w14:textId="77777777">
        <w:trPr>
          <w:trHeight w:hRule="exact" w:val="570"/>
        </w:trPr>
        <w:tc>
          <w:tcPr>
            <w:tcW w:w="9870" w:type="dxa"/>
            <w:gridSpan w:val="6"/>
            <w:shd w:val="clear" w:color="auto" w:fill="auto"/>
          </w:tcPr>
          <w:p w14:paraId="4CFE1C7A"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79C4B927" w14:textId="77777777">
        <w:trPr>
          <w:trHeight w:hRule="exact" w:val="270"/>
        </w:trPr>
        <w:tc>
          <w:tcPr>
            <w:tcW w:w="15" w:type="dxa"/>
          </w:tcPr>
          <w:p w14:paraId="066EDEBE"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6663CCCD"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1DB4D401"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3D35E3A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576C88B0" w14:textId="77777777" w:rsidR="00BC0171" w:rsidRPr="001B3266" w:rsidRDefault="00BC0171" w:rsidP="001B3266">
            <w:pPr>
              <w:spacing w:line="240" w:lineRule="exact"/>
              <w:rPr>
                <w:rStyle w:val="FakeCharacterStyle"/>
                <w:rFonts w:ascii="Source Sans 3" w:hAnsi="Source Sans 3"/>
              </w:rPr>
            </w:pPr>
          </w:p>
        </w:tc>
      </w:tr>
      <w:tr w:rsidR="00BC0171" w:rsidRPr="001B3266" w14:paraId="05745B7F" w14:textId="77777777">
        <w:trPr>
          <w:trHeight w:hRule="exact" w:val="1260"/>
        </w:trPr>
        <w:tc>
          <w:tcPr>
            <w:tcW w:w="15" w:type="dxa"/>
          </w:tcPr>
          <w:p w14:paraId="0AFFF89E"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18F18B2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5BE6C21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44FD2005" w14:textId="77777777">
        <w:trPr>
          <w:trHeight w:hRule="exact" w:val="270"/>
        </w:trPr>
        <w:tc>
          <w:tcPr>
            <w:tcW w:w="15" w:type="dxa"/>
          </w:tcPr>
          <w:p w14:paraId="3EB00973"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0267639D"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5365218D"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69C4FBC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03DF8277" w14:textId="77777777">
        <w:trPr>
          <w:trHeight w:hRule="exact" w:val="1110"/>
        </w:trPr>
        <w:tc>
          <w:tcPr>
            <w:tcW w:w="15" w:type="dxa"/>
          </w:tcPr>
          <w:p w14:paraId="3DC24844"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615B3A7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309CB36C" w14:textId="77777777" w:rsidR="00BC0171" w:rsidRPr="001B3266" w:rsidRDefault="00BC0171" w:rsidP="001B3266">
      <w:pPr>
        <w:spacing w:line="240" w:lineRule="exact"/>
        <w:rPr>
          <w:rFonts w:ascii="Source Sans 3" w:hAnsi="Source Sans 3"/>
        </w:rPr>
        <w:sectPr w:rsidR="00BC0171" w:rsidRPr="001B3266">
          <w:headerReference w:type="default" r:id="rId29"/>
          <w:footerReference w:type="default" r:id="rId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2A97AC4B" w14:textId="77777777">
        <w:trPr>
          <w:trHeight w:hRule="exact" w:val="360"/>
        </w:trPr>
        <w:tc>
          <w:tcPr>
            <w:tcW w:w="9870" w:type="dxa"/>
            <w:gridSpan w:val="3"/>
            <w:shd w:val="clear" w:color="auto" w:fill="auto"/>
          </w:tcPr>
          <w:p w14:paraId="069C05D0"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1. Arbeitsschutzorganisation</w:t>
            </w:r>
          </w:p>
        </w:tc>
      </w:tr>
      <w:tr w:rsidR="00BC0171" w:rsidRPr="001B3266" w14:paraId="439A7831" w14:textId="77777777">
        <w:trPr>
          <w:trHeight w:hRule="exact" w:val="360"/>
        </w:trPr>
        <w:tc>
          <w:tcPr>
            <w:tcW w:w="9870" w:type="dxa"/>
            <w:gridSpan w:val="3"/>
            <w:shd w:val="clear" w:color="auto" w:fill="auto"/>
          </w:tcPr>
          <w:p w14:paraId="17B987C6"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Arbeitsschutzausschuss (ASA)</w:t>
            </w:r>
          </w:p>
        </w:tc>
      </w:tr>
      <w:tr w:rsidR="00BC0171" w:rsidRPr="001B3266" w14:paraId="3DE434F1" w14:textId="77777777">
        <w:trPr>
          <w:trHeight w:hRule="exact" w:val="345"/>
        </w:trPr>
        <w:tc>
          <w:tcPr>
            <w:tcW w:w="2700" w:type="dxa"/>
            <w:shd w:val="clear" w:color="auto" w:fill="auto"/>
          </w:tcPr>
          <w:p w14:paraId="1801D1A9"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18D4FC6A" w14:textId="77777777" w:rsidR="00BC0171" w:rsidRPr="001B3266" w:rsidRDefault="00BC0171" w:rsidP="001B3266">
            <w:pPr>
              <w:spacing w:line="240" w:lineRule="exact"/>
              <w:rPr>
                <w:rStyle w:val="FakeCharacterStyle"/>
                <w:rFonts w:ascii="Source Sans 3" w:hAnsi="Source Sans 3"/>
              </w:rPr>
            </w:pPr>
          </w:p>
        </w:tc>
      </w:tr>
      <w:tr w:rsidR="00BC0171" w:rsidRPr="001B3266" w14:paraId="5B4E08F8" w14:textId="77777777">
        <w:tc>
          <w:tcPr>
            <w:tcW w:w="9855" w:type="dxa"/>
            <w:gridSpan w:val="2"/>
            <w:shd w:val="clear" w:color="auto" w:fill="auto"/>
          </w:tcPr>
          <w:p w14:paraId="76CFD17F"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Organisatorische Mängel</w:t>
            </w:r>
          </w:p>
        </w:tc>
        <w:tc>
          <w:tcPr>
            <w:tcW w:w="15" w:type="dxa"/>
          </w:tcPr>
          <w:p w14:paraId="1DA4EE13" w14:textId="77777777" w:rsidR="00BC0171" w:rsidRPr="001B3266" w:rsidRDefault="00BC0171" w:rsidP="001B3266">
            <w:pPr>
              <w:spacing w:line="240" w:lineRule="exact"/>
              <w:rPr>
                <w:rStyle w:val="FakeCharacterStyle"/>
                <w:rFonts w:ascii="Source Sans 3" w:hAnsi="Source Sans 3"/>
              </w:rPr>
            </w:pPr>
          </w:p>
        </w:tc>
      </w:tr>
      <w:tr w:rsidR="00BC0171" w:rsidRPr="001B3266" w14:paraId="31696E6A" w14:textId="77777777">
        <w:trPr>
          <w:trHeight w:hRule="exact" w:val="240"/>
        </w:trPr>
        <w:tc>
          <w:tcPr>
            <w:tcW w:w="9870" w:type="dxa"/>
            <w:gridSpan w:val="3"/>
            <w:shd w:val="clear" w:color="auto" w:fill="auto"/>
          </w:tcPr>
          <w:p w14:paraId="5BBB0987" w14:textId="77777777" w:rsidR="00BC0171" w:rsidRPr="001B3266" w:rsidRDefault="00BC0171" w:rsidP="001B3266">
            <w:pPr>
              <w:pStyle w:val="ParagraphStyle23"/>
              <w:spacing w:line="240" w:lineRule="exact"/>
              <w:rPr>
                <w:rStyle w:val="FakeCharacterStyle"/>
                <w:rFonts w:ascii="Source Sans 3" w:hAnsi="Source Sans 3"/>
              </w:rPr>
            </w:pPr>
          </w:p>
        </w:tc>
      </w:tr>
    </w:tbl>
    <w:p w14:paraId="34BDA15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64185FF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9E34F5C"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0686492"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FE7214F"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0F5BF98"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EC419A4"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54BC75D9" w14:textId="77777777">
        <w:trPr>
          <w:trHeight w:hRule="exact" w:val="330"/>
        </w:trPr>
        <w:tc>
          <w:tcPr>
            <w:tcW w:w="15" w:type="dxa"/>
            <w:vMerge w:val="restart"/>
            <w:shd w:val="clear" w:color="auto" w:fill="D7EAF9"/>
            <w:vAlign w:val="center"/>
          </w:tcPr>
          <w:p w14:paraId="1625D009"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AAAC2E"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An der ASA-Sitzung nehmen regelmäßig teil: </w:t>
            </w:r>
          </w:p>
          <w:p w14:paraId="059C426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der Arbeitgeber oder ein von ihm Beauftragter, </w:t>
            </w:r>
          </w:p>
          <w:p w14:paraId="56ACD750"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zwei vom Betriebsrat bestimmte Betriebsratsmitglieder, </w:t>
            </w:r>
          </w:p>
          <w:p w14:paraId="3FCD0D1A"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der Betriebsarzt, </w:t>
            </w:r>
          </w:p>
          <w:p w14:paraId="387C6DA5"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die Fachkraft für Arbeitssicherheit (</w:t>
            </w:r>
            <w:proofErr w:type="spellStart"/>
            <w:r w:rsidRPr="001B3266">
              <w:rPr>
                <w:rStyle w:val="FakeCharacterStyle"/>
                <w:rFonts w:ascii="Source Sans 3" w:hAnsi="Source Sans 3"/>
                <w:color w:val="000000"/>
                <w:sz w:val="20"/>
              </w:rPr>
              <w:t>SiFa</w:t>
            </w:r>
            <w:proofErr w:type="spellEnd"/>
            <w:r w:rsidRPr="001B3266">
              <w:rPr>
                <w:rStyle w:val="FakeCharacterStyle"/>
                <w:rFonts w:ascii="Source Sans 3" w:hAnsi="Source Sans 3"/>
                <w:color w:val="000000"/>
                <w:sz w:val="20"/>
              </w:rPr>
              <w:t xml:space="preserve">) und </w:t>
            </w:r>
          </w:p>
          <w:p w14:paraId="18872C8F"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die Sicherheitsbeauftragten</w:t>
            </w:r>
          </w:p>
          <w:p w14:paraId="14C526B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Hinweis:</w:t>
            </w:r>
          </w:p>
          <w:p w14:paraId="6A6B203B"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2AC06AE6"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D1CFE0"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208171"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12A751"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A98B0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947FCCF" w14:textId="1AAAF952"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9BA8CE9"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6D5FD33" w14:textId="77777777">
        <w:tc>
          <w:tcPr>
            <w:tcW w:w="15" w:type="dxa"/>
            <w:vMerge/>
            <w:shd w:val="clear" w:color="auto" w:fill="D7EAF9"/>
            <w:vAlign w:val="center"/>
          </w:tcPr>
          <w:p w14:paraId="5D01F04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E6CBE7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CD2FAA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E686F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D4E20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F05C7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18425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8B58F73"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84CD6B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ED014E2" w14:textId="77777777">
        <w:trPr>
          <w:trHeight w:hRule="exact" w:val="330"/>
        </w:trPr>
        <w:tc>
          <w:tcPr>
            <w:tcW w:w="15" w:type="dxa"/>
            <w:vMerge w:val="restart"/>
            <w:shd w:val="clear" w:color="auto" w:fill="auto"/>
          </w:tcPr>
          <w:p w14:paraId="0A5F7BC0"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0C1B2FB9"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Der ASA tritt mindestens einmal vierteljährlich zusammen.</w:t>
            </w:r>
          </w:p>
        </w:tc>
        <w:tc>
          <w:tcPr>
            <w:tcW w:w="60" w:type="dxa"/>
            <w:vMerge w:val="restart"/>
            <w:shd w:val="clear" w:color="auto" w:fill="auto"/>
          </w:tcPr>
          <w:p w14:paraId="0A027DD0"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A1517B"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BFA902"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C39CF4"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68ED6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D69053A" w14:textId="2C2B8A8B"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60FA565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110BB58" w14:textId="77777777">
        <w:tc>
          <w:tcPr>
            <w:tcW w:w="15" w:type="dxa"/>
            <w:vMerge/>
            <w:shd w:val="clear" w:color="auto" w:fill="auto"/>
          </w:tcPr>
          <w:p w14:paraId="0FBE1FE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0BDAE03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6D8B57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B73A8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4D16C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6F7995"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97FFD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F3E326C"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0211AD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BB7B0BA" w14:textId="77777777">
        <w:trPr>
          <w:trHeight w:hRule="exact" w:val="15"/>
        </w:trPr>
        <w:tc>
          <w:tcPr>
            <w:tcW w:w="15" w:type="dxa"/>
            <w:vMerge w:val="restart"/>
            <w:shd w:val="clear" w:color="auto" w:fill="D7EAF9"/>
            <w:vAlign w:val="center"/>
          </w:tcPr>
          <w:p w14:paraId="29F0131C"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7A19E1A0"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4DF1A9C4"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0A9ABF"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DF635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F38F52"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ECE20F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4D39E50" w14:textId="1D6EC27A"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556D433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3A65328" w14:textId="77777777">
        <w:trPr>
          <w:trHeight w:val="240"/>
        </w:trPr>
        <w:tc>
          <w:tcPr>
            <w:tcW w:w="15" w:type="dxa"/>
            <w:vMerge/>
            <w:shd w:val="clear" w:color="auto" w:fill="D7EAF9"/>
            <w:vAlign w:val="center"/>
          </w:tcPr>
          <w:p w14:paraId="3103A810"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74533524"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372AA34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C6EF1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CE97A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9C9CF0"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A3D70A9"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2217FC8E"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0D40A27D" w14:textId="77777777" w:rsidR="00BC0171" w:rsidRPr="001B3266" w:rsidRDefault="00BC0171" w:rsidP="001B3266">
            <w:pPr>
              <w:spacing w:line="240" w:lineRule="exact"/>
              <w:rPr>
                <w:rStyle w:val="FakeCharacterStyle"/>
                <w:rFonts w:ascii="Source Sans 3" w:hAnsi="Source Sans 3"/>
              </w:rPr>
            </w:pPr>
          </w:p>
        </w:tc>
      </w:tr>
      <w:tr w:rsidR="00BC0171" w:rsidRPr="001B3266" w14:paraId="39494AC9" w14:textId="77777777">
        <w:tc>
          <w:tcPr>
            <w:tcW w:w="15" w:type="dxa"/>
            <w:vMerge/>
            <w:shd w:val="clear" w:color="auto" w:fill="D7EAF9"/>
            <w:vAlign w:val="center"/>
          </w:tcPr>
          <w:p w14:paraId="1ED0CC6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B3F092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C4DEBD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5C669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D7F15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526B9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F5BF7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4C01D7D"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93820A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431D957" w14:textId="77777777">
        <w:trPr>
          <w:trHeight w:hRule="exact" w:val="45"/>
        </w:trPr>
        <w:tc>
          <w:tcPr>
            <w:tcW w:w="9870" w:type="dxa"/>
            <w:gridSpan w:val="9"/>
            <w:shd w:val="clear" w:color="auto" w:fill="auto"/>
          </w:tcPr>
          <w:p w14:paraId="4BC6C9A0"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12067F41" wp14:editId="1E4C9152">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6"/>
                          <a:stretch>
                            <a:fillRect/>
                          </a:stretch>
                        </pic:blipFill>
                        <pic:spPr>
                          <a:xfrm>
                            <a:off x="0" y="0"/>
                            <a:ext cx="6267450" cy="28575"/>
                          </a:xfrm>
                          <a:prstGeom prst="rect">
                            <a:avLst/>
                          </a:prstGeom>
                          <a:noFill/>
                        </pic:spPr>
                      </pic:pic>
                    </a:graphicData>
                  </a:graphic>
                </wp:inline>
              </w:drawing>
            </w:r>
          </w:p>
        </w:tc>
      </w:tr>
    </w:tbl>
    <w:p w14:paraId="276BACC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1ED60633" w14:textId="77777777">
        <w:trPr>
          <w:trHeight w:hRule="exact" w:val="345"/>
        </w:trPr>
        <w:tc>
          <w:tcPr>
            <w:tcW w:w="1440" w:type="dxa"/>
            <w:gridSpan w:val="2"/>
            <w:shd w:val="clear" w:color="auto" w:fill="auto"/>
          </w:tcPr>
          <w:p w14:paraId="68CF5342"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74BA016F" w14:textId="77777777" w:rsidR="00BC0171" w:rsidRPr="001B3266" w:rsidRDefault="00BC0171" w:rsidP="001B3266">
            <w:pPr>
              <w:spacing w:line="240" w:lineRule="exact"/>
              <w:rPr>
                <w:rStyle w:val="FakeCharacterStyle"/>
                <w:rFonts w:ascii="Source Sans 3" w:hAnsi="Source Sans 3"/>
              </w:rPr>
            </w:pPr>
          </w:p>
        </w:tc>
      </w:tr>
      <w:tr w:rsidR="00BC0171" w:rsidRPr="001B3266" w14:paraId="28B4A924" w14:textId="77777777">
        <w:trPr>
          <w:trHeight w:hRule="exact" w:val="285"/>
        </w:trPr>
        <w:tc>
          <w:tcPr>
            <w:tcW w:w="9870" w:type="dxa"/>
            <w:gridSpan w:val="6"/>
            <w:shd w:val="clear" w:color="auto" w:fill="auto"/>
          </w:tcPr>
          <w:p w14:paraId="13B8843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Arbeitssicherheitsgesetz (ASiG), Inhaltsverzeichnis</w:t>
            </w:r>
          </w:p>
        </w:tc>
      </w:tr>
      <w:tr w:rsidR="00BC0171" w:rsidRPr="001B3266" w14:paraId="11241CC2" w14:textId="77777777">
        <w:trPr>
          <w:trHeight w:hRule="exact" w:val="570"/>
        </w:trPr>
        <w:tc>
          <w:tcPr>
            <w:tcW w:w="9870" w:type="dxa"/>
            <w:gridSpan w:val="6"/>
            <w:shd w:val="clear" w:color="auto" w:fill="auto"/>
          </w:tcPr>
          <w:p w14:paraId="35C99349"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7DF82FC0" w14:textId="77777777">
        <w:trPr>
          <w:trHeight w:hRule="exact" w:val="270"/>
        </w:trPr>
        <w:tc>
          <w:tcPr>
            <w:tcW w:w="15" w:type="dxa"/>
          </w:tcPr>
          <w:p w14:paraId="316FEBA9"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2DB07A2D"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664BEAA2"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0975445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72CB57E7" w14:textId="77777777" w:rsidR="00BC0171" w:rsidRPr="001B3266" w:rsidRDefault="00BC0171" w:rsidP="001B3266">
            <w:pPr>
              <w:spacing w:line="240" w:lineRule="exact"/>
              <w:rPr>
                <w:rStyle w:val="FakeCharacterStyle"/>
                <w:rFonts w:ascii="Source Sans 3" w:hAnsi="Source Sans 3"/>
              </w:rPr>
            </w:pPr>
          </w:p>
        </w:tc>
      </w:tr>
      <w:tr w:rsidR="00BC0171" w:rsidRPr="001B3266" w14:paraId="01801B84" w14:textId="77777777">
        <w:trPr>
          <w:trHeight w:hRule="exact" w:val="1260"/>
        </w:trPr>
        <w:tc>
          <w:tcPr>
            <w:tcW w:w="15" w:type="dxa"/>
          </w:tcPr>
          <w:p w14:paraId="354CDC40"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60AA54B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2AAC4B2E"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788A5910" w14:textId="77777777">
        <w:trPr>
          <w:trHeight w:hRule="exact" w:val="270"/>
        </w:trPr>
        <w:tc>
          <w:tcPr>
            <w:tcW w:w="15" w:type="dxa"/>
          </w:tcPr>
          <w:p w14:paraId="2ECCEE58"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06E061A7"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690EFDEC"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7F303C6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57AB9D56" w14:textId="77777777">
        <w:trPr>
          <w:trHeight w:hRule="exact" w:val="1110"/>
        </w:trPr>
        <w:tc>
          <w:tcPr>
            <w:tcW w:w="15" w:type="dxa"/>
          </w:tcPr>
          <w:p w14:paraId="6E87C19B"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691B4ED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6DBFDE48" w14:textId="77777777" w:rsidR="00BC0171" w:rsidRPr="001B3266" w:rsidRDefault="00BC0171" w:rsidP="001B3266">
      <w:pPr>
        <w:spacing w:line="240" w:lineRule="exact"/>
        <w:rPr>
          <w:rFonts w:ascii="Source Sans 3" w:hAnsi="Source Sans 3"/>
        </w:rPr>
        <w:sectPr w:rsidR="00BC0171" w:rsidRPr="001B3266">
          <w:headerReference w:type="default" r:id="rId31"/>
          <w:footerReference w:type="default" r:id="rId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6C272F1E" w14:textId="77777777">
        <w:trPr>
          <w:trHeight w:hRule="exact" w:val="360"/>
        </w:trPr>
        <w:tc>
          <w:tcPr>
            <w:tcW w:w="9870" w:type="dxa"/>
            <w:gridSpan w:val="3"/>
            <w:shd w:val="clear" w:color="auto" w:fill="auto"/>
          </w:tcPr>
          <w:p w14:paraId="74BF5B87"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1. Arbeitsschutzorganisation</w:t>
            </w:r>
          </w:p>
        </w:tc>
      </w:tr>
      <w:tr w:rsidR="00BC0171" w:rsidRPr="001B3266" w14:paraId="72F07EDD" w14:textId="77777777">
        <w:trPr>
          <w:trHeight w:hRule="exact" w:val="360"/>
        </w:trPr>
        <w:tc>
          <w:tcPr>
            <w:tcW w:w="9870" w:type="dxa"/>
            <w:gridSpan w:val="3"/>
            <w:shd w:val="clear" w:color="auto" w:fill="auto"/>
          </w:tcPr>
          <w:p w14:paraId="36479373"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Auslandseinsatz</w:t>
            </w:r>
          </w:p>
        </w:tc>
      </w:tr>
      <w:tr w:rsidR="00BC0171" w:rsidRPr="001B3266" w14:paraId="776680C4" w14:textId="77777777">
        <w:trPr>
          <w:trHeight w:hRule="exact" w:val="345"/>
        </w:trPr>
        <w:tc>
          <w:tcPr>
            <w:tcW w:w="2700" w:type="dxa"/>
            <w:shd w:val="clear" w:color="auto" w:fill="auto"/>
          </w:tcPr>
          <w:p w14:paraId="0F3FC732"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1CC973A7" w14:textId="77777777" w:rsidR="00BC0171" w:rsidRPr="001B3266" w:rsidRDefault="00BC0171" w:rsidP="001B3266">
            <w:pPr>
              <w:spacing w:line="240" w:lineRule="exact"/>
              <w:rPr>
                <w:rStyle w:val="FakeCharacterStyle"/>
                <w:rFonts w:ascii="Source Sans 3" w:hAnsi="Source Sans 3"/>
              </w:rPr>
            </w:pPr>
          </w:p>
        </w:tc>
      </w:tr>
      <w:tr w:rsidR="00BC0171" w:rsidRPr="001B3266" w14:paraId="5D16F82E" w14:textId="77777777">
        <w:tc>
          <w:tcPr>
            <w:tcW w:w="9855" w:type="dxa"/>
            <w:gridSpan w:val="2"/>
            <w:shd w:val="clear" w:color="auto" w:fill="auto"/>
          </w:tcPr>
          <w:p w14:paraId="3266DAC3"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Gesundheitsrisiken (z. B. Nahrungsmittel- und Trinkwasserhygiene, Tiere, Insekten, Viren, Bakterien)</w:t>
            </w:r>
            <w:r w:rsidRPr="001B3266">
              <w:rPr>
                <w:rStyle w:val="FakeCharacterStyle"/>
                <w:rFonts w:ascii="Source Sans 3" w:hAnsi="Source Sans 3"/>
                <w:b/>
                <w:color w:val="000000"/>
                <w:sz w:val="20"/>
              </w:rPr>
              <w:br/>
              <w:t>psychische Belastungen (z. B. Zeitumstellung, fremde Kultur und Sprache, Trennung von der Familie)</w:t>
            </w:r>
            <w:r w:rsidRPr="001B3266">
              <w:rPr>
                <w:rStyle w:val="FakeCharacterStyle"/>
                <w:rFonts w:ascii="Source Sans 3" w:hAnsi="Source Sans 3"/>
                <w:b/>
                <w:color w:val="000000"/>
                <w:sz w:val="20"/>
              </w:rPr>
              <w:br/>
              <w:t>unsichere/gefährliche Arbeitssituationen (z. B. ungeeignete Arbeitsmittel)</w:t>
            </w:r>
            <w:r w:rsidRPr="001B3266">
              <w:rPr>
                <w:rStyle w:val="FakeCharacterStyle"/>
                <w:rFonts w:ascii="Source Sans 3" w:hAnsi="Source Sans 3"/>
                <w:b/>
                <w:color w:val="000000"/>
                <w:sz w:val="20"/>
              </w:rPr>
              <w:br/>
              <w:t>unsichere/gefährliche Landessituationen (z. B. Putsche, Terroranschläge, Entführungen, Raub, Diebstahl)</w:t>
            </w:r>
            <w:r w:rsidRPr="001B3266">
              <w:rPr>
                <w:rStyle w:val="FakeCharacterStyle"/>
                <w:rFonts w:ascii="Source Sans 3" w:hAnsi="Source Sans 3"/>
                <w:b/>
                <w:color w:val="000000"/>
                <w:sz w:val="20"/>
              </w:rPr>
              <w:br/>
              <w:t>nicht situationsgerechter Umgang mit Behörden, Ordnungskräften, Würdenträgern</w:t>
            </w:r>
          </w:p>
        </w:tc>
        <w:tc>
          <w:tcPr>
            <w:tcW w:w="15" w:type="dxa"/>
          </w:tcPr>
          <w:p w14:paraId="2EE3328C" w14:textId="77777777" w:rsidR="00BC0171" w:rsidRPr="001B3266" w:rsidRDefault="00BC0171" w:rsidP="001B3266">
            <w:pPr>
              <w:spacing w:line="240" w:lineRule="exact"/>
              <w:rPr>
                <w:rStyle w:val="FakeCharacterStyle"/>
                <w:rFonts w:ascii="Source Sans 3" w:hAnsi="Source Sans 3"/>
              </w:rPr>
            </w:pPr>
          </w:p>
        </w:tc>
      </w:tr>
      <w:tr w:rsidR="00BC0171" w:rsidRPr="001B3266" w14:paraId="738BB1ED" w14:textId="77777777">
        <w:trPr>
          <w:trHeight w:hRule="exact" w:val="255"/>
        </w:trPr>
        <w:tc>
          <w:tcPr>
            <w:tcW w:w="9870" w:type="dxa"/>
            <w:gridSpan w:val="3"/>
            <w:shd w:val="clear" w:color="auto" w:fill="auto"/>
          </w:tcPr>
          <w:p w14:paraId="553BD5F3" w14:textId="77777777" w:rsidR="00BC0171" w:rsidRPr="001B3266" w:rsidRDefault="00BC0171" w:rsidP="001B3266">
            <w:pPr>
              <w:pStyle w:val="ParagraphStyle23"/>
              <w:spacing w:line="240" w:lineRule="exact"/>
              <w:rPr>
                <w:rStyle w:val="FakeCharacterStyle"/>
                <w:rFonts w:ascii="Source Sans 3" w:hAnsi="Source Sans 3"/>
              </w:rPr>
            </w:pPr>
          </w:p>
        </w:tc>
      </w:tr>
    </w:tbl>
    <w:p w14:paraId="5135CB74"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3537D6A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7CB12CF"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49D57BA"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3B742F"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AE4DAFC"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8B1B9F5"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4E7D59CE" w14:textId="77777777">
        <w:trPr>
          <w:trHeight w:hRule="exact" w:val="330"/>
        </w:trPr>
        <w:tc>
          <w:tcPr>
            <w:tcW w:w="15" w:type="dxa"/>
            <w:vMerge w:val="restart"/>
            <w:shd w:val="clear" w:color="auto" w:fill="D7EAF9"/>
            <w:vAlign w:val="center"/>
          </w:tcPr>
          <w:p w14:paraId="3A31A42C"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7402FB"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sind auf die religiösen, sozialen und kulturellen Standards des Ziellandes vorbereitet (interkulturelles Training).</w:t>
            </w:r>
            <w:r w:rsidRPr="001B3266">
              <w:rPr>
                <w:rStyle w:val="FakeCharacterStyle"/>
                <w:rFonts w:ascii="Source Sans 3" w:hAnsi="Source Sans 3"/>
                <w:color w:val="000000"/>
                <w:sz w:val="20"/>
              </w:rPr>
              <w:br/>
              <w:t>Situationsgerechte Handlungs- und Verhaltensmöglichkeiten wurden erlernt (z. B. an religiösen Versammlungsstätten, bei Umweltkatastrophen, bei Unfällen, Trunkenheit, Erkrankungen, bei Raub, Diebstahl, Verkehrsunfällen, bei Geiselnahme, bei Demonstrationen, bei Sicherheitskontrollen, bei Überfällen durch bewaffnete Banden, bei plötzlichem Kriegsausbruch, politischem Machtwechsel, Aufständen)</w:t>
            </w:r>
          </w:p>
        </w:tc>
        <w:tc>
          <w:tcPr>
            <w:tcW w:w="60" w:type="dxa"/>
            <w:vMerge w:val="restart"/>
            <w:shd w:val="clear" w:color="auto" w:fill="D7EAF9"/>
            <w:vAlign w:val="center"/>
          </w:tcPr>
          <w:p w14:paraId="06A3063E"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332EB3"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934904"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64FCF0"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485EE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66D83FC" w14:textId="3D277CD7"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226D19A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7212B60" w14:textId="77777777">
        <w:tc>
          <w:tcPr>
            <w:tcW w:w="15" w:type="dxa"/>
            <w:vMerge/>
            <w:shd w:val="clear" w:color="auto" w:fill="D7EAF9"/>
            <w:vAlign w:val="center"/>
          </w:tcPr>
          <w:p w14:paraId="39EB1AA3"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B69C12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32391C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9CDB0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8C9ED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B6C0D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1132C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BD4DB7F"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FF5789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B728796" w14:textId="77777777">
        <w:trPr>
          <w:trHeight w:hRule="exact" w:val="330"/>
        </w:trPr>
        <w:tc>
          <w:tcPr>
            <w:tcW w:w="15" w:type="dxa"/>
            <w:vMerge w:val="restart"/>
            <w:shd w:val="clear" w:color="auto" w:fill="auto"/>
          </w:tcPr>
          <w:p w14:paraId="7E89E3E1"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0AF81F0F"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Einreisebedingungen sind erfüllt (z. B. Visum).</w:t>
            </w:r>
            <w:r w:rsidRPr="001B3266">
              <w:rPr>
                <w:rStyle w:val="FakeCharacterStyle"/>
                <w:rFonts w:ascii="Source Sans 3" w:hAnsi="Source Sans 3"/>
                <w:color w:val="000000"/>
                <w:sz w:val="20"/>
              </w:rPr>
              <w:br/>
              <w:t xml:space="preserve">Die Beschäftigten sind über Zollformalitäten, </w:t>
            </w:r>
            <w:proofErr w:type="spellStart"/>
            <w:r w:rsidRPr="001B3266">
              <w:rPr>
                <w:rStyle w:val="FakeCharacterStyle"/>
                <w:rFonts w:ascii="Source Sans 3" w:hAnsi="Source Sans 3"/>
                <w:color w:val="000000"/>
                <w:sz w:val="20"/>
              </w:rPr>
              <w:t>Carnets</w:t>
            </w:r>
            <w:proofErr w:type="spellEnd"/>
            <w:r w:rsidRPr="001B3266">
              <w:rPr>
                <w:rStyle w:val="FakeCharacterStyle"/>
                <w:rFonts w:ascii="Source Sans 3" w:hAnsi="Source Sans 3"/>
                <w:color w:val="000000"/>
                <w:sz w:val="20"/>
              </w:rPr>
              <w:t>, zollrechtliche Probleme, Ein- / Ausfuhr von Devisen, Strafrechtliche Vorschriften etc. informiert.</w:t>
            </w:r>
          </w:p>
        </w:tc>
        <w:tc>
          <w:tcPr>
            <w:tcW w:w="60" w:type="dxa"/>
            <w:vMerge w:val="restart"/>
            <w:shd w:val="clear" w:color="auto" w:fill="auto"/>
          </w:tcPr>
          <w:p w14:paraId="6BCC40B6"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DB8426"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696D5D"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954E2B"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E4A91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5383059" w14:textId="2EED18A0"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47A3A15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1CF7896" w14:textId="77777777">
        <w:tc>
          <w:tcPr>
            <w:tcW w:w="15" w:type="dxa"/>
            <w:vMerge/>
            <w:shd w:val="clear" w:color="auto" w:fill="auto"/>
          </w:tcPr>
          <w:p w14:paraId="23C869A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A8ABFC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7EC1C6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0A262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65BF3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658B2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C983FC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7D331EC"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5C2EFDE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685904E" w14:textId="77777777">
        <w:trPr>
          <w:trHeight w:hRule="exact" w:val="15"/>
        </w:trPr>
        <w:tc>
          <w:tcPr>
            <w:tcW w:w="15" w:type="dxa"/>
            <w:vMerge w:val="restart"/>
            <w:shd w:val="clear" w:color="auto" w:fill="D7EAF9"/>
            <w:vAlign w:val="center"/>
          </w:tcPr>
          <w:p w14:paraId="5F51DB05"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624C486C"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23834FDF"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9BE26B"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4A1CD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41CC4F"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F47C8D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FF1C223" w14:textId="58D687C4"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78B1C2A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E86BD42" w14:textId="77777777">
        <w:trPr>
          <w:trHeight w:val="240"/>
        </w:trPr>
        <w:tc>
          <w:tcPr>
            <w:tcW w:w="15" w:type="dxa"/>
            <w:vMerge/>
            <w:shd w:val="clear" w:color="auto" w:fill="D7EAF9"/>
            <w:vAlign w:val="center"/>
          </w:tcPr>
          <w:p w14:paraId="5CFDE21E"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12D87450"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Notwendige Impfungen sind veranlasst und vorbeugende medizinische Maßnahmen sind ergriffen. Eine Beratung kann z. B. durch Fachärzte für Arbeitsmedizin mit reisemedizinischer Qualifikation erfolgen. Eine Reiseapotheke ist zusammengestellt.</w:t>
            </w:r>
            <w:r w:rsidRPr="001B3266">
              <w:rPr>
                <w:rStyle w:val="FakeCharacterStyle"/>
                <w:rFonts w:ascii="Source Sans 3" w:hAnsi="Source Sans 3"/>
                <w:color w:val="000000"/>
                <w:sz w:val="20"/>
              </w:rPr>
              <w:br/>
              <w:t xml:space="preserve">Weitere Informationen erhalten Sie z. </w:t>
            </w:r>
            <w:proofErr w:type="spellStart"/>
            <w:r w:rsidRPr="001B3266">
              <w:rPr>
                <w:rStyle w:val="FakeCharacterStyle"/>
                <w:rFonts w:ascii="Source Sans 3" w:hAnsi="Source Sans 3"/>
                <w:color w:val="000000"/>
                <w:sz w:val="20"/>
              </w:rPr>
              <w:t>B.bei</w:t>
            </w:r>
            <w:proofErr w:type="spellEnd"/>
            <w:r w:rsidRPr="001B3266">
              <w:rPr>
                <w:rStyle w:val="FakeCharacterStyle"/>
                <w:rFonts w:ascii="Source Sans 3" w:hAnsi="Source Sans 3"/>
                <w:color w:val="000000"/>
                <w:sz w:val="20"/>
              </w:rPr>
              <w:t>:</w:t>
            </w:r>
            <w:r w:rsidRPr="001B3266">
              <w:rPr>
                <w:rStyle w:val="FakeCharacterStyle"/>
                <w:rFonts w:ascii="Source Sans 3" w:hAnsi="Source Sans 3"/>
                <w:color w:val="000000"/>
                <w:sz w:val="20"/>
              </w:rPr>
              <w:br/>
              <w:t>- der deutschen Gesellschaft für Tropenmedizin www.dtg.org</w:t>
            </w:r>
            <w:r w:rsidRPr="001B3266">
              <w:rPr>
                <w:rStyle w:val="FakeCharacterStyle"/>
                <w:rFonts w:ascii="Source Sans 3" w:hAnsi="Source Sans 3"/>
                <w:color w:val="000000"/>
                <w:sz w:val="20"/>
              </w:rPr>
              <w:br/>
              <w:t>- dem Robert-Koch-Institut www.rki.de</w:t>
            </w:r>
            <w:r w:rsidRPr="001B3266">
              <w:rPr>
                <w:rStyle w:val="FakeCharacterStyle"/>
                <w:rFonts w:ascii="Source Sans 3" w:hAnsi="Source Sans 3"/>
                <w:color w:val="000000"/>
                <w:sz w:val="20"/>
              </w:rPr>
              <w:br/>
              <w:t xml:space="preserve">- dem </w:t>
            </w:r>
            <w:proofErr w:type="spellStart"/>
            <w:r w:rsidRPr="001B3266">
              <w:rPr>
                <w:rStyle w:val="FakeCharacterStyle"/>
                <w:rFonts w:ascii="Source Sans 3" w:hAnsi="Source Sans 3"/>
                <w:color w:val="000000"/>
                <w:sz w:val="20"/>
              </w:rPr>
              <w:t>Berhard</w:t>
            </w:r>
            <w:proofErr w:type="spellEnd"/>
            <w:r w:rsidRPr="001B3266">
              <w:rPr>
                <w:rStyle w:val="FakeCharacterStyle"/>
                <w:rFonts w:ascii="Source Sans 3" w:hAnsi="Source Sans 3"/>
                <w:color w:val="000000"/>
                <w:sz w:val="20"/>
              </w:rPr>
              <w:t>-</w:t>
            </w:r>
            <w:proofErr w:type="spellStart"/>
            <w:r w:rsidRPr="001B3266">
              <w:rPr>
                <w:rStyle w:val="FakeCharacterStyle"/>
                <w:rFonts w:ascii="Source Sans 3" w:hAnsi="Source Sans 3"/>
                <w:color w:val="000000"/>
                <w:sz w:val="20"/>
              </w:rPr>
              <w:t>Nocht</w:t>
            </w:r>
            <w:proofErr w:type="spellEnd"/>
            <w:r w:rsidRPr="001B3266">
              <w:rPr>
                <w:rStyle w:val="FakeCharacterStyle"/>
                <w:rFonts w:ascii="Source Sans 3" w:hAnsi="Source Sans 3"/>
                <w:color w:val="000000"/>
                <w:sz w:val="20"/>
              </w:rPr>
              <w:t>-Institut für Tropenmedizin www.bnitm.de</w:t>
            </w:r>
            <w:r w:rsidRPr="001B3266">
              <w:rPr>
                <w:rStyle w:val="FakeCharacterStyle"/>
                <w:rFonts w:ascii="Source Sans 3" w:hAnsi="Source Sans 3"/>
                <w:color w:val="000000"/>
                <w:sz w:val="20"/>
              </w:rPr>
              <w:br/>
              <w:t>- der Weltgesundheitsorganisation www.who.int.</w:t>
            </w:r>
          </w:p>
        </w:tc>
        <w:tc>
          <w:tcPr>
            <w:tcW w:w="60" w:type="dxa"/>
            <w:vMerge/>
            <w:shd w:val="clear" w:color="auto" w:fill="D7EAF9"/>
            <w:vAlign w:val="center"/>
          </w:tcPr>
          <w:p w14:paraId="14F2EB9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45DBF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14B58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85B0C0"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DDA7704"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31149B73"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7E9C5571" w14:textId="77777777" w:rsidR="00BC0171" w:rsidRPr="001B3266" w:rsidRDefault="00BC0171" w:rsidP="001B3266">
            <w:pPr>
              <w:spacing w:line="240" w:lineRule="exact"/>
              <w:rPr>
                <w:rStyle w:val="FakeCharacterStyle"/>
                <w:rFonts w:ascii="Source Sans 3" w:hAnsi="Source Sans 3"/>
              </w:rPr>
            </w:pPr>
          </w:p>
        </w:tc>
      </w:tr>
      <w:tr w:rsidR="00BC0171" w:rsidRPr="001B3266" w14:paraId="262ABC09" w14:textId="77777777">
        <w:tc>
          <w:tcPr>
            <w:tcW w:w="15" w:type="dxa"/>
            <w:vMerge/>
            <w:shd w:val="clear" w:color="auto" w:fill="D7EAF9"/>
            <w:vAlign w:val="center"/>
          </w:tcPr>
          <w:p w14:paraId="2217701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834A18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626DE6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2F5EE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5887F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6472C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94461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2519542"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ED7C19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FFE4066" w14:textId="77777777">
        <w:trPr>
          <w:trHeight w:hRule="exact" w:val="15"/>
        </w:trPr>
        <w:tc>
          <w:tcPr>
            <w:tcW w:w="15" w:type="dxa"/>
            <w:vMerge w:val="restart"/>
            <w:shd w:val="clear" w:color="auto" w:fill="auto"/>
          </w:tcPr>
          <w:p w14:paraId="507C7A9D"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5278AE9A"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7ACF346A"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1ACAFA"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E9DE6A"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06839D"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FF408A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FFD0114" w14:textId="39235BA5"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681F334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1826433" w14:textId="77777777">
        <w:trPr>
          <w:trHeight w:val="240"/>
        </w:trPr>
        <w:tc>
          <w:tcPr>
            <w:tcW w:w="15" w:type="dxa"/>
            <w:vMerge/>
            <w:shd w:val="clear" w:color="auto" w:fill="auto"/>
          </w:tcPr>
          <w:p w14:paraId="27F93F3B"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1FFB7A6D"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Unterbringung vor Ort, der Transport zur Arbeitsstelle sowie der Kontakt zu den Beschäftigten vor Ort ist sichergestellt.</w:t>
            </w:r>
            <w:r w:rsidRPr="001B3266">
              <w:rPr>
                <w:rStyle w:val="FakeCharacterStyle"/>
                <w:rFonts w:ascii="Source Sans 3" w:hAnsi="Source Sans 3"/>
                <w:color w:val="000000"/>
                <w:sz w:val="20"/>
              </w:rPr>
              <w:br/>
              <w:t>Kreditkarte mit ausreichendem Limit steht ggfs. zur Verfügung; bei längeren Aufenthalten Gehaltsüberweisung ins Ausland;</w:t>
            </w:r>
            <w:r w:rsidRPr="001B3266">
              <w:rPr>
                <w:rStyle w:val="FakeCharacterStyle"/>
                <w:rFonts w:ascii="Source Sans 3" w:hAnsi="Source Sans 3"/>
                <w:color w:val="000000"/>
                <w:sz w:val="20"/>
              </w:rPr>
              <w:br/>
              <w:t>doppelseitige, mehrsprachige Visitenkarten zur Verfügung stellen, z. B. in der Landessprache und Englisch;</w:t>
            </w:r>
          </w:p>
        </w:tc>
        <w:tc>
          <w:tcPr>
            <w:tcW w:w="60" w:type="dxa"/>
            <w:vMerge/>
            <w:shd w:val="clear" w:color="auto" w:fill="auto"/>
          </w:tcPr>
          <w:p w14:paraId="0D945FB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28F18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C7BB0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5E478B"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5EB7717"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25446DCC"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4D34E6AD" w14:textId="77777777" w:rsidR="00BC0171" w:rsidRPr="001B3266" w:rsidRDefault="00BC0171" w:rsidP="001B3266">
            <w:pPr>
              <w:spacing w:line="240" w:lineRule="exact"/>
              <w:rPr>
                <w:rStyle w:val="FakeCharacterStyle"/>
                <w:rFonts w:ascii="Source Sans 3" w:hAnsi="Source Sans 3"/>
              </w:rPr>
            </w:pPr>
          </w:p>
        </w:tc>
      </w:tr>
      <w:tr w:rsidR="00BC0171" w:rsidRPr="001B3266" w14:paraId="4AD99F3B" w14:textId="77777777">
        <w:tc>
          <w:tcPr>
            <w:tcW w:w="15" w:type="dxa"/>
            <w:vMerge/>
            <w:shd w:val="clear" w:color="auto" w:fill="auto"/>
          </w:tcPr>
          <w:p w14:paraId="024ABAD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07EE9A6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7A7488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958CE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4C177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2D395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FDF49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39DC004"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5DC2DE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15E16B7" w14:textId="77777777">
        <w:trPr>
          <w:trHeight w:hRule="exact" w:val="15"/>
        </w:trPr>
        <w:tc>
          <w:tcPr>
            <w:tcW w:w="15" w:type="dxa"/>
            <w:vMerge w:val="restart"/>
            <w:shd w:val="clear" w:color="auto" w:fill="D7EAF9"/>
            <w:vAlign w:val="center"/>
          </w:tcPr>
          <w:p w14:paraId="19BE69A3"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38E74577"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1B60C95D"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19B42C"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21EF73"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EBE52C"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8C38D0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105CFF5" w14:textId="1C7FA2EF"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3707CD5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903A0BB" w14:textId="77777777">
        <w:trPr>
          <w:trHeight w:val="240"/>
        </w:trPr>
        <w:tc>
          <w:tcPr>
            <w:tcW w:w="15" w:type="dxa"/>
            <w:vMerge/>
            <w:shd w:val="clear" w:color="auto" w:fill="D7EAF9"/>
            <w:vAlign w:val="center"/>
          </w:tcPr>
          <w:p w14:paraId="519A5195"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2838989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Ansprechpartner/Adressen vor Ort für Notfallsituationen sind bekanntgegeben, z. B.:</w:t>
            </w:r>
            <w:r w:rsidRPr="001B3266">
              <w:rPr>
                <w:rStyle w:val="FakeCharacterStyle"/>
                <w:rFonts w:ascii="Source Sans 3" w:hAnsi="Source Sans 3"/>
                <w:color w:val="000000"/>
                <w:sz w:val="20"/>
              </w:rPr>
              <w:br/>
              <w:t>- Botschaft/Konsulat</w:t>
            </w:r>
            <w:r w:rsidRPr="001B3266">
              <w:rPr>
                <w:rStyle w:val="FakeCharacterStyle"/>
                <w:rFonts w:ascii="Source Sans 3" w:hAnsi="Source Sans 3"/>
                <w:color w:val="000000"/>
                <w:sz w:val="20"/>
              </w:rPr>
              <w:br/>
              <w:t>- Ärzte/Krankenhaus/Erste Hilfe</w:t>
            </w:r>
            <w:r w:rsidRPr="001B3266">
              <w:rPr>
                <w:rStyle w:val="FakeCharacterStyle"/>
                <w:rFonts w:ascii="Source Sans 3" w:hAnsi="Source Sans 3"/>
                <w:color w:val="000000"/>
                <w:sz w:val="20"/>
              </w:rPr>
              <w:br/>
              <w:t>- Firma</w:t>
            </w:r>
            <w:r w:rsidRPr="001B3266">
              <w:rPr>
                <w:rStyle w:val="FakeCharacterStyle"/>
                <w:rFonts w:ascii="Source Sans 3" w:hAnsi="Source Sans 3"/>
                <w:color w:val="000000"/>
                <w:sz w:val="20"/>
              </w:rPr>
              <w:br/>
            </w:r>
            <w:r w:rsidRPr="001B3266">
              <w:rPr>
                <w:rStyle w:val="FakeCharacterStyle"/>
                <w:rFonts w:ascii="Source Sans 3" w:hAnsi="Source Sans 3"/>
                <w:color w:val="000000"/>
                <w:sz w:val="20"/>
              </w:rPr>
              <w:br/>
              <w:t>Ein Notfallplan z. B. für das schnelle Verlassen des Landes ist ggfs. abgestimmt.</w:t>
            </w:r>
            <w:r w:rsidRPr="001B3266">
              <w:rPr>
                <w:rStyle w:val="FakeCharacterStyle"/>
                <w:rFonts w:ascii="Source Sans 3" w:hAnsi="Source Sans 3"/>
                <w:color w:val="000000"/>
                <w:sz w:val="20"/>
              </w:rPr>
              <w:br/>
            </w:r>
            <w:r w:rsidRPr="001B3266">
              <w:rPr>
                <w:rStyle w:val="FakeCharacterStyle"/>
                <w:rFonts w:ascii="Source Sans 3" w:hAnsi="Source Sans 3"/>
                <w:color w:val="000000"/>
                <w:sz w:val="20"/>
              </w:rPr>
              <w:br/>
              <w:t>24-Stunden-Notfall-Hotline der BG ETEM bei Arbeitsunfällen im Ausland: +49 (0)2 11 - 30 18 05 31</w:t>
            </w:r>
          </w:p>
        </w:tc>
        <w:tc>
          <w:tcPr>
            <w:tcW w:w="60" w:type="dxa"/>
            <w:vMerge/>
            <w:shd w:val="clear" w:color="auto" w:fill="D7EAF9"/>
            <w:vAlign w:val="center"/>
          </w:tcPr>
          <w:p w14:paraId="1E41F1E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EA151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37FBF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C9AF5D"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B592F97"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5783A585"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7071CE48" w14:textId="77777777" w:rsidR="00BC0171" w:rsidRPr="001B3266" w:rsidRDefault="00BC0171" w:rsidP="001B3266">
            <w:pPr>
              <w:spacing w:line="240" w:lineRule="exact"/>
              <w:rPr>
                <w:rStyle w:val="FakeCharacterStyle"/>
                <w:rFonts w:ascii="Source Sans 3" w:hAnsi="Source Sans 3"/>
              </w:rPr>
            </w:pPr>
          </w:p>
        </w:tc>
      </w:tr>
      <w:tr w:rsidR="00BC0171" w:rsidRPr="001B3266" w14:paraId="68927E95" w14:textId="77777777">
        <w:tc>
          <w:tcPr>
            <w:tcW w:w="15" w:type="dxa"/>
            <w:vMerge/>
            <w:shd w:val="clear" w:color="auto" w:fill="D7EAF9"/>
            <w:vAlign w:val="center"/>
          </w:tcPr>
          <w:p w14:paraId="7B3A1A7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F15728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4D8CE8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79327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91FC7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8E1C2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DB826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12668A8"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989DA8F" w14:textId="77777777" w:rsidR="00BC0171" w:rsidRPr="001B3266" w:rsidRDefault="00BC0171" w:rsidP="001B3266">
            <w:pPr>
              <w:pStyle w:val="ParagraphStyle32"/>
              <w:spacing w:line="240" w:lineRule="exact"/>
              <w:rPr>
                <w:rStyle w:val="FakeCharacterStyle"/>
                <w:rFonts w:ascii="Source Sans 3" w:hAnsi="Source Sans 3"/>
              </w:rPr>
            </w:pPr>
          </w:p>
        </w:tc>
      </w:tr>
    </w:tbl>
    <w:p w14:paraId="570F03C7" w14:textId="77777777" w:rsidR="00BC0171" w:rsidRPr="001B3266" w:rsidRDefault="00BC0171" w:rsidP="001B3266">
      <w:pPr>
        <w:spacing w:line="240" w:lineRule="exact"/>
        <w:rPr>
          <w:rFonts w:ascii="Source Sans 3" w:hAnsi="Source Sans 3"/>
        </w:rPr>
        <w:sectPr w:rsidR="00BC0171" w:rsidRPr="001B3266">
          <w:headerReference w:type="default" r:id="rId33"/>
          <w:footerReference w:type="default" r:id="rId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099E7111" w14:textId="77777777">
        <w:trPr>
          <w:trHeight w:hRule="exact" w:val="345"/>
        </w:trPr>
        <w:tc>
          <w:tcPr>
            <w:tcW w:w="15" w:type="dxa"/>
            <w:vMerge w:val="restart"/>
            <w:shd w:val="clear" w:color="auto" w:fill="auto"/>
          </w:tcPr>
          <w:p w14:paraId="7610C77A"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7CC17985"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Reisemerkblätter mit landesspezifischen Sicherheitshinweisen sind bereitgestellt.</w:t>
            </w:r>
          </w:p>
          <w:p w14:paraId="255FDA3B" w14:textId="77777777" w:rsidR="00BC0171" w:rsidRPr="001B3266" w:rsidRDefault="00193204" w:rsidP="001B3266">
            <w:pPr>
              <w:pStyle w:val="ParagraphStyle38"/>
              <w:spacing w:line="240" w:lineRule="exact"/>
              <w:rPr>
                <w:rStyle w:val="FakeCharacterStyle"/>
                <w:rFonts w:ascii="Source Sans 3" w:hAnsi="Source Sans 3"/>
                <w:color w:val="000000"/>
                <w:sz w:val="20"/>
              </w:rPr>
            </w:pPr>
            <w:hyperlink r:id="rId35" w:tooltip="www.auswärtiges-amt.de" w:history="1">
              <w:r w:rsidR="006E665C" w:rsidRPr="001B3266">
                <w:rPr>
                  <w:rStyle w:val="FakeCharacterStyle"/>
                  <w:rFonts w:ascii="Source Sans 3" w:hAnsi="Source Sans 3"/>
                  <w:color w:val="000000"/>
                  <w:sz w:val="20"/>
                  <w:u w:val="single"/>
                </w:rPr>
                <w:t>www.auswärtiges-amt.de</w:t>
              </w:r>
            </w:hyperlink>
          </w:p>
        </w:tc>
        <w:tc>
          <w:tcPr>
            <w:tcW w:w="60" w:type="dxa"/>
            <w:vMerge w:val="restart"/>
            <w:shd w:val="clear" w:color="auto" w:fill="auto"/>
          </w:tcPr>
          <w:p w14:paraId="6943C719"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39F6BA"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BB25F3"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AB8FBA"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B5B21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57E7FFE" w14:textId="679A6411"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3100E00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2EB568B" w14:textId="77777777">
        <w:tc>
          <w:tcPr>
            <w:tcW w:w="15" w:type="dxa"/>
            <w:vMerge/>
            <w:shd w:val="clear" w:color="auto" w:fill="auto"/>
          </w:tcPr>
          <w:p w14:paraId="1E643F7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06E38B1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25C3A3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330F2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DA031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B5901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65195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38B1DA4"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AFCE50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C880036" w14:textId="77777777">
        <w:trPr>
          <w:trHeight w:hRule="exact" w:val="15"/>
        </w:trPr>
        <w:tc>
          <w:tcPr>
            <w:tcW w:w="15" w:type="dxa"/>
            <w:vMerge w:val="restart"/>
            <w:shd w:val="clear" w:color="auto" w:fill="D7EAF9"/>
            <w:vAlign w:val="center"/>
          </w:tcPr>
          <w:p w14:paraId="79640F40"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0EA9F4A7"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291B5B73"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9007C6"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86E4DC"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06B305"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30EC4A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899E0A1" w14:textId="28FDD7B0"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024B444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DC88E27" w14:textId="77777777">
        <w:trPr>
          <w:trHeight w:val="240"/>
        </w:trPr>
        <w:tc>
          <w:tcPr>
            <w:tcW w:w="15" w:type="dxa"/>
            <w:vMerge/>
            <w:shd w:val="clear" w:color="auto" w:fill="D7EAF9"/>
            <w:vAlign w:val="center"/>
          </w:tcPr>
          <w:p w14:paraId="287CE0FA"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59CF9AA1"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Der Versicherungsschutz ist sichergestellt (BG-Schutz, evtl. separate Auslandsunfall- und Rückholversicherung, Krankenversicherung).</w:t>
            </w:r>
          </w:p>
        </w:tc>
        <w:tc>
          <w:tcPr>
            <w:tcW w:w="60" w:type="dxa"/>
            <w:vMerge/>
            <w:shd w:val="clear" w:color="auto" w:fill="D7EAF9"/>
            <w:vAlign w:val="center"/>
          </w:tcPr>
          <w:p w14:paraId="0C6BFB1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8C6AB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E69B4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E03130"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ECBC6F7"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4A9CEB57"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00FD3AE2" w14:textId="77777777" w:rsidR="00BC0171" w:rsidRPr="001B3266" w:rsidRDefault="00BC0171" w:rsidP="001B3266">
            <w:pPr>
              <w:spacing w:line="240" w:lineRule="exact"/>
              <w:rPr>
                <w:rStyle w:val="FakeCharacterStyle"/>
                <w:rFonts w:ascii="Source Sans 3" w:hAnsi="Source Sans 3"/>
              </w:rPr>
            </w:pPr>
          </w:p>
        </w:tc>
      </w:tr>
      <w:tr w:rsidR="00BC0171" w:rsidRPr="001B3266" w14:paraId="67F9297C" w14:textId="77777777">
        <w:tc>
          <w:tcPr>
            <w:tcW w:w="15" w:type="dxa"/>
            <w:vMerge/>
            <w:shd w:val="clear" w:color="auto" w:fill="D7EAF9"/>
            <w:vAlign w:val="center"/>
          </w:tcPr>
          <w:p w14:paraId="62021B6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5E2FED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057AFA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FBB92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FAA1E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22C0B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47E81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8A0DD94"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E615B5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06EB39F" w14:textId="77777777">
        <w:trPr>
          <w:trHeight w:hRule="exact" w:val="45"/>
        </w:trPr>
        <w:tc>
          <w:tcPr>
            <w:tcW w:w="9870" w:type="dxa"/>
            <w:gridSpan w:val="9"/>
            <w:shd w:val="clear" w:color="auto" w:fill="auto"/>
          </w:tcPr>
          <w:p w14:paraId="5CB96BF0"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7A6FACCF" wp14:editId="29457FFB">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6"/>
                          <a:stretch>
                            <a:fillRect/>
                          </a:stretch>
                        </pic:blipFill>
                        <pic:spPr>
                          <a:xfrm>
                            <a:off x="0" y="0"/>
                            <a:ext cx="6267450" cy="28575"/>
                          </a:xfrm>
                          <a:prstGeom prst="rect">
                            <a:avLst/>
                          </a:prstGeom>
                          <a:noFill/>
                        </pic:spPr>
                      </pic:pic>
                    </a:graphicData>
                  </a:graphic>
                </wp:inline>
              </w:drawing>
            </w:r>
          </w:p>
        </w:tc>
      </w:tr>
    </w:tbl>
    <w:p w14:paraId="41EDC80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3E0D3720" w14:textId="77777777">
        <w:trPr>
          <w:trHeight w:hRule="exact" w:val="345"/>
        </w:trPr>
        <w:tc>
          <w:tcPr>
            <w:tcW w:w="15" w:type="dxa"/>
          </w:tcPr>
          <w:p w14:paraId="5A1EC81F"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69F02D78"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1C089AF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50C7334A" w14:textId="77777777">
        <w:tc>
          <w:tcPr>
            <w:tcW w:w="9870" w:type="dxa"/>
            <w:shd w:val="clear" w:color="auto" w:fill="auto"/>
          </w:tcPr>
          <w:p w14:paraId="112EF05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Internet-Adresse: http://www.auswaertiges-amt.de/de/startseite_node.html</w:t>
            </w:r>
          </w:p>
        </w:tc>
      </w:tr>
    </w:tbl>
    <w:p w14:paraId="05077720"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49E8D301" w14:textId="77777777">
        <w:trPr>
          <w:trHeight w:hRule="exact" w:val="300"/>
        </w:trPr>
        <w:tc>
          <w:tcPr>
            <w:tcW w:w="9870" w:type="dxa"/>
            <w:gridSpan w:val="6"/>
            <w:shd w:val="clear" w:color="auto" w:fill="auto"/>
          </w:tcPr>
          <w:p w14:paraId="0A71C6EB"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16BD9007" w14:textId="77777777">
        <w:trPr>
          <w:trHeight w:hRule="exact" w:val="345"/>
        </w:trPr>
        <w:tc>
          <w:tcPr>
            <w:tcW w:w="1440" w:type="dxa"/>
            <w:gridSpan w:val="2"/>
            <w:shd w:val="clear" w:color="auto" w:fill="auto"/>
          </w:tcPr>
          <w:p w14:paraId="03F39898"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3331C0C8" w14:textId="77777777" w:rsidR="00BC0171" w:rsidRPr="001B3266" w:rsidRDefault="00BC0171" w:rsidP="001B3266">
            <w:pPr>
              <w:spacing w:line="240" w:lineRule="exact"/>
              <w:rPr>
                <w:rStyle w:val="FakeCharacterStyle"/>
                <w:rFonts w:ascii="Source Sans 3" w:hAnsi="Source Sans 3"/>
              </w:rPr>
            </w:pPr>
          </w:p>
        </w:tc>
      </w:tr>
      <w:tr w:rsidR="00BC0171" w:rsidRPr="001B3266" w14:paraId="3681AF33" w14:textId="77777777">
        <w:trPr>
          <w:trHeight w:hRule="exact" w:val="255"/>
        </w:trPr>
        <w:tc>
          <w:tcPr>
            <w:tcW w:w="9870" w:type="dxa"/>
            <w:gridSpan w:val="6"/>
            <w:shd w:val="clear" w:color="auto" w:fill="auto"/>
          </w:tcPr>
          <w:p w14:paraId="014B0815" w14:textId="77777777" w:rsidR="00BC0171" w:rsidRPr="001B3266" w:rsidRDefault="00BC0171" w:rsidP="001B3266">
            <w:pPr>
              <w:pStyle w:val="ParagraphStyle42"/>
              <w:spacing w:line="240" w:lineRule="exact"/>
              <w:rPr>
                <w:rStyle w:val="CharacterStyle28"/>
                <w:rFonts w:ascii="Source Sans 3" w:hAnsi="Source Sans 3"/>
              </w:rPr>
            </w:pPr>
          </w:p>
        </w:tc>
      </w:tr>
      <w:tr w:rsidR="00BC0171" w:rsidRPr="001B3266" w14:paraId="13AE49AC" w14:textId="77777777">
        <w:trPr>
          <w:trHeight w:hRule="exact" w:val="570"/>
        </w:trPr>
        <w:tc>
          <w:tcPr>
            <w:tcW w:w="9870" w:type="dxa"/>
            <w:gridSpan w:val="6"/>
            <w:shd w:val="clear" w:color="auto" w:fill="auto"/>
          </w:tcPr>
          <w:p w14:paraId="282AF964"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68A34C5A" w14:textId="77777777">
        <w:trPr>
          <w:trHeight w:hRule="exact" w:val="285"/>
        </w:trPr>
        <w:tc>
          <w:tcPr>
            <w:tcW w:w="15" w:type="dxa"/>
          </w:tcPr>
          <w:p w14:paraId="204D04E2"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45C10AD2"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19C90763"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502D266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6F27E5AF" w14:textId="77777777" w:rsidR="00BC0171" w:rsidRPr="001B3266" w:rsidRDefault="00BC0171" w:rsidP="001B3266">
            <w:pPr>
              <w:spacing w:line="240" w:lineRule="exact"/>
              <w:rPr>
                <w:rStyle w:val="FakeCharacterStyle"/>
                <w:rFonts w:ascii="Source Sans 3" w:hAnsi="Source Sans 3"/>
              </w:rPr>
            </w:pPr>
          </w:p>
        </w:tc>
      </w:tr>
      <w:tr w:rsidR="00BC0171" w:rsidRPr="001B3266" w14:paraId="160E010F" w14:textId="77777777">
        <w:trPr>
          <w:trHeight w:hRule="exact" w:val="1245"/>
        </w:trPr>
        <w:tc>
          <w:tcPr>
            <w:tcW w:w="15" w:type="dxa"/>
          </w:tcPr>
          <w:p w14:paraId="5BB51A8B"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4DC83E6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324B4C8E"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01E33CA1" w14:textId="77777777">
        <w:trPr>
          <w:trHeight w:hRule="exact" w:val="285"/>
        </w:trPr>
        <w:tc>
          <w:tcPr>
            <w:tcW w:w="15" w:type="dxa"/>
          </w:tcPr>
          <w:p w14:paraId="0DC4AE98"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4D6AA9E0"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1003DA1C"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7ED30E9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3D2F1C75" w14:textId="77777777">
        <w:trPr>
          <w:trHeight w:hRule="exact" w:val="1110"/>
        </w:trPr>
        <w:tc>
          <w:tcPr>
            <w:tcW w:w="15" w:type="dxa"/>
          </w:tcPr>
          <w:p w14:paraId="05999F85"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7189592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53638EA4" w14:textId="77777777" w:rsidR="00BC0171" w:rsidRPr="001B3266" w:rsidRDefault="00BC0171" w:rsidP="001B3266">
      <w:pPr>
        <w:spacing w:line="240" w:lineRule="exact"/>
        <w:rPr>
          <w:rFonts w:ascii="Source Sans 3" w:hAnsi="Source Sans 3"/>
        </w:rPr>
        <w:sectPr w:rsidR="00BC0171" w:rsidRPr="001B3266">
          <w:headerReference w:type="default" r:id="rId36"/>
          <w:footerReference w:type="default" r:id="rId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73D7EF87" w14:textId="77777777">
        <w:trPr>
          <w:trHeight w:hRule="exact" w:val="360"/>
        </w:trPr>
        <w:tc>
          <w:tcPr>
            <w:tcW w:w="9870" w:type="dxa"/>
            <w:gridSpan w:val="3"/>
            <w:shd w:val="clear" w:color="auto" w:fill="auto"/>
          </w:tcPr>
          <w:p w14:paraId="2D641720"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1. Arbeitsschutzorganisation</w:t>
            </w:r>
          </w:p>
        </w:tc>
      </w:tr>
      <w:tr w:rsidR="00BC0171" w:rsidRPr="001B3266" w14:paraId="14644A05" w14:textId="77777777">
        <w:trPr>
          <w:trHeight w:hRule="exact" w:val="360"/>
        </w:trPr>
        <w:tc>
          <w:tcPr>
            <w:tcW w:w="9870" w:type="dxa"/>
            <w:gridSpan w:val="3"/>
            <w:shd w:val="clear" w:color="auto" w:fill="auto"/>
          </w:tcPr>
          <w:p w14:paraId="3E0D0421"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Beschaffung technischer Arbeitsmittel</w:t>
            </w:r>
          </w:p>
        </w:tc>
      </w:tr>
      <w:tr w:rsidR="00BC0171" w:rsidRPr="001B3266" w14:paraId="5A46B651" w14:textId="77777777">
        <w:trPr>
          <w:trHeight w:hRule="exact" w:val="345"/>
        </w:trPr>
        <w:tc>
          <w:tcPr>
            <w:tcW w:w="2700" w:type="dxa"/>
            <w:shd w:val="clear" w:color="auto" w:fill="auto"/>
          </w:tcPr>
          <w:p w14:paraId="66786819"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343E6F75" w14:textId="77777777" w:rsidR="00BC0171" w:rsidRPr="001B3266" w:rsidRDefault="00BC0171" w:rsidP="001B3266">
            <w:pPr>
              <w:spacing w:line="240" w:lineRule="exact"/>
              <w:rPr>
                <w:rStyle w:val="FakeCharacterStyle"/>
                <w:rFonts w:ascii="Source Sans 3" w:hAnsi="Source Sans 3"/>
              </w:rPr>
            </w:pPr>
          </w:p>
        </w:tc>
      </w:tr>
      <w:tr w:rsidR="00BC0171" w:rsidRPr="001B3266" w14:paraId="19A398F5" w14:textId="77777777">
        <w:tc>
          <w:tcPr>
            <w:tcW w:w="9855" w:type="dxa"/>
            <w:gridSpan w:val="2"/>
            <w:shd w:val="clear" w:color="auto" w:fill="auto"/>
          </w:tcPr>
          <w:p w14:paraId="65CD20F5"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Sicherheitstechnisch mangelhafte Arbeitsmittel</w:t>
            </w:r>
          </w:p>
        </w:tc>
        <w:tc>
          <w:tcPr>
            <w:tcW w:w="15" w:type="dxa"/>
          </w:tcPr>
          <w:p w14:paraId="0976478D" w14:textId="77777777" w:rsidR="00BC0171" w:rsidRPr="001B3266" w:rsidRDefault="00BC0171" w:rsidP="001B3266">
            <w:pPr>
              <w:spacing w:line="240" w:lineRule="exact"/>
              <w:rPr>
                <w:rStyle w:val="FakeCharacterStyle"/>
                <w:rFonts w:ascii="Source Sans 3" w:hAnsi="Source Sans 3"/>
              </w:rPr>
            </w:pPr>
          </w:p>
        </w:tc>
      </w:tr>
      <w:tr w:rsidR="00BC0171" w:rsidRPr="001B3266" w14:paraId="24FFDD42" w14:textId="77777777">
        <w:trPr>
          <w:trHeight w:hRule="exact" w:val="240"/>
        </w:trPr>
        <w:tc>
          <w:tcPr>
            <w:tcW w:w="9870" w:type="dxa"/>
            <w:gridSpan w:val="3"/>
            <w:shd w:val="clear" w:color="auto" w:fill="auto"/>
          </w:tcPr>
          <w:p w14:paraId="342FB357" w14:textId="77777777" w:rsidR="00BC0171" w:rsidRPr="001B3266" w:rsidRDefault="00BC0171" w:rsidP="001B3266">
            <w:pPr>
              <w:pStyle w:val="ParagraphStyle23"/>
              <w:spacing w:line="240" w:lineRule="exact"/>
              <w:rPr>
                <w:rStyle w:val="FakeCharacterStyle"/>
                <w:rFonts w:ascii="Source Sans 3" w:hAnsi="Source Sans 3"/>
              </w:rPr>
            </w:pPr>
          </w:p>
        </w:tc>
      </w:tr>
    </w:tbl>
    <w:p w14:paraId="06D7FFDA"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3C86740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77EFDA0"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DD4BC24"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54282D2"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3A1B903"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E437258"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282EB265" w14:textId="77777777">
        <w:trPr>
          <w:trHeight w:hRule="exact" w:val="330"/>
        </w:trPr>
        <w:tc>
          <w:tcPr>
            <w:tcW w:w="15" w:type="dxa"/>
            <w:vMerge w:val="restart"/>
            <w:shd w:val="clear" w:color="auto" w:fill="D7EAF9"/>
            <w:vAlign w:val="center"/>
          </w:tcPr>
          <w:p w14:paraId="0D1E3D7D"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298B1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Vorgaben zum Arbeitsschutz werden ermittelt.</w:t>
            </w:r>
          </w:p>
          <w:p w14:paraId="40C92740"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Hinweis:</w:t>
            </w:r>
          </w:p>
          <w:p w14:paraId="7FF3A9C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Fachkraft für Arbeitssicherheit und Betriebsarzt können bei Bedarf mit einbezogen werden</w:t>
            </w:r>
          </w:p>
          <w:p w14:paraId="41C5F85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Maßgebliche Anforderungen können mit Hilfe der Berufsgenossenschaft sowie der </w:t>
            </w:r>
          </w:p>
          <w:p w14:paraId="62D5C7FF"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Arbeitsschutzbehörde ermittelt werden. Anforderungen können sich auch aus DGUV-I, DGUV-R</w:t>
            </w:r>
          </w:p>
          <w:p w14:paraId="3E667507"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(www.dguv.de) oder </w:t>
            </w:r>
            <w:hyperlink r:id="rId38" w:tooltip="Expositionsbeschreibungen" w:history="1">
              <w:r w:rsidRPr="001B3266">
                <w:rPr>
                  <w:rStyle w:val="FakeCharacterStyle"/>
                  <w:rFonts w:ascii="Source Sans 3" w:hAnsi="Source Sans 3"/>
                  <w:color w:val="000000"/>
                  <w:sz w:val="20"/>
                  <w:u w:val="single"/>
                </w:rPr>
                <w:t>Expositionsbeschreibungen</w:t>
              </w:r>
            </w:hyperlink>
            <w:r w:rsidRPr="001B3266">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7BA45CE4"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8C7E60"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D92A48"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37B3F2"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FF0FB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40A1621" w14:textId="2D4849EA"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1FFAA2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769ADFE" w14:textId="77777777">
        <w:tc>
          <w:tcPr>
            <w:tcW w:w="15" w:type="dxa"/>
            <w:vMerge/>
            <w:shd w:val="clear" w:color="auto" w:fill="D7EAF9"/>
            <w:vAlign w:val="center"/>
          </w:tcPr>
          <w:p w14:paraId="227E909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C7D46F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D1883B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80F0D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A47C9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4D6D5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67DE5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6C9C3F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56FA71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21EEF97" w14:textId="77777777">
        <w:trPr>
          <w:trHeight w:hRule="exact" w:val="330"/>
        </w:trPr>
        <w:tc>
          <w:tcPr>
            <w:tcW w:w="15" w:type="dxa"/>
            <w:vMerge w:val="restart"/>
            <w:shd w:val="clear" w:color="auto" w:fill="auto"/>
          </w:tcPr>
          <w:p w14:paraId="7C44A92F"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711B6DF3"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44560979"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B64D16"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B80E92"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13DF1D"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6340E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ABE21B6" w14:textId="49485AB8"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3B1FE848"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75DD3B9" w14:textId="77777777">
        <w:tc>
          <w:tcPr>
            <w:tcW w:w="15" w:type="dxa"/>
            <w:vMerge/>
            <w:shd w:val="clear" w:color="auto" w:fill="auto"/>
          </w:tcPr>
          <w:p w14:paraId="07DA611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FCBF5D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EA3195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0EF49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CA3F9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F64B9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BDA6A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8AE6E18"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6C24F0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B190BD4" w14:textId="77777777">
        <w:trPr>
          <w:trHeight w:hRule="exact" w:val="330"/>
        </w:trPr>
        <w:tc>
          <w:tcPr>
            <w:tcW w:w="15" w:type="dxa"/>
            <w:vMerge w:val="restart"/>
            <w:shd w:val="clear" w:color="auto" w:fill="D7EAF9"/>
            <w:vAlign w:val="center"/>
          </w:tcPr>
          <w:p w14:paraId="55902B6F"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DF2941"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1B3266">
              <w:rPr>
                <w:rStyle w:val="FakeCharacterStyle"/>
                <w:rFonts w:ascii="Source Sans 3" w:hAnsi="Source Sans 3"/>
                <w:color w:val="000000"/>
                <w:sz w:val="20"/>
              </w:rPr>
              <w:br/>
              <w:t xml:space="preserve">- mit CE- Kennzeichen, </w:t>
            </w:r>
            <w:r w:rsidRPr="001B3266">
              <w:rPr>
                <w:rStyle w:val="FakeCharacterStyle"/>
                <w:rFonts w:ascii="Source Sans 3" w:hAnsi="Source Sans 3"/>
                <w:color w:val="000000"/>
                <w:sz w:val="20"/>
              </w:rPr>
              <w:br/>
              <w:t xml:space="preserve">- Konformitätserklärung des Herstellers, </w:t>
            </w:r>
            <w:r w:rsidRPr="001B3266">
              <w:rPr>
                <w:rStyle w:val="FakeCharacterStyle"/>
                <w:rFonts w:ascii="Source Sans 3" w:hAnsi="Source Sans 3"/>
                <w:color w:val="000000"/>
                <w:sz w:val="20"/>
              </w:rPr>
              <w:br/>
              <w:t xml:space="preserve">- Betriebsanleitung in deutscher Sprache, </w:t>
            </w:r>
            <w:r w:rsidRPr="001B3266">
              <w:rPr>
                <w:rStyle w:val="FakeCharacterStyle"/>
                <w:rFonts w:ascii="Source Sans 3" w:hAnsi="Source Sans 3"/>
                <w:color w:val="000000"/>
                <w:sz w:val="20"/>
              </w:rPr>
              <w:br/>
              <w:t xml:space="preserve">- Angaben z. B. von Geräusch- und Vibrationsemissionswerten </w:t>
            </w:r>
            <w:r w:rsidRPr="001B3266">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0A3E539F"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1AA64C"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6A798A"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C58B5B"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80154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5BDEC63" w14:textId="77CD0DF8"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2225B6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A6EB594" w14:textId="77777777">
        <w:tc>
          <w:tcPr>
            <w:tcW w:w="15" w:type="dxa"/>
            <w:vMerge/>
            <w:shd w:val="clear" w:color="auto" w:fill="D7EAF9"/>
            <w:vAlign w:val="center"/>
          </w:tcPr>
          <w:p w14:paraId="0AE7B19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593C14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06B4E3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A5348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DD0BF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21C6F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DA0A2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7C55F80"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9ED94B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E35E643" w14:textId="77777777">
        <w:trPr>
          <w:trHeight w:hRule="exact" w:val="15"/>
        </w:trPr>
        <w:tc>
          <w:tcPr>
            <w:tcW w:w="15" w:type="dxa"/>
            <w:vMerge w:val="restart"/>
            <w:shd w:val="clear" w:color="auto" w:fill="auto"/>
          </w:tcPr>
          <w:p w14:paraId="7438AFBA"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3DBA5EEB"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31D82A06"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D0FB0D"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3BF785"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935BF7"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33C0AD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178BA8A" w14:textId="109DEE17"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4F99113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F02035F" w14:textId="77777777">
        <w:trPr>
          <w:trHeight w:val="240"/>
        </w:trPr>
        <w:tc>
          <w:tcPr>
            <w:tcW w:w="15" w:type="dxa"/>
            <w:vMerge/>
            <w:shd w:val="clear" w:color="auto" w:fill="auto"/>
          </w:tcPr>
          <w:p w14:paraId="34CF612C"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12CF9DBE"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Vor der Inbetriebnahme wird die sicherheitstechnische Abnahme 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41E343D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AD487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C20F7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D91DD4"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75A2BAE"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194A7324"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582FDB6F" w14:textId="77777777" w:rsidR="00BC0171" w:rsidRPr="001B3266" w:rsidRDefault="00BC0171" w:rsidP="001B3266">
            <w:pPr>
              <w:spacing w:line="240" w:lineRule="exact"/>
              <w:rPr>
                <w:rStyle w:val="FakeCharacterStyle"/>
                <w:rFonts w:ascii="Source Sans 3" w:hAnsi="Source Sans 3"/>
              </w:rPr>
            </w:pPr>
          </w:p>
        </w:tc>
      </w:tr>
      <w:tr w:rsidR="00BC0171" w:rsidRPr="001B3266" w14:paraId="278CD755" w14:textId="77777777">
        <w:tc>
          <w:tcPr>
            <w:tcW w:w="15" w:type="dxa"/>
            <w:vMerge/>
            <w:shd w:val="clear" w:color="auto" w:fill="auto"/>
          </w:tcPr>
          <w:p w14:paraId="4B48296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2A684E3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E8DAE5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C65D39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73F4B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7F0F2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7537B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CE82F11"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52627E1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0B11E14" w14:textId="77777777">
        <w:trPr>
          <w:trHeight w:hRule="exact" w:val="15"/>
        </w:trPr>
        <w:tc>
          <w:tcPr>
            <w:tcW w:w="15" w:type="dxa"/>
            <w:vMerge w:val="restart"/>
            <w:shd w:val="clear" w:color="auto" w:fill="D7EAF9"/>
            <w:vAlign w:val="center"/>
          </w:tcPr>
          <w:p w14:paraId="612DA594"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2F360678"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46A2EC0E"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46B358"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5B2423"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864595"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B282A2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EE565B8" w14:textId="15C399BC"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317C17F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03770BC" w14:textId="77777777">
        <w:trPr>
          <w:trHeight w:val="240"/>
        </w:trPr>
        <w:tc>
          <w:tcPr>
            <w:tcW w:w="15" w:type="dxa"/>
            <w:vMerge/>
            <w:shd w:val="clear" w:color="auto" w:fill="D7EAF9"/>
            <w:vAlign w:val="center"/>
          </w:tcPr>
          <w:p w14:paraId="25DB9E96"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755FB89B"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notwendige PSA wird vor dem ersten Einsatz von neuen technischen Arbeitsmitteln beschafft und bereitgestellt.</w:t>
            </w:r>
          </w:p>
        </w:tc>
        <w:tc>
          <w:tcPr>
            <w:tcW w:w="60" w:type="dxa"/>
            <w:vMerge/>
            <w:shd w:val="clear" w:color="auto" w:fill="D7EAF9"/>
            <w:vAlign w:val="center"/>
          </w:tcPr>
          <w:p w14:paraId="743A0F0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5F536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0EE0B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CEDD83"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A14C40E"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49B22247"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51D9EBC9" w14:textId="77777777" w:rsidR="00BC0171" w:rsidRPr="001B3266" w:rsidRDefault="00BC0171" w:rsidP="001B3266">
            <w:pPr>
              <w:spacing w:line="240" w:lineRule="exact"/>
              <w:rPr>
                <w:rStyle w:val="FakeCharacterStyle"/>
                <w:rFonts w:ascii="Source Sans 3" w:hAnsi="Source Sans 3"/>
              </w:rPr>
            </w:pPr>
          </w:p>
        </w:tc>
      </w:tr>
      <w:tr w:rsidR="00BC0171" w:rsidRPr="001B3266" w14:paraId="70F3961B" w14:textId="77777777">
        <w:tc>
          <w:tcPr>
            <w:tcW w:w="15" w:type="dxa"/>
            <w:vMerge/>
            <w:shd w:val="clear" w:color="auto" w:fill="D7EAF9"/>
            <w:vAlign w:val="center"/>
          </w:tcPr>
          <w:p w14:paraId="59ECB9A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99B484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531D63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F3DBD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44A09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D2900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EB88E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AF0AAAA"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DD008E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AEBCED9" w14:textId="77777777">
        <w:trPr>
          <w:trHeight w:hRule="exact" w:val="15"/>
        </w:trPr>
        <w:tc>
          <w:tcPr>
            <w:tcW w:w="15" w:type="dxa"/>
            <w:vMerge w:val="restart"/>
            <w:shd w:val="clear" w:color="auto" w:fill="auto"/>
          </w:tcPr>
          <w:p w14:paraId="4BD28F7B"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67D73D52"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4758523F"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582476"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7B9A16"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D301F3"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3FEBDD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EC4BC09" w14:textId="0BED8FAD"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0C6E9F8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CAE6E6D" w14:textId="77777777">
        <w:trPr>
          <w:trHeight w:val="240"/>
        </w:trPr>
        <w:tc>
          <w:tcPr>
            <w:tcW w:w="15" w:type="dxa"/>
            <w:vMerge/>
            <w:shd w:val="clear" w:color="auto" w:fill="auto"/>
          </w:tcPr>
          <w:p w14:paraId="136B2085"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0FCB3EF3"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ist mit Hilfe der Betriebsanleitung eine Betriebsanweisung für das Arbeitsmittel erstellt worden.</w:t>
            </w:r>
          </w:p>
        </w:tc>
        <w:tc>
          <w:tcPr>
            <w:tcW w:w="60" w:type="dxa"/>
            <w:vMerge/>
            <w:shd w:val="clear" w:color="auto" w:fill="auto"/>
          </w:tcPr>
          <w:p w14:paraId="033A9F5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FF5C6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8934D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BDD17B"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81A5BA9"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363B4587"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1AE70B6F" w14:textId="77777777" w:rsidR="00BC0171" w:rsidRPr="001B3266" w:rsidRDefault="00BC0171" w:rsidP="001B3266">
            <w:pPr>
              <w:spacing w:line="240" w:lineRule="exact"/>
              <w:rPr>
                <w:rStyle w:val="FakeCharacterStyle"/>
                <w:rFonts w:ascii="Source Sans 3" w:hAnsi="Source Sans 3"/>
              </w:rPr>
            </w:pPr>
          </w:p>
        </w:tc>
      </w:tr>
      <w:tr w:rsidR="00BC0171" w:rsidRPr="001B3266" w14:paraId="6DF39204" w14:textId="77777777">
        <w:tc>
          <w:tcPr>
            <w:tcW w:w="15" w:type="dxa"/>
            <w:vMerge/>
            <w:shd w:val="clear" w:color="auto" w:fill="auto"/>
          </w:tcPr>
          <w:p w14:paraId="3ACF21E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754F17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50BF30F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C5BD4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FA64C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F9951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D968E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99B1034"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CC99F5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A2EAC80" w14:textId="77777777">
        <w:trPr>
          <w:trHeight w:hRule="exact" w:val="330"/>
        </w:trPr>
        <w:tc>
          <w:tcPr>
            <w:tcW w:w="15" w:type="dxa"/>
            <w:vMerge w:val="restart"/>
            <w:shd w:val="clear" w:color="auto" w:fill="D7EAF9"/>
            <w:vAlign w:val="center"/>
          </w:tcPr>
          <w:p w14:paraId="34359E7D"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0DDEC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17284912"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87E3AB"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3616CD"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157DBC"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853EC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6C756CE" w14:textId="33AD932D"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859DAE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2DC38D9" w14:textId="77777777">
        <w:tc>
          <w:tcPr>
            <w:tcW w:w="15" w:type="dxa"/>
            <w:vMerge/>
            <w:shd w:val="clear" w:color="auto" w:fill="D7EAF9"/>
            <w:vAlign w:val="center"/>
          </w:tcPr>
          <w:p w14:paraId="2B9C7E4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DA4F9C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D0E2F0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2F68E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D735D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39322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44D84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52B0AA5"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F441B6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7704122" w14:textId="77777777">
        <w:trPr>
          <w:trHeight w:hRule="exact" w:val="45"/>
        </w:trPr>
        <w:tc>
          <w:tcPr>
            <w:tcW w:w="9870" w:type="dxa"/>
            <w:gridSpan w:val="9"/>
            <w:shd w:val="clear" w:color="auto" w:fill="auto"/>
          </w:tcPr>
          <w:p w14:paraId="357DD565"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6A4B808B" wp14:editId="6D8F55D2">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6"/>
                          <a:stretch>
                            <a:fillRect/>
                          </a:stretch>
                        </pic:blipFill>
                        <pic:spPr>
                          <a:xfrm>
                            <a:off x="0" y="0"/>
                            <a:ext cx="6267450" cy="28575"/>
                          </a:xfrm>
                          <a:prstGeom prst="rect">
                            <a:avLst/>
                          </a:prstGeom>
                          <a:noFill/>
                        </pic:spPr>
                      </pic:pic>
                    </a:graphicData>
                  </a:graphic>
                </wp:inline>
              </w:drawing>
            </w:r>
          </w:p>
        </w:tc>
      </w:tr>
    </w:tbl>
    <w:p w14:paraId="687F8D1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7D9389E1" w14:textId="77777777">
        <w:trPr>
          <w:trHeight w:hRule="exact" w:val="345"/>
        </w:trPr>
        <w:tc>
          <w:tcPr>
            <w:tcW w:w="15" w:type="dxa"/>
          </w:tcPr>
          <w:p w14:paraId="0054A019"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498E9268"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201D6CC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33A21A96" w14:textId="77777777">
        <w:tc>
          <w:tcPr>
            <w:tcW w:w="9870" w:type="dxa"/>
            <w:shd w:val="clear" w:color="auto" w:fill="auto"/>
          </w:tcPr>
          <w:p w14:paraId="23E2173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Expositionsbeschreibungen</w:t>
            </w:r>
          </w:p>
        </w:tc>
      </w:tr>
    </w:tbl>
    <w:p w14:paraId="6CE2B266"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C0171" w:rsidRPr="001B3266" w14:paraId="4D8FFFB2" w14:textId="77777777">
        <w:trPr>
          <w:trHeight w:hRule="exact" w:val="300"/>
        </w:trPr>
        <w:tc>
          <w:tcPr>
            <w:tcW w:w="9870" w:type="dxa"/>
            <w:gridSpan w:val="2"/>
            <w:shd w:val="clear" w:color="auto" w:fill="auto"/>
          </w:tcPr>
          <w:p w14:paraId="4FE2DEF3"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5D787895" w14:textId="77777777">
        <w:trPr>
          <w:trHeight w:hRule="exact" w:val="345"/>
        </w:trPr>
        <w:tc>
          <w:tcPr>
            <w:tcW w:w="1440" w:type="dxa"/>
            <w:shd w:val="clear" w:color="auto" w:fill="auto"/>
          </w:tcPr>
          <w:p w14:paraId="28512D54"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tcPr>
          <w:p w14:paraId="4D44A4F0" w14:textId="77777777" w:rsidR="00BC0171" w:rsidRPr="001B3266" w:rsidRDefault="00BC0171" w:rsidP="001B3266">
            <w:pPr>
              <w:spacing w:line="240" w:lineRule="exact"/>
              <w:rPr>
                <w:rStyle w:val="FakeCharacterStyle"/>
                <w:rFonts w:ascii="Source Sans 3" w:hAnsi="Source Sans 3"/>
              </w:rPr>
            </w:pPr>
          </w:p>
        </w:tc>
      </w:tr>
      <w:tr w:rsidR="00BC0171" w:rsidRPr="001B3266" w14:paraId="0CF4FFD6" w14:textId="77777777">
        <w:trPr>
          <w:trHeight w:hRule="exact" w:val="285"/>
        </w:trPr>
        <w:tc>
          <w:tcPr>
            <w:tcW w:w="9870" w:type="dxa"/>
            <w:gridSpan w:val="2"/>
            <w:shd w:val="clear" w:color="auto" w:fill="auto"/>
          </w:tcPr>
          <w:p w14:paraId="71B6CD7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1: Grundsätze der Prävention , Inhalt</w:t>
            </w:r>
          </w:p>
        </w:tc>
      </w:tr>
      <w:tr w:rsidR="00BC0171" w:rsidRPr="001B3266" w14:paraId="6EA5ED76" w14:textId="77777777">
        <w:trPr>
          <w:trHeight w:hRule="exact" w:val="270"/>
        </w:trPr>
        <w:tc>
          <w:tcPr>
            <w:tcW w:w="9870" w:type="dxa"/>
            <w:gridSpan w:val="2"/>
            <w:shd w:val="clear" w:color="auto" w:fill="auto"/>
          </w:tcPr>
          <w:p w14:paraId="2E0771C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Betriebssicherheitsverordnung (BetrSichV), Inhalt</w:t>
            </w:r>
          </w:p>
        </w:tc>
      </w:tr>
      <w:tr w:rsidR="00BC0171" w:rsidRPr="001B3266" w14:paraId="320E1EB9" w14:textId="77777777">
        <w:trPr>
          <w:trHeight w:hRule="exact" w:val="270"/>
        </w:trPr>
        <w:tc>
          <w:tcPr>
            <w:tcW w:w="9870" w:type="dxa"/>
            <w:gridSpan w:val="2"/>
            <w:shd w:val="clear" w:color="auto" w:fill="auto"/>
          </w:tcPr>
          <w:p w14:paraId="6E93AAD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Arbeitssicherheitsgesetz (ASiG), Inhaltsverzeichnis</w:t>
            </w:r>
          </w:p>
        </w:tc>
      </w:tr>
    </w:tbl>
    <w:p w14:paraId="62BD7B98" w14:textId="77777777" w:rsidR="00BC0171" w:rsidRPr="001B3266" w:rsidRDefault="00BC0171" w:rsidP="001B3266">
      <w:pPr>
        <w:spacing w:line="240" w:lineRule="exact"/>
        <w:rPr>
          <w:rFonts w:ascii="Source Sans 3" w:hAnsi="Source Sans 3"/>
        </w:rPr>
        <w:sectPr w:rsidR="00BC0171" w:rsidRPr="001B3266">
          <w:headerReference w:type="default" r:id="rId39"/>
          <w:footerReference w:type="default" r:id="rId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C0171" w:rsidRPr="001B3266" w14:paraId="70448393" w14:textId="77777777">
        <w:trPr>
          <w:trHeight w:hRule="exact" w:val="585"/>
        </w:trPr>
        <w:tc>
          <w:tcPr>
            <w:tcW w:w="9870" w:type="dxa"/>
            <w:gridSpan w:val="5"/>
            <w:shd w:val="clear" w:color="auto" w:fill="auto"/>
          </w:tcPr>
          <w:p w14:paraId="1A3B4EA3"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381A38D6" w14:textId="77777777">
        <w:trPr>
          <w:trHeight w:hRule="exact" w:val="270"/>
        </w:trPr>
        <w:tc>
          <w:tcPr>
            <w:tcW w:w="15" w:type="dxa"/>
          </w:tcPr>
          <w:p w14:paraId="0F789FBB" w14:textId="77777777" w:rsidR="00BC0171" w:rsidRPr="001B3266" w:rsidRDefault="00BC0171" w:rsidP="001B3266">
            <w:pPr>
              <w:spacing w:line="240" w:lineRule="exact"/>
              <w:rPr>
                <w:rStyle w:val="FakeCharacterStyle"/>
                <w:rFonts w:ascii="Source Sans 3" w:hAnsi="Source Sans 3"/>
              </w:rPr>
            </w:pPr>
          </w:p>
        </w:tc>
        <w:tc>
          <w:tcPr>
            <w:tcW w:w="2700" w:type="dxa"/>
            <w:shd w:val="clear" w:color="auto" w:fill="auto"/>
          </w:tcPr>
          <w:p w14:paraId="21949031"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5B6C77AC"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6B37F37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5C83672E" w14:textId="77777777" w:rsidR="00BC0171" w:rsidRPr="001B3266" w:rsidRDefault="00BC0171" w:rsidP="001B3266">
            <w:pPr>
              <w:spacing w:line="240" w:lineRule="exact"/>
              <w:rPr>
                <w:rStyle w:val="FakeCharacterStyle"/>
                <w:rFonts w:ascii="Source Sans 3" w:hAnsi="Source Sans 3"/>
              </w:rPr>
            </w:pPr>
          </w:p>
        </w:tc>
      </w:tr>
      <w:tr w:rsidR="00BC0171" w:rsidRPr="001B3266" w14:paraId="5B2D1CB8" w14:textId="77777777">
        <w:trPr>
          <w:trHeight w:hRule="exact" w:val="1260"/>
        </w:trPr>
        <w:tc>
          <w:tcPr>
            <w:tcW w:w="15" w:type="dxa"/>
          </w:tcPr>
          <w:p w14:paraId="61033D83" w14:textId="77777777" w:rsidR="00BC0171" w:rsidRPr="001B3266" w:rsidRDefault="00BC0171" w:rsidP="001B3266">
            <w:pPr>
              <w:spacing w:line="240" w:lineRule="exact"/>
              <w:rPr>
                <w:rStyle w:val="FakeCharacterStyle"/>
                <w:rFonts w:ascii="Source Sans 3" w:hAnsi="Source Sans 3"/>
              </w:rPr>
            </w:pPr>
          </w:p>
        </w:tc>
        <w:tc>
          <w:tcPr>
            <w:tcW w:w="9855" w:type="dxa"/>
            <w:gridSpan w:val="4"/>
            <w:shd w:val="clear" w:color="auto" w:fill="auto"/>
          </w:tcPr>
          <w:p w14:paraId="545BA74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6CB39515"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0D24A7A8" w14:textId="77777777">
        <w:trPr>
          <w:trHeight w:hRule="exact" w:val="285"/>
        </w:trPr>
        <w:tc>
          <w:tcPr>
            <w:tcW w:w="15" w:type="dxa"/>
          </w:tcPr>
          <w:p w14:paraId="406B4974"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6EEDC6AC"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32EBA507"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1526D0C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0BA88B3D" w14:textId="77777777">
        <w:trPr>
          <w:trHeight w:hRule="exact" w:val="1110"/>
        </w:trPr>
        <w:tc>
          <w:tcPr>
            <w:tcW w:w="15" w:type="dxa"/>
          </w:tcPr>
          <w:p w14:paraId="52409C71"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13BE6EA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5BF252F7" w14:textId="77777777" w:rsidR="00BC0171" w:rsidRPr="001B3266" w:rsidRDefault="00BC0171" w:rsidP="001B3266">
      <w:pPr>
        <w:spacing w:line="240" w:lineRule="exact"/>
        <w:rPr>
          <w:rFonts w:ascii="Source Sans 3" w:hAnsi="Source Sans 3"/>
        </w:rPr>
        <w:sectPr w:rsidR="00BC0171" w:rsidRPr="001B3266">
          <w:headerReference w:type="default" r:id="rId41"/>
          <w:footerReference w:type="default" r:id="rId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2833A537" w14:textId="77777777">
        <w:trPr>
          <w:trHeight w:hRule="exact" w:val="360"/>
        </w:trPr>
        <w:tc>
          <w:tcPr>
            <w:tcW w:w="9870" w:type="dxa"/>
            <w:gridSpan w:val="3"/>
            <w:shd w:val="clear" w:color="auto" w:fill="auto"/>
          </w:tcPr>
          <w:p w14:paraId="7A65A338"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1. Arbeitsschutzorganisation</w:t>
            </w:r>
          </w:p>
        </w:tc>
      </w:tr>
      <w:tr w:rsidR="00BC0171" w:rsidRPr="001B3266" w14:paraId="5B1F65B1" w14:textId="77777777">
        <w:trPr>
          <w:trHeight w:hRule="exact" w:val="360"/>
        </w:trPr>
        <w:tc>
          <w:tcPr>
            <w:tcW w:w="9870" w:type="dxa"/>
            <w:gridSpan w:val="3"/>
            <w:shd w:val="clear" w:color="auto" w:fill="auto"/>
          </w:tcPr>
          <w:p w14:paraId="6055EAD9"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Brandschutz</w:t>
            </w:r>
          </w:p>
        </w:tc>
      </w:tr>
      <w:tr w:rsidR="00BC0171" w:rsidRPr="001B3266" w14:paraId="3C0D7C8C" w14:textId="77777777">
        <w:trPr>
          <w:trHeight w:hRule="exact" w:val="345"/>
        </w:trPr>
        <w:tc>
          <w:tcPr>
            <w:tcW w:w="2700" w:type="dxa"/>
            <w:shd w:val="clear" w:color="auto" w:fill="auto"/>
          </w:tcPr>
          <w:p w14:paraId="5E8D0F7D"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64982698" w14:textId="77777777" w:rsidR="00BC0171" w:rsidRPr="001B3266" w:rsidRDefault="00BC0171" w:rsidP="001B3266">
            <w:pPr>
              <w:spacing w:line="240" w:lineRule="exact"/>
              <w:rPr>
                <w:rStyle w:val="FakeCharacterStyle"/>
                <w:rFonts w:ascii="Source Sans 3" w:hAnsi="Source Sans 3"/>
              </w:rPr>
            </w:pPr>
          </w:p>
        </w:tc>
      </w:tr>
      <w:tr w:rsidR="00BC0171" w:rsidRPr="001B3266" w14:paraId="10398378" w14:textId="77777777">
        <w:tc>
          <w:tcPr>
            <w:tcW w:w="9855" w:type="dxa"/>
            <w:gridSpan w:val="2"/>
            <w:shd w:val="clear" w:color="auto" w:fill="auto"/>
          </w:tcPr>
          <w:p w14:paraId="6C6FCCD7"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 xml:space="preserve">Gefährdung durch Feuer, </w:t>
            </w:r>
            <w:hyperlink r:id="rId43" w:tooltip="DGUV Information 205-001: Betrieblicher Brandschutz in der Praxis" w:history="1">
              <w:r w:rsidRPr="001B3266">
                <w:rPr>
                  <w:rStyle w:val="FakeCharacterStyle"/>
                  <w:rFonts w:ascii="Source Sans 3" w:hAnsi="Source Sans 3"/>
                  <w:b/>
                  <w:color w:val="000000"/>
                  <w:sz w:val="20"/>
                  <w:u w:val="single"/>
                </w:rPr>
                <w:t>Brandgase und Brandrauche</w:t>
              </w:r>
            </w:hyperlink>
          </w:p>
        </w:tc>
        <w:tc>
          <w:tcPr>
            <w:tcW w:w="15" w:type="dxa"/>
          </w:tcPr>
          <w:p w14:paraId="181246F9" w14:textId="77777777" w:rsidR="00BC0171" w:rsidRPr="001B3266" w:rsidRDefault="00BC0171" w:rsidP="001B3266">
            <w:pPr>
              <w:spacing w:line="240" w:lineRule="exact"/>
              <w:rPr>
                <w:rStyle w:val="FakeCharacterStyle"/>
                <w:rFonts w:ascii="Source Sans 3" w:hAnsi="Source Sans 3"/>
              </w:rPr>
            </w:pPr>
          </w:p>
        </w:tc>
      </w:tr>
      <w:tr w:rsidR="00BC0171" w:rsidRPr="001B3266" w14:paraId="74BA3EF0" w14:textId="77777777">
        <w:trPr>
          <w:trHeight w:hRule="exact" w:val="240"/>
        </w:trPr>
        <w:tc>
          <w:tcPr>
            <w:tcW w:w="9870" w:type="dxa"/>
            <w:gridSpan w:val="3"/>
            <w:shd w:val="clear" w:color="auto" w:fill="auto"/>
          </w:tcPr>
          <w:p w14:paraId="0975513D" w14:textId="77777777" w:rsidR="00BC0171" w:rsidRPr="001B3266" w:rsidRDefault="00BC0171" w:rsidP="001B3266">
            <w:pPr>
              <w:pStyle w:val="ParagraphStyle23"/>
              <w:spacing w:line="240" w:lineRule="exact"/>
              <w:rPr>
                <w:rStyle w:val="FakeCharacterStyle"/>
                <w:rFonts w:ascii="Source Sans 3" w:hAnsi="Source Sans 3"/>
              </w:rPr>
            </w:pPr>
          </w:p>
        </w:tc>
      </w:tr>
    </w:tbl>
    <w:p w14:paraId="280D7CB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1D0B4B7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8765851"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F26DB1D"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0B0D082"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A3BF76C"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8FCF29"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1AA8BF29" w14:textId="77777777">
        <w:trPr>
          <w:trHeight w:hRule="exact" w:val="330"/>
        </w:trPr>
        <w:tc>
          <w:tcPr>
            <w:tcW w:w="15" w:type="dxa"/>
            <w:vMerge w:val="restart"/>
            <w:shd w:val="clear" w:color="auto" w:fill="D7EAF9"/>
            <w:vAlign w:val="center"/>
          </w:tcPr>
          <w:p w14:paraId="5559BEC2"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F805B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Das Gebäude entspricht der aktuellen Baugenehmigung und wird gemäß den Anforderungen und 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3C005D9A"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13BD3A"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4F4393"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E0084A"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AAC6F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39FC187" w14:textId="24F3E916"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2D0430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2C05B68" w14:textId="77777777">
        <w:tc>
          <w:tcPr>
            <w:tcW w:w="15" w:type="dxa"/>
            <w:vMerge/>
            <w:shd w:val="clear" w:color="auto" w:fill="D7EAF9"/>
            <w:vAlign w:val="center"/>
          </w:tcPr>
          <w:p w14:paraId="56BA4A4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3C0837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B7F9DB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D1F4C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A96AB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6EB27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C2230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BC59CAE"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718855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2D088E1" w14:textId="77777777">
        <w:trPr>
          <w:trHeight w:hRule="exact" w:val="330"/>
        </w:trPr>
        <w:tc>
          <w:tcPr>
            <w:tcW w:w="15" w:type="dxa"/>
            <w:vMerge w:val="restart"/>
            <w:shd w:val="clear" w:color="auto" w:fill="auto"/>
          </w:tcPr>
          <w:p w14:paraId="687F87D6"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7F8AFB86"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Gefährdungsbeurteilung erfolgt fachkundig (vgl. TRGS 800, </w:t>
            </w:r>
            <w:hyperlink r:id="rId44" w:tooltip="Anlage 1" w:history="1">
              <w:r w:rsidRPr="001B3266">
                <w:rPr>
                  <w:rStyle w:val="FakeCharacterStyle"/>
                  <w:rFonts w:ascii="Source Sans 3" w:hAnsi="Source Sans 3"/>
                  <w:color w:val="000000"/>
                  <w:sz w:val="20"/>
                  <w:u w:val="single"/>
                </w:rPr>
                <w:t>Anlage 1</w:t>
              </w:r>
            </w:hyperlink>
            <w:r w:rsidRPr="001B3266">
              <w:rPr>
                <w:rStyle w:val="FakeCharacterStyle"/>
                <w:rFonts w:ascii="Source Sans 3" w:hAnsi="Source Sans 3"/>
                <w:color w:val="000000"/>
                <w:sz w:val="20"/>
              </w:rPr>
              <w:t>)</w:t>
            </w:r>
          </w:p>
        </w:tc>
        <w:tc>
          <w:tcPr>
            <w:tcW w:w="60" w:type="dxa"/>
            <w:vMerge w:val="restart"/>
            <w:shd w:val="clear" w:color="auto" w:fill="auto"/>
          </w:tcPr>
          <w:p w14:paraId="11E03B45"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4E75A5"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0421E4"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9517B1"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BAE8D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B8396F0" w14:textId="3C41AC43"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2242415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620C0A1" w14:textId="77777777">
        <w:tc>
          <w:tcPr>
            <w:tcW w:w="15" w:type="dxa"/>
            <w:vMerge/>
            <w:shd w:val="clear" w:color="auto" w:fill="auto"/>
          </w:tcPr>
          <w:p w14:paraId="7520126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A6DE9A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5A8AFF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734E7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967D8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5B854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13F25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744EABE"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19EE4D86"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6B134C6" w14:textId="77777777">
        <w:trPr>
          <w:trHeight w:hRule="exact" w:val="15"/>
        </w:trPr>
        <w:tc>
          <w:tcPr>
            <w:tcW w:w="15" w:type="dxa"/>
            <w:vMerge w:val="restart"/>
            <w:shd w:val="clear" w:color="auto" w:fill="D7EAF9"/>
            <w:vAlign w:val="center"/>
          </w:tcPr>
          <w:p w14:paraId="118ACE1D"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1511D80C"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689A0FF6"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6334C5"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EC52B0"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2D2426"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4D0832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E44FFC3" w14:textId="3E7A53D1"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081487F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7A1DBF7" w14:textId="77777777">
        <w:trPr>
          <w:trHeight w:val="240"/>
        </w:trPr>
        <w:tc>
          <w:tcPr>
            <w:tcW w:w="15" w:type="dxa"/>
            <w:vMerge/>
            <w:shd w:val="clear" w:color="auto" w:fill="D7EAF9"/>
            <w:vAlign w:val="center"/>
          </w:tcPr>
          <w:p w14:paraId="27425730"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37179C50"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Objekt/das Gebäude/der Bereich ist in normale, erhöhte oder hohe Brandgefährdung nach </w:t>
            </w:r>
            <w:hyperlink r:id="rId45" w:tooltip="TRGS 800" w:history="1">
              <w:r w:rsidRPr="001B3266">
                <w:rPr>
                  <w:rStyle w:val="FakeCharacterStyle"/>
                  <w:rFonts w:ascii="Source Sans 3" w:hAnsi="Source Sans 3"/>
                  <w:color w:val="000000"/>
                  <w:sz w:val="20"/>
                  <w:u w:val="single"/>
                </w:rPr>
                <w:t>TRGS 800</w:t>
              </w:r>
            </w:hyperlink>
            <w:r w:rsidRPr="001B3266">
              <w:rPr>
                <w:rStyle w:val="FakeCharacterStyle"/>
                <w:rFonts w:ascii="Source Sans 3" w:hAnsi="Source Sans 3"/>
                <w:color w:val="000000"/>
                <w:sz w:val="20"/>
              </w:rPr>
              <w:t xml:space="preserve"> eingestuft.</w:t>
            </w:r>
          </w:p>
        </w:tc>
        <w:tc>
          <w:tcPr>
            <w:tcW w:w="60" w:type="dxa"/>
            <w:vMerge/>
            <w:shd w:val="clear" w:color="auto" w:fill="D7EAF9"/>
            <w:vAlign w:val="center"/>
          </w:tcPr>
          <w:p w14:paraId="1FD474A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8C822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6A480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59BB96"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A7E462E"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495720A3"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2E8BE375" w14:textId="77777777" w:rsidR="00BC0171" w:rsidRPr="001B3266" w:rsidRDefault="00BC0171" w:rsidP="001B3266">
            <w:pPr>
              <w:spacing w:line="240" w:lineRule="exact"/>
              <w:rPr>
                <w:rStyle w:val="FakeCharacterStyle"/>
                <w:rFonts w:ascii="Source Sans 3" w:hAnsi="Source Sans 3"/>
              </w:rPr>
            </w:pPr>
          </w:p>
        </w:tc>
      </w:tr>
      <w:tr w:rsidR="00BC0171" w:rsidRPr="001B3266" w14:paraId="4ED1A15D" w14:textId="77777777">
        <w:tc>
          <w:tcPr>
            <w:tcW w:w="15" w:type="dxa"/>
            <w:vMerge/>
            <w:shd w:val="clear" w:color="auto" w:fill="D7EAF9"/>
            <w:vAlign w:val="center"/>
          </w:tcPr>
          <w:p w14:paraId="2780721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5A6A525"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51A316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E6997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99F13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C7074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6DCDE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6822B32"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ABFE56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B4FC988" w14:textId="77777777">
        <w:trPr>
          <w:trHeight w:hRule="exact" w:val="330"/>
        </w:trPr>
        <w:tc>
          <w:tcPr>
            <w:tcW w:w="15" w:type="dxa"/>
            <w:vMerge w:val="restart"/>
            <w:shd w:val="clear" w:color="auto" w:fill="auto"/>
          </w:tcPr>
          <w:p w14:paraId="5B283A4C"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31515F1C"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sich aus der Einstufung der Brandgefährdung nach TRGS 800 </w:t>
            </w:r>
            <w:hyperlink r:id="rId46" w:tooltip="zusätzlich" w:history="1">
              <w:r w:rsidRPr="001B3266">
                <w:rPr>
                  <w:rStyle w:val="FakeCharacterStyle"/>
                  <w:rFonts w:ascii="Source Sans 3" w:hAnsi="Source Sans 3"/>
                  <w:color w:val="000000"/>
                  <w:sz w:val="20"/>
                  <w:u w:val="single"/>
                </w:rPr>
                <w:t>zusätzlich</w:t>
              </w:r>
            </w:hyperlink>
            <w:r w:rsidRPr="001B3266">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19BA856C"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9D4851"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EC1B39"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DD44B4"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A195E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4011AD4" w14:textId="75EE4BB8"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696F3BA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704F60F" w14:textId="77777777">
        <w:tc>
          <w:tcPr>
            <w:tcW w:w="15" w:type="dxa"/>
            <w:vMerge/>
            <w:shd w:val="clear" w:color="auto" w:fill="auto"/>
          </w:tcPr>
          <w:p w14:paraId="6EF3672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0AC85F9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4407EE6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5201B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18C5F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6E56C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044B9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4D5A3C6"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2F89F52" w14:textId="77777777" w:rsidR="00BC0171" w:rsidRPr="001B3266" w:rsidRDefault="00BC0171" w:rsidP="001B3266">
            <w:pPr>
              <w:pStyle w:val="ParagraphStyle37"/>
              <w:spacing w:line="240" w:lineRule="exact"/>
              <w:rPr>
                <w:rStyle w:val="FakeCharacterStyle"/>
                <w:rFonts w:ascii="Source Sans 3" w:hAnsi="Source Sans 3"/>
              </w:rPr>
            </w:pPr>
          </w:p>
        </w:tc>
      </w:tr>
    </w:tbl>
    <w:p w14:paraId="1460A586" w14:textId="77777777" w:rsidR="00BC0171" w:rsidRPr="001B3266" w:rsidRDefault="00BC0171" w:rsidP="001B3266">
      <w:pPr>
        <w:spacing w:line="240" w:lineRule="exact"/>
        <w:rPr>
          <w:rFonts w:ascii="Source Sans 3" w:hAnsi="Source Sans 3"/>
        </w:rPr>
        <w:sectPr w:rsidR="00BC0171" w:rsidRPr="001B3266">
          <w:headerReference w:type="default" r:id="rId47"/>
          <w:footerReference w:type="default" r:id="rId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5C83650B" w14:textId="77777777">
        <w:trPr>
          <w:trHeight w:hRule="exact" w:val="345"/>
        </w:trPr>
        <w:tc>
          <w:tcPr>
            <w:tcW w:w="15" w:type="dxa"/>
            <w:vMerge w:val="restart"/>
            <w:shd w:val="clear" w:color="auto" w:fill="D7EAF9"/>
            <w:vAlign w:val="center"/>
          </w:tcPr>
          <w:p w14:paraId="5ABAB3C2"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8F0E84"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Anforderungen der </w:t>
            </w:r>
            <w:hyperlink r:id="rId49" w:tooltip="ArbStättV" w:history="1">
              <w:r w:rsidRPr="001B3266">
                <w:rPr>
                  <w:rStyle w:val="FakeCharacterStyle"/>
                  <w:rFonts w:ascii="Source Sans 3" w:hAnsi="Source Sans 3"/>
                  <w:color w:val="000000"/>
                  <w:sz w:val="20"/>
                  <w:u w:val="single"/>
                </w:rPr>
                <w:t>ArbStättV</w:t>
              </w:r>
            </w:hyperlink>
            <w:r w:rsidRPr="001B3266">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562CAD27"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Der vorbeugende Brandschutz ist organisiert (vgl. DGUV Information 205-001). Die Organisation des vorbeugenden Brandschutzes ist in einer Brandschutzordnung festgelegt. </w:t>
            </w:r>
          </w:p>
          <w:p w14:paraId="0AFB8AC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Geeignete Maßnahmen zur Branderkennung und Alarmierung (vorrangig technisch) sind vorhanden (vgl. ASR A2.2, Abschnitt 5.1).</w:t>
            </w:r>
          </w:p>
          <w:p w14:paraId="6F07FDC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Die Arbeitsstätte ist gemäß Brandgefährdung mit Feuerlöschern ausgestattet (vgl. ASR A2.2, Abschnitt 5.2 und Abschnitt 6).</w:t>
            </w:r>
          </w:p>
          <w:p w14:paraId="209FEDC6"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Die bereitgestellten Feuerlöscher sind gut sichtbar und leicht erreichbar. </w:t>
            </w:r>
          </w:p>
          <w:p w14:paraId="3271922F"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Der Standort der Feuerlöscher ist mit Brandschutzzeichen (ASR A1.3, Anhang 1) gekennzeichnet.</w:t>
            </w:r>
          </w:p>
          <w:p w14:paraId="4A01D2F7"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Eine ausreichende Anzahl von Brandschutzhelfern entsprechend Brandgefährdung (vgl. ASR A2.2, Abschnitt 7.3) ist durch Unterweisung und Übung im Umgang mit Feuerlöscheinrichtungen zur Bekämpfung von Entstehungsbränden vertraut gemacht worden. Die Ausbildung der Brandschutzhelfer erfolgt gemäß DGUV Information </w:t>
            </w:r>
          </w:p>
          <w:p w14:paraId="430728EB" w14:textId="77777777" w:rsidR="00BC0171" w:rsidRPr="001B3266" w:rsidRDefault="00193204" w:rsidP="001B3266">
            <w:pPr>
              <w:pStyle w:val="ParagraphStyle28"/>
              <w:spacing w:line="240" w:lineRule="exact"/>
              <w:rPr>
                <w:rStyle w:val="FakeCharacterStyle"/>
                <w:rFonts w:ascii="Source Sans 3" w:hAnsi="Source Sans 3"/>
                <w:color w:val="000000"/>
                <w:sz w:val="20"/>
              </w:rPr>
            </w:pPr>
            <w:hyperlink r:id="rId50" w:tooltip="DGUV Information 205-023: BrandschutzhelferAusbildung und Befähigung" w:history="1">
              <w:r w:rsidR="006E665C" w:rsidRPr="001B3266">
                <w:rPr>
                  <w:rStyle w:val="FakeCharacterStyle"/>
                  <w:rFonts w:ascii="Source Sans 3" w:hAnsi="Source Sans 3"/>
                  <w:color w:val="000000"/>
                  <w:sz w:val="20"/>
                  <w:u w:val="single"/>
                </w:rPr>
                <w:t>205-023</w:t>
              </w:r>
            </w:hyperlink>
            <w:r w:rsidR="006E665C" w:rsidRPr="001B3266">
              <w:rPr>
                <w:rStyle w:val="FakeCharacterStyle"/>
                <w:rFonts w:ascii="Source Sans 3" w:hAnsi="Source Sans 3"/>
                <w:color w:val="000000"/>
                <w:sz w:val="20"/>
              </w:rPr>
              <w:t xml:space="preserve"> und wird in Abständen von 3 bis 5 Jahren wiederholt.</w:t>
            </w:r>
          </w:p>
          <w:p w14:paraId="04B99B6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Die Feuerlöscher werden aller zwei Jahre überprüft.</w:t>
            </w:r>
          </w:p>
          <w:p w14:paraId="5F8ADA8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Ein Flucht- und Rettungsplan (ASR A2.3) für den Brandfall ist aufgestellt. </w:t>
            </w:r>
          </w:p>
          <w:p w14:paraId="6CEEB51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Fluchtwege werden freigehalten, sind brandlastfrei und gekennzeichnet (ASR A1.3, Anhang 1, 4 Rettungszeichen). </w:t>
            </w:r>
          </w:p>
          <w:p w14:paraId="1CA67F8A"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Alle Beschäftigten sind über das Verhalten im Brandfall/Notfall unterwiesen.</w:t>
            </w:r>
          </w:p>
          <w:p w14:paraId="3A77838F"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Auf der Grundlage des Flucht- und Rettungsplans werden Räumungsübungen durchgeführt.</w:t>
            </w:r>
          </w:p>
          <w:p w14:paraId="15FEE82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Bei erhöhter Brandgefährdung nach ASR A2.2 kann ein Brandschutzbeauftragter den Unternehmer bei der Wahrnehmung seiner Aufgaben im Brandschutz unterstützen.</w:t>
            </w:r>
          </w:p>
          <w:p w14:paraId="6F1D0CE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48844FCF"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F68F0B"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DA607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B40D19"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675DA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181E81A" w14:textId="51DBC708"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2FB20C0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F06BDB2" w14:textId="77777777">
        <w:tc>
          <w:tcPr>
            <w:tcW w:w="15" w:type="dxa"/>
            <w:vMerge/>
            <w:shd w:val="clear" w:color="auto" w:fill="D7EAF9"/>
            <w:vAlign w:val="center"/>
          </w:tcPr>
          <w:p w14:paraId="37C8394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74B24C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8CFA08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4EC6B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29581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25DB8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647E9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7598D47"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18D912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BE6BB9F" w14:textId="77777777">
        <w:trPr>
          <w:trHeight w:hRule="exact" w:val="330"/>
        </w:trPr>
        <w:tc>
          <w:tcPr>
            <w:tcW w:w="15" w:type="dxa"/>
            <w:vMerge w:val="restart"/>
            <w:shd w:val="clear" w:color="auto" w:fill="auto"/>
          </w:tcPr>
          <w:p w14:paraId="40A845F7"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1290DACB"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In Lackierräumen ist die DGUV Information </w:t>
            </w:r>
          </w:p>
          <w:p w14:paraId="5A264ADA" w14:textId="77777777" w:rsidR="00BC0171" w:rsidRPr="001B3266" w:rsidRDefault="00193204" w:rsidP="001B3266">
            <w:pPr>
              <w:pStyle w:val="ParagraphStyle38"/>
              <w:spacing w:line="240" w:lineRule="exact"/>
              <w:rPr>
                <w:rStyle w:val="FakeCharacterStyle"/>
                <w:rFonts w:ascii="Source Sans 3" w:hAnsi="Source Sans 3"/>
                <w:color w:val="000000"/>
                <w:sz w:val="20"/>
              </w:rPr>
            </w:pPr>
            <w:hyperlink r:id="rId51" w:tooltip="DGUV Information 209-046: Lackierräume und -einrichtungenfür flüssige BeschichtungsstoffeBauliche Einrichtungen,Brand- und Explosionsschutz,Betrieb" w:history="1">
              <w:r w:rsidR="006E665C" w:rsidRPr="001B3266">
                <w:rPr>
                  <w:rStyle w:val="FakeCharacterStyle"/>
                  <w:rFonts w:ascii="Source Sans 3" w:hAnsi="Source Sans 3"/>
                  <w:color w:val="000000"/>
                  <w:sz w:val="20"/>
                  <w:u w:val="single"/>
                </w:rPr>
                <w:t>209-046</w:t>
              </w:r>
            </w:hyperlink>
            <w:r w:rsidR="006E665C" w:rsidRPr="001B3266">
              <w:rPr>
                <w:rStyle w:val="FakeCharacterStyle"/>
                <w:rFonts w:ascii="Source Sans 3" w:hAnsi="Source Sans 3"/>
                <w:color w:val="000000"/>
                <w:sz w:val="20"/>
              </w:rPr>
              <w:t xml:space="preserve"> beachtet.</w:t>
            </w:r>
          </w:p>
        </w:tc>
        <w:tc>
          <w:tcPr>
            <w:tcW w:w="60" w:type="dxa"/>
            <w:vMerge w:val="restart"/>
            <w:shd w:val="clear" w:color="auto" w:fill="auto"/>
          </w:tcPr>
          <w:p w14:paraId="0A127460"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073EED"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05B87B"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830ADF"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44D73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E01B5D5" w14:textId="776F5B0A"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02A981D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729BD06" w14:textId="77777777">
        <w:tc>
          <w:tcPr>
            <w:tcW w:w="15" w:type="dxa"/>
            <w:vMerge/>
            <w:shd w:val="clear" w:color="auto" w:fill="auto"/>
          </w:tcPr>
          <w:p w14:paraId="1DB8842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AB392C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612D3B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5174F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000A6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9B1A5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4EFD4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D57A665"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697587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CE635F9" w14:textId="77777777">
        <w:trPr>
          <w:trHeight w:hRule="exact" w:val="60"/>
        </w:trPr>
        <w:tc>
          <w:tcPr>
            <w:tcW w:w="9870" w:type="dxa"/>
            <w:gridSpan w:val="9"/>
            <w:shd w:val="clear" w:color="auto" w:fill="auto"/>
          </w:tcPr>
          <w:p w14:paraId="77456951"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2EDC46C3" wp14:editId="539368DA">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6"/>
                          <a:stretch>
                            <a:fillRect/>
                          </a:stretch>
                        </pic:blipFill>
                        <pic:spPr>
                          <a:xfrm>
                            <a:off x="0" y="0"/>
                            <a:ext cx="6267450" cy="28575"/>
                          </a:xfrm>
                          <a:prstGeom prst="rect">
                            <a:avLst/>
                          </a:prstGeom>
                          <a:noFill/>
                        </pic:spPr>
                      </pic:pic>
                    </a:graphicData>
                  </a:graphic>
                </wp:inline>
              </w:drawing>
            </w:r>
          </w:p>
        </w:tc>
      </w:tr>
    </w:tbl>
    <w:p w14:paraId="66B15A83"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105586AB" w14:textId="77777777">
        <w:trPr>
          <w:trHeight w:hRule="exact" w:val="345"/>
        </w:trPr>
        <w:tc>
          <w:tcPr>
            <w:tcW w:w="15" w:type="dxa"/>
          </w:tcPr>
          <w:p w14:paraId="3CEA3140"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7F704009"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3C1C091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76A82011" w14:textId="77777777">
        <w:tc>
          <w:tcPr>
            <w:tcW w:w="9870" w:type="dxa"/>
            <w:shd w:val="clear" w:color="auto" w:fill="auto"/>
          </w:tcPr>
          <w:p w14:paraId="1A958F5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DGUV Information 205-001: Betrieblicher Brandschutz in der Praxis</w:t>
            </w:r>
            <w:r w:rsidRPr="001B3266">
              <w:rPr>
                <w:rStyle w:val="CharacterStyle28"/>
                <w:rFonts w:ascii="Source Sans 3" w:hAnsi="Source Sans 3"/>
              </w:rPr>
              <w:br/>
              <w:t>2. Regelwerkeintrag: TRGS 800: Brandschutzmaßnahmen, Anlage 1: TRGS 800</w:t>
            </w:r>
            <w:r w:rsidRPr="001B3266">
              <w:rPr>
                <w:rStyle w:val="CharacterStyle28"/>
                <w:rFonts w:ascii="Source Sans 3" w:hAnsi="Source Sans 3"/>
              </w:rPr>
              <w:br/>
              <w:t>3. Regelwerkeintrag: TRGS 800: Brandschutzmaßnahmen, 3 Informationsermittlung und Gefährdungsbeurteilung</w:t>
            </w:r>
            <w:r w:rsidRPr="001B3266">
              <w:rPr>
                <w:rStyle w:val="CharacterStyle28"/>
                <w:rFonts w:ascii="Source Sans 3" w:hAnsi="Source Sans 3"/>
              </w:rPr>
              <w:br/>
              <w:t>4. Regelwerkeintrag: TRGS 800: Brandschutzmaßnahmen, 3 Informationsermittlung und Gefährdungsbeurteilung</w:t>
            </w:r>
            <w:r w:rsidRPr="001B3266">
              <w:rPr>
                <w:rStyle w:val="CharacterStyle28"/>
                <w:rFonts w:ascii="Source Sans 3" w:hAnsi="Source Sans 3"/>
              </w:rPr>
              <w:br/>
              <w:t>5. Regelwerkeintrag: Arbeitsstättenverordnung (ArbStättV), Inhaltsübersicht</w:t>
            </w:r>
            <w:r w:rsidRPr="001B3266">
              <w:rPr>
                <w:rStyle w:val="CharacterStyle28"/>
                <w:rFonts w:ascii="Source Sans 3" w:hAnsi="Source Sans 3"/>
              </w:rPr>
              <w:br/>
              <w:t>6. Regelwerkeintrag: DGUV Information 205-023: Brandschutzhelfer</w:t>
            </w:r>
            <w:r w:rsidRPr="001B3266">
              <w:rPr>
                <w:rStyle w:val="CharacterStyle28"/>
                <w:rFonts w:ascii="Source Sans 3" w:hAnsi="Source Sans 3"/>
              </w:rPr>
              <w:br/>
              <w:t>Ausbildung und Befähigung</w:t>
            </w:r>
            <w:r w:rsidRPr="001B3266">
              <w:rPr>
                <w:rStyle w:val="CharacterStyle28"/>
                <w:rFonts w:ascii="Source Sans 3" w:hAnsi="Source Sans 3"/>
              </w:rPr>
              <w:br/>
              <w:t>7. Regelwerkeintrag: DGUV Information 209-046: Lackierräume und -einrichtungen</w:t>
            </w:r>
            <w:r w:rsidRPr="001B3266">
              <w:rPr>
                <w:rStyle w:val="CharacterStyle28"/>
                <w:rFonts w:ascii="Source Sans 3" w:hAnsi="Source Sans 3"/>
              </w:rPr>
              <w:br/>
              <w:t>für flüssige Beschichtungsstoffe</w:t>
            </w:r>
            <w:r w:rsidRPr="001B3266">
              <w:rPr>
                <w:rStyle w:val="CharacterStyle28"/>
                <w:rFonts w:ascii="Source Sans 3" w:hAnsi="Source Sans 3"/>
              </w:rPr>
              <w:br/>
              <w:t>Bauliche Einrichtungen,</w:t>
            </w:r>
            <w:r w:rsidRPr="001B3266">
              <w:rPr>
                <w:rStyle w:val="CharacterStyle28"/>
                <w:rFonts w:ascii="Source Sans 3" w:hAnsi="Source Sans 3"/>
              </w:rPr>
              <w:br/>
              <w:t>Brand- und Explosionsschutz,</w:t>
            </w:r>
            <w:r w:rsidRPr="001B3266">
              <w:rPr>
                <w:rStyle w:val="CharacterStyle28"/>
                <w:rFonts w:ascii="Source Sans 3" w:hAnsi="Source Sans 3"/>
              </w:rPr>
              <w:br/>
              <w:t>Betrieb</w:t>
            </w:r>
          </w:p>
        </w:tc>
      </w:tr>
    </w:tbl>
    <w:p w14:paraId="2AE31FDE"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C0171" w:rsidRPr="001B3266" w14:paraId="4B65EE4B" w14:textId="77777777">
        <w:trPr>
          <w:trHeight w:hRule="exact" w:val="300"/>
        </w:trPr>
        <w:tc>
          <w:tcPr>
            <w:tcW w:w="9870" w:type="dxa"/>
            <w:gridSpan w:val="2"/>
            <w:shd w:val="clear" w:color="auto" w:fill="auto"/>
          </w:tcPr>
          <w:p w14:paraId="664A4C81"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767BA16D" w14:textId="77777777">
        <w:trPr>
          <w:trHeight w:hRule="exact" w:val="345"/>
        </w:trPr>
        <w:tc>
          <w:tcPr>
            <w:tcW w:w="1440" w:type="dxa"/>
            <w:shd w:val="clear" w:color="auto" w:fill="auto"/>
          </w:tcPr>
          <w:p w14:paraId="20738FA3"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tcPr>
          <w:p w14:paraId="0C5A1245" w14:textId="77777777" w:rsidR="00BC0171" w:rsidRPr="001B3266" w:rsidRDefault="00BC0171" w:rsidP="001B3266">
            <w:pPr>
              <w:spacing w:line="240" w:lineRule="exact"/>
              <w:rPr>
                <w:rStyle w:val="FakeCharacterStyle"/>
                <w:rFonts w:ascii="Source Sans 3" w:hAnsi="Source Sans 3"/>
              </w:rPr>
            </w:pPr>
          </w:p>
        </w:tc>
      </w:tr>
      <w:tr w:rsidR="00BC0171" w:rsidRPr="001B3266" w14:paraId="3B8AF25B" w14:textId="77777777">
        <w:trPr>
          <w:trHeight w:hRule="exact" w:val="270"/>
        </w:trPr>
        <w:tc>
          <w:tcPr>
            <w:tcW w:w="9870" w:type="dxa"/>
            <w:gridSpan w:val="2"/>
            <w:shd w:val="clear" w:color="auto" w:fill="auto"/>
          </w:tcPr>
          <w:p w14:paraId="7FECD3E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ASR A3.4/3: Sicherheitsbeleuchtung, optische Sicherheitsleitsysteme, Titelseite</w:t>
            </w:r>
          </w:p>
        </w:tc>
      </w:tr>
      <w:tr w:rsidR="00BC0171" w:rsidRPr="001B3266" w14:paraId="437CE84C" w14:textId="77777777">
        <w:trPr>
          <w:trHeight w:hRule="exact" w:val="285"/>
        </w:trPr>
        <w:tc>
          <w:tcPr>
            <w:tcW w:w="9870" w:type="dxa"/>
            <w:gridSpan w:val="2"/>
            <w:shd w:val="clear" w:color="auto" w:fill="auto"/>
          </w:tcPr>
          <w:p w14:paraId="5C805D0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TRGS 800: Brandschutzmaßnahmen, Titel</w:t>
            </w:r>
          </w:p>
        </w:tc>
      </w:tr>
    </w:tbl>
    <w:p w14:paraId="29E88BE5" w14:textId="77777777" w:rsidR="00BC0171" w:rsidRPr="001B3266" w:rsidRDefault="00BC0171" w:rsidP="001B3266">
      <w:pPr>
        <w:spacing w:line="240" w:lineRule="exact"/>
        <w:rPr>
          <w:rFonts w:ascii="Source Sans 3" w:hAnsi="Source Sans 3"/>
        </w:rPr>
        <w:sectPr w:rsidR="00BC0171" w:rsidRPr="001B3266">
          <w:headerReference w:type="default" r:id="rId52"/>
          <w:footerReference w:type="default" r:id="rId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C0171" w:rsidRPr="001B3266" w14:paraId="435FCDC4" w14:textId="77777777">
        <w:trPr>
          <w:trHeight w:hRule="exact" w:val="285"/>
        </w:trPr>
        <w:tc>
          <w:tcPr>
            <w:tcW w:w="9870" w:type="dxa"/>
            <w:gridSpan w:val="5"/>
            <w:shd w:val="clear" w:color="auto" w:fill="auto"/>
          </w:tcPr>
          <w:p w14:paraId="594B935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lastRenderedPageBreak/>
              <w:t>DGUV Vorschrift 1: Grundsätze der Prävention , Inhalt</w:t>
            </w:r>
          </w:p>
        </w:tc>
      </w:tr>
      <w:tr w:rsidR="00BC0171" w:rsidRPr="001B3266" w14:paraId="4EC2E051" w14:textId="77777777">
        <w:trPr>
          <w:trHeight w:hRule="exact" w:val="270"/>
        </w:trPr>
        <w:tc>
          <w:tcPr>
            <w:tcW w:w="9870" w:type="dxa"/>
            <w:gridSpan w:val="5"/>
            <w:shd w:val="clear" w:color="auto" w:fill="auto"/>
          </w:tcPr>
          <w:p w14:paraId="4D65A04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ASR V3a.2: Barrierefreie Gestaltung von Arbeitsstätten, Titelseite</w:t>
            </w:r>
          </w:p>
        </w:tc>
      </w:tr>
      <w:tr w:rsidR="00BC0171" w:rsidRPr="001B3266" w14:paraId="01AD0DC3" w14:textId="77777777">
        <w:trPr>
          <w:trHeight w:hRule="exact" w:val="270"/>
        </w:trPr>
        <w:tc>
          <w:tcPr>
            <w:tcW w:w="9870" w:type="dxa"/>
            <w:gridSpan w:val="5"/>
            <w:shd w:val="clear" w:color="auto" w:fill="auto"/>
          </w:tcPr>
          <w:p w14:paraId="25246E6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Arbeitsstättenverordnung (ArbStättV), Titel</w:t>
            </w:r>
          </w:p>
        </w:tc>
      </w:tr>
      <w:tr w:rsidR="00BC0171" w:rsidRPr="001B3266" w14:paraId="7B0FEC5C" w14:textId="77777777">
        <w:trPr>
          <w:trHeight w:hRule="exact" w:val="285"/>
        </w:trPr>
        <w:tc>
          <w:tcPr>
            <w:tcW w:w="9870" w:type="dxa"/>
            <w:gridSpan w:val="5"/>
            <w:shd w:val="clear" w:color="auto" w:fill="auto"/>
          </w:tcPr>
          <w:p w14:paraId="66F5B43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ASR A2.3: Fluchtwege, Notausgänge, Flucht- und Rettungsplan, Titelseite</w:t>
            </w:r>
          </w:p>
        </w:tc>
      </w:tr>
      <w:tr w:rsidR="00BC0171" w:rsidRPr="001B3266" w14:paraId="63A88EE7" w14:textId="77777777">
        <w:trPr>
          <w:trHeight w:hRule="exact" w:val="270"/>
        </w:trPr>
        <w:tc>
          <w:tcPr>
            <w:tcW w:w="9870" w:type="dxa"/>
            <w:gridSpan w:val="5"/>
            <w:shd w:val="clear" w:color="auto" w:fill="auto"/>
          </w:tcPr>
          <w:p w14:paraId="2CEB8DB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ASR A2.2: Maßnahmen gegen Brände, Titelseite</w:t>
            </w:r>
          </w:p>
        </w:tc>
      </w:tr>
      <w:tr w:rsidR="00BC0171" w:rsidRPr="001B3266" w14:paraId="2C841784" w14:textId="77777777">
        <w:trPr>
          <w:trHeight w:hRule="exact" w:val="270"/>
        </w:trPr>
        <w:tc>
          <w:tcPr>
            <w:tcW w:w="9870" w:type="dxa"/>
            <w:gridSpan w:val="5"/>
            <w:shd w:val="clear" w:color="auto" w:fill="auto"/>
          </w:tcPr>
          <w:p w14:paraId="547F238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ASR A1.3: Sicherheits- und Gesundheitsschutzkennzeichnung, Titelseite</w:t>
            </w:r>
          </w:p>
        </w:tc>
      </w:tr>
      <w:tr w:rsidR="00BC0171" w:rsidRPr="001B3266" w14:paraId="6E0D3B64" w14:textId="77777777">
        <w:trPr>
          <w:trHeight w:hRule="exact" w:val="270"/>
        </w:trPr>
        <w:tc>
          <w:tcPr>
            <w:tcW w:w="9870" w:type="dxa"/>
            <w:gridSpan w:val="5"/>
            <w:shd w:val="clear" w:color="auto" w:fill="auto"/>
          </w:tcPr>
          <w:p w14:paraId="6286F26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205-001: Betrieblicher Brandschutz in der Praxis</w:t>
            </w:r>
          </w:p>
        </w:tc>
      </w:tr>
      <w:tr w:rsidR="00BC0171" w:rsidRPr="001B3266" w14:paraId="4D303788" w14:textId="77777777">
        <w:trPr>
          <w:trHeight w:hRule="exact" w:val="285"/>
        </w:trPr>
        <w:tc>
          <w:tcPr>
            <w:tcW w:w="9870" w:type="dxa"/>
            <w:gridSpan w:val="5"/>
            <w:shd w:val="clear" w:color="auto" w:fill="auto"/>
          </w:tcPr>
          <w:p w14:paraId="0CAC687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Regel 100-001: Grundsätze der Prävention</w:t>
            </w:r>
          </w:p>
        </w:tc>
      </w:tr>
      <w:tr w:rsidR="00BC0171" w:rsidRPr="001B3266" w14:paraId="1FF990BA" w14:textId="77777777">
        <w:trPr>
          <w:trHeight w:hRule="exact" w:val="510"/>
        </w:trPr>
        <w:tc>
          <w:tcPr>
            <w:tcW w:w="9870" w:type="dxa"/>
            <w:gridSpan w:val="5"/>
            <w:shd w:val="clear" w:color="auto" w:fill="auto"/>
          </w:tcPr>
          <w:p w14:paraId="4DCF2CE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205-023: Brandschutzhelfer</w:t>
            </w:r>
            <w:r w:rsidRPr="001B3266">
              <w:rPr>
                <w:rStyle w:val="CharacterStyle28"/>
                <w:rFonts w:ascii="Source Sans 3" w:hAnsi="Source Sans 3"/>
              </w:rPr>
              <w:br/>
              <w:t>Ausbildung und Befähigung</w:t>
            </w:r>
          </w:p>
        </w:tc>
      </w:tr>
      <w:tr w:rsidR="00BC0171" w:rsidRPr="001B3266" w14:paraId="4B44597C" w14:textId="77777777">
        <w:trPr>
          <w:trHeight w:hRule="exact" w:val="1260"/>
        </w:trPr>
        <w:tc>
          <w:tcPr>
            <w:tcW w:w="9870" w:type="dxa"/>
            <w:gridSpan w:val="5"/>
            <w:shd w:val="clear" w:color="auto" w:fill="auto"/>
          </w:tcPr>
          <w:p w14:paraId="4431F30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209-046: Lackierräume und -einrichtungen</w:t>
            </w:r>
            <w:r w:rsidRPr="001B3266">
              <w:rPr>
                <w:rStyle w:val="CharacterStyle28"/>
                <w:rFonts w:ascii="Source Sans 3" w:hAnsi="Source Sans 3"/>
              </w:rPr>
              <w:br/>
              <w:t>für flüssige Beschichtungsstoffe</w:t>
            </w:r>
            <w:r w:rsidRPr="001B3266">
              <w:rPr>
                <w:rStyle w:val="CharacterStyle28"/>
                <w:rFonts w:ascii="Source Sans 3" w:hAnsi="Source Sans 3"/>
              </w:rPr>
              <w:br/>
              <w:t>Bauliche Einrichtungen,</w:t>
            </w:r>
            <w:r w:rsidRPr="001B3266">
              <w:rPr>
                <w:rStyle w:val="CharacterStyle28"/>
                <w:rFonts w:ascii="Source Sans 3" w:hAnsi="Source Sans 3"/>
              </w:rPr>
              <w:br/>
              <w:t>Brand- und Explosionsschutz,</w:t>
            </w:r>
            <w:r w:rsidRPr="001B3266">
              <w:rPr>
                <w:rStyle w:val="CharacterStyle28"/>
                <w:rFonts w:ascii="Source Sans 3" w:hAnsi="Source Sans 3"/>
              </w:rPr>
              <w:br/>
              <w:t>Betrieb</w:t>
            </w:r>
          </w:p>
        </w:tc>
      </w:tr>
      <w:tr w:rsidR="00BC0171" w:rsidRPr="001B3266" w14:paraId="15EAC607" w14:textId="77777777">
        <w:trPr>
          <w:trHeight w:hRule="exact" w:val="570"/>
        </w:trPr>
        <w:tc>
          <w:tcPr>
            <w:tcW w:w="9870" w:type="dxa"/>
            <w:gridSpan w:val="5"/>
            <w:shd w:val="clear" w:color="auto" w:fill="auto"/>
          </w:tcPr>
          <w:p w14:paraId="1829C802"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25AE72CD" w14:textId="77777777">
        <w:trPr>
          <w:trHeight w:hRule="exact" w:val="270"/>
        </w:trPr>
        <w:tc>
          <w:tcPr>
            <w:tcW w:w="15" w:type="dxa"/>
          </w:tcPr>
          <w:p w14:paraId="6ABBB117" w14:textId="77777777" w:rsidR="00BC0171" w:rsidRPr="001B3266" w:rsidRDefault="00BC0171" w:rsidP="001B3266">
            <w:pPr>
              <w:spacing w:line="240" w:lineRule="exact"/>
              <w:rPr>
                <w:rStyle w:val="FakeCharacterStyle"/>
                <w:rFonts w:ascii="Source Sans 3" w:hAnsi="Source Sans 3"/>
              </w:rPr>
            </w:pPr>
          </w:p>
        </w:tc>
        <w:tc>
          <w:tcPr>
            <w:tcW w:w="2700" w:type="dxa"/>
            <w:shd w:val="clear" w:color="auto" w:fill="auto"/>
          </w:tcPr>
          <w:p w14:paraId="3D85A230"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4AABD551"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3D23620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1173E1E9" w14:textId="77777777" w:rsidR="00BC0171" w:rsidRPr="001B3266" w:rsidRDefault="00BC0171" w:rsidP="001B3266">
            <w:pPr>
              <w:spacing w:line="240" w:lineRule="exact"/>
              <w:rPr>
                <w:rStyle w:val="FakeCharacterStyle"/>
                <w:rFonts w:ascii="Source Sans 3" w:hAnsi="Source Sans 3"/>
              </w:rPr>
            </w:pPr>
          </w:p>
        </w:tc>
      </w:tr>
      <w:tr w:rsidR="00BC0171" w:rsidRPr="001B3266" w14:paraId="6A853B47" w14:textId="77777777">
        <w:trPr>
          <w:trHeight w:hRule="exact" w:val="1260"/>
        </w:trPr>
        <w:tc>
          <w:tcPr>
            <w:tcW w:w="15" w:type="dxa"/>
          </w:tcPr>
          <w:p w14:paraId="3076DD11" w14:textId="77777777" w:rsidR="00BC0171" w:rsidRPr="001B3266" w:rsidRDefault="00BC0171" w:rsidP="001B3266">
            <w:pPr>
              <w:spacing w:line="240" w:lineRule="exact"/>
              <w:rPr>
                <w:rStyle w:val="FakeCharacterStyle"/>
                <w:rFonts w:ascii="Source Sans 3" w:hAnsi="Source Sans 3"/>
              </w:rPr>
            </w:pPr>
          </w:p>
        </w:tc>
        <w:tc>
          <w:tcPr>
            <w:tcW w:w="9855" w:type="dxa"/>
            <w:gridSpan w:val="4"/>
            <w:shd w:val="clear" w:color="auto" w:fill="auto"/>
          </w:tcPr>
          <w:p w14:paraId="5B0BB0A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1440049D"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7489EAE0" w14:textId="77777777">
        <w:trPr>
          <w:trHeight w:hRule="exact" w:val="270"/>
        </w:trPr>
        <w:tc>
          <w:tcPr>
            <w:tcW w:w="15" w:type="dxa"/>
          </w:tcPr>
          <w:p w14:paraId="76FDAB23"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7C9B4F14"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6D35ABB9"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3F09C2F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42ABF017" w14:textId="77777777">
        <w:trPr>
          <w:trHeight w:hRule="exact" w:val="1110"/>
        </w:trPr>
        <w:tc>
          <w:tcPr>
            <w:tcW w:w="15" w:type="dxa"/>
          </w:tcPr>
          <w:p w14:paraId="6A048F74"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4C004D8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59268256" w14:textId="77777777" w:rsidR="00BC0171" w:rsidRPr="001B3266" w:rsidRDefault="00BC0171" w:rsidP="001B3266">
      <w:pPr>
        <w:spacing w:line="240" w:lineRule="exact"/>
        <w:rPr>
          <w:rFonts w:ascii="Source Sans 3" w:hAnsi="Source Sans 3"/>
        </w:rPr>
        <w:sectPr w:rsidR="00BC0171" w:rsidRPr="001B3266">
          <w:headerReference w:type="default" r:id="rId54"/>
          <w:footerReference w:type="default" r:id="rId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3498E52B" w14:textId="77777777">
        <w:trPr>
          <w:trHeight w:hRule="exact" w:val="360"/>
        </w:trPr>
        <w:tc>
          <w:tcPr>
            <w:tcW w:w="9870" w:type="dxa"/>
            <w:gridSpan w:val="3"/>
            <w:shd w:val="clear" w:color="auto" w:fill="auto"/>
          </w:tcPr>
          <w:p w14:paraId="3563113B"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1. Arbeitsschutzorganisation</w:t>
            </w:r>
          </w:p>
        </w:tc>
      </w:tr>
      <w:tr w:rsidR="00BC0171" w:rsidRPr="001B3266" w14:paraId="537CCDC6" w14:textId="77777777">
        <w:trPr>
          <w:trHeight w:hRule="exact" w:val="360"/>
        </w:trPr>
        <w:tc>
          <w:tcPr>
            <w:tcW w:w="9870" w:type="dxa"/>
            <w:gridSpan w:val="3"/>
            <w:shd w:val="clear" w:color="auto" w:fill="auto"/>
          </w:tcPr>
          <w:p w14:paraId="689C6934"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Erste Hilfe</w:t>
            </w:r>
          </w:p>
        </w:tc>
      </w:tr>
      <w:tr w:rsidR="00BC0171" w:rsidRPr="001B3266" w14:paraId="30712F47" w14:textId="77777777">
        <w:trPr>
          <w:trHeight w:hRule="exact" w:val="345"/>
        </w:trPr>
        <w:tc>
          <w:tcPr>
            <w:tcW w:w="2700" w:type="dxa"/>
            <w:shd w:val="clear" w:color="auto" w:fill="auto"/>
          </w:tcPr>
          <w:p w14:paraId="75EF159E"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701D55CB" w14:textId="77777777" w:rsidR="00BC0171" w:rsidRPr="001B3266" w:rsidRDefault="00BC0171" w:rsidP="001B3266">
            <w:pPr>
              <w:spacing w:line="240" w:lineRule="exact"/>
              <w:rPr>
                <w:rStyle w:val="FakeCharacterStyle"/>
                <w:rFonts w:ascii="Source Sans 3" w:hAnsi="Source Sans 3"/>
              </w:rPr>
            </w:pPr>
          </w:p>
        </w:tc>
      </w:tr>
      <w:tr w:rsidR="00BC0171" w:rsidRPr="001B3266" w14:paraId="7104EDF1" w14:textId="77777777">
        <w:tc>
          <w:tcPr>
            <w:tcW w:w="9855" w:type="dxa"/>
            <w:gridSpan w:val="2"/>
            <w:shd w:val="clear" w:color="auto" w:fill="auto"/>
          </w:tcPr>
          <w:p w14:paraId="012F8B3E"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Mangelhafte erste Hilfe bei Unfällen und Gesundheitsstörungen</w:t>
            </w:r>
          </w:p>
        </w:tc>
        <w:tc>
          <w:tcPr>
            <w:tcW w:w="15" w:type="dxa"/>
          </w:tcPr>
          <w:p w14:paraId="17FD71D6" w14:textId="77777777" w:rsidR="00BC0171" w:rsidRPr="001B3266" w:rsidRDefault="00BC0171" w:rsidP="001B3266">
            <w:pPr>
              <w:spacing w:line="240" w:lineRule="exact"/>
              <w:rPr>
                <w:rStyle w:val="FakeCharacterStyle"/>
                <w:rFonts w:ascii="Source Sans 3" w:hAnsi="Source Sans 3"/>
              </w:rPr>
            </w:pPr>
          </w:p>
        </w:tc>
      </w:tr>
      <w:tr w:rsidR="00BC0171" w:rsidRPr="001B3266" w14:paraId="75173A92" w14:textId="77777777">
        <w:trPr>
          <w:trHeight w:hRule="exact" w:val="240"/>
        </w:trPr>
        <w:tc>
          <w:tcPr>
            <w:tcW w:w="9870" w:type="dxa"/>
            <w:gridSpan w:val="3"/>
            <w:shd w:val="clear" w:color="auto" w:fill="auto"/>
          </w:tcPr>
          <w:p w14:paraId="65291BAA" w14:textId="77777777" w:rsidR="00BC0171" w:rsidRPr="001B3266" w:rsidRDefault="00BC0171" w:rsidP="001B3266">
            <w:pPr>
              <w:pStyle w:val="ParagraphStyle23"/>
              <w:spacing w:line="240" w:lineRule="exact"/>
              <w:rPr>
                <w:rStyle w:val="FakeCharacterStyle"/>
                <w:rFonts w:ascii="Source Sans 3" w:hAnsi="Source Sans 3"/>
              </w:rPr>
            </w:pPr>
          </w:p>
        </w:tc>
      </w:tr>
    </w:tbl>
    <w:p w14:paraId="172EEFD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547300D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EB50929"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22D7138"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45D269F"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49F5ADD"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06D8424"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743E2B13" w14:textId="77777777">
        <w:trPr>
          <w:trHeight w:hRule="exact" w:val="330"/>
        </w:trPr>
        <w:tc>
          <w:tcPr>
            <w:tcW w:w="15" w:type="dxa"/>
            <w:vMerge w:val="restart"/>
            <w:shd w:val="clear" w:color="auto" w:fill="D7EAF9"/>
            <w:vAlign w:val="center"/>
          </w:tcPr>
          <w:p w14:paraId="5AF5096E"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77B76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Über einen Aushang „Erste-Hilfe“ werden die Notrufnummern, des Erste-Hilfe-Personals und der Erste-Hilfe-Einrichtungen bekanntgegeben.</w:t>
            </w:r>
          </w:p>
        </w:tc>
        <w:tc>
          <w:tcPr>
            <w:tcW w:w="60" w:type="dxa"/>
            <w:vMerge w:val="restart"/>
            <w:shd w:val="clear" w:color="auto" w:fill="D7EAF9"/>
            <w:vAlign w:val="center"/>
          </w:tcPr>
          <w:p w14:paraId="5CC48ABE"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0B7310"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4A1711"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638A2C"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B866C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04C508D" w14:textId="0604865F"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7ABB086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C318E69" w14:textId="77777777">
        <w:tc>
          <w:tcPr>
            <w:tcW w:w="15" w:type="dxa"/>
            <w:vMerge/>
            <w:shd w:val="clear" w:color="auto" w:fill="D7EAF9"/>
            <w:vAlign w:val="center"/>
          </w:tcPr>
          <w:p w14:paraId="10075D6F"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598239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89A67D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8F8DD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410A9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3FC6A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B5BEC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265A42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057324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46778CC" w14:textId="77777777">
        <w:trPr>
          <w:trHeight w:hRule="exact" w:val="330"/>
        </w:trPr>
        <w:tc>
          <w:tcPr>
            <w:tcW w:w="15" w:type="dxa"/>
            <w:vMerge w:val="restart"/>
            <w:shd w:val="clear" w:color="auto" w:fill="auto"/>
          </w:tcPr>
          <w:p w14:paraId="44313533"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2ED2C476"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Der Aufbewahrungsort des Erste-Hilfe-Materials ist schnell erreichbar und leicht zugänglich, mit einem Rettungszeichen gekennzeichnet und den Beschäftigten bekannt gemacht.</w:t>
            </w:r>
          </w:p>
        </w:tc>
        <w:tc>
          <w:tcPr>
            <w:tcW w:w="60" w:type="dxa"/>
            <w:vMerge w:val="restart"/>
            <w:shd w:val="clear" w:color="auto" w:fill="auto"/>
          </w:tcPr>
          <w:p w14:paraId="66C7C206"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6B543F"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8BB639"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DA9188"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0DECA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F3D22ED" w14:textId="76A3A82D"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6771D0E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9283FB1" w14:textId="77777777">
        <w:tc>
          <w:tcPr>
            <w:tcW w:w="15" w:type="dxa"/>
            <w:vMerge/>
            <w:shd w:val="clear" w:color="auto" w:fill="auto"/>
          </w:tcPr>
          <w:p w14:paraId="6091E5E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82DA6C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A652F8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DC860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0EF21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6B437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08DD0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6149F2D"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02B535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0875B8E" w14:textId="77777777">
        <w:trPr>
          <w:trHeight w:hRule="exact" w:val="330"/>
        </w:trPr>
        <w:tc>
          <w:tcPr>
            <w:tcW w:w="15" w:type="dxa"/>
            <w:vMerge w:val="restart"/>
            <w:shd w:val="clear" w:color="auto" w:fill="D7EAF9"/>
            <w:vAlign w:val="center"/>
          </w:tcPr>
          <w:p w14:paraId="3820270B"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86AC9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ist mindestens die geforderte Anzahl an Ersthelfern ausgebildet (</w:t>
            </w:r>
            <w:hyperlink r:id="rId56" w:tooltip="DGUV Vorschrift 1: § 26 (1)" w:history="1">
              <w:r w:rsidRPr="001B3266">
                <w:rPr>
                  <w:rStyle w:val="FakeCharacterStyle"/>
                  <w:rFonts w:ascii="Source Sans 3" w:hAnsi="Source Sans 3"/>
                  <w:color w:val="000000"/>
                  <w:sz w:val="20"/>
                  <w:u w:val="single"/>
                </w:rPr>
                <w:t>DGUV Vorschrift 1: § 26 (1)</w:t>
              </w:r>
            </w:hyperlink>
            <w:r w:rsidRPr="001B3266">
              <w:rPr>
                <w:rStyle w:val="FakeCharacterStyle"/>
                <w:rFonts w:ascii="Source Sans 3" w:hAnsi="Source Sans 3"/>
                <w:color w:val="000000"/>
                <w:sz w:val="20"/>
              </w:rPr>
              <w:t>).</w:t>
            </w:r>
          </w:p>
        </w:tc>
        <w:tc>
          <w:tcPr>
            <w:tcW w:w="60" w:type="dxa"/>
            <w:vMerge w:val="restart"/>
            <w:shd w:val="clear" w:color="auto" w:fill="D7EAF9"/>
            <w:vAlign w:val="center"/>
          </w:tcPr>
          <w:p w14:paraId="7D98EA5C"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63B7C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8DCD39"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06B04B"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A5E3A6"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31B1CD7" w14:textId="7F77B2FD"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22E2D2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EB00A31" w14:textId="77777777">
        <w:tc>
          <w:tcPr>
            <w:tcW w:w="15" w:type="dxa"/>
            <w:vMerge/>
            <w:shd w:val="clear" w:color="auto" w:fill="D7EAF9"/>
            <w:vAlign w:val="center"/>
          </w:tcPr>
          <w:p w14:paraId="23D0326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5296AE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0F744E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1B776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C1C08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03E7C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DF132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DEFC8C4"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2F5E71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CF67495" w14:textId="77777777">
        <w:trPr>
          <w:trHeight w:hRule="exact" w:val="330"/>
        </w:trPr>
        <w:tc>
          <w:tcPr>
            <w:tcW w:w="15" w:type="dxa"/>
            <w:vMerge w:val="restart"/>
            <w:shd w:val="clear" w:color="auto" w:fill="auto"/>
          </w:tcPr>
          <w:p w14:paraId="5283DEA7"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2801993E"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Ersthelfer nehmen regelmäßig an Aus- und Fortbildungsveranstaltungen teil (</w:t>
            </w:r>
            <w:hyperlink r:id="rId57" w:tooltip="DGUV Vorschrift 1: § 26 (3)" w:history="1">
              <w:r w:rsidRPr="001B3266">
                <w:rPr>
                  <w:rStyle w:val="FakeCharacterStyle"/>
                  <w:rFonts w:ascii="Source Sans 3" w:hAnsi="Source Sans 3"/>
                  <w:color w:val="000000"/>
                  <w:sz w:val="20"/>
                  <w:u w:val="single"/>
                </w:rPr>
                <w:t>DGUV Vorschrift 1: § 26 (3)</w:t>
              </w:r>
            </w:hyperlink>
            <w:r w:rsidRPr="001B3266">
              <w:rPr>
                <w:rStyle w:val="FakeCharacterStyle"/>
                <w:rFonts w:ascii="Source Sans 3" w:hAnsi="Source Sans 3"/>
                <w:color w:val="000000"/>
                <w:sz w:val="20"/>
              </w:rPr>
              <w:t>).</w:t>
            </w:r>
          </w:p>
        </w:tc>
        <w:tc>
          <w:tcPr>
            <w:tcW w:w="60" w:type="dxa"/>
            <w:vMerge w:val="restart"/>
            <w:shd w:val="clear" w:color="auto" w:fill="auto"/>
          </w:tcPr>
          <w:p w14:paraId="60609A91"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168B9B"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F6BED4"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03BF3B"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CC09C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9A02535" w14:textId="2E1AA2CD"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6FC03D2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3C5BD43" w14:textId="77777777">
        <w:tc>
          <w:tcPr>
            <w:tcW w:w="15" w:type="dxa"/>
            <w:vMerge/>
            <w:shd w:val="clear" w:color="auto" w:fill="auto"/>
          </w:tcPr>
          <w:p w14:paraId="55E33E3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09D58AE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03ECD7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5CDFE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06E8C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1BF84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1160B1"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7B71B0D"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69596C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6A8AADC" w14:textId="77777777">
        <w:trPr>
          <w:trHeight w:hRule="exact" w:val="15"/>
        </w:trPr>
        <w:tc>
          <w:tcPr>
            <w:tcW w:w="15" w:type="dxa"/>
            <w:vMerge w:val="restart"/>
            <w:shd w:val="clear" w:color="auto" w:fill="D7EAF9"/>
            <w:vAlign w:val="center"/>
          </w:tcPr>
          <w:p w14:paraId="63FA87EF"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1D3DB870"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63D967A5"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69FF4F"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742F6C"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4C2524"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B39A6E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DC5AB90" w14:textId="4EE454EF"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3353888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E4C1140" w14:textId="77777777">
        <w:trPr>
          <w:trHeight w:val="240"/>
        </w:trPr>
        <w:tc>
          <w:tcPr>
            <w:tcW w:w="15" w:type="dxa"/>
            <w:vMerge/>
            <w:shd w:val="clear" w:color="auto" w:fill="D7EAF9"/>
            <w:vAlign w:val="center"/>
          </w:tcPr>
          <w:p w14:paraId="2FAF8646"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7BBF08C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6AC113A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1C11F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EAD75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545343"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D0B1AB1"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4E0BBAC3"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3308A91A" w14:textId="77777777" w:rsidR="00BC0171" w:rsidRPr="001B3266" w:rsidRDefault="00BC0171" w:rsidP="001B3266">
            <w:pPr>
              <w:spacing w:line="240" w:lineRule="exact"/>
              <w:rPr>
                <w:rStyle w:val="FakeCharacterStyle"/>
                <w:rFonts w:ascii="Source Sans 3" w:hAnsi="Source Sans 3"/>
              </w:rPr>
            </w:pPr>
          </w:p>
        </w:tc>
      </w:tr>
      <w:tr w:rsidR="00BC0171" w:rsidRPr="001B3266" w14:paraId="00C4D525" w14:textId="77777777">
        <w:tc>
          <w:tcPr>
            <w:tcW w:w="15" w:type="dxa"/>
            <w:vMerge/>
            <w:shd w:val="clear" w:color="auto" w:fill="D7EAF9"/>
            <w:vAlign w:val="center"/>
          </w:tcPr>
          <w:p w14:paraId="773EB70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C00DEF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876659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247D7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ED303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608C5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F4F34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B267098"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CBA43B9"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D71C4CC" w14:textId="77777777">
        <w:trPr>
          <w:trHeight w:hRule="exact" w:val="45"/>
        </w:trPr>
        <w:tc>
          <w:tcPr>
            <w:tcW w:w="9870" w:type="dxa"/>
            <w:gridSpan w:val="9"/>
            <w:shd w:val="clear" w:color="auto" w:fill="auto"/>
          </w:tcPr>
          <w:p w14:paraId="1A31A41E"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592A4E02" wp14:editId="46FF8243">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6"/>
                          <a:stretch>
                            <a:fillRect/>
                          </a:stretch>
                        </pic:blipFill>
                        <pic:spPr>
                          <a:xfrm>
                            <a:off x="0" y="0"/>
                            <a:ext cx="6267450" cy="28575"/>
                          </a:xfrm>
                          <a:prstGeom prst="rect">
                            <a:avLst/>
                          </a:prstGeom>
                          <a:noFill/>
                        </pic:spPr>
                      </pic:pic>
                    </a:graphicData>
                  </a:graphic>
                </wp:inline>
              </w:drawing>
            </w:r>
          </w:p>
        </w:tc>
      </w:tr>
    </w:tbl>
    <w:p w14:paraId="1097D0C4"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2181EE49" w14:textId="77777777">
        <w:trPr>
          <w:trHeight w:hRule="exact" w:val="345"/>
        </w:trPr>
        <w:tc>
          <w:tcPr>
            <w:tcW w:w="15" w:type="dxa"/>
          </w:tcPr>
          <w:p w14:paraId="2B30BACF"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077B553E"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109F3A4B"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61BE7FF6" w14:textId="77777777">
        <w:tc>
          <w:tcPr>
            <w:tcW w:w="9870" w:type="dxa"/>
            <w:shd w:val="clear" w:color="auto" w:fill="auto"/>
          </w:tcPr>
          <w:p w14:paraId="478C059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DGUV Vorschrift 1: Grundsätze der Prävention, § 26 Zahl und Ausbildung der Ersthelfer</w:t>
            </w:r>
            <w:r w:rsidRPr="001B3266">
              <w:rPr>
                <w:rStyle w:val="CharacterStyle28"/>
                <w:rFonts w:ascii="Source Sans 3" w:hAnsi="Source Sans 3"/>
              </w:rPr>
              <w:br/>
              <w:t>2. Regelwerkeintrag: DGUV Vorschrift 1: Grundsätze der Prävention, § 26 Zahl und Ausbildung der Ersthelfer</w:t>
            </w:r>
          </w:p>
        </w:tc>
      </w:tr>
    </w:tbl>
    <w:p w14:paraId="643FFCF9"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663AEEC1" w14:textId="77777777">
        <w:trPr>
          <w:trHeight w:hRule="exact" w:val="300"/>
        </w:trPr>
        <w:tc>
          <w:tcPr>
            <w:tcW w:w="9870" w:type="dxa"/>
            <w:gridSpan w:val="6"/>
            <w:shd w:val="clear" w:color="auto" w:fill="auto"/>
          </w:tcPr>
          <w:p w14:paraId="05D8B8EC"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0F1728BD" w14:textId="77777777">
        <w:trPr>
          <w:trHeight w:hRule="exact" w:val="345"/>
        </w:trPr>
        <w:tc>
          <w:tcPr>
            <w:tcW w:w="1440" w:type="dxa"/>
            <w:gridSpan w:val="2"/>
            <w:shd w:val="clear" w:color="auto" w:fill="auto"/>
          </w:tcPr>
          <w:p w14:paraId="7DE644B7"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05E7222F" w14:textId="77777777" w:rsidR="00BC0171" w:rsidRPr="001B3266" w:rsidRDefault="00BC0171" w:rsidP="001B3266">
            <w:pPr>
              <w:spacing w:line="240" w:lineRule="exact"/>
              <w:rPr>
                <w:rStyle w:val="FakeCharacterStyle"/>
                <w:rFonts w:ascii="Source Sans 3" w:hAnsi="Source Sans 3"/>
              </w:rPr>
            </w:pPr>
          </w:p>
        </w:tc>
      </w:tr>
      <w:tr w:rsidR="00BC0171" w:rsidRPr="001B3266" w14:paraId="59B344F6" w14:textId="77777777">
        <w:trPr>
          <w:trHeight w:hRule="exact" w:val="285"/>
        </w:trPr>
        <w:tc>
          <w:tcPr>
            <w:tcW w:w="9870" w:type="dxa"/>
            <w:gridSpan w:val="6"/>
            <w:shd w:val="clear" w:color="auto" w:fill="auto"/>
          </w:tcPr>
          <w:p w14:paraId="06828EF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204-006: Anleitung zur Ersten Hilfe</w:t>
            </w:r>
          </w:p>
        </w:tc>
      </w:tr>
      <w:tr w:rsidR="00BC0171" w:rsidRPr="001B3266" w14:paraId="64E5CC83" w14:textId="77777777">
        <w:trPr>
          <w:trHeight w:hRule="exact" w:val="270"/>
        </w:trPr>
        <w:tc>
          <w:tcPr>
            <w:tcW w:w="9870" w:type="dxa"/>
            <w:gridSpan w:val="6"/>
            <w:shd w:val="clear" w:color="auto" w:fill="auto"/>
          </w:tcPr>
          <w:p w14:paraId="4D698A2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204-022: Erste Hilfe im Betrieb, Titel</w:t>
            </w:r>
          </w:p>
        </w:tc>
      </w:tr>
      <w:tr w:rsidR="00BC0171" w:rsidRPr="001B3266" w14:paraId="5FCA1F60" w14:textId="77777777">
        <w:trPr>
          <w:trHeight w:hRule="exact" w:val="270"/>
        </w:trPr>
        <w:tc>
          <w:tcPr>
            <w:tcW w:w="9870" w:type="dxa"/>
            <w:gridSpan w:val="6"/>
            <w:shd w:val="clear" w:color="auto" w:fill="auto"/>
          </w:tcPr>
          <w:p w14:paraId="5EE3AF5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204-001: Erste Hilfe (Plakat), Titel</w:t>
            </w:r>
          </w:p>
        </w:tc>
      </w:tr>
      <w:tr w:rsidR="00BC0171" w:rsidRPr="001B3266" w14:paraId="12AF116F" w14:textId="77777777">
        <w:trPr>
          <w:trHeight w:hRule="exact" w:val="270"/>
        </w:trPr>
        <w:tc>
          <w:tcPr>
            <w:tcW w:w="9870" w:type="dxa"/>
            <w:gridSpan w:val="6"/>
            <w:shd w:val="clear" w:color="auto" w:fill="auto"/>
          </w:tcPr>
          <w:p w14:paraId="68229B5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1: Grundsätze der Prävention , Inhalt</w:t>
            </w:r>
          </w:p>
        </w:tc>
      </w:tr>
      <w:tr w:rsidR="00BC0171" w:rsidRPr="001B3266" w14:paraId="6B754CFE" w14:textId="77777777">
        <w:trPr>
          <w:trHeight w:hRule="exact" w:val="585"/>
        </w:trPr>
        <w:tc>
          <w:tcPr>
            <w:tcW w:w="9870" w:type="dxa"/>
            <w:gridSpan w:val="6"/>
            <w:shd w:val="clear" w:color="auto" w:fill="auto"/>
          </w:tcPr>
          <w:p w14:paraId="613C9036"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37BCF454" w14:textId="77777777">
        <w:trPr>
          <w:trHeight w:hRule="exact" w:val="270"/>
        </w:trPr>
        <w:tc>
          <w:tcPr>
            <w:tcW w:w="15" w:type="dxa"/>
          </w:tcPr>
          <w:p w14:paraId="0E17A343"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3BDF05E6"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75F22A1C"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6646610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3505B9FD" w14:textId="77777777" w:rsidR="00BC0171" w:rsidRPr="001B3266" w:rsidRDefault="00BC0171" w:rsidP="001B3266">
            <w:pPr>
              <w:spacing w:line="240" w:lineRule="exact"/>
              <w:rPr>
                <w:rStyle w:val="FakeCharacterStyle"/>
                <w:rFonts w:ascii="Source Sans 3" w:hAnsi="Source Sans 3"/>
              </w:rPr>
            </w:pPr>
          </w:p>
        </w:tc>
      </w:tr>
      <w:tr w:rsidR="00BC0171" w:rsidRPr="001B3266" w14:paraId="52DD9B63" w14:textId="77777777">
        <w:trPr>
          <w:trHeight w:hRule="exact" w:val="1260"/>
        </w:trPr>
        <w:tc>
          <w:tcPr>
            <w:tcW w:w="15" w:type="dxa"/>
          </w:tcPr>
          <w:p w14:paraId="66F6170D"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09DF341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1A9F00AE"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55ADAA60" w14:textId="77777777">
        <w:trPr>
          <w:trHeight w:hRule="exact" w:val="285"/>
        </w:trPr>
        <w:tc>
          <w:tcPr>
            <w:tcW w:w="15" w:type="dxa"/>
          </w:tcPr>
          <w:p w14:paraId="60E9D346"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055B09E3"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1096FAB2"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0B1C3F1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3BB744ED" w14:textId="77777777">
        <w:trPr>
          <w:trHeight w:hRule="exact" w:val="1110"/>
        </w:trPr>
        <w:tc>
          <w:tcPr>
            <w:tcW w:w="15" w:type="dxa"/>
          </w:tcPr>
          <w:p w14:paraId="026E0E3A"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5324896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00DC1E27" w14:textId="77777777" w:rsidR="00BC0171" w:rsidRPr="001B3266" w:rsidRDefault="00BC0171" w:rsidP="001B3266">
      <w:pPr>
        <w:spacing w:line="240" w:lineRule="exact"/>
        <w:rPr>
          <w:rFonts w:ascii="Source Sans 3" w:hAnsi="Source Sans 3"/>
        </w:rPr>
        <w:sectPr w:rsidR="00BC0171" w:rsidRPr="001B3266">
          <w:headerReference w:type="default" r:id="rId58"/>
          <w:footerReference w:type="default" r:id="rId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44C23E7E" w14:textId="77777777">
        <w:trPr>
          <w:trHeight w:hRule="exact" w:val="360"/>
        </w:trPr>
        <w:tc>
          <w:tcPr>
            <w:tcW w:w="9870" w:type="dxa"/>
            <w:gridSpan w:val="3"/>
            <w:shd w:val="clear" w:color="auto" w:fill="auto"/>
          </w:tcPr>
          <w:p w14:paraId="177D80C8"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1. Arbeitsschutzorganisation</w:t>
            </w:r>
          </w:p>
        </w:tc>
      </w:tr>
      <w:tr w:rsidR="00BC0171" w:rsidRPr="001B3266" w14:paraId="4F58E0F8" w14:textId="77777777">
        <w:trPr>
          <w:trHeight w:hRule="exact" w:val="360"/>
        </w:trPr>
        <w:tc>
          <w:tcPr>
            <w:tcW w:w="9870" w:type="dxa"/>
            <w:gridSpan w:val="3"/>
            <w:shd w:val="clear" w:color="auto" w:fill="auto"/>
          </w:tcPr>
          <w:p w14:paraId="6AE431D6"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Fremdfirmen</w:t>
            </w:r>
          </w:p>
        </w:tc>
      </w:tr>
      <w:tr w:rsidR="00BC0171" w:rsidRPr="001B3266" w14:paraId="2025EF96" w14:textId="77777777">
        <w:trPr>
          <w:trHeight w:hRule="exact" w:val="345"/>
        </w:trPr>
        <w:tc>
          <w:tcPr>
            <w:tcW w:w="2700" w:type="dxa"/>
            <w:shd w:val="clear" w:color="auto" w:fill="auto"/>
          </w:tcPr>
          <w:p w14:paraId="1FBB583F"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71352DAB" w14:textId="77777777" w:rsidR="00BC0171" w:rsidRPr="001B3266" w:rsidRDefault="00BC0171" w:rsidP="001B3266">
            <w:pPr>
              <w:spacing w:line="240" w:lineRule="exact"/>
              <w:rPr>
                <w:rStyle w:val="FakeCharacterStyle"/>
                <w:rFonts w:ascii="Source Sans 3" w:hAnsi="Source Sans 3"/>
              </w:rPr>
            </w:pPr>
          </w:p>
        </w:tc>
      </w:tr>
      <w:tr w:rsidR="00BC0171" w:rsidRPr="001B3266" w14:paraId="46A2A1C1" w14:textId="77777777">
        <w:tc>
          <w:tcPr>
            <w:tcW w:w="9855" w:type="dxa"/>
            <w:gridSpan w:val="2"/>
            <w:shd w:val="clear" w:color="auto" w:fill="auto"/>
          </w:tcPr>
          <w:p w14:paraId="6A6507B6"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Mangelnde Abstimmung zwischen den Beteiligten</w:t>
            </w:r>
            <w:r w:rsidRPr="001B3266">
              <w:rPr>
                <w:rStyle w:val="FakeCharacterStyle"/>
                <w:rFonts w:ascii="Source Sans 3" w:hAnsi="Source Sans 3"/>
                <w:b/>
                <w:color w:val="000000"/>
                <w:sz w:val="20"/>
              </w:rPr>
              <w:br/>
              <w:t>fehlende Gefährdungsbeurteilung,</w:t>
            </w:r>
            <w:r w:rsidRPr="001B3266">
              <w:rPr>
                <w:rStyle w:val="FakeCharacterStyle"/>
                <w:rFonts w:ascii="Source Sans 3" w:hAnsi="Source Sans 3"/>
                <w:b/>
                <w:color w:val="000000"/>
                <w:sz w:val="20"/>
              </w:rPr>
              <w:br/>
              <w:t>fehlende/mangelhafte Unterweisung und Einweisung</w:t>
            </w:r>
          </w:p>
        </w:tc>
        <w:tc>
          <w:tcPr>
            <w:tcW w:w="15" w:type="dxa"/>
          </w:tcPr>
          <w:p w14:paraId="40E5B020" w14:textId="77777777" w:rsidR="00BC0171" w:rsidRPr="001B3266" w:rsidRDefault="00BC0171" w:rsidP="001B3266">
            <w:pPr>
              <w:spacing w:line="240" w:lineRule="exact"/>
              <w:rPr>
                <w:rStyle w:val="FakeCharacterStyle"/>
                <w:rFonts w:ascii="Source Sans 3" w:hAnsi="Source Sans 3"/>
              </w:rPr>
            </w:pPr>
          </w:p>
        </w:tc>
      </w:tr>
      <w:tr w:rsidR="00BC0171" w:rsidRPr="001B3266" w14:paraId="4FB99860" w14:textId="77777777">
        <w:trPr>
          <w:trHeight w:hRule="exact" w:val="240"/>
        </w:trPr>
        <w:tc>
          <w:tcPr>
            <w:tcW w:w="9870" w:type="dxa"/>
            <w:gridSpan w:val="3"/>
            <w:shd w:val="clear" w:color="auto" w:fill="auto"/>
          </w:tcPr>
          <w:p w14:paraId="682432B1" w14:textId="77777777" w:rsidR="00BC0171" w:rsidRPr="001B3266" w:rsidRDefault="00BC0171" w:rsidP="001B3266">
            <w:pPr>
              <w:pStyle w:val="ParagraphStyle23"/>
              <w:spacing w:line="240" w:lineRule="exact"/>
              <w:rPr>
                <w:rStyle w:val="FakeCharacterStyle"/>
                <w:rFonts w:ascii="Source Sans 3" w:hAnsi="Source Sans 3"/>
              </w:rPr>
            </w:pPr>
          </w:p>
        </w:tc>
      </w:tr>
    </w:tbl>
    <w:p w14:paraId="1E17802E"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316BF5C0"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69D2E5F"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70894D4"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F426A32"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1F0F08F"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349631D"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2AA4EA39" w14:textId="77777777">
        <w:trPr>
          <w:trHeight w:hRule="exact" w:val="330"/>
        </w:trPr>
        <w:tc>
          <w:tcPr>
            <w:tcW w:w="15" w:type="dxa"/>
            <w:vMerge w:val="restart"/>
            <w:shd w:val="clear" w:color="auto" w:fill="D7EAF9"/>
            <w:vAlign w:val="center"/>
          </w:tcPr>
          <w:p w14:paraId="15BF92A8"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6A0195"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Auftragnehmern und deren Beschäftigten.</w:t>
            </w:r>
            <w:r w:rsidRPr="001B3266">
              <w:rPr>
                <w:rStyle w:val="FakeCharacterStyle"/>
                <w:rFonts w:ascii="Source Sans 3" w:hAnsi="Source Sans 3"/>
                <w:color w:val="000000"/>
                <w:sz w:val="20"/>
              </w:rPr>
              <w:br/>
              <w:t>Hinweis:</w:t>
            </w:r>
            <w:r w:rsidRPr="001B3266">
              <w:rPr>
                <w:rStyle w:val="FakeCharacterStyle"/>
                <w:rFonts w:ascii="Source Sans 3" w:hAnsi="Source Sans 3"/>
                <w:color w:val="000000"/>
                <w:sz w:val="20"/>
              </w:rPr>
              <w:br/>
              <w:t>- Auftraggeber und Fremdunternehmer haben sich bei der Bestimmung eines Koordinators abgestimmt.</w:t>
            </w:r>
            <w:r w:rsidRPr="001B3266">
              <w:rPr>
                <w:rStyle w:val="FakeCharacterStyle"/>
                <w:rFonts w:ascii="Source Sans 3" w:hAnsi="Source Sans 3"/>
                <w:color w:val="000000"/>
                <w:sz w:val="20"/>
              </w:rPr>
              <w:br/>
              <w:t>- Die Aufgaben, Kompetenzen und Weisungsbefugnisse werden im Vertrag wie auch im Pflichtenheft des Koordinators festgelegt.</w:t>
            </w:r>
          </w:p>
        </w:tc>
        <w:tc>
          <w:tcPr>
            <w:tcW w:w="60" w:type="dxa"/>
            <w:vMerge w:val="restart"/>
            <w:shd w:val="clear" w:color="auto" w:fill="D7EAF9"/>
            <w:vAlign w:val="center"/>
          </w:tcPr>
          <w:p w14:paraId="0ACBA712"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D50D6B"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709E56"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770243"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9EA6F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D776D40" w14:textId="289B3316"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9A71A3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4605C1B" w14:textId="77777777">
        <w:tc>
          <w:tcPr>
            <w:tcW w:w="15" w:type="dxa"/>
            <w:vMerge/>
            <w:shd w:val="clear" w:color="auto" w:fill="D7EAF9"/>
            <w:vAlign w:val="center"/>
          </w:tcPr>
          <w:p w14:paraId="13BA626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05EC1A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E37ACC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ED615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BBD58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FB086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7E8DB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00FA310"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2EF60C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7DF2DEC" w14:textId="77777777">
        <w:trPr>
          <w:trHeight w:hRule="exact" w:val="330"/>
        </w:trPr>
        <w:tc>
          <w:tcPr>
            <w:tcW w:w="15" w:type="dxa"/>
            <w:vMerge w:val="restart"/>
            <w:shd w:val="clear" w:color="auto" w:fill="auto"/>
          </w:tcPr>
          <w:p w14:paraId="7FBA38EB"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262689A8"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2F7BB64B"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0D20EE"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B52173"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D1348F"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DA2E7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A363165" w14:textId="650399CC"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0C11F48B"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3FB98FF" w14:textId="77777777">
        <w:tc>
          <w:tcPr>
            <w:tcW w:w="15" w:type="dxa"/>
            <w:vMerge/>
            <w:shd w:val="clear" w:color="auto" w:fill="auto"/>
          </w:tcPr>
          <w:p w14:paraId="37F17DC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672A98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7DEC4B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2E439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E3521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D12794"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E82FD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87FDAC4"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1BF869B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A1C0554" w14:textId="77777777">
        <w:trPr>
          <w:trHeight w:hRule="exact" w:val="15"/>
        </w:trPr>
        <w:tc>
          <w:tcPr>
            <w:tcW w:w="15" w:type="dxa"/>
            <w:vMerge w:val="restart"/>
            <w:shd w:val="clear" w:color="auto" w:fill="D7EAF9"/>
            <w:vAlign w:val="center"/>
          </w:tcPr>
          <w:p w14:paraId="0629457C"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785B4729"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60C5FB09"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3C6DF3"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52C968"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059B95"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82E864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BE177BB" w14:textId="563019E6"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03BB0E3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B206668" w14:textId="77777777">
        <w:trPr>
          <w:trHeight w:val="240"/>
        </w:trPr>
        <w:tc>
          <w:tcPr>
            <w:tcW w:w="15" w:type="dxa"/>
            <w:vMerge/>
            <w:shd w:val="clear" w:color="auto" w:fill="D7EAF9"/>
            <w:vAlign w:val="center"/>
          </w:tcPr>
          <w:p w14:paraId="600542B4"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44DCCF67"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Fremdfirmen sind 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660D7E5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B53E0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196BA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42FE91"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12CDCE9"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6123C77C"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34A8CF2B" w14:textId="77777777" w:rsidR="00BC0171" w:rsidRPr="001B3266" w:rsidRDefault="00BC0171" w:rsidP="001B3266">
            <w:pPr>
              <w:spacing w:line="240" w:lineRule="exact"/>
              <w:rPr>
                <w:rStyle w:val="FakeCharacterStyle"/>
                <w:rFonts w:ascii="Source Sans 3" w:hAnsi="Source Sans 3"/>
              </w:rPr>
            </w:pPr>
          </w:p>
        </w:tc>
      </w:tr>
      <w:tr w:rsidR="00BC0171" w:rsidRPr="001B3266" w14:paraId="4DAE9043" w14:textId="77777777">
        <w:tc>
          <w:tcPr>
            <w:tcW w:w="15" w:type="dxa"/>
            <w:vMerge/>
            <w:shd w:val="clear" w:color="auto" w:fill="D7EAF9"/>
            <w:vAlign w:val="center"/>
          </w:tcPr>
          <w:p w14:paraId="3505900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1742E9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12D52D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CEF99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49CB4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08503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F922C6"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CB7B788"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F08BFB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CBB6D6F" w14:textId="77777777">
        <w:trPr>
          <w:trHeight w:hRule="exact" w:val="15"/>
        </w:trPr>
        <w:tc>
          <w:tcPr>
            <w:tcW w:w="15" w:type="dxa"/>
            <w:vMerge w:val="restart"/>
            <w:shd w:val="clear" w:color="auto" w:fill="auto"/>
          </w:tcPr>
          <w:p w14:paraId="3CE14590"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29367C62"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2A4E71A0"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69DF8B"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B197DC"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1BADE2"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6EAA49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2B85D57" w14:textId="0E5E70E3"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05E1A67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A6B167D" w14:textId="77777777">
        <w:trPr>
          <w:trHeight w:val="240"/>
        </w:trPr>
        <w:tc>
          <w:tcPr>
            <w:tcW w:w="15" w:type="dxa"/>
            <w:vMerge/>
            <w:shd w:val="clear" w:color="auto" w:fill="auto"/>
          </w:tcPr>
          <w:p w14:paraId="7D620520"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346B999B"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Bei der Überlassung von Arbeitsmitteln sind Beschaffenheit, Mängelfreiheit, Prüfungen, sicherheitstechnische Anforderungen und Maßnahmen vertraglich geregelt.</w:t>
            </w:r>
          </w:p>
        </w:tc>
        <w:tc>
          <w:tcPr>
            <w:tcW w:w="60" w:type="dxa"/>
            <w:vMerge/>
            <w:shd w:val="clear" w:color="auto" w:fill="auto"/>
          </w:tcPr>
          <w:p w14:paraId="1EF0A84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736A0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B7730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C476E8"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F12984B"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77695261"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1E8A4AFA" w14:textId="77777777" w:rsidR="00BC0171" w:rsidRPr="001B3266" w:rsidRDefault="00BC0171" w:rsidP="001B3266">
            <w:pPr>
              <w:spacing w:line="240" w:lineRule="exact"/>
              <w:rPr>
                <w:rStyle w:val="FakeCharacterStyle"/>
                <w:rFonts w:ascii="Source Sans 3" w:hAnsi="Source Sans 3"/>
              </w:rPr>
            </w:pPr>
          </w:p>
        </w:tc>
      </w:tr>
      <w:tr w:rsidR="00BC0171" w:rsidRPr="001B3266" w14:paraId="639EC2D8" w14:textId="77777777">
        <w:tc>
          <w:tcPr>
            <w:tcW w:w="15" w:type="dxa"/>
            <w:vMerge/>
            <w:shd w:val="clear" w:color="auto" w:fill="auto"/>
          </w:tcPr>
          <w:p w14:paraId="394A7FB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A1191AC"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F0E74A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9E56E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79B2A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C710A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FD7812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983B4B9"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7CB91670"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1F45092" w14:textId="77777777">
        <w:trPr>
          <w:trHeight w:hRule="exact" w:val="330"/>
        </w:trPr>
        <w:tc>
          <w:tcPr>
            <w:tcW w:w="15" w:type="dxa"/>
            <w:vMerge w:val="restart"/>
            <w:shd w:val="clear" w:color="auto" w:fill="D7EAF9"/>
            <w:vAlign w:val="center"/>
          </w:tcPr>
          <w:p w14:paraId="5CA5B18F"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9993AA"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ist ein Auftragsverantwortlicher als Ansprechpartner benannt.</w:t>
            </w:r>
            <w:r w:rsidRPr="001B3266">
              <w:rPr>
                <w:rStyle w:val="FakeCharacterStyle"/>
                <w:rFonts w:ascii="Source Sans 3" w:hAnsi="Source Sans 3"/>
                <w:color w:val="000000"/>
                <w:sz w:val="20"/>
              </w:rPr>
              <w:br/>
              <w:t>Hinweis:</w:t>
            </w:r>
            <w:r w:rsidRPr="001B3266">
              <w:rPr>
                <w:rStyle w:val="FakeCharacterStyle"/>
                <w:rFonts w:ascii="Source Sans 3" w:hAnsi="Source Sans 3"/>
                <w:color w:val="000000"/>
                <w:sz w:val="20"/>
              </w:rPr>
              <w:br/>
              <w:t>- Auftragsverantwortlicher kann auch der Unternehmer sein,</w:t>
            </w:r>
            <w:r w:rsidRPr="001B3266">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2DC2BCFF"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D94D1E"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704082"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676F14"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1D206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5716DA7" w14:textId="581D7042"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1B88962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0E6C644" w14:textId="77777777">
        <w:tc>
          <w:tcPr>
            <w:tcW w:w="15" w:type="dxa"/>
            <w:vMerge/>
            <w:shd w:val="clear" w:color="auto" w:fill="D7EAF9"/>
            <w:vAlign w:val="center"/>
          </w:tcPr>
          <w:p w14:paraId="74C3D00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711427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C307F1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8777D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0DEDB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665C0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E64A4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6BB1F7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3B2E42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B4F1159" w14:textId="77777777">
        <w:trPr>
          <w:trHeight w:hRule="exact" w:val="15"/>
        </w:trPr>
        <w:tc>
          <w:tcPr>
            <w:tcW w:w="15" w:type="dxa"/>
            <w:vMerge w:val="restart"/>
            <w:shd w:val="clear" w:color="auto" w:fill="auto"/>
          </w:tcPr>
          <w:p w14:paraId="1050F759"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0D2DC03E"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2F34B2C3"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BAAB13"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41AF45"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EDF330"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0973B8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4D266C9" w14:textId="7C686BDD"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16BDD2D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575CCCF" w14:textId="77777777">
        <w:trPr>
          <w:trHeight w:val="240"/>
        </w:trPr>
        <w:tc>
          <w:tcPr>
            <w:tcW w:w="15" w:type="dxa"/>
            <w:vMerge/>
            <w:shd w:val="clear" w:color="auto" w:fill="auto"/>
          </w:tcPr>
          <w:p w14:paraId="73594B7C"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43B1D12D"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der Fremdfirma werden vor Tätigkeitsbeginn unterwiesen.</w:t>
            </w:r>
          </w:p>
        </w:tc>
        <w:tc>
          <w:tcPr>
            <w:tcW w:w="60" w:type="dxa"/>
            <w:vMerge/>
            <w:shd w:val="clear" w:color="auto" w:fill="auto"/>
          </w:tcPr>
          <w:p w14:paraId="17B2926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A63D5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8C5C5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BE793A"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93D6BD5"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645E81F9"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18AD251F" w14:textId="77777777" w:rsidR="00BC0171" w:rsidRPr="001B3266" w:rsidRDefault="00BC0171" w:rsidP="001B3266">
            <w:pPr>
              <w:spacing w:line="240" w:lineRule="exact"/>
              <w:rPr>
                <w:rStyle w:val="FakeCharacterStyle"/>
                <w:rFonts w:ascii="Source Sans 3" w:hAnsi="Source Sans 3"/>
              </w:rPr>
            </w:pPr>
          </w:p>
        </w:tc>
      </w:tr>
      <w:tr w:rsidR="00BC0171" w:rsidRPr="001B3266" w14:paraId="52E2B1AF" w14:textId="77777777">
        <w:tc>
          <w:tcPr>
            <w:tcW w:w="15" w:type="dxa"/>
            <w:vMerge/>
            <w:shd w:val="clear" w:color="auto" w:fill="auto"/>
          </w:tcPr>
          <w:p w14:paraId="533F040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38A70C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115AC9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8B8B2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653C2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C1120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DDBEC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BEBE9FF"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547CCD7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B04BD7E" w14:textId="77777777">
        <w:trPr>
          <w:trHeight w:hRule="exact" w:val="330"/>
        </w:trPr>
        <w:tc>
          <w:tcPr>
            <w:tcW w:w="15" w:type="dxa"/>
            <w:vMerge w:val="restart"/>
            <w:shd w:val="clear" w:color="auto" w:fill="D7EAF9"/>
            <w:vAlign w:val="center"/>
          </w:tcPr>
          <w:p w14:paraId="5DC7588B"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9CC1C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eigenen Beschäftigten werden über zusätzliche Gefährdungen durch Tätigkeiten der Fremdfirma </w:t>
            </w:r>
            <w:hyperlink r:id="rId60" w:tooltip="Unterweisungen der Beschäftigten" w:history="1">
              <w:r w:rsidRPr="001B3266">
                <w:rPr>
                  <w:rStyle w:val="FakeCharacterStyle"/>
                  <w:rFonts w:ascii="Source Sans 3" w:hAnsi="Source Sans 3"/>
                  <w:color w:val="000000"/>
                  <w:sz w:val="20"/>
                  <w:u w:val="single"/>
                </w:rPr>
                <w:t>unterwiesen</w:t>
              </w:r>
            </w:hyperlink>
            <w:r w:rsidRPr="001B3266">
              <w:rPr>
                <w:rStyle w:val="FakeCharacterStyle"/>
                <w:rFonts w:ascii="Source Sans 3" w:hAnsi="Source Sans 3"/>
                <w:color w:val="000000"/>
                <w:sz w:val="20"/>
              </w:rPr>
              <w:t>.</w:t>
            </w:r>
          </w:p>
        </w:tc>
        <w:tc>
          <w:tcPr>
            <w:tcW w:w="60" w:type="dxa"/>
            <w:vMerge w:val="restart"/>
            <w:shd w:val="clear" w:color="auto" w:fill="D7EAF9"/>
            <w:vAlign w:val="center"/>
          </w:tcPr>
          <w:p w14:paraId="6FC21394"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760862"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2C5591"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DB7DD5"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772C4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AEA2F60" w14:textId="4CFEFFF6"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5286DB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BAB753C" w14:textId="77777777">
        <w:tc>
          <w:tcPr>
            <w:tcW w:w="15" w:type="dxa"/>
            <w:vMerge/>
            <w:shd w:val="clear" w:color="auto" w:fill="D7EAF9"/>
            <w:vAlign w:val="center"/>
          </w:tcPr>
          <w:p w14:paraId="7FE692B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B967D5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75297B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933B0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4C0C1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7920C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EA67C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59B1035"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8C9AAD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B1ACA15" w14:textId="77777777">
        <w:trPr>
          <w:trHeight w:hRule="exact" w:val="45"/>
        </w:trPr>
        <w:tc>
          <w:tcPr>
            <w:tcW w:w="9870" w:type="dxa"/>
            <w:gridSpan w:val="9"/>
            <w:shd w:val="clear" w:color="auto" w:fill="auto"/>
          </w:tcPr>
          <w:p w14:paraId="0BBD600F"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53350E85" wp14:editId="357AD76A">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6"/>
                          <a:stretch>
                            <a:fillRect/>
                          </a:stretch>
                        </pic:blipFill>
                        <pic:spPr>
                          <a:xfrm>
                            <a:off x="0" y="0"/>
                            <a:ext cx="6267450" cy="28575"/>
                          </a:xfrm>
                          <a:prstGeom prst="rect">
                            <a:avLst/>
                          </a:prstGeom>
                          <a:noFill/>
                        </pic:spPr>
                      </pic:pic>
                    </a:graphicData>
                  </a:graphic>
                </wp:inline>
              </w:drawing>
            </w:r>
          </w:p>
        </w:tc>
      </w:tr>
    </w:tbl>
    <w:p w14:paraId="4DC76F0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6A1497CB" w14:textId="77777777">
        <w:trPr>
          <w:trHeight w:hRule="exact" w:val="345"/>
        </w:trPr>
        <w:tc>
          <w:tcPr>
            <w:tcW w:w="15" w:type="dxa"/>
          </w:tcPr>
          <w:p w14:paraId="76FB52DB"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22A68A4E"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33102F3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13198954" w14:textId="77777777">
        <w:tc>
          <w:tcPr>
            <w:tcW w:w="9870" w:type="dxa"/>
            <w:shd w:val="clear" w:color="auto" w:fill="auto"/>
          </w:tcPr>
          <w:p w14:paraId="0EEF72F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Gefährdungsbeurteilungsobjekt aus dem BG-Katalog: Unterweisungen der Beschäftigten</w:t>
            </w:r>
          </w:p>
        </w:tc>
      </w:tr>
    </w:tbl>
    <w:p w14:paraId="55B62611"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C0171" w:rsidRPr="001B3266" w14:paraId="5D113EA0" w14:textId="77777777">
        <w:trPr>
          <w:trHeight w:hRule="exact" w:val="300"/>
        </w:trPr>
        <w:tc>
          <w:tcPr>
            <w:tcW w:w="9870" w:type="dxa"/>
            <w:gridSpan w:val="2"/>
            <w:shd w:val="clear" w:color="auto" w:fill="auto"/>
          </w:tcPr>
          <w:p w14:paraId="47DF501D"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3396DD6A" w14:textId="77777777">
        <w:trPr>
          <w:trHeight w:hRule="exact" w:val="345"/>
        </w:trPr>
        <w:tc>
          <w:tcPr>
            <w:tcW w:w="1440" w:type="dxa"/>
            <w:shd w:val="clear" w:color="auto" w:fill="auto"/>
          </w:tcPr>
          <w:p w14:paraId="799C7503"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tcPr>
          <w:p w14:paraId="0241DBB8" w14:textId="77777777" w:rsidR="00BC0171" w:rsidRPr="001B3266" w:rsidRDefault="00BC0171" w:rsidP="001B3266">
            <w:pPr>
              <w:spacing w:line="240" w:lineRule="exact"/>
              <w:rPr>
                <w:rStyle w:val="FakeCharacterStyle"/>
                <w:rFonts w:ascii="Source Sans 3" w:hAnsi="Source Sans 3"/>
              </w:rPr>
            </w:pPr>
          </w:p>
        </w:tc>
      </w:tr>
      <w:tr w:rsidR="00BC0171" w:rsidRPr="001B3266" w14:paraId="7AA25773" w14:textId="77777777">
        <w:trPr>
          <w:trHeight w:hRule="exact" w:val="285"/>
        </w:trPr>
        <w:tc>
          <w:tcPr>
            <w:tcW w:w="9870" w:type="dxa"/>
            <w:gridSpan w:val="2"/>
            <w:shd w:val="clear" w:color="auto" w:fill="auto"/>
          </w:tcPr>
          <w:p w14:paraId="3DB8EE7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1: Grundsätze der Prävention , Inhalt</w:t>
            </w:r>
          </w:p>
        </w:tc>
      </w:tr>
      <w:tr w:rsidR="00BC0171" w:rsidRPr="001B3266" w14:paraId="7BD84D00" w14:textId="77777777">
        <w:trPr>
          <w:trHeight w:hRule="exact" w:val="270"/>
        </w:trPr>
        <w:tc>
          <w:tcPr>
            <w:tcW w:w="9870" w:type="dxa"/>
            <w:gridSpan w:val="2"/>
            <w:shd w:val="clear" w:color="auto" w:fill="auto"/>
          </w:tcPr>
          <w:p w14:paraId="4101C46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Arbeitsschutzgesetz (ArbSchG), Inhaltsverzeichnis</w:t>
            </w:r>
          </w:p>
        </w:tc>
      </w:tr>
      <w:tr w:rsidR="00BC0171" w:rsidRPr="001B3266" w14:paraId="3C643E42" w14:textId="77777777">
        <w:trPr>
          <w:trHeight w:hRule="exact" w:val="570"/>
        </w:trPr>
        <w:tc>
          <w:tcPr>
            <w:tcW w:w="9870" w:type="dxa"/>
            <w:gridSpan w:val="2"/>
            <w:shd w:val="clear" w:color="auto" w:fill="auto"/>
          </w:tcPr>
          <w:p w14:paraId="340EF1EF" w14:textId="77777777" w:rsidR="00BC0171" w:rsidRPr="001B3266" w:rsidRDefault="00BC0171" w:rsidP="001B3266">
            <w:pPr>
              <w:pStyle w:val="ParagraphStyle23"/>
              <w:spacing w:line="240" w:lineRule="exact"/>
              <w:rPr>
                <w:rStyle w:val="FakeCharacterStyle"/>
                <w:rFonts w:ascii="Source Sans 3" w:hAnsi="Source Sans 3"/>
              </w:rPr>
            </w:pPr>
          </w:p>
        </w:tc>
      </w:tr>
    </w:tbl>
    <w:p w14:paraId="6CB53B0C" w14:textId="77777777" w:rsidR="00BC0171" w:rsidRPr="001B3266" w:rsidRDefault="00BC0171" w:rsidP="001B3266">
      <w:pPr>
        <w:spacing w:line="240" w:lineRule="exact"/>
        <w:rPr>
          <w:rFonts w:ascii="Source Sans 3" w:hAnsi="Source Sans 3"/>
        </w:rPr>
        <w:sectPr w:rsidR="00BC0171" w:rsidRPr="001B3266">
          <w:headerReference w:type="default" r:id="rId61"/>
          <w:footerReference w:type="default" r:id="rId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C0171" w:rsidRPr="001B3266" w14:paraId="21A6CD28" w14:textId="77777777">
        <w:trPr>
          <w:trHeight w:hRule="exact" w:val="285"/>
        </w:trPr>
        <w:tc>
          <w:tcPr>
            <w:tcW w:w="15" w:type="dxa"/>
          </w:tcPr>
          <w:p w14:paraId="7FA729BA" w14:textId="77777777" w:rsidR="00BC0171" w:rsidRPr="001B3266" w:rsidRDefault="00BC0171" w:rsidP="001B3266">
            <w:pPr>
              <w:spacing w:line="240" w:lineRule="exact"/>
              <w:rPr>
                <w:rStyle w:val="FakeCharacterStyle"/>
                <w:rFonts w:ascii="Source Sans 3" w:hAnsi="Source Sans 3"/>
              </w:rPr>
            </w:pPr>
          </w:p>
        </w:tc>
        <w:tc>
          <w:tcPr>
            <w:tcW w:w="2700" w:type="dxa"/>
            <w:shd w:val="clear" w:color="auto" w:fill="auto"/>
          </w:tcPr>
          <w:p w14:paraId="4AF8B3D7"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42180EE8"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30009EE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22DD5F89" w14:textId="77777777" w:rsidR="00BC0171" w:rsidRPr="001B3266" w:rsidRDefault="00BC0171" w:rsidP="001B3266">
            <w:pPr>
              <w:spacing w:line="240" w:lineRule="exact"/>
              <w:rPr>
                <w:rStyle w:val="FakeCharacterStyle"/>
                <w:rFonts w:ascii="Source Sans 3" w:hAnsi="Source Sans 3"/>
              </w:rPr>
            </w:pPr>
          </w:p>
        </w:tc>
      </w:tr>
      <w:tr w:rsidR="00BC0171" w:rsidRPr="001B3266" w14:paraId="154F832F" w14:textId="77777777">
        <w:trPr>
          <w:trHeight w:hRule="exact" w:val="1245"/>
        </w:trPr>
        <w:tc>
          <w:tcPr>
            <w:tcW w:w="15" w:type="dxa"/>
          </w:tcPr>
          <w:p w14:paraId="17194ED3" w14:textId="77777777" w:rsidR="00BC0171" w:rsidRPr="001B3266" w:rsidRDefault="00BC0171" w:rsidP="001B3266">
            <w:pPr>
              <w:spacing w:line="240" w:lineRule="exact"/>
              <w:rPr>
                <w:rStyle w:val="FakeCharacterStyle"/>
                <w:rFonts w:ascii="Source Sans 3" w:hAnsi="Source Sans 3"/>
              </w:rPr>
            </w:pPr>
          </w:p>
        </w:tc>
        <w:tc>
          <w:tcPr>
            <w:tcW w:w="9855" w:type="dxa"/>
            <w:gridSpan w:val="4"/>
            <w:shd w:val="clear" w:color="auto" w:fill="auto"/>
          </w:tcPr>
          <w:p w14:paraId="40F1BF9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26686390"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604F940B" w14:textId="77777777">
        <w:trPr>
          <w:trHeight w:hRule="exact" w:val="285"/>
        </w:trPr>
        <w:tc>
          <w:tcPr>
            <w:tcW w:w="15" w:type="dxa"/>
          </w:tcPr>
          <w:p w14:paraId="0DC05BB7"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278B2B23"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2102A546"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7D8B33C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28FED030" w14:textId="77777777">
        <w:trPr>
          <w:trHeight w:hRule="exact" w:val="1110"/>
        </w:trPr>
        <w:tc>
          <w:tcPr>
            <w:tcW w:w="15" w:type="dxa"/>
          </w:tcPr>
          <w:p w14:paraId="67EF4FF9"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62DBE57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52857FA1" w14:textId="77777777" w:rsidR="00BC0171" w:rsidRPr="001B3266" w:rsidRDefault="00BC0171" w:rsidP="001B3266">
      <w:pPr>
        <w:spacing w:line="240" w:lineRule="exact"/>
        <w:rPr>
          <w:rFonts w:ascii="Source Sans 3" w:hAnsi="Source Sans 3"/>
        </w:rPr>
        <w:sectPr w:rsidR="00BC0171" w:rsidRPr="001B3266">
          <w:headerReference w:type="default" r:id="rId63"/>
          <w:footerReference w:type="default" r:id="rId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0DD940F8" w14:textId="77777777">
        <w:trPr>
          <w:trHeight w:hRule="exact" w:val="360"/>
        </w:trPr>
        <w:tc>
          <w:tcPr>
            <w:tcW w:w="9870" w:type="dxa"/>
            <w:gridSpan w:val="3"/>
            <w:shd w:val="clear" w:color="auto" w:fill="auto"/>
          </w:tcPr>
          <w:p w14:paraId="667E142F"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1. Arbeitsschutzorganisation</w:t>
            </w:r>
          </w:p>
        </w:tc>
      </w:tr>
      <w:tr w:rsidR="00BC0171" w:rsidRPr="001B3266" w14:paraId="676B3580" w14:textId="77777777">
        <w:trPr>
          <w:trHeight w:hRule="exact" w:val="360"/>
        </w:trPr>
        <w:tc>
          <w:tcPr>
            <w:tcW w:w="9870" w:type="dxa"/>
            <w:gridSpan w:val="3"/>
            <w:shd w:val="clear" w:color="auto" w:fill="auto"/>
          </w:tcPr>
          <w:p w14:paraId="629E212A"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Mutterschutz</w:t>
            </w:r>
          </w:p>
        </w:tc>
      </w:tr>
      <w:tr w:rsidR="00BC0171" w:rsidRPr="001B3266" w14:paraId="2AB8929B" w14:textId="77777777">
        <w:trPr>
          <w:trHeight w:hRule="exact" w:val="345"/>
        </w:trPr>
        <w:tc>
          <w:tcPr>
            <w:tcW w:w="2700" w:type="dxa"/>
            <w:shd w:val="clear" w:color="auto" w:fill="auto"/>
          </w:tcPr>
          <w:p w14:paraId="16F06943"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2002E930" w14:textId="77777777" w:rsidR="00BC0171" w:rsidRPr="001B3266" w:rsidRDefault="00BC0171" w:rsidP="001B3266">
            <w:pPr>
              <w:spacing w:line="240" w:lineRule="exact"/>
              <w:rPr>
                <w:rStyle w:val="FakeCharacterStyle"/>
                <w:rFonts w:ascii="Source Sans 3" w:hAnsi="Source Sans 3"/>
              </w:rPr>
            </w:pPr>
          </w:p>
        </w:tc>
      </w:tr>
      <w:tr w:rsidR="00BC0171" w:rsidRPr="001B3266" w14:paraId="79F914B0" w14:textId="77777777">
        <w:tc>
          <w:tcPr>
            <w:tcW w:w="9855" w:type="dxa"/>
            <w:gridSpan w:val="2"/>
            <w:shd w:val="clear" w:color="auto" w:fill="auto"/>
          </w:tcPr>
          <w:p w14:paraId="05DD18AF"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Gefährdungen einer schwangeren oder stillenden Frau oder ihres Kindes</w:t>
            </w:r>
          </w:p>
        </w:tc>
        <w:tc>
          <w:tcPr>
            <w:tcW w:w="15" w:type="dxa"/>
          </w:tcPr>
          <w:p w14:paraId="0E0892EC" w14:textId="77777777" w:rsidR="00BC0171" w:rsidRPr="001B3266" w:rsidRDefault="00BC0171" w:rsidP="001B3266">
            <w:pPr>
              <w:spacing w:line="240" w:lineRule="exact"/>
              <w:rPr>
                <w:rStyle w:val="FakeCharacterStyle"/>
                <w:rFonts w:ascii="Source Sans 3" w:hAnsi="Source Sans 3"/>
              </w:rPr>
            </w:pPr>
          </w:p>
        </w:tc>
      </w:tr>
      <w:tr w:rsidR="00BC0171" w:rsidRPr="001B3266" w14:paraId="64DDCBDC" w14:textId="77777777">
        <w:trPr>
          <w:trHeight w:hRule="exact" w:val="240"/>
        </w:trPr>
        <w:tc>
          <w:tcPr>
            <w:tcW w:w="9870" w:type="dxa"/>
            <w:gridSpan w:val="3"/>
            <w:shd w:val="clear" w:color="auto" w:fill="auto"/>
          </w:tcPr>
          <w:p w14:paraId="639BA38A" w14:textId="77777777" w:rsidR="00BC0171" w:rsidRPr="001B3266" w:rsidRDefault="00BC0171" w:rsidP="001B3266">
            <w:pPr>
              <w:pStyle w:val="ParagraphStyle23"/>
              <w:spacing w:line="240" w:lineRule="exact"/>
              <w:rPr>
                <w:rStyle w:val="FakeCharacterStyle"/>
                <w:rFonts w:ascii="Source Sans 3" w:hAnsi="Source Sans 3"/>
              </w:rPr>
            </w:pPr>
          </w:p>
        </w:tc>
      </w:tr>
    </w:tbl>
    <w:p w14:paraId="2BE291E3"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5A17DD9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E037893"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6356157"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E41A73"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1D7916F"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5F31922"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5D5E346A" w14:textId="77777777">
        <w:trPr>
          <w:trHeight w:hRule="exact" w:val="330"/>
        </w:trPr>
        <w:tc>
          <w:tcPr>
            <w:tcW w:w="15" w:type="dxa"/>
            <w:vMerge w:val="restart"/>
            <w:shd w:val="clear" w:color="auto" w:fill="D7EAF9"/>
            <w:vAlign w:val="center"/>
          </w:tcPr>
          <w:p w14:paraId="609D5C3F"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E8CE0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Mitteilung der 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7134C705"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C3FAEA"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7D8C4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7BF64E"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A4FF1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ADB7084" w14:textId="6DAE51D0"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F78839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5AD0938" w14:textId="77777777">
        <w:tc>
          <w:tcPr>
            <w:tcW w:w="15" w:type="dxa"/>
            <w:vMerge/>
            <w:shd w:val="clear" w:color="auto" w:fill="D7EAF9"/>
            <w:vAlign w:val="center"/>
          </w:tcPr>
          <w:p w14:paraId="020DB58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2FAC36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92736D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6EA5B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D8941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B5B65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021A66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5F97761"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E6577A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CB79B31" w14:textId="77777777">
        <w:trPr>
          <w:trHeight w:hRule="exact" w:val="330"/>
        </w:trPr>
        <w:tc>
          <w:tcPr>
            <w:tcW w:w="15" w:type="dxa"/>
            <w:vMerge w:val="restart"/>
            <w:shd w:val="clear" w:color="auto" w:fill="auto"/>
          </w:tcPr>
          <w:p w14:paraId="4A47719D"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31DE621D"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Für jeden Arbeitsbereich bzw. für jede Tätigkeit ist ermittelt, ob</w:t>
            </w:r>
            <w:r w:rsidRPr="001B3266">
              <w:rPr>
                <w:rStyle w:val="FakeCharacterStyle"/>
                <w:rFonts w:ascii="Source Sans 3" w:hAnsi="Source Sans 3"/>
                <w:color w:val="000000"/>
                <w:sz w:val="20"/>
              </w:rPr>
              <w:br/>
              <w:t>- keine Schutzmaßnahmen erforderlich sind,</w:t>
            </w:r>
            <w:r w:rsidRPr="001B3266">
              <w:rPr>
                <w:rStyle w:val="FakeCharacterStyle"/>
                <w:rFonts w:ascii="Source Sans 3" w:hAnsi="Source Sans 3"/>
                <w:color w:val="000000"/>
                <w:sz w:val="20"/>
              </w:rPr>
              <w:br/>
              <w:t>- eine Umgestaltung der Arbeitsbedingungen erforderlich ist</w:t>
            </w:r>
            <w:r w:rsidRPr="001B3266">
              <w:rPr>
                <w:rStyle w:val="FakeCharacterStyle"/>
                <w:rFonts w:ascii="Source Sans 3" w:hAnsi="Source Sans 3"/>
                <w:color w:val="000000"/>
                <w:sz w:val="20"/>
              </w:rPr>
              <w:br/>
              <w:t>oder</w:t>
            </w:r>
            <w:r w:rsidRPr="001B3266">
              <w:rPr>
                <w:rStyle w:val="FakeCharacterStyle"/>
                <w:rFonts w:ascii="Source Sans 3" w:hAnsi="Source Sans 3"/>
                <w:color w:val="000000"/>
                <w:sz w:val="20"/>
              </w:rPr>
              <w:br/>
              <w:t>- eine Fortführung der Tätigkeit der Frau nicht möglich ist.</w:t>
            </w:r>
            <w:r w:rsidRPr="001B3266">
              <w:rPr>
                <w:rStyle w:val="FakeCharacterStyle"/>
                <w:rFonts w:ascii="Source Sans 3" w:hAnsi="Source Sans 3"/>
                <w:color w:val="000000"/>
                <w:sz w:val="20"/>
              </w:rPr>
              <w:br/>
            </w:r>
            <w:r w:rsidRPr="001B3266">
              <w:rPr>
                <w:rStyle w:val="FakeCharacterStyle"/>
                <w:rFonts w:ascii="Source Sans 3" w:hAnsi="Source Sans 3"/>
                <w:color w:val="000000"/>
                <w:sz w:val="20"/>
              </w:rPr>
              <w:br/>
              <w:t>Hilfestellung bieten die Checklisten der staatlichen Aufsichtsbehörden.</w:t>
            </w:r>
          </w:p>
        </w:tc>
        <w:tc>
          <w:tcPr>
            <w:tcW w:w="60" w:type="dxa"/>
            <w:vMerge w:val="restart"/>
            <w:shd w:val="clear" w:color="auto" w:fill="auto"/>
          </w:tcPr>
          <w:p w14:paraId="3B66B05A"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8840EA"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2F3125"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7D0DB6"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8404F1"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BBE54E9" w14:textId="53858369"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5FCC53C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C0BA35C" w14:textId="77777777">
        <w:tc>
          <w:tcPr>
            <w:tcW w:w="15" w:type="dxa"/>
            <w:vMerge/>
            <w:shd w:val="clear" w:color="auto" w:fill="auto"/>
          </w:tcPr>
          <w:p w14:paraId="6AC977B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E02D4A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5DA468B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52768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9A9D9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9BB32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7355D41"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547436B"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59F235E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C9ACEB5" w14:textId="77777777">
        <w:trPr>
          <w:trHeight w:hRule="exact" w:val="15"/>
        </w:trPr>
        <w:tc>
          <w:tcPr>
            <w:tcW w:w="15" w:type="dxa"/>
            <w:vMerge w:val="restart"/>
            <w:shd w:val="clear" w:color="auto" w:fill="D7EAF9"/>
            <w:vAlign w:val="center"/>
          </w:tcPr>
          <w:p w14:paraId="2586C73B"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3E95EEDC"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18F95241"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D54368"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87C4AD"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90D6CC"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18D218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E4D2F6E" w14:textId="440F2DE2"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22218FE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2110899" w14:textId="77777777">
        <w:trPr>
          <w:trHeight w:val="240"/>
        </w:trPr>
        <w:tc>
          <w:tcPr>
            <w:tcW w:w="15" w:type="dxa"/>
            <w:vMerge/>
            <w:shd w:val="clear" w:color="auto" w:fill="D7EAF9"/>
            <w:vAlign w:val="center"/>
          </w:tcPr>
          <w:p w14:paraId="59F8F9A0"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3F8D6357"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Eine Information aller Beschäftigten im jeweiligen Arbeitsbereich/ der Tätigkeit über das Ergebnis der Gefährdungsbeurteilung ist erfolgt.</w:t>
            </w:r>
          </w:p>
        </w:tc>
        <w:tc>
          <w:tcPr>
            <w:tcW w:w="60" w:type="dxa"/>
            <w:vMerge/>
            <w:shd w:val="clear" w:color="auto" w:fill="D7EAF9"/>
            <w:vAlign w:val="center"/>
          </w:tcPr>
          <w:p w14:paraId="2E28CFE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BBCB5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73E7C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90633D"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03BE4BD"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24C30EBD"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6A192799" w14:textId="77777777" w:rsidR="00BC0171" w:rsidRPr="001B3266" w:rsidRDefault="00BC0171" w:rsidP="001B3266">
            <w:pPr>
              <w:spacing w:line="240" w:lineRule="exact"/>
              <w:rPr>
                <w:rStyle w:val="FakeCharacterStyle"/>
                <w:rFonts w:ascii="Source Sans 3" w:hAnsi="Source Sans 3"/>
              </w:rPr>
            </w:pPr>
          </w:p>
        </w:tc>
      </w:tr>
      <w:tr w:rsidR="00BC0171" w:rsidRPr="001B3266" w14:paraId="0B47704D" w14:textId="77777777">
        <w:tc>
          <w:tcPr>
            <w:tcW w:w="15" w:type="dxa"/>
            <w:vMerge/>
            <w:shd w:val="clear" w:color="auto" w:fill="D7EAF9"/>
            <w:vAlign w:val="center"/>
          </w:tcPr>
          <w:p w14:paraId="4283C4A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41B0F4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D2713B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2CB21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B90F4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8CA28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43558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E3419F7"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FD50C5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6003818" w14:textId="77777777">
        <w:trPr>
          <w:trHeight w:hRule="exact" w:val="45"/>
        </w:trPr>
        <w:tc>
          <w:tcPr>
            <w:tcW w:w="9870" w:type="dxa"/>
            <w:gridSpan w:val="9"/>
            <w:shd w:val="clear" w:color="auto" w:fill="auto"/>
          </w:tcPr>
          <w:p w14:paraId="4EABF5C4"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44A6C1D8" wp14:editId="4C67481F">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6"/>
                          <a:stretch>
                            <a:fillRect/>
                          </a:stretch>
                        </pic:blipFill>
                        <pic:spPr>
                          <a:xfrm>
                            <a:off x="0" y="0"/>
                            <a:ext cx="6267450" cy="28575"/>
                          </a:xfrm>
                          <a:prstGeom prst="rect">
                            <a:avLst/>
                          </a:prstGeom>
                          <a:noFill/>
                        </pic:spPr>
                      </pic:pic>
                    </a:graphicData>
                  </a:graphic>
                </wp:inline>
              </w:drawing>
            </w:r>
          </w:p>
        </w:tc>
      </w:tr>
    </w:tbl>
    <w:p w14:paraId="4174CD0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70683F15" w14:textId="77777777">
        <w:trPr>
          <w:trHeight w:hRule="exact" w:val="360"/>
        </w:trPr>
        <w:tc>
          <w:tcPr>
            <w:tcW w:w="1440" w:type="dxa"/>
            <w:gridSpan w:val="2"/>
            <w:shd w:val="clear" w:color="auto" w:fill="auto"/>
          </w:tcPr>
          <w:p w14:paraId="38EA7D5B"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16D7D08C" w14:textId="77777777" w:rsidR="00BC0171" w:rsidRPr="001B3266" w:rsidRDefault="00BC0171" w:rsidP="001B3266">
            <w:pPr>
              <w:spacing w:line="240" w:lineRule="exact"/>
              <w:rPr>
                <w:rStyle w:val="FakeCharacterStyle"/>
                <w:rFonts w:ascii="Source Sans 3" w:hAnsi="Source Sans 3"/>
              </w:rPr>
            </w:pPr>
          </w:p>
        </w:tc>
      </w:tr>
      <w:tr w:rsidR="00BC0171" w:rsidRPr="001B3266" w14:paraId="0C9D1F4F" w14:textId="77777777">
        <w:trPr>
          <w:trHeight w:hRule="exact" w:val="270"/>
        </w:trPr>
        <w:tc>
          <w:tcPr>
            <w:tcW w:w="9870" w:type="dxa"/>
            <w:gridSpan w:val="6"/>
            <w:shd w:val="clear" w:color="auto" w:fill="auto"/>
          </w:tcPr>
          <w:p w14:paraId="6A48F99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Mutterschutzgesetz (MuschG), Inhalt</w:t>
            </w:r>
          </w:p>
        </w:tc>
      </w:tr>
      <w:tr w:rsidR="00BC0171" w:rsidRPr="001B3266" w14:paraId="1E8C369A" w14:textId="77777777">
        <w:trPr>
          <w:trHeight w:hRule="exact" w:val="570"/>
        </w:trPr>
        <w:tc>
          <w:tcPr>
            <w:tcW w:w="9870" w:type="dxa"/>
            <w:gridSpan w:val="6"/>
            <w:shd w:val="clear" w:color="auto" w:fill="auto"/>
          </w:tcPr>
          <w:p w14:paraId="02C6C550"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62843E74" w14:textId="77777777">
        <w:trPr>
          <w:trHeight w:hRule="exact" w:val="270"/>
        </w:trPr>
        <w:tc>
          <w:tcPr>
            <w:tcW w:w="15" w:type="dxa"/>
          </w:tcPr>
          <w:p w14:paraId="04176FB1"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12249732"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20C90DFE"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5C2A7EE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6553FFAB" w14:textId="77777777" w:rsidR="00BC0171" w:rsidRPr="001B3266" w:rsidRDefault="00BC0171" w:rsidP="001B3266">
            <w:pPr>
              <w:spacing w:line="240" w:lineRule="exact"/>
              <w:rPr>
                <w:rStyle w:val="FakeCharacterStyle"/>
                <w:rFonts w:ascii="Source Sans 3" w:hAnsi="Source Sans 3"/>
              </w:rPr>
            </w:pPr>
          </w:p>
        </w:tc>
      </w:tr>
      <w:tr w:rsidR="00BC0171" w:rsidRPr="001B3266" w14:paraId="2264070B" w14:textId="77777777">
        <w:trPr>
          <w:trHeight w:hRule="exact" w:val="1260"/>
        </w:trPr>
        <w:tc>
          <w:tcPr>
            <w:tcW w:w="15" w:type="dxa"/>
          </w:tcPr>
          <w:p w14:paraId="065CC13C"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2F6DCD2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726EFB79"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16FAE182" w14:textId="77777777">
        <w:trPr>
          <w:trHeight w:hRule="exact" w:val="270"/>
        </w:trPr>
        <w:tc>
          <w:tcPr>
            <w:tcW w:w="15" w:type="dxa"/>
          </w:tcPr>
          <w:p w14:paraId="26B23FED"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1F4B4163"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25184816"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2F9234A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3E1BE09C" w14:textId="77777777">
        <w:trPr>
          <w:trHeight w:hRule="exact" w:val="1110"/>
        </w:trPr>
        <w:tc>
          <w:tcPr>
            <w:tcW w:w="15" w:type="dxa"/>
          </w:tcPr>
          <w:p w14:paraId="31A9EEDA"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5F3CE4A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4E849EA2" w14:textId="77777777" w:rsidR="00BC0171" w:rsidRPr="001B3266" w:rsidRDefault="00BC0171" w:rsidP="001B3266">
      <w:pPr>
        <w:spacing w:line="240" w:lineRule="exact"/>
        <w:rPr>
          <w:rFonts w:ascii="Source Sans 3" w:hAnsi="Source Sans 3"/>
        </w:rPr>
        <w:sectPr w:rsidR="00BC0171" w:rsidRPr="001B3266">
          <w:headerReference w:type="default" r:id="rId65"/>
          <w:footerReference w:type="default" r:id="rId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69E254B7" w14:textId="77777777">
        <w:trPr>
          <w:trHeight w:hRule="exact" w:val="360"/>
        </w:trPr>
        <w:tc>
          <w:tcPr>
            <w:tcW w:w="9870" w:type="dxa"/>
            <w:gridSpan w:val="3"/>
            <w:shd w:val="clear" w:color="auto" w:fill="auto"/>
          </w:tcPr>
          <w:p w14:paraId="50C67E26"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1. Arbeitsschutzorganisation</w:t>
            </w:r>
          </w:p>
        </w:tc>
      </w:tr>
      <w:tr w:rsidR="00BC0171" w:rsidRPr="001B3266" w14:paraId="5B2F6DF1" w14:textId="77777777">
        <w:trPr>
          <w:trHeight w:hRule="exact" w:val="360"/>
        </w:trPr>
        <w:tc>
          <w:tcPr>
            <w:tcW w:w="9870" w:type="dxa"/>
            <w:gridSpan w:val="3"/>
            <w:shd w:val="clear" w:color="auto" w:fill="auto"/>
          </w:tcPr>
          <w:p w14:paraId="2AD8D350"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Persönliche Schutzausrüstung (PSA)</w:t>
            </w:r>
          </w:p>
        </w:tc>
      </w:tr>
      <w:tr w:rsidR="00BC0171" w:rsidRPr="001B3266" w14:paraId="135D6DED" w14:textId="77777777">
        <w:trPr>
          <w:trHeight w:hRule="exact" w:val="345"/>
        </w:trPr>
        <w:tc>
          <w:tcPr>
            <w:tcW w:w="2700" w:type="dxa"/>
            <w:shd w:val="clear" w:color="auto" w:fill="auto"/>
          </w:tcPr>
          <w:p w14:paraId="45999423"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2FD4D789" w14:textId="77777777" w:rsidR="00BC0171" w:rsidRPr="001B3266" w:rsidRDefault="00BC0171" w:rsidP="001B3266">
            <w:pPr>
              <w:spacing w:line="240" w:lineRule="exact"/>
              <w:rPr>
                <w:rStyle w:val="FakeCharacterStyle"/>
                <w:rFonts w:ascii="Source Sans 3" w:hAnsi="Source Sans 3"/>
              </w:rPr>
            </w:pPr>
          </w:p>
        </w:tc>
      </w:tr>
      <w:tr w:rsidR="00BC0171" w:rsidRPr="001B3266" w14:paraId="3E8122E8" w14:textId="77777777">
        <w:tc>
          <w:tcPr>
            <w:tcW w:w="9855" w:type="dxa"/>
            <w:gridSpan w:val="2"/>
            <w:shd w:val="clear" w:color="auto" w:fill="auto"/>
          </w:tcPr>
          <w:p w14:paraId="024ED7B2"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Fehlende, nicht geeignete oder defekte persönliche Schutzausrüstung</w:t>
            </w:r>
          </w:p>
        </w:tc>
        <w:tc>
          <w:tcPr>
            <w:tcW w:w="15" w:type="dxa"/>
          </w:tcPr>
          <w:p w14:paraId="25B57CCA" w14:textId="77777777" w:rsidR="00BC0171" w:rsidRPr="001B3266" w:rsidRDefault="00BC0171" w:rsidP="001B3266">
            <w:pPr>
              <w:spacing w:line="240" w:lineRule="exact"/>
              <w:rPr>
                <w:rStyle w:val="FakeCharacterStyle"/>
                <w:rFonts w:ascii="Source Sans 3" w:hAnsi="Source Sans 3"/>
              </w:rPr>
            </w:pPr>
          </w:p>
        </w:tc>
      </w:tr>
      <w:tr w:rsidR="00BC0171" w:rsidRPr="001B3266" w14:paraId="559A200F" w14:textId="77777777">
        <w:trPr>
          <w:trHeight w:hRule="exact" w:val="240"/>
        </w:trPr>
        <w:tc>
          <w:tcPr>
            <w:tcW w:w="9870" w:type="dxa"/>
            <w:gridSpan w:val="3"/>
            <w:shd w:val="clear" w:color="auto" w:fill="auto"/>
          </w:tcPr>
          <w:p w14:paraId="7B2500BC" w14:textId="77777777" w:rsidR="00BC0171" w:rsidRPr="001B3266" w:rsidRDefault="00BC0171" w:rsidP="001B3266">
            <w:pPr>
              <w:pStyle w:val="ParagraphStyle23"/>
              <w:spacing w:line="240" w:lineRule="exact"/>
              <w:rPr>
                <w:rStyle w:val="FakeCharacterStyle"/>
                <w:rFonts w:ascii="Source Sans 3" w:hAnsi="Source Sans 3"/>
              </w:rPr>
            </w:pPr>
          </w:p>
        </w:tc>
      </w:tr>
    </w:tbl>
    <w:p w14:paraId="14CCD1B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5EC8C69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0963366"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D3E8254"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21ACC27"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9169C8E"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380C9C0"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60E1FA8F" w14:textId="77777777">
        <w:trPr>
          <w:trHeight w:hRule="exact" w:val="330"/>
        </w:trPr>
        <w:tc>
          <w:tcPr>
            <w:tcW w:w="15" w:type="dxa"/>
            <w:vMerge w:val="restart"/>
            <w:shd w:val="clear" w:color="auto" w:fill="D7EAF9"/>
            <w:vAlign w:val="center"/>
          </w:tcPr>
          <w:p w14:paraId="57780BD0"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6A0CCB"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wurde überprüft, ob der Einsatz von PSA durch technische oder organisatorische Maßnahmen vermieden werden kann. Die notwendige PSA und die Anforderungen an diese sind durch die Gefährdungsbeurteilung ermittelt.</w:t>
            </w:r>
          </w:p>
        </w:tc>
        <w:tc>
          <w:tcPr>
            <w:tcW w:w="60" w:type="dxa"/>
            <w:vMerge w:val="restart"/>
            <w:shd w:val="clear" w:color="auto" w:fill="D7EAF9"/>
            <w:vAlign w:val="center"/>
          </w:tcPr>
          <w:p w14:paraId="0679A69C"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F96081"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F7E053"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65911E"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7CF1E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B58379B" w14:textId="15600FAB"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259FA3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B9F1653" w14:textId="77777777">
        <w:tc>
          <w:tcPr>
            <w:tcW w:w="15" w:type="dxa"/>
            <w:vMerge/>
            <w:shd w:val="clear" w:color="auto" w:fill="D7EAF9"/>
            <w:vAlign w:val="center"/>
          </w:tcPr>
          <w:p w14:paraId="5856183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9EBCEC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6683EC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3CF84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0DF7D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EAAFF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6DE9B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1AC7197"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F8E92B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2B111FE" w14:textId="77777777">
        <w:trPr>
          <w:trHeight w:hRule="exact" w:val="15"/>
        </w:trPr>
        <w:tc>
          <w:tcPr>
            <w:tcW w:w="15" w:type="dxa"/>
            <w:vMerge w:val="restart"/>
            <w:shd w:val="clear" w:color="auto" w:fill="auto"/>
          </w:tcPr>
          <w:p w14:paraId="51284F8F"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1280FFE3"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79E56042"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AAB80A"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633F6A"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8468A7"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FAF896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C376A92" w14:textId="2145E16C"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65002C5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3757CAE" w14:textId="77777777">
        <w:trPr>
          <w:trHeight w:val="240"/>
        </w:trPr>
        <w:tc>
          <w:tcPr>
            <w:tcW w:w="15" w:type="dxa"/>
            <w:vMerge/>
            <w:shd w:val="clear" w:color="auto" w:fill="auto"/>
          </w:tcPr>
          <w:p w14:paraId="6E0C0CB2"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5F4FF72F"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Bei der Auswahl der PSA wurden die ergonomischen und gesundheitlichen Anforderungen der Beschäftigten beachtet (z. B. Haut-, Atem-, Gehörschutz; arbeitsmedizinische Vorsorge).</w:t>
            </w:r>
            <w:r w:rsidRPr="001B3266">
              <w:rPr>
                <w:rStyle w:val="FakeCharacterStyle"/>
                <w:rFonts w:ascii="Source Sans 3" w:hAnsi="Source Sans 3"/>
                <w:color w:val="000000"/>
                <w:sz w:val="20"/>
              </w:rPr>
              <w:br/>
              <w:t>Hinweis:</w:t>
            </w:r>
            <w:r w:rsidRPr="001B3266">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19CA9CE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F2AAD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9151F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02A30F"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E365BFB"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56736461"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23DEBFEC" w14:textId="77777777" w:rsidR="00BC0171" w:rsidRPr="001B3266" w:rsidRDefault="00BC0171" w:rsidP="001B3266">
            <w:pPr>
              <w:spacing w:line="240" w:lineRule="exact"/>
              <w:rPr>
                <w:rStyle w:val="FakeCharacterStyle"/>
                <w:rFonts w:ascii="Source Sans 3" w:hAnsi="Source Sans 3"/>
              </w:rPr>
            </w:pPr>
          </w:p>
        </w:tc>
      </w:tr>
      <w:tr w:rsidR="00BC0171" w:rsidRPr="001B3266" w14:paraId="5CD980AD" w14:textId="77777777">
        <w:tc>
          <w:tcPr>
            <w:tcW w:w="15" w:type="dxa"/>
            <w:vMerge/>
            <w:shd w:val="clear" w:color="auto" w:fill="auto"/>
          </w:tcPr>
          <w:p w14:paraId="3D3CDEA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33766E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5F74179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B8F97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47BB6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EE12F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5AB42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6BDD98B"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C4F64C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A2F4E54" w14:textId="77777777">
        <w:trPr>
          <w:trHeight w:hRule="exact" w:val="330"/>
        </w:trPr>
        <w:tc>
          <w:tcPr>
            <w:tcW w:w="15" w:type="dxa"/>
            <w:vMerge w:val="restart"/>
            <w:shd w:val="clear" w:color="auto" w:fill="D7EAF9"/>
            <w:vAlign w:val="center"/>
          </w:tcPr>
          <w:p w14:paraId="1F2A6602"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98298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ist überprüft, dass durch die ausgewählte PSA keine zusätzliche Gefährdung auftritt.</w:t>
            </w:r>
          </w:p>
        </w:tc>
        <w:tc>
          <w:tcPr>
            <w:tcW w:w="60" w:type="dxa"/>
            <w:vMerge w:val="restart"/>
            <w:shd w:val="clear" w:color="auto" w:fill="D7EAF9"/>
            <w:vAlign w:val="center"/>
          </w:tcPr>
          <w:p w14:paraId="407EE35C"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E511CB"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E87CA1"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01E4D6"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B4B00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BD0A3B4" w14:textId="10E5BEF5"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E24F09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19B045C" w14:textId="77777777">
        <w:tc>
          <w:tcPr>
            <w:tcW w:w="15" w:type="dxa"/>
            <w:vMerge/>
            <w:shd w:val="clear" w:color="auto" w:fill="D7EAF9"/>
            <w:vAlign w:val="center"/>
          </w:tcPr>
          <w:p w14:paraId="13DCC9E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8397CA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06FEA2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77ECE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C8666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0D93B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E9084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7EF977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D92538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730C21E" w14:textId="77777777">
        <w:trPr>
          <w:trHeight w:hRule="exact" w:val="330"/>
        </w:trPr>
        <w:tc>
          <w:tcPr>
            <w:tcW w:w="15" w:type="dxa"/>
            <w:vMerge w:val="restart"/>
            <w:shd w:val="clear" w:color="auto" w:fill="auto"/>
          </w:tcPr>
          <w:p w14:paraId="13031E9B"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79B9EA56"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6C5FD0C3"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D8BBDB"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AB9381"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4698A0"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5A070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FCC1CEF" w14:textId="58DB84DC"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547F0006"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2BE36CD" w14:textId="77777777">
        <w:tc>
          <w:tcPr>
            <w:tcW w:w="15" w:type="dxa"/>
            <w:vMerge/>
            <w:shd w:val="clear" w:color="auto" w:fill="auto"/>
          </w:tcPr>
          <w:p w14:paraId="1493CDDF"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054D96B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C9CA96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1AA41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16B70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77DD35"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6E226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92AB5B1"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16890CD6"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7528186" w14:textId="77777777">
        <w:trPr>
          <w:trHeight w:hRule="exact" w:val="15"/>
        </w:trPr>
        <w:tc>
          <w:tcPr>
            <w:tcW w:w="15" w:type="dxa"/>
            <w:vMerge w:val="restart"/>
            <w:shd w:val="clear" w:color="auto" w:fill="D7EAF9"/>
            <w:vAlign w:val="center"/>
          </w:tcPr>
          <w:p w14:paraId="76490DC4"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6BA21A5A"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44D9DC2A"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E01FA1"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2A64AA"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64AD4A"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F58E06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FA688B2" w14:textId="7884CD2D"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72D6D91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7F63EFF" w14:textId="77777777">
        <w:trPr>
          <w:trHeight w:val="240"/>
        </w:trPr>
        <w:tc>
          <w:tcPr>
            <w:tcW w:w="15" w:type="dxa"/>
            <w:vMerge/>
            <w:shd w:val="clear" w:color="auto" w:fill="D7EAF9"/>
            <w:vAlign w:val="center"/>
          </w:tcPr>
          <w:p w14:paraId="733FC06D"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6FC61220"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PSA wird sachgerecht gereinigt, gepflegt und aufbewahrt.</w:t>
            </w:r>
          </w:p>
        </w:tc>
        <w:tc>
          <w:tcPr>
            <w:tcW w:w="60" w:type="dxa"/>
            <w:vMerge/>
            <w:shd w:val="clear" w:color="auto" w:fill="D7EAF9"/>
            <w:vAlign w:val="center"/>
          </w:tcPr>
          <w:p w14:paraId="1CB251A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F27F0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FF2A5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07676E"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317A00E"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1C6422AA"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4892849C" w14:textId="77777777" w:rsidR="00BC0171" w:rsidRPr="001B3266" w:rsidRDefault="00BC0171" w:rsidP="001B3266">
            <w:pPr>
              <w:spacing w:line="240" w:lineRule="exact"/>
              <w:rPr>
                <w:rStyle w:val="FakeCharacterStyle"/>
                <w:rFonts w:ascii="Source Sans 3" w:hAnsi="Source Sans 3"/>
              </w:rPr>
            </w:pPr>
          </w:p>
        </w:tc>
      </w:tr>
      <w:tr w:rsidR="00BC0171" w:rsidRPr="001B3266" w14:paraId="3199EC24" w14:textId="77777777">
        <w:tc>
          <w:tcPr>
            <w:tcW w:w="15" w:type="dxa"/>
            <w:vMerge/>
            <w:shd w:val="clear" w:color="auto" w:fill="D7EAF9"/>
            <w:vAlign w:val="center"/>
          </w:tcPr>
          <w:p w14:paraId="7CDB8CC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DB5C8A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1E068D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22F1B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9F219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D8753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15DDC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7E90B0F"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259FF09"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DE6FEF2" w14:textId="77777777">
        <w:trPr>
          <w:trHeight w:hRule="exact" w:val="330"/>
        </w:trPr>
        <w:tc>
          <w:tcPr>
            <w:tcW w:w="15" w:type="dxa"/>
            <w:vMerge w:val="restart"/>
            <w:shd w:val="clear" w:color="auto" w:fill="auto"/>
          </w:tcPr>
          <w:p w14:paraId="7904DBD2"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4A71F0B6"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Beschäftigten sind über die Benutzung der PSA </w:t>
            </w:r>
            <w:hyperlink r:id="rId67" w:tooltip="Unterweisungen der Beschäftigten" w:history="1">
              <w:r w:rsidRPr="001B3266">
                <w:rPr>
                  <w:rStyle w:val="FakeCharacterStyle"/>
                  <w:rFonts w:ascii="Source Sans 3" w:hAnsi="Source Sans 3"/>
                  <w:color w:val="000000"/>
                  <w:sz w:val="20"/>
                  <w:u w:val="single"/>
                </w:rPr>
                <w:t>unterwiesen</w:t>
              </w:r>
            </w:hyperlink>
            <w:r w:rsidRPr="001B3266">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102C65D7"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4B95EA"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C2FD4F"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7CAE97"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42D07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3443795" w14:textId="19C02EB6"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6B14F42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B0B57C6" w14:textId="77777777">
        <w:tc>
          <w:tcPr>
            <w:tcW w:w="15" w:type="dxa"/>
            <w:vMerge/>
            <w:shd w:val="clear" w:color="auto" w:fill="auto"/>
          </w:tcPr>
          <w:p w14:paraId="41CF49A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84A61C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8966A7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7EEFC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C2A1D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C8175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33403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E334409"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FC6071A"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24B29F5" w14:textId="77777777">
        <w:trPr>
          <w:trHeight w:hRule="exact" w:val="330"/>
        </w:trPr>
        <w:tc>
          <w:tcPr>
            <w:tcW w:w="15" w:type="dxa"/>
            <w:vMerge w:val="restart"/>
            <w:shd w:val="clear" w:color="auto" w:fill="D7EAF9"/>
            <w:vAlign w:val="center"/>
          </w:tcPr>
          <w:p w14:paraId="6D330CE9"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83398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Für die PSA, die einer besonderen Prüfpflicht unterliegt, ist eine regelmäßige Prüfung veranlasst.</w:t>
            </w:r>
          </w:p>
          <w:p w14:paraId="77421B9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Handlungshilfe: </w:t>
            </w:r>
            <w:hyperlink r:id="rId68" w:tooltip="Tabelle mit Prüffristen" w:history="1">
              <w:r w:rsidRPr="001B3266">
                <w:rPr>
                  <w:rStyle w:val="FakeCharacterStyle"/>
                  <w:rFonts w:ascii="Source Sans 3" w:hAnsi="Source Sans 3"/>
                  <w:color w:val="000000"/>
                  <w:sz w:val="20"/>
                  <w:u w:val="single"/>
                </w:rPr>
                <w:t>Tabelle mit Prüffristen</w:t>
              </w:r>
            </w:hyperlink>
            <w:r w:rsidRPr="001B3266">
              <w:rPr>
                <w:rStyle w:val="FakeCharacterStyle"/>
                <w:rFonts w:ascii="Source Sans 3" w:hAnsi="Source Sans 3"/>
                <w:color w:val="000000"/>
                <w:sz w:val="20"/>
              </w:rPr>
              <w:t xml:space="preserve"> (z. B. Otoplastiken alle zwei Jahre)</w:t>
            </w:r>
          </w:p>
          <w:p w14:paraId="3E29A196"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Hinweis:</w:t>
            </w:r>
          </w:p>
          <w:p w14:paraId="5E28CBA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Art, Umfang und Fristen für die Prüfungen müssen durch die Gefährdungsbeurteilung ermittelt werden,</w:t>
            </w:r>
          </w:p>
          <w:p w14:paraId="5E190561"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00F039ED"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EAEADA"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40780D"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4A5B4E"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9DB9E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9F24C81" w14:textId="7CCCBD3A"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F6DCC7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96AF55A" w14:textId="77777777">
        <w:tc>
          <w:tcPr>
            <w:tcW w:w="15" w:type="dxa"/>
            <w:vMerge/>
            <w:shd w:val="clear" w:color="auto" w:fill="D7EAF9"/>
            <w:vAlign w:val="center"/>
          </w:tcPr>
          <w:p w14:paraId="789585B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B3815B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1A63C7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69738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829A0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5CB69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D6B9C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9A1836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43AA8D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05556D8" w14:textId="77777777">
        <w:trPr>
          <w:trHeight w:hRule="exact" w:val="45"/>
        </w:trPr>
        <w:tc>
          <w:tcPr>
            <w:tcW w:w="9870" w:type="dxa"/>
            <w:gridSpan w:val="9"/>
            <w:shd w:val="clear" w:color="auto" w:fill="auto"/>
          </w:tcPr>
          <w:p w14:paraId="0753439B"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3146A022" wp14:editId="7D7A0E24">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6"/>
                          <a:stretch>
                            <a:fillRect/>
                          </a:stretch>
                        </pic:blipFill>
                        <pic:spPr>
                          <a:xfrm>
                            <a:off x="0" y="0"/>
                            <a:ext cx="6267450" cy="28575"/>
                          </a:xfrm>
                          <a:prstGeom prst="rect">
                            <a:avLst/>
                          </a:prstGeom>
                          <a:noFill/>
                        </pic:spPr>
                      </pic:pic>
                    </a:graphicData>
                  </a:graphic>
                </wp:inline>
              </w:drawing>
            </w:r>
          </w:p>
        </w:tc>
      </w:tr>
    </w:tbl>
    <w:p w14:paraId="04F1658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67A915B9" w14:textId="77777777">
        <w:trPr>
          <w:trHeight w:hRule="exact" w:val="360"/>
        </w:trPr>
        <w:tc>
          <w:tcPr>
            <w:tcW w:w="15" w:type="dxa"/>
          </w:tcPr>
          <w:p w14:paraId="3BD0A357"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4E171C64"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5CB33B8A"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106AA35E" w14:textId="77777777">
        <w:tc>
          <w:tcPr>
            <w:tcW w:w="9870" w:type="dxa"/>
            <w:shd w:val="clear" w:color="auto" w:fill="auto"/>
          </w:tcPr>
          <w:p w14:paraId="62FFF51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Gefährdungsbeurteilungsobjekt aus dem BG-Katalog: Unterweisungen der Beschäftigten</w:t>
            </w:r>
            <w:r w:rsidRPr="001B3266">
              <w:rPr>
                <w:rStyle w:val="CharacterStyle28"/>
                <w:rFonts w:ascii="Source Sans 3" w:hAnsi="Source Sans 3"/>
              </w:rPr>
              <w:br/>
              <w:t>2. Lokale Datei: handlungshilfen\prueffristen.xls</w:t>
            </w:r>
          </w:p>
        </w:tc>
      </w:tr>
    </w:tbl>
    <w:p w14:paraId="6609F41C"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C0171" w:rsidRPr="001B3266" w14:paraId="7D9616C1" w14:textId="77777777">
        <w:trPr>
          <w:trHeight w:hRule="exact" w:val="300"/>
        </w:trPr>
        <w:tc>
          <w:tcPr>
            <w:tcW w:w="9870" w:type="dxa"/>
            <w:gridSpan w:val="2"/>
            <w:shd w:val="clear" w:color="auto" w:fill="auto"/>
          </w:tcPr>
          <w:p w14:paraId="26E6C165"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7F2143A0" w14:textId="77777777">
        <w:trPr>
          <w:trHeight w:hRule="exact" w:val="345"/>
        </w:trPr>
        <w:tc>
          <w:tcPr>
            <w:tcW w:w="1440" w:type="dxa"/>
            <w:shd w:val="clear" w:color="auto" w:fill="auto"/>
          </w:tcPr>
          <w:p w14:paraId="01F3ECDE"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tcPr>
          <w:p w14:paraId="05D2B2C8" w14:textId="77777777" w:rsidR="00BC0171" w:rsidRPr="001B3266" w:rsidRDefault="00BC0171" w:rsidP="001B3266">
            <w:pPr>
              <w:spacing w:line="240" w:lineRule="exact"/>
              <w:rPr>
                <w:rStyle w:val="FakeCharacterStyle"/>
                <w:rFonts w:ascii="Source Sans 3" w:hAnsi="Source Sans 3"/>
              </w:rPr>
            </w:pPr>
          </w:p>
        </w:tc>
      </w:tr>
      <w:tr w:rsidR="00BC0171" w:rsidRPr="001B3266" w14:paraId="4E783902" w14:textId="77777777">
        <w:trPr>
          <w:trHeight w:hRule="exact" w:val="270"/>
        </w:trPr>
        <w:tc>
          <w:tcPr>
            <w:tcW w:w="9870" w:type="dxa"/>
            <w:gridSpan w:val="2"/>
            <w:shd w:val="clear" w:color="auto" w:fill="auto"/>
          </w:tcPr>
          <w:p w14:paraId="3A2C3EF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DGUV-Information 212-515: Persönliche Schutzausrüstungen, Inhalt</w:t>
            </w:r>
          </w:p>
        </w:tc>
      </w:tr>
      <w:tr w:rsidR="00BC0171" w:rsidRPr="001B3266" w14:paraId="4B90929C" w14:textId="77777777">
        <w:trPr>
          <w:trHeight w:hRule="exact" w:val="270"/>
        </w:trPr>
        <w:tc>
          <w:tcPr>
            <w:tcW w:w="9870" w:type="dxa"/>
            <w:gridSpan w:val="2"/>
            <w:shd w:val="clear" w:color="auto" w:fill="auto"/>
          </w:tcPr>
          <w:p w14:paraId="752FF32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1: Grundsätze der Prävention , Inhalt</w:t>
            </w:r>
          </w:p>
        </w:tc>
      </w:tr>
      <w:tr w:rsidR="00BC0171" w:rsidRPr="001B3266" w14:paraId="57125D2C" w14:textId="77777777">
        <w:trPr>
          <w:trHeight w:hRule="exact" w:val="285"/>
        </w:trPr>
        <w:tc>
          <w:tcPr>
            <w:tcW w:w="9870" w:type="dxa"/>
            <w:gridSpan w:val="2"/>
            <w:shd w:val="clear" w:color="auto" w:fill="auto"/>
          </w:tcPr>
          <w:p w14:paraId="04554A5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PSA-Benutzungsverordnung (PSA-BV), Inhaltsverzeichnis</w:t>
            </w:r>
          </w:p>
        </w:tc>
      </w:tr>
      <w:tr w:rsidR="00BC0171" w:rsidRPr="001B3266" w14:paraId="269759FA" w14:textId="77777777">
        <w:trPr>
          <w:trHeight w:hRule="exact" w:val="570"/>
        </w:trPr>
        <w:tc>
          <w:tcPr>
            <w:tcW w:w="9870" w:type="dxa"/>
            <w:gridSpan w:val="2"/>
            <w:shd w:val="clear" w:color="auto" w:fill="auto"/>
          </w:tcPr>
          <w:p w14:paraId="768D5233" w14:textId="77777777" w:rsidR="00BC0171" w:rsidRPr="001B3266" w:rsidRDefault="00BC0171" w:rsidP="001B3266">
            <w:pPr>
              <w:pStyle w:val="ParagraphStyle23"/>
              <w:spacing w:line="240" w:lineRule="exact"/>
              <w:rPr>
                <w:rStyle w:val="FakeCharacterStyle"/>
                <w:rFonts w:ascii="Source Sans 3" w:hAnsi="Source Sans 3"/>
              </w:rPr>
            </w:pPr>
          </w:p>
        </w:tc>
      </w:tr>
    </w:tbl>
    <w:p w14:paraId="17639195" w14:textId="77777777" w:rsidR="00BC0171" w:rsidRPr="001B3266" w:rsidRDefault="00BC0171" w:rsidP="001B3266">
      <w:pPr>
        <w:spacing w:line="240" w:lineRule="exact"/>
        <w:rPr>
          <w:rFonts w:ascii="Source Sans 3" w:hAnsi="Source Sans 3"/>
        </w:rPr>
        <w:sectPr w:rsidR="00BC0171" w:rsidRPr="001B3266">
          <w:headerReference w:type="default" r:id="rId69"/>
          <w:footerReference w:type="default" r:id="rId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C0171" w:rsidRPr="001B3266" w14:paraId="4E3B5C5B" w14:textId="77777777">
        <w:trPr>
          <w:trHeight w:hRule="exact" w:val="285"/>
        </w:trPr>
        <w:tc>
          <w:tcPr>
            <w:tcW w:w="15" w:type="dxa"/>
          </w:tcPr>
          <w:p w14:paraId="61D4B8B9" w14:textId="77777777" w:rsidR="00BC0171" w:rsidRPr="001B3266" w:rsidRDefault="00BC0171" w:rsidP="001B3266">
            <w:pPr>
              <w:spacing w:line="240" w:lineRule="exact"/>
              <w:rPr>
                <w:rStyle w:val="FakeCharacterStyle"/>
                <w:rFonts w:ascii="Source Sans 3" w:hAnsi="Source Sans 3"/>
              </w:rPr>
            </w:pPr>
          </w:p>
        </w:tc>
        <w:tc>
          <w:tcPr>
            <w:tcW w:w="2700" w:type="dxa"/>
            <w:shd w:val="clear" w:color="auto" w:fill="auto"/>
          </w:tcPr>
          <w:p w14:paraId="38BF88DE"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26F28990"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419415C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69146389" w14:textId="77777777" w:rsidR="00BC0171" w:rsidRPr="001B3266" w:rsidRDefault="00BC0171" w:rsidP="001B3266">
            <w:pPr>
              <w:spacing w:line="240" w:lineRule="exact"/>
              <w:rPr>
                <w:rStyle w:val="FakeCharacterStyle"/>
                <w:rFonts w:ascii="Source Sans 3" w:hAnsi="Source Sans 3"/>
              </w:rPr>
            </w:pPr>
          </w:p>
        </w:tc>
      </w:tr>
      <w:tr w:rsidR="00BC0171" w:rsidRPr="001B3266" w14:paraId="380B80C9" w14:textId="77777777">
        <w:trPr>
          <w:trHeight w:hRule="exact" w:val="1245"/>
        </w:trPr>
        <w:tc>
          <w:tcPr>
            <w:tcW w:w="15" w:type="dxa"/>
          </w:tcPr>
          <w:p w14:paraId="5652E3E0" w14:textId="77777777" w:rsidR="00BC0171" w:rsidRPr="001B3266" w:rsidRDefault="00BC0171" w:rsidP="001B3266">
            <w:pPr>
              <w:spacing w:line="240" w:lineRule="exact"/>
              <w:rPr>
                <w:rStyle w:val="FakeCharacterStyle"/>
                <w:rFonts w:ascii="Source Sans 3" w:hAnsi="Source Sans 3"/>
              </w:rPr>
            </w:pPr>
          </w:p>
        </w:tc>
        <w:tc>
          <w:tcPr>
            <w:tcW w:w="9855" w:type="dxa"/>
            <w:gridSpan w:val="4"/>
            <w:shd w:val="clear" w:color="auto" w:fill="auto"/>
          </w:tcPr>
          <w:p w14:paraId="44FCF9E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2C587A8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1E57289F" w14:textId="77777777">
        <w:trPr>
          <w:trHeight w:hRule="exact" w:val="285"/>
        </w:trPr>
        <w:tc>
          <w:tcPr>
            <w:tcW w:w="15" w:type="dxa"/>
          </w:tcPr>
          <w:p w14:paraId="59609EBF"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6AB6F733"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08365C5D"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2882006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38202656" w14:textId="77777777">
        <w:trPr>
          <w:trHeight w:hRule="exact" w:val="1110"/>
        </w:trPr>
        <w:tc>
          <w:tcPr>
            <w:tcW w:w="15" w:type="dxa"/>
          </w:tcPr>
          <w:p w14:paraId="10BE1922"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67D6D7C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446B8A8F" w14:textId="77777777" w:rsidR="00BC0171" w:rsidRPr="001B3266" w:rsidRDefault="00BC0171" w:rsidP="001B3266">
      <w:pPr>
        <w:spacing w:line="240" w:lineRule="exact"/>
        <w:rPr>
          <w:rFonts w:ascii="Source Sans 3" w:hAnsi="Source Sans 3"/>
        </w:rPr>
        <w:sectPr w:rsidR="00BC0171" w:rsidRPr="001B3266">
          <w:headerReference w:type="default" r:id="rId71"/>
          <w:footerReference w:type="default" r:id="rId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1DB15C21" w14:textId="77777777">
        <w:trPr>
          <w:trHeight w:hRule="exact" w:val="360"/>
        </w:trPr>
        <w:tc>
          <w:tcPr>
            <w:tcW w:w="9870" w:type="dxa"/>
            <w:gridSpan w:val="3"/>
            <w:shd w:val="clear" w:color="auto" w:fill="auto"/>
          </w:tcPr>
          <w:p w14:paraId="6CAF5734"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1. Arbeitsschutzorganisation</w:t>
            </w:r>
          </w:p>
        </w:tc>
      </w:tr>
      <w:tr w:rsidR="00BC0171" w:rsidRPr="001B3266" w14:paraId="77D629FF" w14:textId="77777777">
        <w:trPr>
          <w:trHeight w:hRule="exact" w:val="360"/>
        </w:trPr>
        <w:tc>
          <w:tcPr>
            <w:tcW w:w="9870" w:type="dxa"/>
            <w:gridSpan w:val="3"/>
            <w:shd w:val="clear" w:color="auto" w:fill="auto"/>
          </w:tcPr>
          <w:p w14:paraId="382829BE"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Pflichtenübertragung auf Vorgesetzte</w:t>
            </w:r>
          </w:p>
        </w:tc>
      </w:tr>
      <w:tr w:rsidR="00BC0171" w:rsidRPr="001B3266" w14:paraId="0E04E55B" w14:textId="77777777">
        <w:trPr>
          <w:trHeight w:hRule="exact" w:val="345"/>
        </w:trPr>
        <w:tc>
          <w:tcPr>
            <w:tcW w:w="2700" w:type="dxa"/>
            <w:shd w:val="clear" w:color="auto" w:fill="auto"/>
          </w:tcPr>
          <w:p w14:paraId="6E1622E1"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62450CB2" w14:textId="77777777" w:rsidR="00BC0171" w:rsidRPr="001B3266" w:rsidRDefault="00BC0171" w:rsidP="001B3266">
            <w:pPr>
              <w:spacing w:line="240" w:lineRule="exact"/>
              <w:rPr>
                <w:rStyle w:val="FakeCharacterStyle"/>
                <w:rFonts w:ascii="Source Sans 3" w:hAnsi="Source Sans 3"/>
              </w:rPr>
            </w:pPr>
          </w:p>
        </w:tc>
      </w:tr>
      <w:tr w:rsidR="00BC0171" w:rsidRPr="001B3266" w14:paraId="26E157E7" w14:textId="77777777">
        <w:tc>
          <w:tcPr>
            <w:tcW w:w="9855" w:type="dxa"/>
            <w:gridSpan w:val="2"/>
            <w:shd w:val="clear" w:color="auto" w:fill="auto"/>
          </w:tcPr>
          <w:p w14:paraId="6CDF7B9E"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54965901" w14:textId="77777777" w:rsidR="00BC0171" w:rsidRPr="001B3266" w:rsidRDefault="00BC0171" w:rsidP="001B3266">
            <w:pPr>
              <w:spacing w:line="240" w:lineRule="exact"/>
              <w:rPr>
                <w:rStyle w:val="FakeCharacterStyle"/>
                <w:rFonts w:ascii="Source Sans 3" w:hAnsi="Source Sans 3"/>
              </w:rPr>
            </w:pPr>
          </w:p>
        </w:tc>
      </w:tr>
      <w:tr w:rsidR="00BC0171" w:rsidRPr="001B3266" w14:paraId="505ABAC4" w14:textId="77777777">
        <w:trPr>
          <w:trHeight w:hRule="exact" w:val="240"/>
        </w:trPr>
        <w:tc>
          <w:tcPr>
            <w:tcW w:w="9870" w:type="dxa"/>
            <w:gridSpan w:val="3"/>
            <w:shd w:val="clear" w:color="auto" w:fill="auto"/>
          </w:tcPr>
          <w:p w14:paraId="2DF5F8E8" w14:textId="77777777" w:rsidR="00BC0171" w:rsidRPr="001B3266" w:rsidRDefault="00BC0171" w:rsidP="001B3266">
            <w:pPr>
              <w:pStyle w:val="ParagraphStyle23"/>
              <w:spacing w:line="240" w:lineRule="exact"/>
              <w:rPr>
                <w:rStyle w:val="FakeCharacterStyle"/>
                <w:rFonts w:ascii="Source Sans 3" w:hAnsi="Source Sans 3"/>
              </w:rPr>
            </w:pPr>
          </w:p>
        </w:tc>
      </w:tr>
    </w:tbl>
    <w:p w14:paraId="43BBCCEA"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23E0902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6B11370"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436EC7"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FFD9FE3"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EB87E8"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9C98AD9"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3A804DA8" w14:textId="77777777">
        <w:trPr>
          <w:trHeight w:hRule="exact" w:val="330"/>
        </w:trPr>
        <w:tc>
          <w:tcPr>
            <w:tcW w:w="15" w:type="dxa"/>
            <w:vMerge w:val="restart"/>
            <w:shd w:val="clear" w:color="auto" w:fill="D7EAF9"/>
            <w:vAlign w:val="center"/>
          </w:tcPr>
          <w:p w14:paraId="79081D62"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5C2F4A"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368EF8EF"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F0B481"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497DE0"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6EB905"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BCA29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DB6A0C0" w14:textId="5584545A"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2419F1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997ED7C" w14:textId="77777777">
        <w:tc>
          <w:tcPr>
            <w:tcW w:w="15" w:type="dxa"/>
            <w:vMerge/>
            <w:shd w:val="clear" w:color="auto" w:fill="D7EAF9"/>
            <w:vAlign w:val="center"/>
          </w:tcPr>
          <w:p w14:paraId="672FF0E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538F98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5CA5BD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31CA6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2EAAF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61552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0D162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316E315"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012501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06E810A" w14:textId="77777777">
        <w:trPr>
          <w:trHeight w:hRule="exact" w:val="330"/>
        </w:trPr>
        <w:tc>
          <w:tcPr>
            <w:tcW w:w="15" w:type="dxa"/>
            <w:vMerge w:val="restart"/>
            <w:shd w:val="clear" w:color="auto" w:fill="auto"/>
          </w:tcPr>
          <w:p w14:paraId="747E6112"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2F5EE421"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Vorgesetzte und Aufsichtführende sind schriftlich mit den zusätzlichen Pflichten im Arbeits- und Gesundheitsschutz beauftragt.</w:t>
            </w:r>
          </w:p>
          <w:p w14:paraId="666291BD" w14:textId="77777777" w:rsidR="00BC0171" w:rsidRPr="001B3266" w:rsidRDefault="00193204" w:rsidP="001B3266">
            <w:pPr>
              <w:pStyle w:val="ParagraphStyle38"/>
              <w:spacing w:line="240" w:lineRule="exact"/>
              <w:rPr>
                <w:rStyle w:val="FakeCharacterStyle"/>
                <w:rFonts w:ascii="Source Sans 3" w:hAnsi="Source Sans 3"/>
                <w:color w:val="000000"/>
                <w:sz w:val="20"/>
              </w:rPr>
            </w:pPr>
            <w:hyperlink r:id="rId73" w:tooltip="Muster für die Beauftragung" w:history="1">
              <w:r w:rsidR="006E665C" w:rsidRPr="001B3266">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6E7DF200"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B9CAE1"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A914B3"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8BCD5A"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51C39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4CA8101" w14:textId="50A4EB51"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77C3DFD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6B01271" w14:textId="77777777">
        <w:tc>
          <w:tcPr>
            <w:tcW w:w="15" w:type="dxa"/>
            <w:vMerge/>
            <w:shd w:val="clear" w:color="auto" w:fill="auto"/>
          </w:tcPr>
          <w:p w14:paraId="1A5918F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71F0495"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BFFADF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C1641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28FF1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CF45E4"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B8ED3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270D8A2"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5E33722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928C85E" w14:textId="77777777">
        <w:trPr>
          <w:trHeight w:hRule="exact" w:val="330"/>
        </w:trPr>
        <w:tc>
          <w:tcPr>
            <w:tcW w:w="15" w:type="dxa"/>
            <w:vMerge w:val="restart"/>
            <w:shd w:val="clear" w:color="auto" w:fill="D7EAF9"/>
            <w:vAlign w:val="center"/>
          </w:tcPr>
          <w:p w14:paraId="5BC0810B"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2376EA"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0295A26A"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8460DA"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845958"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64421D"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490E6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0BA6447" w14:textId="61E46E78"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9A5CFF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1DD6E96" w14:textId="77777777">
        <w:tc>
          <w:tcPr>
            <w:tcW w:w="15" w:type="dxa"/>
            <w:vMerge/>
            <w:shd w:val="clear" w:color="auto" w:fill="D7EAF9"/>
            <w:vAlign w:val="center"/>
          </w:tcPr>
          <w:p w14:paraId="2C9BA57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A27FF6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B7CFFB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6AA9E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05EDE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8358C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F0CEA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C350E79"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A79131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48ACF9F" w14:textId="77777777">
        <w:trPr>
          <w:trHeight w:hRule="exact" w:val="330"/>
        </w:trPr>
        <w:tc>
          <w:tcPr>
            <w:tcW w:w="15" w:type="dxa"/>
            <w:vMerge w:val="restart"/>
            <w:shd w:val="clear" w:color="auto" w:fill="auto"/>
          </w:tcPr>
          <w:p w14:paraId="26E82A30"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33A74809"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Vorgesetzten haben eindeutige und ausreichende Weisungs- und Entscheidungsbefugnisse, sowie die Verfügungsbefugnis über bestimmte Geldmittel für finanzielle Entscheidungen im Arbeits- und Gesundheitsschutz.</w:t>
            </w:r>
          </w:p>
        </w:tc>
        <w:tc>
          <w:tcPr>
            <w:tcW w:w="60" w:type="dxa"/>
            <w:vMerge w:val="restart"/>
            <w:shd w:val="clear" w:color="auto" w:fill="auto"/>
          </w:tcPr>
          <w:p w14:paraId="33834E86"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682892"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E94439"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EB4115"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2C9E91"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ACBF5A6" w14:textId="136EEEF4"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4D9B9408"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C1E0D75" w14:textId="77777777">
        <w:tc>
          <w:tcPr>
            <w:tcW w:w="15" w:type="dxa"/>
            <w:vMerge/>
            <w:shd w:val="clear" w:color="auto" w:fill="auto"/>
          </w:tcPr>
          <w:p w14:paraId="3C4BE30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650417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FECD44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98F51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FF8E3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005895"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531C3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F6EBD95"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66BAEC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07AED7B" w14:textId="77777777">
        <w:trPr>
          <w:trHeight w:hRule="exact" w:val="330"/>
        </w:trPr>
        <w:tc>
          <w:tcPr>
            <w:tcW w:w="15" w:type="dxa"/>
            <w:vMerge w:val="restart"/>
            <w:shd w:val="clear" w:color="auto" w:fill="D7EAF9"/>
            <w:vAlign w:val="center"/>
          </w:tcPr>
          <w:p w14:paraId="77F6E76A"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18CA4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Vorgesetzte und Aufsichtführende sind über ihre Verantwortung und Pflichten sowie mögliche Rechtsfolgen im Arbeits- und Gesundheitsschutz unterwiesen.</w:t>
            </w:r>
          </w:p>
        </w:tc>
        <w:tc>
          <w:tcPr>
            <w:tcW w:w="60" w:type="dxa"/>
            <w:vMerge w:val="restart"/>
            <w:shd w:val="clear" w:color="auto" w:fill="D7EAF9"/>
            <w:vAlign w:val="center"/>
          </w:tcPr>
          <w:p w14:paraId="101456D1"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5347AB"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F170B8"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7E1796"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5BC00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BE324B6" w14:textId="21D1B5B3"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1404353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8589F2B" w14:textId="77777777">
        <w:tc>
          <w:tcPr>
            <w:tcW w:w="15" w:type="dxa"/>
            <w:vMerge/>
            <w:shd w:val="clear" w:color="auto" w:fill="D7EAF9"/>
            <w:vAlign w:val="center"/>
          </w:tcPr>
          <w:p w14:paraId="06F5416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9D9FAD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A78A57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71A86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556C0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1D9E4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4E1F46"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712A894"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1DA220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7B6B381" w14:textId="77777777">
        <w:trPr>
          <w:trHeight w:hRule="exact" w:val="45"/>
        </w:trPr>
        <w:tc>
          <w:tcPr>
            <w:tcW w:w="9870" w:type="dxa"/>
            <w:gridSpan w:val="9"/>
            <w:shd w:val="clear" w:color="auto" w:fill="auto"/>
          </w:tcPr>
          <w:p w14:paraId="1ADEFDAE"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4E7D7A75" wp14:editId="3ECFAC40">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6"/>
                          <a:stretch>
                            <a:fillRect/>
                          </a:stretch>
                        </pic:blipFill>
                        <pic:spPr>
                          <a:xfrm>
                            <a:off x="0" y="0"/>
                            <a:ext cx="6267450" cy="28575"/>
                          </a:xfrm>
                          <a:prstGeom prst="rect">
                            <a:avLst/>
                          </a:prstGeom>
                          <a:noFill/>
                        </pic:spPr>
                      </pic:pic>
                    </a:graphicData>
                  </a:graphic>
                </wp:inline>
              </w:drawing>
            </w:r>
          </w:p>
        </w:tc>
      </w:tr>
    </w:tbl>
    <w:p w14:paraId="37115E04"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6B7ADF18" w14:textId="77777777">
        <w:trPr>
          <w:trHeight w:hRule="exact" w:val="345"/>
        </w:trPr>
        <w:tc>
          <w:tcPr>
            <w:tcW w:w="15" w:type="dxa"/>
          </w:tcPr>
          <w:p w14:paraId="30508690"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1C470440"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63CD7F5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50AF5C92" w14:textId="77777777">
        <w:tc>
          <w:tcPr>
            <w:tcW w:w="9870" w:type="dxa"/>
            <w:shd w:val="clear" w:color="auto" w:fill="auto"/>
          </w:tcPr>
          <w:p w14:paraId="5D9C4FD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Lokale Datei: pfue.doc</w:t>
            </w:r>
          </w:p>
        </w:tc>
      </w:tr>
    </w:tbl>
    <w:p w14:paraId="727F1DBC"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74AEB9DF" w14:textId="77777777">
        <w:trPr>
          <w:trHeight w:hRule="exact" w:val="285"/>
        </w:trPr>
        <w:tc>
          <w:tcPr>
            <w:tcW w:w="9870" w:type="dxa"/>
            <w:gridSpan w:val="6"/>
            <w:shd w:val="clear" w:color="auto" w:fill="auto"/>
          </w:tcPr>
          <w:p w14:paraId="11A4A731"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4AD80C89" w14:textId="77777777">
        <w:trPr>
          <w:trHeight w:hRule="exact" w:val="360"/>
        </w:trPr>
        <w:tc>
          <w:tcPr>
            <w:tcW w:w="1440" w:type="dxa"/>
            <w:gridSpan w:val="2"/>
            <w:shd w:val="clear" w:color="auto" w:fill="auto"/>
          </w:tcPr>
          <w:p w14:paraId="6E1D8D41"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7EC0F085" w14:textId="77777777" w:rsidR="00BC0171" w:rsidRPr="001B3266" w:rsidRDefault="00BC0171" w:rsidP="001B3266">
            <w:pPr>
              <w:spacing w:line="240" w:lineRule="exact"/>
              <w:rPr>
                <w:rStyle w:val="FakeCharacterStyle"/>
                <w:rFonts w:ascii="Source Sans 3" w:hAnsi="Source Sans 3"/>
              </w:rPr>
            </w:pPr>
          </w:p>
        </w:tc>
      </w:tr>
      <w:tr w:rsidR="00BC0171" w:rsidRPr="001B3266" w14:paraId="24474E6A" w14:textId="77777777">
        <w:trPr>
          <w:trHeight w:hRule="exact" w:val="270"/>
        </w:trPr>
        <w:tc>
          <w:tcPr>
            <w:tcW w:w="9870" w:type="dxa"/>
            <w:gridSpan w:val="6"/>
            <w:shd w:val="clear" w:color="auto" w:fill="auto"/>
          </w:tcPr>
          <w:p w14:paraId="5D65C51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1: Grundsätze der Prävention , Inhalt</w:t>
            </w:r>
          </w:p>
        </w:tc>
      </w:tr>
      <w:tr w:rsidR="00BC0171" w:rsidRPr="001B3266" w14:paraId="06AF23ED" w14:textId="77777777">
        <w:trPr>
          <w:trHeight w:hRule="exact" w:val="270"/>
        </w:trPr>
        <w:tc>
          <w:tcPr>
            <w:tcW w:w="9870" w:type="dxa"/>
            <w:gridSpan w:val="6"/>
            <w:shd w:val="clear" w:color="auto" w:fill="auto"/>
          </w:tcPr>
          <w:p w14:paraId="5E97F56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Arbeitsschutzgesetz (ArbSchG), Inhaltsverzeichnis</w:t>
            </w:r>
          </w:p>
        </w:tc>
      </w:tr>
      <w:tr w:rsidR="00BC0171" w:rsidRPr="001B3266" w14:paraId="4FC53112" w14:textId="77777777">
        <w:trPr>
          <w:trHeight w:hRule="exact" w:val="570"/>
        </w:trPr>
        <w:tc>
          <w:tcPr>
            <w:tcW w:w="9870" w:type="dxa"/>
            <w:gridSpan w:val="6"/>
            <w:shd w:val="clear" w:color="auto" w:fill="auto"/>
          </w:tcPr>
          <w:p w14:paraId="0801FFF6"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756CD29F" w14:textId="77777777">
        <w:trPr>
          <w:trHeight w:hRule="exact" w:val="285"/>
        </w:trPr>
        <w:tc>
          <w:tcPr>
            <w:tcW w:w="15" w:type="dxa"/>
          </w:tcPr>
          <w:p w14:paraId="5AF85BED"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04EB6B84"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56886751"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49F0696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2707E870" w14:textId="77777777" w:rsidR="00BC0171" w:rsidRPr="001B3266" w:rsidRDefault="00BC0171" w:rsidP="001B3266">
            <w:pPr>
              <w:spacing w:line="240" w:lineRule="exact"/>
              <w:rPr>
                <w:rStyle w:val="FakeCharacterStyle"/>
                <w:rFonts w:ascii="Source Sans 3" w:hAnsi="Source Sans 3"/>
              </w:rPr>
            </w:pPr>
          </w:p>
        </w:tc>
      </w:tr>
      <w:tr w:rsidR="00BC0171" w:rsidRPr="001B3266" w14:paraId="3DB73780" w14:textId="77777777">
        <w:trPr>
          <w:trHeight w:hRule="exact" w:val="1245"/>
        </w:trPr>
        <w:tc>
          <w:tcPr>
            <w:tcW w:w="15" w:type="dxa"/>
          </w:tcPr>
          <w:p w14:paraId="6AD917F8"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257968D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38D902F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4EDAA204" w14:textId="77777777">
        <w:trPr>
          <w:trHeight w:hRule="exact" w:val="270"/>
        </w:trPr>
        <w:tc>
          <w:tcPr>
            <w:tcW w:w="15" w:type="dxa"/>
          </w:tcPr>
          <w:p w14:paraId="785392EC"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393855BB"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413DB349"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7713D4E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700C330A" w14:textId="77777777">
        <w:trPr>
          <w:trHeight w:hRule="exact" w:val="1125"/>
        </w:trPr>
        <w:tc>
          <w:tcPr>
            <w:tcW w:w="15" w:type="dxa"/>
          </w:tcPr>
          <w:p w14:paraId="34864B0C"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1EF9CBC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1F0EEFFC" w14:textId="77777777" w:rsidR="00BC0171" w:rsidRPr="001B3266" w:rsidRDefault="00BC0171" w:rsidP="001B3266">
      <w:pPr>
        <w:spacing w:line="240" w:lineRule="exact"/>
        <w:rPr>
          <w:rFonts w:ascii="Source Sans 3" w:hAnsi="Source Sans 3"/>
        </w:rPr>
        <w:sectPr w:rsidR="00BC0171" w:rsidRPr="001B3266">
          <w:headerReference w:type="default" r:id="rId74"/>
          <w:footerReference w:type="default" r:id="rId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36787FFD" w14:textId="77777777">
        <w:trPr>
          <w:trHeight w:hRule="exact" w:val="360"/>
        </w:trPr>
        <w:tc>
          <w:tcPr>
            <w:tcW w:w="9870" w:type="dxa"/>
            <w:gridSpan w:val="3"/>
            <w:shd w:val="clear" w:color="auto" w:fill="auto"/>
          </w:tcPr>
          <w:p w14:paraId="1B195903"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1. Arbeitsschutzorganisation</w:t>
            </w:r>
          </w:p>
        </w:tc>
      </w:tr>
      <w:tr w:rsidR="00BC0171" w:rsidRPr="001B3266" w14:paraId="7E110644" w14:textId="77777777">
        <w:trPr>
          <w:trHeight w:hRule="exact" w:val="360"/>
        </w:trPr>
        <w:tc>
          <w:tcPr>
            <w:tcW w:w="9870" w:type="dxa"/>
            <w:gridSpan w:val="3"/>
            <w:shd w:val="clear" w:color="auto" w:fill="auto"/>
          </w:tcPr>
          <w:p w14:paraId="47D2D3B8"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Prüfung</w:t>
            </w:r>
          </w:p>
        </w:tc>
      </w:tr>
      <w:tr w:rsidR="00BC0171" w:rsidRPr="001B3266" w14:paraId="42C721AB" w14:textId="77777777">
        <w:trPr>
          <w:trHeight w:hRule="exact" w:val="345"/>
        </w:trPr>
        <w:tc>
          <w:tcPr>
            <w:tcW w:w="2700" w:type="dxa"/>
            <w:shd w:val="clear" w:color="auto" w:fill="auto"/>
          </w:tcPr>
          <w:p w14:paraId="6E2A6965"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6C1A29EC" w14:textId="77777777" w:rsidR="00BC0171" w:rsidRPr="001B3266" w:rsidRDefault="00BC0171" w:rsidP="001B3266">
            <w:pPr>
              <w:spacing w:line="240" w:lineRule="exact"/>
              <w:rPr>
                <w:rStyle w:val="FakeCharacterStyle"/>
                <w:rFonts w:ascii="Source Sans 3" w:hAnsi="Source Sans 3"/>
              </w:rPr>
            </w:pPr>
          </w:p>
        </w:tc>
      </w:tr>
      <w:tr w:rsidR="00BC0171" w:rsidRPr="001B3266" w14:paraId="72185A4C" w14:textId="77777777">
        <w:tc>
          <w:tcPr>
            <w:tcW w:w="9855" w:type="dxa"/>
            <w:gridSpan w:val="2"/>
            <w:shd w:val="clear" w:color="auto" w:fill="auto"/>
          </w:tcPr>
          <w:p w14:paraId="6C637C5A"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Mängel an Arbeitsmitteln, elektrischen Betriebsmitteln, überwachungsbedürftige Anlagen, Einrichtungen, Gebäudeinstallationen und persönlicher Schutzausrüstung</w:t>
            </w:r>
          </w:p>
        </w:tc>
        <w:tc>
          <w:tcPr>
            <w:tcW w:w="15" w:type="dxa"/>
          </w:tcPr>
          <w:p w14:paraId="3FA683BA" w14:textId="77777777" w:rsidR="00BC0171" w:rsidRPr="001B3266" w:rsidRDefault="00BC0171" w:rsidP="001B3266">
            <w:pPr>
              <w:spacing w:line="240" w:lineRule="exact"/>
              <w:rPr>
                <w:rStyle w:val="FakeCharacterStyle"/>
                <w:rFonts w:ascii="Source Sans 3" w:hAnsi="Source Sans 3"/>
              </w:rPr>
            </w:pPr>
          </w:p>
        </w:tc>
      </w:tr>
      <w:tr w:rsidR="00BC0171" w:rsidRPr="001B3266" w14:paraId="45EECE08" w14:textId="77777777">
        <w:trPr>
          <w:trHeight w:hRule="exact" w:val="255"/>
        </w:trPr>
        <w:tc>
          <w:tcPr>
            <w:tcW w:w="9870" w:type="dxa"/>
            <w:gridSpan w:val="3"/>
            <w:shd w:val="clear" w:color="auto" w:fill="auto"/>
          </w:tcPr>
          <w:p w14:paraId="2B4D0CBF" w14:textId="77777777" w:rsidR="00BC0171" w:rsidRPr="001B3266" w:rsidRDefault="00BC0171" w:rsidP="001B3266">
            <w:pPr>
              <w:pStyle w:val="ParagraphStyle23"/>
              <w:spacing w:line="240" w:lineRule="exact"/>
              <w:rPr>
                <w:rStyle w:val="FakeCharacterStyle"/>
                <w:rFonts w:ascii="Source Sans 3" w:hAnsi="Source Sans 3"/>
              </w:rPr>
            </w:pPr>
          </w:p>
        </w:tc>
      </w:tr>
    </w:tbl>
    <w:p w14:paraId="7562F02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1560E03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FA413E8"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49CA259"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80CD593"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F6A2671"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651A62D"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58557408" w14:textId="77777777">
        <w:trPr>
          <w:trHeight w:hRule="exact" w:val="330"/>
        </w:trPr>
        <w:tc>
          <w:tcPr>
            <w:tcW w:w="15" w:type="dxa"/>
            <w:vMerge w:val="restart"/>
            <w:shd w:val="clear" w:color="auto" w:fill="D7EAF9"/>
            <w:vAlign w:val="center"/>
          </w:tcPr>
          <w:p w14:paraId="40859B75"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A9A14E"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Prüfungen erfolgen vor der ersten Inbetriebnahme sowie nach Änderung und Instandsetzung.</w:t>
            </w:r>
          </w:p>
        </w:tc>
        <w:tc>
          <w:tcPr>
            <w:tcW w:w="60" w:type="dxa"/>
            <w:vMerge w:val="restart"/>
            <w:shd w:val="clear" w:color="auto" w:fill="D7EAF9"/>
            <w:vAlign w:val="center"/>
          </w:tcPr>
          <w:p w14:paraId="669E2A50"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CA3E5D"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C766ED"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C47693"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05D57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BDC38C9" w14:textId="05344A34"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2A7B541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DE07C39" w14:textId="77777777">
        <w:tc>
          <w:tcPr>
            <w:tcW w:w="15" w:type="dxa"/>
            <w:vMerge/>
            <w:shd w:val="clear" w:color="auto" w:fill="D7EAF9"/>
            <w:vAlign w:val="center"/>
          </w:tcPr>
          <w:p w14:paraId="61513EE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4E7289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30E032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9C9DA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58F46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A3BF2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E8D81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4B6DF8B"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6AAB4A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3EA6F64" w14:textId="77777777">
        <w:trPr>
          <w:trHeight w:hRule="exact" w:val="330"/>
        </w:trPr>
        <w:tc>
          <w:tcPr>
            <w:tcW w:w="15" w:type="dxa"/>
            <w:vMerge w:val="restart"/>
            <w:shd w:val="clear" w:color="auto" w:fill="auto"/>
          </w:tcPr>
          <w:p w14:paraId="380A7A96"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050DAB35"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Art, Umfang und Fristen für die regelmäßigen Prüfungen werden im Rahmen der Gefährdungsbeurteilung ermittelt.</w:t>
            </w:r>
          </w:p>
          <w:p w14:paraId="786DB424"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Tabelle mit den </w:t>
            </w:r>
            <w:hyperlink r:id="rId76" w:tooltip="Prueffristen.xls" w:history="1">
              <w:r w:rsidRPr="001B3266">
                <w:rPr>
                  <w:rStyle w:val="FakeCharacterStyle"/>
                  <w:rFonts w:ascii="Source Sans 3" w:hAnsi="Source Sans 3"/>
                  <w:color w:val="000000"/>
                  <w:sz w:val="20"/>
                  <w:u w:val="single"/>
                </w:rPr>
                <w:t>Prüffristen</w:t>
              </w:r>
            </w:hyperlink>
            <w:r w:rsidRPr="001B3266">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23A4C982"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D34098"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61BBD1"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6F2E65"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53C0F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E1FA41E" w14:textId="420F6CE1"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7EE7F68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16D6AB5" w14:textId="77777777">
        <w:tc>
          <w:tcPr>
            <w:tcW w:w="15" w:type="dxa"/>
            <w:vMerge/>
            <w:shd w:val="clear" w:color="auto" w:fill="auto"/>
          </w:tcPr>
          <w:p w14:paraId="73C0260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2D7F6DB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CA13F3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0378E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42E24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F0ABB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F976F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D55742A"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2563CF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5A18D84" w14:textId="77777777">
        <w:trPr>
          <w:trHeight w:hRule="exact" w:val="330"/>
        </w:trPr>
        <w:tc>
          <w:tcPr>
            <w:tcW w:w="15" w:type="dxa"/>
            <w:vMerge w:val="restart"/>
            <w:shd w:val="clear" w:color="auto" w:fill="D7EAF9"/>
            <w:vAlign w:val="center"/>
          </w:tcPr>
          <w:p w14:paraId="7DA36436"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48703F"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regelmäßige Prüfungen sind veranlasst.</w:t>
            </w:r>
          </w:p>
          <w:p w14:paraId="7606C17A"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Das Ergebnis der Prüfung wird dokumentiert, z.B. in:</w:t>
            </w:r>
          </w:p>
          <w:p w14:paraId="7C39660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einer Gerätekartei,</w:t>
            </w:r>
          </w:p>
          <w:p w14:paraId="410CC4D5"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einem Prüfprotokoll</w:t>
            </w:r>
          </w:p>
          <w:p w14:paraId="21E7FD91"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einem </w:t>
            </w:r>
            <w:proofErr w:type="spellStart"/>
            <w:r w:rsidRPr="001B3266">
              <w:rPr>
                <w:rStyle w:val="FakeCharacterStyle"/>
                <w:rFonts w:ascii="Source Sans 3" w:hAnsi="Source Sans 3"/>
                <w:color w:val="000000"/>
                <w:sz w:val="20"/>
              </w:rPr>
              <w:t>Prüfbuch</w:t>
            </w:r>
            <w:proofErr w:type="spellEnd"/>
            <w:r w:rsidRPr="001B3266">
              <w:rPr>
                <w:rStyle w:val="FakeCharacterStyle"/>
                <w:rFonts w:ascii="Source Sans 3" w:hAnsi="Source Sans 3"/>
                <w:color w:val="000000"/>
                <w:sz w:val="20"/>
              </w:rPr>
              <w:t xml:space="preserve"> oder</w:t>
            </w:r>
          </w:p>
          <w:p w14:paraId="5BF7638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in elektronischer Form.</w:t>
            </w:r>
          </w:p>
          <w:p w14:paraId="3CB18F80"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Dokumentation umfasst: </w:t>
            </w:r>
          </w:p>
          <w:p w14:paraId="02DB0575"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Datum der Prüfung</w:t>
            </w:r>
          </w:p>
          <w:p w14:paraId="276D18D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Art der Prüfung</w:t>
            </w:r>
          </w:p>
          <w:p w14:paraId="1F5DF66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Prüfgrundlage</w:t>
            </w:r>
          </w:p>
          <w:p w14:paraId="72C37EA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den Umfang der Prüfung (was wurde im Einzelnen geprüft)</w:t>
            </w:r>
          </w:p>
          <w:p w14:paraId="50DF8CD6"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das Prüfergebnis</w:t>
            </w:r>
          </w:p>
          <w:p w14:paraId="2B2ACD6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Bewertung festgestellter Mängel und Aussagen zum Weiterbetrieb</w:t>
            </w:r>
          </w:p>
          <w:p w14:paraId="2417A6B7"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Name des Prüfers.</w:t>
            </w:r>
          </w:p>
        </w:tc>
        <w:tc>
          <w:tcPr>
            <w:tcW w:w="60" w:type="dxa"/>
            <w:vMerge w:val="restart"/>
            <w:shd w:val="clear" w:color="auto" w:fill="D7EAF9"/>
            <w:vAlign w:val="center"/>
          </w:tcPr>
          <w:p w14:paraId="3A638556"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FEF95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AFD120"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F688A6"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E521D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E5037A2" w14:textId="64D0D239"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673055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B305ECA" w14:textId="77777777">
        <w:tc>
          <w:tcPr>
            <w:tcW w:w="15" w:type="dxa"/>
            <w:vMerge/>
            <w:shd w:val="clear" w:color="auto" w:fill="D7EAF9"/>
            <w:vAlign w:val="center"/>
          </w:tcPr>
          <w:p w14:paraId="21BEB46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C1CB1A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3D76D3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86B1B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5DDE8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2DC6D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32072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D48AC2C"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801E16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AE83C57" w14:textId="77777777">
        <w:trPr>
          <w:trHeight w:hRule="exact" w:val="15"/>
        </w:trPr>
        <w:tc>
          <w:tcPr>
            <w:tcW w:w="15" w:type="dxa"/>
            <w:vMerge w:val="restart"/>
            <w:shd w:val="clear" w:color="auto" w:fill="auto"/>
          </w:tcPr>
          <w:p w14:paraId="09B164B2"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7570B722"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002E9595"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2D1CEB"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BB2828"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0064FF"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82F6E3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EA41D2E" w14:textId="3A1DB06C"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5900487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E258756" w14:textId="77777777">
        <w:trPr>
          <w:trHeight w:val="240"/>
        </w:trPr>
        <w:tc>
          <w:tcPr>
            <w:tcW w:w="15" w:type="dxa"/>
            <w:vMerge/>
            <w:shd w:val="clear" w:color="auto" w:fill="auto"/>
          </w:tcPr>
          <w:p w14:paraId="3A5FCA45"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07DF8BDE"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26056C1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114B4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82E71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E7816C"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35CC496"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18EE5263"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09DB53AB" w14:textId="77777777" w:rsidR="00BC0171" w:rsidRPr="001B3266" w:rsidRDefault="00BC0171" w:rsidP="001B3266">
            <w:pPr>
              <w:spacing w:line="240" w:lineRule="exact"/>
              <w:rPr>
                <w:rStyle w:val="FakeCharacterStyle"/>
                <w:rFonts w:ascii="Source Sans 3" w:hAnsi="Source Sans 3"/>
              </w:rPr>
            </w:pPr>
          </w:p>
        </w:tc>
      </w:tr>
      <w:tr w:rsidR="00BC0171" w:rsidRPr="001B3266" w14:paraId="157C69F2" w14:textId="77777777">
        <w:tc>
          <w:tcPr>
            <w:tcW w:w="15" w:type="dxa"/>
            <w:vMerge/>
            <w:shd w:val="clear" w:color="auto" w:fill="auto"/>
          </w:tcPr>
          <w:p w14:paraId="40C5BB4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CAE156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D786B0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AFF97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02FE7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E9BF3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59E84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4313F05"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704B580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89171DA" w14:textId="77777777">
        <w:trPr>
          <w:trHeight w:hRule="exact" w:val="15"/>
        </w:trPr>
        <w:tc>
          <w:tcPr>
            <w:tcW w:w="15" w:type="dxa"/>
            <w:vMerge w:val="restart"/>
            <w:shd w:val="clear" w:color="auto" w:fill="D7EAF9"/>
            <w:vAlign w:val="center"/>
          </w:tcPr>
          <w:p w14:paraId="60F93052"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52BF9799"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1B27B24F"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F03F7D"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C0807F"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0E32B1"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EBBB71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26C0B3A" w14:textId="2005DF4D"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65F7A56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FAD80A2" w14:textId="77777777">
        <w:trPr>
          <w:trHeight w:val="240"/>
        </w:trPr>
        <w:tc>
          <w:tcPr>
            <w:tcW w:w="15" w:type="dxa"/>
            <w:vMerge/>
            <w:shd w:val="clear" w:color="auto" w:fill="D7EAF9"/>
            <w:vAlign w:val="center"/>
          </w:tcPr>
          <w:p w14:paraId="2EC9A7B1"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0932EF9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021D655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C5A86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D948B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C6624C"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4B60010"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552D226E"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3F8EADC7" w14:textId="77777777" w:rsidR="00BC0171" w:rsidRPr="001B3266" w:rsidRDefault="00BC0171" w:rsidP="001B3266">
            <w:pPr>
              <w:spacing w:line="240" w:lineRule="exact"/>
              <w:rPr>
                <w:rStyle w:val="FakeCharacterStyle"/>
                <w:rFonts w:ascii="Source Sans 3" w:hAnsi="Source Sans 3"/>
              </w:rPr>
            </w:pPr>
          </w:p>
        </w:tc>
      </w:tr>
      <w:tr w:rsidR="00BC0171" w:rsidRPr="001B3266" w14:paraId="7A554F69" w14:textId="77777777">
        <w:tc>
          <w:tcPr>
            <w:tcW w:w="15" w:type="dxa"/>
            <w:vMerge/>
            <w:shd w:val="clear" w:color="auto" w:fill="D7EAF9"/>
            <w:vAlign w:val="center"/>
          </w:tcPr>
          <w:p w14:paraId="1E2CC2C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6395D2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1B6991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1C335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E97F1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BD9F4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950FC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38C52F0"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95699C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0AF674B" w14:textId="77777777">
        <w:trPr>
          <w:trHeight w:hRule="exact" w:val="45"/>
        </w:trPr>
        <w:tc>
          <w:tcPr>
            <w:tcW w:w="9870" w:type="dxa"/>
            <w:gridSpan w:val="9"/>
            <w:shd w:val="clear" w:color="auto" w:fill="auto"/>
          </w:tcPr>
          <w:p w14:paraId="35D4683B"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400FF39C" wp14:editId="3F0171C7">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6"/>
                          <a:stretch>
                            <a:fillRect/>
                          </a:stretch>
                        </pic:blipFill>
                        <pic:spPr>
                          <a:xfrm>
                            <a:off x="0" y="0"/>
                            <a:ext cx="6267450" cy="28575"/>
                          </a:xfrm>
                          <a:prstGeom prst="rect">
                            <a:avLst/>
                          </a:prstGeom>
                          <a:noFill/>
                        </pic:spPr>
                      </pic:pic>
                    </a:graphicData>
                  </a:graphic>
                </wp:inline>
              </w:drawing>
            </w:r>
          </w:p>
        </w:tc>
      </w:tr>
    </w:tbl>
    <w:p w14:paraId="541A6324"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1E57924A" w14:textId="77777777">
        <w:trPr>
          <w:trHeight w:hRule="exact" w:val="345"/>
        </w:trPr>
        <w:tc>
          <w:tcPr>
            <w:tcW w:w="15" w:type="dxa"/>
          </w:tcPr>
          <w:p w14:paraId="135A2D14"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0580194F"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2093E944"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790F9C9A" w14:textId="77777777">
        <w:tc>
          <w:tcPr>
            <w:tcW w:w="9870" w:type="dxa"/>
            <w:shd w:val="clear" w:color="auto" w:fill="auto"/>
          </w:tcPr>
          <w:p w14:paraId="65689B0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Lokale Datei: Handlungshilfen\Prueffristen.xls</w:t>
            </w:r>
            <w:r w:rsidRPr="001B3266">
              <w:rPr>
                <w:rStyle w:val="CharacterStyle28"/>
                <w:rFonts w:ascii="Source Sans 3" w:hAnsi="Source Sans 3"/>
              </w:rPr>
              <w:br/>
              <w:t>2. Lokale Datei: handlungshilfen\prueffristen.xls</w:t>
            </w:r>
          </w:p>
        </w:tc>
      </w:tr>
    </w:tbl>
    <w:p w14:paraId="66F7A9F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3028E8F2" w14:textId="77777777">
        <w:trPr>
          <w:trHeight w:hRule="exact" w:val="285"/>
        </w:trPr>
        <w:tc>
          <w:tcPr>
            <w:tcW w:w="9870" w:type="dxa"/>
            <w:gridSpan w:val="6"/>
            <w:shd w:val="clear" w:color="auto" w:fill="auto"/>
          </w:tcPr>
          <w:p w14:paraId="464069D5"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320C3B3F" w14:textId="77777777">
        <w:trPr>
          <w:trHeight w:hRule="exact" w:val="345"/>
        </w:trPr>
        <w:tc>
          <w:tcPr>
            <w:tcW w:w="1440" w:type="dxa"/>
            <w:gridSpan w:val="2"/>
            <w:shd w:val="clear" w:color="auto" w:fill="auto"/>
          </w:tcPr>
          <w:p w14:paraId="2C7D5A37"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5FFAC2B3" w14:textId="77777777" w:rsidR="00BC0171" w:rsidRPr="001B3266" w:rsidRDefault="00BC0171" w:rsidP="001B3266">
            <w:pPr>
              <w:spacing w:line="240" w:lineRule="exact"/>
              <w:rPr>
                <w:rStyle w:val="FakeCharacterStyle"/>
                <w:rFonts w:ascii="Source Sans 3" w:hAnsi="Source Sans 3"/>
              </w:rPr>
            </w:pPr>
          </w:p>
        </w:tc>
      </w:tr>
      <w:tr w:rsidR="00BC0171" w:rsidRPr="001B3266" w14:paraId="1A837971" w14:textId="77777777">
        <w:trPr>
          <w:trHeight w:hRule="exact" w:val="285"/>
        </w:trPr>
        <w:tc>
          <w:tcPr>
            <w:tcW w:w="9870" w:type="dxa"/>
            <w:gridSpan w:val="6"/>
            <w:shd w:val="clear" w:color="auto" w:fill="auto"/>
          </w:tcPr>
          <w:p w14:paraId="1A49C12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Arbeitsstättenverordnung (ArbStättV), Inhaltsübersicht</w:t>
            </w:r>
          </w:p>
        </w:tc>
      </w:tr>
      <w:tr w:rsidR="00BC0171" w:rsidRPr="001B3266" w14:paraId="05883050" w14:textId="77777777">
        <w:trPr>
          <w:trHeight w:hRule="exact" w:val="270"/>
        </w:trPr>
        <w:tc>
          <w:tcPr>
            <w:tcW w:w="9870" w:type="dxa"/>
            <w:gridSpan w:val="6"/>
            <w:shd w:val="clear" w:color="auto" w:fill="auto"/>
          </w:tcPr>
          <w:p w14:paraId="40D6A51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Betriebssicherheitsverordnung (BetrSichV), Inhalt</w:t>
            </w:r>
          </w:p>
        </w:tc>
      </w:tr>
      <w:tr w:rsidR="00BC0171" w:rsidRPr="001B3266" w14:paraId="4DF95DF0" w14:textId="77777777">
        <w:trPr>
          <w:trHeight w:hRule="exact" w:val="270"/>
        </w:trPr>
        <w:tc>
          <w:tcPr>
            <w:tcW w:w="9870" w:type="dxa"/>
            <w:gridSpan w:val="6"/>
            <w:shd w:val="clear" w:color="auto" w:fill="auto"/>
          </w:tcPr>
          <w:p w14:paraId="54B20F1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203-071: Wiederkehrende Prüfungen elektrischer Anlagen und Betriebsmittel</w:t>
            </w:r>
          </w:p>
        </w:tc>
      </w:tr>
      <w:tr w:rsidR="00BC0171" w:rsidRPr="001B3266" w14:paraId="705CAF0C" w14:textId="77777777">
        <w:trPr>
          <w:trHeight w:hRule="exact" w:val="285"/>
        </w:trPr>
        <w:tc>
          <w:tcPr>
            <w:tcW w:w="9870" w:type="dxa"/>
            <w:gridSpan w:val="6"/>
            <w:shd w:val="clear" w:color="auto" w:fill="auto"/>
          </w:tcPr>
          <w:p w14:paraId="72959AB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TRBS 1203: Befähigte Personen, Inhalt</w:t>
            </w:r>
          </w:p>
        </w:tc>
      </w:tr>
      <w:tr w:rsidR="00BC0171" w:rsidRPr="001B3266" w14:paraId="58E56782" w14:textId="77777777">
        <w:trPr>
          <w:trHeight w:hRule="exact" w:val="270"/>
        </w:trPr>
        <w:tc>
          <w:tcPr>
            <w:tcW w:w="9870" w:type="dxa"/>
            <w:gridSpan w:val="6"/>
            <w:shd w:val="clear" w:color="auto" w:fill="auto"/>
          </w:tcPr>
          <w:p w14:paraId="2EB4607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TRBS 1201: Prüfungen von Arbeitsmitteln und überwachungsbedürftigen Anlagen, Inhalt</w:t>
            </w:r>
          </w:p>
        </w:tc>
      </w:tr>
      <w:tr w:rsidR="00BC0171" w:rsidRPr="001B3266" w14:paraId="43E5C5BD" w14:textId="77777777">
        <w:trPr>
          <w:trHeight w:hRule="exact" w:val="270"/>
        </w:trPr>
        <w:tc>
          <w:tcPr>
            <w:tcW w:w="9870" w:type="dxa"/>
            <w:gridSpan w:val="6"/>
            <w:shd w:val="clear" w:color="auto" w:fill="auto"/>
          </w:tcPr>
          <w:p w14:paraId="73C0BB7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3: Inhaltsverzeichnis: Elektrische Anlagen und Betriebsmittel</w:t>
            </w:r>
          </w:p>
        </w:tc>
      </w:tr>
      <w:tr w:rsidR="00BC0171" w:rsidRPr="001B3266" w14:paraId="7FD5076E" w14:textId="77777777">
        <w:trPr>
          <w:trHeight w:hRule="exact" w:val="570"/>
        </w:trPr>
        <w:tc>
          <w:tcPr>
            <w:tcW w:w="9870" w:type="dxa"/>
            <w:gridSpan w:val="6"/>
            <w:shd w:val="clear" w:color="auto" w:fill="auto"/>
          </w:tcPr>
          <w:p w14:paraId="60DFABF7"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02120046" w14:textId="77777777">
        <w:trPr>
          <w:trHeight w:hRule="exact" w:val="285"/>
        </w:trPr>
        <w:tc>
          <w:tcPr>
            <w:tcW w:w="15" w:type="dxa"/>
          </w:tcPr>
          <w:p w14:paraId="2A8B0BF6"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33569FBB"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1D3A87BA"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6975A64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617935CE" w14:textId="77777777" w:rsidR="00BC0171" w:rsidRPr="001B3266" w:rsidRDefault="00BC0171" w:rsidP="001B3266">
            <w:pPr>
              <w:spacing w:line="240" w:lineRule="exact"/>
              <w:rPr>
                <w:rStyle w:val="FakeCharacterStyle"/>
                <w:rFonts w:ascii="Source Sans 3" w:hAnsi="Source Sans 3"/>
              </w:rPr>
            </w:pPr>
          </w:p>
        </w:tc>
      </w:tr>
      <w:tr w:rsidR="00BC0171" w:rsidRPr="001B3266" w14:paraId="7368ECD0" w14:textId="77777777">
        <w:trPr>
          <w:trHeight w:hRule="exact" w:val="750"/>
        </w:trPr>
        <w:tc>
          <w:tcPr>
            <w:tcW w:w="15" w:type="dxa"/>
          </w:tcPr>
          <w:p w14:paraId="07A12825"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4C8DB516" w14:textId="77777777" w:rsidR="00BC0171" w:rsidRPr="001B3266" w:rsidRDefault="006E665C" w:rsidP="001B3266">
            <w:pPr>
              <w:pStyle w:val="ParagraphStyle44"/>
              <w:spacing w:line="240" w:lineRule="exact"/>
              <w:rPr>
                <w:rStyle w:val="CharacterStyle30"/>
                <w:rFonts w:ascii="Source Sans 3" w:hAnsi="Source Sans 3"/>
              </w:rPr>
            </w:pPr>
            <w:r w:rsidRPr="001B3266">
              <w:rPr>
                <w:rStyle w:val="CharacterStyle30"/>
                <w:rFonts w:ascii="Source Sans 3" w:hAnsi="Source Sans 3"/>
              </w:rPr>
              <w:t>externer Sicherheitskraft / Betriebsarzt/-ärztin / AP / BG</w:t>
            </w:r>
            <w:r w:rsidRPr="001B3266">
              <w:rPr>
                <w:rStyle w:val="CharacterStyle30"/>
                <w:rFonts w:ascii="Source Sans 3" w:hAnsi="Source Sans 3"/>
              </w:rPr>
              <w:br/>
            </w:r>
            <w:r w:rsidRPr="001B3266">
              <w:rPr>
                <w:rStyle w:val="CharacterStyle30"/>
                <w:rFonts w:ascii="Source Sans 3" w:hAnsi="Source Sans 3"/>
              </w:rPr>
              <w:br/>
              <w:t>........................ bis ........................, erledigt am ......................., durch ......................................................................</w:t>
            </w:r>
          </w:p>
        </w:tc>
      </w:tr>
    </w:tbl>
    <w:p w14:paraId="1B51E4B2" w14:textId="77777777" w:rsidR="00BC0171" w:rsidRPr="001B3266" w:rsidRDefault="00BC0171" w:rsidP="001B3266">
      <w:pPr>
        <w:spacing w:line="240" w:lineRule="exact"/>
        <w:rPr>
          <w:rFonts w:ascii="Source Sans 3" w:hAnsi="Source Sans 3"/>
        </w:rPr>
        <w:sectPr w:rsidR="00BC0171" w:rsidRPr="001B3266">
          <w:headerReference w:type="default" r:id="rId77"/>
          <w:footerReference w:type="default" r:id="rId78"/>
          <w:pgSz w:w="11908" w:h="16833"/>
          <w:pgMar w:top="907" w:right="1132" w:bottom="907" w:left="907" w:header="0" w:footer="462" w:gutter="0"/>
          <w:cols w:space="720"/>
        </w:sectPr>
      </w:pPr>
    </w:p>
    <w:p w14:paraId="13C883FE"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05AAEB7D" w14:textId="77777777">
        <w:trPr>
          <w:trHeight w:hRule="exact" w:val="270"/>
        </w:trPr>
        <w:tc>
          <w:tcPr>
            <w:tcW w:w="15" w:type="dxa"/>
          </w:tcPr>
          <w:p w14:paraId="0E7C6D09"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566FA9DE"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14D47AF3"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367D72D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1515B065" w14:textId="77777777">
        <w:trPr>
          <w:trHeight w:hRule="exact" w:val="1110"/>
        </w:trPr>
        <w:tc>
          <w:tcPr>
            <w:tcW w:w="15" w:type="dxa"/>
          </w:tcPr>
          <w:p w14:paraId="0918BDEE"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153B0AB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7C1CDDD7" w14:textId="77777777" w:rsidR="00BC0171" w:rsidRPr="001B3266" w:rsidRDefault="00BC0171" w:rsidP="001B3266">
      <w:pPr>
        <w:spacing w:line="240" w:lineRule="exact"/>
        <w:rPr>
          <w:rFonts w:ascii="Source Sans 3" w:hAnsi="Source Sans 3"/>
        </w:rPr>
        <w:sectPr w:rsidR="00BC0171" w:rsidRPr="001B3266">
          <w:headerReference w:type="default" r:id="rId79"/>
          <w:footerReference w:type="default" r:id="rId8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56B9993C" w14:textId="77777777">
        <w:trPr>
          <w:trHeight w:hRule="exact" w:val="360"/>
        </w:trPr>
        <w:tc>
          <w:tcPr>
            <w:tcW w:w="9870" w:type="dxa"/>
            <w:gridSpan w:val="3"/>
            <w:shd w:val="clear" w:color="auto" w:fill="auto"/>
          </w:tcPr>
          <w:p w14:paraId="7A77886C"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1. Arbeitsschutzorganisation</w:t>
            </w:r>
          </w:p>
        </w:tc>
      </w:tr>
      <w:tr w:rsidR="00BC0171" w:rsidRPr="001B3266" w14:paraId="7586F10E" w14:textId="77777777">
        <w:trPr>
          <w:trHeight w:hRule="exact" w:val="360"/>
        </w:trPr>
        <w:tc>
          <w:tcPr>
            <w:tcW w:w="9870" w:type="dxa"/>
            <w:gridSpan w:val="3"/>
            <w:shd w:val="clear" w:color="auto" w:fill="auto"/>
          </w:tcPr>
          <w:p w14:paraId="29387255"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Sicherheitsbeauftragte</w:t>
            </w:r>
          </w:p>
        </w:tc>
      </w:tr>
      <w:tr w:rsidR="00BC0171" w:rsidRPr="001B3266" w14:paraId="20BD64B0" w14:textId="77777777">
        <w:trPr>
          <w:trHeight w:hRule="exact" w:val="345"/>
        </w:trPr>
        <w:tc>
          <w:tcPr>
            <w:tcW w:w="2700" w:type="dxa"/>
            <w:shd w:val="clear" w:color="auto" w:fill="auto"/>
          </w:tcPr>
          <w:p w14:paraId="54DA9F8B"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62278244" w14:textId="77777777" w:rsidR="00BC0171" w:rsidRPr="001B3266" w:rsidRDefault="00BC0171" w:rsidP="001B3266">
            <w:pPr>
              <w:spacing w:line="240" w:lineRule="exact"/>
              <w:rPr>
                <w:rStyle w:val="FakeCharacterStyle"/>
                <w:rFonts w:ascii="Source Sans 3" w:hAnsi="Source Sans 3"/>
              </w:rPr>
            </w:pPr>
          </w:p>
        </w:tc>
      </w:tr>
      <w:tr w:rsidR="00BC0171" w:rsidRPr="001B3266" w14:paraId="60DF914D" w14:textId="77777777">
        <w:tc>
          <w:tcPr>
            <w:tcW w:w="9855" w:type="dxa"/>
            <w:gridSpan w:val="2"/>
            <w:shd w:val="clear" w:color="auto" w:fill="auto"/>
          </w:tcPr>
          <w:p w14:paraId="1CCC82B1"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Nicht ausreichende Mitwirkung der Beschäftigten bei Arbeits- und Gesundheitsschutzmaßnahmen</w:t>
            </w:r>
          </w:p>
        </w:tc>
        <w:tc>
          <w:tcPr>
            <w:tcW w:w="15" w:type="dxa"/>
          </w:tcPr>
          <w:p w14:paraId="6CBE701A" w14:textId="77777777" w:rsidR="00BC0171" w:rsidRPr="001B3266" w:rsidRDefault="00BC0171" w:rsidP="001B3266">
            <w:pPr>
              <w:spacing w:line="240" w:lineRule="exact"/>
              <w:rPr>
                <w:rStyle w:val="FakeCharacterStyle"/>
                <w:rFonts w:ascii="Source Sans 3" w:hAnsi="Source Sans 3"/>
              </w:rPr>
            </w:pPr>
          </w:p>
        </w:tc>
      </w:tr>
      <w:tr w:rsidR="00BC0171" w:rsidRPr="001B3266" w14:paraId="5FC57C6C" w14:textId="77777777">
        <w:trPr>
          <w:trHeight w:hRule="exact" w:val="240"/>
        </w:trPr>
        <w:tc>
          <w:tcPr>
            <w:tcW w:w="9870" w:type="dxa"/>
            <w:gridSpan w:val="3"/>
            <w:shd w:val="clear" w:color="auto" w:fill="auto"/>
          </w:tcPr>
          <w:p w14:paraId="7BD61A8D" w14:textId="77777777" w:rsidR="00BC0171" w:rsidRPr="001B3266" w:rsidRDefault="00BC0171" w:rsidP="001B3266">
            <w:pPr>
              <w:pStyle w:val="ParagraphStyle23"/>
              <w:spacing w:line="240" w:lineRule="exact"/>
              <w:rPr>
                <w:rStyle w:val="FakeCharacterStyle"/>
                <w:rFonts w:ascii="Source Sans 3" w:hAnsi="Source Sans 3"/>
              </w:rPr>
            </w:pPr>
          </w:p>
        </w:tc>
      </w:tr>
    </w:tbl>
    <w:p w14:paraId="364315F9"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555788F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6AECA06"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A89167B"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8303F68"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DFD40A4"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A58E78"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53F6A541" w14:textId="77777777">
        <w:trPr>
          <w:trHeight w:hRule="exact" w:val="330"/>
        </w:trPr>
        <w:tc>
          <w:tcPr>
            <w:tcW w:w="15" w:type="dxa"/>
            <w:vMerge w:val="restart"/>
            <w:shd w:val="clear" w:color="auto" w:fill="D7EAF9"/>
            <w:vAlign w:val="center"/>
          </w:tcPr>
          <w:p w14:paraId="1A2DE00B"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F8D2F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sind Sicherheitsbeauftragte bestellt.</w:t>
            </w:r>
          </w:p>
          <w:p w14:paraId="20C17CA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Kriterien für die Anzahl der Sicherheitsbeauftragten</w:t>
            </w:r>
          </w:p>
          <w:p w14:paraId="39D824DB"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im Unternehmen bestehende Unfall- und Gesundheitsgefahren</w:t>
            </w:r>
          </w:p>
          <w:p w14:paraId="340AA7A5"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räumliche Nähe zu den Beschäftigten</w:t>
            </w:r>
          </w:p>
          <w:p w14:paraId="17CE46BA"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zeitliche Nähe zu den Beschäftigten</w:t>
            </w:r>
          </w:p>
          <w:p w14:paraId="5F7C029E"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fachliche Nähe zu den Beschäftigten</w:t>
            </w:r>
          </w:p>
          <w:p w14:paraId="337D5851"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Anzahl der Beschäftigen</w:t>
            </w:r>
          </w:p>
          <w:p w14:paraId="6AB1EAFF"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sind Berücksichtigt worden.</w:t>
            </w:r>
          </w:p>
          <w:p w14:paraId="4691351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Hinweis:</w:t>
            </w:r>
          </w:p>
          <w:p w14:paraId="4BAEA83E"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06793A27"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B8A5A9"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B826C7"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B466CC"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D89D6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41AD3C8" w14:textId="1C544C11"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43B59F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0976573" w14:textId="77777777">
        <w:tc>
          <w:tcPr>
            <w:tcW w:w="15" w:type="dxa"/>
            <w:vMerge/>
            <w:shd w:val="clear" w:color="auto" w:fill="D7EAF9"/>
            <w:vAlign w:val="center"/>
          </w:tcPr>
          <w:p w14:paraId="382E909F"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D6EEDB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3A26A0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CAAC1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39D45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94C8F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EF0CD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2CB7A48"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31ED32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A35DF96" w14:textId="77777777">
        <w:trPr>
          <w:trHeight w:hRule="exact" w:val="15"/>
        </w:trPr>
        <w:tc>
          <w:tcPr>
            <w:tcW w:w="15" w:type="dxa"/>
            <w:vMerge w:val="restart"/>
            <w:shd w:val="clear" w:color="auto" w:fill="auto"/>
          </w:tcPr>
          <w:p w14:paraId="4B1B9E01"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7D89732A"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1D13FFA8"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438B00"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3856F7"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6D2503"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B31B17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C72FA9B" w14:textId="68F6D967"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3204B8E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5EB273F" w14:textId="77777777">
        <w:trPr>
          <w:trHeight w:val="240"/>
        </w:trPr>
        <w:tc>
          <w:tcPr>
            <w:tcW w:w="15" w:type="dxa"/>
            <w:vMerge/>
            <w:shd w:val="clear" w:color="auto" w:fill="auto"/>
          </w:tcPr>
          <w:p w14:paraId="7FCF78BF"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55582FF2"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wird dem Sicherheitsbeauftragten ausreichend Zeit zur Erfüllung seiner Aufgaben zur Verfügung gestellt.</w:t>
            </w:r>
          </w:p>
        </w:tc>
        <w:tc>
          <w:tcPr>
            <w:tcW w:w="60" w:type="dxa"/>
            <w:vMerge/>
            <w:shd w:val="clear" w:color="auto" w:fill="auto"/>
          </w:tcPr>
          <w:p w14:paraId="33343AC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C05C7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A7BEC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4DF29E"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6615EA7"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107922E8"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123CEA09" w14:textId="77777777" w:rsidR="00BC0171" w:rsidRPr="001B3266" w:rsidRDefault="00BC0171" w:rsidP="001B3266">
            <w:pPr>
              <w:spacing w:line="240" w:lineRule="exact"/>
              <w:rPr>
                <w:rStyle w:val="FakeCharacterStyle"/>
                <w:rFonts w:ascii="Source Sans 3" w:hAnsi="Source Sans 3"/>
              </w:rPr>
            </w:pPr>
          </w:p>
        </w:tc>
      </w:tr>
      <w:tr w:rsidR="00BC0171" w:rsidRPr="001B3266" w14:paraId="061014EE" w14:textId="77777777">
        <w:tc>
          <w:tcPr>
            <w:tcW w:w="15" w:type="dxa"/>
            <w:vMerge/>
            <w:shd w:val="clear" w:color="auto" w:fill="auto"/>
          </w:tcPr>
          <w:p w14:paraId="694D7CC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CB8661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9312FA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FD4B4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3E563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7F1B6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4B35E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B60BA70"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8DD1F8B"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F1C610E" w14:textId="77777777">
        <w:trPr>
          <w:trHeight w:hRule="exact" w:val="15"/>
        </w:trPr>
        <w:tc>
          <w:tcPr>
            <w:tcW w:w="15" w:type="dxa"/>
            <w:vMerge w:val="restart"/>
            <w:shd w:val="clear" w:color="auto" w:fill="D7EAF9"/>
            <w:vAlign w:val="center"/>
          </w:tcPr>
          <w:p w14:paraId="31FFA47C"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37560177"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7982F297"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A18C2F"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8BAE54"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ABC2C2"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85B31B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D8F1DE3" w14:textId="60FF2B38"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367A5BB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C76AF72" w14:textId="77777777">
        <w:trPr>
          <w:trHeight w:val="240"/>
        </w:trPr>
        <w:tc>
          <w:tcPr>
            <w:tcW w:w="15" w:type="dxa"/>
            <w:vMerge/>
            <w:shd w:val="clear" w:color="auto" w:fill="D7EAF9"/>
            <w:vAlign w:val="center"/>
          </w:tcPr>
          <w:p w14:paraId="4EC42210"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555BA0B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3730A12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A45DB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AC26E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5E05B9"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40E69D2"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07FE4814"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411FCFE1" w14:textId="77777777" w:rsidR="00BC0171" w:rsidRPr="001B3266" w:rsidRDefault="00BC0171" w:rsidP="001B3266">
            <w:pPr>
              <w:spacing w:line="240" w:lineRule="exact"/>
              <w:rPr>
                <w:rStyle w:val="FakeCharacterStyle"/>
                <w:rFonts w:ascii="Source Sans 3" w:hAnsi="Source Sans 3"/>
              </w:rPr>
            </w:pPr>
          </w:p>
        </w:tc>
      </w:tr>
      <w:tr w:rsidR="00BC0171" w:rsidRPr="001B3266" w14:paraId="4CF2E019" w14:textId="77777777">
        <w:tc>
          <w:tcPr>
            <w:tcW w:w="15" w:type="dxa"/>
            <w:vMerge/>
            <w:shd w:val="clear" w:color="auto" w:fill="D7EAF9"/>
            <w:vAlign w:val="center"/>
          </w:tcPr>
          <w:p w14:paraId="703597E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31183E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1FE596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B7F95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E5584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791F6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B7347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E64CF51"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C72033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E10B468" w14:textId="77777777">
        <w:trPr>
          <w:trHeight w:hRule="exact" w:val="330"/>
        </w:trPr>
        <w:tc>
          <w:tcPr>
            <w:tcW w:w="15" w:type="dxa"/>
            <w:vMerge w:val="restart"/>
            <w:shd w:val="clear" w:color="auto" w:fill="auto"/>
          </w:tcPr>
          <w:p w14:paraId="1C8C0DFA"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44010311"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Der Sicherheitsbeauftragte nimmt an den Betriebsbesichtigungen sowie den Untersuchungen von Unfällen und Berufskrankheiten teil.</w:t>
            </w:r>
          </w:p>
        </w:tc>
        <w:tc>
          <w:tcPr>
            <w:tcW w:w="60" w:type="dxa"/>
            <w:vMerge w:val="restart"/>
            <w:shd w:val="clear" w:color="auto" w:fill="auto"/>
          </w:tcPr>
          <w:p w14:paraId="75DF7572"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A98131"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CDE222"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690812"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676C9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CBD8C5D" w14:textId="3829E547"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5EBE856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034A6B6" w14:textId="77777777">
        <w:tc>
          <w:tcPr>
            <w:tcW w:w="15" w:type="dxa"/>
            <w:vMerge/>
            <w:shd w:val="clear" w:color="auto" w:fill="auto"/>
          </w:tcPr>
          <w:p w14:paraId="71E5DA83"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9FCC08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07325C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7E281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D5463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F44F0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879FB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F07452F"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4F6194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7696D79" w14:textId="77777777">
        <w:trPr>
          <w:trHeight w:hRule="exact" w:val="330"/>
        </w:trPr>
        <w:tc>
          <w:tcPr>
            <w:tcW w:w="15" w:type="dxa"/>
            <w:vMerge w:val="restart"/>
            <w:shd w:val="clear" w:color="auto" w:fill="D7EAF9"/>
            <w:vAlign w:val="center"/>
          </w:tcPr>
          <w:p w14:paraId="2EEC7FDE"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F222EB"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Der Sicherheitsbeauftragte erhält alle für seine Tätigkeit notwendigen Informationen (z. B. Statistiken zum Unfallgeschehen, Informationen zum Arbeits- und Gesundheitsschutz).</w:t>
            </w:r>
          </w:p>
        </w:tc>
        <w:tc>
          <w:tcPr>
            <w:tcW w:w="60" w:type="dxa"/>
            <w:vMerge w:val="restart"/>
            <w:shd w:val="clear" w:color="auto" w:fill="D7EAF9"/>
            <w:vAlign w:val="center"/>
          </w:tcPr>
          <w:p w14:paraId="01325EDA"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6D7DA2"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795850"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3DDDB3"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6ECE2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2E79BDE" w14:textId="3A4D97C8"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A53442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BF2AC80" w14:textId="77777777">
        <w:tc>
          <w:tcPr>
            <w:tcW w:w="15" w:type="dxa"/>
            <w:vMerge/>
            <w:shd w:val="clear" w:color="auto" w:fill="D7EAF9"/>
            <w:vAlign w:val="center"/>
          </w:tcPr>
          <w:p w14:paraId="6299905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844336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B74B44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3615E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F2817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5E014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6315F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34DBE01"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87F051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8E44793" w14:textId="77777777">
        <w:trPr>
          <w:trHeight w:hRule="exact" w:val="45"/>
        </w:trPr>
        <w:tc>
          <w:tcPr>
            <w:tcW w:w="9870" w:type="dxa"/>
            <w:gridSpan w:val="9"/>
            <w:shd w:val="clear" w:color="auto" w:fill="auto"/>
          </w:tcPr>
          <w:p w14:paraId="37D09B58"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3576AB6C" wp14:editId="249B16B1">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6"/>
                          <a:stretch>
                            <a:fillRect/>
                          </a:stretch>
                        </pic:blipFill>
                        <pic:spPr>
                          <a:xfrm>
                            <a:off x="0" y="0"/>
                            <a:ext cx="6267450" cy="28575"/>
                          </a:xfrm>
                          <a:prstGeom prst="rect">
                            <a:avLst/>
                          </a:prstGeom>
                          <a:noFill/>
                        </pic:spPr>
                      </pic:pic>
                    </a:graphicData>
                  </a:graphic>
                </wp:inline>
              </w:drawing>
            </w:r>
          </w:p>
        </w:tc>
      </w:tr>
    </w:tbl>
    <w:p w14:paraId="489AAC9E"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075A99FB" w14:textId="77777777">
        <w:trPr>
          <w:trHeight w:hRule="exact" w:val="345"/>
        </w:trPr>
        <w:tc>
          <w:tcPr>
            <w:tcW w:w="15" w:type="dxa"/>
          </w:tcPr>
          <w:p w14:paraId="70DCF78C"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6811A101"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39D1D3E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41169B7A" w14:textId="77777777">
        <w:tc>
          <w:tcPr>
            <w:tcW w:w="9870" w:type="dxa"/>
            <w:shd w:val="clear" w:color="auto" w:fill="auto"/>
          </w:tcPr>
          <w:p w14:paraId="41BB14B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DGUV Vorschrift 1: Grundsätze der Prävention, § 20 Bestellung und Aufgaben von Sicherheitsbeauftragten</w:t>
            </w:r>
          </w:p>
        </w:tc>
      </w:tr>
    </w:tbl>
    <w:p w14:paraId="1B577FD9"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0487BDA4" w14:textId="77777777">
        <w:trPr>
          <w:trHeight w:hRule="exact" w:val="285"/>
        </w:trPr>
        <w:tc>
          <w:tcPr>
            <w:tcW w:w="9870" w:type="dxa"/>
            <w:gridSpan w:val="6"/>
            <w:shd w:val="clear" w:color="auto" w:fill="auto"/>
          </w:tcPr>
          <w:p w14:paraId="06D06A39"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25930DA0" w14:textId="77777777">
        <w:trPr>
          <w:trHeight w:hRule="exact" w:val="360"/>
        </w:trPr>
        <w:tc>
          <w:tcPr>
            <w:tcW w:w="1440" w:type="dxa"/>
            <w:gridSpan w:val="2"/>
            <w:shd w:val="clear" w:color="auto" w:fill="auto"/>
          </w:tcPr>
          <w:p w14:paraId="6682E124"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4604147E" w14:textId="77777777" w:rsidR="00BC0171" w:rsidRPr="001B3266" w:rsidRDefault="00BC0171" w:rsidP="001B3266">
            <w:pPr>
              <w:spacing w:line="240" w:lineRule="exact"/>
              <w:rPr>
                <w:rStyle w:val="FakeCharacterStyle"/>
                <w:rFonts w:ascii="Source Sans 3" w:hAnsi="Source Sans 3"/>
              </w:rPr>
            </w:pPr>
          </w:p>
        </w:tc>
      </w:tr>
      <w:tr w:rsidR="00BC0171" w:rsidRPr="001B3266" w14:paraId="318881B3" w14:textId="77777777">
        <w:trPr>
          <w:trHeight w:hRule="exact" w:val="510"/>
        </w:trPr>
        <w:tc>
          <w:tcPr>
            <w:tcW w:w="9870" w:type="dxa"/>
            <w:gridSpan w:val="6"/>
            <w:shd w:val="clear" w:color="auto" w:fill="auto"/>
          </w:tcPr>
          <w:p w14:paraId="157E838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DGUV-Information 211-011: Arbeitsschutz will gelernt sein - Ein Leitfaden für den Sicherheitsbeauftragten, Inhaltsverzeichnis</w:t>
            </w:r>
          </w:p>
        </w:tc>
      </w:tr>
      <w:tr w:rsidR="00BC0171" w:rsidRPr="001B3266" w14:paraId="43CC7AE0" w14:textId="77777777">
        <w:trPr>
          <w:trHeight w:hRule="exact" w:val="270"/>
        </w:trPr>
        <w:tc>
          <w:tcPr>
            <w:tcW w:w="9870" w:type="dxa"/>
            <w:gridSpan w:val="6"/>
            <w:shd w:val="clear" w:color="auto" w:fill="auto"/>
          </w:tcPr>
          <w:p w14:paraId="5CE4779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1: Grundsätze der Prävention , Inhalt</w:t>
            </w:r>
          </w:p>
        </w:tc>
      </w:tr>
      <w:tr w:rsidR="00BC0171" w:rsidRPr="001B3266" w14:paraId="1796EB77" w14:textId="77777777">
        <w:trPr>
          <w:trHeight w:hRule="exact" w:val="285"/>
        </w:trPr>
        <w:tc>
          <w:tcPr>
            <w:tcW w:w="9870" w:type="dxa"/>
            <w:gridSpan w:val="6"/>
            <w:shd w:val="clear" w:color="auto" w:fill="auto"/>
          </w:tcPr>
          <w:p w14:paraId="1692C4D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Sozialgesetzbuch (SGB VII), Inhalt</w:t>
            </w:r>
          </w:p>
        </w:tc>
      </w:tr>
      <w:tr w:rsidR="00BC0171" w:rsidRPr="001B3266" w14:paraId="439ADA5B" w14:textId="77777777">
        <w:trPr>
          <w:trHeight w:hRule="exact" w:val="570"/>
        </w:trPr>
        <w:tc>
          <w:tcPr>
            <w:tcW w:w="9870" w:type="dxa"/>
            <w:gridSpan w:val="6"/>
            <w:shd w:val="clear" w:color="auto" w:fill="auto"/>
          </w:tcPr>
          <w:p w14:paraId="13D3E8E8"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559442EA" w14:textId="77777777">
        <w:trPr>
          <w:trHeight w:hRule="exact" w:val="270"/>
        </w:trPr>
        <w:tc>
          <w:tcPr>
            <w:tcW w:w="15" w:type="dxa"/>
          </w:tcPr>
          <w:p w14:paraId="26B7B93D"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714A2D60"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45BBC25F"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4F1C922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161F9B44" w14:textId="77777777" w:rsidR="00BC0171" w:rsidRPr="001B3266" w:rsidRDefault="00BC0171" w:rsidP="001B3266">
            <w:pPr>
              <w:spacing w:line="240" w:lineRule="exact"/>
              <w:rPr>
                <w:rStyle w:val="FakeCharacterStyle"/>
                <w:rFonts w:ascii="Source Sans 3" w:hAnsi="Source Sans 3"/>
              </w:rPr>
            </w:pPr>
          </w:p>
        </w:tc>
      </w:tr>
      <w:tr w:rsidR="00BC0171" w:rsidRPr="001B3266" w14:paraId="5591F614" w14:textId="77777777">
        <w:trPr>
          <w:trHeight w:hRule="exact" w:val="1260"/>
        </w:trPr>
        <w:tc>
          <w:tcPr>
            <w:tcW w:w="15" w:type="dxa"/>
          </w:tcPr>
          <w:p w14:paraId="33D7E23A"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7C0E8F0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5B9A44E4" w14:textId="77777777" w:rsidR="00BC0171" w:rsidRPr="001B3266" w:rsidRDefault="00BC0171" w:rsidP="001B3266">
      <w:pPr>
        <w:spacing w:line="240" w:lineRule="exact"/>
        <w:rPr>
          <w:rFonts w:ascii="Source Sans 3" w:hAnsi="Source Sans 3"/>
        </w:rPr>
      </w:pPr>
    </w:p>
    <w:p w14:paraId="74873C55" w14:textId="77777777" w:rsidR="00BC0171" w:rsidRPr="001B3266" w:rsidRDefault="00BC0171" w:rsidP="001B3266">
      <w:pPr>
        <w:spacing w:line="240" w:lineRule="exact"/>
        <w:rPr>
          <w:rFonts w:ascii="Source Sans 3" w:hAnsi="Source Sans 3"/>
        </w:rPr>
        <w:sectPr w:rsidR="00BC0171" w:rsidRPr="001B3266">
          <w:headerReference w:type="default" r:id="rId81"/>
          <w:footerReference w:type="default" r:id="rId8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1B3266" w:rsidRPr="001B3266" w14:paraId="2A49CA78" w14:textId="77777777" w:rsidTr="004B5D93">
        <w:trPr>
          <w:trHeight w:hRule="exact" w:val="270"/>
        </w:trPr>
        <w:tc>
          <w:tcPr>
            <w:tcW w:w="20" w:type="dxa"/>
          </w:tcPr>
          <w:p w14:paraId="6A425FD9" w14:textId="77777777" w:rsidR="001B3266" w:rsidRPr="001B3266" w:rsidRDefault="001B3266" w:rsidP="0000716D">
            <w:pPr>
              <w:spacing w:line="240" w:lineRule="exact"/>
              <w:rPr>
                <w:rStyle w:val="FakeCharacterStyle"/>
                <w:rFonts w:ascii="Source Sans 3" w:hAnsi="Source Sans 3"/>
              </w:rPr>
            </w:pPr>
          </w:p>
        </w:tc>
        <w:tc>
          <w:tcPr>
            <w:tcW w:w="9855" w:type="dxa"/>
            <w:gridSpan w:val="3"/>
            <w:shd w:val="clear" w:color="auto" w:fill="auto"/>
          </w:tcPr>
          <w:p w14:paraId="34B8A2C9" w14:textId="77777777" w:rsidR="001B3266" w:rsidRPr="001B3266" w:rsidRDefault="001B3266" w:rsidP="0000716D">
            <w:pPr>
              <w:pStyle w:val="ParagraphStyle42"/>
              <w:spacing w:line="240" w:lineRule="exact"/>
              <w:rPr>
                <w:rStyle w:val="CharacterStyle28"/>
                <w:rFonts w:ascii="Source Sans 3" w:hAnsi="Source Sans 3"/>
              </w:rPr>
            </w:pPr>
          </w:p>
        </w:tc>
      </w:tr>
      <w:tr w:rsidR="001B3266" w:rsidRPr="001B3266" w14:paraId="3426A5E0" w14:textId="77777777" w:rsidTr="001B3266">
        <w:trPr>
          <w:trHeight w:hRule="exact" w:val="270"/>
        </w:trPr>
        <w:tc>
          <w:tcPr>
            <w:tcW w:w="20" w:type="dxa"/>
          </w:tcPr>
          <w:p w14:paraId="6AD7775A" w14:textId="77777777" w:rsidR="001B3266" w:rsidRPr="001B3266" w:rsidRDefault="001B3266" w:rsidP="0000716D">
            <w:pPr>
              <w:spacing w:line="240" w:lineRule="exact"/>
              <w:rPr>
                <w:rStyle w:val="FakeCharacterStyle"/>
                <w:rFonts w:ascii="Source Sans 3" w:hAnsi="Source Sans 3"/>
              </w:rPr>
            </w:pPr>
          </w:p>
        </w:tc>
        <w:tc>
          <w:tcPr>
            <w:tcW w:w="1710" w:type="dxa"/>
            <w:shd w:val="clear" w:color="auto" w:fill="auto"/>
          </w:tcPr>
          <w:p w14:paraId="670AA730" w14:textId="77777777" w:rsidR="001B3266" w:rsidRPr="001B3266" w:rsidRDefault="001B3266" w:rsidP="0000716D">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1EBCC112" w14:textId="77777777" w:rsidR="001B3266" w:rsidRPr="001B3266" w:rsidRDefault="001B3266" w:rsidP="0000716D">
            <w:pPr>
              <w:spacing w:line="240" w:lineRule="exact"/>
              <w:rPr>
                <w:rStyle w:val="FakeCharacterStyle"/>
                <w:rFonts w:ascii="Source Sans 3" w:hAnsi="Source Sans 3"/>
              </w:rPr>
            </w:pPr>
          </w:p>
        </w:tc>
        <w:tc>
          <w:tcPr>
            <w:tcW w:w="8115" w:type="dxa"/>
            <w:shd w:val="clear" w:color="auto" w:fill="auto"/>
          </w:tcPr>
          <w:p w14:paraId="4A4780D7" w14:textId="77777777" w:rsidR="001B3266" w:rsidRPr="001B3266" w:rsidRDefault="001B3266" w:rsidP="0000716D">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1B3266" w:rsidRPr="001B3266" w14:paraId="0CB47B44" w14:textId="77777777" w:rsidTr="001B3266">
        <w:trPr>
          <w:trHeight w:hRule="exact" w:val="240"/>
        </w:trPr>
        <w:tc>
          <w:tcPr>
            <w:tcW w:w="20" w:type="dxa"/>
          </w:tcPr>
          <w:p w14:paraId="49B6602F" w14:textId="77777777" w:rsidR="001B3266" w:rsidRPr="001B3266" w:rsidRDefault="001B3266" w:rsidP="0000716D">
            <w:pPr>
              <w:spacing w:line="240" w:lineRule="exact"/>
              <w:rPr>
                <w:rStyle w:val="FakeCharacterStyle"/>
                <w:rFonts w:ascii="Source Sans 3" w:hAnsi="Source Sans 3"/>
              </w:rPr>
            </w:pPr>
          </w:p>
        </w:tc>
        <w:tc>
          <w:tcPr>
            <w:tcW w:w="9855" w:type="dxa"/>
            <w:gridSpan w:val="3"/>
            <w:shd w:val="clear" w:color="auto" w:fill="auto"/>
          </w:tcPr>
          <w:p w14:paraId="7494D4CC" w14:textId="77777777" w:rsidR="001B3266" w:rsidRPr="001B3266" w:rsidRDefault="001B3266" w:rsidP="0000716D">
            <w:pPr>
              <w:pStyle w:val="ParagraphStyle46"/>
              <w:spacing w:line="240" w:lineRule="exact"/>
              <w:rPr>
                <w:rStyle w:val="CharacterStyle32"/>
                <w:rFonts w:ascii="Source Sans 3" w:hAnsi="Source Sans 3"/>
              </w:rPr>
            </w:pPr>
            <w:r w:rsidRPr="001B3266">
              <w:rPr>
                <w:rStyle w:val="CharacterStyle32"/>
                <w:rFonts w:ascii="Source Sans 3" w:hAnsi="Source Sans 3"/>
              </w:rPr>
              <w:t>hat alle Maßnahmen auf Wirksamkeit geprüft.</w:t>
            </w:r>
          </w:p>
        </w:tc>
      </w:tr>
      <w:tr w:rsidR="001B3266" w:rsidRPr="001B3266" w14:paraId="5B3A68E8" w14:textId="77777777" w:rsidTr="001B3266">
        <w:trPr>
          <w:trHeight w:hRule="exact" w:val="870"/>
        </w:trPr>
        <w:tc>
          <w:tcPr>
            <w:tcW w:w="20" w:type="dxa"/>
          </w:tcPr>
          <w:p w14:paraId="1A209123" w14:textId="77777777" w:rsidR="001B3266" w:rsidRPr="001B3266" w:rsidRDefault="001B3266" w:rsidP="001B3266">
            <w:pPr>
              <w:spacing w:line="240" w:lineRule="exact"/>
              <w:rPr>
                <w:rStyle w:val="FakeCharacterStyle"/>
                <w:rFonts w:ascii="Source Sans 3" w:hAnsi="Source Sans 3"/>
              </w:rPr>
            </w:pPr>
          </w:p>
        </w:tc>
        <w:tc>
          <w:tcPr>
            <w:tcW w:w="9855" w:type="dxa"/>
            <w:gridSpan w:val="3"/>
            <w:shd w:val="clear" w:color="auto" w:fill="auto"/>
          </w:tcPr>
          <w:p w14:paraId="6E6CB3CB" w14:textId="050265C0" w:rsidR="001B3266" w:rsidRPr="001B3266" w:rsidRDefault="001B3266" w:rsidP="001B3266">
            <w:pPr>
              <w:pStyle w:val="ParagraphStyle47"/>
              <w:spacing w:line="240" w:lineRule="exact"/>
              <w:rPr>
                <w:rStyle w:val="CharacterStyle33"/>
                <w:rFonts w:ascii="Source Sans 3" w:hAnsi="Source Sans 3"/>
              </w:rPr>
            </w:pPr>
            <w:r w:rsidRPr="001B3266">
              <w:rPr>
                <w:rStyle w:val="CharacterStyle33"/>
                <w:rFonts w:ascii="Source Sans 3" w:hAnsi="Source Sans 3"/>
              </w:rPr>
              <w:br/>
            </w:r>
            <w:r w:rsidRPr="001B3266">
              <w:rPr>
                <w:rStyle w:val="CharacterStyle33"/>
                <w:rFonts w:ascii="Source Sans 3" w:hAnsi="Source Sans 3"/>
              </w:rPr>
              <w:br/>
              <w:t>Datum .............................  Unterschrift des Verantwortlichen ...................................................................................</w:t>
            </w:r>
          </w:p>
        </w:tc>
      </w:tr>
    </w:tbl>
    <w:p w14:paraId="0D95D6BD" w14:textId="77777777" w:rsidR="00BC0171" w:rsidRPr="001B3266" w:rsidRDefault="00BC0171" w:rsidP="001B3266">
      <w:pPr>
        <w:spacing w:line="240" w:lineRule="exact"/>
        <w:rPr>
          <w:rFonts w:ascii="Source Sans 3" w:hAnsi="Source Sans 3"/>
        </w:rPr>
        <w:sectPr w:rsidR="00BC0171" w:rsidRPr="001B3266">
          <w:headerReference w:type="default" r:id="rId83"/>
          <w:footerReference w:type="default" r:id="rId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01D117CA" w14:textId="77777777">
        <w:trPr>
          <w:trHeight w:hRule="exact" w:val="360"/>
        </w:trPr>
        <w:tc>
          <w:tcPr>
            <w:tcW w:w="9870" w:type="dxa"/>
            <w:gridSpan w:val="3"/>
            <w:shd w:val="clear" w:color="auto" w:fill="auto"/>
          </w:tcPr>
          <w:p w14:paraId="485BB8E5"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1. Arbeitsschutzorganisation</w:t>
            </w:r>
          </w:p>
        </w:tc>
      </w:tr>
      <w:tr w:rsidR="00BC0171" w:rsidRPr="001B3266" w14:paraId="4F5569DF" w14:textId="77777777">
        <w:trPr>
          <w:trHeight w:hRule="exact" w:val="360"/>
        </w:trPr>
        <w:tc>
          <w:tcPr>
            <w:tcW w:w="9870" w:type="dxa"/>
            <w:gridSpan w:val="3"/>
            <w:shd w:val="clear" w:color="auto" w:fill="auto"/>
          </w:tcPr>
          <w:p w14:paraId="4D8A57C1"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Unternehmermodell</w:t>
            </w:r>
          </w:p>
        </w:tc>
      </w:tr>
      <w:tr w:rsidR="00BC0171" w:rsidRPr="001B3266" w14:paraId="369D04EE" w14:textId="77777777">
        <w:trPr>
          <w:trHeight w:hRule="exact" w:val="345"/>
        </w:trPr>
        <w:tc>
          <w:tcPr>
            <w:tcW w:w="2700" w:type="dxa"/>
            <w:shd w:val="clear" w:color="auto" w:fill="auto"/>
          </w:tcPr>
          <w:p w14:paraId="1ACB69EE"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08AB81BE" w14:textId="77777777" w:rsidR="00BC0171" w:rsidRPr="001B3266" w:rsidRDefault="00BC0171" w:rsidP="001B3266">
            <w:pPr>
              <w:spacing w:line="240" w:lineRule="exact"/>
              <w:rPr>
                <w:rStyle w:val="FakeCharacterStyle"/>
                <w:rFonts w:ascii="Source Sans 3" w:hAnsi="Source Sans 3"/>
              </w:rPr>
            </w:pPr>
          </w:p>
        </w:tc>
      </w:tr>
      <w:tr w:rsidR="00BC0171" w:rsidRPr="001B3266" w14:paraId="21FB4EBC" w14:textId="77777777">
        <w:tc>
          <w:tcPr>
            <w:tcW w:w="9855" w:type="dxa"/>
            <w:gridSpan w:val="2"/>
            <w:shd w:val="clear" w:color="auto" w:fill="auto"/>
          </w:tcPr>
          <w:p w14:paraId="40D2ED10"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Unzureichende Kenntnisse des Unternehmers zur Gefährdungsbeurteilung und zu Arbeits- und Gesundheitsschutzmaßnahmen</w:t>
            </w:r>
            <w:r w:rsidRPr="001B3266">
              <w:rPr>
                <w:rStyle w:val="FakeCharacterStyle"/>
                <w:rFonts w:ascii="Source Sans 3" w:hAnsi="Source Sans 3"/>
                <w:b/>
                <w:color w:val="000000"/>
                <w:sz w:val="20"/>
              </w:rPr>
              <w:br/>
              <w:t>Mangelhafte Organisation des Arbeits- und Gesundheitsschutzes</w:t>
            </w:r>
          </w:p>
        </w:tc>
        <w:tc>
          <w:tcPr>
            <w:tcW w:w="15" w:type="dxa"/>
          </w:tcPr>
          <w:p w14:paraId="76DD470A" w14:textId="77777777" w:rsidR="00BC0171" w:rsidRPr="001B3266" w:rsidRDefault="00BC0171" w:rsidP="001B3266">
            <w:pPr>
              <w:spacing w:line="240" w:lineRule="exact"/>
              <w:rPr>
                <w:rStyle w:val="FakeCharacterStyle"/>
                <w:rFonts w:ascii="Source Sans 3" w:hAnsi="Source Sans 3"/>
              </w:rPr>
            </w:pPr>
          </w:p>
        </w:tc>
      </w:tr>
      <w:tr w:rsidR="00BC0171" w:rsidRPr="001B3266" w14:paraId="745CAF14" w14:textId="77777777">
        <w:trPr>
          <w:trHeight w:hRule="exact" w:val="240"/>
        </w:trPr>
        <w:tc>
          <w:tcPr>
            <w:tcW w:w="9870" w:type="dxa"/>
            <w:gridSpan w:val="3"/>
            <w:shd w:val="clear" w:color="auto" w:fill="auto"/>
          </w:tcPr>
          <w:p w14:paraId="41083EC4" w14:textId="77777777" w:rsidR="00BC0171" w:rsidRPr="001B3266" w:rsidRDefault="00BC0171" w:rsidP="001B3266">
            <w:pPr>
              <w:pStyle w:val="ParagraphStyle23"/>
              <w:spacing w:line="240" w:lineRule="exact"/>
              <w:rPr>
                <w:rStyle w:val="FakeCharacterStyle"/>
                <w:rFonts w:ascii="Source Sans 3" w:hAnsi="Source Sans 3"/>
              </w:rPr>
            </w:pPr>
          </w:p>
        </w:tc>
      </w:tr>
    </w:tbl>
    <w:p w14:paraId="22B5963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215BA099"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5090E0"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CD2B37F"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A3CEBF9"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E358B52"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72E96CB"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796747A5" w14:textId="77777777">
        <w:trPr>
          <w:trHeight w:hRule="exact" w:val="330"/>
        </w:trPr>
        <w:tc>
          <w:tcPr>
            <w:tcW w:w="15" w:type="dxa"/>
            <w:vMerge w:val="restart"/>
            <w:shd w:val="clear" w:color="auto" w:fill="D7EAF9"/>
            <w:vAlign w:val="center"/>
          </w:tcPr>
          <w:p w14:paraId="532CBF8F"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BDB0B4"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85" w:tooltip="www.bgetem.de" w:history="1">
              <w:r w:rsidRPr="001B3266">
                <w:rPr>
                  <w:rStyle w:val="FakeCharacterStyle"/>
                  <w:rFonts w:ascii="Source Sans 3" w:hAnsi="Source Sans 3"/>
                  <w:color w:val="000000"/>
                  <w:sz w:val="20"/>
                  <w:u w:val="single"/>
                </w:rPr>
                <w:t>www.bgetem.de</w:t>
              </w:r>
            </w:hyperlink>
            <w:r w:rsidRPr="001B3266">
              <w:rPr>
                <w:rStyle w:val="FakeCharacterStyle"/>
                <w:rFonts w:ascii="Source Sans 3" w:hAnsi="Source Sans 3"/>
                <w:color w:val="000000"/>
                <w:sz w:val="20"/>
              </w:rPr>
              <w:t>, Tel.: 0221 / 3778 - 2424.</w:t>
            </w:r>
          </w:p>
        </w:tc>
        <w:tc>
          <w:tcPr>
            <w:tcW w:w="60" w:type="dxa"/>
            <w:vMerge w:val="restart"/>
            <w:shd w:val="clear" w:color="auto" w:fill="D7EAF9"/>
            <w:vAlign w:val="center"/>
          </w:tcPr>
          <w:p w14:paraId="6630EED6"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4774E9"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5D0170"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0CE3A8"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865FD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416F98C" w14:textId="4DC495F8"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07025C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27BC80C" w14:textId="77777777">
        <w:tc>
          <w:tcPr>
            <w:tcW w:w="15" w:type="dxa"/>
            <w:vMerge/>
            <w:shd w:val="clear" w:color="auto" w:fill="D7EAF9"/>
            <w:vAlign w:val="center"/>
          </w:tcPr>
          <w:p w14:paraId="0A346FC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8B1732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A9A44D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4F475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6FC12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5196A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0DB2B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A8E6189"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340A80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78FFFAD" w14:textId="77777777">
        <w:trPr>
          <w:trHeight w:hRule="exact" w:val="330"/>
        </w:trPr>
        <w:tc>
          <w:tcPr>
            <w:tcW w:w="15" w:type="dxa"/>
            <w:vMerge w:val="restart"/>
            <w:shd w:val="clear" w:color="auto" w:fill="auto"/>
          </w:tcPr>
          <w:p w14:paraId="11B65F96"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1C7DAE46"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Ein Aufbauseminar ist organisiert.</w:t>
            </w:r>
          </w:p>
        </w:tc>
        <w:tc>
          <w:tcPr>
            <w:tcW w:w="60" w:type="dxa"/>
            <w:vMerge w:val="restart"/>
            <w:shd w:val="clear" w:color="auto" w:fill="auto"/>
          </w:tcPr>
          <w:p w14:paraId="1C93706C"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4CB387"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902926"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8747E2"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DD81F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5CFCAE7" w14:textId="09BA1B6C"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1FA7E88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5AF65E4" w14:textId="77777777">
        <w:tc>
          <w:tcPr>
            <w:tcW w:w="15" w:type="dxa"/>
            <w:vMerge/>
            <w:shd w:val="clear" w:color="auto" w:fill="auto"/>
          </w:tcPr>
          <w:p w14:paraId="3A503CA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333C45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3FFDFC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38822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E6CA9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F7FA2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453D9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359320F"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FE23F9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86A529E" w14:textId="77777777">
        <w:trPr>
          <w:trHeight w:hRule="exact" w:val="330"/>
        </w:trPr>
        <w:tc>
          <w:tcPr>
            <w:tcW w:w="15" w:type="dxa"/>
            <w:vMerge w:val="restart"/>
            <w:shd w:val="clear" w:color="auto" w:fill="D7EAF9"/>
            <w:vAlign w:val="center"/>
          </w:tcPr>
          <w:p w14:paraId="24E4BF56"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8D021B"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Rechtsgrundlage für das Unternehmermodell ist in der DGUV Vorschrift 2 § 2 Abs. 4 (</w:t>
            </w:r>
            <w:hyperlink r:id="rId86" w:tooltip="Anlage 3" w:history="1">
              <w:r w:rsidRPr="001B3266">
                <w:rPr>
                  <w:rStyle w:val="FakeCharacterStyle"/>
                  <w:rFonts w:ascii="Source Sans 3" w:hAnsi="Source Sans 3"/>
                  <w:color w:val="000000"/>
                  <w:sz w:val="20"/>
                  <w:u w:val="single"/>
                </w:rPr>
                <w:t>Anlage 3</w:t>
              </w:r>
            </w:hyperlink>
            <w:r w:rsidRPr="001B3266">
              <w:rPr>
                <w:rStyle w:val="FakeCharacterStyle"/>
                <w:rFonts w:ascii="Source Sans 3" w:hAnsi="Source Sans 3"/>
                <w:color w:val="000000"/>
                <w:sz w:val="20"/>
              </w:rPr>
              <w:t>) verankert.</w:t>
            </w:r>
          </w:p>
          <w:p w14:paraId="1A96CB0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Weitere Erläuterungen finden sie unter http://</w:t>
            </w:r>
            <w:hyperlink r:id="rId87" w:tooltip="www.bgetem.de" w:history="1">
              <w:r w:rsidRPr="001B3266">
                <w:rPr>
                  <w:rStyle w:val="FakeCharacterStyle"/>
                  <w:rFonts w:ascii="Source Sans 3" w:hAnsi="Source Sans 3"/>
                  <w:color w:val="000000"/>
                  <w:sz w:val="20"/>
                  <w:u w:val="single"/>
                </w:rPr>
                <w:t>www.bgetem.de</w:t>
              </w:r>
            </w:hyperlink>
            <w:r w:rsidRPr="001B3266">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25F7CA40"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16B2A6"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D04307"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A82A46"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6AAB4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0389EB3" w14:textId="43BAA6EC"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272D1AD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C70ACEA" w14:textId="77777777">
        <w:tc>
          <w:tcPr>
            <w:tcW w:w="15" w:type="dxa"/>
            <w:vMerge/>
            <w:shd w:val="clear" w:color="auto" w:fill="D7EAF9"/>
            <w:vAlign w:val="center"/>
          </w:tcPr>
          <w:p w14:paraId="71F01B96"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35F3F6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811353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32E85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08A41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8B75E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35C75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02D8B47"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E451CD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E9971F5" w14:textId="77777777">
        <w:trPr>
          <w:trHeight w:hRule="exact" w:val="45"/>
        </w:trPr>
        <w:tc>
          <w:tcPr>
            <w:tcW w:w="9870" w:type="dxa"/>
            <w:gridSpan w:val="9"/>
            <w:shd w:val="clear" w:color="auto" w:fill="auto"/>
          </w:tcPr>
          <w:p w14:paraId="19A65F0F"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6CC25093" wp14:editId="759A1428">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6"/>
                          <a:stretch>
                            <a:fillRect/>
                          </a:stretch>
                        </pic:blipFill>
                        <pic:spPr>
                          <a:xfrm>
                            <a:off x="0" y="0"/>
                            <a:ext cx="6267450" cy="28575"/>
                          </a:xfrm>
                          <a:prstGeom prst="rect">
                            <a:avLst/>
                          </a:prstGeom>
                          <a:noFill/>
                        </pic:spPr>
                      </pic:pic>
                    </a:graphicData>
                  </a:graphic>
                </wp:inline>
              </w:drawing>
            </w:r>
          </w:p>
        </w:tc>
      </w:tr>
    </w:tbl>
    <w:p w14:paraId="7FB57D9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66E359B4" w14:textId="77777777">
        <w:trPr>
          <w:trHeight w:hRule="exact" w:val="360"/>
        </w:trPr>
        <w:tc>
          <w:tcPr>
            <w:tcW w:w="15" w:type="dxa"/>
          </w:tcPr>
          <w:p w14:paraId="70A130C0"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72D8167B"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3AF5335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0ABEEA05" w14:textId="77777777">
        <w:tc>
          <w:tcPr>
            <w:tcW w:w="9870" w:type="dxa"/>
            <w:shd w:val="clear" w:color="auto" w:fill="auto"/>
          </w:tcPr>
          <w:p w14:paraId="6BBE9DF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Internet-Adresse: http://www.bgetem.de</w:t>
            </w:r>
            <w:r w:rsidRPr="001B3266">
              <w:rPr>
                <w:rStyle w:val="CharacterStyle28"/>
                <w:rFonts w:ascii="Source Sans 3" w:hAnsi="Source Sans 3"/>
              </w:rPr>
              <w:br/>
              <w:t>2. Internet-Adresse: https://www.bgetem.de/arbeitssicherheit-gesundheitsschutz/themen-von-a-z-1/betriebsaerztliche-und-sicherheitstechnische-betreuung</w:t>
            </w:r>
            <w:r w:rsidRPr="001B3266">
              <w:rPr>
                <w:rStyle w:val="CharacterStyle28"/>
                <w:rFonts w:ascii="Source Sans 3" w:hAnsi="Source Sans 3"/>
              </w:rPr>
              <w:br/>
              <w:t>3. Regelwerkeintrag: DGUV Vorschrift 2 (BG ETEM): Betriebsärzte und Fachkräfte für Arbeitssicherheit, Anlage 3</w:t>
            </w:r>
          </w:p>
        </w:tc>
      </w:tr>
    </w:tbl>
    <w:p w14:paraId="59247AD6"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185C9FAC" w14:textId="77777777">
        <w:trPr>
          <w:trHeight w:hRule="exact" w:val="285"/>
        </w:trPr>
        <w:tc>
          <w:tcPr>
            <w:tcW w:w="9870" w:type="dxa"/>
            <w:gridSpan w:val="6"/>
            <w:shd w:val="clear" w:color="auto" w:fill="auto"/>
          </w:tcPr>
          <w:p w14:paraId="67894659"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5BC8F683" w14:textId="77777777">
        <w:trPr>
          <w:trHeight w:hRule="exact" w:val="345"/>
        </w:trPr>
        <w:tc>
          <w:tcPr>
            <w:tcW w:w="1440" w:type="dxa"/>
            <w:gridSpan w:val="2"/>
            <w:shd w:val="clear" w:color="auto" w:fill="auto"/>
          </w:tcPr>
          <w:p w14:paraId="34664D12"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53A77F3C" w14:textId="77777777" w:rsidR="00BC0171" w:rsidRPr="001B3266" w:rsidRDefault="00BC0171" w:rsidP="001B3266">
            <w:pPr>
              <w:spacing w:line="240" w:lineRule="exact"/>
              <w:rPr>
                <w:rStyle w:val="FakeCharacterStyle"/>
                <w:rFonts w:ascii="Source Sans 3" w:hAnsi="Source Sans 3"/>
              </w:rPr>
            </w:pPr>
          </w:p>
        </w:tc>
      </w:tr>
      <w:tr w:rsidR="00BC0171" w:rsidRPr="001B3266" w14:paraId="4527EDDE" w14:textId="77777777">
        <w:trPr>
          <w:trHeight w:hRule="exact" w:val="285"/>
        </w:trPr>
        <w:tc>
          <w:tcPr>
            <w:tcW w:w="9870" w:type="dxa"/>
            <w:gridSpan w:val="6"/>
            <w:shd w:val="clear" w:color="auto" w:fill="auto"/>
          </w:tcPr>
          <w:p w14:paraId="47A5F80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2 (BG ETEM): Betriebsärzte und Fachkräfte für Arbeitssicherheit, Inhaltsverzeichnis</w:t>
            </w:r>
          </w:p>
        </w:tc>
      </w:tr>
      <w:tr w:rsidR="00BC0171" w:rsidRPr="001B3266" w14:paraId="6D923D7A" w14:textId="77777777">
        <w:trPr>
          <w:trHeight w:hRule="exact" w:val="270"/>
        </w:trPr>
        <w:tc>
          <w:tcPr>
            <w:tcW w:w="9870" w:type="dxa"/>
            <w:gridSpan w:val="6"/>
            <w:shd w:val="clear" w:color="auto" w:fill="auto"/>
          </w:tcPr>
          <w:p w14:paraId="27DD3DA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2 (BG ETEM): Betriebsärzte und Fachkräfte für Arbeitssicherheit, Anlage 3</w:t>
            </w:r>
          </w:p>
        </w:tc>
      </w:tr>
      <w:tr w:rsidR="00BC0171" w:rsidRPr="001B3266" w14:paraId="1751A9BF" w14:textId="77777777">
        <w:trPr>
          <w:trHeight w:hRule="exact" w:val="570"/>
        </w:trPr>
        <w:tc>
          <w:tcPr>
            <w:tcW w:w="9870" w:type="dxa"/>
            <w:gridSpan w:val="6"/>
            <w:shd w:val="clear" w:color="auto" w:fill="auto"/>
          </w:tcPr>
          <w:p w14:paraId="1E4D520E"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4AAFE3D9" w14:textId="77777777">
        <w:trPr>
          <w:trHeight w:hRule="exact" w:val="270"/>
        </w:trPr>
        <w:tc>
          <w:tcPr>
            <w:tcW w:w="15" w:type="dxa"/>
          </w:tcPr>
          <w:p w14:paraId="32E9C2E1"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4CE5F7F2"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2D65E053"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385B88B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2A99005E" w14:textId="77777777" w:rsidR="00BC0171" w:rsidRPr="001B3266" w:rsidRDefault="00BC0171" w:rsidP="001B3266">
            <w:pPr>
              <w:spacing w:line="240" w:lineRule="exact"/>
              <w:rPr>
                <w:rStyle w:val="FakeCharacterStyle"/>
                <w:rFonts w:ascii="Source Sans 3" w:hAnsi="Source Sans 3"/>
              </w:rPr>
            </w:pPr>
          </w:p>
        </w:tc>
      </w:tr>
      <w:tr w:rsidR="00BC0171" w:rsidRPr="001B3266" w14:paraId="5256D2B1" w14:textId="77777777">
        <w:trPr>
          <w:trHeight w:hRule="exact" w:val="1260"/>
        </w:trPr>
        <w:tc>
          <w:tcPr>
            <w:tcW w:w="15" w:type="dxa"/>
          </w:tcPr>
          <w:p w14:paraId="58C4E388"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1459C13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67DDBD7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0E0C5633" w14:textId="77777777">
        <w:trPr>
          <w:trHeight w:hRule="exact" w:val="270"/>
        </w:trPr>
        <w:tc>
          <w:tcPr>
            <w:tcW w:w="15" w:type="dxa"/>
          </w:tcPr>
          <w:p w14:paraId="40BA9762"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514E6EEE"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4902829E"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0059BF4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5A4BEC1B" w14:textId="77777777">
        <w:trPr>
          <w:trHeight w:hRule="exact" w:val="1110"/>
        </w:trPr>
        <w:tc>
          <w:tcPr>
            <w:tcW w:w="15" w:type="dxa"/>
          </w:tcPr>
          <w:p w14:paraId="0A538D9E"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426C92E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2DADAB77" w14:textId="77777777" w:rsidR="00BC0171" w:rsidRPr="001B3266" w:rsidRDefault="00BC0171" w:rsidP="001B3266">
      <w:pPr>
        <w:spacing w:line="240" w:lineRule="exact"/>
        <w:rPr>
          <w:rFonts w:ascii="Source Sans 3" w:hAnsi="Source Sans 3"/>
        </w:rPr>
        <w:sectPr w:rsidR="00BC0171" w:rsidRPr="001B3266">
          <w:headerReference w:type="default" r:id="rId88"/>
          <w:footerReference w:type="default" r:id="rId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2A6235E3" w14:textId="77777777">
        <w:trPr>
          <w:trHeight w:hRule="exact" w:val="360"/>
        </w:trPr>
        <w:tc>
          <w:tcPr>
            <w:tcW w:w="9870" w:type="dxa"/>
            <w:gridSpan w:val="3"/>
            <w:shd w:val="clear" w:color="auto" w:fill="auto"/>
          </w:tcPr>
          <w:p w14:paraId="7A97BE08"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1. Arbeitsschutzorganisation</w:t>
            </w:r>
          </w:p>
        </w:tc>
      </w:tr>
      <w:tr w:rsidR="00BC0171" w:rsidRPr="001B3266" w14:paraId="432D468F" w14:textId="77777777">
        <w:trPr>
          <w:trHeight w:hRule="exact" w:val="360"/>
        </w:trPr>
        <w:tc>
          <w:tcPr>
            <w:tcW w:w="9870" w:type="dxa"/>
            <w:gridSpan w:val="3"/>
            <w:shd w:val="clear" w:color="auto" w:fill="auto"/>
          </w:tcPr>
          <w:p w14:paraId="14BA1E68"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Unternehmermodell, Fachkraft für Arbeitssicherheit, Betriebsarzt</w:t>
            </w:r>
          </w:p>
        </w:tc>
      </w:tr>
      <w:tr w:rsidR="00BC0171" w:rsidRPr="001B3266" w14:paraId="001626F4" w14:textId="77777777">
        <w:trPr>
          <w:trHeight w:hRule="exact" w:val="345"/>
        </w:trPr>
        <w:tc>
          <w:tcPr>
            <w:tcW w:w="2700" w:type="dxa"/>
            <w:shd w:val="clear" w:color="auto" w:fill="auto"/>
          </w:tcPr>
          <w:p w14:paraId="3AF8C06E"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73FB05B0" w14:textId="77777777" w:rsidR="00BC0171" w:rsidRPr="001B3266" w:rsidRDefault="00BC0171" w:rsidP="001B3266">
            <w:pPr>
              <w:spacing w:line="240" w:lineRule="exact"/>
              <w:rPr>
                <w:rStyle w:val="FakeCharacterStyle"/>
                <w:rFonts w:ascii="Source Sans 3" w:hAnsi="Source Sans 3"/>
              </w:rPr>
            </w:pPr>
          </w:p>
        </w:tc>
      </w:tr>
      <w:tr w:rsidR="00BC0171" w:rsidRPr="001B3266" w14:paraId="0B682D68" w14:textId="77777777">
        <w:tc>
          <w:tcPr>
            <w:tcW w:w="9855" w:type="dxa"/>
            <w:gridSpan w:val="2"/>
            <w:shd w:val="clear" w:color="auto" w:fill="auto"/>
          </w:tcPr>
          <w:p w14:paraId="6CE11569"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Unzureichende Beratung in arbeitsmedizinischen Fragen, z.B. arbeitsbedingte Erkrankungen, langfristig wirkende Gesundheitsgefahren, ergonomische Fehlbelastungen, Sucht, Depression, Berufskrankheiten, psychische Belastungen, mangelnde Eignung für den Arbeitsplatz, Allergien, Erste Hilfe;</w:t>
            </w:r>
            <w:r w:rsidRPr="001B3266">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bei der Prävention von Unfällen, Berufserkrankungen und arbeitsbedingten Gesundheitsgefahren sowie bei der Beurteilung von Arbeitsbedingungen;</w:t>
            </w:r>
            <w:r w:rsidRPr="001B3266">
              <w:rPr>
                <w:rStyle w:val="FakeCharacterStyle"/>
                <w:rFonts w:ascii="Source Sans 3" w:hAnsi="Source Sans 3"/>
                <w:b/>
                <w:color w:val="000000"/>
                <w:sz w:val="20"/>
              </w:rPr>
              <w:br/>
              <w:t>mangelhafte Organisation des Arbeits- und Gesundheitsschutzes</w:t>
            </w:r>
          </w:p>
        </w:tc>
        <w:tc>
          <w:tcPr>
            <w:tcW w:w="15" w:type="dxa"/>
          </w:tcPr>
          <w:p w14:paraId="11FF54E2" w14:textId="77777777" w:rsidR="00BC0171" w:rsidRPr="001B3266" w:rsidRDefault="00BC0171" w:rsidP="001B3266">
            <w:pPr>
              <w:spacing w:line="240" w:lineRule="exact"/>
              <w:rPr>
                <w:rStyle w:val="FakeCharacterStyle"/>
                <w:rFonts w:ascii="Source Sans 3" w:hAnsi="Source Sans 3"/>
              </w:rPr>
            </w:pPr>
          </w:p>
        </w:tc>
      </w:tr>
      <w:tr w:rsidR="00BC0171" w:rsidRPr="001B3266" w14:paraId="1B5F4B4F" w14:textId="77777777">
        <w:trPr>
          <w:trHeight w:hRule="exact" w:val="240"/>
        </w:trPr>
        <w:tc>
          <w:tcPr>
            <w:tcW w:w="9870" w:type="dxa"/>
            <w:gridSpan w:val="3"/>
            <w:shd w:val="clear" w:color="auto" w:fill="auto"/>
          </w:tcPr>
          <w:p w14:paraId="36A2B750" w14:textId="77777777" w:rsidR="00BC0171" w:rsidRPr="001B3266" w:rsidRDefault="00BC0171" w:rsidP="001B3266">
            <w:pPr>
              <w:pStyle w:val="ParagraphStyle23"/>
              <w:spacing w:line="240" w:lineRule="exact"/>
              <w:rPr>
                <w:rStyle w:val="FakeCharacterStyle"/>
                <w:rFonts w:ascii="Source Sans 3" w:hAnsi="Source Sans 3"/>
              </w:rPr>
            </w:pPr>
          </w:p>
        </w:tc>
      </w:tr>
    </w:tbl>
    <w:p w14:paraId="31D8E7F9"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2824BD2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947FFDD"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A2FBB46"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43014D0"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39B6C18"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C8EAA37"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1B60CEB2" w14:textId="77777777">
        <w:trPr>
          <w:trHeight w:hRule="exact" w:val="330"/>
        </w:trPr>
        <w:tc>
          <w:tcPr>
            <w:tcW w:w="15" w:type="dxa"/>
            <w:vMerge w:val="restart"/>
            <w:shd w:val="clear" w:color="auto" w:fill="D7EAF9"/>
            <w:vAlign w:val="center"/>
          </w:tcPr>
          <w:p w14:paraId="2478307F"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E930A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sicherheitstechnische und arbeitsmedizinische Betreuung ist nach </w:t>
            </w:r>
            <w:hyperlink r:id="rId90" w:tooltip="DGUV Vorschrift 2" w:history="1">
              <w:r w:rsidRPr="001B3266">
                <w:rPr>
                  <w:rStyle w:val="FakeCharacterStyle"/>
                  <w:rFonts w:ascii="Source Sans 3" w:hAnsi="Source Sans 3"/>
                  <w:color w:val="000000"/>
                  <w:sz w:val="20"/>
                  <w:u w:val="single"/>
                </w:rPr>
                <w:t>DGUV Vorschrift 2</w:t>
              </w:r>
            </w:hyperlink>
            <w:r w:rsidRPr="001B3266">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59FB8F0A"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AB6AD2"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2DBB41"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757298"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BA241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A0724EC" w14:textId="6AA27769"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7F20762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968747D" w14:textId="77777777">
        <w:tc>
          <w:tcPr>
            <w:tcW w:w="15" w:type="dxa"/>
            <w:vMerge/>
            <w:shd w:val="clear" w:color="auto" w:fill="D7EAF9"/>
            <w:vAlign w:val="center"/>
          </w:tcPr>
          <w:p w14:paraId="6BE63C2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A9DCA6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26ABA8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833A5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61FF4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8A7725"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099D2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0DE0143"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FE32DF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050B0C1" w14:textId="77777777">
        <w:trPr>
          <w:trHeight w:hRule="exact" w:val="330"/>
        </w:trPr>
        <w:tc>
          <w:tcPr>
            <w:tcW w:w="15" w:type="dxa"/>
            <w:vMerge w:val="restart"/>
            <w:shd w:val="clear" w:color="auto" w:fill="auto"/>
          </w:tcPr>
          <w:p w14:paraId="4749CC22"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7528FD54"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Aufgaben und der Umfang der Betreuung sind ermittelt. Sie richten sich nach der Anzahl der Beschäftigten und dem gewählten Betreuungsmodell:</w:t>
            </w:r>
          </w:p>
        </w:tc>
        <w:tc>
          <w:tcPr>
            <w:tcW w:w="60" w:type="dxa"/>
            <w:vMerge w:val="restart"/>
            <w:shd w:val="clear" w:color="auto" w:fill="auto"/>
          </w:tcPr>
          <w:p w14:paraId="408B7C92"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36CD06"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642CCE"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17BB91"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83969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D362FA6" w14:textId="75CBE284"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62CEBDB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649B97F" w14:textId="77777777">
        <w:tc>
          <w:tcPr>
            <w:tcW w:w="15" w:type="dxa"/>
            <w:vMerge/>
            <w:shd w:val="clear" w:color="auto" w:fill="auto"/>
          </w:tcPr>
          <w:p w14:paraId="2299BA73"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E929B8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59665EE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53359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3C60E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5EB02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99668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BFFC52D"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E3C31A8"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1172AE1" w14:textId="77777777">
        <w:trPr>
          <w:trHeight w:hRule="exact" w:val="330"/>
        </w:trPr>
        <w:tc>
          <w:tcPr>
            <w:tcW w:w="15" w:type="dxa"/>
            <w:vMerge w:val="restart"/>
            <w:shd w:val="clear" w:color="auto" w:fill="D7EAF9"/>
            <w:vAlign w:val="center"/>
          </w:tcPr>
          <w:p w14:paraId="655E1134"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C6F07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91" w:tooltip="Anlage 1" w:history="1">
              <w:r w:rsidRPr="001B3266">
                <w:rPr>
                  <w:rStyle w:val="FakeCharacterStyle"/>
                  <w:rFonts w:ascii="Source Sans 3" w:hAnsi="Source Sans 3"/>
                  <w:color w:val="000000"/>
                  <w:sz w:val="20"/>
                  <w:u w:val="single"/>
                </w:rPr>
                <w:t>Anlage 1</w:t>
              </w:r>
            </w:hyperlink>
            <w:r w:rsidRPr="001B3266">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3F034F95"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10DEDE"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42DF64"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80B2CE"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585A8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395069F" w14:textId="29BDC6F5"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72BA9A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1734E9A" w14:textId="77777777">
        <w:tc>
          <w:tcPr>
            <w:tcW w:w="15" w:type="dxa"/>
            <w:vMerge/>
            <w:shd w:val="clear" w:color="auto" w:fill="D7EAF9"/>
            <w:vAlign w:val="center"/>
          </w:tcPr>
          <w:p w14:paraId="60D4C5B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DB1DE5C"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BAC6A4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7707F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79F34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762B7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6ED4D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4E9118E"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C53446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9A72FB0" w14:textId="77777777">
        <w:trPr>
          <w:trHeight w:hRule="exact" w:val="330"/>
        </w:trPr>
        <w:tc>
          <w:tcPr>
            <w:tcW w:w="15" w:type="dxa"/>
            <w:vMerge w:val="restart"/>
            <w:shd w:val="clear" w:color="auto" w:fill="auto"/>
          </w:tcPr>
          <w:p w14:paraId="2F9B2C1C"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6EF7F08E"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92" w:tooltip="Anhang 2" w:history="1">
              <w:r w:rsidRPr="001B3266">
                <w:rPr>
                  <w:rStyle w:val="FakeCharacterStyle"/>
                  <w:rFonts w:ascii="Source Sans 3" w:hAnsi="Source Sans 3"/>
                  <w:color w:val="000000"/>
                  <w:sz w:val="20"/>
                  <w:u w:val="single"/>
                </w:rPr>
                <w:t>Anhang 2</w:t>
              </w:r>
            </w:hyperlink>
            <w:r w:rsidRPr="001B3266">
              <w:rPr>
                <w:rStyle w:val="FakeCharacterStyle"/>
                <w:rFonts w:ascii="Source Sans 3" w:hAnsi="Source Sans 3"/>
                <w:color w:val="000000"/>
                <w:sz w:val="20"/>
              </w:rPr>
              <w:t xml:space="preserve"> der DGUV Vorschrift 2. Die Aufgaben und Leistungen sowie der zeitliche Umfang der zusätzlichen betriebsspezifischen Betreuung sind ermittelt und festgelegt (mögliche Aufgabenfelder siehe </w:t>
            </w:r>
            <w:hyperlink r:id="rId93" w:tooltip="Anhang 4" w:history="1">
              <w:r w:rsidRPr="001B3266">
                <w:rPr>
                  <w:rStyle w:val="FakeCharacterStyle"/>
                  <w:rFonts w:ascii="Source Sans 3" w:hAnsi="Source Sans 3"/>
                  <w:color w:val="000000"/>
                  <w:sz w:val="20"/>
                  <w:u w:val="single"/>
                </w:rPr>
                <w:t>Anhang 4</w:t>
              </w:r>
            </w:hyperlink>
            <w:r w:rsidRPr="001B3266">
              <w:rPr>
                <w:rStyle w:val="FakeCharacterStyle"/>
                <w:rFonts w:ascii="Source Sans 3" w:hAnsi="Source Sans 3"/>
                <w:color w:val="000000"/>
                <w:sz w:val="20"/>
              </w:rPr>
              <w:t xml:space="preserve"> der DGUV Vorschrift 2).</w:t>
            </w:r>
          </w:p>
        </w:tc>
        <w:tc>
          <w:tcPr>
            <w:tcW w:w="60" w:type="dxa"/>
            <w:vMerge w:val="restart"/>
            <w:shd w:val="clear" w:color="auto" w:fill="auto"/>
          </w:tcPr>
          <w:p w14:paraId="38D4753E"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A29687"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758C0F"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8B258B"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2C165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062076F" w14:textId="70867925"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6BC402AA"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E4B8805" w14:textId="77777777">
        <w:tc>
          <w:tcPr>
            <w:tcW w:w="15" w:type="dxa"/>
            <w:vMerge/>
            <w:shd w:val="clear" w:color="auto" w:fill="auto"/>
          </w:tcPr>
          <w:p w14:paraId="7DDD5D8F"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05B22F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35A67C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4C20A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8D549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F358A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9E090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8CCB764"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0A4688B"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80449B3" w14:textId="77777777">
        <w:trPr>
          <w:trHeight w:hRule="exact" w:val="330"/>
        </w:trPr>
        <w:tc>
          <w:tcPr>
            <w:tcW w:w="15" w:type="dxa"/>
            <w:vMerge w:val="restart"/>
            <w:shd w:val="clear" w:color="auto" w:fill="D7EAF9"/>
            <w:vAlign w:val="center"/>
          </w:tcPr>
          <w:p w14:paraId="52ADF464"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859297"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Für Betriebe mit bis zu 50 Beschäftigten, die das Unternehmermodell gewählt haben, gilt </w:t>
            </w:r>
            <w:hyperlink r:id="rId94" w:tooltip="Anlage 3" w:history="1">
              <w:r w:rsidRPr="001B3266">
                <w:rPr>
                  <w:rStyle w:val="FakeCharacterStyle"/>
                  <w:rFonts w:ascii="Source Sans 3" w:hAnsi="Source Sans 3"/>
                  <w:color w:val="000000"/>
                  <w:sz w:val="20"/>
                  <w:u w:val="single"/>
                </w:rPr>
                <w:t>Anlage 3</w:t>
              </w:r>
            </w:hyperlink>
            <w:r w:rsidRPr="001B3266">
              <w:rPr>
                <w:rStyle w:val="FakeCharacterStyle"/>
                <w:rFonts w:ascii="Source Sans 3" w:hAnsi="Source Sans 3"/>
                <w:color w:val="000000"/>
                <w:sz w:val="20"/>
              </w:rPr>
              <w:t xml:space="preserve"> der DGUV Vorschrift 2 mit bedarfsorientierter Betreuung.</w:t>
            </w:r>
          </w:p>
          <w:p w14:paraId="7D55AB21"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Ein Grundseminar zum Unternehmermodell wurde absolviert. Ein Aufbauseminar ist organisiert.</w:t>
            </w:r>
          </w:p>
          <w:p w14:paraId="5A930FFE"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Weitere Informationen und anerkannte Seminare zum Unternehmermodell finden Sie unter:</w:t>
            </w:r>
          </w:p>
          <w:p w14:paraId="56D9589E"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6B297AF7"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5F403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2EE914"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B0641A"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FD305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934F703" w14:textId="71E27FF7"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2FF513C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FE17908" w14:textId="77777777">
        <w:tc>
          <w:tcPr>
            <w:tcW w:w="15" w:type="dxa"/>
            <w:vMerge/>
            <w:shd w:val="clear" w:color="auto" w:fill="D7EAF9"/>
            <w:vAlign w:val="center"/>
          </w:tcPr>
          <w:p w14:paraId="078C4FC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CDCCFB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E19A48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CAA5D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49032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0B6F3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B5C48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642566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9F9669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BA9A790" w14:textId="77777777">
        <w:trPr>
          <w:trHeight w:hRule="exact" w:val="330"/>
        </w:trPr>
        <w:tc>
          <w:tcPr>
            <w:tcW w:w="15" w:type="dxa"/>
            <w:vMerge w:val="restart"/>
            <w:shd w:val="clear" w:color="auto" w:fill="auto"/>
          </w:tcPr>
          <w:p w14:paraId="67ED215D"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0F25D77D"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Eine Beratung durch Betriebsarzt und Fachkraft für Arbeitssicherheit hat </w:t>
            </w:r>
            <w:proofErr w:type="spellStart"/>
            <w:r w:rsidRPr="001B3266">
              <w:rPr>
                <w:rStyle w:val="FakeCharacterStyle"/>
                <w:rFonts w:ascii="Source Sans 3" w:hAnsi="Source Sans 3"/>
                <w:color w:val="000000"/>
                <w:sz w:val="20"/>
              </w:rPr>
              <w:t>statt gefunden</w:t>
            </w:r>
            <w:proofErr w:type="spellEnd"/>
            <w:r w:rsidRPr="001B3266">
              <w:rPr>
                <w:rStyle w:val="FakeCharacterStyle"/>
                <w:rFonts w:ascii="Source Sans 3" w:hAnsi="Source Sans 3"/>
                <w:color w:val="000000"/>
                <w:sz w:val="20"/>
              </w:rPr>
              <w:t>.</w:t>
            </w:r>
          </w:p>
        </w:tc>
        <w:tc>
          <w:tcPr>
            <w:tcW w:w="60" w:type="dxa"/>
            <w:vMerge w:val="restart"/>
            <w:shd w:val="clear" w:color="auto" w:fill="auto"/>
          </w:tcPr>
          <w:p w14:paraId="39C87CB3"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64B1E6"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099A59"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732159"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D3251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64250A0" w14:textId="19542CEE"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291BD43B"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22B766D" w14:textId="77777777">
        <w:tc>
          <w:tcPr>
            <w:tcW w:w="15" w:type="dxa"/>
            <w:vMerge/>
            <w:shd w:val="clear" w:color="auto" w:fill="auto"/>
          </w:tcPr>
          <w:p w14:paraId="268E07C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1CCDCD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B4120D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96825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125AE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373FD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98093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9A69072"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76003CDA"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DF698F7" w14:textId="77777777">
        <w:trPr>
          <w:trHeight w:hRule="exact" w:val="330"/>
        </w:trPr>
        <w:tc>
          <w:tcPr>
            <w:tcW w:w="15" w:type="dxa"/>
            <w:vMerge w:val="restart"/>
            <w:shd w:val="clear" w:color="auto" w:fill="D7EAF9"/>
            <w:vAlign w:val="center"/>
          </w:tcPr>
          <w:p w14:paraId="586AF78E"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A7F921"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Ergebnisse sind schriftlich dokumentiert.</w:t>
            </w:r>
          </w:p>
          <w:p w14:paraId="390D18BE"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Mustervorlage: </w:t>
            </w:r>
            <w:hyperlink r:id="rId95" w:tooltip="Aushang Betriebsarzt mit namentlicher Benennung" w:history="1">
              <w:r w:rsidRPr="001B3266">
                <w:rPr>
                  <w:rStyle w:val="FakeCharacterStyle"/>
                  <w:rFonts w:ascii="Source Sans 3" w:hAnsi="Source Sans 3"/>
                  <w:color w:val="000000"/>
                  <w:sz w:val="20"/>
                  <w:u w:val="single"/>
                </w:rPr>
                <w:t>Aushang Betriebsarzt mit namentlicher Benennung</w:t>
              </w:r>
            </w:hyperlink>
          </w:p>
          <w:p w14:paraId="467AFBE0"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Mustervorlage: </w:t>
            </w:r>
            <w:hyperlink r:id="rId96" w:tooltip="Aushang Betriebsarzt ohne namentliche Benennung" w:history="1">
              <w:r w:rsidRPr="001B3266">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771DABD2"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558343"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997171"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A1B633"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D7743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291D924" w14:textId="4D4C6639"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0440EB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93B4A6C" w14:textId="77777777">
        <w:tc>
          <w:tcPr>
            <w:tcW w:w="15" w:type="dxa"/>
            <w:vMerge/>
            <w:shd w:val="clear" w:color="auto" w:fill="D7EAF9"/>
            <w:vAlign w:val="center"/>
          </w:tcPr>
          <w:p w14:paraId="585724E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230993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D72121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2CF10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271F8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F1B8F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52A32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F4A799E"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72889C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243057E" w14:textId="77777777">
        <w:trPr>
          <w:trHeight w:hRule="exact" w:val="45"/>
        </w:trPr>
        <w:tc>
          <w:tcPr>
            <w:tcW w:w="9870" w:type="dxa"/>
            <w:gridSpan w:val="9"/>
            <w:shd w:val="clear" w:color="auto" w:fill="auto"/>
          </w:tcPr>
          <w:p w14:paraId="52A2FFFA"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33042D01" wp14:editId="423F5D8C">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6"/>
                          <a:stretch>
                            <a:fillRect/>
                          </a:stretch>
                        </pic:blipFill>
                        <pic:spPr>
                          <a:xfrm>
                            <a:off x="0" y="0"/>
                            <a:ext cx="6267450" cy="28575"/>
                          </a:xfrm>
                          <a:prstGeom prst="rect">
                            <a:avLst/>
                          </a:prstGeom>
                          <a:noFill/>
                        </pic:spPr>
                      </pic:pic>
                    </a:graphicData>
                  </a:graphic>
                </wp:inline>
              </w:drawing>
            </w:r>
          </w:p>
        </w:tc>
      </w:tr>
    </w:tbl>
    <w:p w14:paraId="70368D49"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04315471" w14:textId="77777777">
        <w:trPr>
          <w:trHeight w:hRule="exact" w:val="360"/>
        </w:trPr>
        <w:tc>
          <w:tcPr>
            <w:tcW w:w="15" w:type="dxa"/>
          </w:tcPr>
          <w:p w14:paraId="77D7138A"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1115963D"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738121F4"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7A9F3C9C" w14:textId="77777777">
        <w:tc>
          <w:tcPr>
            <w:tcW w:w="9870" w:type="dxa"/>
            <w:shd w:val="clear" w:color="auto" w:fill="auto"/>
          </w:tcPr>
          <w:p w14:paraId="3C00829B" w14:textId="77777777" w:rsidR="00BC0171" w:rsidRPr="001B3266" w:rsidRDefault="006E665C" w:rsidP="001B3266">
            <w:pPr>
              <w:pStyle w:val="ParagraphStyle48"/>
              <w:spacing w:line="240" w:lineRule="exact"/>
              <w:rPr>
                <w:rStyle w:val="CharacterStyle34"/>
                <w:rFonts w:ascii="Source Sans 3" w:hAnsi="Source Sans 3"/>
              </w:rPr>
            </w:pPr>
            <w:r w:rsidRPr="001B3266">
              <w:rPr>
                <w:rStyle w:val="CharacterStyle34"/>
                <w:rFonts w:ascii="Source Sans 3" w:hAnsi="Source Sans 3"/>
              </w:rPr>
              <w:t>1. Regelwerkeintrag: DGUV Vorschrift 2 (BG ETEM): Betriebsärzte und Fachkräfte für Arbeitssicherheit, Inhaltsverzeichnis</w:t>
            </w:r>
            <w:r w:rsidRPr="001B3266">
              <w:rPr>
                <w:rStyle w:val="CharacterStyle34"/>
                <w:rFonts w:ascii="Source Sans 3" w:hAnsi="Source Sans 3"/>
              </w:rPr>
              <w:br/>
              <w:t>2. Regelwerkeintrag: DGUV Vorschrift 2 (BG ETEM): Betriebsärzte und Fachkräfte für Arbeitssicherheit, Anlage 1</w:t>
            </w:r>
          </w:p>
        </w:tc>
      </w:tr>
    </w:tbl>
    <w:p w14:paraId="49E537BD" w14:textId="77777777" w:rsidR="00BC0171" w:rsidRPr="001B3266" w:rsidRDefault="00BC0171" w:rsidP="001B3266">
      <w:pPr>
        <w:spacing w:line="240" w:lineRule="exact"/>
        <w:rPr>
          <w:rFonts w:ascii="Source Sans 3" w:hAnsi="Source Sans 3"/>
        </w:rPr>
        <w:sectPr w:rsidR="00BC0171" w:rsidRPr="001B3266">
          <w:headerReference w:type="default" r:id="rId97"/>
          <w:footerReference w:type="default" r:id="rId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5DE822E5" w14:textId="77777777">
        <w:tc>
          <w:tcPr>
            <w:tcW w:w="9870" w:type="dxa"/>
            <w:shd w:val="clear" w:color="auto" w:fill="auto"/>
          </w:tcPr>
          <w:p w14:paraId="79982C4B" w14:textId="77777777" w:rsidR="00BC0171" w:rsidRPr="001B3266" w:rsidRDefault="006E665C" w:rsidP="001B3266">
            <w:pPr>
              <w:pStyle w:val="ParagraphStyle49"/>
              <w:spacing w:line="240" w:lineRule="exact"/>
              <w:rPr>
                <w:rStyle w:val="CharacterStyle35"/>
                <w:rFonts w:ascii="Source Sans 3" w:hAnsi="Source Sans 3"/>
              </w:rPr>
            </w:pPr>
            <w:r w:rsidRPr="001B3266">
              <w:rPr>
                <w:rStyle w:val="CharacterStyle35"/>
                <w:rFonts w:ascii="Source Sans 3" w:hAnsi="Source Sans 3"/>
              </w:rPr>
              <w:lastRenderedPageBreak/>
              <w:t>3. Regelwerkeintrag: DGUV Vorschrift 2 (BG ETEM): Betriebsärzte und Fachkräfte für Arbeitssicherheit, Anhang 4</w:t>
            </w:r>
            <w:r w:rsidRPr="001B3266">
              <w:rPr>
                <w:rStyle w:val="CharacterStyle35"/>
                <w:rFonts w:ascii="Source Sans 3" w:hAnsi="Source Sans 3"/>
              </w:rPr>
              <w:br/>
              <w:t>4. Regelwerkeintrag: DGUV Vorschrift 2 (BG ETEM): Betriebsärzte und Fachkräfte für Arbeitssicherheit, Anhang 2</w:t>
            </w:r>
            <w:r w:rsidRPr="001B3266">
              <w:rPr>
                <w:rStyle w:val="CharacterStyle35"/>
                <w:rFonts w:ascii="Source Sans 3" w:hAnsi="Source Sans 3"/>
              </w:rPr>
              <w:br/>
              <w:t>5. Regelwerkeintrag: DGUV Vorschrift 2 (BG ETEM): Betriebsärzte und Fachkräfte für Arbeitssicherheit, Anlage 3</w:t>
            </w:r>
            <w:r w:rsidRPr="001B3266">
              <w:rPr>
                <w:rStyle w:val="CharacterStyle35"/>
                <w:rFonts w:ascii="Source Sans 3" w:hAnsi="Source Sans 3"/>
              </w:rPr>
              <w:br/>
              <w:t>6. Lokale Datei: handlungshilfen\d006_aushang_betriebsarzt_ohne_namentliche_benennung.docx</w:t>
            </w:r>
            <w:r w:rsidRPr="001B3266">
              <w:rPr>
                <w:rStyle w:val="CharacterStyle35"/>
                <w:rFonts w:ascii="Source Sans 3" w:hAnsi="Source Sans 3"/>
              </w:rPr>
              <w:br/>
              <w:t>7. Lokale Datei: handlungshilfen\d006_aushang_betriebsarzt_mit_namentlicher_benennung.docx</w:t>
            </w:r>
          </w:p>
        </w:tc>
      </w:tr>
    </w:tbl>
    <w:p w14:paraId="2D8F898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5233B998" w14:textId="77777777">
        <w:trPr>
          <w:trHeight w:hRule="exact" w:val="300"/>
        </w:trPr>
        <w:tc>
          <w:tcPr>
            <w:tcW w:w="9870" w:type="dxa"/>
            <w:gridSpan w:val="6"/>
            <w:shd w:val="clear" w:color="auto" w:fill="auto"/>
          </w:tcPr>
          <w:p w14:paraId="769BCDD1"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4A9A15B0" w14:textId="77777777">
        <w:trPr>
          <w:trHeight w:hRule="exact" w:val="345"/>
        </w:trPr>
        <w:tc>
          <w:tcPr>
            <w:tcW w:w="1440" w:type="dxa"/>
            <w:gridSpan w:val="2"/>
            <w:shd w:val="clear" w:color="auto" w:fill="auto"/>
          </w:tcPr>
          <w:p w14:paraId="2563E100"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03BB7C3E" w14:textId="77777777" w:rsidR="00BC0171" w:rsidRPr="001B3266" w:rsidRDefault="00BC0171" w:rsidP="001B3266">
            <w:pPr>
              <w:spacing w:line="240" w:lineRule="exact"/>
              <w:rPr>
                <w:rStyle w:val="FakeCharacterStyle"/>
                <w:rFonts w:ascii="Source Sans 3" w:hAnsi="Source Sans 3"/>
              </w:rPr>
            </w:pPr>
          </w:p>
        </w:tc>
      </w:tr>
      <w:tr w:rsidR="00BC0171" w:rsidRPr="001B3266" w14:paraId="4B10EDD1" w14:textId="77777777">
        <w:trPr>
          <w:trHeight w:hRule="exact" w:val="285"/>
        </w:trPr>
        <w:tc>
          <w:tcPr>
            <w:tcW w:w="9870" w:type="dxa"/>
            <w:gridSpan w:val="6"/>
            <w:shd w:val="clear" w:color="auto" w:fill="auto"/>
          </w:tcPr>
          <w:p w14:paraId="143EDF8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Arbeitssicherheitsgesetz (ASiG), § 2 Bestellung von Betriebsärzten</w:t>
            </w:r>
          </w:p>
        </w:tc>
      </w:tr>
      <w:tr w:rsidR="00BC0171" w:rsidRPr="001B3266" w14:paraId="4C1FB643" w14:textId="77777777">
        <w:trPr>
          <w:trHeight w:hRule="exact" w:val="570"/>
        </w:trPr>
        <w:tc>
          <w:tcPr>
            <w:tcW w:w="9870" w:type="dxa"/>
            <w:gridSpan w:val="6"/>
            <w:shd w:val="clear" w:color="auto" w:fill="auto"/>
          </w:tcPr>
          <w:p w14:paraId="63804D3B"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03E5F200" w14:textId="77777777">
        <w:trPr>
          <w:trHeight w:hRule="exact" w:val="270"/>
        </w:trPr>
        <w:tc>
          <w:tcPr>
            <w:tcW w:w="15" w:type="dxa"/>
          </w:tcPr>
          <w:p w14:paraId="779FFC68"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4FA31A57"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3F365F7C"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23F9F6C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477C3ABB" w14:textId="77777777" w:rsidR="00BC0171" w:rsidRPr="001B3266" w:rsidRDefault="00BC0171" w:rsidP="001B3266">
            <w:pPr>
              <w:spacing w:line="240" w:lineRule="exact"/>
              <w:rPr>
                <w:rStyle w:val="FakeCharacterStyle"/>
                <w:rFonts w:ascii="Source Sans 3" w:hAnsi="Source Sans 3"/>
              </w:rPr>
            </w:pPr>
          </w:p>
        </w:tc>
      </w:tr>
      <w:tr w:rsidR="00BC0171" w:rsidRPr="001B3266" w14:paraId="26A49514" w14:textId="77777777">
        <w:trPr>
          <w:trHeight w:hRule="exact" w:val="1260"/>
        </w:trPr>
        <w:tc>
          <w:tcPr>
            <w:tcW w:w="15" w:type="dxa"/>
          </w:tcPr>
          <w:p w14:paraId="2781AA37"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346BCD0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12F7E175"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568857C8" w14:textId="77777777">
        <w:trPr>
          <w:trHeight w:hRule="exact" w:val="270"/>
        </w:trPr>
        <w:tc>
          <w:tcPr>
            <w:tcW w:w="15" w:type="dxa"/>
          </w:tcPr>
          <w:p w14:paraId="4A90FA07"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36D4C50C"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1B98236B"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3693935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000583EC" w14:textId="77777777">
        <w:trPr>
          <w:trHeight w:hRule="exact" w:val="1110"/>
        </w:trPr>
        <w:tc>
          <w:tcPr>
            <w:tcW w:w="15" w:type="dxa"/>
          </w:tcPr>
          <w:p w14:paraId="479C7211"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57D0CAE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6EA2B372" w14:textId="77777777" w:rsidR="00BC0171" w:rsidRPr="001B3266" w:rsidRDefault="00BC0171" w:rsidP="001B3266">
      <w:pPr>
        <w:spacing w:line="240" w:lineRule="exact"/>
        <w:rPr>
          <w:rFonts w:ascii="Source Sans 3" w:hAnsi="Source Sans 3"/>
        </w:rPr>
        <w:sectPr w:rsidR="00BC0171" w:rsidRPr="001B3266">
          <w:headerReference w:type="default" r:id="rId99"/>
          <w:footerReference w:type="default" r:id="rId1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754696CE" w14:textId="77777777">
        <w:trPr>
          <w:trHeight w:hRule="exact" w:val="360"/>
        </w:trPr>
        <w:tc>
          <w:tcPr>
            <w:tcW w:w="9870" w:type="dxa"/>
            <w:gridSpan w:val="3"/>
            <w:shd w:val="clear" w:color="auto" w:fill="auto"/>
          </w:tcPr>
          <w:p w14:paraId="72CB1DE4"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1. Arbeitsschutzorganisation</w:t>
            </w:r>
          </w:p>
        </w:tc>
      </w:tr>
      <w:tr w:rsidR="00BC0171" w:rsidRPr="001B3266" w14:paraId="17F75DBF" w14:textId="77777777">
        <w:trPr>
          <w:trHeight w:hRule="exact" w:val="360"/>
        </w:trPr>
        <w:tc>
          <w:tcPr>
            <w:tcW w:w="9870" w:type="dxa"/>
            <w:gridSpan w:val="3"/>
            <w:shd w:val="clear" w:color="auto" w:fill="auto"/>
          </w:tcPr>
          <w:p w14:paraId="30145B17"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Unterweisungen der Beschäftigten</w:t>
            </w:r>
          </w:p>
        </w:tc>
      </w:tr>
      <w:tr w:rsidR="00BC0171" w:rsidRPr="001B3266" w14:paraId="7F99BA78" w14:textId="77777777">
        <w:trPr>
          <w:trHeight w:hRule="exact" w:val="345"/>
        </w:trPr>
        <w:tc>
          <w:tcPr>
            <w:tcW w:w="2700" w:type="dxa"/>
            <w:shd w:val="clear" w:color="auto" w:fill="auto"/>
          </w:tcPr>
          <w:p w14:paraId="07D41A71"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6F072169" w14:textId="77777777" w:rsidR="00BC0171" w:rsidRPr="001B3266" w:rsidRDefault="00BC0171" w:rsidP="001B3266">
            <w:pPr>
              <w:spacing w:line="240" w:lineRule="exact"/>
              <w:rPr>
                <w:rStyle w:val="FakeCharacterStyle"/>
                <w:rFonts w:ascii="Source Sans 3" w:hAnsi="Source Sans 3"/>
              </w:rPr>
            </w:pPr>
          </w:p>
        </w:tc>
      </w:tr>
      <w:tr w:rsidR="00BC0171" w:rsidRPr="001B3266" w14:paraId="6B5EC908" w14:textId="77777777">
        <w:tc>
          <w:tcPr>
            <w:tcW w:w="9855" w:type="dxa"/>
            <w:gridSpan w:val="2"/>
            <w:shd w:val="clear" w:color="auto" w:fill="auto"/>
          </w:tcPr>
          <w:p w14:paraId="47937B37"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7FEABCED" w14:textId="77777777" w:rsidR="00BC0171" w:rsidRPr="001B3266" w:rsidRDefault="00BC0171" w:rsidP="001B3266">
            <w:pPr>
              <w:spacing w:line="240" w:lineRule="exact"/>
              <w:rPr>
                <w:rStyle w:val="FakeCharacterStyle"/>
                <w:rFonts w:ascii="Source Sans 3" w:hAnsi="Source Sans 3"/>
              </w:rPr>
            </w:pPr>
          </w:p>
        </w:tc>
      </w:tr>
      <w:tr w:rsidR="00BC0171" w:rsidRPr="001B3266" w14:paraId="44D992C1" w14:textId="77777777">
        <w:trPr>
          <w:trHeight w:hRule="exact" w:val="255"/>
        </w:trPr>
        <w:tc>
          <w:tcPr>
            <w:tcW w:w="9870" w:type="dxa"/>
            <w:gridSpan w:val="3"/>
            <w:shd w:val="clear" w:color="auto" w:fill="auto"/>
          </w:tcPr>
          <w:p w14:paraId="2E531857" w14:textId="77777777" w:rsidR="00BC0171" w:rsidRPr="001B3266" w:rsidRDefault="00BC0171" w:rsidP="001B3266">
            <w:pPr>
              <w:pStyle w:val="ParagraphStyle23"/>
              <w:spacing w:line="240" w:lineRule="exact"/>
              <w:rPr>
                <w:rStyle w:val="FakeCharacterStyle"/>
                <w:rFonts w:ascii="Source Sans 3" w:hAnsi="Source Sans 3"/>
              </w:rPr>
            </w:pPr>
          </w:p>
        </w:tc>
      </w:tr>
    </w:tbl>
    <w:p w14:paraId="69DFC516"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1EA7C0A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898C811"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83FFD4F"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9E57DF7"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41E4466"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832C477"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3E810988" w14:textId="77777777">
        <w:trPr>
          <w:trHeight w:hRule="exact" w:val="330"/>
        </w:trPr>
        <w:tc>
          <w:tcPr>
            <w:tcW w:w="15" w:type="dxa"/>
            <w:vMerge w:val="restart"/>
            <w:shd w:val="clear" w:color="auto" w:fill="D7EAF9"/>
            <w:vAlign w:val="center"/>
          </w:tcPr>
          <w:p w14:paraId="24979693"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784431"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Unterweisungen finden regelmäßig statt, mindestens einmal jährlich (Auszubildende zweimal jährlich).</w:t>
            </w:r>
          </w:p>
          <w:p w14:paraId="2EDCEDE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6C9EC806"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6C6E9D"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DC4E2F"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B0300D"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30276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E659675" w14:textId="06FA88A7"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A49DBC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C5214CA" w14:textId="77777777">
        <w:tc>
          <w:tcPr>
            <w:tcW w:w="15" w:type="dxa"/>
            <w:vMerge/>
            <w:shd w:val="clear" w:color="auto" w:fill="D7EAF9"/>
            <w:vAlign w:val="center"/>
          </w:tcPr>
          <w:p w14:paraId="77576EA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03C40F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2948D1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F6352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60F12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11426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2D81A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2D480EC"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D62A49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D6BD686" w14:textId="77777777">
        <w:trPr>
          <w:trHeight w:hRule="exact" w:val="330"/>
        </w:trPr>
        <w:tc>
          <w:tcPr>
            <w:tcW w:w="15" w:type="dxa"/>
            <w:vMerge w:val="restart"/>
            <w:shd w:val="clear" w:color="auto" w:fill="auto"/>
          </w:tcPr>
          <w:p w14:paraId="73F49007"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0846461F"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Unterweisungen werden bei der Einstellung, bei Veränderungen im Aufgabenbereich, bei der Einführung neuer Arbeitsmittel oder einer neuen Technologie vor Aufnahme der Tätigkeit durchgeführt.</w:t>
            </w:r>
          </w:p>
        </w:tc>
        <w:tc>
          <w:tcPr>
            <w:tcW w:w="60" w:type="dxa"/>
            <w:vMerge w:val="restart"/>
            <w:shd w:val="clear" w:color="auto" w:fill="auto"/>
          </w:tcPr>
          <w:p w14:paraId="0AFCC432"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FF56BB"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AF0FFC"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051E66"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6BFF7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F33DB29" w14:textId="54593061"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236B7B7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A95E7E8" w14:textId="77777777">
        <w:tc>
          <w:tcPr>
            <w:tcW w:w="15" w:type="dxa"/>
            <w:vMerge/>
            <w:shd w:val="clear" w:color="auto" w:fill="auto"/>
          </w:tcPr>
          <w:p w14:paraId="5D11B42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0B396EE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55F430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9AE0C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ADCA1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2FD7F5"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7CC3E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37405A0"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7508B85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96D61B3" w14:textId="77777777">
        <w:trPr>
          <w:trHeight w:hRule="exact" w:val="330"/>
        </w:trPr>
        <w:tc>
          <w:tcPr>
            <w:tcW w:w="15" w:type="dxa"/>
            <w:vMerge w:val="restart"/>
            <w:shd w:val="clear" w:color="auto" w:fill="D7EAF9"/>
            <w:vAlign w:val="center"/>
          </w:tcPr>
          <w:p w14:paraId="13EE8F91"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0670D0"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arbeitsplatz- und aufgabenspezifischen Unterweisungen sind thematisch auf den Arbeitsplatz oder den Aufgabenbereich der Beschäftigten ausgerichtet (Unterweisungshilfe "</w:t>
            </w:r>
            <w:hyperlink r:id="rId101" w:tooltip="PU 007: Unterweisungen planen und durchführen, Titel" w:history="1">
              <w:r w:rsidRPr="001B3266">
                <w:rPr>
                  <w:rStyle w:val="FakeCharacterStyle"/>
                  <w:rFonts w:ascii="Source Sans 3" w:hAnsi="Source Sans 3"/>
                  <w:color w:val="000000"/>
                  <w:sz w:val="20"/>
                  <w:u w:val="single"/>
                </w:rPr>
                <w:t>Unterweisungen planen und durchführen</w:t>
              </w:r>
            </w:hyperlink>
            <w:r w:rsidRPr="001B3266">
              <w:rPr>
                <w:rStyle w:val="FakeCharacterStyle"/>
                <w:rFonts w:ascii="Source Sans 3" w:hAnsi="Source Sans 3"/>
                <w:color w:val="000000"/>
                <w:sz w:val="20"/>
              </w:rPr>
              <w:t>").</w:t>
            </w:r>
          </w:p>
        </w:tc>
        <w:tc>
          <w:tcPr>
            <w:tcW w:w="60" w:type="dxa"/>
            <w:vMerge w:val="restart"/>
            <w:shd w:val="clear" w:color="auto" w:fill="D7EAF9"/>
            <w:vAlign w:val="center"/>
          </w:tcPr>
          <w:p w14:paraId="0C22ABD0"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2612A5"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A613BE"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5024A8"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9B298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6961556" w14:textId="7CA1DE8A"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6BD5B8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4205EAD" w14:textId="77777777">
        <w:tc>
          <w:tcPr>
            <w:tcW w:w="15" w:type="dxa"/>
            <w:vMerge/>
            <w:shd w:val="clear" w:color="auto" w:fill="D7EAF9"/>
            <w:vAlign w:val="center"/>
          </w:tcPr>
          <w:p w14:paraId="3449DC1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08CD31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58BF64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7497A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E9C30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EC68B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7B228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CE794C3"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B42FE3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1D5D4F8" w14:textId="77777777">
        <w:trPr>
          <w:trHeight w:hRule="exact" w:val="330"/>
        </w:trPr>
        <w:tc>
          <w:tcPr>
            <w:tcW w:w="15" w:type="dxa"/>
            <w:vMerge w:val="restart"/>
            <w:shd w:val="clear" w:color="auto" w:fill="auto"/>
          </w:tcPr>
          <w:p w14:paraId="58DCD7A1"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2B4931F4"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durchgeführten Unterweisungen sind schriftlich dokumentiert, z. B. mit Hilfe der </w:t>
            </w:r>
            <w:hyperlink r:id="rId102" w:tooltip="Mustervorlage Unterweisungsnachweis" w:history="1">
              <w:r w:rsidRPr="001B3266">
                <w:rPr>
                  <w:rStyle w:val="FakeCharacterStyle"/>
                  <w:rFonts w:ascii="Source Sans 3" w:hAnsi="Source Sans 3"/>
                  <w:color w:val="000000"/>
                  <w:sz w:val="20"/>
                  <w:u w:val="single"/>
                </w:rPr>
                <w:t>Mustervorlage Unterweisungsnachweis</w:t>
              </w:r>
            </w:hyperlink>
            <w:r w:rsidRPr="001B3266">
              <w:rPr>
                <w:rStyle w:val="FakeCharacterStyle"/>
                <w:rFonts w:ascii="Source Sans 3" w:hAnsi="Source Sans 3"/>
                <w:color w:val="000000"/>
                <w:sz w:val="20"/>
              </w:rPr>
              <w:t>.</w:t>
            </w:r>
          </w:p>
        </w:tc>
        <w:tc>
          <w:tcPr>
            <w:tcW w:w="60" w:type="dxa"/>
            <w:vMerge w:val="restart"/>
            <w:shd w:val="clear" w:color="auto" w:fill="auto"/>
          </w:tcPr>
          <w:p w14:paraId="320E17C9"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B3520F"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5FF3B3"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14E33B"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5E3A0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4E51873" w14:textId="68E34426"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13E7E200"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5DE24A3" w14:textId="77777777">
        <w:tc>
          <w:tcPr>
            <w:tcW w:w="15" w:type="dxa"/>
            <w:vMerge/>
            <w:shd w:val="clear" w:color="auto" w:fill="auto"/>
          </w:tcPr>
          <w:p w14:paraId="4358060F"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22ED50B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53EE34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A1463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0EE99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24489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023AB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493B1EE"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11DF8C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C6368BE" w14:textId="77777777">
        <w:trPr>
          <w:trHeight w:hRule="exact" w:val="45"/>
        </w:trPr>
        <w:tc>
          <w:tcPr>
            <w:tcW w:w="9870" w:type="dxa"/>
            <w:gridSpan w:val="9"/>
            <w:shd w:val="clear" w:color="auto" w:fill="auto"/>
          </w:tcPr>
          <w:p w14:paraId="46307774"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13F4AA11" wp14:editId="2C2CF85D">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6"/>
                          <a:stretch>
                            <a:fillRect/>
                          </a:stretch>
                        </pic:blipFill>
                        <pic:spPr>
                          <a:xfrm>
                            <a:off x="0" y="0"/>
                            <a:ext cx="6267450" cy="28575"/>
                          </a:xfrm>
                          <a:prstGeom prst="rect">
                            <a:avLst/>
                          </a:prstGeom>
                          <a:noFill/>
                        </pic:spPr>
                      </pic:pic>
                    </a:graphicData>
                  </a:graphic>
                </wp:inline>
              </w:drawing>
            </w:r>
          </w:p>
        </w:tc>
      </w:tr>
    </w:tbl>
    <w:p w14:paraId="1CB6256E"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7BE79681" w14:textId="77777777">
        <w:trPr>
          <w:trHeight w:hRule="exact" w:val="345"/>
        </w:trPr>
        <w:tc>
          <w:tcPr>
            <w:tcW w:w="15" w:type="dxa"/>
          </w:tcPr>
          <w:p w14:paraId="12C6AFBA"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6B501FF9"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7E85C739"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38F75771" w14:textId="77777777">
        <w:tc>
          <w:tcPr>
            <w:tcW w:w="9870" w:type="dxa"/>
            <w:shd w:val="clear" w:color="auto" w:fill="auto"/>
          </w:tcPr>
          <w:p w14:paraId="6D38D95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DGUV Vorschrift 1: Grundsätze der Prävention, § 4 Unterweisung der Versicherten</w:t>
            </w:r>
            <w:r w:rsidRPr="001B3266">
              <w:rPr>
                <w:rStyle w:val="CharacterStyle28"/>
                <w:rFonts w:ascii="Source Sans 3" w:hAnsi="Source Sans 3"/>
              </w:rPr>
              <w:br/>
              <w:t>2. Regelwerkeintrag: PU 007: Unterweisungen planen und durchführen, Titel</w:t>
            </w:r>
            <w:r w:rsidRPr="001B3266">
              <w:rPr>
                <w:rStyle w:val="CharacterStyle28"/>
                <w:rFonts w:ascii="Source Sans 3" w:hAnsi="Source Sans 3"/>
              </w:rPr>
              <w:br/>
              <w:t>3. Lokale Datei: handlungshilfen\unterweisungsnachweis-muster.docx</w:t>
            </w:r>
          </w:p>
        </w:tc>
      </w:tr>
    </w:tbl>
    <w:p w14:paraId="03E26CBC"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55E51DFD" w14:textId="77777777">
        <w:trPr>
          <w:trHeight w:hRule="exact" w:val="300"/>
        </w:trPr>
        <w:tc>
          <w:tcPr>
            <w:tcW w:w="9870" w:type="dxa"/>
            <w:gridSpan w:val="6"/>
            <w:shd w:val="clear" w:color="auto" w:fill="auto"/>
          </w:tcPr>
          <w:p w14:paraId="2072243E"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5F68B60B" w14:textId="77777777">
        <w:trPr>
          <w:trHeight w:hRule="exact" w:val="345"/>
        </w:trPr>
        <w:tc>
          <w:tcPr>
            <w:tcW w:w="1440" w:type="dxa"/>
            <w:gridSpan w:val="2"/>
            <w:shd w:val="clear" w:color="auto" w:fill="auto"/>
          </w:tcPr>
          <w:p w14:paraId="51BC46FB"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3EFBDD61" w14:textId="77777777" w:rsidR="00BC0171" w:rsidRPr="001B3266" w:rsidRDefault="00BC0171" w:rsidP="001B3266">
            <w:pPr>
              <w:spacing w:line="240" w:lineRule="exact"/>
              <w:rPr>
                <w:rStyle w:val="FakeCharacterStyle"/>
                <w:rFonts w:ascii="Source Sans 3" w:hAnsi="Source Sans 3"/>
              </w:rPr>
            </w:pPr>
          </w:p>
        </w:tc>
      </w:tr>
      <w:tr w:rsidR="00BC0171" w:rsidRPr="001B3266" w14:paraId="178F700A" w14:textId="77777777">
        <w:trPr>
          <w:trHeight w:hRule="exact" w:val="270"/>
        </w:trPr>
        <w:tc>
          <w:tcPr>
            <w:tcW w:w="9870" w:type="dxa"/>
            <w:gridSpan w:val="6"/>
            <w:shd w:val="clear" w:color="auto" w:fill="auto"/>
          </w:tcPr>
          <w:p w14:paraId="4F1C9BB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1: Grundsätze der Prävention , Inhalt</w:t>
            </w:r>
          </w:p>
        </w:tc>
      </w:tr>
      <w:tr w:rsidR="00BC0171" w:rsidRPr="001B3266" w14:paraId="0014BB1B" w14:textId="77777777">
        <w:trPr>
          <w:trHeight w:hRule="exact" w:val="270"/>
        </w:trPr>
        <w:tc>
          <w:tcPr>
            <w:tcW w:w="9870" w:type="dxa"/>
            <w:gridSpan w:val="6"/>
            <w:shd w:val="clear" w:color="auto" w:fill="auto"/>
          </w:tcPr>
          <w:p w14:paraId="74C9E2F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Arbeitsschutzgesetz (ArbSchG), Inhaltsverzeichnis</w:t>
            </w:r>
          </w:p>
        </w:tc>
      </w:tr>
      <w:tr w:rsidR="00BC0171" w:rsidRPr="001B3266" w14:paraId="5107EABE" w14:textId="77777777">
        <w:trPr>
          <w:trHeight w:hRule="exact" w:val="285"/>
        </w:trPr>
        <w:tc>
          <w:tcPr>
            <w:tcW w:w="9870" w:type="dxa"/>
            <w:gridSpan w:val="6"/>
            <w:shd w:val="clear" w:color="auto" w:fill="auto"/>
          </w:tcPr>
          <w:p w14:paraId="365AB61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Regel 100-001: Grundsätze der Prävention</w:t>
            </w:r>
          </w:p>
        </w:tc>
      </w:tr>
      <w:tr w:rsidR="00BC0171" w:rsidRPr="001B3266" w14:paraId="29526894" w14:textId="77777777">
        <w:trPr>
          <w:trHeight w:hRule="exact" w:val="570"/>
        </w:trPr>
        <w:tc>
          <w:tcPr>
            <w:tcW w:w="9870" w:type="dxa"/>
            <w:gridSpan w:val="6"/>
            <w:shd w:val="clear" w:color="auto" w:fill="auto"/>
          </w:tcPr>
          <w:p w14:paraId="37C55B75"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7333C7C4" w14:textId="77777777">
        <w:trPr>
          <w:trHeight w:hRule="exact" w:val="270"/>
        </w:trPr>
        <w:tc>
          <w:tcPr>
            <w:tcW w:w="15" w:type="dxa"/>
          </w:tcPr>
          <w:p w14:paraId="5982BDC5"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07B71DC4"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16FD8A99"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17BAD15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74FEEF6B" w14:textId="77777777" w:rsidR="00BC0171" w:rsidRPr="001B3266" w:rsidRDefault="00BC0171" w:rsidP="001B3266">
            <w:pPr>
              <w:spacing w:line="240" w:lineRule="exact"/>
              <w:rPr>
                <w:rStyle w:val="FakeCharacterStyle"/>
                <w:rFonts w:ascii="Source Sans 3" w:hAnsi="Source Sans 3"/>
              </w:rPr>
            </w:pPr>
          </w:p>
        </w:tc>
      </w:tr>
      <w:tr w:rsidR="00BC0171" w:rsidRPr="001B3266" w14:paraId="640258E4" w14:textId="77777777">
        <w:trPr>
          <w:trHeight w:hRule="exact" w:val="1260"/>
        </w:trPr>
        <w:tc>
          <w:tcPr>
            <w:tcW w:w="15" w:type="dxa"/>
          </w:tcPr>
          <w:p w14:paraId="248399A0"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67A9467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49190C1A"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4C8F4A0A" w14:textId="77777777">
        <w:trPr>
          <w:trHeight w:hRule="exact" w:val="270"/>
        </w:trPr>
        <w:tc>
          <w:tcPr>
            <w:tcW w:w="15" w:type="dxa"/>
          </w:tcPr>
          <w:p w14:paraId="60F22326"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443B639D"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35694CB6"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23B0B15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2325DE52" w14:textId="77777777">
        <w:trPr>
          <w:trHeight w:hRule="exact" w:val="1110"/>
        </w:trPr>
        <w:tc>
          <w:tcPr>
            <w:tcW w:w="15" w:type="dxa"/>
          </w:tcPr>
          <w:p w14:paraId="301844C4"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2E12D29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7ECEC61A" w14:textId="77777777" w:rsidR="00BC0171" w:rsidRPr="001B3266" w:rsidRDefault="00BC0171" w:rsidP="001B3266">
      <w:pPr>
        <w:spacing w:line="240" w:lineRule="exact"/>
        <w:rPr>
          <w:rFonts w:ascii="Source Sans 3" w:hAnsi="Source Sans 3"/>
        </w:rPr>
        <w:sectPr w:rsidR="00BC0171" w:rsidRPr="001B3266">
          <w:headerReference w:type="default" r:id="rId103"/>
          <w:footerReference w:type="default" r:id="rId1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663E487F" w14:textId="77777777">
        <w:trPr>
          <w:trHeight w:hRule="exact" w:val="360"/>
        </w:trPr>
        <w:tc>
          <w:tcPr>
            <w:tcW w:w="9870" w:type="dxa"/>
            <w:gridSpan w:val="3"/>
            <w:shd w:val="clear" w:color="auto" w:fill="auto"/>
          </w:tcPr>
          <w:p w14:paraId="5D92DD3D"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1. Arbeitsschutzorganisation</w:t>
            </w:r>
          </w:p>
        </w:tc>
      </w:tr>
      <w:tr w:rsidR="00BC0171" w:rsidRPr="001B3266" w14:paraId="2DA591B0" w14:textId="77777777">
        <w:trPr>
          <w:trHeight w:hRule="exact" w:val="360"/>
        </w:trPr>
        <w:tc>
          <w:tcPr>
            <w:tcW w:w="9870" w:type="dxa"/>
            <w:gridSpan w:val="3"/>
            <w:shd w:val="clear" w:color="auto" w:fill="auto"/>
          </w:tcPr>
          <w:p w14:paraId="7E701A15"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Zeitarbeit</w:t>
            </w:r>
          </w:p>
        </w:tc>
      </w:tr>
      <w:tr w:rsidR="00BC0171" w:rsidRPr="001B3266" w14:paraId="196B5407" w14:textId="77777777">
        <w:trPr>
          <w:trHeight w:hRule="exact" w:val="345"/>
        </w:trPr>
        <w:tc>
          <w:tcPr>
            <w:tcW w:w="2700" w:type="dxa"/>
            <w:shd w:val="clear" w:color="auto" w:fill="auto"/>
          </w:tcPr>
          <w:p w14:paraId="43D2E2BB"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0C50F8F4" w14:textId="77777777" w:rsidR="00BC0171" w:rsidRPr="001B3266" w:rsidRDefault="00BC0171" w:rsidP="001B3266">
            <w:pPr>
              <w:spacing w:line="240" w:lineRule="exact"/>
              <w:rPr>
                <w:rStyle w:val="FakeCharacterStyle"/>
                <w:rFonts w:ascii="Source Sans 3" w:hAnsi="Source Sans 3"/>
              </w:rPr>
            </w:pPr>
          </w:p>
        </w:tc>
      </w:tr>
      <w:tr w:rsidR="00BC0171" w:rsidRPr="001B3266" w14:paraId="25C5A24A" w14:textId="77777777">
        <w:tc>
          <w:tcPr>
            <w:tcW w:w="9855" w:type="dxa"/>
            <w:gridSpan w:val="2"/>
            <w:shd w:val="clear" w:color="auto" w:fill="auto"/>
          </w:tcPr>
          <w:p w14:paraId="45834A8A"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Mangelhafte organisatorische Regelungen</w:t>
            </w:r>
          </w:p>
        </w:tc>
        <w:tc>
          <w:tcPr>
            <w:tcW w:w="15" w:type="dxa"/>
          </w:tcPr>
          <w:p w14:paraId="58CF5A3C" w14:textId="77777777" w:rsidR="00BC0171" w:rsidRPr="001B3266" w:rsidRDefault="00BC0171" w:rsidP="001B3266">
            <w:pPr>
              <w:spacing w:line="240" w:lineRule="exact"/>
              <w:rPr>
                <w:rStyle w:val="FakeCharacterStyle"/>
                <w:rFonts w:ascii="Source Sans 3" w:hAnsi="Source Sans 3"/>
              </w:rPr>
            </w:pPr>
          </w:p>
        </w:tc>
      </w:tr>
      <w:tr w:rsidR="00BC0171" w:rsidRPr="001B3266" w14:paraId="6CA60AE1" w14:textId="77777777">
        <w:trPr>
          <w:trHeight w:hRule="exact" w:val="240"/>
        </w:trPr>
        <w:tc>
          <w:tcPr>
            <w:tcW w:w="9870" w:type="dxa"/>
            <w:gridSpan w:val="3"/>
            <w:shd w:val="clear" w:color="auto" w:fill="auto"/>
          </w:tcPr>
          <w:p w14:paraId="29EFB957" w14:textId="77777777" w:rsidR="00BC0171" w:rsidRPr="001B3266" w:rsidRDefault="00BC0171" w:rsidP="001B3266">
            <w:pPr>
              <w:pStyle w:val="ParagraphStyle23"/>
              <w:spacing w:line="240" w:lineRule="exact"/>
              <w:rPr>
                <w:rStyle w:val="FakeCharacterStyle"/>
                <w:rFonts w:ascii="Source Sans 3" w:hAnsi="Source Sans 3"/>
              </w:rPr>
            </w:pPr>
          </w:p>
        </w:tc>
      </w:tr>
    </w:tbl>
    <w:p w14:paraId="38FC567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366C5C9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38F0A3F"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188F0FF"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D9245DE"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F8F50AE"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81706CA"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203E3823" w14:textId="77777777">
        <w:trPr>
          <w:trHeight w:hRule="exact" w:val="330"/>
        </w:trPr>
        <w:tc>
          <w:tcPr>
            <w:tcW w:w="15" w:type="dxa"/>
            <w:vMerge w:val="restart"/>
            <w:shd w:val="clear" w:color="auto" w:fill="D7EAF9"/>
            <w:vAlign w:val="center"/>
          </w:tcPr>
          <w:p w14:paraId="76289ADD"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CA0F3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Ein Anforderungsprofil für die Tätigkeit hinsichtlich Qualifikation und Erfahrungsprofil der Zeitarbeitnehmer ist festgehalten.</w:t>
            </w:r>
          </w:p>
        </w:tc>
        <w:tc>
          <w:tcPr>
            <w:tcW w:w="60" w:type="dxa"/>
            <w:vMerge w:val="restart"/>
            <w:shd w:val="clear" w:color="auto" w:fill="D7EAF9"/>
            <w:vAlign w:val="center"/>
          </w:tcPr>
          <w:p w14:paraId="78B67F6D"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437F9F"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83B687"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FE22A0"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8315D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2E9980B" w14:textId="71BA54EC"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67ACE0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CFBC4B6" w14:textId="77777777">
        <w:tc>
          <w:tcPr>
            <w:tcW w:w="15" w:type="dxa"/>
            <w:vMerge/>
            <w:shd w:val="clear" w:color="auto" w:fill="D7EAF9"/>
            <w:vAlign w:val="center"/>
          </w:tcPr>
          <w:p w14:paraId="0DFC518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3D0BEC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A3483A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AAAA6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5909D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DC3D4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27860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64DFEC7"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9340DA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DA5AACB" w14:textId="77777777">
        <w:trPr>
          <w:trHeight w:hRule="exact" w:val="330"/>
        </w:trPr>
        <w:tc>
          <w:tcPr>
            <w:tcW w:w="15" w:type="dxa"/>
            <w:vMerge w:val="restart"/>
            <w:shd w:val="clear" w:color="auto" w:fill="auto"/>
          </w:tcPr>
          <w:p w14:paraId="71B6512E"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7A555475"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36960B5C"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3E8FD4"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2095D4"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20A960"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0EAD0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F10C7A0" w14:textId="1458C9E3"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61C7160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40B5217" w14:textId="77777777">
        <w:tc>
          <w:tcPr>
            <w:tcW w:w="15" w:type="dxa"/>
            <w:vMerge/>
            <w:shd w:val="clear" w:color="auto" w:fill="auto"/>
          </w:tcPr>
          <w:p w14:paraId="4795FED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05D864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EF5DA7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C9E9C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1B6C1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0D6EB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5C3DB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BB85EFD"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B20CAA8"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6E147C3" w14:textId="77777777">
        <w:trPr>
          <w:trHeight w:hRule="exact" w:val="15"/>
        </w:trPr>
        <w:tc>
          <w:tcPr>
            <w:tcW w:w="15" w:type="dxa"/>
            <w:vMerge w:val="restart"/>
            <w:shd w:val="clear" w:color="auto" w:fill="D7EAF9"/>
            <w:vAlign w:val="center"/>
          </w:tcPr>
          <w:p w14:paraId="71592BFF"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04F9C85B"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7D880221"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C6993B"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F16658"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F005C0"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C19710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71261C0" w14:textId="2D45CF86"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773CE9C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542E0C4" w14:textId="77777777">
        <w:trPr>
          <w:trHeight w:val="240"/>
        </w:trPr>
        <w:tc>
          <w:tcPr>
            <w:tcW w:w="15" w:type="dxa"/>
            <w:vMerge/>
            <w:shd w:val="clear" w:color="auto" w:fill="D7EAF9"/>
            <w:vAlign w:val="center"/>
          </w:tcPr>
          <w:p w14:paraId="3B8B0757"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5FA5660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6748EB9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821AA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445D1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B51E72"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D5DA706"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4CDD6014"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63BBC35E" w14:textId="77777777" w:rsidR="00BC0171" w:rsidRPr="001B3266" w:rsidRDefault="00BC0171" w:rsidP="001B3266">
            <w:pPr>
              <w:spacing w:line="240" w:lineRule="exact"/>
              <w:rPr>
                <w:rStyle w:val="FakeCharacterStyle"/>
                <w:rFonts w:ascii="Source Sans 3" w:hAnsi="Source Sans 3"/>
              </w:rPr>
            </w:pPr>
          </w:p>
        </w:tc>
      </w:tr>
      <w:tr w:rsidR="00BC0171" w:rsidRPr="001B3266" w14:paraId="5A2120F5" w14:textId="77777777">
        <w:tc>
          <w:tcPr>
            <w:tcW w:w="15" w:type="dxa"/>
            <w:vMerge/>
            <w:shd w:val="clear" w:color="auto" w:fill="D7EAF9"/>
            <w:vAlign w:val="center"/>
          </w:tcPr>
          <w:p w14:paraId="61B57D1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A8CDCE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9038C4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29F52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AFE10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593C3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68B086"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F48DFA5"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9B89B0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552517E" w14:textId="77777777">
        <w:trPr>
          <w:trHeight w:hRule="exact" w:val="330"/>
        </w:trPr>
        <w:tc>
          <w:tcPr>
            <w:tcW w:w="15" w:type="dxa"/>
            <w:vMerge w:val="restart"/>
            <w:shd w:val="clear" w:color="auto" w:fill="auto"/>
          </w:tcPr>
          <w:p w14:paraId="43FA2BAC"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6F6A4910"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Der Arbeitnehmerüberlassungsvertrag enthält Regelungen über:</w:t>
            </w:r>
            <w:r w:rsidRPr="001B3266">
              <w:rPr>
                <w:rStyle w:val="FakeCharacterStyle"/>
                <w:rFonts w:ascii="Source Sans 3" w:hAnsi="Source Sans 3"/>
                <w:color w:val="000000"/>
                <w:sz w:val="20"/>
              </w:rPr>
              <w:br/>
              <w:t>- die erforderliche Qualifikation des Zeitarbeitnehmers,</w:t>
            </w:r>
            <w:r w:rsidRPr="001B3266">
              <w:rPr>
                <w:rStyle w:val="FakeCharacterStyle"/>
                <w:rFonts w:ascii="Source Sans 3" w:hAnsi="Source Sans 3"/>
                <w:color w:val="000000"/>
                <w:sz w:val="20"/>
              </w:rPr>
              <w:br/>
              <w:t xml:space="preserve">- die für die jeweilige Stelle erforderliche arbeitsmedizinische Vorsorge, </w:t>
            </w:r>
            <w:r w:rsidRPr="001B3266">
              <w:rPr>
                <w:rStyle w:val="FakeCharacterStyle"/>
                <w:rFonts w:ascii="Source Sans 3" w:hAnsi="Source Sans 3"/>
                <w:color w:val="000000"/>
                <w:sz w:val="20"/>
              </w:rPr>
              <w:br/>
              <w:t xml:space="preserve">- die notwendige PSA und </w:t>
            </w:r>
            <w:r w:rsidRPr="001B3266">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5B81D403"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AF51D5"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E30A95"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19C46F"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9182A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B4F3B6E" w14:textId="6A371B26"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59A7CC3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522BD5B" w14:textId="77777777">
        <w:tc>
          <w:tcPr>
            <w:tcW w:w="15" w:type="dxa"/>
            <w:vMerge/>
            <w:shd w:val="clear" w:color="auto" w:fill="auto"/>
          </w:tcPr>
          <w:p w14:paraId="120D1DC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C3B137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1665F0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57414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6FA56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27F51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F178E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0B8E2B8"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FDE7B08"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F3E790B" w14:textId="77777777">
        <w:trPr>
          <w:trHeight w:hRule="exact" w:val="330"/>
        </w:trPr>
        <w:tc>
          <w:tcPr>
            <w:tcW w:w="15" w:type="dxa"/>
            <w:vMerge w:val="restart"/>
            <w:shd w:val="clear" w:color="auto" w:fill="D7EAF9"/>
            <w:vAlign w:val="center"/>
          </w:tcPr>
          <w:p w14:paraId="30C72D51"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224D6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Mit dem Zeitarbeitsunternehmen sind die Arbeitsbedingungen, die Schnittstellen und Zuständigkeiten festgelegt.</w:t>
            </w:r>
          </w:p>
        </w:tc>
        <w:tc>
          <w:tcPr>
            <w:tcW w:w="60" w:type="dxa"/>
            <w:vMerge w:val="restart"/>
            <w:shd w:val="clear" w:color="auto" w:fill="D7EAF9"/>
            <w:vAlign w:val="center"/>
          </w:tcPr>
          <w:p w14:paraId="13010FA3"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C1AD2B"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1D1300"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6ED2AB"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94EAF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F0822AA" w14:textId="5F1967FB"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1626881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8DC2601" w14:textId="77777777">
        <w:tc>
          <w:tcPr>
            <w:tcW w:w="15" w:type="dxa"/>
            <w:vMerge/>
            <w:shd w:val="clear" w:color="auto" w:fill="D7EAF9"/>
            <w:vAlign w:val="center"/>
          </w:tcPr>
          <w:p w14:paraId="7AB693C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950320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49B1BD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86F76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CDA8B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CD87C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DE084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8EF52DF"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04B03C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AFC83E6" w14:textId="77777777">
        <w:trPr>
          <w:trHeight w:hRule="exact" w:val="330"/>
        </w:trPr>
        <w:tc>
          <w:tcPr>
            <w:tcW w:w="15" w:type="dxa"/>
            <w:vMerge w:val="restart"/>
            <w:shd w:val="clear" w:color="auto" w:fill="auto"/>
          </w:tcPr>
          <w:p w14:paraId="60AAF038"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18CE77DA"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Zeitarbeitnehmer werden in alle Maßnahmen des Arbeits- und Gesundheitsschutzes eingebunden.</w:t>
            </w:r>
          </w:p>
        </w:tc>
        <w:tc>
          <w:tcPr>
            <w:tcW w:w="60" w:type="dxa"/>
            <w:vMerge w:val="restart"/>
            <w:shd w:val="clear" w:color="auto" w:fill="auto"/>
          </w:tcPr>
          <w:p w14:paraId="43D8A210"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CE1EAB"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7B84AD"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9DB2AC"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DC317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961CEC4" w14:textId="6CB6E697"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0845DB58"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69C39B2" w14:textId="77777777">
        <w:tc>
          <w:tcPr>
            <w:tcW w:w="15" w:type="dxa"/>
            <w:vMerge/>
            <w:shd w:val="clear" w:color="auto" w:fill="auto"/>
          </w:tcPr>
          <w:p w14:paraId="445D12F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1ACF2F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2F266F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640AA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F8D5F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3490B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A164B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6A2D52C"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FD8AE1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F8CBB89" w14:textId="77777777">
        <w:trPr>
          <w:trHeight w:hRule="exact" w:val="15"/>
        </w:trPr>
        <w:tc>
          <w:tcPr>
            <w:tcW w:w="15" w:type="dxa"/>
            <w:vMerge w:val="restart"/>
            <w:shd w:val="clear" w:color="auto" w:fill="D7EAF9"/>
            <w:vAlign w:val="center"/>
          </w:tcPr>
          <w:p w14:paraId="525E2D1E"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01F5AE5F"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492F1727"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980631"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325A2C"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BA11B1"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C45869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24A5B00" w14:textId="3FB929F7"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3991F5B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C7427D0" w14:textId="77777777">
        <w:trPr>
          <w:trHeight w:val="240"/>
        </w:trPr>
        <w:tc>
          <w:tcPr>
            <w:tcW w:w="15" w:type="dxa"/>
            <w:vMerge/>
            <w:shd w:val="clear" w:color="auto" w:fill="D7EAF9"/>
            <w:vAlign w:val="center"/>
          </w:tcPr>
          <w:p w14:paraId="45033DE0"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2869A2A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77929AB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455BF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E58FF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D08E8E"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5F9D4A5"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0C5FAFD6"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4DE95BD0" w14:textId="77777777" w:rsidR="00BC0171" w:rsidRPr="001B3266" w:rsidRDefault="00BC0171" w:rsidP="001B3266">
            <w:pPr>
              <w:spacing w:line="240" w:lineRule="exact"/>
              <w:rPr>
                <w:rStyle w:val="FakeCharacterStyle"/>
                <w:rFonts w:ascii="Source Sans 3" w:hAnsi="Source Sans 3"/>
              </w:rPr>
            </w:pPr>
          </w:p>
        </w:tc>
      </w:tr>
      <w:tr w:rsidR="00BC0171" w:rsidRPr="001B3266" w14:paraId="0EB87AC0" w14:textId="77777777">
        <w:tc>
          <w:tcPr>
            <w:tcW w:w="15" w:type="dxa"/>
            <w:vMerge/>
            <w:shd w:val="clear" w:color="auto" w:fill="D7EAF9"/>
            <w:vAlign w:val="center"/>
          </w:tcPr>
          <w:p w14:paraId="5F28039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D1EBE6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F7C3E2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684C5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462D2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3E1E4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1D95F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B0DFED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2F6521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B2DFD66" w14:textId="77777777">
        <w:trPr>
          <w:trHeight w:hRule="exact" w:val="45"/>
        </w:trPr>
        <w:tc>
          <w:tcPr>
            <w:tcW w:w="9870" w:type="dxa"/>
            <w:gridSpan w:val="9"/>
            <w:shd w:val="clear" w:color="auto" w:fill="auto"/>
          </w:tcPr>
          <w:p w14:paraId="5649E048"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5440C560" wp14:editId="53E0D98D">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6"/>
                          <a:stretch>
                            <a:fillRect/>
                          </a:stretch>
                        </pic:blipFill>
                        <pic:spPr>
                          <a:xfrm>
                            <a:off x="0" y="0"/>
                            <a:ext cx="6267450" cy="28575"/>
                          </a:xfrm>
                          <a:prstGeom prst="rect">
                            <a:avLst/>
                          </a:prstGeom>
                          <a:noFill/>
                        </pic:spPr>
                      </pic:pic>
                    </a:graphicData>
                  </a:graphic>
                </wp:inline>
              </w:drawing>
            </w:r>
          </w:p>
        </w:tc>
      </w:tr>
    </w:tbl>
    <w:p w14:paraId="5E5F2AB0"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2123F631" w14:textId="77777777">
        <w:trPr>
          <w:trHeight w:hRule="exact" w:val="345"/>
        </w:trPr>
        <w:tc>
          <w:tcPr>
            <w:tcW w:w="1440" w:type="dxa"/>
            <w:gridSpan w:val="2"/>
            <w:shd w:val="clear" w:color="auto" w:fill="auto"/>
          </w:tcPr>
          <w:p w14:paraId="03F58CDD"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7E29B57A" w14:textId="77777777" w:rsidR="00BC0171" w:rsidRPr="001B3266" w:rsidRDefault="00BC0171" w:rsidP="001B3266">
            <w:pPr>
              <w:spacing w:line="240" w:lineRule="exact"/>
              <w:rPr>
                <w:rStyle w:val="FakeCharacterStyle"/>
                <w:rFonts w:ascii="Source Sans 3" w:hAnsi="Source Sans 3"/>
              </w:rPr>
            </w:pPr>
          </w:p>
        </w:tc>
      </w:tr>
      <w:tr w:rsidR="00BC0171" w:rsidRPr="001B3266" w14:paraId="0C2E1D2B" w14:textId="77777777">
        <w:trPr>
          <w:trHeight w:hRule="exact" w:val="270"/>
        </w:trPr>
        <w:tc>
          <w:tcPr>
            <w:tcW w:w="9870" w:type="dxa"/>
            <w:gridSpan w:val="6"/>
            <w:shd w:val="clear" w:color="auto" w:fill="auto"/>
          </w:tcPr>
          <w:p w14:paraId="7BA88CC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Arbeitsschutzgesetz (ArbSchG), Inhaltsverzeichnis</w:t>
            </w:r>
          </w:p>
        </w:tc>
      </w:tr>
      <w:tr w:rsidR="00BC0171" w:rsidRPr="001B3266" w14:paraId="0788421A" w14:textId="77777777">
        <w:trPr>
          <w:trHeight w:hRule="exact" w:val="270"/>
        </w:trPr>
        <w:tc>
          <w:tcPr>
            <w:tcW w:w="9870" w:type="dxa"/>
            <w:gridSpan w:val="6"/>
            <w:shd w:val="clear" w:color="auto" w:fill="auto"/>
          </w:tcPr>
          <w:p w14:paraId="6021B0C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Arbeitsschutzgesetz (ArbSchG), § 8 Zusammenarbeit mehrerer Arbeitgeber</w:t>
            </w:r>
          </w:p>
        </w:tc>
      </w:tr>
      <w:tr w:rsidR="00BC0171" w:rsidRPr="001B3266" w14:paraId="282F7164" w14:textId="77777777">
        <w:trPr>
          <w:trHeight w:hRule="exact" w:val="585"/>
        </w:trPr>
        <w:tc>
          <w:tcPr>
            <w:tcW w:w="9870" w:type="dxa"/>
            <w:gridSpan w:val="6"/>
            <w:shd w:val="clear" w:color="auto" w:fill="auto"/>
          </w:tcPr>
          <w:p w14:paraId="115C9792"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35F159E4" w14:textId="77777777">
        <w:trPr>
          <w:trHeight w:hRule="exact" w:val="270"/>
        </w:trPr>
        <w:tc>
          <w:tcPr>
            <w:tcW w:w="15" w:type="dxa"/>
          </w:tcPr>
          <w:p w14:paraId="3F1DC964"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74C3E6C7"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1A795E40"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3D217DC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48E28ABD" w14:textId="77777777" w:rsidR="00BC0171" w:rsidRPr="001B3266" w:rsidRDefault="00BC0171" w:rsidP="001B3266">
            <w:pPr>
              <w:spacing w:line="240" w:lineRule="exact"/>
              <w:rPr>
                <w:rStyle w:val="FakeCharacterStyle"/>
                <w:rFonts w:ascii="Source Sans 3" w:hAnsi="Source Sans 3"/>
              </w:rPr>
            </w:pPr>
          </w:p>
        </w:tc>
      </w:tr>
      <w:tr w:rsidR="00BC0171" w:rsidRPr="001B3266" w14:paraId="120762EC" w14:textId="77777777">
        <w:trPr>
          <w:trHeight w:hRule="exact" w:val="1245"/>
        </w:trPr>
        <w:tc>
          <w:tcPr>
            <w:tcW w:w="15" w:type="dxa"/>
          </w:tcPr>
          <w:p w14:paraId="07124285"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628E8EC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406AC549"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558F1170" w14:textId="77777777">
        <w:trPr>
          <w:trHeight w:hRule="exact" w:val="285"/>
        </w:trPr>
        <w:tc>
          <w:tcPr>
            <w:tcW w:w="15" w:type="dxa"/>
          </w:tcPr>
          <w:p w14:paraId="5B1F5B48"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5CFDCA39"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0F43CA39"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36B1943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1FA46308" w14:textId="77777777">
        <w:trPr>
          <w:trHeight w:hRule="exact" w:val="1110"/>
        </w:trPr>
        <w:tc>
          <w:tcPr>
            <w:tcW w:w="15" w:type="dxa"/>
          </w:tcPr>
          <w:p w14:paraId="6C9CD645"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57D4F41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0077F37D" w14:textId="77777777" w:rsidR="00BC0171" w:rsidRPr="001B3266" w:rsidRDefault="00BC0171" w:rsidP="001B3266">
      <w:pPr>
        <w:spacing w:line="240" w:lineRule="exact"/>
        <w:rPr>
          <w:rFonts w:ascii="Source Sans 3" w:hAnsi="Source Sans 3"/>
        </w:rPr>
        <w:sectPr w:rsidR="00BC0171" w:rsidRPr="001B3266">
          <w:headerReference w:type="default" r:id="rId105"/>
          <w:footerReference w:type="default" r:id="rId1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5BA4BE91" w14:textId="77777777">
        <w:trPr>
          <w:trHeight w:hRule="exact" w:val="360"/>
        </w:trPr>
        <w:tc>
          <w:tcPr>
            <w:tcW w:w="9870" w:type="dxa"/>
            <w:gridSpan w:val="3"/>
            <w:shd w:val="clear" w:color="auto" w:fill="auto"/>
          </w:tcPr>
          <w:p w14:paraId="14C4C420"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6E93E3BE" w14:textId="77777777">
        <w:trPr>
          <w:trHeight w:hRule="exact" w:val="360"/>
        </w:trPr>
        <w:tc>
          <w:tcPr>
            <w:tcW w:w="9870" w:type="dxa"/>
            <w:gridSpan w:val="3"/>
            <w:shd w:val="clear" w:color="auto" w:fill="auto"/>
          </w:tcPr>
          <w:p w14:paraId="5A2F95D5"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Elektrische Anlagen und Betriebsmittel, "Benachbarte .... Teile abdecken ...."</w:t>
            </w:r>
          </w:p>
        </w:tc>
      </w:tr>
      <w:tr w:rsidR="00BC0171" w:rsidRPr="001B3266" w14:paraId="7E4103DF" w14:textId="77777777">
        <w:trPr>
          <w:trHeight w:hRule="exact" w:val="345"/>
        </w:trPr>
        <w:tc>
          <w:tcPr>
            <w:tcW w:w="2700" w:type="dxa"/>
            <w:shd w:val="clear" w:color="auto" w:fill="auto"/>
          </w:tcPr>
          <w:p w14:paraId="3A94E849"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7DA00086" w14:textId="77777777" w:rsidR="00BC0171" w:rsidRPr="001B3266" w:rsidRDefault="00BC0171" w:rsidP="001B3266">
            <w:pPr>
              <w:spacing w:line="240" w:lineRule="exact"/>
              <w:rPr>
                <w:rStyle w:val="FakeCharacterStyle"/>
                <w:rFonts w:ascii="Source Sans 3" w:hAnsi="Source Sans 3"/>
              </w:rPr>
            </w:pPr>
          </w:p>
        </w:tc>
      </w:tr>
      <w:tr w:rsidR="00BC0171" w:rsidRPr="001B3266" w14:paraId="0760F5DC" w14:textId="77777777">
        <w:tc>
          <w:tcPr>
            <w:tcW w:w="9855" w:type="dxa"/>
            <w:gridSpan w:val="2"/>
            <w:shd w:val="clear" w:color="auto" w:fill="auto"/>
          </w:tcPr>
          <w:p w14:paraId="1F3E7122"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Versehentliche Annäherung oder Berührung unter Spannung stehender Teile</w:t>
            </w:r>
          </w:p>
        </w:tc>
        <w:tc>
          <w:tcPr>
            <w:tcW w:w="15" w:type="dxa"/>
          </w:tcPr>
          <w:p w14:paraId="3986E737" w14:textId="77777777" w:rsidR="00BC0171" w:rsidRPr="001B3266" w:rsidRDefault="00BC0171" w:rsidP="001B3266">
            <w:pPr>
              <w:spacing w:line="240" w:lineRule="exact"/>
              <w:rPr>
                <w:rStyle w:val="FakeCharacterStyle"/>
                <w:rFonts w:ascii="Source Sans 3" w:hAnsi="Source Sans 3"/>
              </w:rPr>
            </w:pPr>
          </w:p>
        </w:tc>
      </w:tr>
      <w:tr w:rsidR="00BC0171" w:rsidRPr="001B3266" w14:paraId="6F2D3EAB" w14:textId="77777777">
        <w:trPr>
          <w:trHeight w:hRule="exact" w:val="240"/>
        </w:trPr>
        <w:tc>
          <w:tcPr>
            <w:tcW w:w="9870" w:type="dxa"/>
            <w:gridSpan w:val="3"/>
            <w:shd w:val="clear" w:color="auto" w:fill="auto"/>
          </w:tcPr>
          <w:p w14:paraId="2DC4BA56" w14:textId="77777777" w:rsidR="00BC0171" w:rsidRPr="001B3266" w:rsidRDefault="00BC0171" w:rsidP="001B3266">
            <w:pPr>
              <w:pStyle w:val="ParagraphStyle23"/>
              <w:spacing w:line="240" w:lineRule="exact"/>
              <w:rPr>
                <w:rStyle w:val="FakeCharacterStyle"/>
                <w:rFonts w:ascii="Source Sans 3" w:hAnsi="Source Sans 3"/>
              </w:rPr>
            </w:pPr>
          </w:p>
        </w:tc>
      </w:tr>
    </w:tbl>
    <w:p w14:paraId="35CA26A0"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6D8C79D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7388F62"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FE1727A"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6F17DEC"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978AB24"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54A46D6"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0CC984C0" w14:textId="77777777">
        <w:trPr>
          <w:trHeight w:hRule="exact" w:val="330"/>
        </w:trPr>
        <w:tc>
          <w:tcPr>
            <w:tcW w:w="15" w:type="dxa"/>
            <w:vMerge w:val="restart"/>
            <w:shd w:val="clear" w:color="auto" w:fill="D7EAF9"/>
            <w:vAlign w:val="center"/>
          </w:tcPr>
          <w:p w14:paraId="412C6310"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E12AD0"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sind angewiesen, benachbarte unter Spannung stehende Teile möglichst freizuschalten.</w:t>
            </w:r>
          </w:p>
        </w:tc>
        <w:tc>
          <w:tcPr>
            <w:tcW w:w="60" w:type="dxa"/>
            <w:vMerge w:val="restart"/>
            <w:shd w:val="clear" w:color="auto" w:fill="D7EAF9"/>
            <w:vAlign w:val="center"/>
          </w:tcPr>
          <w:p w14:paraId="7F344AC5"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256646"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D144E6"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4D119B"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A9506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17F862B" w14:textId="3D8BACFE"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44B034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A10354A" w14:textId="77777777">
        <w:tc>
          <w:tcPr>
            <w:tcW w:w="15" w:type="dxa"/>
            <w:vMerge/>
            <w:shd w:val="clear" w:color="auto" w:fill="D7EAF9"/>
            <w:vAlign w:val="center"/>
          </w:tcPr>
          <w:p w14:paraId="29F677F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F64293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08F47C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C17AB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8E1EE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43EB3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3A2930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EEFB11D"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C6A6E2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C0CCD41" w14:textId="77777777">
        <w:trPr>
          <w:trHeight w:hRule="exact" w:val="330"/>
        </w:trPr>
        <w:tc>
          <w:tcPr>
            <w:tcW w:w="15" w:type="dxa"/>
            <w:vMerge w:val="restart"/>
            <w:shd w:val="clear" w:color="auto" w:fill="auto"/>
          </w:tcPr>
          <w:p w14:paraId="3AD94C66"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3D54A9D7"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Geeignetes Abdeckmaterial ist zur Verfügung gestellt.</w:t>
            </w:r>
          </w:p>
        </w:tc>
        <w:tc>
          <w:tcPr>
            <w:tcW w:w="60" w:type="dxa"/>
            <w:vMerge w:val="restart"/>
            <w:shd w:val="clear" w:color="auto" w:fill="auto"/>
          </w:tcPr>
          <w:p w14:paraId="74046D33"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DE4465"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F2D519"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E5E3F7"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676A4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365D136" w14:textId="327851F5"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4417B1C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2B4826B" w14:textId="77777777">
        <w:tc>
          <w:tcPr>
            <w:tcW w:w="15" w:type="dxa"/>
            <w:vMerge/>
            <w:shd w:val="clear" w:color="auto" w:fill="auto"/>
          </w:tcPr>
          <w:p w14:paraId="722B10E6"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934430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4FC974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450F2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63557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D35BB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72B4C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88E17C7"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1E32ECD6"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230A093" w14:textId="77777777">
        <w:trPr>
          <w:trHeight w:hRule="exact" w:val="330"/>
        </w:trPr>
        <w:tc>
          <w:tcPr>
            <w:tcW w:w="15" w:type="dxa"/>
            <w:vMerge w:val="restart"/>
            <w:shd w:val="clear" w:color="auto" w:fill="D7EAF9"/>
            <w:vAlign w:val="center"/>
          </w:tcPr>
          <w:p w14:paraId="01FC10F3"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22F81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Erforderliche </w:t>
            </w:r>
            <w:hyperlink r:id="rId107" w:tooltip="persönliche Schutzausrüstungen" w:history="1">
              <w:r w:rsidRPr="001B3266">
                <w:rPr>
                  <w:rStyle w:val="FakeCharacterStyle"/>
                  <w:rFonts w:ascii="Source Sans 3" w:hAnsi="Source Sans 3"/>
                  <w:color w:val="000000"/>
                  <w:sz w:val="20"/>
                  <w:u w:val="single"/>
                </w:rPr>
                <w:t>persönliche Schutzausrüstungen</w:t>
              </w:r>
            </w:hyperlink>
            <w:r w:rsidRPr="001B3266">
              <w:rPr>
                <w:rStyle w:val="FakeCharacterStyle"/>
                <w:rFonts w:ascii="Source Sans 3" w:hAnsi="Source Sans 3"/>
                <w:color w:val="000000"/>
                <w:sz w:val="20"/>
              </w:rPr>
              <w:t xml:space="preserve"> und Hilfsmittel für das Anbringen der Abdeckungen sind bereit gestellt.</w:t>
            </w:r>
          </w:p>
        </w:tc>
        <w:tc>
          <w:tcPr>
            <w:tcW w:w="60" w:type="dxa"/>
            <w:vMerge w:val="restart"/>
            <w:shd w:val="clear" w:color="auto" w:fill="D7EAF9"/>
            <w:vAlign w:val="center"/>
          </w:tcPr>
          <w:p w14:paraId="5E9484F0"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BCE25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435CA7"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46259F"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1E2306"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F3263FD" w14:textId="4CECFAFF"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B32AD5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3DFC584" w14:textId="77777777">
        <w:tc>
          <w:tcPr>
            <w:tcW w:w="15" w:type="dxa"/>
            <w:vMerge/>
            <w:shd w:val="clear" w:color="auto" w:fill="D7EAF9"/>
            <w:vAlign w:val="center"/>
          </w:tcPr>
          <w:p w14:paraId="0E8CE333"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DF4CD0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36B6E6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77108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C0E95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C4D5E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4F897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8586B34"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315516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68A992C" w14:textId="77777777">
        <w:trPr>
          <w:trHeight w:hRule="exact" w:val="330"/>
        </w:trPr>
        <w:tc>
          <w:tcPr>
            <w:tcW w:w="15" w:type="dxa"/>
            <w:vMerge w:val="restart"/>
            <w:shd w:val="clear" w:color="auto" w:fill="auto"/>
          </w:tcPr>
          <w:p w14:paraId="5AA9132C"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23515DFF"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Eine </w:t>
            </w:r>
            <w:hyperlink r:id="rId108" w:tooltip="Betriebsanweisung" w:history="1">
              <w:r w:rsidRPr="001B3266">
                <w:rPr>
                  <w:rStyle w:val="FakeCharacterStyle"/>
                  <w:rFonts w:ascii="Source Sans 3" w:hAnsi="Source Sans 3"/>
                  <w:color w:val="000000"/>
                  <w:sz w:val="20"/>
                  <w:u w:val="single"/>
                </w:rPr>
                <w:t>Betriebsanweisung</w:t>
              </w:r>
            </w:hyperlink>
            <w:r w:rsidRPr="001B3266">
              <w:rPr>
                <w:rStyle w:val="FakeCharacterStyle"/>
                <w:rFonts w:ascii="Source Sans 3" w:hAnsi="Source Sans 3"/>
                <w:color w:val="000000"/>
                <w:sz w:val="20"/>
              </w:rPr>
              <w:t xml:space="preserve"> ist erstellt.</w:t>
            </w:r>
          </w:p>
        </w:tc>
        <w:tc>
          <w:tcPr>
            <w:tcW w:w="60" w:type="dxa"/>
            <w:vMerge w:val="restart"/>
            <w:shd w:val="clear" w:color="auto" w:fill="auto"/>
          </w:tcPr>
          <w:p w14:paraId="038FBF68"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AE9C00"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A36DB7"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B4C46C"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E02CE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D26EF83" w14:textId="3A65DE0E"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49BF2F6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43771FA" w14:textId="77777777">
        <w:tc>
          <w:tcPr>
            <w:tcW w:w="15" w:type="dxa"/>
            <w:vMerge/>
            <w:shd w:val="clear" w:color="auto" w:fill="auto"/>
          </w:tcPr>
          <w:p w14:paraId="4E23188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36FFFC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AB54DB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74259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D2510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7BE84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8A474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8DE4390"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1D2EF6A"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1216F1D" w14:textId="77777777">
        <w:trPr>
          <w:trHeight w:hRule="exact" w:val="330"/>
        </w:trPr>
        <w:tc>
          <w:tcPr>
            <w:tcW w:w="15" w:type="dxa"/>
            <w:vMerge w:val="restart"/>
            <w:shd w:val="clear" w:color="auto" w:fill="D7EAF9"/>
            <w:vAlign w:val="center"/>
          </w:tcPr>
          <w:p w14:paraId="2E1C4DB4"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DDC09E"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Beschäftigten sind </w:t>
            </w:r>
            <w:hyperlink r:id="rId109" w:tooltip="Unterweisungen der Beschäftigten" w:history="1">
              <w:r w:rsidRPr="001B3266">
                <w:rPr>
                  <w:rStyle w:val="FakeCharacterStyle"/>
                  <w:rFonts w:ascii="Source Sans 3" w:hAnsi="Source Sans 3"/>
                  <w:color w:val="000000"/>
                  <w:sz w:val="20"/>
                  <w:u w:val="single"/>
                </w:rPr>
                <w:t>unterwiesen</w:t>
              </w:r>
            </w:hyperlink>
            <w:r w:rsidRPr="001B3266">
              <w:rPr>
                <w:rStyle w:val="FakeCharacterStyle"/>
                <w:rFonts w:ascii="Source Sans 3" w:hAnsi="Source Sans 3"/>
                <w:color w:val="000000"/>
                <w:sz w:val="20"/>
              </w:rPr>
              <w:t>.</w:t>
            </w:r>
          </w:p>
        </w:tc>
        <w:tc>
          <w:tcPr>
            <w:tcW w:w="60" w:type="dxa"/>
            <w:vMerge w:val="restart"/>
            <w:shd w:val="clear" w:color="auto" w:fill="D7EAF9"/>
            <w:vAlign w:val="center"/>
          </w:tcPr>
          <w:p w14:paraId="6C333926"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245926"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7CC17A"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17216A"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69ACE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51B3DF8" w14:textId="71049B9F"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1255B0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ABB9E1B" w14:textId="77777777">
        <w:tc>
          <w:tcPr>
            <w:tcW w:w="15" w:type="dxa"/>
            <w:vMerge/>
            <w:shd w:val="clear" w:color="auto" w:fill="D7EAF9"/>
            <w:vAlign w:val="center"/>
          </w:tcPr>
          <w:p w14:paraId="7AB06A06"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CE054C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52036C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E2086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69DD7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611975"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1A7C7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424B3D9"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F14598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77AD71D" w14:textId="77777777">
        <w:trPr>
          <w:trHeight w:hRule="exact" w:val="45"/>
        </w:trPr>
        <w:tc>
          <w:tcPr>
            <w:tcW w:w="9870" w:type="dxa"/>
            <w:gridSpan w:val="9"/>
            <w:shd w:val="clear" w:color="auto" w:fill="auto"/>
          </w:tcPr>
          <w:p w14:paraId="6AAD5AA2"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7406E2B7" wp14:editId="47348748">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6"/>
                          <a:stretch>
                            <a:fillRect/>
                          </a:stretch>
                        </pic:blipFill>
                        <pic:spPr>
                          <a:xfrm>
                            <a:off x="0" y="0"/>
                            <a:ext cx="6267450" cy="28575"/>
                          </a:xfrm>
                          <a:prstGeom prst="rect">
                            <a:avLst/>
                          </a:prstGeom>
                          <a:noFill/>
                        </pic:spPr>
                      </pic:pic>
                    </a:graphicData>
                  </a:graphic>
                </wp:inline>
              </w:drawing>
            </w:r>
          </w:p>
        </w:tc>
      </w:tr>
    </w:tbl>
    <w:p w14:paraId="5E9B3A5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04112AFA" w14:textId="77777777">
        <w:trPr>
          <w:trHeight w:hRule="exact" w:val="345"/>
        </w:trPr>
        <w:tc>
          <w:tcPr>
            <w:tcW w:w="15" w:type="dxa"/>
          </w:tcPr>
          <w:p w14:paraId="041A0E66"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76A71D04"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21AA6A80"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08B1C32C" w14:textId="77777777">
        <w:tc>
          <w:tcPr>
            <w:tcW w:w="9870" w:type="dxa"/>
            <w:shd w:val="clear" w:color="auto" w:fill="auto"/>
          </w:tcPr>
          <w:p w14:paraId="21C4746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persönliche Schutzausrüstungen</w:t>
            </w:r>
            <w:r w:rsidRPr="001B3266">
              <w:rPr>
                <w:rStyle w:val="CharacterStyle28"/>
                <w:rFonts w:ascii="Source Sans 3" w:hAnsi="Source Sans 3"/>
              </w:rPr>
              <w:br/>
              <w:t>2. Lokale Datei: betriebsanweisungen\maschinen\b_arbeiten_in_der_naehe_aktiver_teile.doc</w:t>
            </w:r>
            <w:r w:rsidRPr="001B3266">
              <w:rPr>
                <w:rStyle w:val="CharacterStyle28"/>
                <w:rFonts w:ascii="Source Sans 3" w:hAnsi="Source Sans 3"/>
              </w:rPr>
              <w:br/>
              <w:t>3. Gefährdungsbeurteilungsobjekt aus dem BG-Katalog: Unterweisungen der Beschäftigten</w:t>
            </w:r>
          </w:p>
        </w:tc>
      </w:tr>
    </w:tbl>
    <w:p w14:paraId="2699343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4DBBC19C" w14:textId="77777777">
        <w:trPr>
          <w:trHeight w:hRule="exact" w:val="285"/>
        </w:trPr>
        <w:tc>
          <w:tcPr>
            <w:tcW w:w="9870" w:type="dxa"/>
            <w:gridSpan w:val="6"/>
            <w:shd w:val="clear" w:color="auto" w:fill="auto"/>
          </w:tcPr>
          <w:p w14:paraId="5E751BE3"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774F7512" w14:textId="77777777">
        <w:trPr>
          <w:trHeight w:hRule="exact" w:val="360"/>
        </w:trPr>
        <w:tc>
          <w:tcPr>
            <w:tcW w:w="1440" w:type="dxa"/>
            <w:gridSpan w:val="2"/>
            <w:shd w:val="clear" w:color="auto" w:fill="auto"/>
          </w:tcPr>
          <w:p w14:paraId="36FF57F6"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7CDE4D7B" w14:textId="77777777" w:rsidR="00BC0171" w:rsidRPr="001B3266" w:rsidRDefault="00BC0171" w:rsidP="001B3266">
            <w:pPr>
              <w:spacing w:line="240" w:lineRule="exact"/>
              <w:rPr>
                <w:rStyle w:val="FakeCharacterStyle"/>
                <w:rFonts w:ascii="Source Sans 3" w:hAnsi="Source Sans 3"/>
              </w:rPr>
            </w:pPr>
          </w:p>
        </w:tc>
      </w:tr>
      <w:tr w:rsidR="00BC0171" w:rsidRPr="001B3266" w14:paraId="64A861CE" w14:textId="77777777">
        <w:trPr>
          <w:trHeight w:hRule="exact" w:val="270"/>
        </w:trPr>
        <w:tc>
          <w:tcPr>
            <w:tcW w:w="9870" w:type="dxa"/>
            <w:gridSpan w:val="6"/>
            <w:shd w:val="clear" w:color="auto" w:fill="auto"/>
          </w:tcPr>
          <w:p w14:paraId="3E4B2A7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3: § 6 Arbeiten an aktiven Teilen: Elektrische Anlagen und Betriebsmittel</w:t>
            </w:r>
          </w:p>
        </w:tc>
      </w:tr>
      <w:tr w:rsidR="00BC0171" w:rsidRPr="001B3266" w14:paraId="30FB3F0F" w14:textId="77777777">
        <w:trPr>
          <w:trHeight w:hRule="exact" w:val="570"/>
        </w:trPr>
        <w:tc>
          <w:tcPr>
            <w:tcW w:w="9870" w:type="dxa"/>
            <w:gridSpan w:val="6"/>
            <w:shd w:val="clear" w:color="auto" w:fill="auto"/>
          </w:tcPr>
          <w:p w14:paraId="2ABD087C"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4F1F434C" w14:textId="77777777">
        <w:trPr>
          <w:trHeight w:hRule="exact" w:val="270"/>
        </w:trPr>
        <w:tc>
          <w:tcPr>
            <w:tcW w:w="15" w:type="dxa"/>
          </w:tcPr>
          <w:p w14:paraId="31AEFD43"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2136D2E0"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4F44A58E"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17900BA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0C1CFCEA" w14:textId="77777777" w:rsidR="00BC0171" w:rsidRPr="001B3266" w:rsidRDefault="00BC0171" w:rsidP="001B3266">
            <w:pPr>
              <w:spacing w:line="240" w:lineRule="exact"/>
              <w:rPr>
                <w:rStyle w:val="FakeCharacterStyle"/>
                <w:rFonts w:ascii="Source Sans 3" w:hAnsi="Source Sans 3"/>
              </w:rPr>
            </w:pPr>
          </w:p>
        </w:tc>
      </w:tr>
      <w:tr w:rsidR="00BC0171" w:rsidRPr="001B3266" w14:paraId="3A678A69" w14:textId="77777777">
        <w:trPr>
          <w:trHeight w:hRule="exact" w:val="1260"/>
        </w:trPr>
        <w:tc>
          <w:tcPr>
            <w:tcW w:w="15" w:type="dxa"/>
          </w:tcPr>
          <w:p w14:paraId="7D658D7A"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3BF17D7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3135B6DC"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070B417D" w14:textId="77777777">
        <w:trPr>
          <w:trHeight w:hRule="exact" w:val="270"/>
        </w:trPr>
        <w:tc>
          <w:tcPr>
            <w:tcW w:w="15" w:type="dxa"/>
          </w:tcPr>
          <w:p w14:paraId="74B4F228"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5CBAD95F"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073200A2"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244F08A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520728C1" w14:textId="77777777">
        <w:trPr>
          <w:trHeight w:hRule="exact" w:val="1110"/>
        </w:trPr>
        <w:tc>
          <w:tcPr>
            <w:tcW w:w="15" w:type="dxa"/>
          </w:tcPr>
          <w:p w14:paraId="55DC1DF1"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787595F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77B3500C" w14:textId="77777777" w:rsidR="00BC0171" w:rsidRPr="001B3266" w:rsidRDefault="00BC0171" w:rsidP="001B3266">
      <w:pPr>
        <w:spacing w:line="240" w:lineRule="exact"/>
        <w:rPr>
          <w:rFonts w:ascii="Source Sans 3" w:hAnsi="Source Sans 3"/>
        </w:rPr>
        <w:sectPr w:rsidR="00BC0171" w:rsidRPr="001B3266">
          <w:headerReference w:type="default" r:id="rId110"/>
          <w:footerReference w:type="default" r:id="rId1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2EE97A8B" w14:textId="77777777">
        <w:trPr>
          <w:trHeight w:hRule="exact" w:val="360"/>
        </w:trPr>
        <w:tc>
          <w:tcPr>
            <w:tcW w:w="9870" w:type="dxa"/>
            <w:gridSpan w:val="3"/>
            <w:shd w:val="clear" w:color="auto" w:fill="auto"/>
          </w:tcPr>
          <w:p w14:paraId="3512D7B1"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2CB88104" w14:textId="77777777">
        <w:trPr>
          <w:trHeight w:hRule="exact" w:val="360"/>
        </w:trPr>
        <w:tc>
          <w:tcPr>
            <w:tcW w:w="9870" w:type="dxa"/>
            <w:gridSpan w:val="3"/>
            <w:shd w:val="clear" w:color="auto" w:fill="auto"/>
          </w:tcPr>
          <w:p w14:paraId="4E0EE6C9"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Elektrische Anlagen und Betriebsmittel, "Erden und Kurzschließen"</w:t>
            </w:r>
          </w:p>
        </w:tc>
      </w:tr>
      <w:tr w:rsidR="00BC0171" w:rsidRPr="001B3266" w14:paraId="55374E15" w14:textId="77777777">
        <w:trPr>
          <w:trHeight w:hRule="exact" w:val="345"/>
        </w:trPr>
        <w:tc>
          <w:tcPr>
            <w:tcW w:w="2700" w:type="dxa"/>
            <w:shd w:val="clear" w:color="auto" w:fill="auto"/>
          </w:tcPr>
          <w:p w14:paraId="3D3A41AE"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7EF69822" w14:textId="77777777" w:rsidR="00BC0171" w:rsidRPr="001B3266" w:rsidRDefault="00BC0171" w:rsidP="001B3266">
            <w:pPr>
              <w:spacing w:line="240" w:lineRule="exact"/>
              <w:rPr>
                <w:rStyle w:val="FakeCharacterStyle"/>
                <w:rFonts w:ascii="Source Sans 3" w:hAnsi="Source Sans 3"/>
              </w:rPr>
            </w:pPr>
          </w:p>
        </w:tc>
      </w:tr>
      <w:tr w:rsidR="00BC0171" w:rsidRPr="001B3266" w14:paraId="33F13B77" w14:textId="77777777">
        <w:tc>
          <w:tcPr>
            <w:tcW w:w="9855" w:type="dxa"/>
            <w:gridSpan w:val="2"/>
            <w:shd w:val="clear" w:color="auto" w:fill="auto"/>
          </w:tcPr>
          <w:p w14:paraId="45BB4DAD"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Bei Verzicht auf diese Maßnahme Gefahr durch Beeinflussungsspannungen, Ersatzstromerzeugern, versehentliches Wiedereinschalten, Restspannungen durch Kapazitäten</w:t>
            </w:r>
          </w:p>
        </w:tc>
        <w:tc>
          <w:tcPr>
            <w:tcW w:w="15" w:type="dxa"/>
          </w:tcPr>
          <w:p w14:paraId="3D9FBBB7" w14:textId="77777777" w:rsidR="00BC0171" w:rsidRPr="001B3266" w:rsidRDefault="00BC0171" w:rsidP="001B3266">
            <w:pPr>
              <w:spacing w:line="240" w:lineRule="exact"/>
              <w:rPr>
                <w:rStyle w:val="FakeCharacterStyle"/>
                <w:rFonts w:ascii="Source Sans 3" w:hAnsi="Source Sans 3"/>
              </w:rPr>
            </w:pPr>
          </w:p>
        </w:tc>
      </w:tr>
      <w:tr w:rsidR="00BC0171" w:rsidRPr="001B3266" w14:paraId="6750DF4A" w14:textId="77777777">
        <w:trPr>
          <w:trHeight w:hRule="exact" w:val="255"/>
        </w:trPr>
        <w:tc>
          <w:tcPr>
            <w:tcW w:w="9870" w:type="dxa"/>
            <w:gridSpan w:val="3"/>
            <w:shd w:val="clear" w:color="auto" w:fill="auto"/>
          </w:tcPr>
          <w:p w14:paraId="488311DB" w14:textId="77777777" w:rsidR="00BC0171" w:rsidRPr="001B3266" w:rsidRDefault="00BC0171" w:rsidP="001B3266">
            <w:pPr>
              <w:pStyle w:val="ParagraphStyle23"/>
              <w:spacing w:line="240" w:lineRule="exact"/>
              <w:rPr>
                <w:rStyle w:val="FakeCharacterStyle"/>
                <w:rFonts w:ascii="Source Sans 3" w:hAnsi="Source Sans 3"/>
              </w:rPr>
            </w:pPr>
          </w:p>
        </w:tc>
      </w:tr>
    </w:tbl>
    <w:p w14:paraId="249306D5"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48FB8CB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779D0E7"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74FF83F"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1F369EC"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2333ED3"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2FE186A"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1A2A5D00" w14:textId="77777777">
        <w:trPr>
          <w:trHeight w:hRule="exact" w:val="330"/>
        </w:trPr>
        <w:tc>
          <w:tcPr>
            <w:tcW w:w="15" w:type="dxa"/>
            <w:vMerge w:val="restart"/>
            <w:shd w:val="clear" w:color="auto" w:fill="D7EAF9"/>
            <w:vAlign w:val="center"/>
          </w:tcPr>
          <w:p w14:paraId="755181F8"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F40A3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stehen genügend Erdungs- und Kurzschließgarnituren mit ausreichendem Querschnitt zur Verfügung (s. auch VDE 0683 Teil 100).</w:t>
            </w:r>
          </w:p>
        </w:tc>
        <w:tc>
          <w:tcPr>
            <w:tcW w:w="60" w:type="dxa"/>
            <w:vMerge w:val="restart"/>
            <w:shd w:val="clear" w:color="auto" w:fill="D7EAF9"/>
            <w:vAlign w:val="center"/>
          </w:tcPr>
          <w:p w14:paraId="7738DB62"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454506"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75CBED"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1D0748"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AD3A3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D9FEAE9" w14:textId="58D3091D"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B03C1B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52DA2F8" w14:textId="77777777">
        <w:tc>
          <w:tcPr>
            <w:tcW w:w="15" w:type="dxa"/>
            <w:vMerge/>
            <w:shd w:val="clear" w:color="auto" w:fill="D7EAF9"/>
            <w:vAlign w:val="center"/>
          </w:tcPr>
          <w:p w14:paraId="663E773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570EF0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88F665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550BC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B2207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947E8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C5C55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630C0CC"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761274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1394438" w14:textId="77777777">
        <w:trPr>
          <w:trHeight w:hRule="exact" w:val="15"/>
        </w:trPr>
        <w:tc>
          <w:tcPr>
            <w:tcW w:w="15" w:type="dxa"/>
            <w:vMerge w:val="restart"/>
            <w:shd w:val="clear" w:color="auto" w:fill="auto"/>
          </w:tcPr>
          <w:p w14:paraId="02D1D073"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463682C6"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3443CC36"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FDFBC6"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B0B1B2"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9DE08A"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1BBF70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300D322" w14:textId="33117C2C"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11B0A86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D90C5D6" w14:textId="77777777">
        <w:trPr>
          <w:trHeight w:val="240"/>
        </w:trPr>
        <w:tc>
          <w:tcPr>
            <w:tcW w:w="15" w:type="dxa"/>
            <w:vMerge/>
            <w:shd w:val="clear" w:color="auto" w:fill="auto"/>
          </w:tcPr>
          <w:p w14:paraId="4CFAF927"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53351AB8"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Für Freileitungen werden nach Möglichkeit Einrichtungen beschafft, die das Besteigen von Masten entbehrlich machen, z. B. "Teleskoperden".</w:t>
            </w:r>
          </w:p>
        </w:tc>
        <w:tc>
          <w:tcPr>
            <w:tcW w:w="60" w:type="dxa"/>
            <w:vMerge/>
            <w:shd w:val="clear" w:color="auto" w:fill="auto"/>
          </w:tcPr>
          <w:p w14:paraId="374EDE9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BED16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732D6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A0FCD1"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20FAD34"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7E745E1B"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514B372E" w14:textId="77777777" w:rsidR="00BC0171" w:rsidRPr="001B3266" w:rsidRDefault="00BC0171" w:rsidP="001B3266">
            <w:pPr>
              <w:spacing w:line="240" w:lineRule="exact"/>
              <w:rPr>
                <w:rStyle w:val="FakeCharacterStyle"/>
                <w:rFonts w:ascii="Source Sans 3" w:hAnsi="Source Sans 3"/>
              </w:rPr>
            </w:pPr>
          </w:p>
        </w:tc>
      </w:tr>
      <w:tr w:rsidR="00BC0171" w:rsidRPr="001B3266" w14:paraId="20BD41AE" w14:textId="77777777">
        <w:tc>
          <w:tcPr>
            <w:tcW w:w="15" w:type="dxa"/>
            <w:vMerge/>
            <w:shd w:val="clear" w:color="auto" w:fill="auto"/>
          </w:tcPr>
          <w:p w14:paraId="460292AF"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BC22BA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311649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4D7E5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F4253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43D05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9CB05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326A4F3"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7C92A47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25A840B" w14:textId="77777777">
        <w:trPr>
          <w:trHeight w:hRule="exact" w:val="15"/>
        </w:trPr>
        <w:tc>
          <w:tcPr>
            <w:tcW w:w="15" w:type="dxa"/>
            <w:vMerge w:val="restart"/>
            <w:shd w:val="clear" w:color="auto" w:fill="D7EAF9"/>
            <w:vAlign w:val="center"/>
          </w:tcPr>
          <w:p w14:paraId="178D7AC4"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29AB80C7"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33782863"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B22C7E"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619F0A"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1EFE21"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907F40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128B729" w14:textId="40D56745"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52076FD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F42110A" w14:textId="77777777">
        <w:trPr>
          <w:trHeight w:val="240"/>
        </w:trPr>
        <w:tc>
          <w:tcPr>
            <w:tcW w:w="15" w:type="dxa"/>
            <w:vMerge/>
            <w:shd w:val="clear" w:color="auto" w:fill="D7EAF9"/>
            <w:vAlign w:val="center"/>
          </w:tcPr>
          <w:p w14:paraId="658853EA"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3A08218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sind Festlegungen für Arbeiten an Kabeln und isolierten Leitungen im Niederspannungsbereich getroffen.</w:t>
            </w:r>
          </w:p>
        </w:tc>
        <w:tc>
          <w:tcPr>
            <w:tcW w:w="60" w:type="dxa"/>
            <w:vMerge/>
            <w:shd w:val="clear" w:color="auto" w:fill="D7EAF9"/>
            <w:vAlign w:val="center"/>
          </w:tcPr>
          <w:p w14:paraId="64FA5F7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2DB0B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E093A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8D323B"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CCCBCA0"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656D32FE"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294A378E" w14:textId="77777777" w:rsidR="00BC0171" w:rsidRPr="001B3266" w:rsidRDefault="00BC0171" w:rsidP="001B3266">
            <w:pPr>
              <w:spacing w:line="240" w:lineRule="exact"/>
              <w:rPr>
                <w:rStyle w:val="FakeCharacterStyle"/>
                <w:rFonts w:ascii="Source Sans 3" w:hAnsi="Source Sans 3"/>
              </w:rPr>
            </w:pPr>
          </w:p>
        </w:tc>
      </w:tr>
      <w:tr w:rsidR="00BC0171" w:rsidRPr="001B3266" w14:paraId="74FA718D" w14:textId="77777777">
        <w:tc>
          <w:tcPr>
            <w:tcW w:w="15" w:type="dxa"/>
            <w:vMerge/>
            <w:shd w:val="clear" w:color="auto" w:fill="D7EAF9"/>
            <w:vAlign w:val="center"/>
          </w:tcPr>
          <w:p w14:paraId="449466E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C3D781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D3452E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5D7E9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CE982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AF476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53790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C572BB4"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73485B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7C704F3" w14:textId="77777777">
        <w:trPr>
          <w:trHeight w:hRule="exact" w:val="330"/>
        </w:trPr>
        <w:tc>
          <w:tcPr>
            <w:tcW w:w="15" w:type="dxa"/>
            <w:vMerge w:val="restart"/>
            <w:shd w:val="clear" w:color="auto" w:fill="auto"/>
          </w:tcPr>
          <w:p w14:paraId="46E337A4"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15DA6D84"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Eine </w:t>
            </w:r>
            <w:hyperlink r:id="rId112" w:tooltip="Betriebsanweisung" w:history="1">
              <w:r w:rsidRPr="001B3266">
                <w:rPr>
                  <w:rStyle w:val="FakeCharacterStyle"/>
                  <w:rFonts w:ascii="Source Sans 3" w:hAnsi="Source Sans 3"/>
                  <w:color w:val="000000"/>
                  <w:sz w:val="20"/>
                  <w:u w:val="single"/>
                </w:rPr>
                <w:t>Betriebsanweisung</w:t>
              </w:r>
            </w:hyperlink>
            <w:r w:rsidRPr="001B3266">
              <w:rPr>
                <w:rStyle w:val="FakeCharacterStyle"/>
                <w:rFonts w:ascii="Source Sans 3" w:hAnsi="Source Sans 3"/>
                <w:color w:val="000000"/>
                <w:sz w:val="20"/>
              </w:rPr>
              <w:t xml:space="preserve"> ist erstellt.</w:t>
            </w:r>
          </w:p>
        </w:tc>
        <w:tc>
          <w:tcPr>
            <w:tcW w:w="60" w:type="dxa"/>
            <w:vMerge w:val="restart"/>
            <w:shd w:val="clear" w:color="auto" w:fill="auto"/>
          </w:tcPr>
          <w:p w14:paraId="77A819BF"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F0A874"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7B2B8D"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42B004"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67639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B648566" w14:textId="55E7A040"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5A5E895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475D423" w14:textId="77777777">
        <w:tc>
          <w:tcPr>
            <w:tcW w:w="15" w:type="dxa"/>
            <w:vMerge/>
            <w:shd w:val="clear" w:color="auto" w:fill="auto"/>
          </w:tcPr>
          <w:p w14:paraId="2915C94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3D76AF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A2EFB6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6F029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C458B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8B4A5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B0468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E8F3941"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7946F1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6198FCB" w14:textId="77777777">
        <w:trPr>
          <w:trHeight w:hRule="exact" w:val="15"/>
        </w:trPr>
        <w:tc>
          <w:tcPr>
            <w:tcW w:w="15" w:type="dxa"/>
            <w:vMerge w:val="restart"/>
            <w:shd w:val="clear" w:color="auto" w:fill="D7EAF9"/>
            <w:vAlign w:val="center"/>
          </w:tcPr>
          <w:p w14:paraId="17583150"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2D688170"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1D3A6215"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D1828A"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89C9D6"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11118C"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5DB1CF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1F352B3" w14:textId="31FB9D74"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5EB8797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13F2676" w14:textId="77777777">
        <w:trPr>
          <w:trHeight w:val="240"/>
        </w:trPr>
        <w:tc>
          <w:tcPr>
            <w:tcW w:w="15" w:type="dxa"/>
            <w:vMerge/>
            <w:shd w:val="clear" w:color="auto" w:fill="D7EAF9"/>
            <w:vAlign w:val="center"/>
          </w:tcPr>
          <w:p w14:paraId="7DAE4159"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210DF50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Beschäftigten sind </w:t>
            </w:r>
            <w:hyperlink r:id="rId113" w:tooltip="Unterweisungen der Beschäftigten" w:history="1">
              <w:r w:rsidRPr="001B3266">
                <w:rPr>
                  <w:rStyle w:val="FakeCharacterStyle"/>
                  <w:rFonts w:ascii="Source Sans 3" w:hAnsi="Source Sans 3"/>
                  <w:color w:val="000000"/>
                  <w:sz w:val="20"/>
                  <w:u w:val="single"/>
                </w:rPr>
                <w:t>unterwiesen</w:t>
              </w:r>
            </w:hyperlink>
            <w:r w:rsidRPr="001B3266">
              <w:rPr>
                <w:rStyle w:val="FakeCharacterStyle"/>
                <w:rFonts w:ascii="Source Sans 3" w:hAnsi="Source Sans 3"/>
                <w:color w:val="000000"/>
                <w:sz w:val="20"/>
              </w:rPr>
              <w:t>.</w:t>
            </w:r>
          </w:p>
        </w:tc>
        <w:tc>
          <w:tcPr>
            <w:tcW w:w="60" w:type="dxa"/>
            <w:vMerge/>
            <w:shd w:val="clear" w:color="auto" w:fill="D7EAF9"/>
            <w:vAlign w:val="center"/>
          </w:tcPr>
          <w:p w14:paraId="2F7E1DE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4F0E2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DDB33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316421"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4DB1856"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5441669E"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6C0AB142" w14:textId="77777777" w:rsidR="00BC0171" w:rsidRPr="001B3266" w:rsidRDefault="00BC0171" w:rsidP="001B3266">
            <w:pPr>
              <w:spacing w:line="240" w:lineRule="exact"/>
              <w:rPr>
                <w:rStyle w:val="FakeCharacterStyle"/>
                <w:rFonts w:ascii="Source Sans 3" w:hAnsi="Source Sans 3"/>
              </w:rPr>
            </w:pPr>
          </w:p>
        </w:tc>
      </w:tr>
      <w:tr w:rsidR="00BC0171" w:rsidRPr="001B3266" w14:paraId="133E2E80" w14:textId="77777777">
        <w:tc>
          <w:tcPr>
            <w:tcW w:w="15" w:type="dxa"/>
            <w:vMerge/>
            <w:shd w:val="clear" w:color="auto" w:fill="D7EAF9"/>
            <w:vAlign w:val="center"/>
          </w:tcPr>
          <w:p w14:paraId="1EB375E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5BDF9B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421346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E3136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6B352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E3B70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F1131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275E56C"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FEF1D2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7459FE0" w14:textId="77777777">
        <w:trPr>
          <w:trHeight w:hRule="exact" w:val="45"/>
        </w:trPr>
        <w:tc>
          <w:tcPr>
            <w:tcW w:w="9870" w:type="dxa"/>
            <w:gridSpan w:val="9"/>
            <w:shd w:val="clear" w:color="auto" w:fill="auto"/>
          </w:tcPr>
          <w:p w14:paraId="538A9A13"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4536B849" wp14:editId="5F48AE45">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6"/>
                          <a:stretch>
                            <a:fillRect/>
                          </a:stretch>
                        </pic:blipFill>
                        <pic:spPr>
                          <a:xfrm>
                            <a:off x="0" y="0"/>
                            <a:ext cx="6267450" cy="28575"/>
                          </a:xfrm>
                          <a:prstGeom prst="rect">
                            <a:avLst/>
                          </a:prstGeom>
                          <a:noFill/>
                        </pic:spPr>
                      </pic:pic>
                    </a:graphicData>
                  </a:graphic>
                </wp:inline>
              </w:drawing>
            </w:r>
          </w:p>
        </w:tc>
      </w:tr>
    </w:tbl>
    <w:p w14:paraId="1513071B"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2D6190D5" w14:textId="77777777">
        <w:trPr>
          <w:trHeight w:hRule="exact" w:val="345"/>
        </w:trPr>
        <w:tc>
          <w:tcPr>
            <w:tcW w:w="15" w:type="dxa"/>
          </w:tcPr>
          <w:p w14:paraId="1604492A"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3D778622"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12FE03FD"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2E826AFE" w14:textId="77777777">
        <w:tc>
          <w:tcPr>
            <w:tcW w:w="9870" w:type="dxa"/>
            <w:shd w:val="clear" w:color="auto" w:fill="auto"/>
          </w:tcPr>
          <w:p w14:paraId="35EBB4C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Lokale Datei: betriebsanweisungen\maschinen\b_5_sicherheitsregeln.doc</w:t>
            </w:r>
            <w:r w:rsidRPr="001B3266">
              <w:rPr>
                <w:rStyle w:val="CharacterStyle28"/>
                <w:rFonts w:ascii="Source Sans 3" w:hAnsi="Source Sans 3"/>
              </w:rPr>
              <w:br/>
              <w:t>2. Gefährdungsbeurteilungsobjekt aus dem BG-Katalog: Unterweisungen der Beschäftigten</w:t>
            </w:r>
          </w:p>
        </w:tc>
      </w:tr>
    </w:tbl>
    <w:p w14:paraId="5C4F570E"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225A9D5F" w14:textId="77777777">
        <w:trPr>
          <w:trHeight w:hRule="exact" w:val="285"/>
        </w:trPr>
        <w:tc>
          <w:tcPr>
            <w:tcW w:w="9870" w:type="dxa"/>
            <w:gridSpan w:val="6"/>
            <w:shd w:val="clear" w:color="auto" w:fill="auto"/>
          </w:tcPr>
          <w:p w14:paraId="6ACBAA8C"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06BEE725" w14:textId="77777777">
        <w:trPr>
          <w:trHeight w:hRule="exact" w:val="360"/>
        </w:trPr>
        <w:tc>
          <w:tcPr>
            <w:tcW w:w="1440" w:type="dxa"/>
            <w:gridSpan w:val="2"/>
            <w:shd w:val="clear" w:color="auto" w:fill="auto"/>
          </w:tcPr>
          <w:p w14:paraId="0953F731"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753ED6AF" w14:textId="77777777" w:rsidR="00BC0171" w:rsidRPr="001B3266" w:rsidRDefault="00BC0171" w:rsidP="001B3266">
            <w:pPr>
              <w:spacing w:line="240" w:lineRule="exact"/>
              <w:rPr>
                <w:rStyle w:val="FakeCharacterStyle"/>
                <w:rFonts w:ascii="Source Sans 3" w:hAnsi="Source Sans 3"/>
              </w:rPr>
            </w:pPr>
          </w:p>
        </w:tc>
      </w:tr>
      <w:tr w:rsidR="00BC0171" w:rsidRPr="001B3266" w14:paraId="3E1F0F44" w14:textId="77777777">
        <w:trPr>
          <w:trHeight w:hRule="exact" w:val="270"/>
        </w:trPr>
        <w:tc>
          <w:tcPr>
            <w:tcW w:w="9870" w:type="dxa"/>
            <w:gridSpan w:val="6"/>
            <w:shd w:val="clear" w:color="auto" w:fill="auto"/>
          </w:tcPr>
          <w:p w14:paraId="64B63BC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3: § 6 Arbeiten an aktiven Teilen: Elektrische Anlagen und Betriebsmittel</w:t>
            </w:r>
          </w:p>
        </w:tc>
      </w:tr>
      <w:tr w:rsidR="00BC0171" w:rsidRPr="001B3266" w14:paraId="401F3573" w14:textId="77777777">
        <w:trPr>
          <w:trHeight w:hRule="exact" w:val="570"/>
        </w:trPr>
        <w:tc>
          <w:tcPr>
            <w:tcW w:w="9870" w:type="dxa"/>
            <w:gridSpan w:val="6"/>
            <w:shd w:val="clear" w:color="auto" w:fill="auto"/>
          </w:tcPr>
          <w:p w14:paraId="4899675D"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6AAB2D4F" w14:textId="77777777">
        <w:trPr>
          <w:trHeight w:hRule="exact" w:val="270"/>
        </w:trPr>
        <w:tc>
          <w:tcPr>
            <w:tcW w:w="15" w:type="dxa"/>
          </w:tcPr>
          <w:p w14:paraId="08524E61"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58958B4C"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7C0DB4F4"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34E3E66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260A0D41" w14:textId="77777777" w:rsidR="00BC0171" w:rsidRPr="001B3266" w:rsidRDefault="00BC0171" w:rsidP="001B3266">
            <w:pPr>
              <w:spacing w:line="240" w:lineRule="exact"/>
              <w:rPr>
                <w:rStyle w:val="FakeCharacterStyle"/>
                <w:rFonts w:ascii="Source Sans 3" w:hAnsi="Source Sans 3"/>
              </w:rPr>
            </w:pPr>
          </w:p>
        </w:tc>
      </w:tr>
      <w:tr w:rsidR="00BC0171" w:rsidRPr="001B3266" w14:paraId="772D7EC4" w14:textId="77777777">
        <w:trPr>
          <w:trHeight w:hRule="exact" w:val="1260"/>
        </w:trPr>
        <w:tc>
          <w:tcPr>
            <w:tcW w:w="15" w:type="dxa"/>
          </w:tcPr>
          <w:p w14:paraId="43F62077"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54485D3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2765195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53A664DE" w14:textId="77777777">
        <w:trPr>
          <w:trHeight w:hRule="exact" w:val="270"/>
        </w:trPr>
        <w:tc>
          <w:tcPr>
            <w:tcW w:w="15" w:type="dxa"/>
          </w:tcPr>
          <w:p w14:paraId="6C8A0D6C"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0731DAE1"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1EA699EB"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786B9E5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6824CEEE" w14:textId="77777777">
        <w:trPr>
          <w:trHeight w:hRule="exact" w:val="1110"/>
        </w:trPr>
        <w:tc>
          <w:tcPr>
            <w:tcW w:w="15" w:type="dxa"/>
          </w:tcPr>
          <w:p w14:paraId="31787CD4"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7659A53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67235C19" w14:textId="77777777" w:rsidR="00BC0171" w:rsidRPr="001B3266" w:rsidRDefault="00BC0171" w:rsidP="001B3266">
      <w:pPr>
        <w:spacing w:line="240" w:lineRule="exact"/>
        <w:rPr>
          <w:rFonts w:ascii="Source Sans 3" w:hAnsi="Source Sans 3"/>
        </w:rPr>
        <w:sectPr w:rsidR="00BC0171" w:rsidRPr="001B3266">
          <w:headerReference w:type="default" r:id="rId114"/>
          <w:footerReference w:type="default" r:id="rId1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214E39B5" w14:textId="77777777">
        <w:trPr>
          <w:trHeight w:hRule="exact" w:val="360"/>
        </w:trPr>
        <w:tc>
          <w:tcPr>
            <w:tcW w:w="9870" w:type="dxa"/>
            <w:gridSpan w:val="3"/>
            <w:shd w:val="clear" w:color="auto" w:fill="auto"/>
          </w:tcPr>
          <w:p w14:paraId="52910A8A"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54BA336B" w14:textId="77777777">
        <w:trPr>
          <w:trHeight w:hRule="exact" w:val="360"/>
        </w:trPr>
        <w:tc>
          <w:tcPr>
            <w:tcW w:w="9870" w:type="dxa"/>
            <w:gridSpan w:val="3"/>
            <w:shd w:val="clear" w:color="auto" w:fill="auto"/>
          </w:tcPr>
          <w:p w14:paraId="5108ABF8"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Elektrische Anlagen und Betriebsmittel, "Freischalten"</w:t>
            </w:r>
          </w:p>
        </w:tc>
      </w:tr>
      <w:tr w:rsidR="00BC0171" w:rsidRPr="001B3266" w14:paraId="3DAC8EE1" w14:textId="77777777">
        <w:trPr>
          <w:trHeight w:hRule="exact" w:val="345"/>
        </w:trPr>
        <w:tc>
          <w:tcPr>
            <w:tcW w:w="2700" w:type="dxa"/>
            <w:shd w:val="clear" w:color="auto" w:fill="auto"/>
          </w:tcPr>
          <w:p w14:paraId="0653600C"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47986D79" w14:textId="77777777" w:rsidR="00BC0171" w:rsidRPr="001B3266" w:rsidRDefault="00BC0171" w:rsidP="001B3266">
            <w:pPr>
              <w:spacing w:line="240" w:lineRule="exact"/>
              <w:rPr>
                <w:rStyle w:val="FakeCharacterStyle"/>
                <w:rFonts w:ascii="Source Sans 3" w:hAnsi="Source Sans 3"/>
              </w:rPr>
            </w:pPr>
          </w:p>
        </w:tc>
      </w:tr>
      <w:tr w:rsidR="00BC0171" w:rsidRPr="001B3266" w14:paraId="0E62C392" w14:textId="77777777">
        <w:tc>
          <w:tcPr>
            <w:tcW w:w="9855" w:type="dxa"/>
            <w:gridSpan w:val="2"/>
            <w:shd w:val="clear" w:color="auto" w:fill="auto"/>
          </w:tcPr>
          <w:p w14:paraId="1FF21200"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 xml:space="preserve">Gefährliche Körperströme und Lichtbogenbildung </w:t>
            </w:r>
          </w:p>
        </w:tc>
        <w:tc>
          <w:tcPr>
            <w:tcW w:w="15" w:type="dxa"/>
          </w:tcPr>
          <w:p w14:paraId="24A94FAF" w14:textId="77777777" w:rsidR="00BC0171" w:rsidRPr="001B3266" w:rsidRDefault="00BC0171" w:rsidP="001B3266">
            <w:pPr>
              <w:spacing w:line="240" w:lineRule="exact"/>
              <w:rPr>
                <w:rStyle w:val="FakeCharacterStyle"/>
                <w:rFonts w:ascii="Source Sans 3" w:hAnsi="Source Sans 3"/>
              </w:rPr>
            </w:pPr>
          </w:p>
        </w:tc>
      </w:tr>
      <w:tr w:rsidR="00BC0171" w:rsidRPr="001B3266" w14:paraId="4A80E041" w14:textId="77777777">
        <w:trPr>
          <w:trHeight w:hRule="exact" w:val="240"/>
        </w:trPr>
        <w:tc>
          <w:tcPr>
            <w:tcW w:w="9870" w:type="dxa"/>
            <w:gridSpan w:val="3"/>
            <w:shd w:val="clear" w:color="auto" w:fill="auto"/>
          </w:tcPr>
          <w:p w14:paraId="7DF56717" w14:textId="77777777" w:rsidR="00BC0171" w:rsidRPr="001B3266" w:rsidRDefault="00BC0171" w:rsidP="001B3266">
            <w:pPr>
              <w:pStyle w:val="ParagraphStyle23"/>
              <w:spacing w:line="240" w:lineRule="exact"/>
              <w:rPr>
                <w:rStyle w:val="FakeCharacterStyle"/>
                <w:rFonts w:ascii="Source Sans 3" w:hAnsi="Source Sans 3"/>
              </w:rPr>
            </w:pPr>
          </w:p>
        </w:tc>
      </w:tr>
    </w:tbl>
    <w:p w14:paraId="4D28040A"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72AA8C8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32FD917"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DA7F896"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FF852EF"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4925665"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D0923AD"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7C189F1B" w14:textId="77777777">
        <w:trPr>
          <w:trHeight w:hRule="exact" w:val="330"/>
        </w:trPr>
        <w:tc>
          <w:tcPr>
            <w:tcW w:w="15" w:type="dxa"/>
            <w:vMerge w:val="restart"/>
            <w:shd w:val="clear" w:color="auto" w:fill="D7EAF9"/>
            <w:vAlign w:val="center"/>
          </w:tcPr>
          <w:p w14:paraId="13DDC101"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42126A"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Den beauftragten Beschäftigten stehen geeignete Einrichtungen zum Freischalten, z. B. zum Ziehen von NH-Sicherungen </w:t>
            </w:r>
            <w:hyperlink r:id="rId116" w:tooltip="Sicherungsaufsteckgriff" w:history="1">
              <w:r w:rsidRPr="001B3266">
                <w:rPr>
                  <w:rStyle w:val="FakeCharacterStyle"/>
                  <w:rFonts w:ascii="Source Sans 3" w:hAnsi="Source Sans 3"/>
                  <w:color w:val="000000"/>
                  <w:sz w:val="20"/>
                  <w:u w:val="single"/>
                </w:rPr>
                <w:t>Sicherungsaufsteckgriff</w:t>
              </w:r>
            </w:hyperlink>
            <w:r w:rsidRPr="001B3266">
              <w:rPr>
                <w:rStyle w:val="FakeCharacterStyle"/>
                <w:rFonts w:ascii="Source Sans 3" w:hAnsi="Source Sans 3"/>
                <w:color w:val="000000"/>
                <w:sz w:val="20"/>
              </w:rPr>
              <w:t xml:space="preserve"> mit Stulpe sowie Helm mit Gesichtsschutz, zur Verfügung.</w:t>
            </w:r>
          </w:p>
        </w:tc>
        <w:tc>
          <w:tcPr>
            <w:tcW w:w="60" w:type="dxa"/>
            <w:vMerge w:val="restart"/>
            <w:shd w:val="clear" w:color="auto" w:fill="D7EAF9"/>
            <w:vAlign w:val="center"/>
          </w:tcPr>
          <w:p w14:paraId="2AC93830"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7D4E73"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37506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14ED05"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D58B9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F5A0C15" w14:textId="1CD43BB1"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7C8E59D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A491F6A" w14:textId="77777777">
        <w:tc>
          <w:tcPr>
            <w:tcW w:w="15" w:type="dxa"/>
            <w:vMerge/>
            <w:shd w:val="clear" w:color="auto" w:fill="D7EAF9"/>
            <w:vAlign w:val="center"/>
          </w:tcPr>
          <w:p w14:paraId="579CDC7F"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7C3E08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08AA16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5F6D0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E743D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22912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28782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F95BC2B"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E60953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667C030" w14:textId="77777777">
        <w:trPr>
          <w:trHeight w:hRule="exact" w:val="15"/>
        </w:trPr>
        <w:tc>
          <w:tcPr>
            <w:tcW w:w="15" w:type="dxa"/>
            <w:vMerge w:val="restart"/>
            <w:shd w:val="clear" w:color="auto" w:fill="auto"/>
          </w:tcPr>
          <w:p w14:paraId="62472DCD"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5FB4FAE5"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3D0A12D6"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8167F2"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7D7E56"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6497C4"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81EEAA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51E0310" w14:textId="1502B2E5"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6B682BD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A5A0645" w14:textId="77777777">
        <w:trPr>
          <w:trHeight w:val="240"/>
        </w:trPr>
        <w:tc>
          <w:tcPr>
            <w:tcW w:w="15" w:type="dxa"/>
            <w:vMerge/>
            <w:shd w:val="clear" w:color="auto" w:fill="auto"/>
          </w:tcPr>
          <w:p w14:paraId="2544B181"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575A60F4"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Je nach Anlagenart und Spannungshöhe ist der Ablauf der Freischaltung über organisatorische Regelungen festgelegt.</w:t>
            </w:r>
          </w:p>
        </w:tc>
        <w:tc>
          <w:tcPr>
            <w:tcW w:w="60" w:type="dxa"/>
            <w:vMerge/>
            <w:shd w:val="clear" w:color="auto" w:fill="auto"/>
          </w:tcPr>
          <w:p w14:paraId="4146483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4DE63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866DB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2C61EB"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0B55D0D"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48BF65AF"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71ACB99F" w14:textId="77777777" w:rsidR="00BC0171" w:rsidRPr="001B3266" w:rsidRDefault="00BC0171" w:rsidP="001B3266">
            <w:pPr>
              <w:spacing w:line="240" w:lineRule="exact"/>
              <w:rPr>
                <w:rStyle w:val="FakeCharacterStyle"/>
                <w:rFonts w:ascii="Source Sans 3" w:hAnsi="Source Sans 3"/>
              </w:rPr>
            </w:pPr>
          </w:p>
        </w:tc>
      </w:tr>
      <w:tr w:rsidR="00BC0171" w:rsidRPr="001B3266" w14:paraId="1176556E" w14:textId="77777777">
        <w:tc>
          <w:tcPr>
            <w:tcW w:w="15" w:type="dxa"/>
            <w:vMerge/>
            <w:shd w:val="clear" w:color="auto" w:fill="auto"/>
          </w:tcPr>
          <w:p w14:paraId="3AAF422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088ED9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5010830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7F085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6FF44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FB3F9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6C3E1C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3BA0355"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21EC4F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ED4C689" w14:textId="77777777">
        <w:trPr>
          <w:trHeight w:hRule="exact" w:val="330"/>
        </w:trPr>
        <w:tc>
          <w:tcPr>
            <w:tcW w:w="15" w:type="dxa"/>
            <w:vMerge w:val="restart"/>
            <w:shd w:val="clear" w:color="auto" w:fill="D7EAF9"/>
            <w:vAlign w:val="center"/>
          </w:tcPr>
          <w:p w14:paraId="03B80474"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8F7F0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Falls erforderlich, steht ausgebildetes Schaltpersonal bereit. Die Schaltberechtigung ist geregelt.</w:t>
            </w:r>
          </w:p>
        </w:tc>
        <w:tc>
          <w:tcPr>
            <w:tcW w:w="60" w:type="dxa"/>
            <w:vMerge w:val="restart"/>
            <w:shd w:val="clear" w:color="auto" w:fill="D7EAF9"/>
            <w:vAlign w:val="center"/>
          </w:tcPr>
          <w:p w14:paraId="2D09F64F"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3AED58"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B02F18"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0B9BBC"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626A56"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1966CCA" w14:textId="2395BA82"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22D84B7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7B278F7" w14:textId="77777777">
        <w:tc>
          <w:tcPr>
            <w:tcW w:w="15" w:type="dxa"/>
            <w:vMerge/>
            <w:shd w:val="clear" w:color="auto" w:fill="D7EAF9"/>
            <w:vAlign w:val="center"/>
          </w:tcPr>
          <w:p w14:paraId="23D1649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30CC12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B5A0BB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81626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A9A06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7A663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B0B9B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4D1FBAC"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6B0CCE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A5CDF79" w14:textId="77777777">
        <w:trPr>
          <w:trHeight w:hRule="exact" w:val="330"/>
        </w:trPr>
        <w:tc>
          <w:tcPr>
            <w:tcW w:w="15" w:type="dxa"/>
            <w:vMerge w:val="restart"/>
            <w:shd w:val="clear" w:color="auto" w:fill="auto"/>
          </w:tcPr>
          <w:p w14:paraId="64D75F8A"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357919BC"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Eine </w:t>
            </w:r>
            <w:hyperlink r:id="rId117" w:tooltip="Betriebsanweisung" w:history="1">
              <w:r w:rsidRPr="001B3266">
                <w:rPr>
                  <w:rStyle w:val="FakeCharacterStyle"/>
                  <w:rFonts w:ascii="Source Sans 3" w:hAnsi="Source Sans 3"/>
                  <w:color w:val="000000"/>
                  <w:sz w:val="20"/>
                  <w:u w:val="single"/>
                </w:rPr>
                <w:t>Betriebsanweisung</w:t>
              </w:r>
            </w:hyperlink>
            <w:r w:rsidRPr="001B3266">
              <w:rPr>
                <w:rStyle w:val="FakeCharacterStyle"/>
                <w:rFonts w:ascii="Source Sans 3" w:hAnsi="Source Sans 3"/>
                <w:color w:val="000000"/>
                <w:sz w:val="20"/>
              </w:rPr>
              <w:t xml:space="preserve"> ist erstellt.</w:t>
            </w:r>
          </w:p>
        </w:tc>
        <w:tc>
          <w:tcPr>
            <w:tcW w:w="60" w:type="dxa"/>
            <w:vMerge w:val="restart"/>
            <w:shd w:val="clear" w:color="auto" w:fill="auto"/>
          </w:tcPr>
          <w:p w14:paraId="01DD0AA8"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EE7BD7"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11B269"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F645AE"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DBEE6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255456C" w14:textId="4220D35C"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2C552AE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FDFC8D3" w14:textId="77777777">
        <w:tc>
          <w:tcPr>
            <w:tcW w:w="15" w:type="dxa"/>
            <w:vMerge/>
            <w:shd w:val="clear" w:color="auto" w:fill="auto"/>
          </w:tcPr>
          <w:p w14:paraId="37F61E3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7F1139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689873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15DA8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6DE6E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41098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1794C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AB37620"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1C78FA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BACBF43" w14:textId="77777777">
        <w:trPr>
          <w:trHeight w:hRule="exact" w:val="330"/>
        </w:trPr>
        <w:tc>
          <w:tcPr>
            <w:tcW w:w="15" w:type="dxa"/>
            <w:vMerge w:val="restart"/>
            <w:shd w:val="clear" w:color="auto" w:fill="D7EAF9"/>
            <w:vAlign w:val="center"/>
          </w:tcPr>
          <w:p w14:paraId="07280C7D"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73D5FA"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Beschäftigten sind </w:t>
            </w:r>
            <w:hyperlink r:id="rId118" w:tooltip="Unterweisungen der Beschäftigten" w:history="1">
              <w:r w:rsidRPr="001B3266">
                <w:rPr>
                  <w:rStyle w:val="FakeCharacterStyle"/>
                  <w:rFonts w:ascii="Source Sans 3" w:hAnsi="Source Sans 3"/>
                  <w:color w:val="000000"/>
                  <w:sz w:val="20"/>
                  <w:u w:val="single"/>
                </w:rPr>
                <w:t>unterwiesen</w:t>
              </w:r>
            </w:hyperlink>
            <w:r w:rsidRPr="001B3266">
              <w:rPr>
                <w:rStyle w:val="FakeCharacterStyle"/>
                <w:rFonts w:ascii="Source Sans 3" w:hAnsi="Source Sans 3"/>
                <w:color w:val="000000"/>
                <w:sz w:val="20"/>
              </w:rPr>
              <w:t>.</w:t>
            </w:r>
          </w:p>
        </w:tc>
        <w:tc>
          <w:tcPr>
            <w:tcW w:w="60" w:type="dxa"/>
            <w:vMerge w:val="restart"/>
            <w:shd w:val="clear" w:color="auto" w:fill="D7EAF9"/>
            <w:vAlign w:val="center"/>
          </w:tcPr>
          <w:p w14:paraId="44E4A4FF"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9AA7ED"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28E80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5AC9A3"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F62B4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5E85F45" w14:textId="00594ADD"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E9BD7A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1A182CE" w14:textId="77777777">
        <w:tc>
          <w:tcPr>
            <w:tcW w:w="15" w:type="dxa"/>
            <w:vMerge/>
            <w:shd w:val="clear" w:color="auto" w:fill="D7EAF9"/>
            <w:vAlign w:val="center"/>
          </w:tcPr>
          <w:p w14:paraId="5D3263F3"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1314FC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BCF1BE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6D476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590AE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03A9D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0967A5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7E1078C"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EEB3D7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4D7C570" w14:textId="77777777">
        <w:trPr>
          <w:trHeight w:hRule="exact" w:val="45"/>
        </w:trPr>
        <w:tc>
          <w:tcPr>
            <w:tcW w:w="9870" w:type="dxa"/>
            <w:gridSpan w:val="9"/>
            <w:shd w:val="clear" w:color="auto" w:fill="auto"/>
          </w:tcPr>
          <w:p w14:paraId="7C23CF61"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02528089" wp14:editId="3219B7BA">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6"/>
                          <a:stretch>
                            <a:fillRect/>
                          </a:stretch>
                        </pic:blipFill>
                        <pic:spPr>
                          <a:xfrm>
                            <a:off x="0" y="0"/>
                            <a:ext cx="6267450" cy="28575"/>
                          </a:xfrm>
                          <a:prstGeom prst="rect">
                            <a:avLst/>
                          </a:prstGeom>
                          <a:noFill/>
                        </pic:spPr>
                      </pic:pic>
                    </a:graphicData>
                  </a:graphic>
                </wp:inline>
              </w:drawing>
            </w:r>
          </w:p>
        </w:tc>
      </w:tr>
    </w:tbl>
    <w:p w14:paraId="64BDFD4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5E97E26F" w14:textId="77777777">
        <w:trPr>
          <w:trHeight w:hRule="exact" w:val="345"/>
        </w:trPr>
        <w:tc>
          <w:tcPr>
            <w:tcW w:w="15" w:type="dxa"/>
          </w:tcPr>
          <w:p w14:paraId="67AA7158"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10CB3408"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03D699C4"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4EB7509A" w14:textId="77777777">
        <w:tc>
          <w:tcPr>
            <w:tcW w:w="9870" w:type="dxa"/>
            <w:shd w:val="clear" w:color="auto" w:fill="auto"/>
          </w:tcPr>
          <w:p w14:paraId="5AD594B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Sicherungsaufsteckgriff</w:t>
            </w:r>
            <w:r w:rsidRPr="001B3266">
              <w:rPr>
                <w:rStyle w:val="CharacterStyle28"/>
                <w:rFonts w:ascii="Source Sans 3" w:hAnsi="Source Sans 3"/>
              </w:rPr>
              <w:br/>
              <w:t>2. Lokale Datei: betriebsanweisungen\maschinen\b_5_sicherheitsregeln.doc</w:t>
            </w:r>
            <w:r w:rsidRPr="001B3266">
              <w:rPr>
                <w:rStyle w:val="CharacterStyle28"/>
                <w:rFonts w:ascii="Source Sans 3" w:hAnsi="Source Sans 3"/>
              </w:rPr>
              <w:br/>
              <w:t>3. Gefährdungsbeurteilungsobjekt aus dem BG-Katalog: Unterweisungen der Beschäftigten</w:t>
            </w:r>
          </w:p>
        </w:tc>
      </w:tr>
    </w:tbl>
    <w:p w14:paraId="699C042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4F045D65" w14:textId="77777777">
        <w:trPr>
          <w:trHeight w:hRule="exact" w:val="285"/>
        </w:trPr>
        <w:tc>
          <w:tcPr>
            <w:tcW w:w="9870" w:type="dxa"/>
            <w:gridSpan w:val="6"/>
            <w:shd w:val="clear" w:color="auto" w:fill="auto"/>
          </w:tcPr>
          <w:p w14:paraId="21582EB3"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42B7BB22" w14:textId="77777777">
        <w:trPr>
          <w:trHeight w:hRule="exact" w:val="360"/>
        </w:trPr>
        <w:tc>
          <w:tcPr>
            <w:tcW w:w="1440" w:type="dxa"/>
            <w:gridSpan w:val="2"/>
            <w:shd w:val="clear" w:color="auto" w:fill="auto"/>
          </w:tcPr>
          <w:p w14:paraId="757FD9C2"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44D1E129" w14:textId="77777777" w:rsidR="00BC0171" w:rsidRPr="001B3266" w:rsidRDefault="00BC0171" w:rsidP="001B3266">
            <w:pPr>
              <w:spacing w:line="240" w:lineRule="exact"/>
              <w:rPr>
                <w:rStyle w:val="FakeCharacterStyle"/>
                <w:rFonts w:ascii="Source Sans 3" w:hAnsi="Source Sans 3"/>
              </w:rPr>
            </w:pPr>
          </w:p>
        </w:tc>
      </w:tr>
      <w:tr w:rsidR="00BC0171" w:rsidRPr="001B3266" w14:paraId="28C1705C" w14:textId="77777777">
        <w:trPr>
          <w:trHeight w:hRule="exact" w:val="270"/>
        </w:trPr>
        <w:tc>
          <w:tcPr>
            <w:tcW w:w="9870" w:type="dxa"/>
            <w:gridSpan w:val="6"/>
            <w:shd w:val="clear" w:color="auto" w:fill="auto"/>
          </w:tcPr>
          <w:p w14:paraId="1D92EE0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3: § 6 Arbeiten an aktiven Teilen: Elektrische Anlagen und Betriebsmittel</w:t>
            </w:r>
          </w:p>
        </w:tc>
      </w:tr>
      <w:tr w:rsidR="00BC0171" w:rsidRPr="001B3266" w14:paraId="45567C3B" w14:textId="77777777">
        <w:trPr>
          <w:trHeight w:hRule="exact" w:val="570"/>
        </w:trPr>
        <w:tc>
          <w:tcPr>
            <w:tcW w:w="9870" w:type="dxa"/>
            <w:gridSpan w:val="6"/>
            <w:shd w:val="clear" w:color="auto" w:fill="auto"/>
          </w:tcPr>
          <w:p w14:paraId="200044A7"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4337F6E6" w14:textId="77777777">
        <w:trPr>
          <w:trHeight w:hRule="exact" w:val="270"/>
        </w:trPr>
        <w:tc>
          <w:tcPr>
            <w:tcW w:w="15" w:type="dxa"/>
          </w:tcPr>
          <w:p w14:paraId="21E8BACD"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78531C5E"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27743072"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2F73474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74823BAB" w14:textId="77777777" w:rsidR="00BC0171" w:rsidRPr="001B3266" w:rsidRDefault="00BC0171" w:rsidP="001B3266">
            <w:pPr>
              <w:spacing w:line="240" w:lineRule="exact"/>
              <w:rPr>
                <w:rStyle w:val="FakeCharacterStyle"/>
                <w:rFonts w:ascii="Source Sans 3" w:hAnsi="Source Sans 3"/>
              </w:rPr>
            </w:pPr>
          </w:p>
        </w:tc>
      </w:tr>
      <w:tr w:rsidR="00BC0171" w:rsidRPr="001B3266" w14:paraId="32BFA803" w14:textId="77777777">
        <w:trPr>
          <w:trHeight w:hRule="exact" w:val="1260"/>
        </w:trPr>
        <w:tc>
          <w:tcPr>
            <w:tcW w:w="15" w:type="dxa"/>
          </w:tcPr>
          <w:p w14:paraId="55079F0F"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206DE38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7D9D445E"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5D2AEB38" w14:textId="77777777">
        <w:trPr>
          <w:trHeight w:hRule="exact" w:val="270"/>
        </w:trPr>
        <w:tc>
          <w:tcPr>
            <w:tcW w:w="15" w:type="dxa"/>
          </w:tcPr>
          <w:p w14:paraId="1554BCB7"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6ED887FA"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03E57750"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151EE45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79465CEF" w14:textId="77777777">
        <w:trPr>
          <w:trHeight w:hRule="exact" w:val="1110"/>
        </w:trPr>
        <w:tc>
          <w:tcPr>
            <w:tcW w:w="15" w:type="dxa"/>
          </w:tcPr>
          <w:p w14:paraId="528EA8B9"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45EB91D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1B6844BF" w14:textId="77777777" w:rsidR="00BC0171" w:rsidRPr="001B3266" w:rsidRDefault="00BC0171" w:rsidP="001B3266">
      <w:pPr>
        <w:spacing w:line="240" w:lineRule="exact"/>
        <w:rPr>
          <w:rFonts w:ascii="Source Sans 3" w:hAnsi="Source Sans 3"/>
        </w:rPr>
        <w:sectPr w:rsidR="00BC0171" w:rsidRPr="001B3266">
          <w:headerReference w:type="default" r:id="rId119"/>
          <w:footerReference w:type="default" r:id="rId12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594DFCD9" w14:textId="77777777">
        <w:trPr>
          <w:trHeight w:hRule="exact" w:val="360"/>
        </w:trPr>
        <w:tc>
          <w:tcPr>
            <w:tcW w:w="9870" w:type="dxa"/>
            <w:gridSpan w:val="3"/>
            <w:shd w:val="clear" w:color="auto" w:fill="auto"/>
          </w:tcPr>
          <w:p w14:paraId="0A221A0C"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6EAB39D2" w14:textId="77777777">
        <w:trPr>
          <w:trHeight w:hRule="exact" w:val="360"/>
        </w:trPr>
        <w:tc>
          <w:tcPr>
            <w:tcW w:w="9870" w:type="dxa"/>
            <w:gridSpan w:val="3"/>
            <w:shd w:val="clear" w:color="auto" w:fill="auto"/>
          </w:tcPr>
          <w:p w14:paraId="1FE9FD68"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Elektrische Anlagen und Betriebsmittel, "Gegen Wiedereinschalten sichern"</w:t>
            </w:r>
          </w:p>
        </w:tc>
      </w:tr>
      <w:tr w:rsidR="00BC0171" w:rsidRPr="001B3266" w14:paraId="104D4B3E" w14:textId="77777777">
        <w:trPr>
          <w:trHeight w:hRule="exact" w:val="345"/>
        </w:trPr>
        <w:tc>
          <w:tcPr>
            <w:tcW w:w="2700" w:type="dxa"/>
            <w:shd w:val="clear" w:color="auto" w:fill="auto"/>
          </w:tcPr>
          <w:p w14:paraId="39D63296"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695F83B9" w14:textId="77777777" w:rsidR="00BC0171" w:rsidRPr="001B3266" w:rsidRDefault="00BC0171" w:rsidP="001B3266">
            <w:pPr>
              <w:spacing w:line="240" w:lineRule="exact"/>
              <w:rPr>
                <w:rStyle w:val="FakeCharacterStyle"/>
                <w:rFonts w:ascii="Source Sans 3" w:hAnsi="Source Sans 3"/>
              </w:rPr>
            </w:pPr>
          </w:p>
        </w:tc>
      </w:tr>
      <w:tr w:rsidR="00BC0171" w:rsidRPr="001B3266" w14:paraId="5D7B37A9" w14:textId="77777777">
        <w:tc>
          <w:tcPr>
            <w:tcW w:w="9855" w:type="dxa"/>
            <w:gridSpan w:val="2"/>
            <w:shd w:val="clear" w:color="auto" w:fill="auto"/>
          </w:tcPr>
          <w:p w14:paraId="004C46BE"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Gefährliche Körperströme durch unbefugtes oder versehentliches Wiedereinschalten</w:t>
            </w:r>
          </w:p>
        </w:tc>
        <w:tc>
          <w:tcPr>
            <w:tcW w:w="15" w:type="dxa"/>
          </w:tcPr>
          <w:p w14:paraId="0942A9DD" w14:textId="77777777" w:rsidR="00BC0171" w:rsidRPr="001B3266" w:rsidRDefault="00BC0171" w:rsidP="001B3266">
            <w:pPr>
              <w:spacing w:line="240" w:lineRule="exact"/>
              <w:rPr>
                <w:rStyle w:val="FakeCharacterStyle"/>
                <w:rFonts w:ascii="Source Sans 3" w:hAnsi="Source Sans 3"/>
              </w:rPr>
            </w:pPr>
          </w:p>
        </w:tc>
      </w:tr>
      <w:tr w:rsidR="00BC0171" w:rsidRPr="001B3266" w14:paraId="0AF204D4" w14:textId="77777777">
        <w:trPr>
          <w:trHeight w:hRule="exact" w:val="240"/>
        </w:trPr>
        <w:tc>
          <w:tcPr>
            <w:tcW w:w="9870" w:type="dxa"/>
            <w:gridSpan w:val="3"/>
            <w:shd w:val="clear" w:color="auto" w:fill="auto"/>
          </w:tcPr>
          <w:p w14:paraId="5B133556" w14:textId="77777777" w:rsidR="00BC0171" w:rsidRPr="001B3266" w:rsidRDefault="00BC0171" w:rsidP="001B3266">
            <w:pPr>
              <w:pStyle w:val="ParagraphStyle23"/>
              <w:spacing w:line="240" w:lineRule="exact"/>
              <w:rPr>
                <w:rStyle w:val="FakeCharacterStyle"/>
                <w:rFonts w:ascii="Source Sans 3" w:hAnsi="Source Sans 3"/>
              </w:rPr>
            </w:pPr>
          </w:p>
        </w:tc>
      </w:tr>
    </w:tbl>
    <w:p w14:paraId="01AFF1AA"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2CB9797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D6C685"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B8ACC43"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6CAFF0F"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4A79853"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C8B72A2"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7B593905" w14:textId="77777777">
        <w:trPr>
          <w:trHeight w:hRule="exact" w:val="330"/>
        </w:trPr>
        <w:tc>
          <w:tcPr>
            <w:tcW w:w="15" w:type="dxa"/>
            <w:vMerge w:val="restart"/>
            <w:shd w:val="clear" w:color="auto" w:fill="D7EAF9"/>
            <w:vAlign w:val="center"/>
          </w:tcPr>
          <w:p w14:paraId="627557B7"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B2FBFE"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Einrichtungen für das </w:t>
            </w:r>
            <w:hyperlink r:id="rId121" w:tooltip="Sichern gegen Wiedereinschalten" w:history="1">
              <w:r w:rsidRPr="001B3266">
                <w:rPr>
                  <w:rStyle w:val="FakeCharacterStyle"/>
                  <w:rFonts w:ascii="Source Sans 3" w:hAnsi="Source Sans 3"/>
                  <w:color w:val="000000"/>
                  <w:sz w:val="20"/>
                  <w:u w:val="single"/>
                </w:rPr>
                <w:t>Sichern gegen Wiedereinschalten</w:t>
              </w:r>
            </w:hyperlink>
            <w:r w:rsidRPr="001B3266">
              <w:rPr>
                <w:rStyle w:val="FakeCharacterStyle"/>
                <w:rFonts w:ascii="Source Sans 3" w:hAnsi="Source Sans 3"/>
                <w:color w:val="000000"/>
                <w:sz w:val="20"/>
              </w:rPr>
              <w:t xml:space="preserve"> stehen zur Verfügung, z. B. Schaltverbotsschilder, Sperrelemente, Vorhängeschloss, etc.</w:t>
            </w:r>
          </w:p>
        </w:tc>
        <w:tc>
          <w:tcPr>
            <w:tcW w:w="60" w:type="dxa"/>
            <w:vMerge w:val="restart"/>
            <w:shd w:val="clear" w:color="auto" w:fill="D7EAF9"/>
            <w:vAlign w:val="center"/>
          </w:tcPr>
          <w:p w14:paraId="4F7A2A6C"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BA4156"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693A63"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F1C001"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5FD09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ED2E03D" w14:textId="7C99BCF9"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AF16FC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19D0D59" w14:textId="77777777">
        <w:tc>
          <w:tcPr>
            <w:tcW w:w="15" w:type="dxa"/>
            <w:vMerge/>
            <w:shd w:val="clear" w:color="auto" w:fill="D7EAF9"/>
            <w:vAlign w:val="center"/>
          </w:tcPr>
          <w:p w14:paraId="28ED62F6"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5FA51C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F212EE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10BF9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93BB4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83A8E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F4266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871E788"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4CC030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E026CB3" w14:textId="77777777">
        <w:trPr>
          <w:trHeight w:hRule="exact" w:val="330"/>
        </w:trPr>
        <w:tc>
          <w:tcPr>
            <w:tcW w:w="15" w:type="dxa"/>
            <w:vMerge w:val="restart"/>
            <w:shd w:val="clear" w:color="auto" w:fill="auto"/>
          </w:tcPr>
          <w:p w14:paraId="0115AEBB"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37DCF388"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Eine </w:t>
            </w:r>
            <w:hyperlink r:id="rId122" w:tooltip="Betriebsanweisung" w:history="1">
              <w:r w:rsidRPr="001B3266">
                <w:rPr>
                  <w:rStyle w:val="FakeCharacterStyle"/>
                  <w:rFonts w:ascii="Source Sans 3" w:hAnsi="Source Sans 3"/>
                  <w:color w:val="000000"/>
                  <w:sz w:val="20"/>
                  <w:u w:val="single"/>
                </w:rPr>
                <w:t>Betriebsanweisung</w:t>
              </w:r>
            </w:hyperlink>
            <w:r w:rsidRPr="001B3266">
              <w:rPr>
                <w:rStyle w:val="FakeCharacterStyle"/>
                <w:rFonts w:ascii="Source Sans 3" w:hAnsi="Source Sans 3"/>
                <w:color w:val="000000"/>
                <w:sz w:val="20"/>
              </w:rPr>
              <w:t xml:space="preserve"> ist erstellt.</w:t>
            </w:r>
          </w:p>
        </w:tc>
        <w:tc>
          <w:tcPr>
            <w:tcW w:w="60" w:type="dxa"/>
            <w:vMerge w:val="restart"/>
            <w:shd w:val="clear" w:color="auto" w:fill="auto"/>
          </w:tcPr>
          <w:p w14:paraId="32778534"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3DF07C"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3FA1A9"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29975A"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A0321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BAD458A" w14:textId="30F3A19B"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61517BA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B060E38" w14:textId="77777777">
        <w:tc>
          <w:tcPr>
            <w:tcW w:w="15" w:type="dxa"/>
            <w:vMerge/>
            <w:shd w:val="clear" w:color="auto" w:fill="auto"/>
          </w:tcPr>
          <w:p w14:paraId="0E10C22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3F4412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C756FB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4B3F1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C0CC2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6573E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1C247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1AF778B"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389DD9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7659DC9" w14:textId="77777777">
        <w:trPr>
          <w:trHeight w:hRule="exact" w:val="15"/>
        </w:trPr>
        <w:tc>
          <w:tcPr>
            <w:tcW w:w="15" w:type="dxa"/>
            <w:vMerge w:val="restart"/>
            <w:shd w:val="clear" w:color="auto" w:fill="D7EAF9"/>
            <w:vAlign w:val="center"/>
          </w:tcPr>
          <w:p w14:paraId="725C4E8F"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5A3ECA72"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35E9530D"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23F92E"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1B4349"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F11EBC"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334FCA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2CC3003" w14:textId="0D8B96FF"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0E5AAB2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45D8096" w14:textId="77777777">
        <w:trPr>
          <w:trHeight w:val="240"/>
        </w:trPr>
        <w:tc>
          <w:tcPr>
            <w:tcW w:w="15" w:type="dxa"/>
            <w:vMerge/>
            <w:shd w:val="clear" w:color="auto" w:fill="D7EAF9"/>
            <w:vAlign w:val="center"/>
          </w:tcPr>
          <w:p w14:paraId="206309F4"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128198A1"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Beschäftigten sind </w:t>
            </w:r>
            <w:hyperlink r:id="rId123" w:tooltip="Unterweisungen der Beschäftigten" w:history="1">
              <w:r w:rsidRPr="001B3266">
                <w:rPr>
                  <w:rStyle w:val="FakeCharacterStyle"/>
                  <w:rFonts w:ascii="Source Sans 3" w:hAnsi="Source Sans 3"/>
                  <w:color w:val="000000"/>
                  <w:sz w:val="20"/>
                  <w:u w:val="single"/>
                </w:rPr>
                <w:t>unterwiesen</w:t>
              </w:r>
            </w:hyperlink>
            <w:r w:rsidRPr="001B3266">
              <w:rPr>
                <w:rStyle w:val="FakeCharacterStyle"/>
                <w:rFonts w:ascii="Source Sans 3" w:hAnsi="Source Sans 3"/>
                <w:color w:val="000000"/>
                <w:sz w:val="20"/>
              </w:rPr>
              <w:t>.</w:t>
            </w:r>
          </w:p>
        </w:tc>
        <w:tc>
          <w:tcPr>
            <w:tcW w:w="60" w:type="dxa"/>
            <w:vMerge/>
            <w:shd w:val="clear" w:color="auto" w:fill="D7EAF9"/>
            <w:vAlign w:val="center"/>
          </w:tcPr>
          <w:p w14:paraId="10C91AC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15FAC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43332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0E7793"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B0E078F"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6444EBE3"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431A55E1" w14:textId="77777777" w:rsidR="00BC0171" w:rsidRPr="001B3266" w:rsidRDefault="00BC0171" w:rsidP="001B3266">
            <w:pPr>
              <w:spacing w:line="240" w:lineRule="exact"/>
              <w:rPr>
                <w:rStyle w:val="FakeCharacterStyle"/>
                <w:rFonts w:ascii="Source Sans 3" w:hAnsi="Source Sans 3"/>
              </w:rPr>
            </w:pPr>
          </w:p>
        </w:tc>
      </w:tr>
      <w:tr w:rsidR="00BC0171" w:rsidRPr="001B3266" w14:paraId="37BCA10F" w14:textId="77777777">
        <w:tc>
          <w:tcPr>
            <w:tcW w:w="15" w:type="dxa"/>
            <w:vMerge/>
            <w:shd w:val="clear" w:color="auto" w:fill="D7EAF9"/>
            <w:vAlign w:val="center"/>
          </w:tcPr>
          <w:p w14:paraId="721AF14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EA620A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63EAE6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B5B78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4E978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17D5A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6C700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112F99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FFDD40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01C5F41" w14:textId="77777777">
        <w:trPr>
          <w:trHeight w:hRule="exact" w:val="45"/>
        </w:trPr>
        <w:tc>
          <w:tcPr>
            <w:tcW w:w="9870" w:type="dxa"/>
            <w:gridSpan w:val="9"/>
            <w:shd w:val="clear" w:color="auto" w:fill="auto"/>
          </w:tcPr>
          <w:p w14:paraId="5A7B87FA"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1FAA17A4" wp14:editId="5B59BA7B">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6"/>
                          <a:stretch>
                            <a:fillRect/>
                          </a:stretch>
                        </pic:blipFill>
                        <pic:spPr>
                          <a:xfrm>
                            <a:off x="0" y="0"/>
                            <a:ext cx="6267450" cy="28575"/>
                          </a:xfrm>
                          <a:prstGeom prst="rect">
                            <a:avLst/>
                          </a:prstGeom>
                          <a:noFill/>
                        </pic:spPr>
                      </pic:pic>
                    </a:graphicData>
                  </a:graphic>
                </wp:inline>
              </w:drawing>
            </w:r>
          </w:p>
        </w:tc>
      </w:tr>
    </w:tbl>
    <w:p w14:paraId="6B7F2DDB"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50276441" w14:textId="77777777">
        <w:trPr>
          <w:trHeight w:hRule="exact" w:val="345"/>
        </w:trPr>
        <w:tc>
          <w:tcPr>
            <w:tcW w:w="15" w:type="dxa"/>
          </w:tcPr>
          <w:p w14:paraId="090F2452"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24F117B6"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123DE1DD"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2B9E1CF3" w14:textId="77777777">
        <w:tc>
          <w:tcPr>
            <w:tcW w:w="9870" w:type="dxa"/>
            <w:shd w:val="clear" w:color="auto" w:fill="auto"/>
          </w:tcPr>
          <w:p w14:paraId="6B0EA35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Sichern gegen Wiedereinschalten</w:t>
            </w:r>
            <w:r w:rsidRPr="001B3266">
              <w:rPr>
                <w:rStyle w:val="CharacterStyle28"/>
                <w:rFonts w:ascii="Source Sans 3" w:hAnsi="Source Sans 3"/>
              </w:rPr>
              <w:br/>
              <w:t>2. Lokale Datei: betriebsanweisungen\maschinen\b_5_sicherheitsregeln.doc</w:t>
            </w:r>
            <w:r w:rsidRPr="001B3266">
              <w:rPr>
                <w:rStyle w:val="CharacterStyle28"/>
                <w:rFonts w:ascii="Source Sans 3" w:hAnsi="Source Sans 3"/>
              </w:rPr>
              <w:br/>
              <w:t>3. Gefährdungsbeurteilungsobjekt aus dem BG-Katalog: Unterweisungen der Beschäftigten</w:t>
            </w:r>
          </w:p>
        </w:tc>
      </w:tr>
    </w:tbl>
    <w:p w14:paraId="6BC95AFC"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71951542" w14:textId="77777777">
        <w:trPr>
          <w:trHeight w:hRule="exact" w:val="300"/>
        </w:trPr>
        <w:tc>
          <w:tcPr>
            <w:tcW w:w="9870" w:type="dxa"/>
            <w:gridSpan w:val="6"/>
            <w:shd w:val="clear" w:color="auto" w:fill="auto"/>
          </w:tcPr>
          <w:p w14:paraId="26B4650B"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26F2D4FB" w14:textId="77777777">
        <w:trPr>
          <w:trHeight w:hRule="exact" w:val="345"/>
        </w:trPr>
        <w:tc>
          <w:tcPr>
            <w:tcW w:w="1440" w:type="dxa"/>
            <w:gridSpan w:val="2"/>
            <w:shd w:val="clear" w:color="auto" w:fill="auto"/>
          </w:tcPr>
          <w:p w14:paraId="7F5D8301"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4177AB49" w14:textId="77777777" w:rsidR="00BC0171" w:rsidRPr="001B3266" w:rsidRDefault="00BC0171" w:rsidP="001B3266">
            <w:pPr>
              <w:spacing w:line="240" w:lineRule="exact"/>
              <w:rPr>
                <w:rStyle w:val="FakeCharacterStyle"/>
                <w:rFonts w:ascii="Source Sans 3" w:hAnsi="Source Sans 3"/>
              </w:rPr>
            </w:pPr>
          </w:p>
        </w:tc>
      </w:tr>
      <w:tr w:rsidR="00BC0171" w:rsidRPr="001B3266" w14:paraId="7DAA2FD8" w14:textId="77777777">
        <w:trPr>
          <w:trHeight w:hRule="exact" w:val="270"/>
        </w:trPr>
        <w:tc>
          <w:tcPr>
            <w:tcW w:w="9870" w:type="dxa"/>
            <w:gridSpan w:val="6"/>
            <w:shd w:val="clear" w:color="auto" w:fill="auto"/>
          </w:tcPr>
          <w:p w14:paraId="4CE1634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3: § 6 Arbeiten an aktiven Teilen: Elektrische Anlagen und Betriebsmittel</w:t>
            </w:r>
          </w:p>
        </w:tc>
      </w:tr>
      <w:tr w:rsidR="00BC0171" w:rsidRPr="001B3266" w14:paraId="17240271" w14:textId="77777777">
        <w:trPr>
          <w:trHeight w:hRule="exact" w:val="570"/>
        </w:trPr>
        <w:tc>
          <w:tcPr>
            <w:tcW w:w="9870" w:type="dxa"/>
            <w:gridSpan w:val="6"/>
            <w:shd w:val="clear" w:color="auto" w:fill="auto"/>
          </w:tcPr>
          <w:p w14:paraId="04FA7340"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15D8C3E7" w14:textId="77777777">
        <w:trPr>
          <w:trHeight w:hRule="exact" w:val="285"/>
        </w:trPr>
        <w:tc>
          <w:tcPr>
            <w:tcW w:w="15" w:type="dxa"/>
          </w:tcPr>
          <w:p w14:paraId="5B7E78A0"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1DE66838"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2B38FADF"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43FCFE4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5BB3A549" w14:textId="77777777" w:rsidR="00BC0171" w:rsidRPr="001B3266" w:rsidRDefault="00BC0171" w:rsidP="001B3266">
            <w:pPr>
              <w:spacing w:line="240" w:lineRule="exact"/>
              <w:rPr>
                <w:rStyle w:val="FakeCharacterStyle"/>
                <w:rFonts w:ascii="Source Sans 3" w:hAnsi="Source Sans 3"/>
              </w:rPr>
            </w:pPr>
          </w:p>
        </w:tc>
      </w:tr>
      <w:tr w:rsidR="00BC0171" w:rsidRPr="001B3266" w14:paraId="4A987B83" w14:textId="77777777">
        <w:trPr>
          <w:trHeight w:hRule="exact" w:val="1245"/>
        </w:trPr>
        <w:tc>
          <w:tcPr>
            <w:tcW w:w="15" w:type="dxa"/>
          </w:tcPr>
          <w:p w14:paraId="37E03B5A"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3051BBA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56C730D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0E057ECC" w14:textId="77777777">
        <w:trPr>
          <w:trHeight w:hRule="exact" w:val="270"/>
        </w:trPr>
        <w:tc>
          <w:tcPr>
            <w:tcW w:w="15" w:type="dxa"/>
          </w:tcPr>
          <w:p w14:paraId="32AAC483"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5C41A5D6"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5D83F12F"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29C88E3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4E8C7637" w14:textId="77777777">
        <w:trPr>
          <w:trHeight w:hRule="exact" w:val="1125"/>
        </w:trPr>
        <w:tc>
          <w:tcPr>
            <w:tcW w:w="15" w:type="dxa"/>
          </w:tcPr>
          <w:p w14:paraId="03DE1A46"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7AA2B1D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7DA00D58" w14:textId="77777777" w:rsidR="00BC0171" w:rsidRPr="001B3266" w:rsidRDefault="00BC0171" w:rsidP="001B3266">
      <w:pPr>
        <w:spacing w:line="240" w:lineRule="exact"/>
        <w:rPr>
          <w:rFonts w:ascii="Source Sans 3" w:hAnsi="Source Sans 3"/>
        </w:rPr>
        <w:sectPr w:rsidR="00BC0171" w:rsidRPr="001B3266">
          <w:headerReference w:type="default" r:id="rId124"/>
          <w:footerReference w:type="default" r:id="rId1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54F47A6D" w14:textId="77777777">
        <w:trPr>
          <w:trHeight w:hRule="exact" w:val="360"/>
        </w:trPr>
        <w:tc>
          <w:tcPr>
            <w:tcW w:w="9870" w:type="dxa"/>
            <w:gridSpan w:val="3"/>
            <w:shd w:val="clear" w:color="auto" w:fill="auto"/>
          </w:tcPr>
          <w:p w14:paraId="002CE25B"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005BB566" w14:textId="77777777">
        <w:trPr>
          <w:trHeight w:hRule="exact" w:val="360"/>
        </w:trPr>
        <w:tc>
          <w:tcPr>
            <w:tcW w:w="9870" w:type="dxa"/>
            <w:gridSpan w:val="3"/>
            <w:shd w:val="clear" w:color="auto" w:fill="auto"/>
          </w:tcPr>
          <w:p w14:paraId="4209785F"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Elektrische Anlagen und Betriebsmittel, "Spannungsfreiheit feststellen"</w:t>
            </w:r>
          </w:p>
        </w:tc>
      </w:tr>
      <w:tr w:rsidR="00BC0171" w:rsidRPr="001B3266" w14:paraId="1A6174CF" w14:textId="77777777">
        <w:trPr>
          <w:trHeight w:hRule="exact" w:val="345"/>
        </w:trPr>
        <w:tc>
          <w:tcPr>
            <w:tcW w:w="2700" w:type="dxa"/>
            <w:shd w:val="clear" w:color="auto" w:fill="auto"/>
          </w:tcPr>
          <w:p w14:paraId="594AB836"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2289C544" w14:textId="77777777" w:rsidR="00BC0171" w:rsidRPr="001B3266" w:rsidRDefault="00BC0171" w:rsidP="001B3266">
            <w:pPr>
              <w:spacing w:line="240" w:lineRule="exact"/>
              <w:rPr>
                <w:rStyle w:val="FakeCharacterStyle"/>
                <w:rFonts w:ascii="Source Sans 3" w:hAnsi="Source Sans 3"/>
              </w:rPr>
            </w:pPr>
          </w:p>
        </w:tc>
      </w:tr>
      <w:tr w:rsidR="00BC0171" w:rsidRPr="001B3266" w14:paraId="2A0CE47D" w14:textId="77777777">
        <w:tc>
          <w:tcPr>
            <w:tcW w:w="9855" w:type="dxa"/>
            <w:gridSpan w:val="2"/>
            <w:shd w:val="clear" w:color="auto" w:fill="auto"/>
          </w:tcPr>
          <w:p w14:paraId="27CAD808"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Gefährliche Körperströme und Lichtbögen bei Verzicht auf diese Maßnahme, bei Benutzung ungeeigneter Geräte oder unsachgemäßer Handhabung</w:t>
            </w:r>
          </w:p>
        </w:tc>
        <w:tc>
          <w:tcPr>
            <w:tcW w:w="15" w:type="dxa"/>
          </w:tcPr>
          <w:p w14:paraId="2BCE728A" w14:textId="77777777" w:rsidR="00BC0171" w:rsidRPr="001B3266" w:rsidRDefault="00BC0171" w:rsidP="001B3266">
            <w:pPr>
              <w:spacing w:line="240" w:lineRule="exact"/>
              <w:rPr>
                <w:rStyle w:val="FakeCharacterStyle"/>
                <w:rFonts w:ascii="Source Sans 3" w:hAnsi="Source Sans 3"/>
              </w:rPr>
            </w:pPr>
          </w:p>
        </w:tc>
      </w:tr>
      <w:tr w:rsidR="00BC0171" w:rsidRPr="001B3266" w14:paraId="44E7EA0F" w14:textId="77777777">
        <w:trPr>
          <w:trHeight w:hRule="exact" w:val="255"/>
        </w:trPr>
        <w:tc>
          <w:tcPr>
            <w:tcW w:w="9870" w:type="dxa"/>
            <w:gridSpan w:val="3"/>
            <w:shd w:val="clear" w:color="auto" w:fill="auto"/>
          </w:tcPr>
          <w:p w14:paraId="4BA64668" w14:textId="77777777" w:rsidR="00BC0171" w:rsidRPr="001B3266" w:rsidRDefault="00BC0171" w:rsidP="001B3266">
            <w:pPr>
              <w:pStyle w:val="ParagraphStyle23"/>
              <w:spacing w:line="240" w:lineRule="exact"/>
              <w:rPr>
                <w:rStyle w:val="FakeCharacterStyle"/>
                <w:rFonts w:ascii="Source Sans 3" w:hAnsi="Source Sans 3"/>
              </w:rPr>
            </w:pPr>
          </w:p>
        </w:tc>
      </w:tr>
    </w:tbl>
    <w:p w14:paraId="100B18F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01038DB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4C99B91"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561C95E"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376DDC2"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22647AC"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1987669"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07EC917C" w14:textId="77777777">
        <w:trPr>
          <w:trHeight w:hRule="exact" w:val="330"/>
        </w:trPr>
        <w:tc>
          <w:tcPr>
            <w:tcW w:w="15" w:type="dxa"/>
            <w:vMerge w:val="restart"/>
            <w:shd w:val="clear" w:color="auto" w:fill="D7EAF9"/>
            <w:vAlign w:val="center"/>
          </w:tcPr>
          <w:p w14:paraId="005F5004"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8D49F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Geeignete </w:t>
            </w:r>
            <w:hyperlink r:id="rId126" w:tooltip="Spannungsprüfer" w:history="1">
              <w:r w:rsidRPr="001B3266">
                <w:rPr>
                  <w:rStyle w:val="FakeCharacterStyle"/>
                  <w:rFonts w:ascii="Source Sans 3" w:hAnsi="Source Sans 3"/>
                  <w:color w:val="000000"/>
                  <w:sz w:val="20"/>
                  <w:u w:val="single"/>
                </w:rPr>
                <w:t>Spannungsprüfer</w:t>
              </w:r>
            </w:hyperlink>
            <w:r w:rsidRPr="001B3266">
              <w:rPr>
                <w:rStyle w:val="FakeCharacterStyle"/>
                <w:rFonts w:ascii="Source Sans 3" w:hAnsi="Source Sans 3"/>
                <w:color w:val="000000"/>
                <w:sz w:val="20"/>
              </w:rPr>
              <w:t xml:space="preserve"> stehen zur Verfügung.</w:t>
            </w:r>
          </w:p>
        </w:tc>
        <w:tc>
          <w:tcPr>
            <w:tcW w:w="60" w:type="dxa"/>
            <w:vMerge w:val="restart"/>
            <w:shd w:val="clear" w:color="auto" w:fill="D7EAF9"/>
            <w:vAlign w:val="center"/>
          </w:tcPr>
          <w:p w14:paraId="3E5BB45A"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22BB6F"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7D69E3"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541E21"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14AAB6"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1E5CFFA" w14:textId="3F2C6664"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86864B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0C59BB2" w14:textId="77777777">
        <w:tc>
          <w:tcPr>
            <w:tcW w:w="15" w:type="dxa"/>
            <w:vMerge/>
            <w:shd w:val="clear" w:color="auto" w:fill="D7EAF9"/>
            <w:vAlign w:val="center"/>
          </w:tcPr>
          <w:p w14:paraId="1995F3B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8B3EA75"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93653B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36325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367A3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FC644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A0DEA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989753E"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963B28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606C6EA" w14:textId="77777777">
        <w:trPr>
          <w:trHeight w:hRule="exact" w:val="330"/>
        </w:trPr>
        <w:tc>
          <w:tcPr>
            <w:tcW w:w="15" w:type="dxa"/>
            <w:vMerge w:val="restart"/>
            <w:shd w:val="clear" w:color="auto" w:fill="auto"/>
          </w:tcPr>
          <w:p w14:paraId="17F2D8A7"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5A6E421A"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Hochspannungsprüfer werden mind. alle 6 Jahre geprüft. Das Objekt </w:t>
            </w:r>
            <w:hyperlink r:id="rId127" w:tooltip="Prüfung" w:history="1">
              <w:r w:rsidRPr="001B3266">
                <w:rPr>
                  <w:rStyle w:val="FakeCharacterStyle"/>
                  <w:rFonts w:ascii="Source Sans 3" w:hAnsi="Source Sans 3"/>
                  <w:color w:val="000000"/>
                  <w:sz w:val="20"/>
                  <w:u w:val="single"/>
                </w:rPr>
                <w:t>Prüfung</w:t>
              </w:r>
            </w:hyperlink>
            <w:r w:rsidRPr="001B3266">
              <w:rPr>
                <w:rStyle w:val="FakeCharacterStyle"/>
                <w:rFonts w:ascii="Source Sans 3" w:hAnsi="Source Sans 3"/>
                <w:color w:val="000000"/>
                <w:sz w:val="20"/>
              </w:rPr>
              <w:t xml:space="preserve"> ist beachtet.</w:t>
            </w:r>
          </w:p>
        </w:tc>
        <w:tc>
          <w:tcPr>
            <w:tcW w:w="60" w:type="dxa"/>
            <w:vMerge w:val="restart"/>
            <w:shd w:val="clear" w:color="auto" w:fill="auto"/>
          </w:tcPr>
          <w:p w14:paraId="52EACB91"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9057A4"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7ED984"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6B5381"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6F385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AD0EA42" w14:textId="2560D52F"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3BB7D22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DA7124A" w14:textId="77777777">
        <w:tc>
          <w:tcPr>
            <w:tcW w:w="15" w:type="dxa"/>
            <w:vMerge/>
            <w:shd w:val="clear" w:color="auto" w:fill="auto"/>
          </w:tcPr>
          <w:p w14:paraId="1D09CC3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BEB045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2131CB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420D9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0F797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B4E6B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03AB5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5D0C633"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1550891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3CAB98B" w14:textId="77777777">
        <w:trPr>
          <w:trHeight w:hRule="exact" w:val="15"/>
        </w:trPr>
        <w:tc>
          <w:tcPr>
            <w:tcW w:w="15" w:type="dxa"/>
            <w:vMerge w:val="restart"/>
            <w:shd w:val="clear" w:color="auto" w:fill="D7EAF9"/>
            <w:vAlign w:val="center"/>
          </w:tcPr>
          <w:p w14:paraId="1D7574CE"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3E0EC719"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57F8CFC4"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476931"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9B7894"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6DC8AA"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2B8083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91ED89A" w14:textId="0EDF3129"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0F686A8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2EE16E2" w14:textId="77777777">
        <w:trPr>
          <w:trHeight w:val="240"/>
        </w:trPr>
        <w:tc>
          <w:tcPr>
            <w:tcW w:w="15" w:type="dxa"/>
            <w:vMerge/>
            <w:shd w:val="clear" w:color="auto" w:fill="D7EAF9"/>
            <w:vAlign w:val="center"/>
          </w:tcPr>
          <w:p w14:paraId="033CEBCE"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532EFD4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Es ist geregelt, welche Maßnahmen beim Arbeiten an Kabeln und isolierten Leitungen zu ergreifen sind, ggf. steht ein </w:t>
            </w:r>
            <w:hyperlink r:id="rId128" w:tooltip="Kabelschneidgerät" w:history="1">
              <w:r w:rsidRPr="001B3266">
                <w:rPr>
                  <w:rStyle w:val="FakeCharacterStyle"/>
                  <w:rFonts w:ascii="Source Sans 3" w:hAnsi="Source Sans 3"/>
                  <w:color w:val="000000"/>
                  <w:sz w:val="20"/>
                  <w:u w:val="single"/>
                </w:rPr>
                <w:t>Kabelschneidgerät</w:t>
              </w:r>
            </w:hyperlink>
            <w:r w:rsidRPr="001B3266">
              <w:rPr>
                <w:rStyle w:val="FakeCharacterStyle"/>
                <w:rFonts w:ascii="Source Sans 3" w:hAnsi="Source Sans 3"/>
                <w:color w:val="000000"/>
                <w:sz w:val="20"/>
              </w:rPr>
              <w:t xml:space="preserve"> zur Verfügung.</w:t>
            </w:r>
          </w:p>
        </w:tc>
        <w:tc>
          <w:tcPr>
            <w:tcW w:w="60" w:type="dxa"/>
            <w:vMerge/>
            <w:shd w:val="clear" w:color="auto" w:fill="D7EAF9"/>
            <w:vAlign w:val="center"/>
          </w:tcPr>
          <w:p w14:paraId="4CB8470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8A5A3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B30AE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B6187C"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1D61B58"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6DE3F80D"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5DAFF8F1" w14:textId="77777777" w:rsidR="00BC0171" w:rsidRPr="001B3266" w:rsidRDefault="00BC0171" w:rsidP="001B3266">
            <w:pPr>
              <w:spacing w:line="240" w:lineRule="exact"/>
              <w:rPr>
                <w:rStyle w:val="FakeCharacterStyle"/>
                <w:rFonts w:ascii="Source Sans 3" w:hAnsi="Source Sans 3"/>
              </w:rPr>
            </w:pPr>
          </w:p>
        </w:tc>
      </w:tr>
      <w:tr w:rsidR="00BC0171" w:rsidRPr="001B3266" w14:paraId="38524B78" w14:textId="77777777">
        <w:tc>
          <w:tcPr>
            <w:tcW w:w="15" w:type="dxa"/>
            <w:vMerge/>
            <w:shd w:val="clear" w:color="auto" w:fill="D7EAF9"/>
            <w:vAlign w:val="center"/>
          </w:tcPr>
          <w:p w14:paraId="42F0B41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738D375"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A14FCD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343C3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F7C73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A2D874"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56D8E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CCC9619"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FA7180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4649A44" w14:textId="77777777">
        <w:trPr>
          <w:trHeight w:hRule="exact" w:val="15"/>
        </w:trPr>
        <w:tc>
          <w:tcPr>
            <w:tcW w:w="15" w:type="dxa"/>
            <w:vMerge w:val="restart"/>
            <w:shd w:val="clear" w:color="auto" w:fill="auto"/>
          </w:tcPr>
          <w:p w14:paraId="4825FC88"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7455C140"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18E397E8"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47693C"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9D075A"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2FD88B"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19325F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524238F" w14:textId="236DB781"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367512F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6A5B70A" w14:textId="77777777">
        <w:trPr>
          <w:trHeight w:val="240"/>
        </w:trPr>
        <w:tc>
          <w:tcPr>
            <w:tcW w:w="15" w:type="dxa"/>
            <w:vMerge/>
            <w:shd w:val="clear" w:color="auto" w:fill="auto"/>
          </w:tcPr>
          <w:p w14:paraId="627F0010"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3D324C17"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Eine </w:t>
            </w:r>
            <w:hyperlink r:id="rId129" w:tooltip="Betriebsanweisung" w:history="1">
              <w:r w:rsidRPr="001B3266">
                <w:rPr>
                  <w:rStyle w:val="FakeCharacterStyle"/>
                  <w:rFonts w:ascii="Source Sans 3" w:hAnsi="Source Sans 3"/>
                  <w:color w:val="000000"/>
                  <w:sz w:val="20"/>
                  <w:u w:val="single"/>
                </w:rPr>
                <w:t>Betriebsanweisung</w:t>
              </w:r>
            </w:hyperlink>
            <w:r w:rsidRPr="001B3266">
              <w:rPr>
                <w:rStyle w:val="FakeCharacterStyle"/>
                <w:rFonts w:ascii="Source Sans 3" w:hAnsi="Source Sans 3"/>
                <w:color w:val="000000"/>
                <w:sz w:val="20"/>
              </w:rPr>
              <w:t xml:space="preserve"> ist erstellt.</w:t>
            </w:r>
          </w:p>
        </w:tc>
        <w:tc>
          <w:tcPr>
            <w:tcW w:w="60" w:type="dxa"/>
            <w:vMerge/>
            <w:shd w:val="clear" w:color="auto" w:fill="auto"/>
          </w:tcPr>
          <w:p w14:paraId="4D9DE5D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887BD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03F38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A21E4B"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870E915"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6EAA8931"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1F5E1058" w14:textId="77777777" w:rsidR="00BC0171" w:rsidRPr="001B3266" w:rsidRDefault="00BC0171" w:rsidP="001B3266">
            <w:pPr>
              <w:spacing w:line="240" w:lineRule="exact"/>
              <w:rPr>
                <w:rStyle w:val="FakeCharacterStyle"/>
                <w:rFonts w:ascii="Source Sans 3" w:hAnsi="Source Sans 3"/>
              </w:rPr>
            </w:pPr>
          </w:p>
        </w:tc>
      </w:tr>
      <w:tr w:rsidR="00BC0171" w:rsidRPr="001B3266" w14:paraId="2C5FD965" w14:textId="77777777">
        <w:tc>
          <w:tcPr>
            <w:tcW w:w="15" w:type="dxa"/>
            <w:vMerge/>
            <w:shd w:val="clear" w:color="auto" w:fill="auto"/>
          </w:tcPr>
          <w:p w14:paraId="4E6BE7E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CAB764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8E5964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C3E24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CBF98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30C46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EB6FC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72BB5EE"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2EF2B6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4B3E154" w14:textId="77777777">
        <w:trPr>
          <w:trHeight w:hRule="exact" w:val="330"/>
        </w:trPr>
        <w:tc>
          <w:tcPr>
            <w:tcW w:w="15" w:type="dxa"/>
            <w:vMerge w:val="restart"/>
            <w:shd w:val="clear" w:color="auto" w:fill="D7EAF9"/>
            <w:vAlign w:val="center"/>
          </w:tcPr>
          <w:p w14:paraId="7423B129"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506EF4"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Beschäftigten sind </w:t>
            </w:r>
            <w:hyperlink r:id="rId130" w:tooltip="Unterweisungen der Beschäftigten" w:history="1">
              <w:r w:rsidRPr="001B3266">
                <w:rPr>
                  <w:rStyle w:val="FakeCharacterStyle"/>
                  <w:rFonts w:ascii="Source Sans 3" w:hAnsi="Source Sans 3"/>
                  <w:color w:val="000000"/>
                  <w:sz w:val="20"/>
                  <w:u w:val="single"/>
                </w:rPr>
                <w:t>unterwiesen</w:t>
              </w:r>
            </w:hyperlink>
            <w:r w:rsidRPr="001B3266">
              <w:rPr>
                <w:rStyle w:val="FakeCharacterStyle"/>
                <w:rFonts w:ascii="Source Sans 3" w:hAnsi="Source Sans 3"/>
                <w:color w:val="000000"/>
                <w:sz w:val="20"/>
              </w:rPr>
              <w:t>.</w:t>
            </w:r>
          </w:p>
        </w:tc>
        <w:tc>
          <w:tcPr>
            <w:tcW w:w="60" w:type="dxa"/>
            <w:vMerge w:val="restart"/>
            <w:shd w:val="clear" w:color="auto" w:fill="D7EAF9"/>
            <w:vAlign w:val="center"/>
          </w:tcPr>
          <w:p w14:paraId="60BD4042"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5717F7"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3F3F77"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727ECF"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77CF7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25E392F" w14:textId="43259FE3"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3C481C9"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AB60803" w14:textId="77777777">
        <w:tc>
          <w:tcPr>
            <w:tcW w:w="15" w:type="dxa"/>
            <w:vMerge/>
            <w:shd w:val="clear" w:color="auto" w:fill="D7EAF9"/>
            <w:vAlign w:val="center"/>
          </w:tcPr>
          <w:p w14:paraId="03D7F6D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F242BE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9B437E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D222C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8C7E5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D8825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0DF5B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C973ADA"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0B995D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B723388" w14:textId="77777777">
        <w:trPr>
          <w:trHeight w:hRule="exact" w:val="45"/>
        </w:trPr>
        <w:tc>
          <w:tcPr>
            <w:tcW w:w="9870" w:type="dxa"/>
            <w:gridSpan w:val="9"/>
            <w:shd w:val="clear" w:color="auto" w:fill="auto"/>
          </w:tcPr>
          <w:p w14:paraId="245E29B1"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1C53DA9A" wp14:editId="57F5F839">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6"/>
                          <a:stretch>
                            <a:fillRect/>
                          </a:stretch>
                        </pic:blipFill>
                        <pic:spPr>
                          <a:xfrm>
                            <a:off x="0" y="0"/>
                            <a:ext cx="6267450" cy="28575"/>
                          </a:xfrm>
                          <a:prstGeom prst="rect">
                            <a:avLst/>
                          </a:prstGeom>
                          <a:noFill/>
                        </pic:spPr>
                      </pic:pic>
                    </a:graphicData>
                  </a:graphic>
                </wp:inline>
              </w:drawing>
            </w:r>
          </w:p>
        </w:tc>
      </w:tr>
    </w:tbl>
    <w:p w14:paraId="772FC623"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33504931" w14:textId="77777777">
        <w:trPr>
          <w:trHeight w:hRule="exact" w:val="345"/>
        </w:trPr>
        <w:tc>
          <w:tcPr>
            <w:tcW w:w="15" w:type="dxa"/>
          </w:tcPr>
          <w:p w14:paraId="7ED135D5"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3B0B15CE"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2A14AFF9"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4CD0375F" w14:textId="77777777">
        <w:tc>
          <w:tcPr>
            <w:tcW w:w="9870" w:type="dxa"/>
            <w:shd w:val="clear" w:color="auto" w:fill="auto"/>
          </w:tcPr>
          <w:p w14:paraId="76AFAEC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Spannungsprüfer</w:t>
            </w:r>
            <w:r w:rsidRPr="001B3266">
              <w:rPr>
                <w:rStyle w:val="CharacterStyle28"/>
                <w:rFonts w:ascii="Source Sans 3" w:hAnsi="Source Sans 3"/>
              </w:rPr>
              <w:br/>
              <w:t>2. Gefährdungsbeurteilungsobjekt aus dem BG-Katalog: Prüfung</w:t>
            </w:r>
            <w:r w:rsidRPr="001B3266">
              <w:rPr>
                <w:rStyle w:val="CharacterStyle28"/>
                <w:rFonts w:ascii="Source Sans 3" w:hAnsi="Source Sans 3"/>
              </w:rPr>
              <w:br/>
              <w:t>3. Regelwerkeintrag: Kabelschneidgerät</w:t>
            </w:r>
            <w:r w:rsidRPr="001B3266">
              <w:rPr>
                <w:rStyle w:val="CharacterStyle28"/>
                <w:rFonts w:ascii="Source Sans 3" w:hAnsi="Source Sans 3"/>
              </w:rPr>
              <w:br/>
              <w:t>4. Lokale Datei: betriebsanweisungen\maschinen\b_5_sicherheitsregeln.doc</w:t>
            </w:r>
            <w:r w:rsidRPr="001B3266">
              <w:rPr>
                <w:rStyle w:val="CharacterStyle28"/>
                <w:rFonts w:ascii="Source Sans 3" w:hAnsi="Source Sans 3"/>
              </w:rPr>
              <w:br/>
              <w:t>5. Gefährdungsbeurteilungsobjekt aus dem BG-Katalog: Unterweisungen der Beschäftigten</w:t>
            </w:r>
          </w:p>
        </w:tc>
      </w:tr>
    </w:tbl>
    <w:p w14:paraId="6AE90AC1"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24943850" w14:textId="77777777">
        <w:trPr>
          <w:trHeight w:hRule="exact" w:val="300"/>
        </w:trPr>
        <w:tc>
          <w:tcPr>
            <w:tcW w:w="9870" w:type="dxa"/>
            <w:gridSpan w:val="6"/>
            <w:shd w:val="clear" w:color="auto" w:fill="auto"/>
          </w:tcPr>
          <w:p w14:paraId="094E86C0"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487CBDF7" w14:textId="77777777">
        <w:trPr>
          <w:trHeight w:hRule="exact" w:val="345"/>
        </w:trPr>
        <w:tc>
          <w:tcPr>
            <w:tcW w:w="1440" w:type="dxa"/>
            <w:gridSpan w:val="2"/>
            <w:shd w:val="clear" w:color="auto" w:fill="auto"/>
          </w:tcPr>
          <w:p w14:paraId="65411041"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0C197A7D" w14:textId="77777777" w:rsidR="00BC0171" w:rsidRPr="001B3266" w:rsidRDefault="00BC0171" w:rsidP="001B3266">
            <w:pPr>
              <w:spacing w:line="240" w:lineRule="exact"/>
              <w:rPr>
                <w:rStyle w:val="FakeCharacterStyle"/>
                <w:rFonts w:ascii="Source Sans 3" w:hAnsi="Source Sans 3"/>
              </w:rPr>
            </w:pPr>
          </w:p>
        </w:tc>
      </w:tr>
      <w:tr w:rsidR="00BC0171" w:rsidRPr="001B3266" w14:paraId="65D2745E" w14:textId="77777777">
        <w:trPr>
          <w:trHeight w:hRule="exact" w:val="270"/>
        </w:trPr>
        <w:tc>
          <w:tcPr>
            <w:tcW w:w="9870" w:type="dxa"/>
            <w:gridSpan w:val="6"/>
            <w:shd w:val="clear" w:color="auto" w:fill="auto"/>
          </w:tcPr>
          <w:p w14:paraId="74907B2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3: § 6 Arbeiten an aktiven Teilen: Elektrische Anlagen und Betriebsmittel</w:t>
            </w:r>
          </w:p>
        </w:tc>
      </w:tr>
      <w:tr w:rsidR="00BC0171" w:rsidRPr="001B3266" w14:paraId="532E0D5F" w14:textId="77777777">
        <w:trPr>
          <w:trHeight w:hRule="exact" w:val="570"/>
        </w:trPr>
        <w:tc>
          <w:tcPr>
            <w:tcW w:w="9870" w:type="dxa"/>
            <w:gridSpan w:val="6"/>
            <w:shd w:val="clear" w:color="auto" w:fill="auto"/>
          </w:tcPr>
          <w:p w14:paraId="55C72046"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5A411570" w14:textId="77777777">
        <w:trPr>
          <w:trHeight w:hRule="exact" w:val="285"/>
        </w:trPr>
        <w:tc>
          <w:tcPr>
            <w:tcW w:w="15" w:type="dxa"/>
          </w:tcPr>
          <w:p w14:paraId="28C3DD97"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7D18A8CB"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361063C4"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2DD01EF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24408528" w14:textId="77777777" w:rsidR="00BC0171" w:rsidRPr="001B3266" w:rsidRDefault="00BC0171" w:rsidP="001B3266">
            <w:pPr>
              <w:spacing w:line="240" w:lineRule="exact"/>
              <w:rPr>
                <w:rStyle w:val="FakeCharacterStyle"/>
                <w:rFonts w:ascii="Source Sans 3" w:hAnsi="Source Sans 3"/>
              </w:rPr>
            </w:pPr>
          </w:p>
        </w:tc>
      </w:tr>
      <w:tr w:rsidR="00BC0171" w:rsidRPr="001B3266" w14:paraId="21C6EC86" w14:textId="77777777">
        <w:trPr>
          <w:trHeight w:hRule="exact" w:val="1245"/>
        </w:trPr>
        <w:tc>
          <w:tcPr>
            <w:tcW w:w="15" w:type="dxa"/>
          </w:tcPr>
          <w:p w14:paraId="0DE05596"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7240248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676C8640"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343EFF6B" w14:textId="77777777">
        <w:trPr>
          <w:trHeight w:hRule="exact" w:val="270"/>
        </w:trPr>
        <w:tc>
          <w:tcPr>
            <w:tcW w:w="15" w:type="dxa"/>
          </w:tcPr>
          <w:p w14:paraId="49674095"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19256D39"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4BDBD60F"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4BAFD9B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7CDCC3EB" w14:textId="77777777">
        <w:trPr>
          <w:trHeight w:hRule="exact" w:val="1125"/>
        </w:trPr>
        <w:tc>
          <w:tcPr>
            <w:tcW w:w="15" w:type="dxa"/>
          </w:tcPr>
          <w:p w14:paraId="6FD97479"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0456468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3C54F985" w14:textId="77777777" w:rsidR="00BC0171" w:rsidRPr="001B3266" w:rsidRDefault="00BC0171" w:rsidP="001B3266">
      <w:pPr>
        <w:spacing w:line="240" w:lineRule="exact"/>
        <w:rPr>
          <w:rFonts w:ascii="Source Sans 3" w:hAnsi="Source Sans 3"/>
        </w:rPr>
        <w:sectPr w:rsidR="00BC0171" w:rsidRPr="001B3266">
          <w:headerReference w:type="default" r:id="rId131"/>
          <w:footerReference w:type="default" r:id="rId1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33C809C2" w14:textId="77777777">
        <w:trPr>
          <w:trHeight w:hRule="exact" w:val="360"/>
        </w:trPr>
        <w:tc>
          <w:tcPr>
            <w:tcW w:w="9870" w:type="dxa"/>
            <w:gridSpan w:val="3"/>
            <w:shd w:val="clear" w:color="auto" w:fill="auto"/>
          </w:tcPr>
          <w:p w14:paraId="22F53391"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3E8E936D" w14:textId="77777777">
        <w:trPr>
          <w:trHeight w:hRule="exact" w:val="360"/>
        </w:trPr>
        <w:tc>
          <w:tcPr>
            <w:tcW w:w="9870" w:type="dxa"/>
            <w:gridSpan w:val="3"/>
            <w:shd w:val="clear" w:color="auto" w:fill="auto"/>
          </w:tcPr>
          <w:p w14:paraId="1C2B2747"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Elektrische Anlagen, Freigabe zu Arbeit</w:t>
            </w:r>
          </w:p>
        </w:tc>
      </w:tr>
      <w:tr w:rsidR="00BC0171" w:rsidRPr="001B3266" w14:paraId="72DE6D87" w14:textId="77777777">
        <w:trPr>
          <w:trHeight w:hRule="exact" w:val="345"/>
        </w:trPr>
        <w:tc>
          <w:tcPr>
            <w:tcW w:w="2700" w:type="dxa"/>
            <w:shd w:val="clear" w:color="auto" w:fill="auto"/>
          </w:tcPr>
          <w:p w14:paraId="7EBAA51E"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595D7F03" w14:textId="77777777" w:rsidR="00BC0171" w:rsidRPr="001B3266" w:rsidRDefault="00BC0171" w:rsidP="001B3266">
            <w:pPr>
              <w:spacing w:line="240" w:lineRule="exact"/>
              <w:rPr>
                <w:rStyle w:val="FakeCharacterStyle"/>
                <w:rFonts w:ascii="Source Sans 3" w:hAnsi="Source Sans 3"/>
              </w:rPr>
            </w:pPr>
          </w:p>
        </w:tc>
      </w:tr>
      <w:tr w:rsidR="00BC0171" w:rsidRPr="001B3266" w14:paraId="5B9D1480" w14:textId="77777777">
        <w:tc>
          <w:tcPr>
            <w:tcW w:w="9855" w:type="dxa"/>
            <w:gridSpan w:val="2"/>
            <w:shd w:val="clear" w:color="auto" w:fill="auto"/>
          </w:tcPr>
          <w:p w14:paraId="5A1CD345"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Gefährliche Körperströme oder Lichtbögen bei Arbeitsbeginn ohne Freigabe (Aufenthalt an oder in der Nähe der noch unter Spannung stehenden Anlage)</w:t>
            </w:r>
          </w:p>
        </w:tc>
        <w:tc>
          <w:tcPr>
            <w:tcW w:w="15" w:type="dxa"/>
          </w:tcPr>
          <w:p w14:paraId="1EE1E864" w14:textId="77777777" w:rsidR="00BC0171" w:rsidRPr="001B3266" w:rsidRDefault="00BC0171" w:rsidP="001B3266">
            <w:pPr>
              <w:spacing w:line="240" w:lineRule="exact"/>
              <w:rPr>
                <w:rStyle w:val="FakeCharacterStyle"/>
                <w:rFonts w:ascii="Source Sans 3" w:hAnsi="Source Sans 3"/>
              </w:rPr>
            </w:pPr>
          </w:p>
        </w:tc>
      </w:tr>
      <w:tr w:rsidR="00BC0171" w:rsidRPr="001B3266" w14:paraId="0B109FBE" w14:textId="77777777">
        <w:trPr>
          <w:trHeight w:hRule="exact" w:val="255"/>
        </w:trPr>
        <w:tc>
          <w:tcPr>
            <w:tcW w:w="9870" w:type="dxa"/>
            <w:gridSpan w:val="3"/>
            <w:shd w:val="clear" w:color="auto" w:fill="auto"/>
          </w:tcPr>
          <w:p w14:paraId="342859FA" w14:textId="77777777" w:rsidR="00BC0171" w:rsidRPr="001B3266" w:rsidRDefault="00BC0171" w:rsidP="001B3266">
            <w:pPr>
              <w:pStyle w:val="ParagraphStyle23"/>
              <w:spacing w:line="240" w:lineRule="exact"/>
              <w:rPr>
                <w:rStyle w:val="FakeCharacterStyle"/>
                <w:rFonts w:ascii="Source Sans 3" w:hAnsi="Source Sans 3"/>
              </w:rPr>
            </w:pPr>
          </w:p>
        </w:tc>
      </w:tr>
    </w:tbl>
    <w:p w14:paraId="17CD0049"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22CFCA8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E90B634"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AABFE3"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1901685"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FBCC8DA"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872450D"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05351E6B" w14:textId="77777777">
        <w:trPr>
          <w:trHeight w:hRule="exact" w:val="330"/>
        </w:trPr>
        <w:tc>
          <w:tcPr>
            <w:tcW w:w="15" w:type="dxa"/>
            <w:vMerge w:val="restart"/>
            <w:shd w:val="clear" w:color="auto" w:fill="D7EAF9"/>
            <w:vAlign w:val="center"/>
          </w:tcPr>
          <w:p w14:paraId="18998FD6"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2FC2B5"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ist geregelt, dass die Freigabe zur Arbeit nur durch den Arbeitsverantwortlichen nach Durchführung der 5 Sicherheitsregeln erfolgen darf.</w:t>
            </w:r>
          </w:p>
        </w:tc>
        <w:tc>
          <w:tcPr>
            <w:tcW w:w="60" w:type="dxa"/>
            <w:vMerge w:val="restart"/>
            <w:shd w:val="clear" w:color="auto" w:fill="D7EAF9"/>
            <w:vAlign w:val="center"/>
          </w:tcPr>
          <w:p w14:paraId="014D7BEA"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97718A"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EB7116"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5E0F94"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8873E6"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FD3198F" w14:textId="1573A102"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0883A6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BC69C82" w14:textId="77777777">
        <w:tc>
          <w:tcPr>
            <w:tcW w:w="15" w:type="dxa"/>
            <w:vMerge/>
            <w:shd w:val="clear" w:color="auto" w:fill="D7EAF9"/>
            <w:vAlign w:val="center"/>
          </w:tcPr>
          <w:p w14:paraId="61DCADA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9FF19F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A943D6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053B8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C9045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B8E2E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E4F16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A0E25FA"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BD3EA0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DD420B8" w14:textId="77777777">
        <w:trPr>
          <w:trHeight w:hRule="exact" w:val="15"/>
        </w:trPr>
        <w:tc>
          <w:tcPr>
            <w:tcW w:w="15" w:type="dxa"/>
            <w:vMerge w:val="restart"/>
            <w:shd w:val="clear" w:color="auto" w:fill="auto"/>
          </w:tcPr>
          <w:p w14:paraId="6D6F125F"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5920BCF9"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57FE7D0A"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0FC7A4"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6AC4B4"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091D56"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CB72DF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A6ACEF1" w14:textId="0FF47F87"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4E91E39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7ADB4B8" w14:textId="77777777">
        <w:trPr>
          <w:trHeight w:val="240"/>
        </w:trPr>
        <w:tc>
          <w:tcPr>
            <w:tcW w:w="15" w:type="dxa"/>
            <w:vMerge/>
            <w:shd w:val="clear" w:color="auto" w:fill="auto"/>
          </w:tcPr>
          <w:p w14:paraId="5DF81406"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11251A93"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sind ggf. organisatorische Regelungen über den Verfahrensablauf für die Freigabe der Arbeitsstelle getroffen.</w:t>
            </w:r>
          </w:p>
        </w:tc>
        <w:tc>
          <w:tcPr>
            <w:tcW w:w="60" w:type="dxa"/>
            <w:vMerge/>
            <w:shd w:val="clear" w:color="auto" w:fill="auto"/>
          </w:tcPr>
          <w:p w14:paraId="57793E8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61E6E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E384B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67D3D9"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C37047A"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35B36B3A"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3F255EAC" w14:textId="77777777" w:rsidR="00BC0171" w:rsidRPr="001B3266" w:rsidRDefault="00BC0171" w:rsidP="001B3266">
            <w:pPr>
              <w:spacing w:line="240" w:lineRule="exact"/>
              <w:rPr>
                <w:rStyle w:val="FakeCharacterStyle"/>
                <w:rFonts w:ascii="Source Sans 3" w:hAnsi="Source Sans 3"/>
              </w:rPr>
            </w:pPr>
          </w:p>
        </w:tc>
      </w:tr>
      <w:tr w:rsidR="00BC0171" w:rsidRPr="001B3266" w14:paraId="366F1149" w14:textId="77777777">
        <w:tc>
          <w:tcPr>
            <w:tcW w:w="15" w:type="dxa"/>
            <w:vMerge/>
            <w:shd w:val="clear" w:color="auto" w:fill="auto"/>
          </w:tcPr>
          <w:p w14:paraId="7DFAAE36"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4FA56B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2DE53B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3EA97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F8EC9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9A1275"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C3010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50B19F3"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5EF3FCB"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7703173" w14:textId="77777777">
        <w:trPr>
          <w:trHeight w:hRule="exact" w:val="330"/>
        </w:trPr>
        <w:tc>
          <w:tcPr>
            <w:tcW w:w="15" w:type="dxa"/>
            <w:vMerge w:val="restart"/>
            <w:shd w:val="clear" w:color="auto" w:fill="D7EAF9"/>
            <w:vAlign w:val="center"/>
          </w:tcPr>
          <w:p w14:paraId="5DF6DC62"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7184A6"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Meldung der Einschaltbereitschaft nach vollständiger Räumung der Arbeitsstelle darf nur durch den Arbeitsverantwortlichen erfolgen.</w:t>
            </w:r>
          </w:p>
        </w:tc>
        <w:tc>
          <w:tcPr>
            <w:tcW w:w="60" w:type="dxa"/>
            <w:vMerge w:val="restart"/>
            <w:shd w:val="clear" w:color="auto" w:fill="D7EAF9"/>
            <w:vAlign w:val="center"/>
          </w:tcPr>
          <w:p w14:paraId="37FAC778"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C32767"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CB67F9"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606EDB"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89B8A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17CAFA3" w14:textId="31CD218E"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76ACE1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3A8D62F" w14:textId="77777777">
        <w:tc>
          <w:tcPr>
            <w:tcW w:w="15" w:type="dxa"/>
            <w:vMerge/>
            <w:shd w:val="clear" w:color="auto" w:fill="D7EAF9"/>
            <w:vAlign w:val="center"/>
          </w:tcPr>
          <w:p w14:paraId="5625E95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7764D6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0855B1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044AE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BB9AE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324EF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0AF786"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AC69B3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03D1DB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38B38FA" w14:textId="77777777">
        <w:trPr>
          <w:trHeight w:hRule="exact" w:val="330"/>
        </w:trPr>
        <w:tc>
          <w:tcPr>
            <w:tcW w:w="15" w:type="dxa"/>
            <w:vMerge w:val="restart"/>
            <w:shd w:val="clear" w:color="auto" w:fill="auto"/>
          </w:tcPr>
          <w:p w14:paraId="3F2D9C79"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53D89630"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Beschäftigten sind </w:t>
            </w:r>
            <w:hyperlink r:id="rId133" w:tooltip="Unterweisungen der Beschäftigten" w:history="1">
              <w:r w:rsidRPr="001B3266">
                <w:rPr>
                  <w:rStyle w:val="FakeCharacterStyle"/>
                  <w:rFonts w:ascii="Source Sans 3" w:hAnsi="Source Sans 3"/>
                  <w:color w:val="000000"/>
                  <w:sz w:val="20"/>
                  <w:u w:val="single"/>
                </w:rPr>
                <w:t>unterwiesen</w:t>
              </w:r>
            </w:hyperlink>
            <w:r w:rsidRPr="001B3266">
              <w:rPr>
                <w:rStyle w:val="FakeCharacterStyle"/>
                <w:rFonts w:ascii="Source Sans 3" w:hAnsi="Source Sans 3"/>
                <w:color w:val="000000"/>
                <w:sz w:val="20"/>
              </w:rPr>
              <w:t>.</w:t>
            </w:r>
          </w:p>
        </w:tc>
        <w:tc>
          <w:tcPr>
            <w:tcW w:w="60" w:type="dxa"/>
            <w:vMerge w:val="restart"/>
            <w:shd w:val="clear" w:color="auto" w:fill="auto"/>
          </w:tcPr>
          <w:p w14:paraId="37068D2C"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62B3BE"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9642F0"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92AC88"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F1B1D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540C6DF" w14:textId="258D1150"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411A285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5454271" w14:textId="77777777">
        <w:tc>
          <w:tcPr>
            <w:tcW w:w="15" w:type="dxa"/>
            <w:vMerge/>
            <w:shd w:val="clear" w:color="auto" w:fill="auto"/>
          </w:tcPr>
          <w:p w14:paraId="2F15835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75CAD7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977C10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3489E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9C09E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350E0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6903D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6C4C690"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602676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3137EC8" w14:textId="77777777">
        <w:trPr>
          <w:trHeight w:hRule="exact" w:val="45"/>
        </w:trPr>
        <w:tc>
          <w:tcPr>
            <w:tcW w:w="9870" w:type="dxa"/>
            <w:gridSpan w:val="9"/>
            <w:shd w:val="clear" w:color="auto" w:fill="auto"/>
          </w:tcPr>
          <w:p w14:paraId="6D12BE18"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124077FB" wp14:editId="4E47806B">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6"/>
                          <a:stretch>
                            <a:fillRect/>
                          </a:stretch>
                        </pic:blipFill>
                        <pic:spPr>
                          <a:xfrm>
                            <a:off x="0" y="0"/>
                            <a:ext cx="6267450" cy="28575"/>
                          </a:xfrm>
                          <a:prstGeom prst="rect">
                            <a:avLst/>
                          </a:prstGeom>
                          <a:noFill/>
                        </pic:spPr>
                      </pic:pic>
                    </a:graphicData>
                  </a:graphic>
                </wp:inline>
              </w:drawing>
            </w:r>
          </w:p>
        </w:tc>
      </w:tr>
    </w:tbl>
    <w:p w14:paraId="1DF36D0A"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6A4C30C5" w14:textId="77777777">
        <w:trPr>
          <w:trHeight w:hRule="exact" w:val="345"/>
        </w:trPr>
        <w:tc>
          <w:tcPr>
            <w:tcW w:w="15" w:type="dxa"/>
          </w:tcPr>
          <w:p w14:paraId="1EAADCD2"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1BE63A02"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07F7F1CD"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0A5E0959" w14:textId="77777777">
        <w:tc>
          <w:tcPr>
            <w:tcW w:w="9870" w:type="dxa"/>
            <w:shd w:val="clear" w:color="auto" w:fill="auto"/>
          </w:tcPr>
          <w:p w14:paraId="4E03FF1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Gefährdungsbeurteilungsobjekt aus dem BG-Katalog: Unterweisungen der Beschäftigten</w:t>
            </w:r>
          </w:p>
        </w:tc>
      </w:tr>
    </w:tbl>
    <w:p w14:paraId="549955B3"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6A214E57" w14:textId="77777777">
        <w:trPr>
          <w:trHeight w:hRule="exact" w:val="300"/>
        </w:trPr>
        <w:tc>
          <w:tcPr>
            <w:tcW w:w="9870" w:type="dxa"/>
            <w:gridSpan w:val="6"/>
            <w:shd w:val="clear" w:color="auto" w:fill="auto"/>
          </w:tcPr>
          <w:p w14:paraId="1979A0FA"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699BFA08" w14:textId="77777777">
        <w:trPr>
          <w:trHeight w:hRule="exact" w:val="345"/>
        </w:trPr>
        <w:tc>
          <w:tcPr>
            <w:tcW w:w="1440" w:type="dxa"/>
            <w:gridSpan w:val="2"/>
            <w:shd w:val="clear" w:color="auto" w:fill="auto"/>
          </w:tcPr>
          <w:p w14:paraId="1AC7504D"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6B6054A4" w14:textId="77777777" w:rsidR="00BC0171" w:rsidRPr="001B3266" w:rsidRDefault="00BC0171" w:rsidP="001B3266">
            <w:pPr>
              <w:spacing w:line="240" w:lineRule="exact"/>
              <w:rPr>
                <w:rStyle w:val="FakeCharacterStyle"/>
                <w:rFonts w:ascii="Source Sans 3" w:hAnsi="Source Sans 3"/>
              </w:rPr>
            </w:pPr>
          </w:p>
        </w:tc>
      </w:tr>
      <w:tr w:rsidR="00BC0171" w:rsidRPr="001B3266" w14:paraId="21FD6A0E" w14:textId="77777777">
        <w:trPr>
          <w:trHeight w:hRule="exact" w:val="270"/>
        </w:trPr>
        <w:tc>
          <w:tcPr>
            <w:tcW w:w="9870" w:type="dxa"/>
            <w:gridSpan w:val="6"/>
            <w:shd w:val="clear" w:color="auto" w:fill="auto"/>
          </w:tcPr>
          <w:p w14:paraId="1FD3F8D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3: § 6 Arbeiten an aktiven Teilen: Elektrische Anlagen und Betriebsmittel</w:t>
            </w:r>
          </w:p>
        </w:tc>
      </w:tr>
      <w:tr w:rsidR="00BC0171" w:rsidRPr="001B3266" w14:paraId="027FD3E6" w14:textId="77777777">
        <w:trPr>
          <w:trHeight w:hRule="exact" w:val="570"/>
        </w:trPr>
        <w:tc>
          <w:tcPr>
            <w:tcW w:w="9870" w:type="dxa"/>
            <w:gridSpan w:val="6"/>
            <w:shd w:val="clear" w:color="auto" w:fill="auto"/>
          </w:tcPr>
          <w:p w14:paraId="11DA65CB"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63E2F3D5" w14:textId="77777777">
        <w:trPr>
          <w:trHeight w:hRule="exact" w:val="270"/>
        </w:trPr>
        <w:tc>
          <w:tcPr>
            <w:tcW w:w="15" w:type="dxa"/>
          </w:tcPr>
          <w:p w14:paraId="7CF0C60A"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3BEA6346"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29EF45BB"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5B52CD7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12A1CA84" w14:textId="77777777" w:rsidR="00BC0171" w:rsidRPr="001B3266" w:rsidRDefault="00BC0171" w:rsidP="001B3266">
            <w:pPr>
              <w:spacing w:line="240" w:lineRule="exact"/>
              <w:rPr>
                <w:rStyle w:val="FakeCharacterStyle"/>
                <w:rFonts w:ascii="Source Sans 3" w:hAnsi="Source Sans 3"/>
              </w:rPr>
            </w:pPr>
          </w:p>
        </w:tc>
      </w:tr>
      <w:tr w:rsidR="00BC0171" w:rsidRPr="001B3266" w14:paraId="0A652B61" w14:textId="77777777">
        <w:trPr>
          <w:trHeight w:hRule="exact" w:val="1260"/>
        </w:trPr>
        <w:tc>
          <w:tcPr>
            <w:tcW w:w="15" w:type="dxa"/>
          </w:tcPr>
          <w:p w14:paraId="14B10FF8"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67BE4B8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663DE2D5"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1D4F9589" w14:textId="77777777">
        <w:trPr>
          <w:trHeight w:hRule="exact" w:val="270"/>
        </w:trPr>
        <w:tc>
          <w:tcPr>
            <w:tcW w:w="15" w:type="dxa"/>
          </w:tcPr>
          <w:p w14:paraId="6F33E0DD"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3446762C"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0E304171"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6C4B3C2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70B30B32" w14:textId="77777777">
        <w:trPr>
          <w:trHeight w:hRule="exact" w:val="1110"/>
        </w:trPr>
        <w:tc>
          <w:tcPr>
            <w:tcW w:w="15" w:type="dxa"/>
          </w:tcPr>
          <w:p w14:paraId="11287BDE"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5924B7F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1FC17666" w14:textId="77777777" w:rsidR="00BC0171" w:rsidRPr="001B3266" w:rsidRDefault="00BC0171" w:rsidP="001B3266">
      <w:pPr>
        <w:spacing w:line="240" w:lineRule="exact"/>
        <w:rPr>
          <w:rFonts w:ascii="Source Sans 3" w:hAnsi="Source Sans 3"/>
        </w:rPr>
        <w:sectPr w:rsidR="00BC0171" w:rsidRPr="001B3266">
          <w:headerReference w:type="default" r:id="rId134"/>
          <w:footerReference w:type="default" r:id="rId1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6DE1A996" w14:textId="77777777">
        <w:trPr>
          <w:trHeight w:hRule="exact" w:val="360"/>
        </w:trPr>
        <w:tc>
          <w:tcPr>
            <w:tcW w:w="9870" w:type="dxa"/>
            <w:gridSpan w:val="3"/>
            <w:shd w:val="clear" w:color="auto" w:fill="auto"/>
          </w:tcPr>
          <w:p w14:paraId="5BE7FCFF"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2FA6DD9B" w14:textId="77777777">
        <w:trPr>
          <w:trHeight w:hRule="exact" w:val="360"/>
        </w:trPr>
        <w:tc>
          <w:tcPr>
            <w:tcW w:w="9870" w:type="dxa"/>
            <w:gridSpan w:val="3"/>
            <w:shd w:val="clear" w:color="auto" w:fill="auto"/>
          </w:tcPr>
          <w:p w14:paraId="0533CF5D"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Arbeiten an aktiven Teilen und AuS ohne Spezialausbildung</w:t>
            </w:r>
          </w:p>
        </w:tc>
      </w:tr>
      <w:tr w:rsidR="00BC0171" w:rsidRPr="001B3266" w14:paraId="1C4376C8" w14:textId="77777777">
        <w:trPr>
          <w:trHeight w:hRule="exact" w:val="345"/>
        </w:trPr>
        <w:tc>
          <w:tcPr>
            <w:tcW w:w="2700" w:type="dxa"/>
            <w:shd w:val="clear" w:color="auto" w:fill="auto"/>
          </w:tcPr>
          <w:p w14:paraId="2F904D57"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4DF3C7C4" w14:textId="77777777" w:rsidR="00BC0171" w:rsidRPr="001B3266" w:rsidRDefault="00BC0171" w:rsidP="001B3266">
            <w:pPr>
              <w:spacing w:line="240" w:lineRule="exact"/>
              <w:rPr>
                <w:rStyle w:val="FakeCharacterStyle"/>
                <w:rFonts w:ascii="Source Sans 3" w:hAnsi="Source Sans 3"/>
              </w:rPr>
            </w:pPr>
          </w:p>
        </w:tc>
      </w:tr>
      <w:tr w:rsidR="00BC0171" w:rsidRPr="001B3266" w14:paraId="33F4F3ED" w14:textId="77777777">
        <w:tc>
          <w:tcPr>
            <w:tcW w:w="9855" w:type="dxa"/>
            <w:gridSpan w:val="2"/>
            <w:shd w:val="clear" w:color="auto" w:fill="auto"/>
          </w:tcPr>
          <w:p w14:paraId="6330A28F"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proofErr w:type="spellStart"/>
            <w:r w:rsidRPr="001B3266">
              <w:rPr>
                <w:rStyle w:val="FakeCharacterStyle"/>
                <w:rFonts w:ascii="Source Sans 3" w:hAnsi="Source Sans 3"/>
                <w:b/>
                <w:color w:val="000000"/>
                <w:sz w:val="20"/>
              </w:rPr>
              <w:t>Körperdurchströmung</w:t>
            </w:r>
            <w:proofErr w:type="spellEnd"/>
            <w:r w:rsidRPr="001B3266">
              <w:rPr>
                <w:rStyle w:val="FakeCharacterStyle"/>
                <w:rFonts w:ascii="Source Sans 3" w:hAnsi="Source Sans 3"/>
                <w:b/>
                <w:color w:val="000000"/>
                <w:sz w:val="20"/>
              </w:rPr>
              <w:t>, Störlichtbogen</w:t>
            </w:r>
          </w:p>
        </w:tc>
        <w:tc>
          <w:tcPr>
            <w:tcW w:w="15" w:type="dxa"/>
          </w:tcPr>
          <w:p w14:paraId="5BD921DD" w14:textId="77777777" w:rsidR="00BC0171" w:rsidRPr="001B3266" w:rsidRDefault="00BC0171" w:rsidP="001B3266">
            <w:pPr>
              <w:spacing w:line="240" w:lineRule="exact"/>
              <w:rPr>
                <w:rStyle w:val="FakeCharacterStyle"/>
                <w:rFonts w:ascii="Source Sans 3" w:hAnsi="Source Sans 3"/>
              </w:rPr>
            </w:pPr>
          </w:p>
        </w:tc>
      </w:tr>
      <w:tr w:rsidR="00BC0171" w:rsidRPr="001B3266" w14:paraId="189B04C0" w14:textId="77777777">
        <w:trPr>
          <w:trHeight w:hRule="exact" w:val="240"/>
        </w:trPr>
        <w:tc>
          <w:tcPr>
            <w:tcW w:w="9870" w:type="dxa"/>
            <w:gridSpan w:val="3"/>
            <w:shd w:val="clear" w:color="auto" w:fill="auto"/>
          </w:tcPr>
          <w:p w14:paraId="573EA05D" w14:textId="77777777" w:rsidR="00BC0171" w:rsidRPr="001B3266" w:rsidRDefault="00BC0171" w:rsidP="001B3266">
            <w:pPr>
              <w:pStyle w:val="ParagraphStyle23"/>
              <w:spacing w:line="240" w:lineRule="exact"/>
              <w:rPr>
                <w:rStyle w:val="FakeCharacterStyle"/>
                <w:rFonts w:ascii="Source Sans 3" w:hAnsi="Source Sans 3"/>
              </w:rPr>
            </w:pPr>
          </w:p>
        </w:tc>
      </w:tr>
    </w:tbl>
    <w:p w14:paraId="0E1201FC"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40E83DB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3E2D7EB"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0823521"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E3CF5E6"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3B25A43"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C3D90C8"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2ECF3328" w14:textId="77777777">
        <w:trPr>
          <w:trHeight w:hRule="exact" w:val="330"/>
        </w:trPr>
        <w:tc>
          <w:tcPr>
            <w:tcW w:w="15" w:type="dxa"/>
            <w:vMerge w:val="restart"/>
            <w:shd w:val="clear" w:color="auto" w:fill="D7EAF9"/>
            <w:vAlign w:val="center"/>
          </w:tcPr>
          <w:p w14:paraId="2893A4DD"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288BE6"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Beschäftigten sind angewiesen, grundsätzlich den spannungsfreien Zustand an der Arbeitsstelle und an benachbarten unter Spannung stehenden Teilen durch Anwenden der 5 Sicherheitsregeln herzustellen. </w:t>
            </w:r>
            <w:r w:rsidRPr="001B3266">
              <w:rPr>
                <w:rStyle w:val="FakeCharacterStyle"/>
                <w:rFonts w:ascii="Source Sans 3" w:hAnsi="Source Sans 3"/>
                <w:color w:val="000000"/>
                <w:sz w:val="20"/>
              </w:rPr>
              <w:br/>
              <w:t>Ist das nicht möglich, werden die Maßnahmen zum Arbeiten unter Spannung oder zum Arbeiten in der Nähe aktiver Teile angewendet.</w:t>
            </w:r>
          </w:p>
        </w:tc>
        <w:tc>
          <w:tcPr>
            <w:tcW w:w="60" w:type="dxa"/>
            <w:vMerge w:val="restart"/>
            <w:shd w:val="clear" w:color="auto" w:fill="D7EAF9"/>
            <w:vAlign w:val="center"/>
          </w:tcPr>
          <w:p w14:paraId="058BD9B0"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2AF453"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EC079E"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ED0EB7"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5A65E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80476E9" w14:textId="2FDE03E7"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2E52854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4A57DAF" w14:textId="77777777">
        <w:tc>
          <w:tcPr>
            <w:tcW w:w="15" w:type="dxa"/>
            <w:vMerge/>
            <w:shd w:val="clear" w:color="auto" w:fill="D7EAF9"/>
            <w:vAlign w:val="center"/>
          </w:tcPr>
          <w:p w14:paraId="5DEA5AE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2AD18F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5A2C00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AD844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B9011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6CCDD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227BB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4EFF810"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50C51A9"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62B0A1A" w14:textId="77777777">
        <w:trPr>
          <w:trHeight w:hRule="exact" w:val="330"/>
        </w:trPr>
        <w:tc>
          <w:tcPr>
            <w:tcW w:w="15" w:type="dxa"/>
            <w:vMerge w:val="restart"/>
            <w:shd w:val="clear" w:color="auto" w:fill="auto"/>
          </w:tcPr>
          <w:p w14:paraId="3BD392BE"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3EB159A4"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Je nach Art der Anlage und Spannungshöhe ist der Ablauf der Freischaltung durch organisatorische Regelungen (schriftliches Freigabeverfahren) festgelegt. </w:t>
            </w:r>
            <w:r w:rsidRPr="001B3266">
              <w:rPr>
                <w:rStyle w:val="FakeCharacterStyle"/>
                <w:rFonts w:ascii="Source Sans 3" w:hAnsi="Source Sans 3"/>
                <w:color w:val="000000"/>
                <w:sz w:val="20"/>
              </w:rPr>
              <w:br/>
              <w:t>Qualifiziertes Schaltpersonal ist vorhanden, die Schaltberechtigungen sind erteilt.</w:t>
            </w:r>
          </w:p>
        </w:tc>
        <w:tc>
          <w:tcPr>
            <w:tcW w:w="60" w:type="dxa"/>
            <w:vMerge w:val="restart"/>
            <w:shd w:val="clear" w:color="auto" w:fill="auto"/>
          </w:tcPr>
          <w:p w14:paraId="34C8C185"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B4D619"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863B32"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99DD42"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C9FCA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4ED6330" w14:textId="73488696"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7202F2D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6856022" w14:textId="77777777">
        <w:tc>
          <w:tcPr>
            <w:tcW w:w="15" w:type="dxa"/>
            <w:vMerge/>
            <w:shd w:val="clear" w:color="auto" w:fill="auto"/>
          </w:tcPr>
          <w:p w14:paraId="6C2F8C2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720354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9A94D9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12A7D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BDEB5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F9B18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1C9B3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F7AE9D7"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1969AFA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19D4D76" w14:textId="77777777">
        <w:trPr>
          <w:trHeight w:hRule="exact" w:val="330"/>
        </w:trPr>
        <w:tc>
          <w:tcPr>
            <w:tcW w:w="15" w:type="dxa"/>
            <w:vMerge w:val="restart"/>
            <w:shd w:val="clear" w:color="auto" w:fill="D7EAF9"/>
            <w:vAlign w:val="center"/>
          </w:tcPr>
          <w:p w14:paraId="45C5BB7D"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B67AA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Für die Durchführung der 5 Sicherheitsregeln stehen Hilfsmittel (z. B. Abdeckmaterial, Spannungsprüfer, Sperrelemente etc.) und Persönliche Schutzausrüstung zur Verfügung (siehe DGUV Information 203-001).</w:t>
            </w:r>
          </w:p>
        </w:tc>
        <w:tc>
          <w:tcPr>
            <w:tcW w:w="60" w:type="dxa"/>
            <w:vMerge w:val="restart"/>
            <w:shd w:val="clear" w:color="auto" w:fill="D7EAF9"/>
            <w:vAlign w:val="center"/>
          </w:tcPr>
          <w:p w14:paraId="6C8C6D79"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50B11E"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A7B6F8"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233796"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185A1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C462EEE" w14:textId="4060283F"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B8327D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F82F062" w14:textId="77777777">
        <w:tc>
          <w:tcPr>
            <w:tcW w:w="15" w:type="dxa"/>
            <w:vMerge/>
            <w:shd w:val="clear" w:color="auto" w:fill="D7EAF9"/>
            <w:vAlign w:val="center"/>
          </w:tcPr>
          <w:p w14:paraId="2AB16B3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36B753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C7CEDC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BB2F6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1583B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6AD76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D64EA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C952EF9"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237BE0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1D0C84B" w14:textId="77777777">
        <w:trPr>
          <w:trHeight w:hRule="exact" w:val="330"/>
        </w:trPr>
        <w:tc>
          <w:tcPr>
            <w:tcW w:w="15" w:type="dxa"/>
            <w:vMerge w:val="restart"/>
            <w:shd w:val="clear" w:color="auto" w:fill="auto"/>
          </w:tcPr>
          <w:p w14:paraId="1D4CBC84"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23E8D06C"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Beschäftigten sind für die Arbeit an aktiven Teilen anhand einer </w:t>
            </w:r>
            <w:hyperlink r:id="rId136" w:tooltip="Betriebsanweisung" w:history="1">
              <w:r w:rsidRPr="001B3266">
                <w:rPr>
                  <w:rStyle w:val="FakeCharacterStyle"/>
                  <w:rFonts w:ascii="Source Sans 3" w:hAnsi="Source Sans 3"/>
                  <w:color w:val="000000"/>
                  <w:sz w:val="20"/>
                  <w:u w:val="single"/>
                </w:rPr>
                <w:t>Betriebsanweisung</w:t>
              </w:r>
            </w:hyperlink>
            <w:r w:rsidRPr="001B3266">
              <w:rPr>
                <w:rStyle w:val="FakeCharacterStyle"/>
                <w:rFonts w:ascii="Source Sans 3" w:hAnsi="Source Sans 3"/>
                <w:color w:val="000000"/>
                <w:sz w:val="20"/>
              </w:rPr>
              <w:t xml:space="preserve"> unterwiesen.</w:t>
            </w:r>
          </w:p>
        </w:tc>
        <w:tc>
          <w:tcPr>
            <w:tcW w:w="60" w:type="dxa"/>
            <w:vMerge w:val="restart"/>
            <w:shd w:val="clear" w:color="auto" w:fill="auto"/>
          </w:tcPr>
          <w:p w14:paraId="3590891D"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E8FB20"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F6A914"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C155C9"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04BAA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57AD465" w14:textId="43F4C730"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1432F43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0AD0946" w14:textId="77777777">
        <w:tc>
          <w:tcPr>
            <w:tcW w:w="15" w:type="dxa"/>
            <w:vMerge/>
            <w:shd w:val="clear" w:color="auto" w:fill="auto"/>
          </w:tcPr>
          <w:p w14:paraId="41A08996"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6CB1D0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924943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56EE8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0A78B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C5774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7E534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44DE598"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1B6DDC6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61FAEBD" w14:textId="77777777">
        <w:trPr>
          <w:trHeight w:hRule="exact" w:val="330"/>
        </w:trPr>
        <w:tc>
          <w:tcPr>
            <w:tcW w:w="15" w:type="dxa"/>
            <w:vMerge w:val="restart"/>
            <w:shd w:val="clear" w:color="auto" w:fill="D7EAF9"/>
            <w:vAlign w:val="center"/>
          </w:tcPr>
          <w:p w14:paraId="6949A28F"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EE49E0"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Zur Maßnahmenkontrolle bei der Durchführung der 5 Sicherheitsregeln stehen Checklisten zur Verfügung (Quellen).</w:t>
            </w:r>
          </w:p>
        </w:tc>
        <w:tc>
          <w:tcPr>
            <w:tcW w:w="60" w:type="dxa"/>
            <w:vMerge w:val="restart"/>
            <w:shd w:val="clear" w:color="auto" w:fill="D7EAF9"/>
            <w:vAlign w:val="center"/>
          </w:tcPr>
          <w:p w14:paraId="7894EEDD"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9C81FC"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335108"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B84106"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A367F6"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4D81E9D" w14:textId="208A4F29"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721B232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204B9DD" w14:textId="77777777">
        <w:tc>
          <w:tcPr>
            <w:tcW w:w="15" w:type="dxa"/>
            <w:vMerge/>
            <w:shd w:val="clear" w:color="auto" w:fill="D7EAF9"/>
            <w:vAlign w:val="center"/>
          </w:tcPr>
          <w:p w14:paraId="587F44F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5860D2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2B26A7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AAB83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69C1C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3D2C5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DBE9E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5A89E34"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0CA0A9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176548A" w14:textId="77777777">
        <w:trPr>
          <w:trHeight w:hRule="exact" w:val="15"/>
        </w:trPr>
        <w:tc>
          <w:tcPr>
            <w:tcW w:w="15" w:type="dxa"/>
            <w:vMerge w:val="restart"/>
            <w:shd w:val="clear" w:color="auto" w:fill="auto"/>
          </w:tcPr>
          <w:p w14:paraId="3A5B34EB"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5809E8EC"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0F397F80"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DD1C34"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8FD466"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D44145"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DD8C35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FCAC12F" w14:textId="750B9FBF"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50622D7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136AC7C" w14:textId="77777777">
        <w:trPr>
          <w:trHeight w:val="240"/>
        </w:trPr>
        <w:tc>
          <w:tcPr>
            <w:tcW w:w="15" w:type="dxa"/>
            <w:vMerge/>
            <w:shd w:val="clear" w:color="auto" w:fill="auto"/>
          </w:tcPr>
          <w:p w14:paraId="13962214"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01A61AFB"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Für die Fehlersuche an elektrischen Anlagen und sonstige erlaubte Arbeiten unter Spannung (nicht im Anwendungsbereich der DGUV Regel 103-011) ist eine </w:t>
            </w:r>
            <w:hyperlink r:id="rId137" w:tooltip="Betriebsanweisung" w:history="1">
              <w:r w:rsidRPr="001B3266">
                <w:rPr>
                  <w:rStyle w:val="FakeCharacterStyle"/>
                  <w:rFonts w:ascii="Source Sans 3" w:hAnsi="Source Sans 3"/>
                  <w:color w:val="000000"/>
                  <w:sz w:val="20"/>
                  <w:u w:val="single"/>
                </w:rPr>
                <w:t>Betriebsanweisung</w:t>
              </w:r>
            </w:hyperlink>
            <w:r w:rsidRPr="001B3266">
              <w:rPr>
                <w:rStyle w:val="FakeCharacterStyle"/>
                <w:rFonts w:ascii="Source Sans 3" w:hAnsi="Source Sans 3"/>
                <w:color w:val="000000"/>
                <w:sz w:val="20"/>
              </w:rPr>
              <w:t xml:space="preserve"> für die Auswahl der </w:t>
            </w:r>
            <w:proofErr w:type="spellStart"/>
            <w:r w:rsidRPr="001B3266">
              <w:rPr>
                <w:rStyle w:val="FakeCharacterStyle"/>
                <w:rFonts w:ascii="Source Sans 3" w:hAnsi="Source Sans 3"/>
                <w:color w:val="000000"/>
                <w:sz w:val="20"/>
              </w:rPr>
              <w:t>PSAgS</w:t>
            </w:r>
            <w:proofErr w:type="spellEnd"/>
            <w:r w:rsidRPr="001B3266">
              <w:rPr>
                <w:rStyle w:val="FakeCharacterStyle"/>
                <w:rFonts w:ascii="Source Sans 3" w:hAnsi="Source Sans 3"/>
                <w:color w:val="000000"/>
                <w:sz w:val="20"/>
              </w:rPr>
              <w:t xml:space="preserve"> vorhanden, die Beschäftigten sind unterwiesen.</w:t>
            </w:r>
          </w:p>
        </w:tc>
        <w:tc>
          <w:tcPr>
            <w:tcW w:w="60" w:type="dxa"/>
            <w:vMerge/>
            <w:shd w:val="clear" w:color="auto" w:fill="auto"/>
          </w:tcPr>
          <w:p w14:paraId="5C65CE1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A16B4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9D7D4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DCCC22"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0903A8C"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1822F2FD"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0FD09D7E" w14:textId="77777777" w:rsidR="00BC0171" w:rsidRPr="001B3266" w:rsidRDefault="00BC0171" w:rsidP="001B3266">
            <w:pPr>
              <w:spacing w:line="240" w:lineRule="exact"/>
              <w:rPr>
                <w:rStyle w:val="FakeCharacterStyle"/>
                <w:rFonts w:ascii="Source Sans 3" w:hAnsi="Source Sans 3"/>
              </w:rPr>
            </w:pPr>
          </w:p>
        </w:tc>
      </w:tr>
      <w:tr w:rsidR="00BC0171" w:rsidRPr="001B3266" w14:paraId="1AC3453D" w14:textId="77777777">
        <w:tc>
          <w:tcPr>
            <w:tcW w:w="15" w:type="dxa"/>
            <w:vMerge/>
            <w:shd w:val="clear" w:color="auto" w:fill="auto"/>
          </w:tcPr>
          <w:p w14:paraId="3983F65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68EA45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943D95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F7190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891E8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65F9B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229A9E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3692876"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44233A0"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1993B5D" w14:textId="77777777">
        <w:trPr>
          <w:trHeight w:hRule="exact" w:val="330"/>
        </w:trPr>
        <w:tc>
          <w:tcPr>
            <w:tcW w:w="15" w:type="dxa"/>
            <w:vMerge w:val="restart"/>
            <w:shd w:val="clear" w:color="auto" w:fill="D7EAF9"/>
            <w:vAlign w:val="center"/>
          </w:tcPr>
          <w:p w14:paraId="5043ECE8"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E45F84"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Für die Fehlersuche an elektrischen Geräten steht als zusätzlicher Schutz eine RCD mit 30 mA Auslösestrom oder PRCD-S zur Verfügung (siehe DGUV Information 203-034, Abschnitt 3.3.4). Die Beschäftigten sind anhand der speziellen </w:t>
            </w:r>
            <w:hyperlink r:id="rId138" w:tooltip="Betriebsanweisung" w:history="1">
              <w:r w:rsidRPr="001B3266">
                <w:rPr>
                  <w:rStyle w:val="FakeCharacterStyle"/>
                  <w:rFonts w:ascii="Source Sans 3" w:hAnsi="Source Sans 3"/>
                  <w:color w:val="000000"/>
                  <w:sz w:val="20"/>
                  <w:u w:val="single"/>
                </w:rPr>
                <w:t>Betriebsanweisung</w:t>
              </w:r>
            </w:hyperlink>
            <w:r w:rsidRPr="001B3266">
              <w:rPr>
                <w:rStyle w:val="FakeCharacterStyle"/>
                <w:rFonts w:ascii="Source Sans 3" w:hAnsi="Source Sans 3"/>
                <w:color w:val="000000"/>
                <w:sz w:val="20"/>
              </w:rPr>
              <w:t xml:space="preserve"> für diese Arbeiten unterwiesen.</w:t>
            </w:r>
          </w:p>
        </w:tc>
        <w:tc>
          <w:tcPr>
            <w:tcW w:w="60" w:type="dxa"/>
            <w:vMerge w:val="restart"/>
            <w:shd w:val="clear" w:color="auto" w:fill="D7EAF9"/>
            <w:vAlign w:val="center"/>
          </w:tcPr>
          <w:p w14:paraId="4C311F9F"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96FA58"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0EC4CF"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A0ED93"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C6F8F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74A1066" w14:textId="59FC6A01"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F63C56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8AA29AA" w14:textId="77777777">
        <w:tc>
          <w:tcPr>
            <w:tcW w:w="15" w:type="dxa"/>
            <w:vMerge/>
            <w:shd w:val="clear" w:color="auto" w:fill="D7EAF9"/>
            <w:vAlign w:val="center"/>
          </w:tcPr>
          <w:p w14:paraId="1E87400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5B0B725"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76ED56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FE2E9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4DD34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AE6F9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FC650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2BD721A"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8CF02C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1DE8241" w14:textId="77777777">
        <w:trPr>
          <w:trHeight w:hRule="exact" w:val="45"/>
        </w:trPr>
        <w:tc>
          <w:tcPr>
            <w:tcW w:w="9870" w:type="dxa"/>
            <w:gridSpan w:val="9"/>
            <w:shd w:val="clear" w:color="auto" w:fill="auto"/>
          </w:tcPr>
          <w:p w14:paraId="330D5765"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28167778" wp14:editId="00F1EDF8">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6"/>
                          <a:stretch>
                            <a:fillRect/>
                          </a:stretch>
                        </pic:blipFill>
                        <pic:spPr>
                          <a:xfrm>
                            <a:off x="0" y="0"/>
                            <a:ext cx="6267450" cy="28575"/>
                          </a:xfrm>
                          <a:prstGeom prst="rect">
                            <a:avLst/>
                          </a:prstGeom>
                          <a:noFill/>
                        </pic:spPr>
                      </pic:pic>
                    </a:graphicData>
                  </a:graphic>
                </wp:inline>
              </w:drawing>
            </w:r>
          </w:p>
        </w:tc>
      </w:tr>
    </w:tbl>
    <w:p w14:paraId="7037B2CE"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7099AFCD" w14:textId="77777777">
        <w:trPr>
          <w:trHeight w:hRule="exact" w:val="345"/>
        </w:trPr>
        <w:tc>
          <w:tcPr>
            <w:tcW w:w="15" w:type="dxa"/>
          </w:tcPr>
          <w:p w14:paraId="23D375B5"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025777C0"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52FA4E60"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22A50D12" w14:textId="77777777">
        <w:tc>
          <w:tcPr>
            <w:tcW w:w="9870" w:type="dxa"/>
            <w:shd w:val="clear" w:color="auto" w:fill="auto"/>
          </w:tcPr>
          <w:p w14:paraId="679D8FD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Lokale Datei: betriebsanweisungen\maschinen\b_arbeiten_an_aktiven_teilen_elektrischer_anlagen.doc</w:t>
            </w:r>
            <w:r w:rsidRPr="001B3266">
              <w:rPr>
                <w:rStyle w:val="CharacterStyle28"/>
                <w:rFonts w:ascii="Source Sans 3" w:hAnsi="Source Sans 3"/>
              </w:rPr>
              <w:br/>
              <w:t>2. Lokale Datei: betriebsanweisungen\maschinen\b_psags.doc</w:t>
            </w:r>
            <w:r w:rsidRPr="001B3266">
              <w:rPr>
                <w:rStyle w:val="CharacterStyle28"/>
                <w:rFonts w:ascii="Source Sans 3" w:hAnsi="Source Sans 3"/>
              </w:rPr>
              <w:br/>
              <w:t>3. Lokale Datei: betriebsanweisungen\maschinen\b_fehlersuche_an_elektrischen_anlagen_und_geraeten.doc</w:t>
            </w:r>
          </w:p>
        </w:tc>
      </w:tr>
    </w:tbl>
    <w:p w14:paraId="30F321B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C0171" w:rsidRPr="001B3266" w14:paraId="7C80BF13" w14:textId="77777777">
        <w:trPr>
          <w:trHeight w:hRule="exact" w:val="285"/>
        </w:trPr>
        <w:tc>
          <w:tcPr>
            <w:tcW w:w="9870" w:type="dxa"/>
            <w:gridSpan w:val="2"/>
            <w:shd w:val="clear" w:color="auto" w:fill="auto"/>
          </w:tcPr>
          <w:p w14:paraId="7A612977"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6E994E2C" w14:textId="77777777">
        <w:trPr>
          <w:trHeight w:hRule="exact" w:val="345"/>
        </w:trPr>
        <w:tc>
          <w:tcPr>
            <w:tcW w:w="1440" w:type="dxa"/>
            <w:shd w:val="clear" w:color="auto" w:fill="auto"/>
          </w:tcPr>
          <w:p w14:paraId="722F3E0D"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tcPr>
          <w:p w14:paraId="196C6632" w14:textId="77777777" w:rsidR="00BC0171" w:rsidRPr="001B3266" w:rsidRDefault="00BC0171" w:rsidP="001B3266">
            <w:pPr>
              <w:spacing w:line="240" w:lineRule="exact"/>
              <w:rPr>
                <w:rStyle w:val="FakeCharacterStyle"/>
                <w:rFonts w:ascii="Source Sans 3" w:hAnsi="Source Sans 3"/>
              </w:rPr>
            </w:pPr>
          </w:p>
        </w:tc>
      </w:tr>
      <w:tr w:rsidR="00BC0171" w:rsidRPr="001B3266" w14:paraId="10DBD76E" w14:textId="77777777">
        <w:trPr>
          <w:trHeight w:hRule="exact" w:val="285"/>
        </w:trPr>
        <w:tc>
          <w:tcPr>
            <w:tcW w:w="9870" w:type="dxa"/>
            <w:gridSpan w:val="2"/>
            <w:shd w:val="clear" w:color="auto" w:fill="auto"/>
          </w:tcPr>
          <w:p w14:paraId="0A58EF2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3: § 6 Arbeiten an aktiven Teilen: Elektrische Anlagen und Betriebsmittel</w:t>
            </w:r>
          </w:p>
        </w:tc>
      </w:tr>
      <w:tr w:rsidR="00BC0171" w:rsidRPr="001B3266" w14:paraId="406F752D" w14:textId="77777777">
        <w:trPr>
          <w:trHeight w:hRule="exact" w:val="270"/>
        </w:trPr>
        <w:tc>
          <w:tcPr>
            <w:tcW w:w="9870" w:type="dxa"/>
            <w:gridSpan w:val="2"/>
            <w:shd w:val="clear" w:color="auto" w:fill="auto"/>
          </w:tcPr>
          <w:p w14:paraId="5CE4612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Regel 103-011: Arbeiten unter Spannung an elektrischen Anlagen und Betriebsmittel</w:t>
            </w:r>
          </w:p>
        </w:tc>
      </w:tr>
      <w:tr w:rsidR="00BC0171" w:rsidRPr="001B3266" w14:paraId="026D1D3B" w14:textId="77777777" w:rsidTr="001B3266">
        <w:trPr>
          <w:trHeight w:hRule="exact" w:val="1044"/>
        </w:trPr>
        <w:tc>
          <w:tcPr>
            <w:tcW w:w="9870" w:type="dxa"/>
            <w:gridSpan w:val="2"/>
            <w:shd w:val="clear" w:color="auto" w:fill="auto"/>
          </w:tcPr>
          <w:p w14:paraId="0EEF03B0" w14:textId="02B66174"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203-001: Sicherheit bei Arbeiten an</w:t>
            </w:r>
            <w:r w:rsidRPr="001B3266">
              <w:rPr>
                <w:rStyle w:val="CharacterStyle28"/>
                <w:rFonts w:ascii="Source Sans 3" w:hAnsi="Source Sans 3"/>
              </w:rPr>
              <w:br/>
              <w:t>elektrischen Anlagen</w:t>
            </w:r>
            <w:r w:rsidR="001B3266">
              <w:rPr>
                <w:rStyle w:val="CharacterStyle28"/>
                <w:rFonts w:ascii="Source Sans 3" w:hAnsi="Source Sans 3"/>
              </w:rPr>
              <w:br/>
            </w:r>
            <w:r w:rsidR="001B3266" w:rsidRPr="001B3266">
              <w:rPr>
                <w:rStyle w:val="CharacterStyle28"/>
                <w:rFonts w:ascii="Source Sans 3" w:hAnsi="Source Sans 3"/>
              </w:rPr>
              <w:t>DGUV Information 203-034: Errichten und Betreiben von elektrischen Prüfanlagen</w:t>
            </w:r>
          </w:p>
        </w:tc>
      </w:tr>
    </w:tbl>
    <w:p w14:paraId="2F070CF1" w14:textId="77777777" w:rsidR="00BC0171" w:rsidRPr="001B3266" w:rsidRDefault="00BC0171" w:rsidP="001B3266">
      <w:pPr>
        <w:spacing w:line="240" w:lineRule="exact"/>
        <w:rPr>
          <w:rFonts w:ascii="Source Sans 3" w:hAnsi="Source Sans 3"/>
        </w:rPr>
        <w:sectPr w:rsidR="00BC0171" w:rsidRPr="001B3266">
          <w:headerReference w:type="default" r:id="rId139"/>
          <w:footerReference w:type="default" r:id="rId14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C0171" w:rsidRPr="001B3266" w14:paraId="5458D2FC" w14:textId="77777777" w:rsidTr="001B3266">
        <w:trPr>
          <w:trHeight w:hRule="exact" w:val="285"/>
        </w:trPr>
        <w:tc>
          <w:tcPr>
            <w:tcW w:w="9875" w:type="dxa"/>
            <w:gridSpan w:val="5"/>
            <w:shd w:val="clear" w:color="auto" w:fill="auto"/>
          </w:tcPr>
          <w:p w14:paraId="3C884F59" w14:textId="1DF85BF1" w:rsidR="00BC0171" w:rsidRPr="001B3266" w:rsidRDefault="00BC0171" w:rsidP="001B3266">
            <w:pPr>
              <w:pStyle w:val="ParagraphStyle42"/>
              <w:spacing w:line="240" w:lineRule="exact"/>
              <w:rPr>
                <w:rStyle w:val="CharacterStyle28"/>
                <w:rFonts w:ascii="Source Sans 3" w:hAnsi="Source Sans 3"/>
              </w:rPr>
            </w:pPr>
          </w:p>
        </w:tc>
      </w:tr>
      <w:tr w:rsidR="00BC0171" w:rsidRPr="001B3266" w14:paraId="0BDC493F" w14:textId="77777777" w:rsidTr="001B3266">
        <w:trPr>
          <w:trHeight w:hRule="exact" w:val="270"/>
        </w:trPr>
        <w:tc>
          <w:tcPr>
            <w:tcW w:w="20" w:type="dxa"/>
          </w:tcPr>
          <w:p w14:paraId="72445FBC" w14:textId="77777777" w:rsidR="00BC0171" w:rsidRPr="001B3266" w:rsidRDefault="00BC0171" w:rsidP="001B3266">
            <w:pPr>
              <w:spacing w:line="240" w:lineRule="exact"/>
              <w:rPr>
                <w:rStyle w:val="FakeCharacterStyle"/>
                <w:rFonts w:ascii="Source Sans 3" w:hAnsi="Source Sans 3"/>
              </w:rPr>
            </w:pPr>
          </w:p>
        </w:tc>
        <w:tc>
          <w:tcPr>
            <w:tcW w:w="2700" w:type="dxa"/>
            <w:shd w:val="clear" w:color="auto" w:fill="auto"/>
          </w:tcPr>
          <w:p w14:paraId="4419A1DD"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26636AC9"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4F04702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784F0E16" w14:textId="77777777" w:rsidR="00BC0171" w:rsidRPr="001B3266" w:rsidRDefault="00BC0171" w:rsidP="001B3266">
            <w:pPr>
              <w:spacing w:line="240" w:lineRule="exact"/>
              <w:rPr>
                <w:rStyle w:val="FakeCharacterStyle"/>
                <w:rFonts w:ascii="Source Sans 3" w:hAnsi="Source Sans 3"/>
              </w:rPr>
            </w:pPr>
          </w:p>
        </w:tc>
      </w:tr>
      <w:tr w:rsidR="00BC0171" w:rsidRPr="001B3266" w14:paraId="17B0B6D7" w14:textId="77777777" w:rsidTr="001B3266">
        <w:trPr>
          <w:trHeight w:hRule="exact" w:val="1260"/>
        </w:trPr>
        <w:tc>
          <w:tcPr>
            <w:tcW w:w="20" w:type="dxa"/>
          </w:tcPr>
          <w:p w14:paraId="1CF2B50E" w14:textId="77777777" w:rsidR="00BC0171" w:rsidRPr="001B3266" w:rsidRDefault="00BC0171" w:rsidP="001B3266">
            <w:pPr>
              <w:spacing w:line="240" w:lineRule="exact"/>
              <w:rPr>
                <w:rStyle w:val="FakeCharacterStyle"/>
                <w:rFonts w:ascii="Source Sans 3" w:hAnsi="Source Sans 3"/>
              </w:rPr>
            </w:pPr>
          </w:p>
        </w:tc>
        <w:tc>
          <w:tcPr>
            <w:tcW w:w="9855" w:type="dxa"/>
            <w:gridSpan w:val="4"/>
            <w:shd w:val="clear" w:color="auto" w:fill="auto"/>
          </w:tcPr>
          <w:p w14:paraId="2618924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7163120C"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6382E4CA" w14:textId="77777777">
        <w:trPr>
          <w:trHeight w:hRule="exact" w:val="270"/>
        </w:trPr>
        <w:tc>
          <w:tcPr>
            <w:tcW w:w="15" w:type="dxa"/>
          </w:tcPr>
          <w:p w14:paraId="00B83C31"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36E9D195"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431A1A4B"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5B6F9A6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5F6D69E5" w14:textId="77777777">
        <w:trPr>
          <w:trHeight w:hRule="exact" w:val="1110"/>
        </w:trPr>
        <w:tc>
          <w:tcPr>
            <w:tcW w:w="15" w:type="dxa"/>
          </w:tcPr>
          <w:p w14:paraId="2F8FF9E4"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417277D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038465C3" w14:textId="77777777" w:rsidR="00BC0171" w:rsidRPr="001B3266" w:rsidRDefault="00BC0171" w:rsidP="001B3266">
      <w:pPr>
        <w:spacing w:line="240" w:lineRule="exact"/>
        <w:rPr>
          <w:rFonts w:ascii="Source Sans 3" w:hAnsi="Source Sans 3"/>
        </w:rPr>
        <w:sectPr w:rsidR="00BC0171" w:rsidRPr="001B3266">
          <w:headerReference w:type="default" r:id="rId141"/>
          <w:footerReference w:type="default" r:id="rId1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11893F73" w14:textId="77777777">
        <w:trPr>
          <w:trHeight w:hRule="exact" w:val="360"/>
        </w:trPr>
        <w:tc>
          <w:tcPr>
            <w:tcW w:w="9870" w:type="dxa"/>
            <w:gridSpan w:val="3"/>
            <w:shd w:val="clear" w:color="auto" w:fill="auto"/>
          </w:tcPr>
          <w:p w14:paraId="0940AF14"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02C0D63E" w14:textId="77777777">
        <w:trPr>
          <w:trHeight w:hRule="exact" w:val="360"/>
        </w:trPr>
        <w:tc>
          <w:tcPr>
            <w:tcW w:w="9870" w:type="dxa"/>
            <w:gridSpan w:val="3"/>
            <w:shd w:val="clear" w:color="auto" w:fill="auto"/>
          </w:tcPr>
          <w:p w14:paraId="5953E68F"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Arbeiten in der Nähe aktiver Teile</w:t>
            </w:r>
          </w:p>
        </w:tc>
      </w:tr>
      <w:tr w:rsidR="00BC0171" w:rsidRPr="001B3266" w14:paraId="4C3F30C4" w14:textId="77777777">
        <w:trPr>
          <w:trHeight w:hRule="exact" w:val="345"/>
        </w:trPr>
        <w:tc>
          <w:tcPr>
            <w:tcW w:w="2700" w:type="dxa"/>
            <w:shd w:val="clear" w:color="auto" w:fill="auto"/>
          </w:tcPr>
          <w:p w14:paraId="3AE7B748"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666F05D2" w14:textId="77777777" w:rsidR="00BC0171" w:rsidRPr="001B3266" w:rsidRDefault="00BC0171" w:rsidP="001B3266">
            <w:pPr>
              <w:spacing w:line="240" w:lineRule="exact"/>
              <w:rPr>
                <w:rStyle w:val="FakeCharacterStyle"/>
                <w:rFonts w:ascii="Source Sans 3" w:hAnsi="Source Sans 3"/>
              </w:rPr>
            </w:pPr>
          </w:p>
        </w:tc>
      </w:tr>
      <w:tr w:rsidR="00BC0171" w:rsidRPr="001B3266" w14:paraId="7F4EB825" w14:textId="77777777">
        <w:tc>
          <w:tcPr>
            <w:tcW w:w="9855" w:type="dxa"/>
            <w:gridSpan w:val="2"/>
            <w:shd w:val="clear" w:color="auto" w:fill="auto"/>
          </w:tcPr>
          <w:p w14:paraId="2F3EA320"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proofErr w:type="spellStart"/>
            <w:r w:rsidRPr="001B3266">
              <w:rPr>
                <w:rStyle w:val="FakeCharacterStyle"/>
                <w:rFonts w:ascii="Source Sans 3" w:hAnsi="Source Sans 3"/>
                <w:b/>
                <w:color w:val="000000"/>
                <w:sz w:val="20"/>
              </w:rPr>
              <w:t>Körperdurchströmung</w:t>
            </w:r>
            <w:proofErr w:type="spellEnd"/>
            <w:r w:rsidRPr="001B3266">
              <w:rPr>
                <w:rStyle w:val="FakeCharacterStyle"/>
                <w:rFonts w:ascii="Source Sans 3" w:hAnsi="Source Sans 3"/>
                <w:b/>
                <w:color w:val="000000"/>
                <w:sz w:val="20"/>
              </w:rPr>
              <w:t>, Störlichtbogen</w:t>
            </w:r>
          </w:p>
        </w:tc>
        <w:tc>
          <w:tcPr>
            <w:tcW w:w="15" w:type="dxa"/>
          </w:tcPr>
          <w:p w14:paraId="1104C6E3" w14:textId="77777777" w:rsidR="00BC0171" w:rsidRPr="001B3266" w:rsidRDefault="00BC0171" w:rsidP="001B3266">
            <w:pPr>
              <w:spacing w:line="240" w:lineRule="exact"/>
              <w:rPr>
                <w:rStyle w:val="FakeCharacterStyle"/>
                <w:rFonts w:ascii="Source Sans 3" w:hAnsi="Source Sans 3"/>
              </w:rPr>
            </w:pPr>
          </w:p>
        </w:tc>
      </w:tr>
      <w:tr w:rsidR="00BC0171" w:rsidRPr="001B3266" w14:paraId="0BBD479B" w14:textId="77777777">
        <w:trPr>
          <w:trHeight w:hRule="exact" w:val="240"/>
        </w:trPr>
        <w:tc>
          <w:tcPr>
            <w:tcW w:w="9870" w:type="dxa"/>
            <w:gridSpan w:val="3"/>
            <w:shd w:val="clear" w:color="auto" w:fill="auto"/>
          </w:tcPr>
          <w:p w14:paraId="09FB60CD" w14:textId="77777777" w:rsidR="00BC0171" w:rsidRPr="001B3266" w:rsidRDefault="00BC0171" w:rsidP="001B3266">
            <w:pPr>
              <w:pStyle w:val="ParagraphStyle23"/>
              <w:spacing w:line="240" w:lineRule="exact"/>
              <w:rPr>
                <w:rStyle w:val="FakeCharacterStyle"/>
                <w:rFonts w:ascii="Source Sans 3" w:hAnsi="Source Sans 3"/>
              </w:rPr>
            </w:pPr>
          </w:p>
        </w:tc>
      </w:tr>
    </w:tbl>
    <w:p w14:paraId="7770C27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247B0F2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BE09802"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23463A9"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EE0298E"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8A6FA4A"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8DCAA38"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6948847D" w14:textId="77777777">
        <w:trPr>
          <w:trHeight w:hRule="exact" w:val="330"/>
        </w:trPr>
        <w:tc>
          <w:tcPr>
            <w:tcW w:w="15" w:type="dxa"/>
            <w:vMerge w:val="restart"/>
            <w:shd w:val="clear" w:color="auto" w:fill="D7EAF9"/>
            <w:vAlign w:val="center"/>
          </w:tcPr>
          <w:p w14:paraId="2001C2E2"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9E1EE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Schutzvorrichtungen (Isolierplatten, Absperrmaterial, Abdecktücher, Isolierschläuche, isolierende Klammern) sind zur Verfügung gestellt.</w:t>
            </w:r>
          </w:p>
        </w:tc>
        <w:tc>
          <w:tcPr>
            <w:tcW w:w="60" w:type="dxa"/>
            <w:vMerge w:val="restart"/>
            <w:shd w:val="clear" w:color="auto" w:fill="D7EAF9"/>
            <w:vAlign w:val="center"/>
          </w:tcPr>
          <w:p w14:paraId="13149D13"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DA9FDF"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33E9CF"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9D5BBA"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D4CAE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178118C" w14:textId="437B9FE0"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264612B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0F2B842" w14:textId="77777777">
        <w:tc>
          <w:tcPr>
            <w:tcW w:w="15" w:type="dxa"/>
            <w:vMerge/>
            <w:shd w:val="clear" w:color="auto" w:fill="D7EAF9"/>
            <w:vAlign w:val="center"/>
          </w:tcPr>
          <w:p w14:paraId="1E0FAE5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AA00DE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942500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03FE3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3C8B9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C463F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3AFBF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FE08C98"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47E6B9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C7C83AC" w14:textId="77777777">
        <w:trPr>
          <w:trHeight w:hRule="exact" w:val="330"/>
        </w:trPr>
        <w:tc>
          <w:tcPr>
            <w:tcW w:w="15" w:type="dxa"/>
            <w:vMerge w:val="restart"/>
            <w:shd w:val="clear" w:color="auto" w:fill="auto"/>
          </w:tcPr>
          <w:p w14:paraId="7A937020"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054165A7"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Persönliche Schutzausrüstung ist zur Verfügung gestellt.</w:t>
            </w:r>
          </w:p>
        </w:tc>
        <w:tc>
          <w:tcPr>
            <w:tcW w:w="60" w:type="dxa"/>
            <w:vMerge w:val="restart"/>
            <w:shd w:val="clear" w:color="auto" w:fill="auto"/>
          </w:tcPr>
          <w:p w14:paraId="38E57795"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2966A5"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53A7C7"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583CFB"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28522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EE4B4BB" w14:textId="78B12359"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16F62880"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C79889F" w14:textId="77777777">
        <w:tc>
          <w:tcPr>
            <w:tcW w:w="15" w:type="dxa"/>
            <w:vMerge/>
            <w:shd w:val="clear" w:color="auto" w:fill="auto"/>
          </w:tcPr>
          <w:p w14:paraId="4FD4612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219F34B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3B6F2E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91634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999EA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67ADE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86625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2775B29"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7F13B3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2DFC79E" w14:textId="77777777">
        <w:trPr>
          <w:trHeight w:hRule="exact" w:val="330"/>
        </w:trPr>
        <w:tc>
          <w:tcPr>
            <w:tcW w:w="15" w:type="dxa"/>
            <w:vMerge w:val="restart"/>
            <w:shd w:val="clear" w:color="auto" w:fill="D7EAF9"/>
            <w:vAlign w:val="center"/>
          </w:tcPr>
          <w:p w14:paraId="4D7AF4DB"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105F2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Beschäftigten sind über die erforderlichen Maßnahmen anhand einer </w:t>
            </w:r>
            <w:hyperlink r:id="rId143" w:tooltip="Betriebsanweisung" w:history="1">
              <w:r w:rsidRPr="001B3266">
                <w:rPr>
                  <w:rStyle w:val="FakeCharacterStyle"/>
                  <w:rFonts w:ascii="Source Sans 3" w:hAnsi="Source Sans 3"/>
                  <w:color w:val="000000"/>
                  <w:sz w:val="20"/>
                  <w:u w:val="single"/>
                </w:rPr>
                <w:t>Betriebsanweisung</w:t>
              </w:r>
            </w:hyperlink>
            <w:r w:rsidRPr="001B3266">
              <w:rPr>
                <w:rStyle w:val="FakeCharacterStyle"/>
                <w:rFonts w:ascii="Source Sans 3" w:hAnsi="Source Sans 3"/>
                <w:color w:val="000000"/>
                <w:sz w:val="20"/>
              </w:rPr>
              <w:t xml:space="preserve"> unterwiesen.</w:t>
            </w:r>
          </w:p>
        </w:tc>
        <w:tc>
          <w:tcPr>
            <w:tcW w:w="60" w:type="dxa"/>
            <w:vMerge w:val="restart"/>
            <w:shd w:val="clear" w:color="auto" w:fill="D7EAF9"/>
            <w:vAlign w:val="center"/>
          </w:tcPr>
          <w:p w14:paraId="6C1E7291"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1E0F00"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324ECA"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05626B"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9D5DD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525D913" w14:textId="3EA5F868"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18056AD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2B5985F" w14:textId="77777777">
        <w:tc>
          <w:tcPr>
            <w:tcW w:w="15" w:type="dxa"/>
            <w:vMerge/>
            <w:shd w:val="clear" w:color="auto" w:fill="D7EAF9"/>
            <w:vAlign w:val="center"/>
          </w:tcPr>
          <w:p w14:paraId="7DF9BD4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0DE640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EB0D68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2305D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A3A1D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843FF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96FF5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ACF465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CCA29E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1583782" w14:textId="77777777">
        <w:trPr>
          <w:trHeight w:hRule="exact" w:val="45"/>
        </w:trPr>
        <w:tc>
          <w:tcPr>
            <w:tcW w:w="9870" w:type="dxa"/>
            <w:gridSpan w:val="9"/>
            <w:shd w:val="clear" w:color="auto" w:fill="auto"/>
          </w:tcPr>
          <w:p w14:paraId="2BA34343"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5C42FF7C" wp14:editId="11502153">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6"/>
                          <a:stretch>
                            <a:fillRect/>
                          </a:stretch>
                        </pic:blipFill>
                        <pic:spPr>
                          <a:xfrm>
                            <a:off x="0" y="0"/>
                            <a:ext cx="6267450" cy="28575"/>
                          </a:xfrm>
                          <a:prstGeom prst="rect">
                            <a:avLst/>
                          </a:prstGeom>
                          <a:noFill/>
                        </pic:spPr>
                      </pic:pic>
                    </a:graphicData>
                  </a:graphic>
                </wp:inline>
              </w:drawing>
            </w:r>
          </w:p>
        </w:tc>
      </w:tr>
    </w:tbl>
    <w:p w14:paraId="20564BB9"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7122E82B" w14:textId="77777777">
        <w:trPr>
          <w:trHeight w:hRule="exact" w:val="345"/>
        </w:trPr>
        <w:tc>
          <w:tcPr>
            <w:tcW w:w="15" w:type="dxa"/>
          </w:tcPr>
          <w:p w14:paraId="29A3B55A"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0870F991"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6331B82C"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377300D2" w14:textId="77777777">
        <w:tc>
          <w:tcPr>
            <w:tcW w:w="9870" w:type="dxa"/>
            <w:shd w:val="clear" w:color="auto" w:fill="auto"/>
          </w:tcPr>
          <w:p w14:paraId="0573684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Lokale Datei: betriebsanweisungen\maschinen\b_arbeiten_in_der_naehe_aktiver_teile.doc</w:t>
            </w:r>
          </w:p>
        </w:tc>
      </w:tr>
    </w:tbl>
    <w:p w14:paraId="51F33A26"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651D08C5" w14:textId="77777777">
        <w:trPr>
          <w:trHeight w:hRule="exact" w:val="285"/>
        </w:trPr>
        <w:tc>
          <w:tcPr>
            <w:tcW w:w="9870" w:type="dxa"/>
            <w:gridSpan w:val="6"/>
            <w:shd w:val="clear" w:color="auto" w:fill="auto"/>
          </w:tcPr>
          <w:p w14:paraId="7B0AB70B"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0DD00163" w14:textId="77777777">
        <w:trPr>
          <w:trHeight w:hRule="exact" w:val="345"/>
        </w:trPr>
        <w:tc>
          <w:tcPr>
            <w:tcW w:w="1440" w:type="dxa"/>
            <w:gridSpan w:val="2"/>
            <w:shd w:val="clear" w:color="auto" w:fill="auto"/>
          </w:tcPr>
          <w:p w14:paraId="25E65D70"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119B4C6F" w14:textId="77777777" w:rsidR="00BC0171" w:rsidRPr="001B3266" w:rsidRDefault="00BC0171" w:rsidP="001B3266">
            <w:pPr>
              <w:spacing w:line="240" w:lineRule="exact"/>
              <w:rPr>
                <w:rStyle w:val="FakeCharacterStyle"/>
                <w:rFonts w:ascii="Source Sans 3" w:hAnsi="Source Sans 3"/>
              </w:rPr>
            </w:pPr>
          </w:p>
        </w:tc>
      </w:tr>
      <w:tr w:rsidR="00BC0171" w:rsidRPr="001B3266" w14:paraId="35C6C917" w14:textId="77777777">
        <w:trPr>
          <w:trHeight w:hRule="exact" w:val="285"/>
        </w:trPr>
        <w:tc>
          <w:tcPr>
            <w:tcW w:w="9870" w:type="dxa"/>
            <w:gridSpan w:val="6"/>
            <w:shd w:val="clear" w:color="auto" w:fill="auto"/>
          </w:tcPr>
          <w:p w14:paraId="7FD1FC3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3: § 7 Arbeiten in der Nähe aktiver Teile: Elektrische Anlagen und Betriebsmittel</w:t>
            </w:r>
          </w:p>
        </w:tc>
      </w:tr>
      <w:tr w:rsidR="00BC0171" w:rsidRPr="001B3266" w14:paraId="4C340EAF" w14:textId="77777777">
        <w:trPr>
          <w:trHeight w:hRule="exact" w:val="570"/>
        </w:trPr>
        <w:tc>
          <w:tcPr>
            <w:tcW w:w="9870" w:type="dxa"/>
            <w:gridSpan w:val="6"/>
            <w:shd w:val="clear" w:color="auto" w:fill="auto"/>
          </w:tcPr>
          <w:p w14:paraId="261D46DB"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19397703" w14:textId="77777777">
        <w:trPr>
          <w:trHeight w:hRule="exact" w:val="270"/>
        </w:trPr>
        <w:tc>
          <w:tcPr>
            <w:tcW w:w="15" w:type="dxa"/>
          </w:tcPr>
          <w:p w14:paraId="04242239"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7941A597"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667A9D98"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08FCC74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6475E0AF" w14:textId="77777777" w:rsidR="00BC0171" w:rsidRPr="001B3266" w:rsidRDefault="00BC0171" w:rsidP="001B3266">
            <w:pPr>
              <w:spacing w:line="240" w:lineRule="exact"/>
              <w:rPr>
                <w:rStyle w:val="FakeCharacterStyle"/>
                <w:rFonts w:ascii="Source Sans 3" w:hAnsi="Source Sans 3"/>
              </w:rPr>
            </w:pPr>
          </w:p>
        </w:tc>
      </w:tr>
      <w:tr w:rsidR="00BC0171" w:rsidRPr="001B3266" w14:paraId="6D245667" w14:textId="77777777">
        <w:trPr>
          <w:trHeight w:hRule="exact" w:val="1260"/>
        </w:trPr>
        <w:tc>
          <w:tcPr>
            <w:tcW w:w="15" w:type="dxa"/>
          </w:tcPr>
          <w:p w14:paraId="4C9774F9"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696F47D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26138FF3"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7A97CD9E" w14:textId="77777777">
        <w:trPr>
          <w:trHeight w:hRule="exact" w:val="270"/>
        </w:trPr>
        <w:tc>
          <w:tcPr>
            <w:tcW w:w="15" w:type="dxa"/>
          </w:tcPr>
          <w:p w14:paraId="578631B8"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522E54E2"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567B314D"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4F1F309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33921225" w14:textId="77777777">
        <w:trPr>
          <w:trHeight w:hRule="exact" w:val="1110"/>
        </w:trPr>
        <w:tc>
          <w:tcPr>
            <w:tcW w:w="15" w:type="dxa"/>
          </w:tcPr>
          <w:p w14:paraId="2CB83284"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3176BF3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05CEF0A2" w14:textId="77777777" w:rsidR="00BC0171" w:rsidRPr="001B3266" w:rsidRDefault="00BC0171" w:rsidP="001B3266">
      <w:pPr>
        <w:spacing w:line="240" w:lineRule="exact"/>
        <w:rPr>
          <w:rFonts w:ascii="Source Sans 3" w:hAnsi="Source Sans 3"/>
        </w:rPr>
        <w:sectPr w:rsidR="00BC0171" w:rsidRPr="001B3266">
          <w:headerReference w:type="default" r:id="rId144"/>
          <w:footerReference w:type="default" r:id="rId1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5BA20670" w14:textId="77777777">
        <w:trPr>
          <w:trHeight w:hRule="exact" w:val="360"/>
        </w:trPr>
        <w:tc>
          <w:tcPr>
            <w:tcW w:w="9870" w:type="dxa"/>
            <w:gridSpan w:val="3"/>
            <w:shd w:val="clear" w:color="auto" w:fill="auto"/>
          </w:tcPr>
          <w:p w14:paraId="6EF22C7F"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64DDA4FD" w14:textId="77777777">
        <w:trPr>
          <w:trHeight w:hRule="exact" w:val="360"/>
        </w:trPr>
        <w:tc>
          <w:tcPr>
            <w:tcW w:w="9870" w:type="dxa"/>
            <w:gridSpan w:val="3"/>
            <w:shd w:val="clear" w:color="auto" w:fill="auto"/>
          </w:tcPr>
          <w:p w14:paraId="71DDCBBA"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Baustelle, Beleuchtung</w:t>
            </w:r>
          </w:p>
        </w:tc>
      </w:tr>
      <w:tr w:rsidR="00BC0171" w:rsidRPr="001B3266" w14:paraId="0608DA15" w14:textId="77777777">
        <w:trPr>
          <w:trHeight w:hRule="exact" w:val="345"/>
        </w:trPr>
        <w:tc>
          <w:tcPr>
            <w:tcW w:w="2700" w:type="dxa"/>
            <w:shd w:val="clear" w:color="auto" w:fill="auto"/>
          </w:tcPr>
          <w:p w14:paraId="260F7905"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3AA27900" w14:textId="77777777" w:rsidR="00BC0171" w:rsidRPr="001B3266" w:rsidRDefault="00BC0171" w:rsidP="001B3266">
            <w:pPr>
              <w:spacing w:line="240" w:lineRule="exact"/>
              <w:rPr>
                <w:rStyle w:val="FakeCharacterStyle"/>
                <w:rFonts w:ascii="Source Sans 3" w:hAnsi="Source Sans 3"/>
              </w:rPr>
            </w:pPr>
          </w:p>
        </w:tc>
      </w:tr>
      <w:tr w:rsidR="00BC0171" w:rsidRPr="001B3266" w14:paraId="53DD3C37" w14:textId="77777777">
        <w:tc>
          <w:tcPr>
            <w:tcW w:w="9855" w:type="dxa"/>
            <w:gridSpan w:val="2"/>
            <w:shd w:val="clear" w:color="auto" w:fill="auto"/>
          </w:tcPr>
          <w:p w14:paraId="1CA30C62"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Stolpergefahr, Unsicherheit beim Arbeiten</w:t>
            </w:r>
          </w:p>
        </w:tc>
        <w:tc>
          <w:tcPr>
            <w:tcW w:w="15" w:type="dxa"/>
          </w:tcPr>
          <w:p w14:paraId="361EBA48" w14:textId="77777777" w:rsidR="00BC0171" w:rsidRPr="001B3266" w:rsidRDefault="00BC0171" w:rsidP="001B3266">
            <w:pPr>
              <w:spacing w:line="240" w:lineRule="exact"/>
              <w:rPr>
                <w:rStyle w:val="FakeCharacterStyle"/>
                <w:rFonts w:ascii="Source Sans 3" w:hAnsi="Source Sans 3"/>
              </w:rPr>
            </w:pPr>
          </w:p>
        </w:tc>
      </w:tr>
      <w:tr w:rsidR="00BC0171" w:rsidRPr="001B3266" w14:paraId="04768A05" w14:textId="77777777">
        <w:trPr>
          <w:trHeight w:hRule="exact" w:val="240"/>
        </w:trPr>
        <w:tc>
          <w:tcPr>
            <w:tcW w:w="9870" w:type="dxa"/>
            <w:gridSpan w:val="3"/>
            <w:shd w:val="clear" w:color="auto" w:fill="auto"/>
          </w:tcPr>
          <w:p w14:paraId="695BDE93" w14:textId="77777777" w:rsidR="00BC0171" w:rsidRPr="001B3266" w:rsidRDefault="00BC0171" w:rsidP="001B3266">
            <w:pPr>
              <w:pStyle w:val="ParagraphStyle23"/>
              <w:spacing w:line="240" w:lineRule="exact"/>
              <w:rPr>
                <w:rStyle w:val="FakeCharacterStyle"/>
                <w:rFonts w:ascii="Source Sans 3" w:hAnsi="Source Sans 3"/>
              </w:rPr>
            </w:pPr>
          </w:p>
        </w:tc>
      </w:tr>
    </w:tbl>
    <w:p w14:paraId="52998269"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31A965A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62CD082"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047E750"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181CAF8"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B545CF1"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E7E6303"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431E45DE" w14:textId="77777777">
        <w:trPr>
          <w:trHeight w:hRule="exact" w:val="330"/>
        </w:trPr>
        <w:tc>
          <w:tcPr>
            <w:tcW w:w="15" w:type="dxa"/>
            <w:vMerge w:val="restart"/>
            <w:shd w:val="clear" w:color="auto" w:fill="D7EAF9"/>
            <w:vAlign w:val="center"/>
          </w:tcPr>
          <w:p w14:paraId="4AAD58F0"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39BB8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sind zweckmäßige, blendfreie und für die Arbeitsumgebung und -aufgabe geeignete Leuchten zur Verfügung gestellt.</w:t>
            </w:r>
          </w:p>
        </w:tc>
        <w:tc>
          <w:tcPr>
            <w:tcW w:w="60" w:type="dxa"/>
            <w:vMerge w:val="restart"/>
            <w:shd w:val="clear" w:color="auto" w:fill="D7EAF9"/>
            <w:vAlign w:val="center"/>
          </w:tcPr>
          <w:p w14:paraId="7CDC7A7D"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541A3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7DFC0F"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3B83A5"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3633A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E675412" w14:textId="003776FE"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D11134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CA4BC84" w14:textId="77777777">
        <w:tc>
          <w:tcPr>
            <w:tcW w:w="15" w:type="dxa"/>
            <w:vMerge/>
            <w:shd w:val="clear" w:color="auto" w:fill="D7EAF9"/>
            <w:vAlign w:val="center"/>
          </w:tcPr>
          <w:p w14:paraId="7B6B27D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8E46D4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E40EE2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FDDC5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FB8F1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AE0F4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8CABB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8A3BF81"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CF6A1A9"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230B36C" w14:textId="77777777">
        <w:trPr>
          <w:trHeight w:hRule="exact" w:val="330"/>
        </w:trPr>
        <w:tc>
          <w:tcPr>
            <w:tcW w:w="15" w:type="dxa"/>
            <w:vMerge w:val="restart"/>
            <w:shd w:val="clear" w:color="auto" w:fill="auto"/>
          </w:tcPr>
          <w:p w14:paraId="66E0F1FC"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5EB04F2D"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Um unbeleuchteter Bereiche zu begehen, werden geeignete Handleuchten benutzt.</w:t>
            </w:r>
          </w:p>
        </w:tc>
        <w:tc>
          <w:tcPr>
            <w:tcW w:w="60" w:type="dxa"/>
            <w:vMerge w:val="restart"/>
            <w:shd w:val="clear" w:color="auto" w:fill="auto"/>
          </w:tcPr>
          <w:p w14:paraId="2CDA4A24"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5B03EB"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B23B18"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91D0B3"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0039B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7B327C1" w14:textId="6ADC8D24"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7F08DDC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8862432" w14:textId="77777777">
        <w:tc>
          <w:tcPr>
            <w:tcW w:w="15" w:type="dxa"/>
            <w:vMerge/>
            <w:shd w:val="clear" w:color="auto" w:fill="auto"/>
          </w:tcPr>
          <w:p w14:paraId="715FFC9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0A6A1C3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3C8A75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C9AEF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4B2B0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BF7754"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5190A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52841C5"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470053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8B15931" w14:textId="77777777">
        <w:trPr>
          <w:trHeight w:hRule="exact" w:val="15"/>
        </w:trPr>
        <w:tc>
          <w:tcPr>
            <w:tcW w:w="15" w:type="dxa"/>
            <w:vMerge w:val="restart"/>
            <w:shd w:val="clear" w:color="auto" w:fill="D7EAF9"/>
            <w:vAlign w:val="center"/>
          </w:tcPr>
          <w:p w14:paraId="0D2751A2"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3873618F"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3D727D25"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37D83E"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6FC0A1"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3DAEF1"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86D0DD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AB8FD71" w14:textId="2A1F97FD"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25DFE06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F13E4E9" w14:textId="77777777">
        <w:trPr>
          <w:trHeight w:val="240"/>
        </w:trPr>
        <w:tc>
          <w:tcPr>
            <w:tcW w:w="15" w:type="dxa"/>
            <w:vMerge/>
            <w:shd w:val="clear" w:color="auto" w:fill="D7EAF9"/>
            <w:vAlign w:val="center"/>
          </w:tcPr>
          <w:p w14:paraId="66B76AFD"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259062F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Auswahl der Leuchten erfolgt nach den Anforderungen von Baustellen, siehe dazu auch</w:t>
            </w:r>
          </w:p>
          <w:p w14:paraId="2F31B5F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w:t>
            </w:r>
            <w:hyperlink r:id="rId146" w:tooltip="Elektrische Anlagen und Betriebsmittel auf Baustellen" w:history="1">
              <w:r w:rsidRPr="001B3266">
                <w:rPr>
                  <w:rStyle w:val="FakeCharacterStyle"/>
                  <w:rFonts w:ascii="Source Sans 3" w:hAnsi="Source Sans 3"/>
                  <w:color w:val="000000"/>
                  <w:sz w:val="20"/>
                  <w:u w:val="single"/>
                </w:rPr>
                <w:t>Elektrische Anlagen und Betriebsmittel auf Baustellen</w:t>
              </w:r>
            </w:hyperlink>
            <w:r w:rsidRPr="001B3266">
              <w:rPr>
                <w:rStyle w:val="FakeCharacterStyle"/>
                <w:rFonts w:ascii="Source Sans 3" w:hAnsi="Source Sans 3"/>
                <w:color w:val="000000"/>
                <w:sz w:val="20"/>
              </w:rPr>
              <w:t>"</w:t>
            </w:r>
          </w:p>
        </w:tc>
        <w:tc>
          <w:tcPr>
            <w:tcW w:w="60" w:type="dxa"/>
            <w:vMerge/>
            <w:shd w:val="clear" w:color="auto" w:fill="D7EAF9"/>
            <w:vAlign w:val="center"/>
          </w:tcPr>
          <w:p w14:paraId="211F61F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FEC76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359A5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6F7545"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DF2943C"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6E2D962A"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65E6B753" w14:textId="77777777" w:rsidR="00BC0171" w:rsidRPr="001B3266" w:rsidRDefault="00BC0171" w:rsidP="001B3266">
            <w:pPr>
              <w:spacing w:line="240" w:lineRule="exact"/>
              <w:rPr>
                <w:rStyle w:val="FakeCharacterStyle"/>
                <w:rFonts w:ascii="Source Sans 3" w:hAnsi="Source Sans 3"/>
              </w:rPr>
            </w:pPr>
          </w:p>
        </w:tc>
      </w:tr>
      <w:tr w:rsidR="00BC0171" w:rsidRPr="001B3266" w14:paraId="63FE4DA1" w14:textId="77777777">
        <w:tc>
          <w:tcPr>
            <w:tcW w:w="15" w:type="dxa"/>
            <w:vMerge/>
            <w:shd w:val="clear" w:color="auto" w:fill="D7EAF9"/>
            <w:vAlign w:val="center"/>
          </w:tcPr>
          <w:p w14:paraId="19419ED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577F3B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5CDFAF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20B74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23324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4D66D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6F797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0945E0B"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6E89739"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E88913E" w14:textId="77777777">
        <w:trPr>
          <w:trHeight w:hRule="exact" w:val="45"/>
        </w:trPr>
        <w:tc>
          <w:tcPr>
            <w:tcW w:w="9870" w:type="dxa"/>
            <w:gridSpan w:val="9"/>
            <w:shd w:val="clear" w:color="auto" w:fill="auto"/>
          </w:tcPr>
          <w:p w14:paraId="2DF51738"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4A1B33F6" wp14:editId="10A530CC">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6"/>
                          <a:stretch>
                            <a:fillRect/>
                          </a:stretch>
                        </pic:blipFill>
                        <pic:spPr>
                          <a:xfrm>
                            <a:off x="0" y="0"/>
                            <a:ext cx="6267450" cy="28575"/>
                          </a:xfrm>
                          <a:prstGeom prst="rect">
                            <a:avLst/>
                          </a:prstGeom>
                          <a:noFill/>
                        </pic:spPr>
                      </pic:pic>
                    </a:graphicData>
                  </a:graphic>
                </wp:inline>
              </w:drawing>
            </w:r>
          </w:p>
        </w:tc>
      </w:tr>
    </w:tbl>
    <w:p w14:paraId="4838BF74"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7A4219F4" w14:textId="77777777">
        <w:trPr>
          <w:trHeight w:hRule="exact" w:val="345"/>
        </w:trPr>
        <w:tc>
          <w:tcPr>
            <w:tcW w:w="15" w:type="dxa"/>
          </w:tcPr>
          <w:p w14:paraId="4415AD5E"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0EA8BC07"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54EA956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5C6CA569" w14:textId="77777777">
        <w:tc>
          <w:tcPr>
            <w:tcW w:w="9870" w:type="dxa"/>
            <w:shd w:val="clear" w:color="auto" w:fill="auto"/>
          </w:tcPr>
          <w:p w14:paraId="46739D7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Gefährdungsbeurteilungsobjekt aus dem BG-Katalog: Elektrische Anlagen und Betriebsmittel auf Baustellen</w:t>
            </w:r>
          </w:p>
        </w:tc>
      </w:tr>
    </w:tbl>
    <w:p w14:paraId="4F129C6A"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6DB6E176" w14:textId="77777777">
        <w:trPr>
          <w:trHeight w:hRule="exact" w:val="300"/>
        </w:trPr>
        <w:tc>
          <w:tcPr>
            <w:tcW w:w="9870" w:type="dxa"/>
            <w:gridSpan w:val="6"/>
            <w:shd w:val="clear" w:color="auto" w:fill="auto"/>
          </w:tcPr>
          <w:p w14:paraId="18075E3C"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4A307B49" w14:textId="77777777">
        <w:trPr>
          <w:trHeight w:hRule="exact" w:val="345"/>
        </w:trPr>
        <w:tc>
          <w:tcPr>
            <w:tcW w:w="1440" w:type="dxa"/>
            <w:gridSpan w:val="2"/>
            <w:shd w:val="clear" w:color="auto" w:fill="auto"/>
          </w:tcPr>
          <w:p w14:paraId="1BF45884"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07F4821E" w14:textId="77777777" w:rsidR="00BC0171" w:rsidRPr="001B3266" w:rsidRDefault="00BC0171" w:rsidP="001B3266">
            <w:pPr>
              <w:spacing w:line="240" w:lineRule="exact"/>
              <w:rPr>
                <w:rStyle w:val="FakeCharacterStyle"/>
                <w:rFonts w:ascii="Source Sans 3" w:hAnsi="Source Sans 3"/>
              </w:rPr>
            </w:pPr>
          </w:p>
        </w:tc>
      </w:tr>
      <w:tr w:rsidR="00BC0171" w:rsidRPr="001B3266" w14:paraId="4A38D47E" w14:textId="77777777">
        <w:trPr>
          <w:trHeight w:hRule="exact" w:val="270"/>
        </w:trPr>
        <w:tc>
          <w:tcPr>
            <w:tcW w:w="9870" w:type="dxa"/>
            <w:gridSpan w:val="6"/>
            <w:shd w:val="clear" w:color="auto" w:fill="auto"/>
          </w:tcPr>
          <w:p w14:paraId="40F676D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ASR A3.4: Beleuchtung, 1 Zielstellung</w:t>
            </w:r>
          </w:p>
        </w:tc>
      </w:tr>
      <w:tr w:rsidR="00BC0171" w:rsidRPr="001B3266" w14:paraId="107ED382" w14:textId="77777777">
        <w:trPr>
          <w:trHeight w:hRule="exact" w:val="285"/>
        </w:trPr>
        <w:tc>
          <w:tcPr>
            <w:tcW w:w="9870" w:type="dxa"/>
            <w:gridSpan w:val="6"/>
            <w:shd w:val="clear" w:color="auto" w:fill="auto"/>
          </w:tcPr>
          <w:p w14:paraId="013CB1D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Arbeitsstättenverordnung (ArbStättV), Anhang: 3 Arbeitsbedingungen</w:t>
            </w:r>
          </w:p>
        </w:tc>
      </w:tr>
      <w:tr w:rsidR="00BC0171" w:rsidRPr="001B3266" w14:paraId="3D9D07DC" w14:textId="77777777">
        <w:trPr>
          <w:trHeight w:hRule="exact" w:val="570"/>
        </w:trPr>
        <w:tc>
          <w:tcPr>
            <w:tcW w:w="9870" w:type="dxa"/>
            <w:gridSpan w:val="6"/>
            <w:shd w:val="clear" w:color="auto" w:fill="auto"/>
          </w:tcPr>
          <w:p w14:paraId="6C84CC43"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6C357E18" w14:textId="77777777">
        <w:trPr>
          <w:trHeight w:hRule="exact" w:val="270"/>
        </w:trPr>
        <w:tc>
          <w:tcPr>
            <w:tcW w:w="15" w:type="dxa"/>
          </w:tcPr>
          <w:p w14:paraId="4C43592A"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4EC07CB8"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497D7E3A"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6E6059A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015D1D30" w14:textId="77777777" w:rsidR="00BC0171" w:rsidRPr="001B3266" w:rsidRDefault="00BC0171" w:rsidP="001B3266">
            <w:pPr>
              <w:spacing w:line="240" w:lineRule="exact"/>
              <w:rPr>
                <w:rStyle w:val="FakeCharacterStyle"/>
                <w:rFonts w:ascii="Source Sans 3" w:hAnsi="Source Sans 3"/>
              </w:rPr>
            </w:pPr>
          </w:p>
        </w:tc>
      </w:tr>
      <w:tr w:rsidR="00BC0171" w:rsidRPr="001B3266" w14:paraId="0B13890E" w14:textId="77777777">
        <w:trPr>
          <w:trHeight w:hRule="exact" w:val="1260"/>
        </w:trPr>
        <w:tc>
          <w:tcPr>
            <w:tcW w:w="15" w:type="dxa"/>
          </w:tcPr>
          <w:p w14:paraId="5B335FBF"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5CECFF8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077D9B9B"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572EE6AB" w14:textId="77777777">
        <w:trPr>
          <w:trHeight w:hRule="exact" w:val="270"/>
        </w:trPr>
        <w:tc>
          <w:tcPr>
            <w:tcW w:w="15" w:type="dxa"/>
          </w:tcPr>
          <w:p w14:paraId="78C741A7"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0F2E944A"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08FB8EA9"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359CB09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2AEB5BCE" w14:textId="77777777">
        <w:trPr>
          <w:trHeight w:hRule="exact" w:val="1110"/>
        </w:trPr>
        <w:tc>
          <w:tcPr>
            <w:tcW w:w="15" w:type="dxa"/>
          </w:tcPr>
          <w:p w14:paraId="3D542435"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5FFDE94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222DAFDA" w14:textId="77777777" w:rsidR="00BC0171" w:rsidRPr="001B3266" w:rsidRDefault="00BC0171" w:rsidP="001B3266">
      <w:pPr>
        <w:spacing w:line="240" w:lineRule="exact"/>
        <w:rPr>
          <w:rFonts w:ascii="Source Sans 3" w:hAnsi="Source Sans 3"/>
        </w:rPr>
        <w:sectPr w:rsidR="00BC0171" w:rsidRPr="001B3266">
          <w:headerReference w:type="default" r:id="rId147"/>
          <w:footerReference w:type="default" r:id="rId1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57CC8379" w14:textId="77777777">
        <w:trPr>
          <w:trHeight w:hRule="exact" w:val="360"/>
        </w:trPr>
        <w:tc>
          <w:tcPr>
            <w:tcW w:w="9870" w:type="dxa"/>
            <w:gridSpan w:val="3"/>
            <w:shd w:val="clear" w:color="auto" w:fill="auto"/>
          </w:tcPr>
          <w:p w14:paraId="4DBFF2A5"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3B5F6699" w14:textId="77777777">
        <w:trPr>
          <w:trHeight w:hRule="exact" w:val="360"/>
        </w:trPr>
        <w:tc>
          <w:tcPr>
            <w:tcW w:w="9870" w:type="dxa"/>
            <w:gridSpan w:val="3"/>
            <w:shd w:val="clear" w:color="auto" w:fill="auto"/>
          </w:tcPr>
          <w:p w14:paraId="5BDCA97F"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Baustelle, Leitung und Aufsicht</w:t>
            </w:r>
          </w:p>
        </w:tc>
      </w:tr>
      <w:tr w:rsidR="00BC0171" w:rsidRPr="001B3266" w14:paraId="1657240E" w14:textId="77777777">
        <w:trPr>
          <w:trHeight w:hRule="exact" w:val="345"/>
        </w:trPr>
        <w:tc>
          <w:tcPr>
            <w:tcW w:w="2700" w:type="dxa"/>
            <w:shd w:val="clear" w:color="auto" w:fill="auto"/>
          </w:tcPr>
          <w:p w14:paraId="55EFBFEA"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69A26705" w14:textId="77777777" w:rsidR="00BC0171" w:rsidRPr="001B3266" w:rsidRDefault="00BC0171" w:rsidP="001B3266">
            <w:pPr>
              <w:spacing w:line="240" w:lineRule="exact"/>
              <w:rPr>
                <w:rStyle w:val="FakeCharacterStyle"/>
                <w:rFonts w:ascii="Source Sans 3" w:hAnsi="Source Sans 3"/>
              </w:rPr>
            </w:pPr>
          </w:p>
        </w:tc>
      </w:tr>
      <w:tr w:rsidR="00BC0171" w:rsidRPr="001B3266" w14:paraId="5DE2D7D7" w14:textId="77777777">
        <w:tc>
          <w:tcPr>
            <w:tcW w:w="9855" w:type="dxa"/>
            <w:gridSpan w:val="2"/>
            <w:shd w:val="clear" w:color="auto" w:fill="auto"/>
          </w:tcPr>
          <w:p w14:paraId="280EDC84"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Mangelnde Koordination,</w:t>
            </w:r>
            <w:r w:rsidRPr="001B3266">
              <w:rPr>
                <w:rStyle w:val="FakeCharacterStyle"/>
                <w:rFonts w:ascii="Source Sans 3" w:hAnsi="Source Sans 3"/>
                <w:b/>
                <w:color w:val="000000"/>
                <w:sz w:val="20"/>
              </w:rPr>
              <w:br/>
              <w:t>nicht fachgerechte Ausführung der Arbeiten</w:t>
            </w:r>
          </w:p>
        </w:tc>
        <w:tc>
          <w:tcPr>
            <w:tcW w:w="15" w:type="dxa"/>
          </w:tcPr>
          <w:p w14:paraId="5D2E8CF7" w14:textId="77777777" w:rsidR="00BC0171" w:rsidRPr="001B3266" w:rsidRDefault="00BC0171" w:rsidP="001B3266">
            <w:pPr>
              <w:spacing w:line="240" w:lineRule="exact"/>
              <w:rPr>
                <w:rStyle w:val="FakeCharacterStyle"/>
                <w:rFonts w:ascii="Source Sans 3" w:hAnsi="Source Sans 3"/>
              </w:rPr>
            </w:pPr>
          </w:p>
        </w:tc>
      </w:tr>
      <w:tr w:rsidR="00BC0171" w:rsidRPr="001B3266" w14:paraId="44E62656" w14:textId="77777777">
        <w:trPr>
          <w:trHeight w:hRule="exact" w:val="255"/>
        </w:trPr>
        <w:tc>
          <w:tcPr>
            <w:tcW w:w="9870" w:type="dxa"/>
            <w:gridSpan w:val="3"/>
            <w:shd w:val="clear" w:color="auto" w:fill="auto"/>
          </w:tcPr>
          <w:p w14:paraId="627F3376" w14:textId="77777777" w:rsidR="00BC0171" w:rsidRPr="001B3266" w:rsidRDefault="00BC0171" w:rsidP="001B3266">
            <w:pPr>
              <w:pStyle w:val="ParagraphStyle23"/>
              <w:spacing w:line="240" w:lineRule="exact"/>
              <w:rPr>
                <w:rStyle w:val="FakeCharacterStyle"/>
                <w:rFonts w:ascii="Source Sans 3" w:hAnsi="Source Sans 3"/>
              </w:rPr>
            </w:pPr>
          </w:p>
        </w:tc>
      </w:tr>
    </w:tbl>
    <w:p w14:paraId="4C597D5E"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63A6510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02B6DF8"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D268F5F"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B5705E8"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48A5951"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A914F91"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1A0D16D2" w14:textId="77777777">
        <w:trPr>
          <w:trHeight w:hRule="exact" w:val="330"/>
        </w:trPr>
        <w:tc>
          <w:tcPr>
            <w:tcW w:w="15" w:type="dxa"/>
            <w:vMerge w:val="restart"/>
            <w:shd w:val="clear" w:color="auto" w:fill="D7EAF9"/>
            <w:vAlign w:val="center"/>
          </w:tcPr>
          <w:p w14:paraId="7E7F7432"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99AFA0"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Bauarbeiten sind durch fachlich geeignete Vorgesetzte zu leiten.</w:t>
            </w:r>
          </w:p>
        </w:tc>
        <w:tc>
          <w:tcPr>
            <w:tcW w:w="60" w:type="dxa"/>
            <w:vMerge w:val="restart"/>
            <w:shd w:val="clear" w:color="auto" w:fill="D7EAF9"/>
            <w:vAlign w:val="center"/>
          </w:tcPr>
          <w:p w14:paraId="74F38AED"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25A567"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472B45"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53E183"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FF4A8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EDC4656" w14:textId="19169B28"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3832AC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3F77689" w14:textId="77777777">
        <w:tc>
          <w:tcPr>
            <w:tcW w:w="15" w:type="dxa"/>
            <w:vMerge/>
            <w:shd w:val="clear" w:color="auto" w:fill="D7EAF9"/>
            <w:vAlign w:val="center"/>
          </w:tcPr>
          <w:p w14:paraId="033139C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2833A3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F5C905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1B4ED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ABC4F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B079D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402BB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0D8EA4F"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CA1BDB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82723C5" w14:textId="77777777">
        <w:trPr>
          <w:trHeight w:hRule="exact" w:val="330"/>
        </w:trPr>
        <w:tc>
          <w:tcPr>
            <w:tcW w:w="15" w:type="dxa"/>
            <w:vMerge w:val="restart"/>
            <w:shd w:val="clear" w:color="auto" w:fill="auto"/>
          </w:tcPr>
          <w:p w14:paraId="078B3EF0"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03FA3683"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Jede Baustelle ist durch einen weisungsbefugten Aufsichtführenden zu beaufsichtigen,</w:t>
            </w:r>
            <w:r w:rsidRPr="001B3266">
              <w:rPr>
                <w:rStyle w:val="FakeCharacterStyle"/>
                <w:rFonts w:ascii="Source Sans 3" w:hAnsi="Source Sans 3"/>
                <w:color w:val="000000"/>
                <w:sz w:val="20"/>
              </w:rPr>
              <w:br/>
              <w:t>er muss ausreichende Kenntnisse über die arbeitssichere Durchführung der Arbeiten besitzen,</w:t>
            </w:r>
            <w:r w:rsidRPr="001B3266">
              <w:rPr>
                <w:rStyle w:val="FakeCharacterStyle"/>
                <w:rFonts w:ascii="Source Sans 3" w:hAnsi="Source Sans 3"/>
                <w:color w:val="000000"/>
                <w:sz w:val="20"/>
              </w:rPr>
              <w:br/>
              <w:t>der Aufsichtführende muss auf der Baustelle anwesend sein oder eine verantwortliche Vertretung benennen.</w:t>
            </w:r>
          </w:p>
        </w:tc>
        <w:tc>
          <w:tcPr>
            <w:tcW w:w="60" w:type="dxa"/>
            <w:vMerge w:val="restart"/>
            <w:shd w:val="clear" w:color="auto" w:fill="auto"/>
          </w:tcPr>
          <w:p w14:paraId="3109F158"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7C87D2"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736EBC"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6C0E44"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6C3D2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77354C5" w14:textId="134B03A2"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3E87BB3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78D8D1F" w14:textId="77777777">
        <w:tc>
          <w:tcPr>
            <w:tcW w:w="15" w:type="dxa"/>
            <w:vMerge/>
            <w:shd w:val="clear" w:color="auto" w:fill="auto"/>
          </w:tcPr>
          <w:p w14:paraId="10942C23"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F6E000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5A03C0B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04305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BEBAD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11B58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6DA81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7D6BFCB"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14889A20"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3E72214" w14:textId="77777777">
        <w:trPr>
          <w:trHeight w:hRule="exact" w:val="330"/>
        </w:trPr>
        <w:tc>
          <w:tcPr>
            <w:tcW w:w="15" w:type="dxa"/>
            <w:vMerge w:val="restart"/>
            <w:shd w:val="clear" w:color="auto" w:fill="D7EAF9"/>
            <w:vAlign w:val="center"/>
          </w:tcPr>
          <w:p w14:paraId="6C6BD3BF"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A73F64"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Wird die Baustelle durch einen Koordinator nach </w:t>
            </w:r>
            <w:proofErr w:type="spellStart"/>
            <w:r w:rsidRPr="001B3266">
              <w:rPr>
                <w:rStyle w:val="FakeCharacterStyle"/>
                <w:rFonts w:ascii="Source Sans 3" w:hAnsi="Source Sans 3"/>
                <w:color w:val="000000"/>
                <w:sz w:val="20"/>
              </w:rPr>
              <w:t>Baustellenverordung</w:t>
            </w:r>
            <w:proofErr w:type="spellEnd"/>
            <w:r w:rsidRPr="001B3266">
              <w:rPr>
                <w:rStyle w:val="FakeCharacterStyle"/>
                <w:rFonts w:ascii="Source Sans 3" w:hAnsi="Source Sans 3"/>
                <w:color w:val="000000"/>
                <w:sz w:val="20"/>
              </w:rPr>
              <w:t xml:space="preserve"> betreut?</w:t>
            </w:r>
            <w:r w:rsidRPr="001B3266">
              <w:rPr>
                <w:rStyle w:val="FakeCharacterStyle"/>
                <w:rFonts w:ascii="Source Sans 3" w:hAnsi="Source Sans 3"/>
                <w:color w:val="000000"/>
                <w:sz w:val="20"/>
              </w:rPr>
              <w:br/>
              <w:t>Gibt es einen Sicherheits- und Gesundheitsschutzplan und wird dieser eingehalten?</w:t>
            </w:r>
          </w:p>
        </w:tc>
        <w:tc>
          <w:tcPr>
            <w:tcW w:w="60" w:type="dxa"/>
            <w:vMerge w:val="restart"/>
            <w:shd w:val="clear" w:color="auto" w:fill="D7EAF9"/>
            <w:vAlign w:val="center"/>
          </w:tcPr>
          <w:p w14:paraId="4E37ED04"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8C9EE0"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B7CAD8"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EDA7A5"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45436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4388850" w14:textId="3FD716DF"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77D2252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C34F38D" w14:textId="77777777">
        <w:tc>
          <w:tcPr>
            <w:tcW w:w="15" w:type="dxa"/>
            <w:vMerge/>
            <w:shd w:val="clear" w:color="auto" w:fill="D7EAF9"/>
            <w:vAlign w:val="center"/>
          </w:tcPr>
          <w:p w14:paraId="6513310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C4BE81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714072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628D7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D9566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D4C79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FAF18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C11C9C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1768E1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8AD3B24" w14:textId="77777777">
        <w:trPr>
          <w:trHeight w:hRule="exact" w:val="330"/>
        </w:trPr>
        <w:tc>
          <w:tcPr>
            <w:tcW w:w="15" w:type="dxa"/>
            <w:vMerge w:val="restart"/>
            <w:shd w:val="clear" w:color="auto" w:fill="auto"/>
          </w:tcPr>
          <w:p w14:paraId="667025BD"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7764A25E"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Mängel müssen unverzüglich beseitigt werden.</w:t>
            </w:r>
          </w:p>
        </w:tc>
        <w:tc>
          <w:tcPr>
            <w:tcW w:w="60" w:type="dxa"/>
            <w:vMerge w:val="restart"/>
            <w:shd w:val="clear" w:color="auto" w:fill="auto"/>
          </w:tcPr>
          <w:p w14:paraId="6AB5E0C3"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7C9957"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138C26"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F47D13"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6F11B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F06EB07" w14:textId="39954B9E"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37732DB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59E6001" w14:textId="77777777">
        <w:tc>
          <w:tcPr>
            <w:tcW w:w="15" w:type="dxa"/>
            <w:vMerge/>
            <w:shd w:val="clear" w:color="auto" w:fill="auto"/>
          </w:tcPr>
          <w:p w14:paraId="08C2AB6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2F35267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510891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68924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C13E0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74A8B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7A6EF1"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5FEFF4C"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294E83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A40C137" w14:textId="77777777">
        <w:trPr>
          <w:trHeight w:hRule="exact" w:val="15"/>
        </w:trPr>
        <w:tc>
          <w:tcPr>
            <w:tcW w:w="15" w:type="dxa"/>
            <w:vMerge w:val="restart"/>
            <w:shd w:val="clear" w:color="auto" w:fill="D7EAF9"/>
            <w:vAlign w:val="center"/>
          </w:tcPr>
          <w:p w14:paraId="27D5B2CC"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4C390AEF"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43654FF6"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B961BE"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E7738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4853D9"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5C54FB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D905D43" w14:textId="2F82C7BD"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0656C7E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BFFEE93" w14:textId="77777777">
        <w:trPr>
          <w:trHeight w:val="240"/>
        </w:trPr>
        <w:tc>
          <w:tcPr>
            <w:tcW w:w="15" w:type="dxa"/>
            <w:vMerge/>
            <w:shd w:val="clear" w:color="auto" w:fill="D7EAF9"/>
            <w:vAlign w:val="center"/>
          </w:tcPr>
          <w:p w14:paraId="314126F5"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2B8065E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Für </w:t>
            </w:r>
            <w:hyperlink r:id="rId149" w:tooltip="Baustelle, Arbeitsplätze und Verkehrswege, Abbrucharbeiten" w:history="1">
              <w:r w:rsidRPr="001B3266">
                <w:rPr>
                  <w:rStyle w:val="FakeCharacterStyle"/>
                  <w:rFonts w:ascii="Source Sans 3" w:hAnsi="Source Sans 3"/>
                  <w:color w:val="000000"/>
                  <w:sz w:val="20"/>
                  <w:u w:val="single"/>
                </w:rPr>
                <w:t>Abbrucharbeiten</w:t>
              </w:r>
            </w:hyperlink>
            <w:r w:rsidRPr="001B3266">
              <w:rPr>
                <w:rStyle w:val="FakeCharacterStyle"/>
                <w:rFonts w:ascii="Source Sans 3" w:hAnsi="Source Sans 3"/>
                <w:color w:val="000000"/>
                <w:sz w:val="20"/>
              </w:rPr>
              <w:t xml:space="preserve"> muss eine schriftliche Abbruchanweisung auf der Baustelle vorliegen.</w:t>
            </w:r>
          </w:p>
        </w:tc>
        <w:tc>
          <w:tcPr>
            <w:tcW w:w="60" w:type="dxa"/>
            <w:vMerge/>
            <w:shd w:val="clear" w:color="auto" w:fill="D7EAF9"/>
            <w:vAlign w:val="center"/>
          </w:tcPr>
          <w:p w14:paraId="77D189F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A75E3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D548F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5C9999"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B7D5E38"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539469CD"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7FABC70B" w14:textId="77777777" w:rsidR="00BC0171" w:rsidRPr="001B3266" w:rsidRDefault="00BC0171" w:rsidP="001B3266">
            <w:pPr>
              <w:spacing w:line="240" w:lineRule="exact"/>
              <w:rPr>
                <w:rStyle w:val="FakeCharacterStyle"/>
                <w:rFonts w:ascii="Source Sans 3" w:hAnsi="Source Sans 3"/>
              </w:rPr>
            </w:pPr>
          </w:p>
        </w:tc>
      </w:tr>
      <w:tr w:rsidR="00BC0171" w:rsidRPr="001B3266" w14:paraId="5A969F3E" w14:textId="77777777">
        <w:tc>
          <w:tcPr>
            <w:tcW w:w="15" w:type="dxa"/>
            <w:vMerge/>
            <w:shd w:val="clear" w:color="auto" w:fill="D7EAF9"/>
            <w:vAlign w:val="center"/>
          </w:tcPr>
          <w:p w14:paraId="247067B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7481AD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439B25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7CB64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6ADFC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17780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65BC1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EED22EF"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A61F23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2FDD9F2" w14:textId="77777777">
        <w:trPr>
          <w:trHeight w:hRule="exact" w:val="330"/>
        </w:trPr>
        <w:tc>
          <w:tcPr>
            <w:tcW w:w="15" w:type="dxa"/>
            <w:vMerge w:val="restart"/>
            <w:shd w:val="clear" w:color="auto" w:fill="auto"/>
          </w:tcPr>
          <w:p w14:paraId="5F67F73F"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3285110B"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Für Montagearbeiten muss eine schriftliche Montageanweisung auf der Baustelle vorliegen, die alle erforderlichen sicherheitstechnischen Angaben enthält. Auf die Schriftform kann verzichtet werden, wenn für die jeweilige Montage besondere sicherheitstechnische Angaben nicht erforderlich sind.</w:t>
            </w:r>
          </w:p>
        </w:tc>
        <w:tc>
          <w:tcPr>
            <w:tcW w:w="60" w:type="dxa"/>
            <w:vMerge w:val="restart"/>
            <w:shd w:val="clear" w:color="auto" w:fill="auto"/>
          </w:tcPr>
          <w:p w14:paraId="35EB8EB7"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CED368"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90F6DA"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5ADA44"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74511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A570EBB" w14:textId="4735613F"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78DD0B0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CF36066" w14:textId="77777777">
        <w:tc>
          <w:tcPr>
            <w:tcW w:w="15" w:type="dxa"/>
            <w:vMerge/>
            <w:shd w:val="clear" w:color="auto" w:fill="auto"/>
          </w:tcPr>
          <w:p w14:paraId="6F9F0C3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3A4FBD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B5D466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62060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8F028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5FEA4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AB705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A01D5E9"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5377FB5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C7AC511" w14:textId="77777777">
        <w:trPr>
          <w:trHeight w:hRule="exact" w:val="45"/>
        </w:trPr>
        <w:tc>
          <w:tcPr>
            <w:tcW w:w="9870" w:type="dxa"/>
            <w:gridSpan w:val="9"/>
            <w:shd w:val="clear" w:color="auto" w:fill="auto"/>
          </w:tcPr>
          <w:p w14:paraId="5FC610AE"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2C4DC014" wp14:editId="3DCE7B0F">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6"/>
                          <a:stretch>
                            <a:fillRect/>
                          </a:stretch>
                        </pic:blipFill>
                        <pic:spPr>
                          <a:xfrm>
                            <a:off x="0" y="0"/>
                            <a:ext cx="6267450" cy="28575"/>
                          </a:xfrm>
                          <a:prstGeom prst="rect">
                            <a:avLst/>
                          </a:prstGeom>
                          <a:noFill/>
                        </pic:spPr>
                      </pic:pic>
                    </a:graphicData>
                  </a:graphic>
                </wp:inline>
              </w:drawing>
            </w:r>
          </w:p>
        </w:tc>
      </w:tr>
    </w:tbl>
    <w:p w14:paraId="1CE6FF8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17F2E5CC" w14:textId="77777777">
        <w:trPr>
          <w:trHeight w:hRule="exact" w:val="345"/>
        </w:trPr>
        <w:tc>
          <w:tcPr>
            <w:tcW w:w="15" w:type="dxa"/>
          </w:tcPr>
          <w:p w14:paraId="64E6D761"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06E19A8E"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5C667D0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7B65F93E" w14:textId="77777777">
        <w:tc>
          <w:tcPr>
            <w:tcW w:w="9870" w:type="dxa"/>
            <w:shd w:val="clear" w:color="auto" w:fill="auto"/>
          </w:tcPr>
          <w:p w14:paraId="62D75F0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Gefährdungsbeurteilungsobjekt aus dem BG-Katalog: Baustelle, Arbeitsplätze und Verkehrswege, Abbrucharbeiten</w:t>
            </w:r>
          </w:p>
        </w:tc>
      </w:tr>
    </w:tbl>
    <w:p w14:paraId="1217ADF9"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29A21F92" w14:textId="77777777">
        <w:trPr>
          <w:trHeight w:hRule="exact" w:val="300"/>
        </w:trPr>
        <w:tc>
          <w:tcPr>
            <w:tcW w:w="9870" w:type="dxa"/>
            <w:gridSpan w:val="6"/>
            <w:shd w:val="clear" w:color="auto" w:fill="auto"/>
          </w:tcPr>
          <w:p w14:paraId="3179D30B"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1F26CA1D" w14:textId="77777777">
        <w:trPr>
          <w:trHeight w:hRule="exact" w:val="345"/>
        </w:trPr>
        <w:tc>
          <w:tcPr>
            <w:tcW w:w="1440" w:type="dxa"/>
            <w:gridSpan w:val="2"/>
            <w:shd w:val="clear" w:color="auto" w:fill="auto"/>
          </w:tcPr>
          <w:p w14:paraId="4BA1DDF5"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1BCCE981" w14:textId="77777777" w:rsidR="00BC0171" w:rsidRPr="001B3266" w:rsidRDefault="00BC0171" w:rsidP="001B3266">
            <w:pPr>
              <w:spacing w:line="240" w:lineRule="exact"/>
              <w:rPr>
                <w:rStyle w:val="FakeCharacterStyle"/>
                <w:rFonts w:ascii="Source Sans 3" w:hAnsi="Source Sans 3"/>
              </w:rPr>
            </w:pPr>
          </w:p>
        </w:tc>
      </w:tr>
      <w:tr w:rsidR="00BC0171" w:rsidRPr="001B3266" w14:paraId="49B3B732" w14:textId="77777777">
        <w:trPr>
          <w:trHeight w:hRule="exact" w:val="285"/>
        </w:trPr>
        <w:tc>
          <w:tcPr>
            <w:tcW w:w="9870" w:type="dxa"/>
            <w:gridSpan w:val="6"/>
            <w:shd w:val="clear" w:color="auto" w:fill="auto"/>
          </w:tcPr>
          <w:p w14:paraId="2E24829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38: Bauarbeiten, § 4, Leitung, Aufsicht und Mängelmeldung</w:t>
            </w:r>
          </w:p>
        </w:tc>
      </w:tr>
      <w:tr w:rsidR="00BC0171" w:rsidRPr="001B3266" w14:paraId="0E48E16C" w14:textId="77777777">
        <w:trPr>
          <w:trHeight w:hRule="exact" w:val="270"/>
        </w:trPr>
        <w:tc>
          <w:tcPr>
            <w:tcW w:w="9870" w:type="dxa"/>
            <w:gridSpan w:val="6"/>
            <w:shd w:val="clear" w:color="auto" w:fill="auto"/>
          </w:tcPr>
          <w:p w14:paraId="0E87E42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38: Bauarbeiten, § 20, Untersuchung des baulichen Zustandes, Abbruchanweisung</w:t>
            </w:r>
          </w:p>
        </w:tc>
      </w:tr>
      <w:tr w:rsidR="00BC0171" w:rsidRPr="001B3266" w14:paraId="24C3E10E" w14:textId="77777777">
        <w:trPr>
          <w:trHeight w:hRule="exact" w:val="270"/>
        </w:trPr>
        <w:tc>
          <w:tcPr>
            <w:tcW w:w="9870" w:type="dxa"/>
            <w:gridSpan w:val="6"/>
            <w:shd w:val="clear" w:color="auto" w:fill="auto"/>
          </w:tcPr>
          <w:p w14:paraId="1CFCAEA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DGUV-Information 209-003: Metallbau-Montagearbeiten, Titel</w:t>
            </w:r>
          </w:p>
        </w:tc>
      </w:tr>
      <w:tr w:rsidR="00BC0171" w:rsidRPr="001B3266" w14:paraId="7F36E280" w14:textId="77777777">
        <w:trPr>
          <w:trHeight w:hRule="exact" w:val="570"/>
        </w:trPr>
        <w:tc>
          <w:tcPr>
            <w:tcW w:w="9870" w:type="dxa"/>
            <w:gridSpan w:val="6"/>
            <w:shd w:val="clear" w:color="auto" w:fill="auto"/>
          </w:tcPr>
          <w:p w14:paraId="099DA105"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700E11D4" w14:textId="77777777">
        <w:trPr>
          <w:trHeight w:hRule="exact" w:val="285"/>
        </w:trPr>
        <w:tc>
          <w:tcPr>
            <w:tcW w:w="15" w:type="dxa"/>
          </w:tcPr>
          <w:p w14:paraId="779C56B6"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43B77B07"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70F79F92"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66B190A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45087219" w14:textId="77777777" w:rsidR="00BC0171" w:rsidRPr="001B3266" w:rsidRDefault="00BC0171" w:rsidP="001B3266">
            <w:pPr>
              <w:spacing w:line="240" w:lineRule="exact"/>
              <w:rPr>
                <w:rStyle w:val="FakeCharacterStyle"/>
                <w:rFonts w:ascii="Source Sans 3" w:hAnsi="Source Sans 3"/>
              </w:rPr>
            </w:pPr>
          </w:p>
        </w:tc>
      </w:tr>
      <w:tr w:rsidR="00BC0171" w:rsidRPr="001B3266" w14:paraId="0194E26F" w14:textId="77777777">
        <w:trPr>
          <w:trHeight w:hRule="exact" w:val="1245"/>
        </w:trPr>
        <w:tc>
          <w:tcPr>
            <w:tcW w:w="15" w:type="dxa"/>
          </w:tcPr>
          <w:p w14:paraId="66CEEFAB"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2BCD647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47BF79B1" w14:textId="77777777" w:rsidR="00BC0171" w:rsidRPr="001B3266" w:rsidRDefault="00BC0171" w:rsidP="001B3266">
      <w:pPr>
        <w:spacing w:line="240" w:lineRule="exact"/>
        <w:rPr>
          <w:rFonts w:ascii="Source Sans 3" w:hAnsi="Source Sans 3"/>
        </w:rPr>
      </w:pPr>
    </w:p>
    <w:p w14:paraId="073C6BC4" w14:textId="77777777" w:rsidR="00BC0171" w:rsidRPr="001B3266" w:rsidRDefault="00BC0171" w:rsidP="001B3266">
      <w:pPr>
        <w:spacing w:line="240" w:lineRule="exact"/>
        <w:rPr>
          <w:rFonts w:ascii="Source Sans 3" w:hAnsi="Source Sans 3"/>
        </w:rPr>
        <w:sectPr w:rsidR="00BC0171" w:rsidRPr="001B3266">
          <w:headerReference w:type="default" r:id="rId150"/>
          <w:footerReference w:type="default" r:id="rId15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1B3266" w:rsidRPr="001B3266" w14:paraId="1F5778D8" w14:textId="77777777" w:rsidTr="000C7D45">
        <w:trPr>
          <w:trHeight w:hRule="exact" w:val="286"/>
        </w:trPr>
        <w:tc>
          <w:tcPr>
            <w:tcW w:w="20" w:type="dxa"/>
          </w:tcPr>
          <w:p w14:paraId="02E2099A" w14:textId="77777777" w:rsidR="001B3266" w:rsidRPr="001B3266" w:rsidRDefault="001B3266" w:rsidP="001B3266">
            <w:pPr>
              <w:spacing w:line="240" w:lineRule="exact"/>
              <w:rPr>
                <w:rStyle w:val="FakeCharacterStyle"/>
                <w:rFonts w:ascii="Source Sans 3" w:hAnsi="Source Sans 3"/>
              </w:rPr>
            </w:pPr>
          </w:p>
        </w:tc>
        <w:tc>
          <w:tcPr>
            <w:tcW w:w="9855" w:type="dxa"/>
            <w:gridSpan w:val="3"/>
            <w:shd w:val="clear" w:color="auto" w:fill="auto"/>
          </w:tcPr>
          <w:p w14:paraId="3496FC3D" w14:textId="77777777" w:rsidR="001B3266" w:rsidRPr="001B3266" w:rsidRDefault="001B3266" w:rsidP="001B3266">
            <w:pPr>
              <w:pStyle w:val="ParagraphStyle51"/>
              <w:spacing w:line="240" w:lineRule="exact"/>
              <w:rPr>
                <w:rStyle w:val="CharacterStyle37"/>
                <w:rFonts w:ascii="Source Sans 3" w:hAnsi="Source Sans 3"/>
              </w:rPr>
            </w:pPr>
          </w:p>
        </w:tc>
      </w:tr>
      <w:tr w:rsidR="001B3266" w:rsidRPr="001B3266" w14:paraId="146D8D9B" w14:textId="77777777" w:rsidTr="001B3266">
        <w:trPr>
          <w:trHeight w:hRule="exact" w:val="270"/>
        </w:trPr>
        <w:tc>
          <w:tcPr>
            <w:tcW w:w="20" w:type="dxa"/>
          </w:tcPr>
          <w:p w14:paraId="79C3C84A" w14:textId="77777777" w:rsidR="001B3266" w:rsidRPr="001B3266" w:rsidRDefault="001B3266" w:rsidP="0000716D">
            <w:pPr>
              <w:spacing w:line="240" w:lineRule="exact"/>
              <w:rPr>
                <w:rStyle w:val="FakeCharacterStyle"/>
                <w:rFonts w:ascii="Source Sans 3" w:hAnsi="Source Sans 3"/>
              </w:rPr>
            </w:pPr>
          </w:p>
        </w:tc>
        <w:tc>
          <w:tcPr>
            <w:tcW w:w="1710" w:type="dxa"/>
            <w:shd w:val="clear" w:color="auto" w:fill="auto"/>
          </w:tcPr>
          <w:p w14:paraId="66E7A635" w14:textId="77777777" w:rsidR="001B3266" w:rsidRPr="001B3266" w:rsidRDefault="001B3266" w:rsidP="0000716D">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5FE02BAC" w14:textId="77777777" w:rsidR="001B3266" w:rsidRPr="001B3266" w:rsidRDefault="001B3266" w:rsidP="0000716D">
            <w:pPr>
              <w:spacing w:line="240" w:lineRule="exact"/>
              <w:rPr>
                <w:rStyle w:val="FakeCharacterStyle"/>
                <w:rFonts w:ascii="Source Sans 3" w:hAnsi="Source Sans 3"/>
              </w:rPr>
            </w:pPr>
          </w:p>
        </w:tc>
        <w:tc>
          <w:tcPr>
            <w:tcW w:w="8115" w:type="dxa"/>
            <w:shd w:val="clear" w:color="auto" w:fill="auto"/>
          </w:tcPr>
          <w:p w14:paraId="35F85F52" w14:textId="77777777" w:rsidR="001B3266" w:rsidRPr="001B3266" w:rsidRDefault="001B3266" w:rsidP="0000716D">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1B3266" w:rsidRPr="001B3266" w14:paraId="7BA1A104" w14:textId="77777777" w:rsidTr="000C7D45">
        <w:trPr>
          <w:trHeight w:hRule="exact" w:val="227"/>
        </w:trPr>
        <w:tc>
          <w:tcPr>
            <w:tcW w:w="20" w:type="dxa"/>
          </w:tcPr>
          <w:p w14:paraId="49DE2B5B" w14:textId="77777777" w:rsidR="001B3266" w:rsidRPr="001B3266" w:rsidRDefault="001B3266" w:rsidP="0000716D">
            <w:pPr>
              <w:spacing w:line="240" w:lineRule="exact"/>
              <w:rPr>
                <w:rStyle w:val="FakeCharacterStyle"/>
                <w:rFonts w:ascii="Source Sans 3" w:hAnsi="Source Sans 3"/>
              </w:rPr>
            </w:pPr>
          </w:p>
        </w:tc>
        <w:tc>
          <w:tcPr>
            <w:tcW w:w="9855" w:type="dxa"/>
            <w:gridSpan w:val="3"/>
            <w:shd w:val="clear" w:color="auto" w:fill="auto"/>
          </w:tcPr>
          <w:p w14:paraId="6B3216CD" w14:textId="77777777" w:rsidR="001B3266" w:rsidRPr="001B3266" w:rsidRDefault="001B3266" w:rsidP="0000716D">
            <w:pPr>
              <w:pStyle w:val="ParagraphStyle50"/>
              <w:spacing w:line="240" w:lineRule="exact"/>
              <w:rPr>
                <w:rStyle w:val="CharacterStyle36"/>
                <w:rFonts w:ascii="Source Sans 3" w:hAnsi="Source Sans 3"/>
              </w:rPr>
            </w:pPr>
            <w:r w:rsidRPr="001B3266">
              <w:rPr>
                <w:rStyle w:val="CharacterStyle36"/>
                <w:rFonts w:ascii="Source Sans 3" w:hAnsi="Source Sans 3"/>
              </w:rPr>
              <w:t>hat alle Maßnahmen auf Wirksamkeit geprüft.</w:t>
            </w:r>
          </w:p>
        </w:tc>
      </w:tr>
      <w:tr w:rsidR="00BC0171" w:rsidRPr="001B3266" w14:paraId="0461101C" w14:textId="77777777" w:rsidTr="000C7D45">
        <w:trPr>
          <w:trHeight w:hRule="exact" w:val="854"/>
        </w:trPr>
        <w:tc>
          <w:tcPr>
            <w:tcW w:w="20" w:type="dxa"/>
          </w:tcPr>
          <w:p w14:paraId="33FEF8CC"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579B8599" w14:textId="0C6A6176" w:rsidR="00BC0171" w:rsidRPr="001B3266" w:rsidRDefault="000C7D45" w:rsidP="001B3266">
            <w:pPr>
              <w:pStyle w:val="ParagraphStyle51"/>
              <w:spacing w:line="240" w:lineRule="exact"/>
              <w:rPr>
                <w:rStyle w:val="CharacterStyle37"/>
                <w:rFonts w:ascii="Source Sans 3" w:hAnsi="Source Sans 3"/>
              </w:rPr>
            </w:pPr>
            <w:r>
              <w:rPr>
                <w:rStyle w:val="CharacterStyle37"/>
                <w:rFonts w:ascii="Source Sans 3" w:hAnsi="Source Sans 3"/>
              </w:rPr>
              <w:br/>
            </w:r>
            <w:r w:rsidR="006E665C" w:rsidRPr="001B3266">
              <w:rPr>
                <w:rStyle w:val="CharacterStyle37"/>
                <w:rFonts w:ascii="Source Sans 3" w:hAnsi="Source Sans 3"/>
              </w:rPr>
              <w:br/>
              <w:t>Datum .............................  Unterschrift des Verantwortlichen ...................................................................................</w:t>
            </w:r>
          </w:p>
        </w:tc>
      </w:tr>
    </w:tbl>
    <w:p w14:paraId="1AB3A744" w14:textId="77777777" w:rsidR="00BC0171" w:rsidRPr="001B3266" w:rsidRDefault="00BC0171" w:rsidP="001B3266">
      <w:pPr>
        <w:spacing w:line="240" w:lineRule="exact"/>
        <w:rPr>
          <w:rFonts w:ascii="Source Sans 3" w:hAnsi="Source Sans 3"/>
        </w:rPr>
        <w:sectPr w:rsidR="00BC0171" w:rsidRPr="001B3266">
          <w:headerReference w:type="default" r:id="rId152"/>
          <w:footerReference w:type="default" r:id="rId1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0A144F35" w14:textId="77777777">
        <w:trPr>
          <w:trHeight w:hRule="exact" w:val="360"/>
        </w:trPr>
        <w:tc>
          <w:tcPr>
            <w:tcW w:w="9870" w:type="dxa"/>
            <w:gridSpan w:val="3"/>
            <w:shd w:val="clear" w:color="auto" w:fill="auto"/>
          </w:tcPr>
          <w:p w14:paraId="79248BCE"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5A42BE3E" w14:textId="77777777">
        <w:trPr>
          <w:trHeight w:hRule="exact" w:val="360"/>
        </w:trPr>
        <w:tc>
          <w:tcPr>
            <w:tcW w:w="9870" w:type="dxa"/>
            <w:gridSpan w:val="3"/>
            <w:shd w:val="clear" w:color="auto" w:fill="auto"/>
          </w:tcPr>
          <w:p w14:paraId="482F50FC"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Baustelle; Wetterschutz</w:t>
            </w:r>
          </w:p>
        </w:tc>
      </w:tr>
      <w:tr w:rsidR="00BC0171" w:rsidRPr="001B3266" w14:paraId="239B7429" w14:textId="77777777">
        <w:trPr>
          <w:trHeight w:hRule="exact" w:val="345"/>
        </w:trPr>
        <w:tc>
          <w:tcPr>
            <w:tcW w:w="2700" w:type="dxa"/>
            <w:shd w:val="clear" w:color="auto" w:fill="auto"/>
          </w:tcPr>
          <w:p w14:paraId="4D89438A"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25F0D801" w14:textId="77777777" w:rsidR="00BC0171" w:rsidRPr="001B3266" w:rsidRDefault="00BC0171" w:rsidP="001B3266">
            <w:pPr>
              <w:spacing w:line="240" w:lineRule="exact"/>
              <w:rPr>
                <w:rStyle w:val="FakeCharacterStyle"/>
                <w:rFonts w:ascii="Source Sans 3" w:hAnsi="Source Sans 3"/>
              </w:rPr>
            </w:pPr>
          </w:p>
        </w:tc>
      </w:tr>
      <w:tr w:rsidR="00BC0171" w:rsidRPr="001B3266" w14:paraId="4EE249AA" w14:textId="77777777">
        <w:tc>
          <w:tcPr>
            <w:tcW w:w="9855" w:type="dxa"/>
            <w:gridSpan w:val="2"/>
            <w:shd w:val="clear" w:color="auto" w:fill="auto"/>
          </w:tcPr>
          <w:p w14:paraId="1DC3FB8C"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Niederschlag, Zugluft, Kälte, Sonneneinstrahlung, Ozon, UV-Strahlung</w:t>
            </w:r>
          </w:p>
        </w:tc>
        <w:tc>
          <w:tcPr>
            <w:tcW w:w="15" w:type="dxa"/>
          </w:tcPr>
          <w:p w14:paraId="0295FB9C" w14:textId="77777777" w:rsidR="00BC0171" w:rsidRPr="001B3266" w:rsidRDefault="00BC0171" w:rsidP="001B3266">
            <w:pPr>
              <w:spacing w:line="240" w:lineRule="exact"/>
              <w:rPr>
                <w:rStyle w:val="FakeCharacterStyle"/>
                <w:rFonts w:ascii="Source Sans 3" w:hAnsi="Source Sans 3"/>
              </w:rPr>
            </w:pPr>
          </w:p>
        </w:tc>
      </w:tr>
      <w:tr w:rsidR="00BC0171" w:rsidRPr="001B3266" w14:paraId="22566734" w14:textId="77777777">
        <w:trPr>
          <w:trHeight w:hRule="exact" w:val="240"/>
        </w:trPr>
        <w:tc>
          <w:tcPr>
            <w:tcW w:w="9870" w:type="dxa"/>
            <w:gridSpan w:val="3"/>
            <w:shd w:val="clear" w:color="auto" w:fill="auto"/>
          </w:tcPr>
          <w:p w14:paraId="5A30EF3A" w14:textId="77777777" w:rsidR="00BC0171" w:rsidRPr="001B3266" w:rsidRDefault="00BC0171" w:rsidP="001B3266">
            <w:pPr>
              <w:pStyle w:val="ParagraphStyle23"/>
              <w:spacing w:line="240" w:lineRule="exact"/>
              <w:rPr>
                <w:rStyle w:val="FakeCharacterStyle"/>
                <w:rFonts w:ascii="Source Sans 3" w:hAnsi="Source Sans 3"/>
              </w:rPr>
            </w:pPr>
          </w:p>
        </w:tc>
      </w:tr>
    </w:tbl>
    <w:p w14:paraId="67C1F54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73188AF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6EB9843"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73CF24B"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8280AAD"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32E6A1D"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6A99727"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72DA0998" w14:textId="77777777">
        <w:trPr>
          <w:trHeight w:hRule="exact" w:val="330"/>
        </w:trPr>
        <w:tc>
          <w:tcPr>
            <w:tcW w:w="15" w:type="dxa"/>
            <w:vMerge w:val="restart"/>
            <w:shd w:val="clear" w:color="auto" w:fill="D7EAF9"/>
            <w:vAlign w:val="center"/>
          </w:tcPr>
          <w:p w14:paraId="0F98BAE5"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46927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ist eine Wetterschutzüberdachung zur Verfügung gestellt.</w:t>
            </w:r>
          </w:p>
        </w:tc>
        <w:tc>
          <w:tcPr>
            <w:tcW w:w="60" w:type="dxa"/>
            <w:vMerge w:val="restart"/>
            <w:shd w:val="clear" w:color="auto" w:fill="D7EAF9"/>
            <w:vAlign w:val="center"/>
          </w:tcPr>
          <w:p w14:paraId="3B6DF709"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AAEE6A"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88F954"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D1D46C"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CF02F6"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1B15509" w14:textId="65E08194"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B18008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451BB5E" w14:textId="77777777">
        <w:tc>
          <w:tcPr>
            <w:tcW w:w="15" w:type="dxa"/>
            <w:vMerge/>
            <w:shd w:val="clear" w:color="auto" w:fill="D7EAF9"/>
            <w:vAlign w:val="center"/>
          </w:tcPr>
          <w:p w14:paraId="31AF0D6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3A1BB3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E986A4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30EC5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E7D6A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232AC5"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2CC0C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3ED4E6A"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1E61F7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61F0277" w14:textId="77777777">
        <w:trPr>
          <w:trHeight w:hRule="exact" w:val="15"/>
        </w:trPr>
        <w:tc>
          <w:tcPr>
            <w:tcW w:w="15" w:type="dxa"/>
            <w:vMerge w:val="restart"/>
            <w:shd w:val="clear" w:color="auto" w:fill="auto"/>
          </w:tcPr>
          <w:p w14:paraId="7E8E0C9E"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2A8709E7"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1993AA2D"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F45038"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B6664F"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7FC91B"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052D39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48B5BCE" w14:textId="70D806D8"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214DF0E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209145F" w14:textId="77777777">
        <w:trPr>
          <w:trHeight w:val="240"/>
        </w:trPr>
        <w:tc>
          <w:tcPr>
            <w:tcW w:w="15" w:type="dxa"/>
            <w:vMerge/>
            <w:shd w:val="clear" w:color="auto" w:fill="auto"/>
          </w:tcPr>
          <w:p w14:paraId="2EAE6C71"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74830363"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Der Rohbau ist gegen Witterungseinflüsse und Zugluft abgedichtet und wenn notwendig beheizt.</w:t>
            </w:r>
          </w:p>
        </w:tc>
        <w:tc>
          <w:tcPr>
            <w:tcW w:w="60" w:type="dxa"/>
            <w:vMerge/>
            <w:shd w:val="clear" w:color="auto" w:fill="auto"/>
          </w:tcPr>
          <w:p w14:paraId="6125F31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EB723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89EFB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BF093E"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7D25270"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2AB14E08"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6F0B5D59" w14:textId="77777777" w:rsidR="00BC0171" w:rsidRPr="001B3266" w:rsidRDefault="00BC0171" w:rsidP="001B3266">
            <w:pPr>
              <w:spacing w:line="240" w:lineRule="exact"/>
              <w:rPr>
                <w:rStyle w:val="FakeCharacterStyle"/>
                <w:rFonts w:ascii="Source Sans 3" w:hAnsi="Source Sans 3"/>
              </w:rPr>
            </w:pPr>
          </w:p>
        </w:tc>
      </w:tr>
      <w:tr w:rsidR="00BC0171" w:rsidRPr="001B3266" w14:paraId="1A7D1024" w14:textId="77777777">
        <w:tc>
          <w:tcPr>
            <w:tcW w:w="15" w:type="dxa"/>
            <w:vMerge/>
            <w:shd w:val="clear" w:color="auto" w:fill="auto"/>
          </w:tcPr>
          <w:p w14:paraId="515F4FD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087927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C0B06D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1272F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D1808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3C1B6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F4E56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E11CB8D"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BBADB5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582F846" w14:textId="77777777">
        <w:trPr>
          <w:trHeight w:hRule="exact" w:val="330"/>
        </w:trPr>
        <w:tc>
          <w:tcPr>
            <w:tcW w:w="15" w:type="dxa"/>
            <w:vMerge w:val="restart"/>
            <w:shd w:val="clear" w:color="auto" w:fill="D7EAF9"/>
            <w:vAlign w:val="center"/>
          </w:tcPr>
          <w:p w14:paraId="4AE0FAC3"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00E1D5"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Wetterschutzkleidung ist zur Verfügung gestellt.</w:t>
            </w:r>
          </w:p>
        </w:tc>
        <w:tc>
          <w:tcPr>
            <w:tcW w:w="60" w:type="dxa"/>
            <w:vMerge w:val="restart"/>
            <w:shd w:val="clear" w:color="auto" w:fill="D7EAF9"/>
            <w:vAlign w:val="center"/>
          </w:tcPr>
          <w:p w14:paraId="20E47DCD"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BAD7A5"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EFBB4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F10AE2"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3B436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7950B27" w14:textId="2A8B84E1"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7BD9970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C0F9BF2" w14:textId="77777777">
        <w:tc>
          <w:tcPr>
            <w:tcW w:w="15" w:type="dxa"/>
            <w:vMerge/>
            <w:shd w:val="clear" w:color="auto" w:fill="D7EAF9"/>
            <w:vAlign w:val="center"/>
          </w:tcPr>
          <w:p w14:paraId="6C7B797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7EF6A2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6C81C5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F3AB4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FE26F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2ACF9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69B9B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806FC6B"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F0E8BA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561EF6B" w14:textId="77777777">
        <w:trPr>
          <w:trHeight w:hRule="exact" w:val="15"/>
        </w:trPr>
        <w:tc>
          <w:tcPr>
            <w:tcW w:w="15" w:type="dxa"/>
            <w:vMerge w:val="restart"/>
            <w:shd w:val="clear" w:color="auto" w:fill="auto"/>
          </w:tcPr>
          <w:p w14:paraId="6DDE6170"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074CED51"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2D38F7FF"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8EB49F"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B4206F"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4D3916"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893D70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AAC55A6" w14:textId="457581AE"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005E86B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0A3E40C" w14:textId="77777777">
        <w:trPr>
          <w:trHeight w:val="240"/>
        </w:trPr>
        <w:tc>
          <w:tcPr>
            <w:tcW w:w="15" w:type="dxa"/>
            <w:vMerge/>
            <w:shd w:val="clear" w:color="auto" w:fill="auto"/>
          </w:tcPr>
          <w:p w14:paraId="592AC1C6"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5858B25A"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ist ein Sonnenschutz, z.B. Sonnenschutzschirm, Wetterschutzüberdachung zur Verfügung gestellt.</w:t>
            </w:r>
          </w:p>
        </w:tc>
        <w:tc>
          <w:tcPr>
            <w:tcW w:w="60" w:type="dxa"/>
            <w:vMerge/>
            <w:shd w:val="clear" w:color="auto" w:fill="auto"/>
          </w:tcPr>
          <w:p w14:paraId="5DBF165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C8D3D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727B9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FD7147"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8EFADED"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5DF01DC2"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5FB29250" w14:textId="77777777" w:rsidR="00BC0171" w:rsidRPr="001B3266" w:rsidRDefault="00BC0171" w:rsidP="001B3266">
            <w:pPr>
              <w:spacing w:line="240" w:lineRule="exact"/>
              <w:rPr>
                <w:rStyle w:val="FakeCharacterStyle"/>
                <w:rFonts w:ascii="Source Sans 3" w:hAnsi="Source Sans 3"/>
              </w:rPr>
            </w:pPr>
          </w:p>
        </w:tc>
      </w:tr>
      <w:tr w:rsidR="00BC0171" w:rsidRPr="001B3266" w14:paraId="6F50ABBF" w14:textId="77777777">
        <w:tc>
          <w:tcPr>
            <w:tcW w:w="15" w:type="dxa"/>
            <w:vMerge/>
            <w:shd w:val="clear" w:color="auto" w:fill="auto"/>
          </w:tcPr>
          <w:p w14:paraId="0A708A2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A710CA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DFF40A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5F31C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05C90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FD152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21B20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6B7216A"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5A89B0C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622D7D8" w14:textId="77777777">
        <w:trPr>
          <w:trHeight w:hRule="exact" w:val="330"/>
        </w:trPr>
        <w:tc>
          <w:tcPr>
            <w:tcW w:w="15" w:type="dxa"/>
            <w:vMerge w:val="restart"/>
            <w:shd w:val="clear" w:color="auto" w:fill="D7EAF9"/>
            <w:vAlign w:val="center"/>
          </w:tcPr>
          <w:p w14:paraId="04D9A139"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0AAB4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ist persönlicher Sonnenschutz, z.B. Sonnenschutzcreme, Sonnenschutzkleidung zur Verfügung gestellt.</w:t>
            </w:r>
          </w:p>
        </w:tc>
        <w:tc>
          <w:tcPr>
            <w:tcW w:w="60" w:type="dxa"/>
            <w:vMerge w:val="restart"/>
            <w:shd w:val="clear" w:color="auto" w:fill="D7EAF9"/>
            <w:vAlign w:val="center"/>
          </w:tcPr>
          <w:p w14:paraId="305A672A"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3486F5"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2A3088"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94AED7"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045B5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7315F16" w14:textId="47FCD72A"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C19D59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75EDE74" w14:textId="77777777">
        <w:tc>
          <w:tcPr>
            <w:tcW w:w="15" w:type="dxa"/>
            <w:vMerge/>
            <w:shd w:val="clear" w:color="auto" w:fill="D7EAF9"/>
            <w:vAlign w:val="center"/>
          </w:tcPr>
          <w:p w14:paraId="41BF4DD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319F8C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66B16E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59B55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8EB15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35E4D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98F99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3AB64B4"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143213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4EB0787" w14:textId="77777777">
        <w:trPr>
          <w:trHeight w:hRule="exact" w:val="45"/>
        </w:trPr>
        <w:tc>
          <w:tcPr>
            <w:tcW w:w="9870" w:type="dxa"/>
            <w:gridSpan w:val="9"/>
            <w:shd w:val="clear" w:color="auto" w:fill="auto"/>
          </w:tcPr>
          <w:p w14:paraId="2D88D1F2"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3553C657" wp14:editId="69ECD3EA">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6"/>
                          <a:stretch>
                            <a:fillRect/>
                          </a:stretch>
                        </pic:blipFill>
                        <pic:spPr>
                          <a:xfrm>
                            <a:off x="0" y="0"/>
                            <a:ext cx="6267450" cy="28575"/>
                          </a:xfrm>
                          <a:prstGeom prst="rect">
                            <a:avLst/>
                          </a:prstGeom>
                          <a:noFill/>
                        </pic:spPr>
                      </pic:pic>
                    </a:graphicData>
                  </a:graphic>
                </wp:inline>
              </w:drawing>
            </w:r>
          </w:p>
        </w:tc>
      </w:tr>
    </w:tbl>
    <w:p w14:paraId="778CC55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4770DA3C" w14:textId="77777777">
        <w:trPr>
          <w:trHeight w:hRule="exact" w:val="345"/>
        </w:trPr>
        <w:tc>
          <w:tcPr>
            <w:tcW w:w="1440" w:type="dxa"/>
            <w:gridSpan w:val="2"/>
            <w:shd w:val="clear" w:color="auto" w:fill="auto"/>
          </w:tcPr>
          <w:p w14:paraId="6E7BB22F"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1A6FA099" w14:textId="77777777" w:rsidR="00BC0171" w:rsidRPr="001B3266" w:rsidRDefault="00BC0171" w:rsidP="001B3266">
            <w:pPr>
              <w:spacing w:line="240" w:lineRule="exact"/>
              <w:rPr>
                <w:rStyle w:val="FakeCharacterStyle"/>
                <w:rFonts w:ascii="Source Sans 3" w:hAnsi="Source Sans 3"/>
              </w:rPr>
            </w:pPr>
          </w:p>
        </w:tc>
      </w:tr>
      <w:tr w:rsidR="00BC0171" w:rsidRPr="001B3266" w14:paraId="3D802FEA" w14:textId="77777777">
        <w:trPr>
          <w:trHeight w:hRule="exact" w:val="285"/>
        </w:trPr>
        <w:tc>
          <w:tcPr>
            <w:tcW w:w="9870" w:type="dxa"/>
            <w:gridSpan w:val="6"/>
            <w:shd w:val="clear" w:color="auto" w:fill="auto"/>
          </w:tcPr>
          <w:p w14:paraId="4F7102A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Arbeitsstättenverordnung (ArbStättV), Inhaltsübersicht</w:t>
            </w:r>
          </w:p>
        </w:tc>
      </w:tr>
      <w:tr w:rsidR="00BC0171" w:rsidRPr="001B3266" w14:paraId="1589A0EE" w14:textId="77777777">
        <w:trPr>
          <w:trHeight w:hRule="exact" w:val="270"/>
        </w:trPr>
        <w:tc>
          <w:tcPr>
            <w:tcW w:w="9870" w:type="dxa"/>
            <w:gridSpan w:val="6"/>
            <w:shd w:val="clear" w:color="auto" w:fill="auto"/>
          </w:tcPr>
          <w:p w14:paraId="79BAFD0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1: Grundsätze der Prävention , Inhalt</w:t>
            </w:r>
          </w:p>
        </w:tc>
      </w:tr>
      <w:tr w:rsidR="00BC0171" w:rsidRPr="001B3266" w14:paraId="0EBC267B" w14:textId="77777777">
        <w:trPr>
          <w:trHeight w:hRule="exact" w:val="570"/>
        </w:trPr>
        <w:tc>
          <w:tcPr>
            <w:tcW w:w="9870" w:type="dxa"/>
            <w:gridSpan w:val="6"/>
            <w:shd w:val="clear" w:color="auto" w:fill="auto"/>
          </w:tcPr>
          <w:p w14:paraId="5BEF8487"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701C6D37" w14:textId="77777777">
        <w:trPr>
          <w:trHeight w:hRule="exact" w:val="270"/>
        </w:trPr>
        <w:tc>
          <w:tcPr>
            <w:tcW w:w="15" w:type="dxa"/>
          </w:tcPr>
          <w:p w14:paraId="631D04B0"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6B49C321"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07CFB81C"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46D6CC0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395E4226" w14:textId="77777777" w:rsidR="00BC0171" w:rsidRPr="001B3266" w:rsidRDefault="00BC0171" w:rsidP="001B3266">
            <w:pPr>
              <w:spacing w:line="240" w:lineRule="exact"/>
              <w:rPr>
                <w:rStyle w:val="FakeCharacterStyle"/>
                <w:rFonts w:ascii="Source Sans 3" w:hAnsi="Source Sans 3"/>
              </w:rPr>
            </w:pPr>
          </w:p>
        </w:tc>
      </w:tr>
      <w:tr w:rsidR="00BC0171" w:rsidRPr="001B3266" w14:paraId="7EF59DB8" w14:textId="77777777">
        <w:trPr>
          <w:trHeight w:hRule="exact" w:val="1260"/>
        </w:trPr>
        <w:tc>
          <w:tcPr>
            <w:tcW w:w="15" w:type="dxa"/>
          </w:tcPr>
          <w:p w14:paraId="0D96C6C7"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6C54741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2FB08B43"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7FC38870" w14:textId="77777777">
        <w:trPr>
          <w:trHeight w:hRule="exact" w:val="270"/>
        </w:trPr>
        <w:tc>
          <w:tcPr>
            <w:tcW w:w="15" w:type="dxa"/>
          </w:tcPr>
          <w:p w14:paraId="22DB6714"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560E26A8"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77EDE44D"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7C5C660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0C02EBF2" w14:textId="77777777">
        <w:trPr>
          <w:trHeight w:hRule="exact" w:val="1125"/>
        </w:trPr>
        <w:tc>
          <w:tcPr>
            <w:tcW w:w="15" w:type="dxa"/>
          </w:tcPr>
          <w:p w14:paraId="0B5625CE"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02F4FFB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67225BEF" w14:textId="77777777" w:rsidR="00BC0171" w:rsidRPr="001B3266" w:rsidRDefault="00BC0171" w:rsidP="001B3266">
      <w:pPr>
        <w:spacing w:line="240" w:lineRule="exact"/>
        <w:rPr>
          <w:rFonts w:ascii="Source Sans 3" w:hAnsi="Source Sans 3"/>
        </w:rPr>
        <w:sectPr w:rsidR="00BC0171" w:rsidRPr="001B3266">
          <w:headerReference w:type="default" r:id="rId154"/>
          <w:footerReference w:type="default" r:id="rId1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75FAED95" w14:textId="77777777">
        <w:trPr>
          <w:trHeight w:hRule="exact" w:val="360"/>
        </w:trPr>
        <w:tc>
          <w:tcPr>
            <w:tcW w:w="9870" w:type="dxa"/>
            <w:gridSpan w:val="3"/>
            <w:shd w:val="clear" w:color="auto" w:fill="auto"/>
          </w:tcPr>
          <w:p w14:paraId="2C2DD96D"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67DD903B" w14:textId="77777777">
        <w:trPr>
          <w:trHeight w:hRule="exact" w:val="360"/>
        </w:trPr>
        <w:tc>
          <w:tcPr>
            <w:tcW w:w="9870" w:type="dxa"/>
            <w:gridSpan w:val="3"/>
            <w:shd w:val="clear" w:color="auto" w:fill="auto"/>
          </w:tcPr>
          <w:p w14:paraId="367955CE"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Sonnenstrahlung, natürliche inkohärente optische Strahlung</w:t>
            </w:r>
          </w:p>
        </w:tc>
      </w:tr>
      <w:tr w:rsidR="00BC0171" w:rsidRPr="001B3266" w14:paraId="2397EA6F" w14:textId="77777777">
        <w:trPr>
          <w:trHeight w:hRule="exact" w:val="345"/>
        </w:trPr>
        <w:tc>
          <w:tcPr>
            <w:tcW w:w="2700" w:type="dxa"/>
            <w:shd w:val="clear" w:color="auto" w:fill="auto"/>
          </w:tcPr>
          <w:p w14:paraId="39F323D1"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3FB1D07C" w14:textId="77777777" w:rsidR="00BC0171" w:rsidRPr="001B3266" w:rsidRDefault="00BC0171" w:rsidP="001B3266">
            <w:pPr>
              <w:spacing w:line="240" w:lineRule="exact"/>
              <w:rPr>
                <w:rStyle w:val="FakeCharacterStyle"/>
                <w:rFonts w:ascii="Source Sans 3" w:hAnsi="Source Sans 3"/>
              </w:rPr>
            </w:pPr>
          </w:p>
        </w:tc>
      </w:tr>
      <w:tr w:rsidR="00BC0171" w:rsidRPr="001B3266" w14:paraId="7BFE06AD" w14:textId="77777777">
        <w:tc>
          <w:tcPr>
            <w:tcW w:w="9855" w:type="dxa"/>
            <w:gridSpan w:val="2"/>
            <w:shd w:val="clear" w:color="auto" w:fill="auto"/>
          </w:tcPr>
          <w:p w14:paraId="16095F72"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Physikalische Gefährdungen; Sonnenbrand (Erythem), Hautalterung, fototoxische Reaktionen,</w:t>
            </w:r>
            <w:r w:rsidRPr="001B3266">
              <w:rPr>
                <w:rStyle w:val="FakeCharacterStyle"/>
                <w:rFonts w:ascii="Source Sans 3" w:hAnsi="Source Sans 3"/>
                <w:b/>
                <w:color w:val="000000"/>
                <w:sz w:val="20"/>
              </w:rPr>
              <w:br/>
              <w:t>Fotoallergien, Hautkrebs, ggf. Schädigung des Auges, Blendung und Kreislaufbelastung durch Hitzeeinwirkung.</w:t>
            </w:r>
          </w:p>
        </w:tc>
        <w:tc>
          <w:tcPr>
            <w:tcW w:w="15" w:type="dxa"/>
          </w:tcPr>
          <w:p w14:paraId="009F57F5" w14:textId="77777777" w:rsidR="00BC0171" w:rsidRPr="001B3266" w:rsidRDefault="00BC0171" w:rsidP="001B3266">
            <w:pPr>
              <w:spacing w:line="240" w:lineRule="exact"/>
              <w:rPr>
                <w:rStyle w:val="FakeCharacterStyle"/>
                <w:rFonts w:ascii="Source Sans 3" w:hAnsi="Source Sans 3"/>
              </w:rPr>
            </w:pPr>
          </w:p>
        </w:tc>
      </w:tr>
      <w:tr w:rsidR="00BC0171" w:rsidRPr="001B3266" w14:paraId="1C7E533D" w14:textId="77777777">
        <w:trPr>
          <w:trHeight w:hRule="exact" w:val="255"/>
        </w:trPr>
        <w:tc>
          <w:tcPr>
            <w:tcW w:w="9870" w:type="dxa"/>
            <w:gridSpan w:val="3"/>
            <w:shd w:val="clear" w:color="auto" w:fill="auto"/>
          </w:tcPr>
          <w:p w14:paraId="5B530F49" w14:textId="77777777" w:rsidR="00BC0171" w:rsidRPr="001B3266" w:rsidRDefault="00BC0171" w:rsidP="001B3266">
            <w:pPr>
              <w:pStyle w:val="ParagraphStyle23"/>
              <w:spacing w:line="240" w:lineRule="exact"/>
              <w:rPr>
                <w:rStyle w:val="FakeCharacterStyle"/>
                <w:rFonts w:ascii="Source Sans 3" w:hAnsi="Source Sans 3"/>
              </w:rPr>
            </w:pPr>
          </w:p>
        </w:tc>
      </w:tr>
    </w:tbl>
    <w:p w14:paraId="354C1E55"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2D1BD78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4346E2F"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A73C99B"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70A128E"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876A3DC"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A78F356"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482107CC" w14:textId="77777777">
        <w:trPr>
          <w:trHeight w:hRule="exact" w:val="330"/>
        </w:trPr>
        <w:tc>
          <w:tcPr>
            <w:tcW w:w="15" w:type="dxa"/>
            <w:vMerge w:val="restart"/>
            <w:shd w:val="clear" w:color="auto" w:fill="D7EAF9"/>
            <w:vAlign w:val="center"/>
          </w:tcPr>
          <w:p w14:paraId="20271840"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DA256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Risiko ist anhand der Dauer der Arbeit, der Tageszeit und der zu erwartenden </w:t>
            </w:r>
            <w:hyperlink r:id="rId156" w:tooltip="Sonnenstrahlung" w:history="1">
              <w:r w:rsidRPr="001B3266">
                <w:rPr>
                  <w:rStyle w:val="FakeCharacterStyle"/>
                  <w:rFonts w:ascii="Source Sans 3" w:hAnsi="Source Sans 3"/>
                  <w:color w:val="000000"/>
                  <w:sz w:val="20"/>
                  <w:u w:val="single"/>
                </w:rPr>
                <w:t>Sonnenstrahlung</w:t>
              </w:r>
            </w:hyperlink>
            <w:r w:rsidRPr="001B3266">
              <w:rPr>
                <w:rStyle w:val="FakeCharacterStyle"/>
                <w:rFonts w:ascii="Source Sans 3" w:hAnsi="Source Sans 3"/>
                <w:color w:val="000000"/>
                <w:sz w:val="20"/>
              </w:rPr>
              <w:t xml:space="preserve"> (UV-Index) ermittelt.</w:t>
            </w:r>
          </w:p>
        </w:tc>
        <w:tc>
          <w:tcPr>
            <w:tcW w:w="60" w:type="dxa"/>
            <w:vMerge w:val="restart"/>
            <w:shd w:val="clear" w:color="auto" w:fill="D7EAF9"/>
            <w:vAlign w:val="center"/>
          </w:tcPr>
          <w:p w14:paraId="49DA4F5D"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23864A"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E3A71E"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8EE266"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9014E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67DF3EC" w14:textId="49D72FC3"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9038C0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77804B5" w14:textId="77777777">
        <w:tc>
          <w:tcPr>
            <w:tcW w:w="15" w:type="dxa"/>
            <w:vMerge/>
            <w:shd w:val="clear" w:color="auto" w:fill="D7EAF9"/>
            <w:vAlign w:val="center"/>
          </w:tcPr>
          <w:p w14:paraId="3634E99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6F2F0F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113382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5D224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F7F06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CE82A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75FA7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8173007"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C9A533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DB3B84F" w14:textId="77777777">
        <w:trPr>
          <w:trHeight w:hRule="exact" w:val="330"/>
        </w:trPr>
        <w:tc>
          <w:tcPr>
            <w:tcW w:w="15" w:type="dxa"/>
            <w:vMerge w:val="restart"/>
            <w:shd w:val="clear" w:color="auto" w:fill="auto"/>
          </w:tcPr>
          <w:p w14:paraId="72595A69"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68EE52FF"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Technische </w:t>
            </w:r>
            <w:hyperlink r:id="rId157" w:tooltip="DGUV Information 203-085: Arbeiten unter der Sonne" w:history="1">
              <w:r w:rsidRPr="001B3266">
                <w:rPr>
                  <w:rStyle w:val="FakeCharacterStyle"/>
                  <w:rFonts w:ascii="Source Sans 3" w:hAnsi="Source Sans 3"/>
                  <w:color w:val="000000"/>
                  <w:sz w:val="20"/>
                  <w:u w:val="single"/>
                </w:rPr>
                <w:t>Schutzmaßnahmen</w:t>
              </w:r>
            </w:hyperlink>
            <w:r w:rsidRPr="001B3266">
              <w:rPr>
                <w:rStyle w:val="FakeCharacterStyle"/>
                <w:rFonts w:ascii="Source Sans 3" w:hAnsi="Source Sans 3"/>
                <w:color w:val="000000"/>
                <w:sz w:val="20"/>
              </w:rPr>
              <w:t xml:space="preserve"> stehen im Einzelfall zur Verfügung:</w:t>
            </w:r>
          </w:p>
          <w:p w14:paraId="19F2ED5C"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Aufsichtshäuser oder Überdachungen, die ultraviolette Strahlung absorbieren,</w:t>
            </w:r>
          </w:p>
          <w:p w14:paraId="1788AB68"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Verwendung von Sonnenschirmen oder Sonnensegel (z. B. Bademeister),</w:t>
            </w:r>
          </w:p>
          <w:p w14:paraId="7124651B"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Unterstellmöglichkeiten für Arbeitsplätze im Freien,</w:t>
            </w:r>
          </w:p>
          <w:p w14:paraId="1C47C315"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Nutzung von vorhandenen Abdeckungen und Scheiben (z. B. beim Minibagger).</w:t>
            </w:r>
          </w:p>
        </w:tc>
        <w:tc>
          <w:tcPr>
            <w:tcW w:w="60" w:type="dxa"/>
            <w:vMerge w:val="restart"/>
            <w:shd w:val="clear" w:color="auto" w:fill="auto"/>
          </w:tcPr>
          <w:p w14:paraId="0813C34A"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37AC5F"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DCA515"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B5F81D"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FC301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ECD23F1" w14:textId="5F502CF2"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0EE8A2A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A1F24F1" w14:textId="77777777">
        <w:tc>
          <w:tcPr>
            <w:tcW w:w="15" w:type="dxa"/>
            <w:vMerge/>
            <w:shd w:val="clear" w:color="auto" w:fill="auto"/>
          </w:tcPr>
          <w:p w14:paraId="42B25C8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F9593B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850D56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17CF4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7777C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3A4AA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4FE321"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CC954BD"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2C491E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BDA3C68" w14:textId="77777777">
        <w:trPr>
          <w:trHeight w:hRule="exact" w:val="330"/>
        </w:trPr>
        <w:tc>
          <w:tcPr>
            <w:tcW w:w="15" w:type="dxa"/>
            <w:vMerge w:val="restart"/>
            <w:shd w:val="clear" w:color="auto" w:fill="D7EAF9"/>
            <w:vAlign w:val="center"/>
          </w:tcPr>
          <w:p w14:paraId="67D8DDFB"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C8DB60"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Geeignete </w:t>
            </w:r>
            <w:hyperlink r:id="rId158" w:tooltip="Persönliche Schutzausrüstung (PSA)" w:history="1">
              <w:r w:rsidRPr="001B3266">
                <w:rPr>
                  <w:rStyle w:val="FakeCharacterStyle"/>
                  <w:rFonts w:ascii="Source Sans 3" w:hAnsi="Source Sans 3"/>
                  <w:color w:val="000000"/>
                  <w:sz w:val="20"/>
                  <w:u w:val="single"/>
                </w:rPr>
                <w:t>persönliche Schutzausrüstung</w:t>
              </w:r>
            </w:hyperlink>
            <w:r w:rsidRPr="001B3266">
              <w:rPr>
                <w:rStyle w:val="FakeCharacterStyle"/>
                <w:rFonts w:ascii="Source Sans 3" w:hAnsi="Source Sans 3"/>
                <w:color w:val="000000"/>
                <w:sz w:val="20"/>
              </w:rPr>
              <w:t xml:space="preserve"> (Sonnenbrille, UV-Schutzcreme) steht zur Verfügung.</w:t>
            </w:r>
          </w:p>
        </w:tc>
        <w:tc>
          <w:tcPr>
            <w:tcW w:w="60" w:type="dxa"/>
            <w:vMerge w:val="restart"/>
            <w:shd w:val="clear" w:color="auto" w:fill="D7EAF9"/>
            <w:vAlign w:val="center"/>
          </w:tcPr>
          <w:p w14:paraId="0594A8A7"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16B9AE"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DE05B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8E8F48"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1B876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026A135" w14:textId="21D92957"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50354D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83963AA" w14:textId="77777777">
        <w:tc>
          <w:tcPr>
            <w:tcW w:w="15" w:type="dxa"/>
            <w:vMerge/>
            <w:shd w:val="clear" w:color="auto" w:fill="D7EAF9"/>
            <w:vAlign w:val="center"/>
          </w:tcPr>
          <w:p w14:paraId="6E4C312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C05A68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FD2D72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95812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87E09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BF3E7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CC5DF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13E3E99"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BF45A5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8ADAA45" w14:textId="77777777">
        <w:trPr>
          <w:trHeight w:hRule="exact" w:val="15"/>
        </w:trPr>
        <w:tc>
          <w:tcPr>
            <w:tcW w:w="15" w:type="dxa"/>
            <w:vMerge w:val="restart"/>
            <w:shd w:val="clear" w:color="auto" w:fill="auto"/>
          </w:tcPr>
          <w:p w14:paraId="0CB137DE"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05B90197"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257EAB57"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7FE5E7"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A3725C"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670A0A"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0F8FA9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AB1A42F" w14:textId="2313B7E3"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2BF45D5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5B4904E" w14:textId="77777777">
        <w:trPr>
          <w:trHeight w:val="240"/>
        </w:trPr>
        <w:tc>
          <w:tcPr>
            <w:tcW w:w="15" w:type="dxa"/>
            <w:vMerge/>
            <w:shd w:val="clear" w:color="auto" w:fill="auto"/>
          </w:tcPr>
          <w:p w14:paraId="196A06D7"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13951D8E"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Organisatorische Schutzmaßnahmen: Optimierte Arbeits- bzw. Pausenzeiten</w:t>
            </w:r>
          </w:p>
        </w:tc>
        <w:tc>
          <w:tcPr>
            <w:tcW w:w="60" w:type="dxa"/>
            <w:vMerge/>
            <w:shd w:val="clear" w:color="auto" w:fill="auto"/>
          </w:tcPr>
          <w:p w14:paraId="5A9B93F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87901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AEBE4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C5BAE6"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29FE9FD"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3BE0600F"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29D1EE6D" w14:textId="77777777" w:rsidR="00BC0171" w:rsidRPr="001B3266" w:rsidRDefault="00BC0171" w:rsidP="001B3266">
            <w:pPr>
              <w:spacing w:line="240" w:lineRule="exact"/>
              <w:rPr>
                <w:rStyle w:val="FakeCharacterStyle"/>
                <w:rFonts w:ascii="Source Sans 3" w:hAnsi="Source Sans 3"/>
              </w:rPr>
            </w:pPr>
          </w:p>
        </w:tc>
      </w:tr>
      <w:tr w:rsidR="00BC0171" w:rsidRPr="001B3266" w14:paraId="31F090F9" w14:textId="77777777">
        <w:tc>
          <w:tcPr>
            <w:tcW w:w="15" w:type="dxa"/>
            <w:vMerge/>
            <w:shd w:val="clear" w:color="auto" w:fill="auto"/>
          </w:tcPr>
          <w:p w14:paraId="2B10EFD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3CD7CA5"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D339D9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32311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91AA1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3684A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8AE1A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000140C"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E0DC94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A51EE9D" w14:textId="77777777">
        <w:trPr>
          <w:trHeight w:hRule="exact" w:val="330"/>
        </w:trPr>
        <w:tc>
          <w:tcPr>
            <w:tcW w:w="15" w:type="dxa"/>
            <w:vMerge w:val="restart"/>
            <w:shd w:val="clear" w:color="auto" w:fill="D7EAF9"/>
            <w:vAlign w:val="center"/>
          </w:tcPr>
          <w:p w14:paraId="74F67FEA"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961D95"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achten auf körperbedeckende Kleidung, Kopf- und Nackenschutz.</w:t>
            </w:r>
          </w:p>
        </w:tc>
        <w:tc>
          <w:tcPr>
            <w:tcW w:w="60" w:type="dxa"/>
            <w:vMerge w:val="restart"/>
            <w:shd w:val="clear" w:color="auto" w:fill="D7EAF9"/>
            <w:vAlign w:val="center"/>
          </w:tcPr>
          <w:p w14:paraId="2CF9B46C"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8B5E2B"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A83D50"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44E78D"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73F3A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D560E14" w14:textId="46824BAB"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966DDA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ED82A6B" w14:textId="77777777">
        <w:tc>
          <w:tcPr>
            <w:tcW w:w="15" w:type="dxa"/>
            <w:vMerge/>
            <w:shd w:val="clear" w:color="auto" w:fill="D7EAF9"/>
            <w:vAlign w:val="center"/>
          </w:tcPr>
          <w:p w14:paraId="443BD78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6C8FFE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80D5BC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863FC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4A6DE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66BC8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5BC59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DB7E208"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267453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9207B5D" w14:textId="77777777">
        <w:trPr>
          <w:trHeight w:hRule="exact" w:val="330"/>
        </w:trPr>
        <w:tc>
          <w:tcPr>
            <w:tcW w:w="15" w:type="dxa"/>
            <w:vMerge w:val="restart"/>
            <w:shd w:val="clear" w:color="auto" w:fill="auto"/>
          </w:tcPr>
          <w:p w14:paraId="45E0556A"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4A3997CD"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sind über die Organisation der Ersten Hilfe informiert.</w:t>
            </w:r>
          </w:p>
        </w:tc>
        <w:tc>
          <w:tcPr>
            <w:tcW w:w="60" w:type="dxa"/>
            <w:vMerge w:val="restart"/>
            <w:shd w:val="clear" w:color="auto" w:fill="auto"/>
          </w:tcPr>
          <w:p w14:paraId="1E817A94"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4830D7"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86A756"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CE520E"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2EA55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2892A82" w14:textId="0F9DAE8C"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73309066"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D4BA4B5" w14:textId="77777777">
        <w:tc>
          <w:tcPr>
            <w:tcW w:w="15" w:type="dxa"/>
            <w:vMerge/>
            <w:shd w:val="clear" w:color="auto" w:fill="auto"/>
          </w:tcPr>
          <w:p w14:paraId="5E295E3F"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411915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100C8F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2B4F6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92E74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C08BF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1C5E9C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0A664EA"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A7A34E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E3BB166" w14:textId="77777777">
        <w:trPr>
          <w:trHeight w:hRule="exact" w:val="15"/>
        </w:trPr>
        <w:tc>
          <w:tcPr>
            <w:tcW w:w="15" w:type="dxa"/>
            <w:vMerge w:val="restart"/>
            <w:shd w:val="clear" w:color="auto" w:fill="D7EAF9"/>
            <w:vAlign w:val="center"/>
          </w:tcPr>
          <w:p w14:paraId="49FA8F17"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2C504F4E"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1FFF3708"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EF03A0"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6AE32D"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99E4DA"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5ED5F2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E693556" w14:textId="2F3DF904"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653004F9"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FFECA3F" w14:textId="77777777">
        <w:trPr>
          <w:trHeight w:val="240"/>
        </w:trPr>
        <w:tc>
          <w:tcPr>
            <w:tcW w:w="15" w:type="dxa"/>
            <w:vMerge/>
            <w:shd w:val="clear" w:color="auto" w:fill="D7EAF9"/>
            <w:vAlign w:val="center"/>
          </w:tcPr>
          <w:p w14:paraId="53119A4D"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65596CB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Beschäftigten sind </w:t>
            </w:r>
            <w:hyperlink r:id="rId159" w:tooltip="Unterweisungen der Beschäftigten" w:history="1">
              <w:r w:rsidRPr="001B3266">
                <w:rPr>
                  <w:rStyle w:val="FakeCharacterStyle"/>
                  <w:rFonts w:ascii="Source Sans 3" w:hAnsi="Source Sans 3"/>
                  <w:color w:val="000000"/>
                  <w:sz w:val="20"/>
                  <w:u w:val="single"/>
                </w:rPr>
                <w:t>unterwiesen</w:t>
              </w:r>
            </w:hyperlink>
            <w:r w:rsidRPr="001B3266">
              <w:rPr>
                <w:rStyle w:val="FakeCharacterStyle"/>
                <w:rFonts w:ascii="Source Sans 3" w:hAnsi="Source Sans 3"/>
                <w:color w:val="000000"/>
                <w:sz w:val="20"/>
              </w:rPr>
              <w:t>.</w:t>
            </w:r>
          </w:p>
        </w:tc>
        <w:tc>
          <w:tcPr>
            <w:tcW w:w="60" w:type="dxa"/>
            <w:vMerge/>
            <w:shd w:val="clear" w:color="auto" w:fill="D7EAF9"/>
            <w:vAlign w:val="center"/>
          </w:tcPr>
          <w:p w14:paraId="32AD76A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AE0FB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9E46B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0B7C6C"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9B11FEF"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1B2318D3"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2C7C1A04" w14:textId="77777777" w:rsidR="00BC0171" w:rsidRPr="001B3266" w:rsidRDefault="00BC0171" w:rsidP="001B3266">
            <w:pPr>
              <w:spacing w:line="240" w:lineRule="exact"/>
              <w:rPr>
                <w:rStyle w:val="FakeCharacterStyle"/>
                <w:rFonts w:ascii="Source Sans 3" w:hAnsi="Source Sans 3"/>
              </w:rPr>
            </w:pPr>
          </w:p>
        </w:tc>
      </w:tr>
      <w:tr w:rsidR="00BC0171" w:rsidRPr="001B3266" w14:paraId="79F50461" w14:textId="77777777">
        <w:tc>
          <w:tcPr>
            <w:tcW w:w="15" w:type="dxa"/>
            <w:vMerge/>
            <w:shd w:val="clear" w:color="auto" w:fill="D7EAF9"/>
            <w:vAlign w:val="center"/>
          </w:tcPr>
          <w:p w14:paraId="5CA18E9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CE8A13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37E34D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BEF9B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7EF63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B864C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00485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FE33394"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A3E7AA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944C6C5" w14:textId="77777777">
        <w:trPr>
          <w:trHeight w:hRule="exact" w:val="45"/>
        </w:trPr>
        <w:tc>
          <w:tcPr>
            <w:tcW w:w="9870" w:type="dxa"/>
            <w:gridSpan w:val="9"/>
            <w:shd w:val="clear" w:color="auto" w:fill="auto"/>
          </w:tcPr>
          <w:p w14:paraId="47B5ECA8"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3D8AAFD2" wp14:editId="0C87CFC7">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6"/>
                          <a:stretch>
                            <a:fillRect/>
                          </a:stretch>
                        </pic:blipFill>
                        <pic:spPr>
                          <a:xfrm>
                            <a:off x="0" y="0"/>
                            <a:ext cx="6267450" cy="28575"/>
                          </a:xfrm>
                          <a:prstGeom prst="rect">
                            <a:avLst/>
                          </a:prstGeom>
                          <a:noFill/>
                        </pic:spPr>
                      </pic:pic>
                    </a:graphicData>
                  </a:graphic>
                </wp:inline>
              </w:drawing>
            </w:r>
          </w:p>
        </w:tc>
      </w:tr>
    </w:tbl>
    <w:p w14:paraId="4E8A2FF5"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07EADEF3" w14:textId="77777777">
        <w:trPr>
          <w:trHeight w:hRule="exact" w:val="345"/>
        </w:trPr>
        <w:tc>
          <w:tcPr>
            <w:tcW w:w="15" w:type="dxa"/>
          </w:tcPr>
          <w:p w14:paraId="265EB348"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1A108C81"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5877B896"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5A661AB3" w14:textId="77777777">
        <w:tc>
          <w:tcPr>
            <w:tcW w:w="9870" w:type="dxa"/>
            <w:shd w:val="clear" w:color="auto" w:fill="auto"/>
          </w:tcPr>
          <w:p w14:paraId="03F1480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Internet-Adresse: https://www.dguv.de/de/praevention/themen-a-z/sonne/index.jsp</w:t>
            </w:r>
            <w:r w:rsidRPr="001B3266">
              <w:rPr>
                <w:rStyle w:val="CharacterStyle28"/>
                <w:rFonts w:ascii="Source Sans 3" w:hAnsi="Source Sans 3"/>
              </w:rPr>
              <w:br/>
              <w:t>2. Regelwerkeintrag: DGUV Information 203-085: Arbeiten unter der Sonne</w:t>
            </w:r>
            <w:r w:rsidRPr="001B3266">
              <w:rPr>
                <w:rStyle w:val="CharacterStyle28"/>
                <w:rFonts w:ascii="Source Sans 3" w:hAnsi="Source Sans 3"/>
              </w:rPr>
              <w:br/>
              <w:t>3. Gefährdungsbeurteilungsobjekt aus dem BG-Katalog: Persönliche Schutzausrüstung (PSA)</w:t>
            </w:r>
            <w:r w:rsidRPr="001B3266">
              <w:rPr>
                <w:rStyle w:val="CharacterStyle28"/>
                <w:rFonts w:ascii="Source Sans 3" w:hAnsi="Source Sans 3"/>
              </w:rPr>
              <w:br/>
              <w:t>4. Gefährdungsbeurteilungsobjekt aus dem BG-Katalog: Unterweisungen der Beschäftigten</w:t>
            </w:r>
          </w:p>
        </w:tc>
      </w:tr>
    </w:tbl>
    <w:p w14:paraId="1A1B2829"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22A6F99F" w14:textId="77777777">
        <w:trPr>
          <w:trHeight w:hRule="exact" w:val="300"/>
        </w:trPr>
        <w:tc>
          <w:tcPr>
            <w:tcW w:w="9870" w:type="dxa"/>
            <w:gridSpan w:val="6"/>
            <w:shd w:val="clear" w:color="auto" w:fill="auto"/>
          </w:tcPr>
          <w:p w14:paraId="1EE06C49"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5D8EF900" w14:textId="77777777">
        <w:trPr>
          <w:trHeight w:hRule="exact" w:val="345"/>
        </w:trPr>
        <w:tc>
          <w:tcPr>
            <w:tcW w:w="1440" w:type="dxa"/>
            <w:gridSpan w:val="2"/>
            <w:shd w:val="clear" w:color="auto" w:fill="auto"/>
          </w:tcPr>
          <w:p w14:paraId="7AC31F13"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2A8C25B2" w14:textId="77777777" w:rsidR="00BC0171" w:rsidRPr="001B3266" w:rsidRDefault="00BC0171" w:rsidP="001B3266">
            <w:pPr>
              <w:spacing w:line="240" w:lineRule="exact"/>
              <w:rPr>
                <w:rStyle w:val="FakeCharacterStyle"/>
                <w:rFonts w:ascii="Source Sans 3" w:hAnsi="Source Sans 3"/>
              </w:rPr>
            </w:pPr>
          </w:p>
        </w:tc>
      </w:tr>
      <w:tr w:rsidR="00BC0171" w:rsidRPr="001B3266" w14:paraId="238E63F9" w14:textId="77777777">
        <w:trPr>
          <w:trHeight w:hRule="exact" w:val="270"/>
        </w:trPr>
        <w:tc>
          <w:tcPr>
            <w:tcW w:w="9870" w:type="dxa"/>
            <w:gridSpan w:val="6"/>
            <w:shd w:val="clear" w:color="auto" w:fill="auto"/>
          </w:tcPr>
          <w:p w14:paraId="50F35EF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Arbeitsschutzgesetz (ArbSchG), Inhaltsverzeichnis</w:t>
            </w:r>
          </w:p>
        </w:tc>
      </w:tr>
      <w:tr w:rsidR="00BC0171" w:rsidRPr="001B3266" w14:paraId="54D21965" w14:textId="77777777">
        <w:trPr>
          <w:trHeight w:hRule="exact" w:val="285"/>
        </w:trPr>
        <w:tc>
          <w:tcPr>
            <w:tcW w:w="9870" w:type="dxa"/>
            <w:gridSpan w:val="6"/>
            <w:shd w:val="clear" w:color="auto" w:fill="auto"/>
          </w:tcPr>
          <w:p w14:paraId="289E1D2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Arbeitsstättenverordnung (ArbStättV), Inhaltsübersicht</w:t>
            </w:r>
          </w:p>
        </w:tc>
      </w:tr>
      <w:tr w:rsidR="00BC0171" w:rsidRPr="001B3266" w14:paraId="778606EE" w14:textId="77777777">
        <w:trPr>
          <w:trHeight w:hRule="exact" w:val="270"/>
        </w:trPr>
        <w:tc>
          <w:tcPr>
            <w:tcW w:w="9870" w:type="dxa"/>
            <w:gridSpan w:val="6"/>
            <w:shd w:val="clear" w:color="auto" w:fill="auto"/>
          </w:tcPr>
          <w:p w14:paraId="1B250D9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Regel 112-192: Benutzung von Augen- und Gesichtsschutz</w:t>
            </w:r>
          </w:p>
        </w:tc>
      </w:tr>
      <w:tr w:rsidR="00BC0171" w:rsidRPr="001B3266" w14:paraId="77E43882" w14:textId="77777777">
        <w:trPr>
          <w:trHeight w:hRule="exact" w:val="270"/>
        </w:trPr>
        <w:tc>
          <w:tcPr>
            <w:tcW w:w="9870" w:type="dxa"/>
            <w:gridSpan w:val="6"/>
            <w:shd w:val="clear" w:color="auto" w:fill="auto"/>
          </w:tcPr>
          <w:p w14:paraId="6BC4CC7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Verordnung zur arbeitsmedizinischen Vorsorge (ArbMedVV), Inhalt</w:t>
            </w:r>
          </w:p>
        </w:tc>
      </w:tr>
      <w:tr w:rsidR="00BC0171" w:rsidRPr="001B3266" w14:paraId="2CD415D1" w14:textId="77777777">
        <w:trPr>
          <w:trHeight w:hRule="exact" w:val="285"/>
        </w:trPr>
        <w:tc>
          <w:tcPr>
            <w:tcW w:w="9870" w:type="dxa"/>
            <w:gridSpan w:val="6"/>
            <w:shd w:val="clear" w:color="auto" w:fill="auto"/>
          </w:tcPr>
          <w:p w14:paraId="0958C04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1: Grundsätze der Prävention, Titel</w:t>
            </w:r>
          </w:p>
        </w:tc>
      </w:tr>
      <w:tr w:rsidR="00BC0171" w:rsidRPr="001B3266" w14:paraId="77B782BA" w14:textId="77777777">
        <w:trPr>
          <w:trHeight w:hRule="exact" w:val="270"/>
        </w:trPr>
        <w:tc>
          <w:tcPr>
            <w:tcW w:w="9870" w:type="dxa"/>
            <w:gridSpan w:val="6"/>
            <w:shd w:val="clear" w:color="auto" w:fill="auto"/>
          </w:tcPr>
          <w:p w14:paraId="5F55C01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203-085: Arbeiten unter der Sonne</w:t>
            </w:r>
          </w:p>
        </w:tc>
      </w:tr>
      <w:tr w:rsidR="00BC0171" w:rsidRPr="001B3266" w14:paraId="02FE692A" w14:textId="77777777">
        <w:trPr>
          <w:trHeight w:hRule="exact" w:val="270"/>
        </w:trPr>
        <w:tc>
          <w:tcPr>
            <w:tcW w:w="9870" w:type="dxa"/>
            <w:gridSpan w:val="6"/>
            <w:shd w:val="clear" w:color="auto" w:fill="auto"/>
          </w:tcPr>
          <w:p w14:paraId="561F1F3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 020: Hautschutz bei Tätigkeiten im Freien, Titel</w:t>
            </w:r>
          </w:p>
        </w:tc>
      </w:tr>
      <w:tr w:rsidR="00BC0171" w:rsidRPr="001B3266" w14:paraId="47E04B45" w14:textId="77777777">
        <w:trPr>
          <w:trHeight w:hRule="exact" w:val="570"/>
        </w:trPr>
        <w:tc>
          <w:tcPr>
            <w:tcW w:w="9870" w:type="dxa"/>
            <w:gridSpan w:val="6"/>
            <w:shd w:val="clear" w:color="auto" w:fill="auto"/>
          </w:tcPr>
          <w:p w14:paraId="7515295A"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035E01ED" w14:textId="77777777">
        <w:trPr>
          <w:trHeight w:hRule="exact" w:val="285"/>
        </w:trPr>
        <w:tc>
          <w:tcPr>
            <w:tcW w:w="15" w:type="dxa"/>
          </w:tcPr>
          <w:p w14:paraId="02B4844A"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6243C5C6" w14:textId="6828B254" w:rsidR="00BC0171" w:rsidRPr="001B3266" w:rsidRDefault="00BC0171" w:rsidP="001B3266">
            <w:pPr>
              <w:pStyle w:val="ParagraphStyle43"/>
              <w:spacing w:line="240" w:lineRule="exact"/>
              <w:rPr>
                <w:rStyle w:val="CharacterStyle29"/>
                <w:rFonts w:ascii="Source Sans 3" w:hAnsi="Source Sans 3"/>
              </w:rPr>
            </w:pPr>
          </w:p>
        </w:tc>
        <w:tc>
          <w:tcPr>
            <w:tcW w:w="30" w:type="dxa"/>
          </w:tcPr>
          <w:p w14:paraId="5D07344B"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786DF949" w14:textId="688C4464" w:rsidR="00BC0171" w:rsidRPr="001B3266" w:rsidRDefault="00BC0171" w:rsidP="001B3266">
            <w:pPr>
              <w:pStyle w:val="ParagraphStyle42"/>
              <w:spacing w:line="240" w:lineRule="exact"/>
              <w:rPr>
                <w:rStyle w:val="CharacterStyle28"/>
                <w:rFonts w:ascii="Source Sans 3" w:hAnsi="Source Sans 3"/>
              </w:rPr>
            </w:pPr>
          </w:p>
        </w:tc>
        <w:tc>
          <w:tcPr>
            <w:tcW w:w="4260" w:type="dxa"/>
          </w:tcPr>
          <w:p w14:paraId="2E014FC5" w14:textId="77777777" w:rsidR="00BC0171" w:rsidRPr="001B3266" w:rsidRDefault="00BC0171" w:rsidP="001B3266">
            <w:pPr>
              <w:spacing w:line="240" w:lineRule="exact"/>
              <w:rPr>
                <w:rStyle w:val="FakeCharacterStyle"/>
                <w:rFonts w:ascii="Source Sans 3" w:hAnsi="Source Sans 3"/>
              </w:rPr>
            </w:pPr>
          </w:p>
        </w:tc>
      </w:tr>
    </w:tbl>
    <w:p w14:paraId="487C8DE8" w14:textId="77777777" w:rsidR="00BC0171" w:rsidRPr="001B3266" w:rsidRDefault="00BC0171" w:rsidP="001B3266">
      <w:pPr>
        <w:spacing w:line="240" w:lineRule="exact"/>
        <w:rPr>
          <w:rFonts w:ascii="Source Sans 3" w:hAnsi="Source Sans 3"/>
        </w:rPr>
        <w:sectPr w:rsidR="00BC0171" w:rsidRPr="001B3266">
          <w:headerReference w:type="default" r:id="rId160"/>
          <w:footerReference w:type="default" r:id="rId16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680"/>
        <w:gridCol w:w="30"/>
        <w:gridCol w:w="2865"/>
        <w:gridCol w:w="4260"/>
        <w:gridCol w:w="20"/>
      </w:tblGrid>
      <w:tr w:rsidR="00BC0171" w:rsidRPr="001B3266" w14:paraId="4850186D" w14:textId="77777777" w:rsidTr="000C7D45">
        <w:trPr>
          <w:trHeight w:hRule="exact" w:val="286"/>
        </w:trPr>
        <w:tc>
          <w:tcPr>
            <w:tcW w:w="20" w:type="dxa"/>
          </w:tcPr>
          <w:p w14:paraId="6D5CC895"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1B87EB06" w14:textId="1234FB5F" w:rsidR="00BC0171" w:rsidRPr="001B3266" w:rsidRDefault="00BC0171" w:rsidP="001B3266">
            <w:pPr>
              <w:pStyle w:val="ParagraphStyle42"/>
              <w:spacing w:line="240" w:lineRule="exact"/>
              <w:rPr>
                <w:rStyle w:val="CharacterStyle28"/>
                <w:rFonts w:ascii="Source Sans 3" w:hAnsi="Source Sans 3"/>
              </w:rPr>
            </w:pPr>
          </w:p>
        </w:tc>
      </w:tr>
      <w:tr w:rsidR="000C7D45" w:rsidRPr="001B3266" w14:paraId="043A5161" w14:textId="77777777" w:rsidTr="000C7D45">
        <w:trPr>
          <w:gridAfter w:val="1"/>
          <w:wAfter w:w="20" w:type="dxa"/>
          <w:trHeight w:hRule="exact" w:val="285"/>
        </w:trPr>
        <w:tc>
          <w:tcPr>
            <w:tcW w:w="2700" w:type="dxa"/>
            <w:gridSpan w:val="2"/>
            <w:shd w:val="clear" w:color="auto" w:fill="auto"/>
          </w:tcPr>
          <w:p w14:paraId="62BAD518" w14:textId="77777777" w:rsidR="000C7D45" w:rsidRPr="001B3266" w:rsidRDefault="000C7D45" w:rsidP="0000716D">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348DDDE6" w14:textId="77777777" w:rsidR="000C7D45" w:rsidRPr="001B3266" w:rsidRDefault="000C7D45" w:rsidP="0000716D">
            <w:pPr>
              <w:spacing w:line="240" w:lineRule="exact"/>
              <w:rPr>
                <w:rStyle w:val="FakeCharacterStyle"/>
                <w:rFonts w:ascii="Source Sans 3" w:hAnsi="Source Sans 3"/>
              </w:rPr>
            </w:pPr>
          </w:p>
        </w:tc>
        <w:tc>
          <w:tcPr>
            <w:tcW w:w="2865" w:type="dxa"/>
            <w:shd w:val="clear" w:color="auto" w:fill="auto"/>
          </w:tcPr>
          <w:p w14:paraId="418694C6" w14:textId="77777777" w:rsidR="000C7D45" w:rsidRPr="001B3266" w:rsidRDefault="000C7D45" w:rsidP="0000716D">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63065010" w14:textId="77777777" w:rsidR="000C7D45" w:rsidRPr="001B3266" w:rsidRDefault="000C7D45" w:rsidP="0000716D">
            <w:pPr>
              <w:spacing w:line="240" w:lineRule="exact"/>
              <w:rPr>
                <w:rStyle w:val="FakeCharacterStyle"/>
                <w:rFonts w:ascii="Source Sans 3" w:hAnsi="Source Sans 3"/>
              </w:rPr>
            </w:pPr>
          </w:p>
        </w:tc>
      </w:tr>
      <w:tr w:rsidR="000C7D45" w:rsidRPr="001B3266" w14:paraId="21DC1BE5" w14:textId="77777777" w:rsidTr="000C7D45">
        <w:trPr>
          <w:gridAfter w:val="1"/>
          <w:wAfter w:w="20" w:type="dxa"/>
          <w:trHeight w:hRule="exact" w:val="989"/>
        </w:trPr>
        <w:tc>
          <w:tcPr>
            <w:tcW w:w="9855" w:type="dxa"/>
            <w:gridSpan w:val="5"/>
            <w:shd w:val="clear" w:color="auto" w:fill="auto"/>
          </w:tcPr>
          <w:p w14:paraId="159C224A" w14:textId="77777777" w:rsidR="000C7D45" w:rsidRPr="001B3266" w:rsidRDefault="000C7D45" w:rsidP="0000716D">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43C5DFDE"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1F512939" w14:textId="77777777">
        <w:trPr>
          <w:trHeight w:hRule="exact" w:val="270"/>
        </w:trPr>
        <w:tc>
          <w:tcPr>
            <w:tcW w:w="15" w:type="dxa"/>
          </w:tcPr>
          <w:p w14:paraId="192A326D"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02DD2CDC"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7A0E9C4E"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1D8F58D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69E1A6BB" w14:textId="77777777">
        <w:trPr>
          <w:trHeight w:hRule="exact" w:val="1110"/>
        </w:trPr>
        <w:tc>
          <w:tcPr>
            <w:tcW w:w="15" w:type="dxa"/>
          </w:tcPr>
          <w:p w14:paraId="07A72AC1"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331FE6A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10C64800" w14:textId="77777777" w:rsidR="00BC0171" w:rsidRPr="001B3266" w:rsidRDefault="00BC0171" w:rsidP="001B3266">
      <w:pPr>
        <w:spacing w:line="240" w:lineRule="exact"/>
        <w:rPr>
          <w:rFonts w:ascii="Source Sans 3" w:hAnsi="Source Sans 3"/>
        </w:rPr>
        <w:sectPr w:rsidR="00BC0171" w:rsidRPr="001B3266">
          <w:headerReference w:type="default" r:id="rId162"/>
          <w:footerReference w:type="default" r:id="rId16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1A387112" w14:textId="77777777">
        <w:trPr>
          <w:trHeight w:hRule="exact" w:val="360"/>
        </w:trPr>
        <w:tc>
          <w:tcPr>
            <w:tcW w:w="9870" w:type="dxa"/>
            <w:gridSpan w:val="3"/>
            <w:shd w:val="clear" w:color="auto" w:fill="auto"/>
          </w:tcPr>
          <w:p w14:paraId="21C4E957"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4A30CA7F" w14:textId="77777777">
        <w:trPr>
          <w:trHeight w:hRule="exact" w:val="360"/>
        </w:trPr>
        <w:tc>
          <w:tcPr>
            <w:tcW w:w="9870" w:type="dxa"/>
            <w:gridSpan w:val="3"/>
            <w:shd w:val="clear" w:color="auto" w:fill="auto"/>
          </w:tcPr>
          <w:p w14:paraId="02567771"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Behelfsgerüste</w:t>
            </w:r>
          </w:p>
        </w:tc>
      </w:tr>
      <w:tr w:rsidR="00BC0171" w:rsidRPr="001B3266" w14:paraId="1E32EC09" w14:textId="77777777">
        <w:trPr>
          <w:trHeight w:hRule="exact" w:val="345"/>
        </w:trPr>
        <w:tc>
          <w:tcPr>
            <w:tcW w:w="2700" w:type="dxa"/>
            <w:shd w:val="clear" w:color="auto" w:fill="auto"/>
          </w:tcPr>
          <w:p w14:paraId="4CD53691"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2A9B2DA5" w14:textId="77777777" w:rsidR="00BC0171" w:rsidRPr="001B3266" w:rsidRDefault="00BC0171" w:rsidP="001B3266">
            <w:pPr>
              <w:spacing w:line="240" w:lineRule="exact"/>
              <w:rPr>
                <w:rStyle w:val="FakeCharacterStyle"/>
                <w:rFonts w:ascii="Source Sans 3" w:hAnsi="Source Sans 3"/>
              </w:rPr>
            </w:pPr>
          </w:p>
        </w:tc>
      </w:tr>
      <w:tr w:rsidR="00BC0171" w:rsidRPr="001B3266" w14:paraId="1E04F97B" w14:textId="77777777">
        <w:tc>
          <w:tcPr>
            <w:tcW w:w="9855" w:type="dxa"/>
            <w:gridSpan w:val="2"/>
            <w:shd w:val="clear" w:color="auto" w:fill="auto"/>
          </w:tcPr>
          <w:p w14:paraId="2295C7A0"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Absturzgefahr durch unzureichende Standsicherheit und Festigkeit</w:t>
            </w:r>
          </w:p>
        </w:tc>
        <w:tc>
          <w:tcPr>
            <w:tcW w:w="15" w:type="dxa"/>
          </w:tcPr>
          <w:p w14:paraId="6717FAFF" w14:textId="77777777" w:rsidR="00BC0171" w:rsidRPr="001B3266" w:rsidRDefault="00BC0171" w:rsidP="001B3266">
            <w:pPr>
              <w:spacing w:line="240" w:lineRule="exact"/>
              <w:rPr>
                <w:rStyle w:val="FakeCharacterStyle"/>
                <w:rFonts w:ascii="Source Sans 3" w:hAnsi="Source Sans 3"/>
              </w:rPr>
            </w:pPr>
          </w:p>
        </w:tc>
      </w:tr>
      <w:tr w:rsidR="00BC0171" w:rsidRPr="001B3266" w14:paraId="1C556D19" w14:textId="77777777">
        <w:trPr>
          <w:trHeight w:hRule="exact" w:val="240"/>
        </w:trPr>
        <w:tc>
          <w:tcPr>
            <w:tcW w:w="9870" w:type="dxa"/>
            <w:gridSpan w:val="3"/>
            <w:shd w:val="clear" w:color="auto" w:fill="auto"/>
          </w:tcPr>
          <w:p w14:paraId="3FE3AC4A" w14:textId="77777777" w:rsidR="00BC0171" w:rsidRPr="001B3266" w:rsidRDefault="00BC0171" w:rsidP="001B3266">
            <w:pPr>
              <w:pStyle w:val="ParagraphStyle23"/>
              <w:spacing w:line="240" w:lineRule="exact"/>
              <w:rPr>
                <w:rStyle w:val="FakeCharacterStyle"/>
                <w:rFonts w:ascii="Source Sans 3" w:hAnsi="Source Sans 3"/>
              </w:rPr>
            </w:pPr>
          </w:p>
        </w:tc>
      </w:tr>
    </w:tbl>
    <w:p w14:paraId="1447263C"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7E4D903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8929096"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9C17439"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D94B595"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D06C6CF"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805B716"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2C7C1978" w14:textId="77777777">
        <w:trPr>
          <w:trHeight w:hRule="exact" w:val="330"/>
        </w:trPr>
        <w:tc>
          <w:tcPr>
            <w:tcW w:w="15" w:type="dxa"/>
            <w:vMerge w:val="restart"/>
            <w:shd w:val="clear" w:color="auto" w:fill="D7EAF9"/>
            <w:vAlign w:val="center"/>
          </w:tcPr>
          <w:p w14:paraId="00A1B9C4"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604162" w14:textId="77777777" w:rsidR="00BC0171" w:rsidRPr="001B3266" w:rsidRDefault="00193204" w:rsidP="001B3266">
            <w:pPr>
              <w:pStyle w:val="ParagraphStyle28"/>
              <w:spacing w:line="240" w:lineRule="exact"/>
              <w:rPr>
                <w:rStyle w:val="FakeCharacterStyle"/>
                <w:rFonts w:ascii="Source Sans 3" w:hAnsi="Source Sans 3"/>
                <w:color w:val="000000"/>
                <w:sz w:val="20"/>
              </w:rPr>
            </w:pPr>
            <w:hyperlink r:id="rId164" w:tooltip="DGUV Information 203-002: Elektrofachkräfte" w:history="1">
              <w:r w:rsidR="006E665C" w:rsidRPr="001B3266">
                <w:rPr>
                  <w:rStyle w:val="FakeCharacterStyle"/>
                  <w:rFonts w:ascii="Source Sans 3" w:hAnsi="Source Sans 3"/>
                  <w:color w:val="000000"/>
                  <w:sz w:val="20"/>
                  <w:u w:val="single"/>
                </w:rPr>
                <w:t>Behelfsgerüste</w:t>
              </w:r>
            </w:hyperlink>
            <w:r w:rsidR="006E665C" w:rsidRPr="001B3266">
              <w:rPr>
                <w:rStyle w:val="FakeCharacterStyle"/>
                <w:rFonts w:ascii="Source Sans 3" w:hAnsi="Source Sans 3"/>
                <w:color w:val="000000"/>
                <w:sz w:val="20"/>
              </w:rPr>
              <w:t xml:space="preserve"> (z. B. aus Stehleitern und Bohlen) sind nur für Arbeiten geringen Umfanges bis max. 2 m </w:t>
            </w:r>
            <w:proofErr w:type="spellStart"/>
            <w:r w:rsidR="006E665C" w:rsidRPr="001B3266">
              <w:rPr>
                <w:rStyle w:val="FakeCharacterStyle"/>
                <w:rFonts w:ascii="Source Sans 3" w:hAnsi="Source Sans 3"/>
                <w:color w:val="000000"/>
                <w:sz w:val="20"/>
              </w:rPr>
              <w:t>Belaghöhe</w:t>
            </w:r>
            <w:proofErr w:type="spellEnd"/>
            <w:r w:rsidR="006E665C" w:rsidRPr="001B3266">
              <w:rPr>
                <w:rStyle w:val="FakeCharacterStyle"/>
                <w:rFonts w:ascii="Source Sans 3" w:hAnsi="Source Sans 3"/>
                <w:color w:val="000000"/>
                <w:sz w:val="20"/>
              </w:rPr>
              <w:t xml:space="preserve"> und max. 2,5 m Stützweite zulässig.</w:t>
            </w:r>
          </w:p>
        </w:tc>
        <w:tc>
          <w:tcPr>
            <w:tcW w:w="60" w:type="dxa"/>
            <w:vMerge w:val="restart"/>
            <w:shd w:val="clear" w:color="auto" w:fill="D7EAF9"/>
            <w:vAlign w:val="center"/>
          </w:tcPr>
          <w:p w14:paraId="22B93AC0"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0F972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260D2D"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D47408"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7413F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72F12B8" w14:textId="7786E538"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13EDFFD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C08C85A" w14:textId="77777777">
        <w:tc>
          <w:tcPr>
            <w:tcW w:w="15" w:type="dxa"/>
            <w:vMerge/>
            <w:shd w:val="clear" w:color="auto" w:fill="D7EAF9"/>
            <w:vAlign w:val="center"/>
          </w:tcPr>
          <w:p w14:paraId="2FE9E5F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B26FDC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1E1BF9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7FBB9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4CE22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8DD36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F313D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E4C2220"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9C6005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037F45C" w14:textId="77777777">
        <w:trPr>
          <w:trHeight w:hRule="exact" w:val="330"/>
        </w:trPr>
        <w:tc>
          <w:tcPr>
            <w:tcW w:w="15" w:type="dxa"/>
            <w:vMerge w:val="restart"/>
            <w:shd w:val="clear" w:color="auto" w:fill="auto"/>
          </w:tcPr>
          <w:p w14:paraId="67FAF2FE"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2148F35C"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Standsichere Unterlage</w:t>
            </w:r>
          </w:p>
        </w:tc>
        <w:tc>
          <w:tcPr>
            <w:tcW w:w="60" w:type="dxa"/>
            <w:vMerge w:val="restart"/>
            <w:shd w:val="clear" w:color="auto" w:fill="auto"/>
          </w:tcPr>
          <w:p w14:paraId="06ACD848"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F1FD0D"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85ACB8"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3FF63F"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D69BD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4254F7C" w14:textId="0D147C39"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066733B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45BB82E" w14:textId="77777777">
        <w:tc>
          <w:tcPr>
            <w:tcW w:w="15" w:type="dxa"/>
            <w:vMerge/>
            <w:shd w:val="clear" w:color="auto" w:fill="auto"/>
          </w:tcPr>
          <w:p w14:paraId="3DA6311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2BB5CD4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89187D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153BE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A76C2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EDC5B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C7571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E63DDF3"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84684A6"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9C8D840" w14:textId="77777777">
        <w:trPr>
          <w:trHeight w:hRule="exact" w:val="15"/>
        </w:trPr>
        <w:tc>
          <w:tcPr>
            <w:tcW w:w="15" w:type="dxa"/>
            <w:vMerge w:val="restart"/>
            <w:shd w:val="clear" w:color="auto" w:fill="D7EAF9"/>
            <w:vAlign w:val="center"/>
          </w:tcPr>
          <w:p w14:paraId="7DB5C1C8"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40D80646"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3A758592"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91F938"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12C89E"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A6FEC2"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0883C8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5861B3A" w14:textId="65EE5951"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04CF24F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99B24C5" w14:textId="77777777">
        <w:trPr>
          <w:trHeight w:val="240"/>
        </w:trPr>
        <w:tc>
          <w:tcPr>
            <w:tcW w:w="15" w:type="dxa"/>
            <w:vMerge/>
            <w:shd w:val="clear" w:color="auto" w:fill="D7EAF9"/>
            <w:vAlign w:val="center"/>
          </w:tcPr>
          <w:p w14:paraId="491CC746"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70159D65"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Belag waagerecht</w:t>
            </w:r>
          </w:p>
        </w:tc>
        <w:tc>
          <w:tcPr>
            <w:tcW w:w="60" w:type="dxa"/>
            <w:vMerge/>
            <w:shd w:val="clear" w:color="auto" w:fill="D7EAF9"/>
            <w:vAlign w:val="center"/>
          </w:tcPr>
          <w:p w14:paraId="08442B2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38033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E0D1A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D746EF"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5C92E2A"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41FCFE77"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21BAE2CA" w14:textId="77777777" w:rsidR="00BC0171" w:rsidRPr="001B3266" w:rsidRDefault="00BC0171" w:rsidP="001B3266">
            <w:pPr>
              <w:spacing w:line="240" w:lineRule="exact"/>
              <w:rPr>
                <w:rStyle w:val="FakeCharacterStyle"/>
                <w:rFonts w:ascii="Source Sans 3" w:hAnsi="Source Sans 3"/>
              </w:rPr>
            </w:pPr>
          </w:p>
        </w:tc>
      </w:tr>
      <w:tr w:rsidR="00BC0171" w:rsidRPr="001B3266" w14:paraId="3081795A" w14:textId="77777777">
        <w:tc>
          <w:tcPr>
            <w:tcW w:w="15" w:type="dxa"/>
            <w:vMerge/>
            <w:shd w:val="clear" w:color="auto" w:fill="D7EAF9"/>
            <w:vAlign w:val="center"/>
          </w:tcPr>
          <w:p w14:paraId="6FDE54AF"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F63A37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C835A5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2E498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C6717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FBC46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A9E1D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84A6ADE"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9F2BE7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7571123" w14:textId="77777777">
        <w:trPr>
          <w:trHeight w:hRule="exact" w:val="330"/>
        </w:trPr>
        <w:tc>
          <w:tcPr>
            <w:tcW w:w="15" w:type="dxa"/>
            <w:vMerge w:val="restart"/>
            <w:shd w:val="clear" w:color="auto" w:fill="auto"/>
          </w:tcPr>
          <w:p w14:paraId="72194C48"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4F905726"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Mindestens 10 cm </w:t>
            </w:r>
            <w:proofErr w:type="spellStart"/>
            <w:r w:rsidRPr="001B3266">
              <w:rPr>
                <w:rStyle w:val="FakeCharacterStyle"/>
                <w:rFonts w:ascii="Source Sans 3" w:hAnsi="Source Sans 3"/>
                <w:color w:val="000000"/>
                <w:sz w:val="20"/>
              </w:rPr>
              <w:t>Belagüberstand</w:t>
            </w:r>
            <w:proofErr w:type="spellEnd"/>
            <w:r w:rsidRPr="001B3266">
              <w:rPr>
                <w:rStyle w:val="FakeCharacterStyle"/>
                <w:rFonts w:ascii="Source Sans 3" w:hAnsi="Source Sans 3"/>
                <w:color w:val="000000"/>
                <w:sz w:val="20"/>
              </w:rPr>
              <w:t xml:space="preserve"> über die äußere Auflage</w:t>
            </w:r>
          </w:p>
        </w:tc>
        <w:tc>
          <w:tcPr>
            <w:tcW w:w="60" w:type="dxa"/>
            <w:vMerge w:val="restart"/>
            <w:shd w:val="clear" w:color="auto" w:fill="auto"/>
          </w:tcPr>
          <w:p w14:paraId="6F6C2358"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94DF4E"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478263"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61DBA5"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340DF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F080848" w14:textId="03E564A0"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6232864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7F3E818" w14:textId="77777777">
        <w:tc>
          <w:tcPr>
            <w:tcW w:w="15" w:type="dxa"/>
            <w:vMerge/>
            <w:shd w:val="clear" w:color="auto" w:fill="auto"/>
          </w:tcPr>
          <w:p w14:paraId="72394B6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B0E602C"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18C42D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ECF73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D3D86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22042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706BF2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8E0640E"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36B56F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9D0D19E" w14:textId="77777777">
        <w:trPr>
          <w:trHeight w:hRule="exact" w:val="45"/>
        </w:trPr>
        <w:tc>
          <w:tcPr>
            <w:tcW w:w="9870" w:type="dxa"/>
            <w:gridSpan w:val="9"/>
            <w:shd w:val="clear" w:color="auto" w:fill="auto"/>
          </w:tcPr>
          <w:p w14:paraId="531BBA8F"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513AB984" wp14:editId="54EBEDF2">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6"/>
                          <a:stretch>
                            <a:fillRect/>
                          </a:stretch>
                        </pic:blipFill>
                        <pic:spPr>
                          <a:xfrm>
                            <a:off x="0" y="0"/>
                            <a:ext cx="6267450" cy="28575"/>
                          </a:xfrm>
                          <a:prstGeom prst="rect">
                            <a:avLst/>
                          </a:prstGeom>
                          <a:noFill/>
                        </pic:spPr>
                      </pic:pic>
                    </a:graphicData>
                  </a:graphic>
                </wp:inline>
              </w:drawing>
            </w:r>
          </w:p>
        </w:tc>
      </w:tr>
    </w:tbl>
    <w:p w14:paraId="0B069A2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473AAF64" w14:textId="77777777">
        <w:trPr>
          <w:trHeight w:hRule="exact" w:val="345"/>
        </w:trPr>
        <w:tc>
          <w:tcPr>
            <w:tcW w:w="15" w:type="dxa"/>
          </w:tcPr>
          <w:p w14:paraId="17549865"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23672672"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31677036"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449AC05C" w14:textId="77777777">
        <w:tc>
          <w:tcPr>
            <w:tcW w:w="9870" w:type="dxa"/>
            <w:shd w:val="clear" w:color="auto" w:fill="auto"/>
          </w:tcPr>
          <w:p w14:paraId="68489C2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DGUV Information 203-002: Elektrofachkräfte</w:t>
            </w:r>
          </w:p>
        </w:tc>
      </w:tr>
    </w:tbl>
    <w:p w14:paraId="7FD2547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071A7719" w14:textId="77777777">
        <w:trPr>
          <w:trHeight w:hRule="exact" w:val="300"/>
        </w:trPr>
        <w:tc>
          <w:tcPr>
            <w:tcW w:w="9870" w:type="dxa"/>
            <w:gridSpan w:val="6"/>
            <w:shd w:val="clear" w:color="auto" w:fill="auto"/>
          </w:tcPr>
          <w:p w14:paraId="43008C7D"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7B2BE1AA" w14:textId="77777777">
        <w:trPr>
          <w:trHeight w:hRule="exact" w:val="345"/>
        </w:trPr>
        <w:tc>
          <w:tcPr>
            <w:tcW w:w="1440" w:type="dxa"/>
            <w:gridSpan w:val="2"/>
            <w:shd w:val="clear" w:color="auto" w:fill="auto"/>
          </w:tcPr>
          <w:p w14:paraId="1D57ABD6"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4767FB98" w14:textId="77777777" w:rsidR="00BC0171" w:rsidRPr="001B3266" w:rsidRDefault="00BC0171" w:rsidP="001B3266">
            <w:pPr>
              <w:spacing w:line="240" w:lineRule="exact"/>
              <w:rPr>
                <w:rStyle w:val="FakeCharacterStyle"/>
                <w:rFonts w:ascii="Source Sans 3" w:hAnsi="Source Sans 3"/>
              </w:rPr>
            </w:pPr>
          </w:p>
        </w:tc>
      </w:tr>
      <w:tr w:rsidR="00BC0171" w:rsidRPr="001B3266" w14:paraId="24AA3009" w14:textId="77777777">
        <w:trPr>
          <w:trHeight w:hRule="exact" w:val="270"/>
        </w:trPr>
        <w:tc>
          <w:tcPr>
            <w:tcW w:w="9870" w:type="dxa"/>
            <w:gridSpan w:val="6"/>
            <w:shd w:val="clear" w:color="auto" w:fill="auto"/>
          </w:tcPr>
          <w:p w14:paraId="5D7D22B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203-002: Elektrofachkräfte</w:t>
            </w:r>
          </w:p>
        </w:tc>
      </w:tr>
      <w:tr w:rsidR="00BC0171" w:rsidRPr="001B3266" w14:paraId="451B518C" w14:textId="77777777">
        <w:trPr>
          <w:trHeight w:hRule="exact" w:val="570"/>
        </w:trPr>
        <w:tc>
          <w:tcPr>
            <w:tcW w:w="9870" w:type="dxa"/>
            <w:gridSpan w:val="6"/>
            <w:shd w:val="clear" w:color="auto" w:fill="auto"/>
          </w:tcPr>
          <w:p w14:paraId="3001836A"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4E81783B" w14:textId="77777777">
        <w:trPr>
          <w:trHeight w:hRule="exact" w:val="270"/>
        </w:trPr>
        <w:tc>
          <w:tcPr>
            <w:tcW w:w="15" w:type="dxa"/>
          </w:tcPr>
          <w:p w14:paraId="4414521C"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5A9EC560"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1806DF7A"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5AB7F88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5EC534A5" w14:textId="77777777" w:rsidR="00BC0171" w:rsidRPr="001B3266" w:rsidRDefault="00BC0171" w:rsidP="001B3266">
            <w:pPr>
              <w:spacing w:line="240" w:lineRule="exact"/>
              <w:rPr>
                <w:rStyle w:val="FakeCharacterStyle"/>
                <w:rFonts w:ascii="Source Sans 3" w:hAnsi="Source Sans 3"/>
              </w:rPr>
            </w:pPr>
          </w:p>
        </w:tc>
      </w:tr>
      <w:tr w:rsidR="00BC0171" w:rsidRPr="001B3266" w14:paraId="31EAB3B9" w14:textId="77777777">
        <w:trPr>
          <w:trHeight w:hRule="exact" w:val="1260"/>
        </w:trPr>
        <w:tc>
          <w:tcPr>
            <w:tcW w:w="15" w:type="dxa"/>
          </w:tcPr>
          <w:p w14:paraId="57EE448D"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6AC8BC3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13FD9D59"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4DFFE212" w14:textId="77777777">
        <w:trPr>
          <w:trHeight w:hRule="exact" w:val="270"/>
        </w:trPr>
        <w:tc>
          <w:tcPr>
            <w:tcW w:w="15" w:type="dxa"/>
          </w:tcPr>
          <w:p w14:paraId="038A0A58"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61BB8F7C"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737C66C1"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067EEAB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2FF2955B" w14:textId="77777777">
        <w:trPr>
          <w:trHeight w:hRule="exact" w:val="1125"/>
        </w:trPr>
        <w:tc>
          <w:tcPr>
            <w:tcW w:w="15" w:type="dxa"/>
          </w:tcPr>
          <w:p w14:paraId="6C90BA15"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073FA6E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085888B2" w14:textId="77777777" w:rsidR="00BC0171" w:rsidRPr="001B3266" w:rsidRDefault="00BC0171" w:rsidP="001B3266">
      <w:pPr>
        <w:spacing w:line="240" w:lineRule="exact"/>
        <w:rPr>
          <w:rFonts w:ascii="Source Sans 3" w:hAnsi="Source Sans 3"/>
        </w:rPr>
        <w:sectPr w:rsidR="00BC0171" w:rsidRPr="001B3266">
          <w:headerReference w:type="default" r:id="rId165"/>
          <w:footerReference w:type="default" r:id="rId1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34BE4567" w14:textId="77777777">
        <w:trPr>
          <w:trHeight w:hRule="exact" w:val="360"/>
        </w:trPr>
        <w:tc>
          <w:tcPr>
            <w:tcW w:w="9870" w:type="dxa"/>
            <w:gridSpan w:val="3"/>
            <w:shd w:val="clear" w:color="auto" w:fill="auto"/>
          </w:tcPr>
          <w:p w14:paraId="4780D6D3"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0426AC0D" w14:textId="77777777">
        <w:trPr>
          <w:trHeight w:hRule="exact" w:val="360"/>
        </w:trPr>
        <w:tc>
          <w:tcPr>
            <w:tcW w:w="9870" w:type="dxa"/>
            <w:gridSpan w:val="3"/>
            <w:shd w:val="clear" w:color="auto" w:fill="auto"/>
          </w:tcPr>
          <w:p w14:paraId="027957B7"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Fahrbare Arbeitsbühnen nach DIN 4422, Teil 1</w:t>
            </w:r>
          </w:p>
        </w:tc>
      </w:tr>
      <w:tr w:rsidR="00BC0171" w:rsidRPr="001B3266" w14:paraId="340D0E52" w14:textId="77777777">
        <w:trPr>
          <w:trHeight w:hRule="exact" w:val="345"/>
        </w:trPr>
        <w:tc>
          <w:tcPr>
            <w:tcW w:w="2700" w:type="dxa"/>
            <w:shd w:val="clear" w:color="auto" w:fill="auto"/>
          </w:tcPr>
          <w:p w14:paraId="5AA3146A"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3D52FEFD" w14:textId="77777777" w:rsidR="00BC0171" w:rsidRPr="001B3266" w:rsidRDefault="00BC0171" w:rsidP="001B3266">
            <w:pPr>
              <w:spacing w:line="240" w:lineRule="exact"/>
              <w:rPr>
                <w:rStyle w:val="FakeCharacterStyle"/>
                <w:rFonts w:ascii="Source Sans 3" w:hAnsi="Source Sans 3"/>
              </w:rPr>
            </w:pPr>
          </w:p>
        </w:tc>
      </w:tr>
      <w:tr w:rsidR="00BC0171" w:rsidRPr="001B3266" w14:paraId="5C7B88DE" w14:textId="77777777">
        <w:tc>
          <w:tcPr>
            <w:tcW w:w="9855" w:type="dxa"/>
            <w:gridSpan w:val="2"/>
            <w:shd w:val="clear" w:color="auto" w:fill="auto"/>
          </w:tcPr>
          <w:p w14:paraId="73EB3488"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Ab- und Umsturzgefahr durch unzureichenden Aufbau</w:t>
            </w:r>
          </w:p>
        </w:tc>
        <w:tc>
          <w:tcPr>
            <w:tcW w:w="15" w:type="dxa"/>
          </w:tcPr>
          <w:p w14:paraId="214B2FF5" w14:textId="77777777" w:rsidR="00BC0171" w:rsidRPr="001B3266" w:rsidRDefault="00BC0171" w:rsidP="001B3266">
            <w:pPr>
              <w:spacing w:line="240" w:lineRule="exact"/>
              <w:rPr>
                <w:rStyle w:val="FakeCharacterStyle"/>
                <w:rFonts w:ascii="Source Sans 3" w:hAnsi="Source Sans 3"/>
              </w:rPr>
            </w:pPr>
          </w:p>
        </w:tc>
      </w:tr>
      <w:tr w:rsidR="00BC0171" w:rsidRPr="001B3266" w14:paraId="1E01C0D5" w14:textId="77777777">
        <w:trPr>
          <w:trHeight w:hRule="exact" w:val="240"/>
        </w:trPr>
        <w:tc>
          <w:tcPr>
            <w:tcW w:w="9870" w:type="dxa"/>
            <w:gridSpan w:val="3"/>
            <w:shd w:val="clear" w:color="auto" w:fill="auto"/>
          </w:tcPr>
          <w:p w14:paraId="0A3E95B4" w14:textId="77777777" w:rsidR="00BC0171" w:rsidRPr="001B3266" w:rsidRDefault="00BC0171" w:rsidP="001B3266">
            <w:pPr>
              <w:pStyle w:val="ParagraphStyle23"/>
              <w:spacing w:line="240" w:lineRule="exact"/>
              <w:rPr>
                <w:rStyle w:val="FakeCharacterStyle"/>
                <w:rFonts w:ascii="Source Sans 3" w:hAnsi="Source Sans 3"/>
              </w:rPr>
            </w:pPr>
          </w:p>
        </w:tc>
      </w:tr>
    </w:tbl>
    <w:p w14:paraId="444F65D3"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56F609F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5021D34"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D272DA8"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30F50BC"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D9919D0"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57FE80D"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2B5423DA" w14:textId="77777777">
        <w:trPr>
          <w:trHeight w:hRule="exact" w:val="330"/>
        </w:trPr>
        <w:tc>
          <w:tcPr>
            <w:tcW w:w="15" w:type="dxa"/>
            <w:vMerge w:val="restart"/>
            <w:shd w:val="clear" w:color="auto" w:fill="D7EAF9"/>
            <w:vAlign w:val="center"/>
          </w:tcPr>
          <w:p w14:paraId="37EA5C38"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E0AF5B"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Der Aufbau der fahrbaren Arbeitsbühne erfolgt nach der Aufbauanleitung des Herstellers.</w:t>
            </w:r>
            <w:r w:rsidRPr="001B3266">
              <w:rPr>
                <w:rStyle w:val="FakeCharacterStyle"/>
                <w:rFonts w:ascii="Source Sans 3" w:hAnsi="Source Sans 3"/>
                <w:color w:val="000000"/>
                <w:sz w:val="20"/>
              </w:rPr>
              <w:br/>
              <w:t>Die Aufbau- und Verwendungsanleitung wird für den Aufbau mitgeführt.</w:t>
            </w:r>
          </w:p>
        </w:tc>
        <w:tc>
          <w:tcPr>
            <w:tcW w:w="60" w:type="dxa"/>
            <w:vMerge w:val="restart"/>
            <w:shd w:val="clear" w:color="auto" w:fill="D7EAF9"/>
            <w:vAlign w:val="center"/>
          </w:tcPr>
          <w:p w14:paraId="2AB3F5D3"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EA693B"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D3E482"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F23488"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D60F0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B0CA17E" w14:textId="12520CB1"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E9C401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20938AF" w14:textId="77777777">
        <w:tc>
          <w:tcPr>
            <w:tcW w:w="15" w:type="dxa"/>
            <w:vMerge/>
            <w:shd w:val="clear" w:color="auto" w:fill="D7EAF9"/>
            <w:vAlign w:val="center"/>
          </w:tcPr>
          <w:p w14:paraId="55F0261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8F1BCD5"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CE622F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D8A45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26720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F071A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43B1C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90746E1"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736F2B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776DD2C" w14:textId="77777777">
        <w:trPr>
          <w:trHeight w:hRule="exact" w:val="15"/>
        </w:trPr>
        <w:tc>
          <w:tcPr>
            <w:tcW w:w="15" w:type="dxa"/>
            <w:vMerge w:val="restart"/>
            <w:shd w:val="clear" w:color="auto" w:fill="auto"/>
          </w:tcPr>
          <w:p w14:paraId="56D056E2"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11A1F69E"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0D7ECF10"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DA4D1D"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CD2322"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C9A1C6"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74FFB4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2679E2C" w14:textId="70BDAF79"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7C2BCD7B"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89E2811" w14:textId="77777777">
        <w:trPr>
          <w:trHeight w:val="240"/>
        </w:trPr>
        <w:tc>
          <w:tcPr>
            <w:tcW w:w="15" w:type="dxa"/>
            <w:vMerge/>
            <w:shd w:val="clear" w:color="auto" w:fill="auto"/>
          </w:tcPr>
          <w:p w14:paraId="660FB3A1"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036B0EBE"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Fahrbare Gerüste werden normgerecht aufgebaut.</w:t>
            </w:r>
          </w:p>
        </w:tc>
        <w:tc>
          <w:tcPr>
            <w:tcW w:w="60" w:type="dxa"/>
            <w:vMerge/>
            <w:shd w:val="clear" w:color="auto" w:fill="auto"/>
          </w:tcPr>
          <w:p w14:paraId="3D214E0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BBA64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E5F68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2FC753"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6FEA805"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2280C519"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41161E88" w14:textId="77777777" w:rsidR="00BC0171" w:rsidRPr="001B3266" w:rsidRDefault="00BC0171" w:rsidP="001B3266">
            <w:pPr>
              <w:spacing w:line="240" w:lineRule="exact"/>
              <w:rPr>
                <w:rStyle w:val="FakeCharacterStyle"/>
                <w:rFonts w:ascii="Source Sans 3" w:hAnsi="Source Sans 3"/>
              </w:rPr>
            </w:pPr>
          </w:p>
        </w:tc>
      </w:tr>
      <w:tr w:rsidR="00BC0171" w:rsidRPr="001B3266" w14:paraId="34B65E3C" w14:textId="77777777">
        <w:tc>
          <w:tcPr>
            <w:tcW w:w="15" w:type="dxa"/>
            <w:vMerge/>
            <w:shd w:val="clear" w:color="auto" w:fill="auto"/>
          </w:tcPr>
          <w:p w14:paraId="3673D3C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490CE6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24A9C4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5A5AB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56C8D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62C574"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3DD09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E7784A6"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A28A7B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B30A34F" w14:textId="77777777">
        <w:trPr>
          <w:trHeight w:hRule="exact" w:val="330"/>
        </w:trPr>
        <w:tc>
          <w:tcPr>
            <w:tcW w:w="15" w:type="dxa"/>
            <w:vMerge w:val="restart"/>
            <w:shd w:val="clear" w:color="auto" w:fill="D7EAF9"/>
            <w:vAlign w:val="center"/>
          </w:tcPr>
          <w:p w14:paraId="534A0654"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E198E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DGUV Information 201-011 "</w:t>
            </w:r>
          </w:p>
          <w:p w14:paraId="3EB3042C" w14:textId="77777777" w:rsidR="00BC0171" w:rsidRPr="001B3266" w:rsidRDefault="00193204" w:rsidP="001B3266">
            <w:pPr>
              <w:pStyle w:val="ParagraphStyle28"/>
              <w:spacing w:line="240" w:lineRule="exact"/>
              <w:rPr>
                <w:rStyle w:val="FakeCharacterStyle"/>
                <w:rFonts w:ascii="Source Sans 3" w:hAnsi="Source Sans 3"/>
                <w:color w:val="000000"/>
                <w:sz w:val="20"/>
              </w:rPr>
            </w:pPr>
            <w:hyperlink r:id="rId167" w:tooltip="DGUV Information 201-011: Verwendung von Arbeits-,Schutz- und Montagegerüsten" w:history="1">
              <w:r w:rsidR="006E665C" w:rsidRPr="001B3266">
                <w:rPr>
                  <w:rStyle w:val="FakeCharacterStyle"/>
                  <w:rFonts w:ascii="Source Sans 3" w:hAnsi="Source Sans 3"/>
                  <w:color w:val="000000"/>
                  <w:sz w:val="20"/>
                  <w:u w:val="single"/>
                </w:rPr>
                <w:t>Handlungsanleitung für den Umgang mit Schutzgerüsten</w:t>
              </w:r>
            </w:hyperlink>
            <w:r w:rsidR="006E665C" w:rsidRPr="001B3266">
              <w:rPr>
                <w:rStyle w:val="FakeCharacterStyle"/>
                <w:rFonts w:ascii="Source Sans 3" w:hAnsi="Source Sans 3"/>
                <w:color w:val="000000"/>
                <w:sz w:val="20"/>
              </w:rPr>
              <w:t>" ist beachtet.</w:t>
            </w:r>
          </w:p>
        </w:tc>
        <w:tc>
          <w:tcPr>
            <w:tcW w:w="60" w:type="dxa"/>
            <w:vMerge w:val="restart"/>
            <w:shd w:val="clear" w:color="auto" w:fill="D7EAF9"/>
            <w:vAlign w:val="center"/>
          </w:tcPr>
          <w:p w14:paraId="74B3DF4D"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8A8C9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3FCA21"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3A2EF3"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280DB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5A440B0" w14:textId="3801B89B"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795273C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45527AE" w14:textId="77777777">
        <w:tc>
          <w:tcPr>
            <w:tcW w:w="15" w:type="dxa"/>
            <w:vMerge/>
            <w:shd w:val="clear" w:color="auto" w:fill="D7EAF9"/>
            <w:vAlign w:val="center"/>
          </w:tcPr>
          <w:p w14:paraId="43F5FE0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F1EC415"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A55314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50F80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478F4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4FE71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60360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00606AF"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23B346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B519091" w14:textId="77777777">
        <w:trPr>
          <w:trHeight w:hRule="exact" w:val="330"/>
        </w:trPr>
        <w:tc>
          <w:tcPr>
            <w:tcW w:w="15" w:type="dxa"/>
            <w:vMerge w:val="restart"/>
            <w:shd w:val="clear" w:color="auto" w:fill="auto"/>
          </w:tcPr>
          <w:p w14:paraId="61E03220"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70EFCF63"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Das Objekt "</w:t>
            </w:r>
            <w:hyperlink r:id="rId168" w:tooltip="Unterweisungen der Beschäftigten" w:history="1">
              <w:r w:rsidRPr="001B3266">
                <w:rPr>
                  <w:rStyle w:val="FakeCharacterStyle"/>
                  <w:rFonts w:ascii="Source Sans 3" w:hAnsi="Source Sans 3"/>
                  <w:color w:val="000000"/>
                  <w:sz w:val="20"/>
                  <w:u w:val="single"/>
                </w:rPr>
                <w:t>Unterweisungen der Beschäftigten</w:t>
              </w:r>
            </w:hyperlink>
            <w:r w:rsidRPr="001B3266">
              <w:rPr>
                <w:rStyle w:val="FakeCharacterStyle"/>
                <w:rFonts w:ascii="Source Sans 3" w:hAnsi="Source Sans 3"/>
                <w:color w:val="000000"/>
                <w:sz w:val="20"/>
              </w:rPr>
              <w:t>" ist beachtet.</w:t>
            </w:r>
          </w:p>
        </w:tc>
        <w:tc>
          <w:tcPr>
            <w:tcW w:w="60" w:type="dxa"/>
            <w:vMerge w:val="restart"/>
            <w:shd w:val="clear" w:color="auto" w:fill="auto"/>
          </w:tcPr>
          <w:p w14:paraId="3AF3FA08"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CBE27E"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BCD097"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9B2260"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82778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430F1F4" w14:textId="3513F1B1"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54BEEB3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38FF119" w14:textId="77777777">
        <w:tc>
          <w:tcPr>
            <w:tcW w:w="15" w:type="dxa"/>
            <w:vMerge/>
            <w:shd w:val="clear" w:color="auto" w:fill="auto"/>
          </w:tcPr>
          <w:p w14:paraId="4323D56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0BDC7C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BA4DE9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FC893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2909E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6EA81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33F9F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B0835C5"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5038848"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BCABBFB" w14:textId="77777777">
        <w:trPr>
          <w:trHeight w:hRule="exact" w:val="330"/>
        </w:trPr>
        <w:tc>
          <w:tcPr>
            <w:tcW w:w="15" w:type="dxa"/>
            <w:vMerge w:val="restart"/>
            <w:shd w:val="clear" w:color="auto" w:fill="D7EAF9"/>
            <w:vAlign w:val="center"/>
          </w:tcPr>
          <w:p w14:paraId="142115BD"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4BBC57"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Eine Betriebsanweisung für den </w:t>
            </w:r>
            <w:hyperlink r:id="rId169" w:tooltip="Umgang mit Gerüsten und fahrbaren Arbeitsbühnen" w:history="1">
              <w:r w:rsidRPr="001B3266">
                <w:rPr>
                  <w:rStyle w:val="FakeCharacterStyle"/>
                  <w:rFonts w:ascii="Source Sans 3" w:hAnsi="Source Sans 3"/>
                  <w:color w:val="000000"/>
                  <w:sz w:val="20"/>
                  <w:u w:val="single"/>
                </w:rPr>
                <w:t>Umgang mit Gerüsten und fahrbaren Arbeitsbühnen</w:t>
              </w:r>
            </w:hyperlink>
            <w:r w:rsidRPr="001B3266">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788536C9"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93AD6A"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7080A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04ECB2"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F95AE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8223674" w14:textId="592BF5E8"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38FB97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E18AF9B" w14:textId="77777777">
        <w:tc>
          <w:tcPr>
            <w:tcW w:w="15" w:type="dxa"/>
            <w:vMerge/>
            <w:shd w:val="clear" w:color="auto" w:fill="D7EAF9"/>
            <w:vAlign w:val="center"/>
          </w:tcPr>
          <w:p w14:paraId="2B9A7D6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0C99D9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1AF035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2012E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80CEE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8F32B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9A51E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245E611"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E97BC1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C24E0B6" w14:textId="77777777">
        <w:trPr>
          <w:trHeight w:hRule="exact" w:val="45"/>
        </w:trPr>
        <w:tc>
          <w:tcPr>
            <w:tcW w:w="9870" w:type="dxa"/>
            <w:gridSpan w:val="9"/>
            <w:shd w:val="clear" w:color="auto" w:fill="auto"/>
          </w:tcPr>
          <w:p w14:paraId="04159C96"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7A143374" wp14:editId="7406E179">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6"/>
                          <a:stretch>
                            <a:fillRect/>
                          </a:stretch>
                        </pic:blipFill>
                        <pic:spPr>
                          <a:xfrm>
                            <a:off x="0" y="0"/>
                            <a:ext cx="6267450" cy="28575"/>
                          </a:xfrm>
                          <a:prstGeom prst="rect">
                            <a:avLst/>
                          </a:prstGeom>
                          <a:noFill/>
                        </pic:spPr>
                      </pic:pic>
                    </a:graphicData>
                  </a:graphic>
                </wp:inline>
              </w:drawing>
            </w:r>
          </w:p>
        </w:tc>
      </w:tr>
    </w:tbl>
    <w:p w14:paraId="3DCD8520"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6DA8C160" w14:textId="77777777">
        <w:trPr>
          <w:trHeight w:hRule="exact" w:val="345"/>
        </w:trPr>
        <w:tc>
          <w:tcPr>
            <w:tcW w:w="15" w:type="dxa"/>
          </w:tcPr>
          <w:p w14:paraId="107902C1"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0D6B6FB2"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7E0F652D"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0FBC61E8" w14:textId="77777777">
        <w:tc>
          <w:tcPr>
            <w:tcW w:w="9870" w:type="dxa"/>
            <w:shd w:val="clear" w:color="auto" w:fill="auto"/>
          </w:tcPr>
          <w:p w14:paraId="2FA95F5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DGUV Information 201-011: Verwendung von Arbeits-,</w:t>
            </w:r>
            <w:r w:rsidRPr="001B3266">
              <w:rPr>
                <w:rStyle w:val="CharacterStyle28"/>
                <w:rFonts w:ascii="Source Sans 3" w:hAnsi="Source Sans 3"/>
              </w:rPr>
              <w:br/>
              <w:t>Schutz- und Montagegerüsten</w:t>
            </w:r>
            <w:r w:rsidRPr="001B3266">
              <w:rPr>
                <w:rStyle w:val="CharacterStyle28"/>
                <w:rFonts w:ascii="Source Sans 3" w:hAnsi="Source Sans 3"/>
              </w:rPr>
              <w:br/>
              <w:t>2. Gefährdungsbeurteilungsobjekt aus dem BG-Katalog: Unterweisungen der Beschäftigten</w:t>
            </w:r>
            <w:r w:rsidRPr="001B3266">
              <w:rPr>
                <w:rStyle w:val="CharacterStyle28"/>
                <w:rFonts w:ascii="Source Sans 3" w:hAnsi="Source Sans 3"/>
              </w:rPr>
              <w:br/>
              <w:t>3. Lokale Datei: betriebsanweisungen\maschinen\b_fahrbare_arbeitsbuehne.doc</w:t>
            </w:r>
          </w:p>
        </w:tc>
      </w:tr>
    </w:tbl>
    <w:p w14:paraId="4904C311"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1140B450" w14:textId="77777777">
        <w:trPr>
          <w:trHeight w:hRule="exact" w:val="300"/>
        </w:trPr>
        <w:tc>
          <w:tcPr>
            <w:tcW w:w="9870" w:type="dxa"/>
            <w:gridSpan w:val="6"/>
            <w:shd w:val="clear" w:color="auto" w:fill="auto"/>
          </w:tcPr>
          <w:p w14:paraId="56BC4F72"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0D9DAFE4" w14:textId="77777777">
        <w:trPr>
          <w:trHeight w:hRule="exact" w:val="345"/>
        </w:trPr>
        <w:tc>
          <w:tcPr>
            <w:tcW w:w="1440" w:type="dxa"/>
            <w:gridSpan w:val="2"/>
            <w:shd w:val="clear" w:color="auto" w:fill="auto"/>
          </w:tcPr>
          <w:p w14:paraId="7A522A1D"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3D269E8F" w14:textId="77777777" w:rsidR="00BC0171" w:rsidRPr="001B3266" w:rsidRDefault="00BC0171" w:rsidP="001B3266">
            <w:pPr>
              <w:spacing w:line="240" w:lineRule="exact"/>
              <w:rPr>
                <w:rStyle w:val="FakeCharacterStyle"/>
                <w:rFonts w:ascii="Source Sans 3" w:hAnsi="Source Sans 3"/>
              </w:rPr>
            </w:pPr>
          </w:p>
        </w:tc>
      </w:tr>
      <w:tr w:rsidR="00BC0171" w:rsidRPr="001B3266" w14:paraId="1B59B76B" w14:textId="77777777">
        <w:trPr>
          <w:trHeight w:hRule="exact" w:val="525"/>
        </w:trPr>
        <w:tc>
          <w:tcPr>
            <w:tcW w:w="9870" w:type="dxa"/>
            <w:gridSpan w:val="6"/>
            <w:shd w:val="clear" w:color="auto" w:fill="auto"/>
          </w:tcPr>
          <w:p w14:paraId="75716C6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201-011: Verwendung von Arbeits-,</w:t>
            </w:r>
            <w:r w:rsidRPr="001B3266">
              <w:rPr>
                <w:rStyle w:val="CharacterStyle28"/>
                <w:rFonts w:ascii="Source Sans 3" w:hAnsi="Source Sans 3"/>
              </w:rPr>
              <w:br/>
              <w:t>Schutz- und Montagegerüsten</w:t>
            </w:r>
          </w:p>
        </w:tc>
      </w:tr>
      <w:tr w:rsidR="00BC0171" w:rsidRPr="001B3266" w14:paraId="76D5E4D0" w14:textId="77777777">
        <w:trPr>
          <w:trHeight w:hRule="exact" w:val="270"/>
        </w:trPr>
        <w:tc>
          <w:tcPr>
            <w:tcW w:w="9870" w:type="dxa"/>
            <w:gridSpan w:val="6"/>
            <w:shd w:val="clear" w:color="auto" w:fill="auto"/>
          </w:tcPr>
          <w:p w14:paraId="5BDE364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38: Bauarbeiten, § 7 Arbeitsplätze</w:t>
            </w:r>
          </w:p>
        </w:tc>
      </w:tr>
      <w:tr w:rsidR="00BC0171" w:rsidRPr="001B3266" w14:paraId="58F07593" w14:textId="77777777">
        <w:trPr>
          <w:trHeight w:hRule="exact" w:val="525"/>
        </w:trPr>
        <w:tc>
          <w:tcPr>
            <w:tcW w:w="9870" w:type="dxa"/>
            <w:gridSpan w:val="6"/>
            <w:shd w:val="clear" w:color="auto" w:fill="auto"/>
          </w:tcPr>
          <w:p w14:paraId="06B7EC4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Betriebssicherheitsverordnung (BetrSichV), Anhang 2: (zu den §§ 15 und 16) Prüfvorschriften für überwachungsbedürftige Anlagen</w:t>
            </w:r>
          </w:p>
        </w:tc>
      </w:tr>
      <w:tr w:rsidR="00BC0171" w:rsidRPr="001B3266" w14:paraId="4AE74F99" w14:textId="77777777">
        <w:trPr>
          <w:trHeight w:hRule="exact" w:val="570"/>
        </w:trPr>
        <w:tc>
          <w:tcPr>
            <w:tcW w:w="9870" w:type="dxa"/>
            <w:gridSpan w:val="6"/>
            <w:shd w:val="clear" w:color="auto" w:fill="auto"/>
          </w:tcPr>
          <w:p w14:paraId="1BDB6611"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575FD192" w14:textId="77777777">
        <w:trPr>
          <w:trHeight w:hRule="exact" w:val="270"/>
        </w:trPr>
        <w:tc>
          <w:tcPr>
            <w:tcW w:w="15" w:type="dxa"/>
          </w:tcPr>
          <w:p w14:paraId="26E58DFB"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4F849127"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2BC15D23"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341EC4A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1B6A482E" w14:textId="77777777" w:rsidR="00BC0171" w:rsidRPr="001B3266" w:rsidRDefault="00BC0171" w:rsidP="001B3266">
            <w:pPr>
              <w:spacing w:line="240" w:lineRule="exact"/>
              <w:rPr>
                <w:rStyle w:val="FakeCharacterStyle"/>
                <w:rFonts w:ascii="Source Sans 3" w:hAnsi="Source Sans 3"/>
              </w:rPr>
            </w:pPr>
          </w:p>
        </w:tc>
      </w:tr>
      <w:tr w:rsidR="00BC0171" w:rsidRPr="001B3266" w14:paraId="7DEA2B93" w14:textId="77777777">
        <w:trPr>
          <w:trHeight w:hRule="exact" w:val="1260"/>
        </w:trPr>
        <w:tc>
          <w:tcPr>
            <w:tcW w:w="15" w:type="dxa"/>
          </w:tcPr>
          <w:p w14:paraId="11F7A51C"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6485D93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1B96B37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2A6AA58F" w14:textId="77777777">
        <w:trPr>
          <w:trHeight w:hRule="exact" w:val="270"/>
        </w:trPr>
        <w:tc>
          <w:tcPr>
            <w:tcW w:w="15" w:type="dxa"/>
          </w:tcPr>
          <w:p w14:paraId="7F70C3CF"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2414D0A4"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4D94E18B"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639D73A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4F85EBDE" w14:textId="77777777">
        <w:trPr>
          <w:trHeight w:hRule="exact" w:val="1110"/>
        </w:trPr>
        <w:tc>
          <w:tcPr>
            <w:tcW w:w="15" w:type="dxa"/>
          </w:tcPr>
          <w:p w14:paraId="585E3B42"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32144AC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5FB67E3C" w14:textId="77777777" w:rsidR="00BC0171" w:rsidRPr="001B3266" w:rsidRDefault="00BC0171" w:rsidP="001B3266">
      <w:pPr>
        <w:spacing w:line="240" w:lineRule="exact"/>
        <w:rPr>
          <w:rFonts w:ascii="Source Sans 3" w:hAnsi="Source Sans 3"/>
        </w:rPr>
        <w:sectPr w:rsidR="00BC0171" w:rsidRPr="001B3266">
          <w:headerReference w:type="default" r:id="rId170"/>
          <w:footerReference w:type="default" r:id="rId1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16C57FEE" w14:textId="77777777">
        <w:trPr>
          <w:trHeight w:hRule="exact" w:val="360"/>
        </w:trPr>
        <w:tc>
          <w:tcPr>
            <w:tcW w:w="9870" w:type="dxa"/>
            <w:gridSpan w:val="3"/>
            <w:shd w:val="clear" w:color="auto" w:fill="auto"/>
          </w:tcPr>
          <w:p w14:paraId="7715B4C9"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19395650" w14:textId="77777777">
        <w:trPr>
          <w:trHeight w:hRule="exact" w:val="360"/>
        </w:trPr>
        <w:tc>
          <w:tcPr>
            <w:tcW w:w="9870" w:type="dxa"/>
            <w:gridSpan w:val="3"/>
            <w:shd w:val="clear" w:color="auto" w:fill="auto"/>
          </w:tcPr>
          <w:p w14:paraId="31C97925"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Flurförderzeuge, kraftbetrieben (Gabelstapler)</w:t>
            </w:r>
          </w:p>
        </w:tc>
      </w:tr>
      <w:tr w:rsidR="00BC0171" w:rsidRPr="001B3266" w14:paraId="3D5FA443" w14:textId="77777777">
        <w:trPr>
          <w:trHeight w:hRule="exact" w:val="345"/>
        </w:trPr>
        <w:tc>
          <w:tcPr>
            <w:tcW w:w="2700" w:type="dxa"/>
            <w:shd w:val="clear" w:color="auto" w:fill="auto"/>
          </w:tcPr>
          <w:p w14:paraId="47B0F4AF"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6AA7AB33" w14:textId="77777777" w:rsidR="00BC0171" w:rsidRPr="001B3266" w:rsidRDefault="00BC0171" w:rsidP="001B3266">
            <w:pPr>
              <w:spacing w:line="240" w:lineRule="exact"/>
              <w:rPr>
                <w:rStyle w:val="FakeCharacterStyle"/>
                <w:rFonts w:ascii="Source Sans 3" w:hAnsi="Source Sans 3"/>
              </w:rPr>
            </w:pPr>
          </w:p>
        </w:tc>
      </w:tr>
      <w:tr w:rsidR="00BC0171" w:rsidRPr="001B3266" w14:paraId="07E39118" w14:textId="77777777">
        <w:tc>
          <w:tcPr>
            <w:tcW w:w="9855" w:type="dxa"/>
            <w:gridSpan w:val="2"/>
            <w:shd w:val="clear" w:color="auto" w:fill="auto"/>
          </w:tcPr>
          <w:p w14:paraId="192D64ED"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Verletzungen durch schadhafte Flurförderzeuge und unsachgemäße Benutzung, Absturz, Umkippen, Anfahren und Überfahren von Personen</w:t>
            </w:r>
            <w:r w:rsidRPr="001B3266">
              <w:rPr>
                <w:rStyle w:val="FakeCharacterStyle"/>
                <w:rFonts w:ascii="Source Sans 3" w:hAnsi="Source Sans 3"/>
                <w:b/>
                <w:color w:val="000000"/>
                <w:sz w:val="20"/>
              </w:rPr>
              <w:br/>
              <w:t>Gesundheitsgefahren durch Dieselmotoremissionen</w:t>
            </w:r>
          </w:p>
        </w:tc>
        <w:tc>
          <w:tcPr>
            <w:tcW w:w="15" w:type="dxa"/>
          </w:tcPr>
          <w:p w14:paraId="7D858F9E" w14:textId="77777777" w:rsidR="00BC0171" w:rsidRPr="001B3266" w:rsidRDefault="00BC0171" w:rsidP="001B3266">
            <w:pPr>
              <w:spacing w:line="240" w:lineRule="exact"/>
              <w:rPr>
                <w:rStyle w:val="FakeCharacterStyle"/>
                <w:rFonts w:ascii="Source Sans 3" w:hAnsi="Source Sans 3"/>
              </w:rPr>
            </w:pPr>
          </w:p>
        </w:tc>
      </w:tr>
      <w:tr w:rsidR="00BC0171" w:rsidRPr="001B3266" w14:paraId="3F15B86C" w14:textId="77777777">
        <w:trPr>
          <w:trHeight w:hRule="exact" w:val="240"/>
        </w:trPr>
        <w:tc>
          <w:tcPr>
            <w:tcW w:w="9870" w:type="dxa"/>
            <w:gridSpan w:val="3"/>
            <w:shd w:val="clear" w:color="auto" w:fill="auto"/>
          </w:tcPr>
          <w:p w14:paraId="40420063" w14:textId="77777777" w:rsidR="00BC0171" w:rsidRPr="001B3266" w:rsidRDefault="00BC0171" w:rsidP="001B3266">
            <w:pPr>
              <w:pStyle w:val="ParagraphStyle23"/>
              <w:spacing w:line="240" w:lineRule="exact"/>
              <w:rPr>
                <w:rStyle w:val="FakeCharacterStyle"/>
                <w:rFonts w:ascii="Source Sans 3" w:hAnsi="Source Sans 3"/>
              </w:rPr>
            </w:pPr>
          </w:p>
        </w:tc>
      </w:tr>
    </w:tbl>
    <w:p w14:paraId="3F50D4A3"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5502D976"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AFA3D0B"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D04A1F2"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5C57751"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37F0CF6"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C20E520"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775A6F17" w14:textId="77777777">
        <w:trPr>
          <w:trHeight w:hRule="exact" w:val="330"/>
        </w:trPr>
        <w:tc>
          <w:tcPr>
            <w:tcW w:w="15" w:type="dxa"/>
            <w:vMerge w:val="restart"/>
            <w:shd w:val="clear" w:color="auto" w:fill="D7EAF9"/>
            <w:vAlign w:val="center"/>
          </w:tcPr>
          <w:p w14:paraId="695D5FBA"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2E56EF"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w:t>
            </w:r>
            <w:hyperlink r:id="rId172" w:tooltip="Beschaffung technischer Arbeitsmittel" w:history="1">
              <w:r w:rsidRPr="001B3266">
                <w:rPr>
                  <w:rStyle w:val="FakeCharacterStyle"/>
                  <w:rFonts w:ascii="Source Sans 3" w:hAnsi="Source Sans 3"/>
                  <w:color w:val="000000"/>
                  <w:sz w:val="20"/>
                  <w:u w:val="single"/>
                </w:rPr>
                <w:t>Objekt</w:t>
              </w:r>
            </w:hyperlink>
            <w:r w:rsidRPr="001B3266">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12C9EC0A"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70ED9C"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58596D"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6BB00C"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4D832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0ADD50D" w14:textId="0685A09F"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77D311A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6C66DE3" w14:textId="77777777">
        <w:tc>
          <w:tcPr>
            <w:tcW w:w="15" w:type="dxa"/>
            <w:vMerge/>
            <w:shd w:val="clear" w:color="auto" w:fill="D7EAF9"/>
            <w:vAlign w:val="center"/>
          </w:tcPr>
          <w:p w14:paraId="6364C3C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BB6D3C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FE82FA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78B46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AE40C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F8700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EDC26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A480D23"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92CCD2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EF115A2" w14:textId="77777777">
        <w:trPr>
          <w:trHeight w:hRule="exact" w:val="330"/>
        </w:trPr>
        <w:tc>
          <w:tcPr>
            <w:tcW w:w="15" w:type="dxa"/>
            <w:vMerge w:val="restart"/>
            <w:shd w:val="clear" w:color="auto" w:fill="auto"/>
          </w:tcPr>
          <w:p w14:paraId="457283E4"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553AA748"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Anforderungen nach DGUV Information 208-004, </w:t>
            </w:r>
            <w:hyperlink r:id="rId173" w:tooltip="Kapitel 2" w:history="1">
              <w:r w:rsidRPr="001B3266">
                <w:rPr>
                  <w:rStyle w:val="FakeCharacterStyle"/>
                  <w:rFonts w:ascii="Source Sans 3" w:hAnsi="Source Sans 3"/>
                  <w:color w:val="000000"/>
                  <w:sz w:val="20"/>
                  <w:u w:val="single"/>
                </w:rPr>
                <w:t>Kapitel 2</w:t>
              </w:r>
            </w:hyperlink>
            <w:r w:rsidRPr="001B3266">
              <w:rPr>
                <w:rStyle w:val="FakeCharacterStyle"/>
                <w:rFonts w:ascii="Source Sans 3" w:hAnsi="Source Sans 3"/>
                <w:color w:val="000000"/>
                <w:sz w:val="20"/>
              </w:rPr>
              <w:t xml:space="preserve"> sind erfüllt.</w:t>
            </w:r>
          </w:p>
        </w:tc>
        <w:tc>
          <w:tcPr>
            <w:tcW w:w="60" w:type="dxa"/>
            <w:vMerge w:val="restart"/>
            <w:shd w:val="clear" w:color="auto" w:fill="auto"/>
          </w:tcPr>
          <w:p w14:paraId="46304CBF"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FD2230"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156D5F"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119880"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1428C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66E83E3" w14:textId="4F6FB759"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18C66A8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F29B3AE" w14:textId="77777777">
        <w:tc>
          <w:tcPr>
            <w:tcW w:w="15" w:type="dxa"/>
            <w:vMerge/>
            <w:shd w:val="clear" w:color="auto" w:fill="auto"/>
          </w:tcPr>
          <w:p w14:paraId="51D7ACD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A0F58E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9D3503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BA33B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5DC69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9999E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B1179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3E2E74D"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2D06118"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85128E7" w14:textId="77777777">
        <w:trPr>
          <w:trHeight w:hRule="exact" w:val="330"/>
        </w:trPr>
        <w:tc>
          <w:tcPr>
            <w:tcW w:w="15" w:type="dxa"/>
            <w:vMerge w:val="restart"/>
            <w:shd w:val="clear" w:color="auto" w:fill="D7EAF9"/>
            <w:vAlign w:val="center"/>
          </w:tcPr>
          <w:p w14:paraId="0DDEEB83"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FDB72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Bei Einsatz von Dieselstaplern ist das </w:t>
            </w:r>
            <w:hyperlink r:id="rId174" w:tooltip="Dieselmotoremissionen" w:history="1">
              <w:r w:rsidRPr="001B3266">
                <w:rPr>
                  <w:rStyle w:val="FakeCharacterStyle"/>
                  <w:rFonts w:ascii="Source Sans 3" w:hAnsi="Source Sans 3"/>
                  <w:color w:val="000000"/>
                  <w:sz w:val="20"/>
                  <w:u w:val="single"/>
                </w:rPr>
                <w:t>Objekt</w:t>
              </w:r>
            </w:hyperlink>
            <w:r w:rsidRPr="001B3266">
              <w:rPr>
                <w:rStyle w:val="FakeCharacterStyle"/>
                <w:rFonts w:ascii="Source Sans 3" w:hAnsi="Source Sans 3"/>
                <w:color w:val="000000"/>
                <w:sz w:val="20"/>
              </w:rPr>
              <w:t xml:space="preserve"> "Fahrzeuge in geschlossenen Räumen; Dieselmotoremissionen" beachtet.</w:t>
            </w:r>
          </w:p>
        </w:tc>
        <w:tc>
          <w:tcPr>
            <w:tcW w:w="60" w:type="dxa"/>
            <w:vMerge w:val="restart"/>
            <w:shd w:val="clear" w:color="auto" w:fill="D7EAF9"/>
            <w:vAlign w:val="center"/>
          </w:tcPr>
          <w:p w14:paraId="0F679C8C"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ED70BE"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0AE03E"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49A5B4"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66DBE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90F343C" w14:textId="0BD9A508"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753E3A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C22586B" w14:textId="77777777">
        <w:tc>
          <w:tcPr>
            <w:tcW w:w="15" w:type="dxa"/>
            <w:vMerge/>
            <w:shd w:val="clear" w:color="auto" w:fill="D7EAF9"/>
            <w:vAlign w:val="center"/>
          </w:tcPr>
          <w:p w14:paraId="6C9AF856"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035F3F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0DCA31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69A63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194A7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49AF9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E1666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B22E817"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52EB6A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A579BCE" w14:textId="77777777">
        <w:trPr>
          <w:trHeight w:hRule="exact" w:val="15"/>
        </w:trPr>
        <w:tc>
          <w:tcPr>
            <w:tcW w:w="15" w:type="dxa"/>
            <w:vMerge w:val="restart"/>
            <w:shd w:val="clear" w:color="auto" w:fill="auto"/>
          </w:tcPr>
          <w:p w14:paraId="2CA6F7B5"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1C79B7BE"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048AB776"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ACEFA0"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71AB15"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BD3C4B"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2BEBFD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AD39172" w14:textId="379CD343"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217FAE8A"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D838A8F" w14:textId="77777777">
        <w:trPr>
          <w:trHeight w:val="240"/>
        </w:trPr>
        <w:tc>
          <w:tcPr>
            <w:tcW w:w="15" w:type="dxa"/>
            <w:vMerge/>
            <w:shd w:val="clear" w:color="auto" w:fill="auto"/>
          </w:tcPr>
          <w:p w14:paraId="4E01061A"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1853EC3D"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Es werden nach </w:t>
            </w:r>
            <w:hyperlink r:id="rId175" w:tooltip="DGUV Vorschrift 68" w:history="1">
              <w:r w:rsidRPr="001B3266">
                <w:rPr>
                  <w:rStyle w:val="FakeCharacterStyle"/>
                  <w:rFonts w:ascii="Source Sans 3" w:hAnsi="Source Sans 3"/>
                  <w:color w:val="000000"/>
                  <w:sz w:val="20"/>
                  <w:u w:val="single"/>
                </w:rPr>
                <w:t>DGUV Vorschrift 68</w:t>
              </w:r>
            </w:hyperlink>
            <w:r w:rsidRPr="001B3266">
              <w:rPr>
                <w:rStyle w:val="FakeCharacterStyle"/>
                <w:rFonts w:ascii="Source Sans 3" w:hAnsi="Source Sans 3"/>
                <w:color w:val="000000"/>
                <w:sz w:val="20"/>
              </w:rPr>
              <w:t xml:space="preserve"> ausschließlich solche Beschäftigte mit dem Führen von Flurförderzeugen beauftragt, die</w:t>
            </w:r>
          </w:p>
          <w:p w14:paraId="669A9D00"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1. mindestens 18 Jahre alt sind,</w:t>
            </w:r>
          </w:p>
          <w:p w14:paraId="5485F5B8"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2. für diese Tätigkeit geeignet und nach </w:t>
            </w:r>
          </w:p>
          <w:p w14:paraId="32308330" w14:textId="77777777" w:rsidR="00BC0171" w:rsidRPr="001B3266" w:rsidRDefault="00193204" w:rsidP="001B3266">
            <w:pPr>
              <w:pStyle w:val="ParagraphStyle38"/>
              <w:spacing w:line="240" w:lineRule="exact"/>
              <w:rPr>
                <w:rStyle w:val="FakeCharacterStyle"/>
                <w:rFonts w:ascii="Source Sans 3" w:hAnsi="Source Sans 3"/>
                <w:color w:val="000000"/>
                <w:sz w:val="20"/>
              </w:rPr>
            </w:pPr>
            <w:hyperlink r:id="rId176" w:tooltip="DGUV Information 308-001: Qualifizierung und Beauftragung derFahrerinnen und Fahrer von Flurförderzeugen außer geländegängigen Teleskopstaplern" w:history="1">
              <w:r w:rsidR="006E665C" w:rsidRPr="001B3266">
                <w:rPr>
                  <w:rStyle w:val="FakeCharacterStyle"/>
                  <w:rFonts w:ascii="Source Sans 3" w:hAnsi="Source Sans 3"/>
                  <w:color w:val="000000"/>
                  <w:sz w:val="20"/>
                  <w:u w:val="single"/>
                </w:rPr>
                <w:t>DGUV Grundsatz 308-001</w:t>
              </w:r>
            </w:hyperlink>
            <w:r w:rsidR="006E665C" w:rsidRPr="001B3266">
              <w:rPr>
                <w:rStyle w:val="FakeCharacterStyle"/>
                <w:rFonts w:ascii="Source Sans 3" w:hAnsi="Source Sans 3"/>
                <w:color w:val="000000"/>
                <w:sz w:val="20"/>
              </w:rPr>
              <w:t xml:space="preserve"> "Ausbildung und Beauftragung der Fahrer von Flurförderzeugen mit Fahrersitz und Fahrerstand" ausgebildet sind,</w:t>
            </w:r>
          </w:p>
          <w:p w14:paraId="0A259F22"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und</w:t>
            </w:r>
          </w:p>
          <w:p w14:paraId="605694E5"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3. ihre Befähigung nachgewiesen haben.</w:t>
            </w:r>
          </w:p>
        </w:tc>
        <w:tc>
          <w:tcPr>
            <w:tcW w:w="60" w:type="dxa"/>
            <w:vMerge/>
            <w:shd w:val="clear" w:color="auto" w:fill="auto"/>
          </w:tcPr>
          <w:p w14:paraId="749B023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B0B67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55065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E01A7B"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B64BE58"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72E711C1"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25A10683" w14:textId="77777777" w:rsidR="00BC0171" w:rsidRPr="001B3266" w:rsidRDefault="00BC0171" w:rsidP="001B3266">
            <w:pPr>
              <w:spacing w:line="240" w:lineRule="exact"/>
              <w:rPr>
                <w:rStyle w:val="FakeCharacterStyle"/>
                <w:rFonts w:ascii="Source Sans 3" w:hAnsi="Source Sans 3"/>
              </w:rPr>
            </w:pPr>
          </w:p>
        </w:tc>
      </w:tr>
      <w:tr w:rsidR="00BC0171" w:rsidRPr="001B3266" w14:paraId="2623F46D" w14:textId="77777777">
        <w:tc>
          <w:tcPr>
            <w:tcW w:w="15" w:type="dxa"/>
            <w:vMerge/>
            <w:shd w:val="clear" w:color="auto" w:fill="auto"/>
          </w:tcPr>
          <w:p w14:paraId="2A6767E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C0A5F4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4F6673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E2477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DCEA6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18B45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CBB91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8894DE6"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67E4B8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85474F5" w14:textId="77777777">
        <w:trPr>
          <w:trHeight w:hRule="exact" w:val="15"/>
        </w:trPr>
        <w:tc>
          <w:tcPr>
            <w:tcW w:w="15" w:type="dxa"/>
            <w:vMerge w:val="restart"/>
            <w:shd w:val="clear" w:color="auto" w:fill="D7EAF9"/>
            <w:vAlign w:val="center"/>
          </w:tcPr>
          <w:p w14:paraId="4C64BB89"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4F7B4A9D"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47EA4CB1"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8CEC1C"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4A9E6C"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AC948B"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7CB53E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E5F136B" w14:textId="16618364"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0078E0C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9F14972" w14:textId="77777777">
        <w:trPr>
          <w:trHeight w:val="240"/>
        </w:trPr>
        <w:tc>
          <w:tcPr>
            <w:tcW w:w="15" w:type="dxa"/>
            <w:vMerge/>
            <w:shd w:val="clear" w:color="auto" w:fill="D7EAF9"/>
            <w:vAlign w:val="center"/>
          </w:tcPr>
          <w:p w14:paraId="1B17B11A"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76F1E611"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Eine schriftliche </w:t>
            </w:r>
            <w:hyperlink r:id="rId177" w:tooltip="Beauftragung" w:history="1">
              <w:r w:rsidRPr="001B3266">
                <w:rPr>
                  <w:rStyle w:val="FakeCharacterStyle"/>
                  <w:rFonts w:ascii="Source Sans 3" w:hAnsi="Source Sans 3"/>
                  <w:color w:val="000000"/>
                  <w:sz w:val="20"/>
                  <w:u w:val="single"/>
                </w:rPr>
                <w:t>Beauftragung</w:t>
              </w:r>
            </w:hyperlink>
            <w:r w:rsidRPr="001B3266">
              <w:rPr>
                <w:rStyle w:val="FakeCharacterStyle"/>
                <w:rFonts w:ascii="Source Sans 3" w:hAnsi="Source Sans 3"/>
                <w:color w:val="000000"/>
                <w:sz w:val="20"/>
              </w:rPr>
              <w:t xml:space="preserve"> ist erfolgt.</w:t>
            </w:r>
          </w:p>
        </w:tc>
        <w:tc>
          <w:tcPr>
            <w:tcW w:w="60" w:type="dxa"/>
            <w:vMerge/>
            <w:shd w:val="clear" w:color="auto" w:fill="D7EAF9"/>
            <w:vAlign w:val="center"/>
          </w:tcPr>
          <w:p w14:paraId="3914202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2222F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A3B99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14A71B"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35BA64D"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4E07BC9A"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19DB379D" w14:textId="77777777" w:rsidR="00BC0171" w:rsidRPr="001B3266" w:rsidRDefault="00BC0171" w:rsidP="001B3266">
            <w:pPr>
              <w:spacing w:line="240" w:lineRule="exact"/>
              <w:rPr>
                <w:rStyle w:val="FakeCharacterStyle"/>
                <w:rFonts w:ascii="Source Sans 3" w:hAnsi="Source Sans 3"/>
              </w:rPr>
            </w:pPr>
          </w:p>
        </w:tc>
      </w:tr>
      <w:tr w:rsidR="00BC0171" w:rsidRPr="001B3266" w14:paraId="0C801234" w14:textId="77777777">
        <w:tc>
          <w:tcPr>
            <w:tcW w:w="15" w:type="dxa"/>
            <w:vMerge/>
            <w:shd w:val="clear" w:color="auto" w:fill="D7EAF9"/>
            <w:vAlign w:val="center"/>
          </w:tcPr>
          <w:p w14:paraId="089B51D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9A04EA5"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5F5F51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C87BC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42386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7A5B2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06ABB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BF5BA08"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CEEB41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74CC960" w14:textId="77777777">
        <w:trPr>
          <w:trHeight w:hRule="exact" w:val="330"/>
        </w:trPr>
        <w:tc>
          <w:tcPr>
            <w:tcW w:w="15" w:type="dxa"/>
            <w:vMerge w:val="restart"/>
            <w:shd w:val="clear" w:color="auto" w:fill="auto"/>
          </w:tcPr>
          <w:p w14:paraId="284716AE"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4A3DD71E"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Eine </w:t>
            </w:r>
            <w:hyperlink r:id="rId178" w:tooltip="Betriebsanweisung" w:history="1">
              <w:r w:rsidRPr="001B3266">
                <w:rPr>
                  <w:rStyle w:val="FakeCharacterStyle"/>
                  <w:rFonts w:ascii="Source Sans 3" w:hAnsi="Source Sans 3"/>
                  <w:color w:val="000000"/>
                  <w:sz w:val="20"/>
                  <w:u w:val="single"/>
                </w:rPr>
                <w:t>Betriebsanweisung</w:t>
              </w:r>
            </w:hyperlink>
            <w:r w:rsidRPr="001B3266">
              <w:rPr>
                <w:rStyle w:val="FakeCharacterStyle"/>
                <w:rFonts w:ascii="Source Sans 3" w:hAnsi="Source Sans 3"/>
                <w:color w:val="000000"/>
                <w:sz w:val="20"/>
              </w:rPr>
              <w:t xml:space="preserve"> ist erstellt.</w:t>
            </w:r>
          </w:p>
        </w:tc>
        <w:tc>
          <w:tcPr>
            <w:tcW w:w="60" w:type="dxa"/>
            <w:vMerge w:val="restart"/>
            <w:shd w:val="clear" w:color="auto" w:fill="auto"/>
          </w:tcPr>
          <w:p w14:paraId="417285CC"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83AC2A"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70A4EC"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73A728"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6E096E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10AE36E" w14:textId="35FA42D5"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29C3CAE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F7DB5F3" w14:textId="77777777">
        <w:tc>
          <w:tcPr>
            <w:tcW w:w="15" w:type="dxa"/>
            <w:vMerge/>
            <w:shd w:val="clear" w:color="auto" w:fill="auto"/>
          </w:tcPr>
          <w:p w14:paraId="37D65B9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5838E8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2FFF4D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60922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D2D46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2B5A2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2E26C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1924417"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34B014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7BC266A" w14:textId="77777777">
        <w:trPr>
          <w:trHeight w:hRule="exact" w:val="330"/>
        </w:trPr>
        <w:tc>
          <w:tcPr>
            <w:tcW w:w="15" w:type="dxa"/>
            <w:vMerge w:val="restart"/>
            <w:shd w:val="clear" w:color="auto" w:fill="D7EAF9"/>
            <w:vAlign w:val="center"/>
          </w:tcPr>
          <w:p w14:paraId="04B9EFFE"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38860A"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Beschäftigten sind anhand der Betriebsanweisung </w:t>
            </w:r>
            <w:hyperlink r:id="rId179" w:tooltip="Unterweisungen der Beschäftigten" w:history="1">
              <w:r w:rsidRPr="001B3266">
                <w:rPr>
                  <w:rStyle w:val="FakeCharacterStyle"/>
                  <w:rFonts w:ascii="Source Sans 3" w:hAnsi="Source Sans 3"/>
                  <w:color w:val="000000"/>
                  <w:sz w:val="20"/>
                  <w:u w:val="single"/>
                </w:rPr>
                <w:t>unterwiesen</w:t>
              </w:r>
            </w:hyperlink>
            <w:r w:rsidRPr="001B3266">
              <w:rPr>
                <w:rStyle w:val="FakeCharacterStyle"/>
                <w:rFonts w:ascii="Source Sans 3" w:hAnsi="Source Sans 3"/>
                <w:color w:val="000000"/>
                <w:sz w:val="20"/>
              </w:rPr>
              <w:t xml:space="preserve">. Die Unterweisung ist </w:t>
            </w:r>
            <w:hyperlink r:id="rId180" w:tooltip="dokumentiert" w:history="1">
              <w:r w:rsidRPr="001B3266">
                <w:rPr>
                  <w:rStyle w:val="FakeCharacterStyle"/>
                  <w:rFonts w:ascii="Source Sans 3" w:hAnsi="Source Sans 3"/>
                  <w:color w:val="000000"/>
                  <w:sz w:val="20"/>
                  <w:u w:val="single"/>
                </w:rPr>
                <w:t>dokumentiert</w:t>
              </w:r>
            </w:hyperlink>
            <w:r w:rsidRPr="001B3266">
              <w:rPr>
                <w:rStyle w:val="FakeCharacterStyle"/>
                <w:rFonts w:ascii="Source Sans 3" w:hAnsi="Source Sans 3"/>
                <w:color w:val="000000"/>
                <w:sz w:val="20"/>
              </w:rPr>
              <w:t>.</w:t>
            </w:r>
          </w:p>
        </w:tc>
        <w:tc>
          <w:tcPr>
            <w:tcW w:w="60" w:type="dxa"/>
            <w:vMerge w:val="restart"/>
            <w:shd w:val="clear" w:color="auto" w:fill="D7EAF9"/>
            <w:vAlign w:val="center"/>
          </w:tcPr>
          <w:p w14:paraId="4F7B1243"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786C15"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D73002"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59700E"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2C8CD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92335EB" w14:textId="5CE2C55C"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6D86C3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EA4FD2C" w14:textId="77777777">
        <w:tc>
          <w:tcPr>
            <w:tcW w:w="15" w:type="dxa"/>
            <w:vMerge/>
            <w:shd w:val="clear" w:color="auto" w:fill="D7EAF9"/>
            <w:vAlign w:val="center"/>
          </w:tcPr>
          <w:p w14:paraId="781A7F5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B93BD0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DC713E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53496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33CF0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994A5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C65B9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0B4F4EC"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924AA4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3E0FD38" w14:textId="77777777">
        <w:trPr>
          <w:trHeight w:hRule="exact" w:val="330"/>
        </w:trPr>
        <w:tc>
          <w:tcPr>
            <w:tcW w:w="15" w:type="dxa"/>
            <w:vMerge w:val="restart"/>
            <w:shd w:val="clear" w:color="auto" w:fill="auto"/>
          </w:tcPr>
          <w:p w14:paraId="2A9159B3"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252B0444"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Eine tägliche Einsatzprüfung gemäß </w:t>
            </w:r>
            <w:hyperlink r:id="rId181" w:tooltip="Prüfliste" w:history="1">
              <w:r w:rsidRPr="001B3266">
                <w:rPr>
                  <w:rStyle w:val="FakeCharacterStyle"/>
                  <w:rFonts w:ascii="Source Sans 3" w:hAnsi="Source Sans 3"/>
                  <w:color w:val="000000"/>
                  <w:sz w:val="20"/>
                  <w:u w:val="single"/>
                </w:rPr>
                <w:t>Prüfliste</w:t>
              </w:r>
            </w:hyperlink>
            <w:r w:rsidRPr="001B3266">
              <w:rPr>
                <w:rStyle w:val="FakeCharacterStyle"/>
                <w:rFonts w:ascii="Source Sans 3" w:hAnsi="Source Sans 3"/>
                <w:color w:val="000000"/>
                <w:sz w:val="20"/>
              </w:rPr>
              <w:t xml:space="preserve"> findet statt.</w:t>
            </w:r>
          </w:p>
        </w:tc>
        <w:tc>
          <w:tcPr>
            <w:tcW w:w="60" w:type="dxa"/>
            <w:vMerge w:val="restart"/>
            <w:shd w:val="clear" w:color="auto" w:fill="auto"/>
          </w:tcPr>
          <w:p w14:paraId="7E4F6F2E"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6926AE"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FDBB81"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0EF29F"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7E7E6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4C4EC13" w14:textId="02BA4E6A"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11A14BA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F9C9566" w14:textId="77777777">
        <w:tc>
          <w:tcPr>
            <w:tcW w:w="15" w:type="dxa"/>
            <w:vMerge/>
            <w:shd w:val="clear" w:color="auto" w:fill="auto"/>
          </w:tcPr>
          <w:p w14:paraId="195F313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3F0367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16750F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9B1C9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A440B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539C5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A1E37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F9F3494"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9B0D308"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909F096" w14:textId="77777777">
        <w:trPr>
          <w:trHeight w:hRule="exact" w:val="330"/>
        </w:trPr>
        <w:tc>
          <w:tcPr>
            <w:tcW w:w="15" w:type="dxa"/>
            <w:vMerge w:val="restart"/>
            <w:shd w:val="clear" w:color="auto" w:fill="D7EAF9"/>
            <w:vAlign w:val="center"/>
          </w:tcPr>
          <w:p w14:paraId="151C4C70"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AD2B1E"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Regelmäßige </w:t>
            </w:r>
            <w:hyperlink r:id="rId182" w:tooltip="Prüfung" w:history="1">
              <w:r w:rsidRPr="001B3266">
                <w:rPr>
                  <w:rStyle w:val="FakeCharacterStyle"/>
                  <w:rFonts w:ascii="Source Sans 3" w:hAnsi="Source Sans 3"/>
                  <w:color w:val="000000"/>
                  <w:sz w:val="20"/>
                  <w:u w:val="single"/>
                </w:rPr>
                <w:t>Prüfung</w:t>
              </w:r>
            </w:hyperlink>
            <w:r w:rsidRPr="001B3266">
              <w:rPr>
                <w:rStyle w:val="FakeCharacterStyle"/>
                <w:rFonts w:ascii="Source Sans 3" w:hAnsi="Source Sans 3"/>
                <w:color w:val="000000"/>
                <w:sz w:val="20"/>
              </w:rPr>
              <w:t>en durch befähigte Personen sind organisiert.</w:t>
            </w:r>
          </w:p>
        </w:tc>
        <w:tc>
          <w:tcPr>
            <w:tcW w:w="60" w:type="dxa"/>
            <w:vMerge w:val="restart"/>
            <w:shd w:val="clear" w:color="auto" w:fill="D7EAF9"/>
            <w:vAlign w:val="center"/>
          </w:tcPr>
          <w:p w14:paraId="035C1437"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802E42"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7BA798"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D93163"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485B2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DDE1693" w14:textId="405EF2E1"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C14E7B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8060D2A" w14:textId="77777777">
        <w:tc>
          <w:tcPr>
            <w:tcW w:w="15" w:type="dxa"/>
            <w:vMerge/>
            <w:shd w:val="clear" w:color="auto" w:fill="D7EAF9"/>
            <w:vAlign w:val="center"/>
          </w:tcPr>
          <w:p w14:paraId="2D5F5833"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DC76EB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6EF930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E7B1D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9E06C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75F3C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16E99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10B67AC"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D94FEF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2999733" w14:textId="77777777">
        <w:trPr>
          <w:trHeight w:hRule="exact" w:val="45"/>
        </w:trPr>
        <w:tc>
          <w:tcPr>
            <w:tcW w:w="9870" w:type="dxa"/>
            <w:gridSpan w:val="9"/>
            <w:shd w:val="clear" w:color="auto" w:fill="auto"/>
          </w:tcPr>
          <w:p w14:paraId="4B33F061"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4704D45F" wp14:editId="1F540C44">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6"/>
                          <a:stretch>
                            <a:fillRect/>
                          </a:stretch>
                        </pic:blipFill>
                        <pic:spPr>
                          <a:xfrm>
                            <a:off x="0" y="0"/>
                            <a:ext cx="6267450" cy="28575"/>
                          </a:xfrm>
                          <a:prstGeom prst="rect">
                            <a:avLst/>
                          </a:prstGeom>
                          <a:noFill/>
                        </pic:spPr>
                      </pic:pic>
                    </a:graphicData>
                  </a:graphic>
                </wp:inline>
              </w:drawing>
            </w:r>
          </w:p>
        </w:tc>
      </w:tr>
    </w:tbl>
    <w:p w14:paraId="794A50D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62F0B352" w14:textId="77777777">
        <w:trPr>
          <w:trHeight w:hRule="exact" w:val="345"/>
        </w:trPr>
        <w:tc>
          <w:tcPr>
            <w:tcW w:w="15" w:type="dxa"/>
          </w:tcPr>
          <w:p w14:paraId="330B8B91"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5CF5F624"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471C2E60"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734A90D0" w14:textId="77777777">
        <w:tc>
          <w:tcPr>
            <w:tcW w:w="9870" w:type="dxa"/>
            <w:shd w:val="clear" w:color="auto" w:fill="auto"/>
          </w:tcPr>
          <w:p w14:paraId="1F2BEDB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Gefährdungsbeurteilungsobjekt aus dem BG-Katalog: Beschaffung technischer Arbeitsmittel</w:t>
            </w:r>
            <w:r w:rsidRPr="001B3266">
              <w:rPr>
                <w:rStyle w:val="CharacterStyle28"/>
                <w:rFonts w:ascii="Source Sans 3" w:hAnsi="Source Sans 3"/>
              </w:rPr>
              <w:br/>
              <w:t>2. Regelwerkeintrag: Kapitel 2</w:t>
            </w:r>
            <w:r w:rsidRPr="001B3266">
              <w:rPr>
                <w:rStyle w:val="CharacterStyle28"/>
                <w:rFonts w:ascii="Source Sans 3" w:hAnsi="Source Sans 3"/>
              </w:rPr>
              <w:br/>
              <w:t>3. Gefährdungsbeurteilungsobjekt aus dem BG-Katalog: Dieselmotoremissionen</w:t>
            </w:r>
            <w:r w:rsidRPr="001B3266">
              <w:rPr>
                <w:rStyle w:val="CharacterStyle28"/>
                <w:rFonts w:ascii="Source Sans 3" w:hAnsi="Source Sans 3"/>
              </w:rPr>
              <w:br/>
              <w:t>4. Regelwerkeintrag: DGUV Information 308-001: Qualifizierung und Beauftragung der</w:t>
            </w:r>
            <w:r w:rsidRPr="001B3266">
              <w:rPr>
                <w:rStyle w:val="CharacterStyle28"/>
                <w:rFonts w:ascii="Source Sans 3" w:hAnsi="Source Sans 3"/>
              </w:rPr>
              <w:br/>
              <w:t>Fahrerinnen und Fahrer von Flurförderzeugen außer geländegängigen Teleskopstaplern</w:t>
            </w:r>
            <w:r w:rsidRPr="001B3266">
              <w:rPr>
                <w:rStyle w:val="CharacterStyle28"/>
                <w:rFonts w:ascii="Source Sans 3" w:hAnsi="Source Sans 3"/>
              </w:rPr>
              <w:br/>
              <w:t>5. Regelwerkeintrag: DGUV Vorschrift 68: Flurförderzeuge, Inhaltsverzeichnis</w:t>
            </w:r>
            <w:r w:rsidRPr="001B3266">
              <w:rPr>
                <w:rStyle w:val="CharacterStyle28"/>
                <w:rFonts w:ascii="Source Sans 3" w:hAnsi="Source Sans 3"/>
              </w:rPr>
              <w:br/>
              <w:t>6. Lokale Datei: stapler_beauftragung.doc</w:t>
            </w:r>
            <w:r w:rsidRPr="001B3266">
              <w:rPr>
                <w:rStyle w:val="CharacterStyle28"/>
                <w:rFonts w:ascii="Source Sans 3" w:hAnsi="Source Sans 3"/>
              </w:rPr>
              <w:br/>
              <w:t>7. Lokale Datei: betriebsanweisungen\maschinen\b_flurfoerderzeuge.doc</w:t>
            </w:r>
            <w:r w:rsidRPr="001B3266">
              <w:rPr>
                <w:rStyle w:val="CharacterStyle28"/>
                <w:rFonts w:ascii="Source Sans 3" w:hAnsi="Source Sans 3"/>
              </w:rPr>
              <w:br/>
              <w:t>8. Lokale Datei: handlungshilfen\unterweisungsnachweis-muster.docx</w:t>
            </w:r>
            <w:r w:rsidRPr="001B3266">
              <w:rPr>
                <w:rStyle w:val="CharacterStyle28"/>
                <w:rFonts w:ascii="Source Sans 3" w:hAnsi="Source Sans 3"/>
              </w:rPr>
              <w:br/>
              <w:t>9. Gefährdungsbeurteilungsobjekt aus dem BG-Katalog: Unterweisungen der Beschäftigten</w:t>
            </w:r>
            <w:r w:rsidRPr="001B3266">
              <w:rPr>
                <w:rStyle w:val="CharacterStyle28"/>
                <w:rFonts w:ascii="Source Sans 3" w:hAnsi="Source Sans 3"/>
              </w:rPr>
              <w:br/>
              <w:t>10. Lokale Datei: prueflisten\pl_fuer_die_taegliche_ei.pdf</w:t>
            </w:r>
            <w:r w:rsidRPr="001B3266">
              <w:rPr>
                <w:rStyle w:val="CharacterStyle28"/>
                <w:rFonts w:ascii="Source Sans 3" w:hAnsi="Source Sans 3"/>
              </w:rPr>
              <w:br/>
              <w:t>11. Regelwerkeintrag: DGUV Vorschrift 68: Flurförderzeuge, § 37: Wiederkehrende Prüfungen</w:t>
            </w:r>
          </w:p>
        </w:tc>
      </w:tr>
    </w:tbl>
    <w:p w14:paraId="0EA282E3" w14:textId="77777777" w:rsidR="00BC0171" w:rsidRPr="001B3266" w:rsidRDefault="00BC0171" w:rsidP="001B3266">
      <w:pPr>
        <w:spacing w:line="240" w:lineRule="exact"/>
        <w:rPr>
          <w:rFonts w:ascii="Source Sans 3" w:hAnsi="Source Sans 3"/>
        </w:rPr>
      </w:pPr>
    </w:p>
    <w:p w14:paraId="58755D79" w14:textId="77777777" w:rsidR="00BC0171" w:rsidRPr="001B3266" w:rsidRDefault="00BC0171" w:rsidP="001B3266">
      <w:pPr>
        <w:spacing w:line="240" w:lineRule="exact"/>
        <w:rPr>
          <w:rFonts w:ascii="Source Sans 3" w:hAnsi="Source Sans 3"/>
        </w:rPr>
        <w:sectPr w:rsidR="00BC0171" w:rsidRPr="001B3266">
          <w:headerReference w:type="default" r:id="rId183"/>
          <w:footerReference w:type="default" r:id="rId18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C7D45" w:rsidRPr="001B3266" w14:paraId="145ED1CF" w14:textId="77777777" w:rsidTr="000C7D45">
        <w:trPr>
          <w:trHeight w:hRule="exact" w:val="286"/>
        </w:trPr>
        <w:tc>
          <w:tcPr>
            <w:tcW w:w="9875" w:type="dxa"/>
            <w:gridSpan w:val="6"/>
            <w:shd w:val="clear" w:color="auto" w:fill="auto"/>
          </w:tcPr>
          <w:p w14:paraId="540D1155" w14:textId="77777777" w:rsidR="000C7D45" w:rsidRPr="001B3266" w:rsidRDefault="000C7D45" w:rsidP="001B3266">
            <w:pPr>
              <w:spacing w:line="240" w:lineRule="exact"/>
              <w:rPr>
                <w:rStyle w:val="FakeCharacterStyle"/>
                <w:rFonts w:ascii="Source Sans 3" w:hAnsi="Source Sans 3"/>
              </w:rPr>
            </w:pPr>
          </w:p>
        </w:tc>
      </w:tr>
      <w:tr w:rsidR="00BC0171" w:rsidRPr="001B3266" w14:paraId="589432DF" w14:textId="77777777" w:rsidTr="000C7D45">
        <w:trPr>
          <w:trHeight w:hRule="exact" w:val="360"/>
        </w:trPr>
        <w:tc>
          <w:tcPr>
            <w:tcW w:w="1445" w:type="dxa"/>
            <w:gridSpan w:val="2"/>
            <w:shd w:val="clear" w:color="auto" w:fill="auto"/>
          </w:tcPr>
          <w:p w14:paraId="298FC22D"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0B18FC50" w14:textId="77777777" w:rsidR="00BC0171" w:rsidRPr="001B3266" w:rsidRDefault="00BC0171" w:rsidP="001B3266">
            <w:pPr>
              <w:spacing w:line="240" w:lineRule="exact"/>
              <w:rPr>
                <w:rStyle w:val="FakeCharacterStyle"/>
                <w:rFonts w:ascii="Source Sans 3" w:hAnsi="Source Sans 3"/>
              </w:rPr>
            </w:pPr>
          </w:p>
        </w:tc>
      </w:tr>
      <w:tr w:rsidR="00BC0171" w:rsidRPr="001B3266" w14:paraId="1E649B55" w14:textId="77777777" w:rsidTr="000C7D45">
        <w:trPr>
          <w:trHeight w:hRule="exact" w:val="510"/>
        </w:trPr>
        <w:tc>
          <w:tcPr>
            <w:tcW w:w="9875" w:type="dxa"/>
            <w:gridSpan w:val="6"/>
            <w:shd w:val="clear" w:color="auto" w:fill="auto"/>
          </w:tcPr>
          <w:p w14:paraId="48707C7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Grundsatz 308-001: Ausbildung und Beauftragung der Fahrer von Flurförderzeugen mit Fahrersitz und Fahrerstand, Titel</w:t>
            </w:r>
          </w:p>
        </w:tc>
      </w:tr>
      <w:tr w:rsidR="00BC0171" w:rsidRPr="001B3266" w14:paraId="04E8BAC4" w14:textId="77777777" w:rsidTr="000C7D45">
        <w:trPr>
          <w:trHeight w:hRule="exact" w:val="270"/>
        </w:trPr>
        <w:tc>
          <w:tcPr>
            <w:tcW w:w="9875" w:type="dxa"/>
            <w:gridSpan w:val="6"/>
            <w:shd w:val="clear" w:color="auto" w:fill="auto"/>
          </w:tcPr>
          <w:p w14:paraId="14A7D02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68: Flurförderzeuge, Titelseite</w:t>
            </w:r>
          </w:p>
        </w:tc>
      </w:tr>
      <w:tr w:rsidR="00BC0171" w:rsidRPr="001B3266" w14:paraId="29BA3DCD" w14:textId="77777777" w:rsidTr="000C7D45">
        <w:trPr>
          <w:trHeight w:hRule="exact" w:val="585"/>
        </w:trPr>
        <w:tc>
          <w:tcPr>
            <w:tcW w:w="9875" w:type="dxa"/>
            <w:gridSpan w:val="6"/>
            <w:shd w:val="clear" w:color="auto" w:fill="auto"/>
          </w:tcPr>
          <w:p w14:paraId="6F51A1D4"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3E20B69A" w14:textId="77777777" w:rsidTr="000C7D45">
        <w:trPr>
          <w:trHeight w:hRule="exact" w:val="270"/>
        </w:trPr>
        <w:tc>
          <w:tcPr>
            <w:tcW w:w="20" w:type="dxa"/>
          </w:tcPr>
          <w:p w14:paraId="68E197A5"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31837B4B"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1C1DCABC"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3DF743A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51EAF75E" w14:textId="77777777" w:rsidR="00BC0171" w:rsidRPr="001B3266" w:rsidRDefault="00BC0171" w:rsidP="001B3266">
            <w:pPr>
              <w:spacing w:line="240" w:lineRule="exact"/>
              <w:rPr>
                <w:rStyle w:val="FakeCharacterStyle"/>
                <w:rFonts w:ascii="Source Sans 3" w:hAnsi="Source Sans 3"/>
              </w:rPr>
            </w:pPr>
          </w:p>
        </w:tc>
      </w:tr>
      <w:tr w:rsidR="00BC0171" w:rsidRPr="001B3266" w14:paraId="5C21C9F8" w14:textId="77777777" w:rsidTr="000C7D45">
        <w:trPr>
          <w:trHeight w:hRule="exact" w:val="1260"/>
        </w:trPr>
        <w:tc>
          <w:tcPr>
            <w:tcW w:w="20" w:type="dxa"/>
          </w:tcPr>
          <w:p w14:paraId="080A098A"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041CB39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174E187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0B4BD80E" w14:textId="77777777">
        <w:trPr>
          <w:trHeight w:hRule="exact" w:val="285"/>
        </w:trPr>
        <w:tc>
          <w:tcPr>
            <w:tcW w:w="15" w:type="dxa"/>
          </w:tcPr>
          <w:p w14:paraId="2A0C8FBA"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3EF2A2E5"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7D5FFA3D"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660FE83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33757B5D" w14:textId="77777777">
        <w:trPr>
          <w:trHeight w:hRule="exact" w:val="1110"/>
        </w:trPr>
        <w:tc>
          <w:tcPr>
            <w:tcW w:w="15" w:type="dxa"/>
          </w:tcPr>
          <w:p w14:paraId="77AC374C"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24D250E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3D0A7E65" w14:textId="77777777" w:rsidR="00BC0171" w:rsidRPr="001B3266" w:rsidRDefault="00BC0171" w:rsidP="001B3266">
      <w:pPr>
        <w:spacing w:line="240" w:lineRule="exact"/>
        <w:rPr>
          <w:rFonts w:ascii="Source Sans 3" w:hAnsi="Source Sans 3"/>
        </w:rPr>
        <w:sectPr w:rsidR="00BC0171" w:rsidRPr="001B3266">
          <w:headerReference w:type="default" r:id="rId185"/>
          <w:footerReference w:type="default" r:id="rId1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48A93C14" w14:textId="77777777">
        <w:trPr>
          <w:trHeight w:hRule="exact" w:val="360"/>
        </w:trPr>
        <w:tc>
          <w:tcPr>
            <w:tcW w:w="9870" w:type="dxa"/>
            <w:gridSpan w:val="3"/>
            <w:shd w:val="clear" w:color="auto" w:fill="auto"/>
          </w:tcPr>
          <w:p w14:paraId="569FB9D6"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0EC9F0BD" w14:textId="77777777">
        <w:trPr>
          <w:trHeight w:hRule="exact" w:val="360"/>
        </w:trPr>
        <w:tc>
          <w:tcPr>
            <w:tcW w:w="9870" w:type="dxa"/>
            <w:gridSpan w:val="3"/>
            <w:shd w:val="clear" w:color="auto" w:fill="auto"/>
          </w:tcPr>
          <w:p w14:paraId="1F72B657"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Gerüste</w:t>
            </w:r>
          </w:p>
        </w:tc>
      </w:tr>
      <w:tr w:rsidR="00BC0171" w:rsidRPr="001B3266" w14:paraId="1ABC75C3" w14:textId="77777777">
        <w:trPr>
          <w:trHeight w:hRule="exact" w:val="345"/>
        </w:trPr>
        <w:tc>
          <w:tcPr>
            <w:tcW w:w="2700" w:type="dxa"/>
            <w:shd w:val="clear" w:color="auto" w:fill="auto"/>
          </w:tcPr>
          <w:p w14:paraId="742540EC"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54389BC3" w14:textId="77777777" w:rsidR="00BC0171" w:rsidRPr="001B3266" w:rsidRDefault="00BC0171" w:rsidP="001B3266">
            <w:pPr>
              <w:spacing w:line="240" w:lineRule="exact"/>
              <w:rPr>
                <w:rStyle w:val="FakeCharacterStyle"/>
                <w:rFonts w:ascii="Source Sans 3" w:hAnsi="Source Sans 3"/>
              </w:rPr>
            </w:pPr>
          </w:p>
        </w:tc>
      </w:tr>
      <w:tr w:rsidR="00BC0171" w:rsidRPr="001B3266" w14:paraId="26790A58" w14:textId="77777777">
        <w:tc>
          <w:tcPr>
            <w:tcW w:w="9855" w:type="dxa"/>
            <w:gridSpan w:val="2"/>
            <w:shd w:val="clear" w:color="auto" w:fill="auto"/>
          </w:tcPr>
          <w:p w14:paraId="4AFE7F39"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Absturz wegen unzureichender Standsicherheit, fehlendem Seitenschutz oder unvollständigen Bodenbelägen</w:t>
            </w:r>
          </w:p>
        </w:tc>
        <w:tc>
          <w:tcPr>
            <w:tcW w:w="15" w:type="dxa"/>
          </w:tcPr>
          <w:p w14:paraId="20638F31" w14:textId="77777777" w:rsidR="00BC0171" w:rsidRPr="001B3266" w:rsidRDefault="00BC0171" w:rsidP="001B3266">
            <w:pPr>
              <w:spacing w:line="240" w:lineRule="exact"/>
              <w:rPr>
                <w:rStyle w:val="FakeCharacterStyle"/>
                <w:rFonts w:ascii="Source Sans 3" w:hAnsi="Source Sans 3"/>
              </w:rPr>
            </w:pPr>
          </w:p>
        </w:tc>
      </w:tr>
      <w:tr w:rsidR="00BC0171" w:rsidRPr="001B3266" w14:paraId="52D03604" w14:textId="77777777">
        <w:trPr>
          <w:trHeight w:hRule="exact" w:val="240"/>
        </w:trPr>
        <w:tc>
          <w:tcPr>
            <w:tcW w:w="9870" w:type="dxa"/>
            <w:gridSpan w:val="3"/>
            <w:shd w:val="clear" w:color="auto" w:fill="auto"/>
          </w:tcPr>
          <w:p w14:paraId="0C8E86A6" w14:textId="77777777" w:rsidR="00BC0171" w:rsidRPr="001B3266" w:rsidRDefault="00BC0171" w:rsidP="001B3266">
            <w:pPr>
              <w:pStyle w:val="ParagraphStyle23"/>
              <w:spacing w:line="240" w:lineRule="exact"/>
              <w:rPr>
                <w:rStyle w:val="FakeCharacterStyle"/>
                <w:rFonts w:ascii="Source Sans 3" w:hAnsi="Source Sans 3"/>
              </w:rPr>
            </w:pPr>
          </w:p>
        </w:tc>
      </w:tr>
    </w:tbl>
    <w:p w14:paraId="18B51BA3"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50018E1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6F1EA11"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AD94AC"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32D661F"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B392B9"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710866A"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53AF3C45" w14:textId="77777777">
        <w:trPr>
          <w:trHeight w:hRule="exact" w:val="330"/>
        </w:trPr>
        <w:tc>
          <w:tcPr>
            <w:tcW w:w="15" w:type="dxa"/>
            <w:vMerge w:val="restart"/>
            <w:shd w:val="clear" w:color="auto" w:fill="D7EAF9"/>
            <w:vAlign w:val="center"/>
          </w:tcPr>
          <w:p w14:paraId="66B4CC50"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0F0F9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Gerüste werden unter Beachtung der Herstellerangaben unter Aufsicht einer befähigten Person und von fachlich geeigneten Beschäftigten aufgebaut.</w:t>
            </w:r>
          </w:p>
        </w:tc>
        <w:tc>
          <w:tcPr>
            <w:tcW w:w="60" w:type="dxa"/>
            <w:vMerge w:val="restart"/>
            <w:shd w:val="clear" w:color="auto" w:fill="D7EAF9"/>
            <w:vAlign w:val="center"/>
          </w:tcPr>
          <w:p w14:paraId="79D6480E"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973B5F"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CD6FC6"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45C49D"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94920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5B2EBF7" w14:textId="15986853"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C1318E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CE73DA7" w14:textId="77777777">
        <w:tc>
          <w:tcPr>
            <w:tcW w:w="15" w:type="dxa"/>
            <w:vMerge/>
            <w:shd w:val="clear" w:color="auto" w:fill="D7EAF9"/>
            <w:vAlign w:val="center"/>
          </w:tcPr>
          <w:p w14:paraId="04A8018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C5059E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1970C4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BDD8B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2F492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156BB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D2986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32DC5D1"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E0ABC5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8F8B704" w14:textId="77777777">
        <w:trPr>
          <w:trHeight w:hRule="exact" w:val="330"/>
        </w:trPr>
        <w:tc>
          <w:tcPr>
            <w:tcW w:w="15" w:type="dxa"/>
            <w:vMerge w:val="restart"/>
            <w:shd w:val="clear" w:color="auto" w:fill="auto"/>
          </w:tcPr>
          <w:p w14:paraId="3E34FB6C"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119E2A37"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Nicht in Regelausführung (nach allgemeiner bauaufsichtlicher Zulassung) errichtete Gerüste werden beurteilt und ggf. berechnet.</w:t>
            </w:r>
          </w:p>
        </w:tc>
        <w:tc>
          <w:tcPr>
            <w:tcW w:w="60" w:type="dxa"/>
            <w:vMerge w:val="restart"/>
            <w:shd w:val="clear" w:color="auto" w:fill="auto"/>
          </w:tcPr>
          <w:p w14:paraId="7BC63A7F"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BF1504"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963677"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B41805"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0A58C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3FC7F6B" w14:textId="12E706AE"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78B0FD7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97957C2" w14:textId="77777777">
        <w:tc>
          <w:tcPr>
            <w:tcW w:w="15" w:type="dxa"/>
            <w:vMerge/>
            <w:shd w:val="clear" w:color="auto" w:fill="auto"/>
          </w:tcPr>
          <w:p w14:paraId="3891E6C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05011D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AC9A7B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3326C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63E60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7C81C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8C2E2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CD2523F"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BAA25D0"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7F76C92" w14:textId="77777777">
        <w:trPr>
          <w:trHeight w:hRule="exact" w:val="330"/>
        </w:trPr>
        <w:tc>
          <w:tcPr>
            <w:tcW w:w="15" w:type="dxa"/>
            <w:vMerge w:val="restart"/>
            <w:shd w:val="clear" w:color="auto" w:fill="D7EAF9"/>
            <w:vAlign w:val="center"/>
          </w:tcPr>
          <w:p w14:paraId="5F2873FC"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F66177"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Für den Aufbau eines eigenen Gerüstes ist ein Plan für Auf- und Abbau (Montageanweisung) erstellt und auf der Baustelle vorgehalten.</w:t>
            </w:r>
            <w:r w:rsidRPr="001B3266">
              <w:rPr>
                <w:rStyle w:val="FakeCharacterStyle"/>
                <w:rFonts w:ascii="Source Sans 3" w:hAnsi="Source Sans 3"/>
                <w:color w:val="000000"/>
                <w:sz w:val="20"/>
              </w:rPr>
              <w:br/>
              <w:t>Das Gerüst wird gekennzeichnet mit:</w:t>
            </w:r>
            <w:r w:rsidRPr="001B3266">
              <w:rPr>
                <w:rStyle w:val="FakeCharacterStyle"/>
                <w:rFonts w:ascii="Source Sans 3" w:hAnsi="Source Sans 3"/>
                <w:color w:val="000000"/>
                <w:sz w:val="20"/>
              </w:rPr>
              <w:br/>
              <w:t>- maximale Belastungsmöglichkeiten</w:t>
            </w:r>
            <w:r w:rsidRPr="001B3266">
              <w:rPr>
                <w:rStyle w:val="FakeCharacterStyle"/>
                <w:rFonts w:ascii="Source Sans 3" w:hAnsi="Source Sans 3"/>
                <w:color w:val="000000"/>
                <w:sz w:val="20"/>
              </w:rPr>
              <w:br/>
              <w:t xml:space="preserve">- Gerüstgruppe </w:t>
            </w:r>
            <w:r w:rsidRPr="001B3266">
              <w:rPr>
                <w:rStyle w:val="FakeCharacterStyle"/>
                <w:rFonts w:ascii="Source Sans 3" w:hAnsi="Source Sans 3"/>
                <w:color w:val="000000"/>
                <w:sz w:val="20"/>
              </w:rPr>
              <w:br/>
              <w:t xml:space="preserve">- Nutzgewicht und </w:t>
            </w:r>
            <w:r w:rsidRPr="001B3266">
              <w:rPr>
                <w:rStyle w:val="FakeCharacterStyle"/>
                <w:rFonts w:ascii="Source Sans 3" w:hAnsi="Source Sans 3"/>
                <w:color w:val="000000"/>
                <w:sz w:val="20"/>
              </w:rPr>
              <w:br/>
              <w:t>- Ersteller.</w:t>
            </w:r>
            <w:r w:rsidRPr="001B3266">
              <w:rPr>
                <w:rStyle w:val="FakeCharacterStyle"/>
                <w:rFonts w:ascii="Source Sans 3" w:hAnsi="Source Sans 3"/>
                <w:color w:val="000000"/>
                <w:sz w:val="20"/>
              </w:rPr>
              <w:br/>
              <w:t>Nicht einsatzbereite Gerüste oder Teile von Gerüsten werden mit dem Verbotszeichen "Zutritt verboten" gekennzeichnet und angemessen abgesperrt (Betriebssicherheitsverordnung Anhang 2, Punkt 5.2.5).</w:t>
            </w:r>
          </w:p>
        </w:tc>
        <w:tc>
          <w:tcPr>
            <w:tcW w:w="60" w:type="dxa"/>
            <w:vMerge w:val="restart"/>
            <w:shd w:val="clear" w:color="auto" w:fill="D7EAF9"/>
            <w:vAlign w:val="center"/>
          </w:tcPr>
          <w:p w14:paraId="6005E0AE"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8953DE"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6351A1"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3F4921"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E5674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5B8FFE4" w14:textId="43F80279"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53D9E8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74B634C" w14:textId="77777777">
        <w:tc>
          <w:tcPr>
            <w:tcW w:w="15" w:type="dxa"/>
            <w:vMerge/>
            <w:shd w:val="clear" w:color="auto" w:fill="D7EAF9"/>
            <w:vAlign w:val="center"/>
          </w:tcPr>
          <w:p w14:paraId="1A0CFA7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EF1E13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0595B4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0FDFC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09A4F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0AB4B4"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C34BD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04120B2"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D8FF8E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FB54B98" w14:textId="77777777">
        <w:trPr>
          <w:trHeight w:hRule="exact" w:val="15"/>
        </w:trPr>
        <w:tc>
          <w:tcPr>
            <w:tcW w:w="15" w:type="dxa"/>
            <w:vMerge w:val="restart"/>
            <w:shd w:val="clear" w:color="auto" w:fill="auto"/>
          </w:tcPr>
          <w:p w14:paraId="722D1DBE"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47DAF8A3"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36814D5F"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820C48"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1DE6AC"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271705"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9AB000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02D8F1F" w14:textId="1C83BDD1"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2ED86C08"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A9F7856" w14:textId="77777777">
        <w:trPr>
          <w:trHeight w:val="240"/>
        </w:trPr>
        <w:tc>
          <w:tcPr>
            <w:tcW w:w="15" w:type="dxa"/>
            <w:vMerge/>
            <w:shd w:val="clear" w:color="auto" w:fill="auto"/>
          </w:tcPr>
          <w:p w14:paraId="2921D425"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11D465B0"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Eine Betriebsanweisung für den </w:t>
            </w:r>
            <w:hyperlink r:id="rId187" w:tooltip="Umgang mit Gerüsten" w:history="1">
              <w:r w:rsidRPr="001B3266">
                <w:rPr>
                  <w:rStyle w:val="FakeCharacterStyle"/>
                  <w:rFonts w:ascii="Source Sans 3" w:hAnsi="Source Sans 3"/>
                  <w:color w:val="000000"/>
                  <w:sz w:val="20"/>
                  <w:u w:val="single"/>
                </w:rPr>
                <w:t>Umgang mit Gerüsten</w:t>
              </w:r>
            </w:hyperlink>
            <w:r w:rsidRPr="001B3266">
              <w:rPr>
                <w:rStyle w:val="FakeCharacterStyle"/>
                <w:rFonts w:ascii="Source Sans 3" w:hAnsi="Source Sans 3"/>
                <w:color w:val="000000"/>
                <w:sz w:val="20"/>
              </w:rPr>
              <w:t xml:space="preserve"> ist vorhanden.</w:t>
            </w:r>
          </w:p>
        </w:tc>
        <w:tc>
          <w:tcPr>
            <w:tcW w:w="60" w:type="dxa"/>
            <w:vMerge/>
            <w:shd w:val="clear" w:color="auto" w:fill="auto"/>
          </w:tcPr>
          <w:p w14:paraId="1C4DC70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D983A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9C804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F1D8C4"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015C127"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7D9FC902"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75EF5BBE" w14:textId="77777777" w:rsidR="00BC0171" w:rsidRPr="001B3266" w:rsidRDefault="00BC0171" w:rsidP="001B3266">
            <w:pPr>
              <w:spacing w:line="240" w:lineRule="exact"/>
              <w:rPr>
                <w:rStyle w:val="FakeCharacterStyle"/>
                <w:rFonts w:ascii="Source Sans 3" w:hAnsi="Source Sans 3"/>
              </w:rPr>
            </w:pPr>
          </w:p>
        </w:tc>
      </w:tr>
      <w:tr w:rsidR="00BC0171" w:rsidRPr="001B3266" w14:paraId="37D085CD" w14:textId="77777777">
        <w:tc>
          <w:tcPr>
            <w:tcW w:w="15" w:type="dxa"/>
            <w:vMerge/>
            <w:shd w:val="clear" w:color="auto" w:fill="auto"/>
          </w:tcPr>
          <w:p w14:paraId="52D8863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7A2838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09D138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023BE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C16A1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106F7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5900F9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2B360B6"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5691F0D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FBBA612" w14:textId="77777777">
        <w:trPr>
          <w:trHeight w:hRule="exact" w:val="330"/>
        </w:trPr>
        <w:tc>
          <w:tcPr>
            <w:tcW w:w="15" w:type="dxa"/>
            <w:vMerge w:val="restart"/>
            <w:shd w:val="clear" w:color="auto" w:fill="D7EAF9"/>
            <w:vAlign w:val="center"/>
          </w:tcPr>
          <w:p w14:paraId="55A9D752"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B65A6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Beschäftigten sind </w:t>
            </w:r>
            <w:hyperlink r:id="rId188" w:tooltip="Unterweisungen der Beschäftigten" w:history="1">
              <w:r w:rsidRPr="001B3266">
                <w:rPr>
                  <w:rStyle w:val="FakeCharacterStyle"/>
                  <w:rFonts w:ascii="Source Sans 3" w:hAnsi="Source Sans 3"/>
                  <w:color w:val="000000"/>
                  <w:sz w:val="20"/>
                  <w:u w:val="single"/>
                </w:rPr>
                <w:t>unterwiesen</w:t>
              </w:r>
            </w:hyperlink>
            <w:r w:rsidRPr="001B3266">
              <w:rPr>
                <w:rStyle w:val="FakeCharacterStyle"/>
                <w:rFonts w:ascii="Source Sans 3" w:hAnsi="Source Sans 3"/>
                <w:color w:val="000000"/>
                <w:sz w:val="20"/>
              </w:rPr>
              <w:t>.</w:t>
            </w:r>
          </w:p>
        </w:tc>
        <w:tc>
          <w:tcPr>
            <w:tcW w:w="60" w:type="dxa"/>
            <w:vMerge w:val="restart"/>
            <w:shd w:val="clear" w:color="auto" w:fill="D7EAF9"/>
            <w:vAlign w:val="center"/>
          </w:tcPr>
          <w:p w14:paraId="41B7E82E"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530BCB"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F857D7"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4EBEED"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FF728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2DA46CA" w14:textId="0515B6F3"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ADA9CB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4EB333B" w14:textId="77777777">
        <w:tc>
          <w:tcPr>
            <w:tcW w:w="15" w:type="dxa"/>
            <w:vMerge/>
            <w:shd w:val="clear" w:color="auto" w:fill="D7EAF9"/>
            <w:vAlign w:val="center"/>
          </w:tcPr>
          <w:p w14:paraId="3CDEEF5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F9168B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86A716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8E004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AD2E3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D28A9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1C56F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04128D4"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EC84AD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64EE118" w14:textId="77777777">
        <w:trPr>
          <w:trHeight w:hRule="exact" w:val="45"/>
        </w:trPr>
        <w:tc>
          <w:tcPr>
            <w:tcW w:w="9870" w:type="dxa"/>
            <w:gridSpan w:val="9"/>
            <w:shd w:val="clear" w:color="auto" w:fill="auto"/>
          </w:tcPr>
          <w:p w14:paraId="3E192936"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766758AD" wp14:editId="75C1EC17">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6"/>
                          <a:stretch>
                            <a:fillRect/>
                          </a:stretch>
                        </pic:blipFill>
                        <pic:spPr>
                          <a:xfrm>
                            <a:off x="0" y="0"/>
                            <a:ext cx="6267450" cy="28575"/>
                          </a:xfrm>
                          <a:prstGeom prst="rect">
                            <a:avLst/>
                          </a:prstGeom>
                          <a:noFill/>
                        </pic:spPr>
                      </pic:pic>
                    </a:graphicData>
                  </a:graphic>
                </wp:inline>
              </w:drawing>
            </w:r>
          </w:p>
        </w:tc>
      </w:tr>
    </w:tbl>
    <w:p w14:paraId="7B1E45C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0D54CD7D" w14:textId="77777777">
        <w:trPr>
          <w:trHeight w:hRule="exact" w:val="345"/>
        </w:trPr>
        <w:tc>
          <w:tcPr>
            <w:tcW w:w="15" w:type="dxa"/>
          </w:tcPr>
          <w:p w14:paraId="53690C36"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000650C2"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095BF1EE"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357482E2" w14:textId="77777777">
        <w:tc>
          <w:tcPr>
            <w:tcW w:w="9870" w:type="dxa"/>
            <w:shd w:val="clear" w:color="auto" w:fill="auto"/>
          </w:tcPr>
          <w:p w14:paraId="275CFD7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Lokale Datei: betriebsanweisungen\maschinen\b_geruest_1.doc</w:t>
            </w:r>
            <w:r w:rsidRPr="001B3266">
              <w:rPr>
                <w:rStyle w:val="CharacterStyle28"/>
                <w:rFonts w:ascii="Source Sans 3" w:hAnsi="Source Sans 3"/>
              </w:rPr>
              <w:br/>
              <w:t>2. Gefährdungsbeurteilungsobjekt aus dem BG-Katalog: Unterweisungen der Beschäftigten</w:t>
            </w:r>
          </w:p>
        </w:tc>
      </w:tr>
    </w:tbl>
    <w:p w14:paraId="51CDF8C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06FD1427" w14:textId="77777777">
        <w:trPr>
          <w:trHeight w:hRule="exact" w:val="300"/>
        </w:trPr>
        <w:tc>
          <w:tcPr>
            <w:tcW w:w="9870" w:type="dxa"/>
            <w:gridSpan w:val="6"/>
            <w:shd w:val="clear" w:color="auto" w:fill="auto"/>
          </w:tcPr>
          <w:p w14:paraId="65CD1074"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35D9B59B" w14:textId="77777777">
        <w:trPr>
          <w:trHeight w:hRule="exact" w:val="345"/>
        </w:trPr>
        <w:tc>
          <w:tcPr>
            <w:tcW w:w="1440" w:type="dxa"/>
            <w:gridSpan w:val="2"/>
            <w:shd w:val="clear" w:color="auto" w:fill="auto"/>
          </w:tcPr>
          <w:p w14:paraId="35FABFC3"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6F9B5A07" w14:textId="77777777" w:rsidR="00BC0171" w:rsidRPr="001B3266" w:rsidRDefault="00BC0171" w:rsidP="001B3266">
            <w:pPr>
              <w:spacing w:line="240" w:lineRule="exact"/>
              <w:rPr>
                <w:rStyle w:val="FakeCharacterStyle"/>
                <w:rFonts w:ascii="Source Sans 3" w:hAnsi="Source Sans 3"/>
              </w:rPr>
            </w:pPr>
          </w:p>
        </w:tc>
      </w:tr>
      <w:tr w:rsidR="00BC0171" w:rsidRPr="001B3266" w14:paraId="5D93BD0C" w14:textId="77777777">
        <w:trPr>
          <w:trHeight w:hRule="exact" w:val="270"/>
        </w:trPr>
        <w:tc>
          <w:tcPr>
            <w:tcW w:w="9870" w:type="dxa"/>
            <w:gridSpan w:val="6"/>
            <w:shd w:val="clear" w:color="auto" w:fill="auto"/>
          </w:tcPr>
          <w:p w14:paraId="7C18C6E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38: Bauarbeiten, § 6, Standsicheriheit und Tragfähigkeit</w:t>
            </w:r>
          </w:p>
        </w:tc>
      </w:tr>
      <w:tr w:rsidR="00BC0171" w:rsidRPr="001B3266" w14:paraId="2CDD8ED1" w14:textId="77777777">
        <w:trPr>
          <w:trHeight w:hRule="exact" w:val="285"/>
        </w:trPr>
        <w:tc>
          <w:tcPr>
            <w:tcW w:w="9870" w:type="dxa"/>
            <w:gridSpan w:val="6"/>
            <w:shd w:val="clear" w:color="auto" w:fill="auto"/>
          </w:tcPr>
          <w:p w14:paraId="07C85E7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38: Bauarbeiten, § 12, Absturzsicherungen</w:t>
            </w:r>
          </w:p>
        </w:tc>
      </w:tr>
      <w:tr w:rsidR="00BC0171" w:rsidRPr="001B3266" w14:paraId="46CF88F6" w14:textId="77777777">
        <w:trPr>
          <w:trHeight w:hRule="exact" w:val="510"/>
        </w:trPr>
        <w:tc>
          <w:tcPr>
            <w:tcW w:w="9870" w:type="dxa"/>
            <w:gridSpan w:val="6"/>
            <w:shd w:val="clear" w:color="auto" w:fill="auto"/>
          </w:tcPr>
          <w:p w14:paraId="4ABCC49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201-011: Verwendung von Arbeits-,</w:t>
            </w:r>
            <w:r w:rsidRPr="001B3266">
              <w:rPr>
                <w:rStyle w:val="CharacterStyle28"/>
                <w:rFonts w:ascii="Source Sans 3" w:hAnsi="Source Sans 3"/>
              </w:rPr>
              <w:br/>
              <w:t>Schutz- und Montagegerüsten</w:t>
            </w:r>
          </w:p>
        </w:tc>
      </w:tr>
      <w:tr w:rsidR="00BC0171" w:rsidRPr="001B3266" w14:paraId="251E0C23" w14:textId="77777777">
        <w:trPr>
          <w:trHeight w:hRule="exact" w:val="525"/>
        </w:trPr>
        <w:tc>
          <w:tcPr>
            <w:tcW w:w="9870" w:type="dxa"/>
            <w:gridSpan w:val="6"/>
            <w:shd w:val="clear" w:color="auto" w:fill="auto"/>
          </w:tcPr>
          <w:p w14:paraId="22C61B9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Betriebssicherheitsverordnung (BetrSichV), Anhang 2: (zu den §§ 15 und 16) Prüfvorschriften für überwachungsbedürftige Anlagen</w:t>
            </w:r>
          </w:p>
        </w:tc>
      </w:tr>
      <w:tr w:rsidR="00BC0171" w:rsidRPr="001B3266" w14:paraId="62CD35E7" w14:textId="77777777">
        <w:trPr>
          <w:trHeight w:hRule="exact" w:val="570"/>
        </w:trPr>
        <w:tc>
          <w:tcPr>
            <w:tcW w:w="9870" w:type="dxa"/>
            <w:gridSpan w:val="6"/>
            <w:shd w:val="clear" w:color="auto" w:fill="auto"/>
          </w:tcPr>
          <w:p w14:paraId="0CC453BD"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24CC5324" w14:textId="77777777">
        <w:trPr>
          <w:trHeight w:hRule="exact" w:val="270"/>
        </w:trPr>
        <w:tc>
          <w:tcPr>
            <w:tcW w:w="15" w:type="dxa"/>
          </w:tcPr>
          <w:p w14:paraId="7599BA41"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258B3990"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692C1D28"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5C676B2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0687DA3F" w14:textId="77777777" w:rsidR="00BC0171" w:rsidRPr="001B3266" w:rsidRDefault="00BC0171" w:rsidP="001B3266">
            <w:pPr>
              <w:spacing w:line="240" w:lineRule="exact"/>
              <w:rPr>
                <w:rStyle w:val="FakeCharacterStyle"/>
                <w:rFonts w:ascii="Source Sans 3" w:hAnsi="Source Sans 3"/>
              </w:rPr>
            </w:pPr>
          </w:p>
        </w:tc>
      </w:tr>
      <w:tr w:rsidR="00BC0171" w:rsidRPr="001B3266" w14:paraId="2E791AB3" w14:textId="77777777">
        <w:trPr>
          <w:trHeight w:hRule="exact" w:val="1260"/>
        </w:trPr>
        <w:tc>
          <w:tcPr>
            <w:tcW w:w="15" w:type="dxa"/>
          </w:tcPr>
          <w:p w14:paraId="4D9E6504"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50963B9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77020EC1" w14:textId="77777777" w:rsidR="00BC0171" w:rsidRPr="001B3266" w:rsidRDefault="00BC0171" w:rsidP="001B3266">
      <w:pPr>
        <w:spacing w:line="240" w:lineRule="exact"/>
        <w:rPr>
          <w:rFonts w:ascii="Source Sans 3" w:hAnsi="Source Sans 3"/>
        </w:rPr>
      </w:pPr>
    </w:p>
    <w:p w14:paraId="1DA5E217" w14:textId="77777777" w:rsidR="00BC0171" w:rsidRPr="001B3266" w:rsidRDefault="00BC0171" w:rsidP="001B3266">
      <w:pPr>
        <w:spacing w:line="240" w:lineRule="exact"/>
        <w:rPr>
          <w:rFonts w:ascii="Source Sans 3" w:hAnsi="Source Sans 3"/>
        </w:rPr>
        <w:sectPr w:rsidR="00BC0171" w:rsidRPr="001B3266">
          <w:headerReference w:type="default" r:id="rId189"/>
          <w:footerReference w:type="default" r:id="rId19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095"/>
        <w:gridCol w:w="20"/>
      </w:tblGrid>
      <w:tr w:rsidR="00BC0171" w:rsidRPr="001B3266" w14:paraId="21FC29DC" w14:textId="77777777" w:rsidTr="000C7D45">
        <w:trPr>
          <w:trHeight w:hRule="exact" w:val="286"/>
        </w:trPr>
        <w:tc>
          <w:tcPr>
            <w:tcW w:w="20" w:type="dxa"/>
          </w:tcPr>
          <w:p w14:paraId="7FDF400D" w14:textId="77777777" w:rsidR="00BC0171" w:rsidRPr="001B3266" w:rsidRDefault="00BC0171" w:rsidP="001B3266">
            <w:pPr>
              <w:spacing w:line="240" w:lineRule="exact"/>
              <w:rPr>
                <w:rStyle w:val="FakeCharacterStyle"/>
                <w:rFonts w:ascii="Source Sans 3" w:hAnsi="Source Sans 3"/>
              </w:rPr>
            </w:pPr>
          </w:p>
        </w:tc>
        <w:tc>
          <w:tcPr>
            <w:tcW w:w="9855" w:type="dxa"/>
            <w:gridSpan w:val="4"/>
            <w:shd w:val="clear" w:color="auto" w:fill="auto"/>
          </w:tcPr>
          <w:p w14:paraId="32A93FAA" w14:textId="5F6980E9" w:rsidR="00BC0171" w:rsidRPr="001B3266" w:rsidRDefault="00BC0171" w:rsidP="001B3266">
            <w:pPr>
              <w:pStyle w:val="ParagraphStyle42"/>
              <w:spacing w:line="240" w:lineRule="exact"/>
              <w:rPr>
                <w:rStyle w:val="CharacterStyle28"/>
                <w:rFonts w:ascii="Source Sans 3" w:hAnsi="Source Sans 3"/>
              </w:rPr>
            </w:pPr>
          </w:p>
        </w:tc>
      </w:tr>
      <w:tr w:rsidR="000C7D45" w:rsidRPr="001B3266" w14:paraId="6CDE3EDF" w14:textId="77777777" w:rsidTr="000C7D45">
        <w:trPr>
          <w:trHeight w:hRule="exact" w:val="270"/>
        </w:trPr>
        <w:tc>
          <w:tcPr>
            <w:tcW w:w="20" w:type="dxa"/>
          </w:tcPr>
          <w:p w14:paraId="471ACE34" w14:textId="77777777" w:rsidR="000C7D45" w:rsidRPr="001B3266" w:rsidRDefault="000C7D45" w:rsidP="0000716D">
            <w:pPr>
              <w:spacing w:line="240" w:lineRule="exact"/>
              <w:rPr>
                <w:rStyle w:val="FakeCharacterStyle"/>
                <w:rFonts w:ascii="Source Sans 3" w:hAnsi="Source Sans 3"/>
              </w:rPr>
            </w:pPr>
          </w:p>
        </w:tc>
        <w:tc>
          <w:tcPr>
            <w:tcW w:w="1710" w:type="dxa"/>
            <w:shd w:val="clear" w:color="auto" w:fill="auto"/>
          </w:tcPr>
          <w:p w14:paraId="6A656B11" w14:textId="77777777" w:rsidR="000C7D45" w:rsidRPr="001B3266" w:rsidRDefault="000C7D45" w:rsidP="0000716D">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4FC964A2" w14:textId="77777777" w:rsidR="000C7D45" w:rsidRPr="001B3266" w:rsidRDefault="000C7D45" w:rsidP="0000716D">
            <w:pPr>
              <w:spacing w:line="240" w:lineRule="exact"/>
              <w:rPr>
                <w:rStyle w:val="FakeCharacterStyle"/>
                <w:rFonts w:ascii="Source Sans 3" w:hAnsi="Source Sans 3"/>
              </w:rPr>
            </w:pPr>
          </w:p>
        </w:tc>
        <w:tc>
          <w:tcPr>
            <w:tcW w:w="8115" w:type="dxa"/>
            <w:gridSpan w:val="2"/>
            <w:shd w:val="clear" w:color="auto" w:fill="auto"/>
          </w:tcPr>
          <w:p w14:paraId="7C26858C" w14:textId="77777777" w:rsidR="000C7D45" w:rsidRPr="001B3266" w:rsidRDefault="000C7D45" w:rsidP="0000716D">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0C7D45" w:rsidRPr="001B3266" w14:paraId="606874E6" w14:textId="77777777" w:rsidTr="0000716D">
        <w:trPr>
          <w:gridAfter w:val="1"/>
          <w:wAfter w:w="20" w:type="dxa"/>
          <w:trHeight w:hRule="exact" w:val="1110"/>
        </w:trPr>
        <w:tc>
          <w:tcPr>
            <w:tcW w:w="9855" w:type="dxa"/>
            <w:gridSpan w:val="4"/>
            <w:shd w:val="clear" w:color="auto" w:fill="auto"/>
          </w:tcPr>
          <w:p w14:paraId="6D8347DA" w14:textId="77777777" w:rsidR="000C7D45" w:rsidRPr="001B3266" w:rsidRDefault="000C7D45" w:rsidP="0000716D">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61DEB33D" w14:textId="77777777" w:rsidR="00BC0171" w:rsidRPr="001B3266" w:rsidRDefault="00BC0171" w:rsidP="001B3266">
      <w:pPr>
        <w:spacing w:line="240" w:lineRule="exact"/>
        <w:rPr>
          <w:rFonts w:ascii="Source Sans 3" w:hAnsi="Source Sans 3"/>
        </w:rPr>
        <w:sectPr w:rsidR="00BC0171" w:rsidRPr="001B3266">
          <w:headerReference w:type="default" r:id="rId191"/>
          <w:footerReference w:type="default" r:id="rId19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062F921F" w14:textId="77777777">
        <w:trPr>
          <w:trHeight w:hRule="exact" w:val="360"/>
        </w:trPr>
        <w:tc>
          <w:tcPr>
            <w:tcW w:w="9870" w:type="dxa"/>
            <w:gridSpan w:val="3"/>
            <w:shd w:val="clear" w:color="auto" w:fill="auto"/>
          </w:tcPr>
          <w:p w14:paraId="378F0E97"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6D086E8D" w14:textId="77777777">
        <w:trPr>
          <w:trHeight w:hRule="exact" w:val="360"/>
        </w:trPr>
        <w:tc>
          <w:tcPr>
            <w:tcW w:w="9870" w:type="dxa"/>
            <w:gridSpan w:val="3"/>
            <w:shd w:val="clear" w:color="auto" w:fill="auto"/>
          </w:tcPr>
          <w:p w14:paraId="6A056BE0"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Hebebühne, fahrbare Hubarbeitsbühnen</w:t>
            </w:r>
          </w:p>
        </w:tc>
      </w:tr>
      <w:tr w:rsidR="00BC0171" w:rsidRPr="001B3266" w14:paraId="703D78F6" w14:textId="77777777">
        <w:trPr>
          <w:trHeight w:hRule="exact" w:val="345"/>
        </w:trPr>
        <w:tc>
          <w:tcPr>
            <w:tcW w:w="2700" w:type="dxa"/>
            <w:shd w:val="clear" w:color="auto" w:fill="auto"/>
          </w:tcPr>
          <w:p w14:paraId="778612ED"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6D910A1A" w14:textId="77777777" w:rsidR="00BC0171" w:rsidRPr="001B3266" w:rsidRDefault="00BC0171" w:rsidP="001B3266">
            <w:pPr>
              <w:spacing w:line="240" w:lineRule="exact"/>
              <w:rPr>
                <w:rStyle w:val="FakeCharacterStyle"/>
                <w:rFonts w:ascii="Source Sans 3" w:hAnsi="Source Sans 3"/>
              </w:rPr>
            </w:pPr>
          </w:p>
        </w:tc>
      </w:tr>
      <w:tr w:rsidR="00BC0171" w:rsidRPr="001B3266" w14:paraId="170873DE" w14:textId="77777777">
        <w:tc>
          <w:tcPr>
            <w:tcW w:w="9855" w:type="dxa"/>
            <w:gridSpan w:val="2"/>
            <w:shd w:val="clear" w:color="auto" w:fill="auto"/>
          </w:tcPr>
          <w:p w14:paraId="01565667"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Umkipp- und Quetschgefahr</w:t>
            </w:r>
          </w:p>
        </w:tc>
        <w:tc>
          <w:tcPr>
            <w:tcW w:w="15" w:type="dxa"/>
          </w:tcPr>
          <w:p w14:paraId="683D6995" w14:textId="77777777" w:rsidR="00BC0171" w:rsidRPr="001B3266" w:rsidRDefault="00BC0171" w:rsidP="001B3266">
            <w:pPr>
              <w:spacing w:line="240" w:lineRule="exact"/>
              <w:rPr>
                <w:rStyle w:val="FakeCharacterStyle"/>
                <w:rFonts w:ascii="Source Sans 3" w:hAnsi="Source Sans 3"/>
              </w:rPr>
            </w:pPr>
          </w:p>
        </w:tc>
      </w:tr>
      <w:tr w:rsidR="00BC0171" w:rsidRPr="001B3266" w14:paraId="6C1E2BCE" w14:textId="77777777">
        <w:trPr>
          <w:trHeight w:hRule="exact" w:val="240"/>
        </w:trPr>
        <w:tc>
          <w:tcPr>
            <w:tcW w:w="9870" w:type="dxa"/>
            <w:gridSpan w:val="3"/>
            <w:shd w:val="clear" w:color="auto" w:fill="auto"/>
          </w:tcPr>
          <w:p w14:paraId="3A51B875" w14:textId="77777777" w:rsidR="00BC0171" w:rsidRPr="001B3266" w:rsidRDefault="00BC0171" w:rsidP="001B3266">
            <w:pPr>
              <w:pStyle w:val="ParagraphStyle23"/>
              <w:spacing w:line="240" w:lineRule="exact"/>
              <w:rPr>
                <w:rStyle w:val="FakeCharacterStyle"/>
                <w:rFonts w:ascii="Source Sans 3" w:hAnsi="Source Sans 3"/>
              </w:rPr>
            </w:pPr>
          </w:p>
        </w:tc>
      </w:tr>
    </w:tbl>
    <w:p w14:paraId="5C836CBA"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6E8B138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EF152E"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70C57FB"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F9822F5"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A81E4A0"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42C9CDF"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33A17AD8" w14:textId="77777777">
        <w:trPr>
          <w:trHeight w:hRule="exact" w:val="330"/>
        </w:trPr>
        <w:tc>
          <w:tcPr>
            <w:tcW w:w="15" w:type="dxa"/>
            <w:vMerge w:val="restart"/>
            <w:shd w:val="clear" w:color="auto" w:fill="D7EAF9"/>
            <w:vAlign w:val="center"/>
          </w:tcPr>
          <w:p w14:paraId="68799123"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C1DD3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Der Auftrag zur selbständigen Bedienung der Hubarbeitsbühne muss schriftlich erteilt werden, der Bediener muss die Befähigung nachgewiesen haben (</w:t>
            </w:r>
            <w:hyperlink r:id="rId193" w:tooltip="DGUV Regel 100-500" w:history="1">
              <w:r w:rsidRPr="001B3266">
                <w:rPr>
                  <w:rStyle w:val="FakeCharacterStyle"/>
                  <w:rFonts w:ascii="Source Sans 3" w:hAnsi="Source Sans 3"/>
                  <w:color w:val="000000"/>
                  <w:sz w:val="20"/>
                  <w:u w:val="single"/>
                </w:rPr>
                <w:t>DGUV Regel 100-500</w:t>
              </w:r>
            </w:hyperlink>
            <w:r w:rsidRPr="001B3266">
              <w:rPr>
                <w:rStyle w:val="FakeCharacterStyle"/>
                <w:rFonts w:ascii="Source Sans 3" w:hAnsi="Source Sans 3"/>
                <w:color w:val="000000"/>
                <w:sz w:val="20"/>
              </w:rPr>
              <w:t>).</w:t>
            </w:r>
          </w:p>
        </w:tc>
        <w:tc>
          <w:tcPr>
            <w:tcW w:w="60" w:type="dxa"/>
            <w:vMerge w:val="restart"/>
            <w:shd w:val="clear" w:color="auto" w:fill="D7EAF9"/>
            <w:vAlign w:val="center"/>
          </w:tcPr>
          <w:p w14:paraId="1A510165"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AF34D1"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8A0773"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4C923A"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92B7E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1A5E3EB" w14:textId="2D182859"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425A7C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B6C1FDF" w14:textId="77777777">
        <w:tc>
          <w:tcPr>
            <w:tcW w:w="15" w:type="dxa"/>
            <w:vMerge/>
            <w:shd w:val="clear" w:color="auto" w:fill="D7EAF9"/>
            <w:vAlign w:val="center"/>
          </w:tcPr>
          <w:p w14:paraId="54F2813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654FA0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5086B2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02BE9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57368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D46475"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1EE746"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E9B2B30"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1D4CA9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FFD1936" w14:textId="77777777">
        <w:trPr>
          <w:trHeight w:hRule="exact" w:val="330"/>
        </w:trPr>
        <w:tc>
          <w:tcPr>
            <w:tcW w:w="15" w:type="dxa"/>
            <w:vMerge w:val="restart"/>
            <w:shd w:val="clear" w:color="auto" w:fill="auto"/>
          </w:tcPr>
          <w:p w14:paraId="7E0FB03C"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3AE8E250" w14:textId="77777777" w:rsidR="00BC0171" w:rsidRPr="001B3266" w:rsidRDefault="00193204" w:rsidP="001B3266">
            <w:pPr>
              <w:pStyle w:val="ParagraphStyle38"/>
              <w:spacing w:line="240" w:lineRule="exact"/>
              <w:rPr>
                <w:rStyle w:val="FakeCharacterStyle"/>
                <w:rFonts w:ascii="Source Sans 3" w:hAnsi="Source Sans 3"/>
                <w:color w:val="000000"/>
                <w:sz w:val="20"/>
              </w:rPr>
            </w:pPr>
            <w:hyperlink r:id="rId194" w:tooltip="Betriebsanweisung" w:history="1">
              <w:r w:rsidR="006E665C" w:rsidRPr="001B3266">
                <w:rPr>
                  <w:rStyle w:val="FakeCharacterStyle"/>
                  <w:rFonts w:ascii="Source Sans 3" w:hAnsi="Source Sans 3"/>
                  <w:color w:val="000000"/>
                  <w:sz w:val="20"/>
                  <w:u w:val="single"/>
                </w:rPr>
                <w:t>Betriebsanweisung</w:t>
              </w:r>
            </w:hyperlink>
            <w:r w:rsidR="006E665C" w:rsidRPr="001B3266">
              <w:rPr>
                <w:rStyle w:val="FakeCharacterStyle"/>
                <w:rFonts w:ascii="Source Sans 3" w:hAnsi="Source Sans 3"/>
                <w:color w:val="000000"/>
                <w:sz w:val="20"/>
              </w:rPr>
              <w:t xml:space="preserve"> erstellen, </w:t>
            </w:r>
          </w:p>
          <w:p w14:paraId="133EDBED"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Beschäftigte darüber unterweisen</w:t>
            </w:r>
          </w:p>
        </w:tc>
        <w:tc>
          <w:tcPr>
            <w:tcW w:w="60" w:type="dxa"/>
            <w:vMerge w:val="restart"/>
            <w:shd w:val="clear" w:color="auto" w:fill="auto"/>
          </w:tcPr>
          <w:p w14:paraId="6D87C3CC"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6F6BDD"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89AF6A"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1B3CD7"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F9DAF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15163C2" w14:textId="12D0AE49"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3A6CEE4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AED672E" w14:textId="77777777">
        <w:tc>
          <w:tcPr>
            <w:tcW w:w="15" w:type="dxa"/>
            <w:vMerge/>
            <w:shd w:val="clear" w:color="auto" w:fill="auto"/>
          </w:tcPr>
          <w:p w14:paraId="2BBD3883"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52DB1D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50D2E9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C0753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5DF1E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16483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DC63C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4EBC8CB"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482D9E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641E47E" w14:textId="77777777">
        <w:trPr>
          <w:trHeight w:hRule="exact" w:val="330"/>
        </w:trPr>
        <w:tc>
          <w:tcPr>
            <w:tcW w:w="15" w:type="dxa"/>
            <w:vMerge w:val="restart"/>
            <w:shd w:val="clear" w:color="auto" w:fill="D7EAF9"/>
            <w:vAlign w:val="center"/>
          </w:tcPr>
          <w:p w14:paraId="209C0C68"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94AA34"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Bei Arbeiten in der Nähe oder an unter Spannung stehenden Teilen nur ausreichend isolierte Arbeitsbühnen einsetzen.</w:t>
            </w:r>
          </w:p>
        </w:tc>
        <w:tc>
          <w:tcPr>
            <w:tcW w:w="60" w:type="dxa"/>
            <w:vMerge w:val="restart"/>
            <w:shd w:val="clear" w:color="auto" w:fill="D7EAF9"/>
            <w:vAlign w:val="center"/>
          </w:tcPr>
          <w:p w14:paraId="6B525E1C"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F1547A"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42B359"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E72DCE"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D514D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78CA617" w14:textId="6ABAD2BA"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9CC861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3087759" w14:textId="77777777">
        <w:tc>
          <w:tcPr>
            <w:tcW w:w="15" w:type="dxa"/>
            <w:vMerge/>
            <w:shd w:val="clear" w:color="auto" w:fill="D7EAF9"/>
            <w:vAlign w:val="center"/>
          </w:tcPr>
          <w:p w14:paraId="58E7AD6F"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AF5584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149B88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37CC4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A3DDF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86117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599EF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B33FFD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4EA7E9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77101BD" w14:textId="77777777">
        <w:trPr>
          <w:trHeight w:hRule="exact" w:val="15"/>
        </w:trPr>
        <w:tc>
          <w:tcPr>
            <w:tcW w:w="15" w:type="dxa"/>
            <w:vMerge w:val="restart"/>
            <w:shd w:val="clear" w:color="auto" w:fill="auto"/>
          </w:tcPr>
          <w:p w14:paraId="36D76627"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0076B153"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647D77BF"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67B5E0"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B92F5C"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5AC638"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D733E7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9303931" w14:textId="1C3309DB"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5A0EDE3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56E8185" w14:textId="77777777">
        <w:trPr>
          <w:trHeight w:val="240"/>
        </w:trPr>
        <w:tc>
          <w:tcPr>
            <w:tcW w:w="15" w:type="dxa"/>
            <w:vMerge/>
            <w:shd w:val="clear" w:color="auto" w:fill="auto"/>
          </w:tcPr>
          <w:p w14:paraId="155C63E3"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1470C619"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jährlich mind. 1x durch Sachkundigen prüfen lassen </w:t>
            </w:r>
            <w:hyperlink r:id="rId195" w:tooltip="DGUV Information 308-002: Prüfung von Hebebühnen" w:history="1">
              <w:r w:rsidRPr="001B3266">
                <w:rPr>
                  <w:rStyle w:val="FakeCharacterStyle"/>
                  <w:rFonts w:ascii="Source Sans 3" w:hAnsi="Source Sans 3"/>
                  <w:color w:val="000000"/>
                  <w:sz w:val="20"/>
                  <w:u w:val="single"/>
                </w:rPr>
                <w:t>DGUV Grundsatz 308-002</w:t>
              </w:r>
            </w:hyperlink>
            <w:r w:rsidRPr="001B3266">
              <w:rPr>
                <w:rStyle w:val="FakeCharacterStyle"/>
                <w:rFonts w:ascii="Source Sans 3" w:hAnsi="Source Sans 3"/>
                <w:color w:val="000000"/>
                <w:sz w:val="20"/>
              </w:rPr>
              <w:t xml:space="preserve"> (Bescheinigung im </w:t>
            </w:r>
            <w:hyperlink r:id="rId196" w:tooltip="DGUV Grundsatz 308-003" w:history="1">
              <w:r w:rsidRPr="001B3266">
                <w:rPr>
                  <w:rStyle w:val="FakeCharacterStyle"/>
                  <w:rFonts w:ascii="Source Sans 3" w:hAnsi="Source Sans 3"/>
                  <w:color w:val="000000"/>
                  <w:sz w:val="20"/>
                  <w:u w:val="single"/>
                </w:rPr>
                <w:t>DGUV Grundsatz 308-003</w:t>
              </w:r>
            </w:hyperlink>
            <w:r w:rsidRPr="001B3266">
              <w:rPr>
                <w:rStyle w:val="FakeCharacterStyle"/>
                <w:rFonts w:ascii="Source Sans 3" w:hAnsi="Source Sans 3"/>
                <w:color w:val="000000"/>
                <w:sz w:val="20"/>
              </w:rPr>
              <w:t>)</w:t>
            </w:r>
          </w:p>
        </w:tc>
        <w:tc>
          <w:tcPr>
            <w:tcW w:w="60" w:type="dxa"/>
            <w:vMerge/>
            <w:shd w:val="clear" w:color="auto" w:fill="auto"/>
          </w:tcPr>
          <w:p w14:paraId="456C5D4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42A54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CCBCF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7A0D79"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663A836"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3838DD82"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78969F69" w14:textId="77777777" w:rsidR="00BC0171" w:rsidRPr="001B3266" w:rsidRDefault="00BC0171" w:rsidP="001B3266">
            <w:pPr>
              <w:spacing w:line="240" w:lineRule="exact"/>
              <w:rPr>
                <w:rStyle w:val="FakeCharacterStyle"/>
                <w:rFonts w:ascii="Source Sans 3" w:hAnsi="Source Sans 3"/>
              </w:rPr>
            </w:pPr>
          </w:p>
        </w:tc>
      </w:tr>
      <w:tr w:rsidR="00BC0171" w:rsidRPr="001B3266" w14:paraId="6D20EDE3" w14:textId="77777777">
        <w:tc>
          <w:tcPr>
            <w:tcW w:w="15" w:type="dxa"/>
            <w:vMerge/>
            <w:shd w:val="clear" w:color="auto" w:fill="auto"/>
          </w:tcPr>
          <w:p w14:paraId="3B6BA74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2BFC3D95"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6D3563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9F7B0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40CAB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AC8C7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3968D5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1B9656E"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1074D520"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219CF52" w14:textId="77777777">
        <w:trPr>
          <w:trHeight w:hRule="exact" w:val="45"/>
        </w:trPr>
        <w:tc>
          <w:tcPr>
            <w:tcW w:w="9870" w:type="dxa"/>
            <w:gridSpan w:val="9"/>
            <w:shd w:val="clear" w:color="auto" w:fill="auto"/>
          </w:tcPr>
          <w:p w14:paraId="2352FF53"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2B8B2950" wp14:editId="14BCBEC0">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6"/>
                          <a:stretch>
                            <a:fillRect/>
                          </a:stretch>
                        </pic:blipFill>
                        <pic:spPr>
                          <a:xfrm>
                            <a:off x="0" y="0"/>
                            <a:ext cx="6267450" cy="28575"/>
                          </a:xfrm>
                          <a:prstGeom prst="rect">
                            <a:avLst/>
                          </a:prstGeom>
                          <a:noFill/>
                        </pic:spPr>
                      </pic:pic>
                    </a:graphicData>
                  </a:graphic>
                </wp:inline>
              </w:drawing>
            </w:r>
          </w:p>
        </w:tc>
      </w:tr>
    </w:tbl>
    <w:p w14:paraId="7333512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33CEB5D1" w14:textId="77777777">
        <w:trPr>
          <w:trHeight w:hRule="exact" w:val="345"/>
        </w:trPr>
        <w:tc>
          <w:tcPr>
            <w:tcW w:w="15" w:type="dxa"/>
          </w:tcPr>
          <w:p w14:paraId="12BD599B"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05233C58"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1C21CF19"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5D945A0F" w14:textId="77777777">
        <w:tc>
          <w:tcPr>
            <w:tcW w:w="9870" w:type="dxa"/>
            <w:shd w:val="clear" w:color="auto" w:fill="auto"/>
          </w:tcPr>
          <w:p w14:paraId="5812A01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DGUV Regel 100-500: Betreiben von Arbeitsmitteln</w:t>
            </w:r>
            <w:r w:rsidRPr="001B3266">
              <w:rPr>
                <w:rStyle w:val="CharacterStyle28"/>
                <w:rFonts w:ascii="Source Sans 3" w:hAnsi="Source Sans 3"/>
              </w:rPr>
              <w:br/>
              <w:t>2. Lokale Datei: betriebsanweisungen\maschinen\b_hubarbeitsbuehne_allg.doc</w:t>
            </w:r>
            <w:r w:rsidRPr="001B3266">
              <w:rPr>
                <w:rStyle w:val="CharacterStyle28"/>
                <w:rFonts w:ascii="Source Sans 3" w:hAnsi="Source Sans 3"/>
              </w:rPr>
              <w:br/>
              <w:t>3. Regelwerkeintrag: DGUV Information 308-003: Prüfbuch für Hebebühnen</w:t>
            </w:r>
            <w:r w:rsidRPr="001B3266">
              <w:rPr>
                <w:rStyle w:val="CharacterStyle28"/>
                <w:rFonts w:ascii="Source Sans 3" w:hAnsi="Source Sans 3"/>
              </w:rPr>
              <w:br/>
              <w:t>4. Regelwerkeintrag: DGUV Information 308-002: Prüfung von Hebebühnen</w:t>
            </w:r>
          </w:p>
        </w:tc>
      </w:tr>
    </w:tbl>
    <w:p w14:paraId="1F4FEB23"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05AC9783" w14:textId="77777777">
        <w:trPr>
          <w:trHeight w:hRule="exact" w:val="285"/>
        </w:trPr>
        <w:tc>
          <w:tcPr>
            <w:tcW w:w="9870" w:type="dxa"/>
            <w:gridSpan w:val="6"/>
            <w:shd w:val="clear" w:color="auto" w:fill="auto"/>
          </w:tcPr>
          <w:p w14:paraId="57FC5097"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1B9693C1" w14:textId="77777777">
        <w:trPr>
          <w:trHeight w:hRule="exact" w:val="345"/>
        </w:trPr>
        <w:tc>
          <w:tcPr>
            <w:tcW w:w="1440" w:type="dxa"/>
            <w:gridSpan w:val="2"/>
            <w:shd w:val="clear" w:color="auto" w:fill="auto"/>
          </w:tcPr>
          <w:p w14:paraId="493D2A39"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4A8997EF" w14:textId="77777777" w:rsidR="00BC0171" w:rsidRPr="001B3266" w:rsidRDefault="00BC0171" w:rsidP="001B3266">
            <w:pPr>
              <w:spacing w:line="240" w:lineRule="exact"/>
              <w:rPr>
                <w:rStyle w:val="FakeCharacterStyle"/>
                <w:rFonts w:ascii="Source Sans 3" w:hAnsi="Source Sans 3"/>
              </w:rPr>
            </w:pPr>
          </w:p>
        </w:tc>
      </w:tr>
      <w:tr w:rsidR="00BC0171" w:rsidRPr="001B3266" w14:paraId="273DC4CC" w14:textId="77777777">
        <w:trPr>
          <w:trHeight w:hRule="exact" w:val="270"/>
        </w:trPr>
        <w:tc>
          <w:tcPr>
            <w:tcW w:w="9870" w:type="dxa"/>
            <w:gridSpan w:val="6"/>
            <w:shd w:val="clear" w:color="auto" w:fill="auto"/>
          </w:tcPr>
          <w:p w14:paraId="7AAF041D" w14:textId="77777777" w:rsidR="00BC0171" w:rsidRPr="001B3266" w:rsidRDefault="00BC0171" w:rsidP="001B3266">
            <w:pPr>
              <w:pStyle w:val="ParagraphStyle42"/>
              <w:spacing w:line="240" w:lineRule="exact"/>
              <w:rPr>
                <w:rStyle w:val="CharacterStyle28"/>
                <w:rFonts w:ascii="Source Sans 3" w:hAnsi="Source Sans 3"/>
              </w:rPr>
            </w:pPr>
          </w:p>
        </w:tc>
      </w:tr>
      <w:tr w:rsidR="00BC0171" w:rsidRPr="001B3266" w14:paraId="0E5FDDBB" w14:textId="77777777">
        <w:trPr>
          <w:trHeight w:hRule="exact" w:val="570"/>
        </w:trPr>
        <w:tc>
          <w:tcPr>
            <w:tcW w:w="9870" w:type="dxa"/>
            <w:gridSpan w:val="6"/>
            <w:shd w:val="clear" w:color="auto" w:fill="auto"/>
          </w:tcPr>
          <w:p w14:paraId="07B38E1F"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743BEF88" w14:textId="77777777">
        <w:trPr>
          <w:trHeight w:hRule="exact" w:val="270"/>
        </w:trPr>
        <w:tc>
          <w:tcPr>
            <w:tcW w:w="15" w:type="dxa"/>
          </w:tcPr>
          <w:p w14:paraId="0ECA17B1"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79FBA316"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45AC6F43"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0335495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2E4A5216" w14:textId="77777777" w:rsidR="00BC0171" w:rsidRPr="001B3266" w:rsidRDefault="00BC0171" w:rsidP="001B3266">
            <w:pPr>
              <w:spacing w:line="240" w:lineRule="exact"/>
              <w:rPr>
                <w:rStyle w:val="FakeCharacterStyle"/>
                <w:rFonts w:ascii="Source Sans 3" w:hAnsi="Source Sans 3"/>
              </w:rPr>
            </w:pPr>
          </w:p>
        </w:tc>
      </w:tr>
      <w:tr w:rsidR="00BC0171" w:rsidRPr="001B3266" w14:paraId="4888EE41" w14:textId="77777777">
        <w:trPr>
          <w:trHeight w:hRule="exact" w:val="1260"/>
        </w:trPr>
        <w:tc>
          <w:tcPr>
            <w:tcW w:w="15" w:type="dxa"/>
          </w:tcPr>
          <w:p w14:paraId="3A612792"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3C37ECE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4829094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13B7F6A3" w14:textId="77777777">
        <w:trPr>
          <w:trHeight w:hRule="exact" w:val="270"/>
        </w:trPr>
        <w:tc>
          <w:tcPr>
            <w:tcW w:w="15" w:type="dxa"/>
          </w:tcPr>
          <w:p w14:paraId="6954F40D"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7B239712"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1F679383"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6392D9B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5837D5B3" w14:textId="77777777">
        <w:trPr>
          <w:trHeight w:hRule="exact" w:val="1110"/>
        </w:trPr>
        <w:tc>
          <w:tcPr>
            <w:tcW w:w="15" w:type="dxa"/>
          </w:tcPr>
          <w:p w14:paraId="137D8FED"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5307403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710E0BB1" w14:textId="77777777" w:rsidR="00BC0171" w:rsidRPr="001B3266" w:rsidRDefault="00BC0171" w:rsidP="001B3266">
      <w:pPr>
        <w:spacing w:line="240" w:lineRule="exact"/>
        <w:rPr>
          <w:rFonts w:ascii="Source Sans 3" w:hAnsi="Source Sans 3"/>
        </w:rPr>
        <w:sectPr w:rsidR="00BC0171" w:rsidRPr="001B3266">
          <w:headerReference w:type="default" r:id="rId197"/>
          <w:footerReference w:type="default" r:id="rId1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2AC2576D" w14:textId="77777777">
        <w:trPr>
          <w:trHeight w:hRule="exact" w:val="360"/>
        </w:trPr>
        <w:tc>
          <w:tcPr>
            <w:tcW w:w="9870" w:type="dxa"/>
            <w:gridSpan w:val="3"/>
            <w:shd w:val="clear" w:color="auto" w:fill="auto"/>
          </w:tcPr>
          <w:p w14:paraId="42E37312"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3D2FF721" w14:textId="77777777">
        <w:trPr>
          <w:trHeight w:hRule="exact" w:val="360"/>
        </w:trPr>
        <w:tc>
          <w:tcPr>
            <w:tcW w:w="9870" w:type="dxa"/>
            <w:gridSpan w:val="3"/>
            <w:shd w:val="clear" w:color="auto" w:fill="auto"/>
          </w:tcPr>
          <w:p w14:paraId="7CA0BAEC"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Hebebühne, Hubarbeitsbühne</w:t>
            </w:r>
          </w:p>
        </w:tc>
      </w:tr>
      <w:tr w:rsidR="00BC0171" w:rsidRPr="001B3266" w14:paraId="2944E8CC" w14:textId="77777777">
        <w:trPr>
          <w:trHeight w:hRule="exact" w:val="345"/>
        </w:trPr>
        <w:tc>
          <w:tcPr>
            <w:tcW w:w="2700" w:type="dxa"/>
            <w:shd w:val="clear" w:color="auto" w:fill="auto"/>
          </w:tcPr>
          <w:p w14:paraId="74288F84"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5316B5AF" w14:textId="77777777" w:rsidR="00BC0171" w:rsidRPr="001B3266" w:rsidRDefault="00BC0171" w:rsidP="001B3266">
            <w:pPr>
              <w:spacing w:line="240" w:lineRule="exact"/>
              <w:rPr>
                <w:rStyle w:val="FakeCharacterStyle"/>
                <w:rFonts w:ascii="Source Sans 3" w:hAnsi="Source Sans 3"/>
              </w:rPr>
            </w:pPr>
          </w:p>
        </w:tc>
      </w:tr>
      <w:tr w:rsidR="00BC0171" w:rsidRPr="001B3266" w14:paraId="76EB68D2" w14:textId="77777777">
        <w:tc>
          <w:tcPr>
            <w:tcW w:w="9855" w:type="dxa"/>
            <w:gridSpan w:val="2"/>
            <w:shd w:val="clear" w:color="auto" w:fill="auto"/>
          </w:tcPr>
          <w:p w14:paraId="53A39501"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Quetsch- und Scherstellen, Lastabsturz, Umkippen</w:t>
            </w:r>
          </w:p>
        </w:tc>
        <w:tc>
          <w:tcPr>
            <w:tcW w:w="15" w:type="dxa"/>
          </w:tcPr>
          <w:p w14:paraId="4598185C" w14:textId="77777777" w:rsidR="00BC0171" w:rsidRPr="001B3266" w:rsidRDefault="00BC0171" w:rsidP="001B3266">
            <w:pPr>
              <w:spacing w:line="240" w:lineRule="exact"/>
              <w:rPr>
                <w:rStyle w:val="FakeCharacterStyle"/>
                <w:rFonts w:ascii="Source Sans 3" w:hAnsi="Source Sans 3"/>
              </w:rPr>
            </w:pPr>
          </w:p>
        </w:tc>
      </w:tr>
      <w:tr w:rsidR="00BC0171" w:rsidRPr="001B3266" w14:paraId="54C589C3" w14:textId="77777777">
        <w:trPr>
          <w:trHeight w:hRule="exact" w:val="240"/>
        </w:trPr>
        <w:tc>
          <w:tcPr>
            <w:tcW w:w="9870" w:type="dxa"/>
            <w:gridSpan w:val="3"/>
            <w:shd w:val="clear" w:color="auto" w:fill="auto"/>
          </w:tcPr>
          <w:p w14:paraId="4021339B" w14:textId="77777777" w:rsidR="00BC0171" w:rsidRPr="001B3266" w:rsidRDefault="00BC0171" w:rsidP="001B3266">
            <w:pPr>
              <w:pStyle w:val="ParagraphStyle23"/>
              <w:spacing w:line="240" w:lineRule="exact"/>
              <w:rPr>
                <w:rStyle w:val="FakeCharacterStyle"/>
                <w:rFonts w:ascii="Source Sans 3" w:hAnsi="Source Sans 3"/>
              </w:rPr>
            </w:pPr>
          </w:p>
        </w:tc>
      </w:tr>
    </w:tbl>
    <w:p w14:paraId="3942F07B"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6BD1EB7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8107513"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A68444E"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D11151D"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363DCE3"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91DEB1F"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44128F00" w14:textId="77777777">
        <w:trPr>
          <w:trHeight w:hRule="exact" w:val="330"/>
        </w:trPr>
        <w:tc>
          <w:tcPr>
            <w:tcW w:w="15" w:type="dxa"/>
            <w:vMerge w:val="restart"/>
            <w:shd w:val="clear" w:color="auto" w:fill="D7EAF9"/>
            <w:vAlign w:val="center"/>
          </w:tcPr>
          <w:p w14:paraId="6F420618"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F0C1D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DGUV Regel 100-500 Kapitel </w:t>
            </w:r>
            <w:hyperlink r:id="rId199" w:tooltip="2.10" w:history="1">
              <w:r w:rsidRPr="001B3266">
                <w:rPr>
                  <w:rStyle w:val="FakeCharacterStyle"/>
                  <w:rFonts w:ascii="Source Sans 3" w:hAnsi="Source Sans 3"/>
                  <w:color w:val="000000"/>
                  <w:sz w:val="20"/>
                  <w:u w:val="single"/>
                </w:rPr>
                <w:t>2.10</w:t>
              </w:r>
            </w:hyperlink>
            <w:r w:rsidRPr="001B3266">
              <w:rPr>
                <w:rStyle w:val="FakeCharacterStyle"/>
                <w:rFonts w:ascii="Source Sans 3" w:hAnsi="Source Sans 3"/>
                <w:color w:val="000000"/>
                <w:sz w:val="20"/>
              </w:rPr>
              <w:t xml:space="preserve"> wird beachtet. </w:t>
            </w:r>
          </w:p>
          <w:p w14:paraId="7948A646"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besonderen Bestimmungen für den Einsatz von Hubarbeitsbühnen werden beachtet.</w:t>
            </w:r>
          </w:p>
        </w:tc>
        <w:tc>
          <w:tcPr>
            <w:tcW w:w="60" w:type="dxa"/>
            <w:vMerge w:val="restart"/>
            <w:shd w:val="clear" w:color="auto" w:fill="D7EAF9"/>
            <w:vAlign w:val="center"/>
          </w:tcPr>
          <w:p w14:paraId="731FB779"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CE9A77"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08844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C832DF"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54782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291E2D4" w14:textId="6D0DD9B1"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1B7D27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0793E83" w14:textId="77777777">
        <w:tc>
          <w:tcPr>
            <w:tcW w:w="15" w:type="dxa"/>
            <w:vMerge/>
            <w:shd w:val="clear" w:color="auto" w:fill="D7EAF9"/>
            <w:vAlign w:val="center"/>
          </w:tcPr>
          <w:p w14:paraId="1704D66F"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FA3153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E720EB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AA4DC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75BA7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7EF01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CCCD0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AE1CA34"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316E5C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1FFF2B2" w14:textId="77777777">
        <w:trPr>
          <w:trHeight w:hRule="exact" w:val="330"/>
        </w:trPr>
        <w:tc>
          <w:tcPr>
            <w:tcW w:w="15" w:type="dxa"/>
            <w:vMerge w:val="restart"/>
            <w:shd w:val="clear" w:color="auto" w:fill="auto"/>
          </w:tcPr>
          <w:p w14:paraId="465FE4CE"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67D99C09"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zur Bedienung befugten Beschäftigte sind mindestens 18 Jahre alt. Sie sind schriftlich beauftragt. </w:t>
            </w:r>
          </w:p>
          <w:p w14:paraId="2243EB79"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Bediener der Hubarbeitsbühne sind nach dem </w:t>
            </w:r>
            <w:hyperlink r:id="rId200" w:tooltip="DGUV Grundsatz 308-008" w:history="1">
              <w:r w:rsidRPr="001B3266">
                <w:rPr>
                  <w:rStyle w:val="FakeCharacterStyle"/>
                  <w:rFonts w:ascii="Source Sans 3" w:hAnsi="Source Sans 3"/>
                  <w:color w:val="000000"/>
                  <w:sz w:val="20"/>
                  <w:u w:val="single"/>
                </w:rPr>
                <w:t>DGUV Grundsatz 308-008</w:t>
              </w:r>
            </w:hyperlink>
            <w:r w:rsidRPr="001B3266">
              <w:rPr>
                <w:rStyle w:val="FakeCharacterStyle"/>
                <w:rFonts w:ascii="Source Sans 3" w:hAnsi="Source Sans 3"/>
                <w:color w:val="000000"/>
                <w:sz w:val="20"/>
              </w:rPr>
              <w:t xml:space="preserve"> ausgebildet. </w:t>
            </w:r>
          </w:p>
          <w:p w14:paraId="22AD5182"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Bediener der Hebebühne wurden anhand der Betriebsanleitung eingewiesen.</w:t>
            </w:r>
          </w:p>
        </w:tc>
        <w:tc>
          <w:tcPr>
            <w:tcW w:w="60" w:type="dxa"/>
            <w:vMerge w:val="restart"/>
            <w:shd w:val="clear" w:color="auto" w:fill="auto"/>
          </w:tcPr>
          <w:p w14:paraId="6E1CA5D1"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12289A"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AC8884"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FE115C"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ECD55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9C1E339" w14:textId="476551EA"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6E36A90B"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1FA9AD3" w14:textId="77777777">
        <w:tc>
          <w:tcPr>
            <w:tcW w:w="15" w:type="dxa"/>
            <w:vMerge/>
            <w:shd w:val="clear" w:color="auto" w:fill="auto"/>
          </w:tcPr>
          <w:p w14:paraId="130E7F7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2E3DBCAC"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17BD94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4BDEA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AA50D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EB1DB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DFF3B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C964F9B"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5D78E51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A1001A4" w14:textId="77777777">
        <w:trPr>
          <w:trHeight w:hRule="exact" w:val="330"/>
        </w:trPr>
        <w:tc>
          <w:tcPr>
            <w:tcW w:w="15" w:type="dxa"/>
            <w:vMerge w:val="restart"/>
            <w:shd w:val="clear" w:color="auto" w:fill="D7EAF9"/>
            <w:vAlign w:val="center"/>
          </w:tcPr>
          <w:p w14:paraId="06124BD9"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F48A5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körperliche Eignung der Bediener der Hubarbeitsbühne wurde durch arbeitsmedizinische Vorsorgeuntersuchungen festgestellt. </w:t>
            </w:r>
          </w:p>
          <w:p w14:paraId="6E6C198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Für die Untersuchungsanlässe und -fristen werden berücksichtigt: </w:t>
            </w:r>
          </w:p>
          <w:p w14:paraId="441BB971"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die Auswahlkriterien </w:t>
            </w:r>
            <w:hyperlink r:id="rId201" w:tooltip="DGUV Information 240-300" w:history="1">
              <w:r w:rsidRPr="001B3266">
                <w:rPr>
                  <w:rStyle w:val="FakeCharacterStyle"/>
                  <w:rFonts w:ascii="Source Sans 3" w:hAnsi="Source Sans 3"/>
                  <w:color w:val="000000"/>
                  <w:sz w:val="20"/>
                  <w:u w:val="single"/>
                </w:rPr>
                <w:t>DGUV Information 240-300</w:t>
              </w:r>
            </w:hyperlink>
            <w:r w:rsidRPr="001B3266">
              <w:rPr>
                <w:rStyle w:val="FakeCharacterStyle"/>
                <w:rFonts w:ascii="Source Sans 3" w:hAnsi="Source Sans 3"/>
                <w:color w:val="000000"/>
                <w:sz w:val="20"/>
              </w:rPr>
              <w:t xml:space="preserve"> "Fahr- und Steuer- und Überwachungstätigkeiten" und </w:t>
            </w:r>
          </w:p>
          <w:p w14:paraId="76A60AE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die Auswahlkriterien </w:t>
            </w:r>
            <w:hyperlink r:id="rId202" w:tooltip="DGUV Information 215-410: Bildschirm- und Büroarbeitsplätze" w:history="1">
              <w:r w:rsidRPr="001B3266">
                <w:rPr>
                  <w:rStyle w:val="FakeCharacterStyle"/>
                  <w:rFonts w:ascii="Source Sans 3" w:hAnsi="Source Sans 3"/>
                  <w:color w:val="000000"/>
                  <w:sz w:val="20"/>
                  <w:u w:val="single"/>
                </w:rPr>
                <w:t>DGUV Information 240-410</w:t>
              </w:r>
            </w:hyperlink>
            <w:r w:rsidRPr="001B3266">
              <w:rPr>
                <w:rStyle w:val="FakeCharacterStyle"/>
                <w:rFonts w:ascii="Source Sans 3" w:hAnsi="Source Sans 3"/>
                <w:color w:val="000000"/>
                <w:sz w:val="20"/>
              </w:rPr>
              <w:t xml:space="preserve"> "Arbeiten mit Absturzgefahr".</w:t>
            </w:r>
          </w:p>
        </w:tc>
        <w:tc>
          <w:tcPr>
            <w:tcW w:w="60" w:type="dxa"/>
            <w:vMerge w:val="restart"/>
            <w:shd w:val="clear" w:color="auto" w:fill="D7EAF9"/>
            <w:vAlign w:val="center"/>
          </w:tcPr>
          <w:p w14:paraId="5AFE0EFF"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9231DD"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8FD457"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D1B40B"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F4EAC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FE0AE63" w14:textId="1504462B"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98EE5B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45B6344" w14:textId="77777777">
        <w:tc>
          <w:tcPr>
            <w:tcW w:w="15" w:type="dxa"/>
            <w:vMerge/>
            <w:shd w:val="clear" w:color="auto" w:fill="D7EAF9"/>
            <w:vAlign w:val="center"/>
          </w:tcPr>
          <w:p w14:paraId="231BA7B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6FE586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692F68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07B9F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75D8F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10C02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A8D59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316BC8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A4B432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65DD6F4" w14:textId="77777777">
        <w:trPr>
          <w:trHeight w:hRule="exact" w:val="15"/>
        </w:trPr>
        <w:tc>
          <w:tcPr>
            <w:tcW w:w="15" w:type="dxa"/>
            <w:vMerge w:val="restart"/>
            <w:shd w:val="clear" w:color="auto" w:fill="auto"/>
          </w:tcPr>
          <w:p w14:paraId="00FC0179"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5ED1234C"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1843F820"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929695"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A77306"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F47D0E"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46E64B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A19B5A3" w14:textId="60049006"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775A182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D42FF11" w14:textId="77777777">
        <w:trPr>
          <w:trHeight w:val="240"/>
        </w:trPr>
        <w:tc>
          <w:tcPr>
            <w:tcW w:w="15" w:type="dxa"/>
            <w:vMerge/>
            <w:shd w:val="clear" w:color="auto" w:fill="auto"/>
          </w:tcPr>
          <w:p w14:paraId="690C246E"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11DE8F58"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Beschäftigten werden regelmäßig anhand der </w:t>
            </w:r>
            <w:hyperlink r:id="rId203" w:tooltip="Betriebsanweisung" w:history="1">
              <w:r w:rsidRPr="001B3266">
                <w:rPr>
                  <w:rStyle w:val="FakeCharacterStyle"/>
                  <w:rFonts w:ascii="Source Sans 3" w:hAnsi="Source Sans 3"/>
                  <w:color w:val="000000"/>
                  <w:sz w:val="20"/>
                  <w:u w:val="single"/>
                </w:rPr>
                <w:t>Betriebsanweisung</w:t>
              </w:r>
            </w:hyperlink>
            <w:r w:rsidRPr="001B3266">
              <w:rPr>
                <w:rStyle w:val="FakeCharacterStyle"/>
                <w:rFonts w:ascii="Source Sans 3" w:hAnsi="Source Sans 3"/>
                <w:color w:val="000000"/>
                <w:sz w:val="20"/>
              </w:rPr>
              <w:t xml:space="preserve"> und -anleitung der Bühne </w:t>
            </w:r>
            <w:hyperlink r:id="rId204" w:tooltip="Unterweisungen der Beschäftigten" w:history="1">
              <w:r w:rsidRPr="001B3266">
                <w:rPr>
                  <w:rStyle w:val="FakeCharacterStyle"/>
                  <w:rFonts w:ascii="Source Sans 3" w:hAnsi="Source Sans 3"/>
                  <w:color w:val="000000"/>
                  <w:sz w:val="20"/>
                  <w:u w:val="single"/>
                </w:rPr>
                <w:t>unterwiesen</w:t>
              </w:r>
            </w:hyperlink>
            <w:r w:rsidRPr="001B3266">
              <w:rPr>
                <w:rStyle w:val="FakeCharacterStyle"/>
                <w:rFonts w:ascii="Source Sans 3" w:hAnsi="Source Sans 3"/>
                <w:color w:val="000000"/>
                <w:sz w:val="20"/>
              </w:rPr>
              <w:t>. Die Unterweisungen sind dokumentiert.</w:t>
            </w:r>
          </w:p>
        </w:tc>
        <w:tc>
          <w:tcPr>
            <w:tcW w:w="60" w:type="dxa"/>
            <w:vMerge/>
            <w:shd w:val="clear" w:color="auto" w:fill="auto"/>
          </w:tcPr>
          <w:p w14:paraId="222DCE5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52330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7D6A3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5FA5EF"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46D63EA"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539EFAA6"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150288B3" w14:textId="77777777" w:rsidR="00BC0171" w:rsidRPr="001B3266" w:rsidRDefault="00BC0171" w:rsidP="001B3266">
            <w:pPr>
              <w:spacing w:line="240" w:lineRule="exact"/>
              <w:rPr>
                <w:rStyle w:val="FakeCharacterStyle"/>
                <w:rFonts w:ascii="Source Sans 3" w:hAnsi="Source Sans 3"/>
              </w:rPr>
            </w:pPr>
          </w:p>
        </w:tc>
      </w:tr>
      <w:tr w:rsidR="00BC0171" w:rsidRPr="001B3266" w14:paraId="17000783" w14:textId="77777777">
        <w:tc>
          <w:tcPr>
            <w:tcW w:w="15" w:type="dxa"/>
            <w:vMerge/>
            <w:shd w:val="clear" w:color="auto" w:fill="auto"/>
          </w:tcPr>
          <w:p w14:paraId="2E3FDFF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37F76F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C04E8E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68D99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6F40C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1404F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0FD52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070BC9D"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000BA8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104D921" w14:textId="77777777">
        <w:trPr>
          <w:trHeight w:hRule="exact" w:val="15"/>
        </w:trPr>
        <w:tc>
          <w:tcPr>
            <w:tcW w:w="15" w:type="dxa"/>
            <w:vMerge w:val="restart"/>
            <w:shd w:val="clear" w:color="auto" w:fill="D7EAF9"/>
            <w:vAlign w:val="center"/>
          </w:tcPr>
          <w:p w14:paraId="772CF0D9"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1220A0E2"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08C8AEE2"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E9D119"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075A03"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150C31"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9818B3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9C7A263" w14:textId="2A161D0F"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7AAD9A49"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30F3F5D" w14:textId="77777777">
        <w:trPr>
          <w:trHeight w:val="240"/>
        </w:trPr>
        <w:tc>
          <w:tcPr>
            <w:tcW w:w="15" w:type="dxa"/>
            <w:vMerge/>
            <w:shd w:val="clear" w:color="auto" w:fill="D7EAF9"/>
            <w:vAlign w:val="center"/>
          </w:tcPr>
          <w:p w14:paraId="620AB581"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4FE21311"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Bühne wird regelmäßig von einer befähigten Person (einem Sachkundigen) nach Betriebsanleitung und </w:t>
            </w:r>
            <w:hyperlink r:id="rId205" w:tooltip="DGUV Grundsatz 308-002" w:history="1">
              <w:r w:rsidRPr="001B3266">
                <w:rPr>
                  <w:rStyle w:val="FakeCharacterStyle"/>
                  <w:rFonts w:ascii="Source Sans 3" w:hAnsi="Source Sans 3"/>
                  <w:color w:val="000000"/>
                  <w:sz w:val="20"/>
                  <w:u w:val="single"/>
                </w:rPr>
                <w:t>DGUV Grundsatz 308-002</w:t>
              </w:r>
            </w:hyperlink>
            <w:r w:rsidRPr="001B3266">
              <w:rPr>
                <w:rStyle w:val="FakeCharacterStyle"/>
                <w:rFonts w:ascii="Source Sans 3" w:hAnsi="Source Sans 3"/>
                <w:color w:val="000000"/>
                <w:sz w:val="20"/>
              </w:rPr>
              <w:t xml:space="preserve"> geprüft. </w:t>
            </w:r>
          </w:p>
          <w:p w14:paraId="2F026106"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Prüfergebnisse sind dokumentiert, z. B. mit einem </w:t>
            </w:r>
            <w:proofErr w:type="spellStart"/>
            <w:r w:rsidRPr="001B3266">
              <w:rPr>
                <w:rStyle w:val="FakeCharacterStyle"/>
                <w:rFonts w:ascii="Source Sans 3" w:hAnsi="Source Sans 3"/>
                <w:color w:val="000000"/>
                <w:sz w:val="20"/>
              </w:rPr>
              <w:t>Prüfbuch</w:t>
            </w:r>
            <w:proofErr w:type="spellEnd"/>
            <w:r w:rsidRPr="001B3266">
              <w:rPr>
                <w:rStyle w:val="FakeCharacterStyle"/>
                <w:rFonts w:ascii="Source Sans 3" w:hAnsi="Source Sans 3"/>
                <w:color w:val="000000"/>
                <w:sz w:val="20"/>
              </w:rPr>
              <w:t xml:space="preserve">; Mängel sind abgestellt. </w:t>
            </w:r>
          </w:p>
          <w:p w14:paraId="0950E19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Empfehlung für die Prüffrist, wenn in der Betriebsanleitung nicht genannt: 1 Jahr.</w:t>
            </w:r>
          </w:p>
        </w:tc>
        <w:tc>
          <w:tcPr>
            <w:tcW w:w="60" w:type="dxa"/>
            <w:vMerge/>
            <w:shd w:val="clear" w:color="auto" w:fill="D7EAF9"/>
            <w:vAlign w:val="center"/>
          </w:tcPr>
          <w:p w14:paraId="7EEB69D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4782D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726A8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6ED998"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19EA0C5"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5D8A657B"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2163F734" w14:textId="77777777" w:rsidR="00BC0171" w:rsidRPr="001B3266" w:rsidRDefault="00BC0171" w:rsidP="001B3266">
            <w:pPr>
              <w:spacing w:line="240" w:lineRule="exact"/>
              <w:rPr>
                <w:rStyle w:val="FakeCharacterStyle"/>
                <w:rFonts w:ascii="Source Sans 3" w:hAnsi="Source Sans 3"/>
              </w:rPr>
            </w:pPr>
          </w:p>
        </w:tc>
      </w:tr>
      <w:tr w:rsidR="00BC0171" w:rsidRPr="001B3266" w14:paraId="2331DCE2" w14:textId="77777777">
        <w:tc>
          <w:tcPr>
            <w:tcW w:w="15" w:type="dxa"/>
            <w:vMerge/>
            <w:shd w:val="clear" w:color="auto" w:fill="D7EAF9"/>
            <w:vAlign w:val="center"/>
          </w:tcPr>
          <w:p w14:paraId="4AFE927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34614E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29DDAA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DA43F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6E018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3E0EC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C9EDF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3BAF85E"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6D70D9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F808ABF" w14:textId="77777777">
        <w:trPr>
          <w:trHeight w:hRule="exact" w:val="60"/>
        </w:trPr>
        <w:tc>
          <w:tcPr>
            <w:tcW w:w="9870" w:type="dxa"/>
            <w:gridSpan w:val="9"/>
            <w:shd w:val="clear" w:color="auto" w:fill="auto"/>
          </w:tcPr>
          <w:p w14:paraId="4AF3A151"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27EE99AD" wp14:editId="078A5818">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6"/>
                          <a:stretch>
                            <a:fillRect/>
                          </a:stretch>
                        </pic:blipFill>
                        <pic:spPr>
                          <a:xfrm>
                            <a:off x="0" y="0"/>
                            <a:ext cx="6267450" cy="28575"/>
                          </a:xfrm>
                          <a:prstGeom prst="rect">
                            <a:avLst/>
                          </a:prstGeom>
                          <a:noFill/>
                        </pic:spPr>
                      </pic:pic>
                    </a:graphicData>
                  </a:graphic>
                </wp:inline>
              </w:drawing>
            </w:r>
          </w:p>
        </w:tc>
      </w:tr>
    </w:tbl>
    <w:p w14:paraId="0157B7ED"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42AF70AD" w14:textId="77777777">
        <w:trPr>
          <w:trHeight w:hRule="exact" w:val="345"/>
        </w:trPr>
        <w:tc>
          <w:tcPr>
            <w:tcW w:w="15" w:type="dxa"/>
          </w:tcPr>
          <w:p w14:paraId="1D37C05D"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7EDB6B47"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5F82720A"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6D2607D6" w14:textId="77777777">
        <w:tc>
          <w:tcPr>
            <w:tcW w:w="9870" w:type="dxa"/>
            <w:shd w:val="clear" w:color="auto" w:fill="auto"/>
          </w:tcPr>
          <w:p w14:paraId="2A5DD7A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DGUV Regel 100-500: Betreiben von Arbeitsmitteln Kapitel 2.10 : Betreiben von Hebebühnen, Inhalt</w:t>
            </w:r>
            <w:r w:rsidRPr="001B3266">
              <w:rPr>
                <w:rStyle w:val="CharacterStyle28"/>
                <w:rFonts w:ascii="Source Sans 3" w:hAnsi="Source Sans 3"/>
              </w:rPr>
              <w:br/>
              <w:t>2. Regelwerkeintrag: DGUV Information 308-008: Ausbildung und</w:t>
            </w:r>
            <w:r w:rsidRPr="001B3266">
              <w:rPr>
                <w:rStyle w:val="CharacterStyle28"/>
                <w:rFonts w:ascii="Source Sans 3" w:hAnsi="Source Sans 3"/>
              </w:rPr>
              <w:br/>
              <w:t>Beauftragung der Bediener</w:t>
            </w:r>
            <w:r w:rsidRPr="001B3266">
              <w:rPr>
                <w:rStyle w:val="CharacterStyle28"/>
                <w:rFonts w:ascii="Source Sans 3" w:hAnsi="Source Sans 3"/>
              </w:rPr>
              <w:br/>
              <w:t>von Hubarbeitsbühnen</w:t>
            </w:r>
            <w:r w:rsidRPr="001B3266">
              <w:rPr>
                <w:rStyle w:val="CharacterStyle28"/>
                <w:rFonts w:ascii="Source Sans 3" w:hAnsi="Source Sans 3"/>
              </w:rPr>
              <w:br/>
              <w:t>3. Regelwerkeintrag: DGUV Information 215-410: Bildschirm- und Büroarbeitsplätze</w:t>
            </w:r>
            <w:r w:rsidRPr="001B3266">
              <w:rPr>
                <w:rStyle w:val="CharacterStyle28"/>
                <w:rFonts w:ascii="Source Sans 3" w:hAnsi="Source Sans 3"/>
              </w:rPr>
              <w:br/>
              <w:t>4. Regelwerkeintrag: DGUV Information 240-300</w:t>
            </w:r>
            <w:r w:rsidRPr="001B3266">
              <w:rPr>
                <w:rStyle w:val="CharacterStyle28"/>
                <w:rFonts w:ascii="Source Sans 3" w:hAnsi="Source Sans 3"/>
              </w:rPr>
              <w:br/>
              <w:t>5. Gefährdungsbeurteilungsobjekt aus dem BG-Katalog: Unterweisungen der Beschäftigten</w:t>
            </w:r>
            <w:r w:rsidRPr="001B3266">
              <w:rPr>
                <w:rStyle w:val="CharacterStyle28"/>
                <w:rFonts w:ascii="Source Sans 3" w:hAnsi="Source Sans 3"/>
              </w:rPr>
              <w:br/>
              <w:t>6. Lokale Datei: betriebsanweisungen\maschinen\b_hubarbeitsbuehne_allg.doc</w:t>
            </w:r>
            <w:r w:rsidRPr="001B3266">
              <w:rPr>
                <w:rStyle w:val="CharacterStyle28"/>
                <w:rFonts w:ascii="Source Sans 3" w:hAnsi="Source Sans 3"/>
              </w:rPr>
              <w:br/>
              <w:t>7. Regelwerkeintrag: DGUV Information 308-002: Prüfung von Hebebühnen</w:t>
            </w:r>
          </w:p>
        </w:tc>
      </w:tr>
    </w:tbl>
    <w:p w14:paraId="6707A07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C0171" w:rsidRPr="001B3266" w14:paraId="6B2EA17B" w14:textId="77777777">
        <w:trPr>
          <w:trHeight w:hRule="exact" w:val="285"/>
        </w:trPr>
        <w:tc>
          <w:tcPr>
            <w:tcW w:w="9870" w:type="dxa"/>
            <w:gridSpan w:val="2"/>
            <w:shd w:val="clear" w:color="auto" w:fill="auto"/>
          </w:tcPr>
          <w:p w14:paraId="2AA3DBA9"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4D30D054" w14:textId="77777777">
        <w:trPr>
          <w:trHeight w:hRule="exact" w:val="345"/>
        </w:trPr>
        <w:tc>
          <w:tcPr>
            <w:tcW w:w="1440" w:type="dxa"/>
            <w:shd w:val="clear" w:color="auto" w:fill="auto"/>
          </w:tcPr>
          <w:p w14:paraId="76F5E9A3"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tcPr>
          <w:p w14:paraId="5310F917" w14:textId="77777777" w:rsidR="00BC0171" w:rsidRPr="001B3266" w:rsidRDefault="00BC0171" w:rsidP="001B3266">
            <w:pPr>
              <w:spacing w:line="240" w:lineRule="exact"/>
              <w:rPr>
                <w:rStyle w:val="FakeCharacterStyle"/>
                <w:rFonts w:ascii="Source Sans 3" w:hAnsi="Source Sans 3"/>
              </w:rPr>
            </w:pPr>
          </w:p>
        </w:tc>
      </w:tr>
      <w:tr w:rsidR="00BC0171" w:rsidRPr="001B3266" w14:paraId="119BB50C" w14:textId="77777777">
        <w:trPr>
          <w:trHeight w:hRule="exact" w:val="285"/>
        </w:trPr>
        <w:tc>
          <w:tcPr>
            <w:tcW w:w="9870" w:type="dxa"/>
            <w:gridSpan w:val="2"/>
            <w:shd w:val="clear" w:color="auto" w:fill="auto"/>
          </w:tcPr>
          <w:p w14:paraId="64B512B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215-410: Bildschirm- und Büroarbeitsplätze</w:t>
            </w:r>
          </w:p>
        </w:tc>
      </w:tr>
      <w:tr w:rsidR="00BC0171" w:rsidRPr="001B3266" w14:paraId="6D07170E" w14:textId="77777777">
        <w:trPr>
          <w:trHeight w:hRule="exact" w:val="510"/>
        </w:trPr>
        <w:tc>
          <w:tcPr>
            <w:tcW w:w="9870" w:type="dxa"/>
            <w:gridSpan w:val="2"/>
            <w:shd w:val="clear" w:color="auto" w:fill="auto"/>
          </w:tcPr>
          <w:p w14:paraId="1D7D5A8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DGUV-Information 240-250: Handlungsanleitung für die arbeitsmedizinische Vorsorge nach dem Berufsgenossenschaftlichen Grundsatz G 25 "Fahr-, Steuer- und Überwachungstätigkeiten", Titel</w:t>
            </w:r>
          </w:p>
        </w:tc>
      </w:tr>
    </w:tbl>
    <w:p w14:paraId="440C5365" w14:textId="77777777" w:rsidR="00BC0171" w:rsidRPr="001B3266" w:rsidRDefault="00BC0171" w:rsidP="001B3266">
      <w:pPr>
        <w:spacing w:line="240" w:lineRule="exact"/>
        <w:rPr>
          <w:rFonts w:ascii="Source Sans 3" w:hAnsi="Source Sans 3"/>
        </w:rPr>
        <w:sectPr w:rsidR="00BC0171" w:rsidRPr="001B3266">
          <w:headerReference w:type="default" r:id="rId206"/>
          <w:footerReference w:type="default" r:id="rId20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C0171" w:rsidRPr="001B3266" w14:paraId="0FECE6FA" w14:textId="77777777">
        <w:trPr>
          <w:trHeight w:hRule="exact" w:val="285"/>
        </w:trPr>
        <w:tc>
          <w:tcPr>
            <w:tcW w:w="9870" w:type="dxa"/>
            <w:gridSpan w:val="5"/>
            <w:shd w:val="clear" w:color="auto" w:fill="auto"/>
          </w:tcPr>
          <w:p w14:paraId="27E8255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lastRenderedPageBreak/>
              <w:t>DGUV Grundsatz 308-002: Prüfung von Hebebühnen, Titel</w:t>
            </w:r>
          </w:p>
        </w:tc>
      </w:tr>
      <w:tr w:rsidR="00BC0171" w:rsidRPr="001B3266" w14:paraId="71B7B21F" w14:textId="77777777">
        <w:trPr>
          <w:trHeight w:hRule="exact" w:val="270"/>
        </w:trPr>
        <w:tc>
          <w:tcPr>
            <w:tcW w:w="9870" w:type="dxa"/>
            <w:gridSpan w:val="5"/>
            <w:shd w:val="clear" w:color="auto" w:fill="auto"/>
          </w:tcPr>
          <w:p w14:paraId="0E65C80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Grundsatz 308-003: Prüfbuch für Hebebühnen, Titel</w:t>
            </w:r>
          </w:p>
        </w:tc>
      </w:tr>
      <w:tr w:rsidR="00BC0171" w:rsidRPr="001B3266" w14:paraId="4162FFBE" w14:textId="77777777">
        <w:trPr>
          <w:trHeight w:hRule="exact" w:val="570"/>
        </w:trPr>
        <w:tc>
          <w:tcPr>
            <w:tcW w:w="9870" w:type="dxa"/>
            <w:gridSpan w:val="5"/>
            <w:shd w:val="clear" w:color="auto" w:fill="auto"/>
          </w:tcPr>
          <w:p w14:paraId="2F393996"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10DD04C8" w14:textId="77777777">
        <w:trPr>
          <w:trHeight w:hRule="exact" w:val="270"/>
        </w:trPr>
        <w:tc>
          <w:tcPr>
            <w:tcW w:w="15" w:type="dxa"/>
          </w:tcPr>
          <w:p w14:paraId="0DF9E41C" w14:textId="77777777" w:rsidR="00BC0171" w:rsidRPr="001B3266" w:rsidRDefault="00BC0171" w:rsidP="001B3266">
            <w:pPr>
              <w:spacing w:line="240" w:lineRule="exact"/>
              <w:rPr>
                <w:rStyle w:val="FakeCharacterStyle"/>
                <w:rFonts w:ascii="Source Sans 3" w:hAnsi="Source Sans 3"/>
              </w:rPr>
            </w:pPr>
          </w:p>
        </w:tc>
        <w:tc>
          <w:tcPr>
            <w:tcW w:w="2700" w:type="dxa"/>
            <w:shd w:val="clear" w:color="auto" w:fill="auto"/>
          </w:tcPr>
          <w:p w14:paraId="46B0AF9B"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034DB84F"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57A470D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5A8A90AC" w14:textId="77777777" w:rsidR="00BC0171" w:rsidRPr="001B3266" w:rsidRDefault="00BC0171" w:rsidP="001B3266">
            <w:pPr>
              <w:spacing w:line="240" w:lineRule="exact"/>
              <w:rPr>
                <w:rStyle w:val="FakeCharacterStyle"/>
                <w:rFonts w:ascii="Source Sans 3" w:hAnsi="Source Sans 3"/>
              </w:rPr>
            </w:pPr>
          </w:p>
        </w:tc>
      </w:tr>
      <w:tr w:rsidR="00BC0171" w:rsidRPr="001B3266" w14:paraId="43094C94" w14:textId="77777777">
        <w:trPr>
          <w:trHeight w:hRule="exact" w:val="1260"/>
        </w:trPr>
        <w:tc>
          <w:tcPr>
            <w:tcW w:w="15" w:type="dxa"/>
          </w:tcPr>
          <w:p w14:paraId="0A0D2E86" w14:textId="77777777" w:rsidR="00BC0171" w:rsidRPr="001B3266" w:rsidRDefault="00BC0171" w:rsidP="001B3266">
            <w:pPr>
              <w:spacing w:line="240" w:lineRule="exact"/>
              <w:rPr>
                <w:rStyle w:val="FakeCharacterStyle"/>
                <w:rFonts w:ascii="Source Sans 3" w:hAnsi="Source Sans 3"/>
              </w:rPr>
            </w:pPr>
          </w:p>
        </w:tc>
        <w:tc>
          <w:tcPr>
            <w:tcW w:w="9855" w:type="dxa"/>
            <w:gridSpan w:val="4"/>
            <w:shd w:val="clear" w:color="auto" w:fill="auto"/>
          </w:tcPr>
          <w:p w14:paraId="36BE713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56CB933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62E702FD" w14:textId="77777777">
        <w:trPr>
          <w:trHeight w:hRule="exact" w:val="270"/>
        </w:trPr>
        <w:tc>
          <w:tcPr>
            <w:tcW w:w="15" w:type="dxa"/>
          </w:tcPr>
          <w:p w14:paraId="5ADABF4D"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14E9DA85"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6A70E938"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08AFFF6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2491DB2F" w14:textId="77777777">
        <w:trPr>
          <w:trHeight w:hRule="exact" w:val="1125"/>
        </w:trPr>
        <w:tc>
          <w:tcPr>
            <w:tcW w:w="15" w:type="dxa"/>
          </w:tcPr>
          <w:p w14:paraId="536A908E"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3A387FF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0A925340" w14:textId="77777777" w:rsidR="00BC0171" w:rsidRPr="001B3266" w:rsidRDefault="00BC0171" w:rsidP="001B3266">
      <w:pPr>
        <w:spacing w:line="240" w:lineRule="exact"/>
        <w:rPr>
          <w:rFonts w:ascii="Source Sans 3" w:hAnsi="Source Sans 3"/>
        </w:rPr>
        <w:sectPr w:rsidR="00BC0171" w:rsidRPr="001B3266">
          <w:headerReference w:type="default" r:id="rId208"/>
          <w:footerReference w:type="default" r:id="rId20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000EF947" w14:textId="77777777">
        <w:trPr>
          <w:trHeight w:hRule="exact" w:val="360"/>
        </w:trPr>
        <w:tc>
          <w:tcPr>
            <w:tcW w:w="9870" w:type="dxa"/>
            <w:gridSpan w:val="3"/>
            <w:shd w:val="clear" w:color="auto" w:fill="auto"/>
          </w:tcPr>
          <w:p w14:paraId="2A906211"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46D949DB" w14:textId="77777777">
        <w:trPr>
          <w:trHeight w:hRule="exact" w:val="360"/>
        </w:trPr>
        <w:tc>
          <w:tcPr>
            <w:tcW w:w="9870" w:type="dxa"/>
            <w:gridSpan w:val="3"/>
            <w:shd w:val="clear" w:color="auto" w:fill="auto"/>
          </w:tcPr>
          <w:p w14:paraId="597DB6C3"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Leitern und Tritte</w:t>
            </w:r>
          </w:p>
        </w:tc>
      </w:tr>
      <w:tr w:rsidR="00BC0171" w:rsidRPr="001B3266" w14:paraId="6815AB3A" w14:textId="77777777">
        <w:trPr>
          <w:trHeight w:hRule="exact" w:val="345"/>
        </w:trPr>
        <w:tc>
          <w:tcPr>
            <w:tcW w:w="2700" w:type="dxa"/>
            <w:shd w:val="clear" w:color="auto" w:fill="auto"/>
          </w:tcPr>
          <w:p w14:paraId="18F33712"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45945F37" w14:textId="77777777" w:rsidR="00BC0171" w:rsidRPr="001B3266" w:rsidRDefault="00BC0171" w:rsidP="001B3266">
            <w:pPr>
              <w:spacing w:line="240" w:lineRule="exact"/>
              <w:rPr>
                <w:rStyle w:val="FakeCharacterStyle"/>
                <w:rFonts w:ascii="Source Sans 3" w:hAnsi="Source Sans 3"/>
              </w:rPr>
            </w:pPr>
          </w:p>
        </w:tc>
      </w:tr>
      <w:tr w:rsidR="00BC0171" w:rsidRPr="001B3266" w14:paraId="04EBEE1D" w14:textId="77777777">
        <w:tc>
          <w:tcPr>
            <w:tcW w:w="9855" w:type="dxa"/>
            <w:gridSpan w:val="2"/>
            <w:shd w:val="clear" w:color="auto" w:fill="auto"/>
          </w:tcPr>
          <w:p w14:paraId="2256BFA4"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Absturz, unkontrolliert bewegte Teile durch herabfallende Materialien</w:t>
            </w:r>
          </w:p>
        </w:tc>
        <w:tc>
          <w:tcPr>
            <w:tcW w:w="15" w:type="dxa"/>
          </w:tcPr>
          <w:p w14:paraId="7502BBCF" w14:textId="77777777" w:rsidR="00BC0171" w:rsidRPr="001B3266" w:rsidRDefault="00BC0171" w:rsidP="001B3266">
            <w:pPr>
              <w:spacing w:line="240" w:lineRule="exact"/>
              <w:rPr>
                <w:rStyle w:val="FakeCharacterStyle"/>
                <w:rFonts w:ascii="Source Sans 3" w:hAnsi="Source Sans 3"/>
              </w:rPr>
            </w:pPr>
          </w:p>
        </w:tc>
      </w:tr>
      <w:tr w:rsidR="00BC0171" w:rsidRPr="001B3266" w14:paraId="13489DCE" w14:textId="77777777">
        <w:trPr>
          <w:trHeight w:hRule="exact" w:val="240"/>
        </w:trPr>
        <w:tc>
          <w:tcPr>
            <w:tcW w:w="9870" w:type="dxa"/>
            <w:gridSpan w:val="3"/>
            <w:shd w:val="clear" w:color="auto" w:fill="auto"/>
          </w:tcPr>
          <w:p w14:paraId="6A1A7007" w14:textId="77777777" w:rsidR="00BC0171" w:rsidRPr="001B3266" w:rsidRDefault="00BC0171" w:rsidP="001B3266">
            <w:pPr>
              <w:pStyle w:val="ParagraphStyle23"/>
              <w:spacing w:line="240" w:lineRule="exact"/>
              <w:rPr>
                <w:rStyle w:val="FakeCharacterStyle"/>
                <w:rFonts w:ascii="Source Sans 3" w:hAnsi="Source Sans 3"/>
              </w:rPr>
            </w:pPr>
          </w:p>
        </w:tc>
      </w:tr>
    </w:tbl>
    <w:p w14:paraId="63DA927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3F5CA0D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331ECFE"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D5DBF97"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08BCC3C"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E270579"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A09A71B"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56CB4A3F" w14:textId="77777777">
        <w:trPr>
          <w:trHeight w:hRule="exact" w:val="330"/>
        </w:trPr>
        <w:tc>
          <w:tcPr>
            <w:tcW w:w="15" w:type="dxa"/>
            <w:vMerge w:val="restart"/>
            <w:shd w:val="clear" w:color="auto" w:fill="D7EAF9"/>
            <w:vAlign w:val="center"/>
          </w:tcPr>
          <w:p w14:paraId="5F92E60A"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90059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2D336AA4"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8EE7ED"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643A7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2429D1"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652C6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365B127" w14:textId="2D658AFD"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7F4A0C6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222A2B9" w14:textId="77777777">
        <w:tc>
          <w:tcPr>
            <w:tcW w:w="15" w:type="dxa"/>
            <w:vMerge/>
            <w:shd w:val="clear" w:color="auto" w:fill="D7EAF9"/>
            <w:vAlign w:val="center"/>
          </w:tcPr>
          <w:p w14:paraId="4FEC49F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6DDBAC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3544E4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4B9A5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6BC29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15A274"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06166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1974F14"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4C1994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775FABA" w14:textId="77777777">
        <w:trPr>
          <w:trHeight w:hRule="exact" w:val="330"/>
        </w:trPr>
        <w:tc>
          <w:tcPr>
            <w:tcW w:w="15" w:type="dxa"/>
            <w:vMerge w:val="restart"/>
            <w:shd w:val="clear" w:color="auto" w:fill="auto"/>
          </w:tcPr>
          <w:p w14:paraId="05C949D5"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162233D2"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Leitern und Tritte:</w:t>
            </w:r>
          </w:p>
          <w:p w14:paraId="392AB5AE"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mit Stufen, Haltegriff oder Haltebügel, </w:t>
            </w:r>
          </w:p>
          <w:p w14:paraId="368899DC"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mit ausreichender Größe und </w:t>
            </w:r>
          </w:p>
          <w:p w14:paraId="31834D36"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ausreichender Tragkraft </w:t>
            </w:r>
          </w:p>
          <w:p w14:paraId="1535E49D"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sind zur Verfügung gestellt.</w:t>
            </w:r>
          </w:p>
          <w:p w14:paraId="4F902643" w14:textId="77777777" w:rsidR="00BC0171" w:rsidRPr="001B3266" w:rsidRDefault="00193204" w:rsidP="001B3266">
            <w:pPr>
              <w:pStyle w:val="ParagraphStyle38"/>
              <w:spacing w:line="240" w:lineRule="exact"/>
              <w:rPr>
                <w:rStyle w:val="FakeCharacterStyle"/>
                <w:rFonts w:ascii="Source Sans 3" w:hAnsi="Source Sans 3"/>
                <w:color w:val="000000"/>
                <w:sz w:val="20"/>
              </w:rPr>
            </w:pPr>
            <w:hyperlink r:id="rId210" w:tooltip="Leiterarten" w:history="1">
              <w:r w:rsidR="006E665C" w:rsidRPr="001B3266">
                <w:rPr>
                  <w:rStyle w:val="FakeCharacterStyle"/>
                  <w:rFonts w:ascii="Source Sans 3" w:hAnsi="Source Sans 3"/>
                  <w:color w:val="000000"/>
                  <w:sz w:val="20"/>
                  <w:u w:val="single"/>
                </w:rPr>
                <w:t>Leiterarten</w:t>
              </w:r>
            </w:hyperlink>
          </w:p>
        </w:tc>
        <w:tc>
          <w:tcPr>
            <w:tcW w:w="60" w:type="dxa"/>
            <w:vMerge w:val="restart"/>
            <w:shd w:val="clear" w:color="auto" w:fill="auto"/>
          </w:tcPr>
          <w:p w14:paraId="6818C043"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94C812"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CC2C70"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D18C9F"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0C71A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36FD400" w14:textId="2B91CAC7"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0424EBC8"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82872DE" w14:textId="77777777">
        <w:tc>
          <w:tcPr>
            <w:tcW w:w="15" w:type="dxa"/>
            <w:vMerge/>
            <w:shd w:val="clear" w:color="auto" w:fill="auto"/>
          </w:tcPr>
          <w:p w14:paraId="2420655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09DCCE8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6EB66D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D5D5A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71FEF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4F5CB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A5A70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E05DF28"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724EE808"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DFFEE2F" w14:textId="77777777">
        <w:trPr>
          <w:trHeight w:hRule="exact" w:val="330"/>
        </w:trPr>
        <w:tc>
          <w:tcPr>
            <w:tcW w:w="15" w:type="dxa"/>
            <w:vMerge w:val="restart"/>
            <w:shd w:val="clear" w:color="auto" w:fill="D7EAF9"/>
            <w:vAlign w:val="center"/>
          </w:tcPr>
          <w:p w14:paraId="22CB8126"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2641C1"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Betriebsanleitungen sind an den Leitern angebracht, z. B. in Form von </w:t>
            </w:r>
            <w:hyperlink r:id="rId211" w:tooltip="Kurzanleitungen oder Piktogrammen" w:history="1">
              <w:r w:rsidRPr="001B3266">
                <w:rPr>
                  <w:rStyle w:val="FakeCharacterStyle"/>
                  <w:rFonts w:ascii="Source Sans 3" w:hAnsi="Source Sans 3"/>
                  <w:color w:val="000000"/>
                  <w:sz w:val="20"/>
                  <w:u w:val="single"/>
                </w:rPr>
                <w:t>Kurzanleitungen oder Piktogrammen</w:t>
              </w:r>
            </w:hyperlink>
            <w:r w:rsidRPr="001B3266">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7AB576BB"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98DA3F"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F97588"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1EC9A8"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2B176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52DE7C5" w14:textId="131CF6FB"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1D21352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803052C" w14:textId="77777777">
        <w:tc>
          <w:tcPr>
            <w:tcW w:w="15" w:type="dxa"/>
            <w:vMerge/>
            <w:shd w:val="clear" w:color="auto" w:fill="D7EAF9"/>
            <w:vAlign w:val="center"/>
          </w:tcPr>
          <w:p w14:paraId="7E61479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503F60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402F8C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0FFDE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8D806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83F3D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2D713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F5C3D97"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0B3AD1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CA9B0F4" w14:textId="77777777">
        <w:trPr>
          <w:trHeight w:hRule="exact" w:val="15"/>
        </w:trPr>
        <w:tc>
          <w:tcPr>
            <w:tcW w:w="15" w:type="dxa"/>
            <w:vMerge w:val="restart"/>
            <w:shd w:val="clear" w:color="auto" w:fill="auto"/>
          </w:tcPr>
          <w:p w14:paraId="36EA31F7"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518BA76C"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75A2BA24"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CBE418"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FA7802"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DAD858"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BAA65E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31563FB" w14:textId="593BC7FC"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76A96C3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F7F1F67" w14:textId="77777777">
        <w:trPr>
          <w:trHeight w:val="240"/>
        </w:trPr>
        <w:tc>
          <w:tcPr>
            <w:tcW w:w="15" w:type="dxa"/>
            <w:vMerge/>
            <w:shd w:val="clear" w:color="auto" w:fill="auto"/>
          </w:tcPr>
          <w:p w14:paraId="74F6705B"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2D414C98"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Es ist eine Betriebsanweisung für das </w:t>
            </w:r>
            <w:hyperlink r:id="rId212" w:tooltip="Benutzen von Anlegeleitern" w:history="1">
              <w:r w:rsidRPr="001B3266">
                <w:rPr>
                  <w:rStyle w:val="FakeCharacterStyle"/>
                  <w:rFonts w:ascii="Source Sans 3" w:hAnsi="Source Sans 3"/>
                  <w:color w:val="000000"/>
                  <w:sz w:val="20"/>
                  <w:u w:val="single"/>
                </w:rPr>
                <w:t>Benutzen von Anlegeleitern</w:t>
              </w:r>
            </w:hyperlink>
            <w:r w:rsidRPr="001B3266">
              <w:rPr>
                <w:rStyle w:val="FakeCharacterStyle"/>
                <w:rFonts w:ascii="Source Sans 3" w:hAnsi="Source Sans 3"/>
                <w:color w:val="000000"/>
                <w:sz w:val="20"/>
              </w:rPr>
              <w:t xml:space="preserve"> und eine Betriebsanweisung für das </w:t>
            </w:r>
            <w:hyperlink r:id="rId213" w:tooltip="Benutzen von Stehleitern" w:history="1">
              <w:r w:rsidRPr="001B3266">
                <w:rPr>
                  <w:rStyle w:val="FakeCharacterStyle"/>
                  <w:rFonts w:ascii="Source Sans 3" w:hAnsi="Source Sans 3"/>
                  <w:color w:val="000000"/>
                  <w:sz w:val="20"/>
                  <w:u w:val="single"/>
                </w:rPr>
                <w:t>Benutzen von Stehleitern</w:t>
              </w:r>
            </w:hyperlink>
            <w:r w:rsidRPr="001B3266">
              <w:rPr>
                <w:rStyle w:val="FakeCharacterStyle"/>
                <w:rFonts w:ascii="Source Sans 3" w:hAnsi="Source Sans 3"/>
                <w:color w:val="000000"/>
                <w:sz w:val="20"/>
              </w:rPr>
              <w:t xml:space="preserve"> vorhanden.</w:t>
            </w:r>
          </w:p>
        </w:tc>
        <w:tc>
          <w:tcPr>
            <w:tcW w:w="60" w:type="dxa"/>
            <w:vMerge/>
            <w:shd w:val="clear" w:color="auto" w:fill="auto"/>
          </w:tcPr>
          <w:p w14:paraId="3D242EA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1F52F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BE25A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B6FDF6"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839AA19"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173F51DC"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7334110D" w14:textId="77777777" w:rsidR="00BC0171" w:rsidRPr="001B3266" w:rsidRDefault="00BC0171" w:rsidP="001B3266">
            <w:pPr>
              <w:spacing w:line="240" w:lineRule="exact"/>
              <w:rPr>
                <w:rStyle w:val="FakeCharacterStyle"/>
                <w:rFonts w:ascii="Source Sans 3" w:hAnsi="Source Sans 3"/>
              </w:rPr>
            </w:pPr>
          </w:p>
        </w:tc>
      </w:tr>
      <w:tr w:rsidR="00BC0171" w:rsidRPr="001B3266" w14:paraId="5065EB00" w14:textId="77777777">
        <w:tc>
          <w:tcPr>
            <w:tcW w:w="15" w:type="dxa"/>
            <w:vMerge/>
            <w:shd w:val="clear" w:color="auto" w:fill="auto"/>
          </w:tcPr>
          <w:p w14:paraId="3AE479A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A1CB1B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9DAD1C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AFD69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C8BB1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BD754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4A346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1C887E4"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75120C1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C77CBB6" w14:textId="77777777">
        <w:trPr>
          <w:trHeight w:hRule="exact" w:val="330"/>
        </w:trPr>
        <w:tc>
          <w:tcPr>
            <w:tcW w:w="15" w:type="dxa"/>
            <w:vMerge w:val="restart"/>
            <w:shd w:val="clear" w:color="auto" w:fill="D7EAF9"/>
            <w:vAlign w:val="center"/>
          </w:tcPr>
          <w:p w14:paraId="70F53E88"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6CD7F4"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69A55885"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41DEF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12FB0E"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35F558"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11FFB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E8C0C02" w14:textId="6573EF5A"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DB5A49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236543A" w14:textId="77777777">
        <w:tc>
          <w:tcPr>
            <w:tcW w:w="15" w:type="dxa"/>
            <w:vMerge/>
            <w:shd w:val="clear" w:color="auto" w:fill="D7EAF9"/>
            <w:vAlign w:val="center"/>
          </w:tcPr>
          <w:p w14:paraId="3ACEC7F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9D9B66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0367FC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D1D02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2AA17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800D8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946EC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769B31D"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D0920A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180D5B2" w14:textId="77777777">
        <w:trPr>
          <w:trHeight w:hRule="exact" w:val="330"/>
        </w:trPr>
        <w:tc>
          <w:tcPr>
            <w:tcW w:w="15" w:type="dxa"/>
            <w:vMerge w:val="restart"/>
            <w:shd w:val="clear" w:color="auto" w:fill="auto"/>
          </w:tcPr>
          <w:p w14:paraId="4949F954"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35EEF790"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Prüfungen werden durchgeführt (</w:t>
            </w:r>
            <w:proofErr w:type="spellStart"/>
            <w:r w:rsidRPr="001B3266">
              <w:rPr>
                <w:rStyle w:val="FakeCharacterStyle"/>
                <w:rFonts w:ascii="Source Sans 3" w:hAnsi="Source Sans 3"/>
                <w:color w:val="000000"/>
                <w:sz w:val="20"/>
              </w:rPr>
              <w:fldChar w:fldCharType="begin"/>
            </w:r>
            <w:r w:rsidRPr="001B3266">
              <w:rPr>
                <w:rStyle w:val="FakeCharacterStyle"/>
                <w:rFonts w:ascii="Source Sans 3" w:hAnsi="Source Sans 3"/>
                <w:color w:val="000000"/>
                <w:sz w:val="20"/>
              </w:rPr>
              <w:instrText>HYPERLINK "3676" \o "S012_a01-2020.pdf"</w:instrText>
            </w:r>
            <w:r w:rsidRPr="001B3266">
              <w:rPr>
                <w:rStyle w:val="FakeCharacterStyle"/>
                <w:rFonts w:ascii="Source Sans 3" w:hAnsi="Source Sans 3"/>
                <w:color w:val="000000"/>
                <w:sz w:val="20"/>
              </w:rPr>
              <w:fldChar w:fldCharType="separate"/>
            </w:r>
            <w:r w:rsidRPr="001B3266">
              <w:rPr>
                <w:rStyle w:val="FakeCharacterStyle"/>
                <w:rFonts w:ascii="Source Sans 3" w:hAnsi="Source Sans 3"/>
                <w:color w:val="000000"/>
                <w:sz w:val="20"/>
                <w:u w:val="single"/>
              </w:rPr>
              <w:t>Leiternprüfbuch</w:t>
            </w:r>
            <w:proofErr w:type="spellEnd"/>
            <w:r w:rsidRPr="001B3266">
              <w:rPr>
                <w:rStyle w:val="FakeCharacterStyle"/>
                <w:rFonts w:ascii="Source Sans 3" w:hAnsi="Source Sans 3"/>
                <w:color w:val="000000"/>
                <w:sz w:val="20"/>
              </w:rPr>
              <w:fldChar w:fldCharType="end"/>
            </w:r>
            <w:r w:rsidRPr="001B3266">
              <w:rPr>
                <w:rStyle w:val="FakeCharacterStyle"/>
                <w:rFonts w:ascii="Source Sans 3" w:hAnsi="Source Sans 3"/>
                <w:color w:val="000000"/>
                <w:sz w:val="20"/>
              </w:rPr>
              <w:t xml:space="preserve"> S012).</w:t>
            </w:r>
          </w:p>
        </w:tc>
        <w:tc>
          <w:tcPr>
            <w:tcW w:w="60" w:type="dxa"/>
            <w:vMerge w:val="restart"/>
            <w:shd w:val="clear" w:color="auto" w:fill="auto"/>
          </w:tcPr>
          <w:p w14:paraId="2B9C264E"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7653C2"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77EFA6"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3199A7"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E0A0A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B80837C" w14:textId="2BB2439C"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5C40EAE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A33FBF2" w14:textId="77777777">
        <w:tc>
          <w:tcPr>
            <w:tcW w:w="15" w:type="dxa"/>
            <w:vMerge/>
            <w:shd w:val="clear" w:color="auto" w:fill="auto"/>
          </w:tcPr>
          <w:p w14:paraId="0692DA7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AD3E80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E79952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5D05D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B5D3C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8B89B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2ED8F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E46715F"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F7803B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A8606CA" w14:textId="77777777">
        <w:trPr>
          <w:trHeight w:hRule="exact" w:val="45"/>
        </w:trPr>
        <w:tc>
          <w:tcPr>
            <w:tcW w:w="9870" w:type="dxa"/>
            <w:gridSpan w:val="9"/>
            <w:shd w:val="clear" w:color="auto" w:fill="auto"/>
          </w:tcPr>
          <w:p w14:paraId="075532AF"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616246D1" wp14:editId="12439F50">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6"/>
                          <a:stretch>
                            <a:fillRect/>
                          </a:stretch>
                        </pic:blipFill>
                        <pic:spPr>
                          <a:xfrm>
                            <a:off x="0" y="0"/>
                            <a:ext cx="6267450" cy="28575"/>
                          </a:xfrm>
                          <a:prstGeom prst="rect">
                            <a:avLst/>
                          </a:prstGeom>
                          <a:noFill/>
                        </pic:spPr>
                      </pic:pic>
                    </a:graphicData>
                  </a:graphic>
                </wp:inline>
              </w:drawing>
            </w:r>
          </w:p>
        </w:tc>
      </w:tr>
    </w:tbl>
    <w:p w14:paraId="32BF5B76"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0CDCCC51" w14:textId="77777777">
        <w:trPr>
          <w:trHeight w:hRule="exact" w:val="345"/>
        </w:trPr>
        <w:tc>
          <w:tcPr>
            <w:tcW w:w="15" w:type="dxa"/>
          </w:tcPr>
          <w:p w14:paraId="72247CCE"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7CD4DADA"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0D97014B"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64D63A40" w14:textId="77777777">
        <w:tc>
          <w:tcPr>
            <w:tcW w:w="9870" w:type="dxa"/>
            <w:shd w:val="clear" w:color="auto" w:fill="auto"/>
          </w:tcPr>
          <w:p w14:paraId="751940C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TRBS 2121 Teil 2: Gefährdung von Beschäftigten bei der Verwendung von Leitern, 2 Begriffsbestimmungen</w:t>
            </w:r>
            <w:r w:rsidRPr="001B3266">
              <w:rPr>
                <w:rStyle w:val="CharacterStyle28"/>
                <w:rFonts w:ascii="Source Sans 3" w:hAnsi="Source Sans 3"/>
              </w:rPr>
              <w:br/>
              <w:t>2. Regelwerkeintrag: TRBS 2121 Teil 2: Gefährdung von Beschäftigten bei der Verwendung von Leitern, 4 Schutzmaßnahmen</w:t>
            </w:r>
            <w:r w:rsidRPr="001B3266">
              <w:rPr>
                <w:rStyle w:val="CharacterStyle28"/>
                <w:rFonts w:ascii="Source Sans 3" w:hAnsi="Source Sans 3"/>
              </w:rPr>
              <w:br/>
              <w:t>3. Lokale Datei: betriebsanweisungen\maschinen\b_stehleitern.doc</w:t>
            </w:r>
            <w:r w:rsidRPr="001B3266">
              <w:rPr>
                <w:rStyle w:val="CharacterStyle28"/>
                <w:rFonts w:ascii="Source Sans 3" w:hAnsi="Source Sans 3"/>
              </w:rPr>
              <w:br/>
              <w:t>4. Lokale Datei: betriebsanweisungen\maschinen\b_anlegeleiter.doc</w:t>
            </w:r>
            <w:r w:rsidRPr="001B3266">
              <w:rPr>
                <w:rStyle w:val="CharacterStyle28"/>
                <w:rFonts w:ascii="Source Sans 3" w:hAnsi="Source Sans 3"/>
              </w:rPr>
              <w:br/>
              <w:t>5. Gefährdungsbeurteilungsobjekt aus dem BG-Katalog: Unterweisungen der Beschäftigten</w:t>
            </w:r>
            <w:r w:rsidRPr="001B3266">
              <w:rPr>
                <w:rStyle w:val="CharacterStyle28"/>
                <w:rFonts w:ascii="Source Sans 3" w:hAnsi="Source Sans 3"/>
              </w:rPr>
              <w:br/>
              <w:t>6. Gefährdungsbeurteilungsobjekt aus dem BG-Katalog: Prüfung</w:t>
            </w:r>
            <w:r w:rsidRPr="001B3266">
              <w:rPr>
                <w:rStyle w:val="CharacterStyle28"/>
                <w:rFonts w:ascii="Source Sans 3" w:hAnsi="Source Sans 3"/>
              </w:rPr>
              <w:br/>
              <w:t>7. Lokale Datei: prueflisten\S012_a01-2020.pdf</w:t>
            </w:r>
          </w:p>
        </w:tc>
      </w:tr>
    </w:tbl>
    <w:p w14:paraId="0985991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477710CA" w14:textId="77777777">
        <w:trPr>
          <w:trHeight w:hRule="exact" w:val="300"/>
        </w:trPr>
        <w:tc>
          <w:tcPr>
            <w:tcW w:w="9870" w:type="dxa"/>
            <w:gridSpan w:val="6"/>
            <w:shd w:val="clear" w:color="auto" w:fill="auto"/>
          </w:tcPr>
          <w:p w14:paraId="654FF501"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504E0BCA" w14:textId="77777777">
        <w:trPr>
          <w:trHeight w:hRule="exact" w:val="345"/>
        </w:trPr>
        <w:tc>
          <w:tcPr>
            <w:tcW w:w="1440" w:type="dxa"/>
            <w:gridSpan w:val="2"/>
            <w:shd w:val="clear" w:color="auto" w:fill="auto"/>
          </w:tcPr>
          <w:p w14:paraId="3DCBDEAA"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5129EBF6" w14:textId="77777777" w:rsidR="00BC0171" w:rsidRPr="001B3266" w:rsidRDefault="00BC0171" w:rsidP="001B3266">
            <w:pPr>
              <w:spacing w:line="240" w:lineRule="exact"/>
              <w:rPr>
                <w:rStyle w:val="FakeCharacterStyle"/>
                <w:rFonts w:ascii="Source Sans 3" w:hAnsi="Source Sans 3"/>
              </w:rPr>
            </w:pPr>
          </w:p>
        </w:tc>
      </w:tr>
      <w:tr w:rsidR="00BC0171" w:rsidRPr="001B3266" w14:paraId="43D89EAF" w14:textId="77777777">
        <w:trPr>
          <w:trHeight w:hRule="exact" w:val="285"/>
        </w:trPr>
        <w:tc>
          <w:tcPr>
            <w:tcW w:w="9870" w:type="dxa"/>
            <w:gridSpan w:val="6"/>
            <w:shd w:val="clear" w:color="auto" w:fill="auto"/>
          </w:tcPr>
          <w:p w14:paraId="5D2732E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TRBS 2121 Teil 2: Gefährdungen von Personen durch Absturz - Bereitstellung und Benutzung von Leitern, Inhalt</w:t>
            </w:r>
          </w:p>
        </w:tc>
      </w:tr>
      <w:tr w:rsidR="00BC0171" w:rsidRPr="001B3266" w14:paraId="5ACED2AD" w14:textId="77777777">
        <w:trPr>
          <w:trHeight w:hRule="exact" w:val="270"/>
        </w:trPr>
        <w:tc>
          <w:tcPr>
            <w:tcW w:w="9870" w:type="dxa"/>
            <w:gridSpan w:val="6"/>
            <w:shd w:val="clear" w:color="auto" w:fill="auto"/>
          </w:tcPr>
          <w:p w14:paraId="684C867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TRBS 1203: Befähigte Personen, Inhalt</w:t>
            </w:r>
          </w:p>
        </w:tc>
      </w:tr>
      <w:tr w:rsidR="00BC0171" w:rsidRPr="001B3266" w14:paraId="66C2EDF3" w14:textId="77777777">
        <w:trPr>
          <w:trHeight w:hRule="exact" w:val="270"/>
        </w:trPr>
        <w:tc>
          <w:tcPr>
            <w:tcW w:w="9870" w:type="dxa"/>
            <w:gridSpan w:val="6"/>
            <w:shd w:val="clear" w:color="auto" w:fill="auto"/>
          </w:tcPr>
          <w:p w14:paraId="4B751C1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HK 011: Betriebsanleitung für Stehleitern</w:t>
            </w:r>
          </w:p>
        </w:tc>
      </w:tr>
      <w:tr w:rsidR="00BC0171" w:rsidRPr="001B3266" w14:paraId="3ADFADDC" w14:textId="77777777">
        <w:trPr>
          <w:trHeight w:hRule="exact" w:val="270"/>
        </w:trPr>
        <w:tc>
          <w:tcPr>
            <w:tcW w:w="9870" w:type="dxa"/>
            <w:gridSpan w:val="6"/>
            <w:shd w:val="clear" w:color="auto" w:fill="auto"/>
          </w:tcPr>
          <w:p w14:paraId="5F2F767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HK 010: Betriebsanleitung für Anlegeleitern</w:t>
            </w:r>
          </w:p>
        </w:tc>
      </w:tr>
      <w:tr w:rsidR="00BC0171" w:rsidRPr="001B3266" w14:paraId="355561B9" w14:textId="77777777">
        <w:trPr>
          <w:trHeight w:hRule="exact" w:val="285"/>
        </w:trPr>
        <w:tc>
          <w:tcPr>
            <w:tcW w:w="9870" w:type="dxa"/>
            <w:gridSpan w:val="6"/>
            <w:shd w:val="clear" w:color="auto" w:fill="auto"/>
          </w:tcPr>
          <w:p w14:paraId="321D9E7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Betriebssicherheitsverordnung (BetrSichV), Inhalt</w:t>
            </w:r>
          </w:p>
        </w:tc>
      </w:tr>
      <w:tr w:rsidR="00BC0171" w:rsidRPr="001B3266" w14:paraId="43FF8828" w14:textId="77777777">
        <w:trPr>
          <w:trHeight w:hRule="exact" w:val="570"/>
        </w:trPr>
        <w:tc>
          <w:tcPr>
            <w:tcW w:w="9870" w:type="dxa"/>
            <w:gridSpan w:val="6"/>
            <w:shd w:val="clear" w:color="auto" w:fill="auto"/>
          </w:tcPr>
          <w:p w14:paraId="2792C0EA"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1ED07FED" w14:textId="77777777">
        <w:trPr>
          <w:trHeight w:hRule="exact" w:val="270"/>
        </w:trPr>
        <w:tc>
          <w:tcPr>
            <w:tcW w:w="15" w:type="dxa"/>
          </w:tcPr>
          <w:p w14:paraId="3D173462"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3E4162E0"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6D7B0BF5"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2486950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5A0F7A37" w14:textId="77777777" w:rsidR="00BC0171" w:rsidRPr="001B3266" w:rsidRDefault="00BC0171" w:rsidP="001B3266">
            <w:pPr>
              <w:spacing w:line="240" w:lineRule="exact"/>
              <w:rPr>
                <w:rStyle w:val="FakeCharacterStyle"/>
                <w:rFonts w:ascii="Source Sans 3" w:hAnsi="Source Sans 3"/>
              </w:rPr>
            </w:pPr>
          </w:p>
        </w:tc>
      </w:tr>
      <w:tr w:rsidR="00BC0171" w:rsidRPr="001B3266" w14:paraId="1FF1C885" w14:textId="77777777" w:rsidTr="000C7D45">
        <w:trPr>
          <w:trHeight w:hRule="exact" w:val="1082"/>
        </w:trPr>
        <w:tc>
          <w:tcPr>
            <w:tcW w:w="15" w:type="dxa"/>
          </w:tcPr>
          <w:p w14:paraId="3FC868CF"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0669B282" w14:textId="667DD88D" w:rsidR="00BC0171" w:rsidRPr="001B3266" w:rsidRDefault="006E665C" w:rsidP="001B3266">
            <w:pPr>
              <w:pStyle w:val="ParagraphStyle52"/>
              <w:spacing w:line="240" w:lineRule="exact"/>
              <w:rPr>
                <w:rStyle w:val="CharacterStyle38"/>
                <w:rFonts w:ascii="Source Sans 3" w:hAnsi="Source Sans 3"/>
              </w:rPr>
            </w:pPr>
            <w:r w:rsidRPr="001B3266">
              <w:rPr>
                <w:rStyle w:val="CharacterStyle38"/>
                <w:rFonts w:ascii="Source Sans 3" w:hAnsi="Source Sans 3"/>
              </w:rPr>
              <w:t>externer Sicherheitskraft / Betriebsarzt/-ärztin / AP / BG</w:t>
            </w:r>
            <w:r w:rsidR="000C7D45">
              <w:rPr>
                <w:rStyle w:val="CharacterStyle38"/>
                <w:rFonts w:ascii="Source Sans 3" w:hAnsi="Source Sans 3"/>
              </w:rPr>
              <w:br/>
            </w:r>
            <w:r w:rsidR="000C7D45">
              <w:rPr>
                <w:rStyle w:val="CharacterStyle38"/>
                <w:rFonts w:ascii="Source Sans 3" w:hAnsi="Source Sans 3"/>
              </w:rPr>
              <w:br/>
            </w:r>
            <w:r w:rsidR="000C7D45" w:rsidRPr="001B3266">
              <w:rPr>
                <w:rStyle w:val="CharacterStyle39"/>
                <w:rFonts w:ascii="Source Sans 3" w:hAnsi="Source Sans 3"/>
              </w:rPr>
              <w:t>........................ bis ........................, erledigt am ......................., durch ......................................................................</w:t>
            </w:r>
          </w:p>
        </w:tc>
      </w:tr>
    </w:tbl>
    <w:p w14:paraId="19A65F00" w14:textId="77777777" w:rsidR="00BC0171" w:rsidRPr="001B3266" w:rsidRDefault="00BC0171" w:rsidP="001B3266">
      <w:pPr>
        <w:spacing w:line="240" w:lineRule="exact"/>
        <w:rPr>
          <w:rFonts w:ascii="Source Sans 3" w:hAnsi="Source Sans 3"/>
        </w:rPr>
        <w:sectPr w:rsidR="00BC0171" w:rsidRPr="001B3266">
          <w:headerReference w:type="default" r:id="rId214"/>
          <w:footerReference w:type="default" r:id="rId215"/>
          <w:pgSz w:w="11908" w:h="16833"/>
          <w:pgMar w:top="907" w:right="1132" w:bottom="907" w:left="907" w:header="0" w:footer="462" w:gutter="0"/>
          <w:cols w:space="720"/>
        </w:sectPr>
      </w:pPr>
    </w:p>
    <w:p w14:paraId="73754FDA"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3CAA894D" w14:textId="77777777">
        <w:trPr>
          <w:trHeight w:hRule="exact" w:val="270"/>
        </w:trPr>
        <w:tc>
          <w:tcPr>
            <w:tcW w:w="15" w:type="dxa"/>
          </w:tcPr>
          <w:p w14:paraId="76855075"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736C98DA"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2830E93E"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7770C7B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04BA9CA9" w14:textId="77777777">
        <w:trPr>
          <w:trHeight w:hRule="exact" w:val="1125"/>
        </w:trPr>
        <w:tc>
          <w:tcPr>
            <w:tcW w:w="15" w:type="dxa"/>
          </w:tcPr>
          <w:p w14:paraId="7562364C"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53C9EDF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0618ABE8" w14:textId="77777777" w:rsidR="00BC0171" w:rsidRPr="001B3266" w:rsidRDefault="00BC0171" w:rsidP="001B3266">
      <w:pPr>
        <w:spacing w:line="240" w:lineRule="exact"/>
        <w:rPr>
          <w:rFonts w:ascii="Source Sans 3" w:hAnsi="Source Sans 3"/>
        </w:rPr>
        <w:sectPr w:rsidR="00BC0171" w:rsidRPr="001B3266">
          <w:headerReference w:type="default" r:id="rId216"/>
          <w:footerReference w:type="default" r:id="rId21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1B142922" w14:textId="77777777">
        <w:trPr>
          <w:trHeight w:hRule="exact" w:val="360"/>
        </w:trPr>
        <w:tc>
          <w:tcPr>
            <w:tcW w:w="9870" w:type="dxa"/>
            <w:gridSpan w:val="3"/>
            <w:shd w:val="clear" w:color="auto" w:fill="auto"/>
          </w:tcPr>
          <w:p w14:paraId="7B8792B5"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5567D270" w14:textId="77777777">
        <w:trPr>
          <w:trHeight w:hRule="exact" w:val="360"/>
        </w:trPr>
        <w:tc>
          <w:tcPr>
            <w:tcW w:w="9870" w:type="dxa"/>
            <w:gridSpan w:val="3"/>
            <w:shd w:val="clear" w:color="auto" w:fill="auto"/>
          </w:tcPr>
          <w:p w14:paraId="6F7ACF19"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Kraftfahrzeuge</w:t>
            </w:r>
          </w:p>
        </w:tc>
      </w:tr>
      <w:tr w:rsidR="00BC0171" w:rsidRPr="001B3266" w14:paraId="3784ACA2" w14:textId="77777777">
        <w:trPr>
          <w:trHeight w:hRule="exact" w:val="345"/>
        </w:trPr>
        <w:tc>
          <w:tcPr>
            <w:tcW w:w="2700" w:type="dxa"/>
            <w:shd w:val="clear" w:color="auto" w:fill="auto"/>
          </w:tcPr>
          <w:p w14:paraId="0B01034F"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40E8A166" w14:textId="77777777" w:rsidR="00BC0171" w:rsidRPr="001B3266" w:rsidRDefault="00BC0171" w:rsidP="001B3266">
            <w:pPr>
              <w:spacing w:line="240" w:lineRule="exact"/>
              <w:rPr>
                <w:rStyle w:val="FakeCharacterStyle"/>
                <w:rFonts w:ascii="Source Sans 3" w:hAnsi="Source Sans 3"/>
              </w:rPr>
            </w:pPr>
          </w:p>
        </w:tc>
      </w:tr>
      <w:tr w:rsidR="00BC0171" w:rsidRPr="001B3266" w14:paraId="3F1B859E" w14:textId="77777777">
        <w:tc>
          <w:tcPr>
            <w:tcW w:w="9855" w:type="dxa"/>
            <w:gridSpan w:val="2"/>
            <w:shd w:val="clear" w:color="auto" w:fill="auto"/>
          </w:tcPr>
          <w:p w14:paraId="77DF8FE0"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Organisatorische und technische Bedingungen,</w:t>
            </w:r>
            <w:r w:rsidRPr="001B3266">
              <w:rPr>
                <w:rStyle w:val="FakeCharacterStyle"/>
                <w:rFonts w:ascii="Source Sans 3" w:hAnsi="Source Sans 3"/>
                <w:b/>
                <w:color w:val="000000"/>
                <w:sz w:val="20"/>
              </w:rPr>
              <w:br/>
              <w:t>Unkontrolliert bewegte Teile durch rutschende Ladung,</w:t>
            </w:r>
            <w:r w:rsidRPr="001B3266">
              <w:rPr>
                <w:rStyle w:val="FakeCharacterStyle"/>
                <w:rFonts w:ascii="Source Sans 3" w:hAnsi="Source Sans 3"/>
                <w:b/>
                <w:color w:val="000000"/>
                <w:sz w:val="20"/>
              </w:rPr>
              <w:br/>
              <w:t>Sturz bzw. Absturz bei Arbeiten auf der Ladefläche oder der Ladebordwand</w:t>
            </w:r>
          </w:p>
        </w:tc>
        <w:tc>
          <w:tcPr>
            <w:tcW w:w="15" w:type="dxa"/>
          </w:tcPr>
          <w:p w14:paraId="569F7A16" w14:textId="77777777" w:rsidR="00BC0171" w:rsidRPr="001B3266" w:rsidRDefault="00BC0171" w:rsidP="001B3266">
            <w:pPr>
              <w:spacing w:line="240" w:lineRule="exact"/>
              <w:rPr>
                <w:rStyle w:val="FakeCharacterStyle"/>
                <w:rFonts w:ascii="Source Sans 3" w:hAnsi="Source Sans 3"/>
              </w:rPr>
            </w:pPr>
          </w:p>
        </w:tc>
      </w:tr>
      <w:tr w:rsidR="00BC0171" w:rsidRPr="001B3266" w14:paraId="7D64FFFE" w14:textId="77777777">
        <w:trPr>
          <w:trHeight w:hRule="exact" w:val="240"/>
        </w:trPr>
        <w:tc>
          <w:tcPr>
            <w:tcW w:w="9870" w:type="dxa"/>
            <w:gridSpan w:val="3"/>
            <w:shd w:val="clear" w:color="auto" w:fill="auto"/>
          </w:tcPr>
          <w:p w14:paraId="1DE1E042" w14:textId="77777777" w:rsidR="00BC0171" w:rsidRPr="001B3266" w:rsidRDefault="00BC0171" w:rsidP="001B3266">
            <w:pPr>
              <w:pStyle w:val="ParagraphStyle23"/>
              <w:spacing w:line="240" w:lineRule="exact"/>
              <w:rPr>
                <w:rStyle w:val="FakeCharacterStyle"/>
                <w:rFonts w:ascii="Source Sans 3" w:hAnsi="Source Sans 3"/>
              </w:rPr>
            </w:pPr>
          </w:p>
        </w:tc>
      </w:tr>
    </w:tbl>
    <w:p w14:paraId="26BDA01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0690473C"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3B2A27D"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71067FC"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B71E878"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BF006BA"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23F042F"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4EDEEDA3" w14:textId="77777777">
        <w:trPr>
          <w:trHeight w:hRule="exact" w:val="330"/>
        </w:trPr>
        <w:tc>
          <w:tcPr>
            <w:tcW w:w="15" w:type="dxa"/>
            <w:vMerge w:val="restart"/>
            <w:shd w:val="clear" w:color="auto" w:fill="D7EAF9"/>
            <w:vAlign w:val="center"/>
          </w:tcPr>
          <w:p w14:paraId="68097933"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7B8067"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Einrichtungen zur Ladungssicherung wie </w:t>
            </w:r>
            <w:proofErr w:type="spellStart"/>
            <w:r w:rsidRPr="001B3266">
              <w:rPr>
                <w:rStyle w:val="FakeCharacterStyle"/>
                <w:rFonts w:ascii="Source Sans 3" w:hAnsi="Source Sans 3"/>
                <w:color w:val="000000"/>
                <w:sz w:val="20"/>
              </w:rPr>
              <w:t>Zurrösen</w:t>
            </w:r>
            <w:proofErr w:type="spellEnd"/>
            <w:r w:rsidRPr="001B3266">
              <w:rPr>
                <w:rStyle w:val="FakeCharacterStyle"/>
                <w:rFonts w:ascii="Source Sans 3" w:hAnsi="Source Sans 3"/>
                <w:color w:val="000000"/>
                <w:sz w:val="20"/>
              </w:rPr>
              <w:t xml:space="preserve"> sind vorhanden und Zurrmaterial ist zur Verfügung gestellt.</w:t>
            </w:r>
          </w:p>
        </w:tc>
        <w:tc>
          <w:tcPr>
            <w:tcW w:w="60" w:type="dxa"/>
            <w:vMerge w:val="restart"/>
            <w:shd w:val="clear" w:color="auto" w:fill="D7EAF9"/>
            <w:vAlign w:val="center"/>
          </w:tcPr>
          <w:p w14:paraId="72F9D851"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EC80A7"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106FCC"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9D9297"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0D8E8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5210166" w14:textId="70D8916F"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2E3F564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30F0DA5" w14:textId="77777777">
        <w:tc>
          <w:tcPr>
            <w:tcW w:w="15" w:type="dxa"/>
            <w:vMerge/>
            <w:shd w:val="clear" w:color="auto" w:fill="D7EAF9"/>
            <w:vAlign w:val="center"/>
          </w:tcPr>
          <w:p w14:paraId="594F775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8A2C28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70DF1D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047AE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ECFFF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2451D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63836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2B52DBC"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BA84FE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C91C101" w14:textId="77777777">
        <w:trPr>
          <w:trHeight w:hRule="exact" w:val="15"/>
        </w:trPr>
        <w:tc>
          <w:tcPr>
            <w:tcW w:w="15" w:type="dxa"/>
            <w:vMerge w:val="restart"/>
            <w:shd w:val="clear" w:color="auto" w:fill="auto"/>
          </w:tcPr>
          <w:p w14:paraId="438B1E8D"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4B1FD61F"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1F66475E"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CCAE67"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4B6350"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2DA8E3"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1B4E87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4476C41" w14:textId="3F504064"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2310F4F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C38CC24" w14:textId="77777777">
        <w:trPr>
          <w:trHeight w:val="240"/>
        </w:trPr>
        <w:tc>
          <w:tcPr>
            <w:tcW w:w="15" w:type="dxa"/>
            <w:vMerge/>
            <w:shd w:val="clear" w:color="auto" w:fill="auto"/>
          </w:tcPr>
          <w:p w14:paraId="5EA61C14"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25900781"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217CAA5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9FBA9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C5739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F1428C"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792E015"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68AB5CB2"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110FF50E" w14:textId="77777777" w:rsidR="00BC0171" w:rsidRPr="001B3266" w:rsidRDefault="00BC0171" w:rsidP="001B3266">
            <w:pPr>
              <w:spacing w:line="240" w:lineRule="exact"/>
              <w:rPr>
                <w:rStyle w:val="FakeCharacterStyle"/>
                <w:rFonts w:ascii="Source Sans 3" w:hAnsi="Source Sans 3"/>
              </w:rPr>
            </w:pPr>
          </w:p>
        </w:tc>
      </w:tr>
      <w:tr w:rsidR="00BC0171" w:rsidRPr="001B3266" w14:paraId="6295C083" w14:textId="77777777">
        <w:tc>
          <w:tcPr>
            <w:tcW w:w="15" w:type="dxa"/>
            <w:vMerge/>
            <w:shd w:val="clear" w:color="auto" w:fill="auto"/>
          </w:tcPr>
          <w:p w14:paraId="19FC417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D67670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2E7CB9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79155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33EBF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F05944"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9D6D5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8781173"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1422BC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C2C100A" w14:textId="77777777">
        <w:trPr>
          <w:trHeight w:hRule="exact" w:val="330"/>
        </w:trPr>
        <w:tc>
          <w:tcPr>
            <w:tcW w:w="15" w:type="dxa"/>
            <w:vMerge w:val="restart"/>
            <w:shd w:val="clear" w:color="auto" w:fill="D7EAF9"/>
            <w:vAlign w:val="center"/>
          </w:tcPr>
          <w:p w14:paraId="26075848"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D2764F"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Zur Verfügung gestellte </w:t>
            </w:r>
            <w:proofErr w:type="spellStart"/>
            <w:r w:rsidRPr="001B3266">
              <w:rPr>
                <w:rStyle w:val="FakeCharacterStyle"/>
                <w:rFonts w:ascii="Source Sans 3" w:hAnsi="Source Sans 3"/>
                <w:color w:val="000000"/>
                <w:sz w:val="20"/>
              </w:rPr>
              <w:t>LKW‘s</w:t>
            </w:r>
            <w:proofErr w:type="spellEnd"/>
            <w:r w:rsidRPr="001B3266">
              <w:rPr>
                <w:rStyle w:val="FakeCharacterStyle"/>
                <w:rFonts w:ascii="Source Sans 3" w:hAnsi="Source Sans 3"/>
                <w:color w:val="000000"/>
                <w:sz w:val="20"/>
              </w:rPr>
              <w:t xml:space="preserve"> mit Hubladebühne (Ladebordwände) sind mit Tritten und Griffen zum Auf-/Absteigen von den Ladeflächen ausgestattet.</w:t>
            </w:r>
          </w:p>
        </w:tc>
        <w:tc>
          <w:tcPr>
            <w:tcW w:w="60" w:type="dxa"/>
            <w:vMerge w:val="restart"/>
            <w:shd w:val="clear" w:color="auto" w:fill="D7EAF9"/>
            <w:vAlign w:val="center"/>
          </w:tcPr>
          <w:p w14:paraId="5F11785C"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433C17"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650097"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D49094"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BB2AA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F5FF493" w14:textId="04C319EB"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F36962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E6245F3" w14:textId="77777777">
        <w:tc>
          <w:tcPr>
            <w:tcW w:w="15" w:type="dxa"/>
            <w:vMerge/>
            <w:shd w:val="clear" w:color="auto" w:fill="D7EAF9"/>
            <w:vAlign w:val="center"/>
          </w:tcPr>
          <w:p w14:paraId="41704BB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C157D8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F7D79E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BABFA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56511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72A644"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616BA6"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16B9D5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87FEAD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097240E" w14:textId="77777777">
        <w:trPr>
          <w:trHeight w:hRule="exact" w:val="330"/>
        </w:trPr>
        <w:tc>
          <w:tcPr>
            <w:tcW w:w="15" w:type="dxa"/>
            <w:vMerge w:val="restart"/>
            <w:shd w:val="clear" w:color="auto" w:fill="auto"/>
          </w:tcPr>
          <w:p w14:paraId="4B226C6B"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02A62981"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zur Verfügung gestellten Kombis haben eine feste, trennende Einrichtung zwischen Fahrer- und Laderaum, z. B. Gitter, Netz oder Wand.</w:t>
            </w:r>
          </w:p>
        </w:tc>
        <w:tc>
          <w:tcPr>
            <w:tcW w:w="60" w:type="dxa"/>
            <w:vMerge w:val="restart"/>
            <w:shd w:val="clear" w:color="auto" w:fill="auto"/>
          </w:tcPr>
          <w:p w14:paraId="3B92EB2B"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549809"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59395B"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FA38B8"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5EAA7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3BE2C83" w14:textId="4BC5FAD4"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01BE678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94AFD33" w14:textId="77777777">
        <w:tc>
          <w:tcPr>
            <w:tcW w:w="15" w:type="dxa"/>
            <w:vMerge/>
            <w:shd w:val="clear" w:color="auto" w:fill="auto"/>
          </w:tcPr>
          <w:p w14:paraId="414ED76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08AB2CC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9E0F61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4E254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F9DD5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ADB27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CA55BB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EBC9AC8"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48ABB9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F8C6CDC" w14:textId="77777777">
        <w:trPr>
          <w:trHeight w:hRule="exact" w:val="330"/>
        </w:trPr>
        <w:tc>
          <w:tcPr>
            <w:tcW w:w="15" w:type="dxa"/>
            <w:vMerge w:val="restart"/>
            <w:shd w:val="clear" w:color="auto" w:fill="D7EAF9"/>
            <w:vAlign w:val="center"/>
          </w:tcPr>
          <w:p w14:paraId="5CE05E99"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9A01F4"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7D49B678"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EA08B7"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5D1658"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2EFAD9"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5A183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A60F251" w14:textId="0534622C"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43CE79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329AEA2" w14:textId="77777777">
        <w:tc>
          <w:tcPr>
            <w:tcW w:w="15" w:type="dxa"/>
            <w:vMerge/>
            <w:shd w:val="clear" w:color="auto" w:fill="D7EAF9"/>
            <w:vAlign w:val="center"/>
          </w:tcPr>
          <w:p w14:paraId="1938FCD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A4820B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C1CD6B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650A9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53DEA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91957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20E10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465DD13"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2DF14B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0FD5668" w14:textId="77777777">
        <w:trPr>
          <w:trHeight w:hRule="exact" w:val="330"/>
        </w:trPr>
        <w:tc>
          <w:tcPr>
            <w:tcW w:w="15" w:type="dxa"/>
            <w:vMerge w:val="restart"/>
            <w:shd w:val="clear" w:color="auto" w:fill="auto"/>
          </w:tcPr>
          <w:p w14:paraId="111D38A6"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2912E9D6"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55A16CB1"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D393C0"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D7F13C"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4E6563"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94519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D0B0AC2" w14:textId="45A6EC94"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5BA8ACE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BE1161B" w14:textId="77777777">
        <w:tc>
          <w:tcPr>
            <w:tcW w:w="15" w:type="dxa"/>
            <w:vMerge/>
            <w:shd w:val="clear" w:color="auto" w:fill="auto"/>
          </w:tcPr>
          <w:p w14:paraId="41E8BAB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85087F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47C645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217EF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10E07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80E09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340D9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BFB324E"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EC58DE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2F27098" w14:textId="77777777">
        <w:trPr>
          <w:trHeight w:hRule="exact" w:val="330"/>
        </w:trPr>
        <w:tc>
          <w:tcPr>
            <w:tcW w:w="15" w:type="dxa"/>
            <w:vMerge w:val="restart"/>
            <w:shd w:val="clear" w:color="auto" w:fill="D7EAF9"/>
            <w:vAlign w:val="center"/>
          </w:tcPr>
          <w:p w14:paraId="1519DF14"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8FD0DE"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218" w:tooltip="Persönliche Schutzausrüstung (PSA)" w:history="1">
              <w:r w:rsidRPr="001B3266">
                <w:rPr>
                  <w:rStyle w:val="FakeCharacterStyle"/>
                  <w:rFonts w:ascii="Source Sans 3" w:hAnsi="Source Sans 3"/>
                  <w:color w:val="000000"/>
                  <w:sz w:val="20"/>
                  <w:u w:val="single"/>
                </w:rPr>
                <w:t>„Persönliche Schutzausrüstung (PSA)"</w:t>
              </w:r>
            </w:hyperlink>
            <w:r w:rsidRPr="001B3266">
              <w:rPr>
                <w:rStyle w:val="FakeCharacterStyle"/>
                <w:rFonts w:ascii="Source Sans 3" w:hAnsi="Source Sans 3"/>
                <w:color w:val="000000"/>
                <w:sz w:val="20"/>
              </w:rPr>
              <w:t xml:space="preserve"> ist beachtet. </w:t>
            </w:r>
          </w:p>
          <w:p w14:paraId="544C9CE1"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Alle Fahrzeuge sind mit Warnkleidung ausgestattet (z.B. mit einer Warnweste nach DIN EN 471) und allen Fahrern von </w:t>
            </w:r>
            <w:proofErr w:type="spellStart"/>
            <w:r w:rsidRPr="001B3266">
              <w:rPr>
                <w:rStyle w:val="FakeCharacterStyle"/>
                <w:rFonts w:ascii="Source Sans 3" w:hAnsi="Source Sans 3"/>
                <w:color w:val="000000"/>
                <w:sz w:val="20"/>
              </w:rPr>
              <w:t>LKW´s</w:t>
            </w:r>
            <w:proofErr w:type="spellEnd"/>
            <w:r w:rsidRPr="001B3266">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1A2B417A"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7BA1B7"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F7AC65"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9D5A08"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93DFB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BFA3E3A" w14:textId="2FCEC541"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A32339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7C60AE6" w14:textId="77777777">
        <w:tc>
          <w:tcPr>
            <w:tcW w:w="15" w:type="dxa"/>
            <w:vMerge/>
            <w:shd w:val="clear" w:color="auto" w:fill="D7EAF9"/>
            <w:vAlign w:val="center"/>
          </w:tcPr>
          <w:p w14:paraId="29D61BEF"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5FA79D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520172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25E16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4608C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CAE58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D51B6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88A1032"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39C21B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9445CCC" w14:textId="77777777">
        <w:trPr>
          <w:trHeight w:hRule="exact" w:val="15"/>
        </w:trPr>
        <w:tc>
          <w:tcPr>
            <w:tcW w:w="15" w:type="dxa"/>
            <w:vMerge w:val="restart"/>
            <w:shd w:val="clear" w:color="auto" w:fill="auto"/>
          </w:tcPr>
          <w:p w14:paraId="439CF3D8"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77437A96"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72C2B384"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6DC5DE"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4C9351"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BC50B5"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F71182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0B784E1" w14:textId="2A722023"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1B716BE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9E13BE2" w14:textId="77777777">
        <w:trPr>
          <w:trHeight w:val="240"/>
        </w:trPr>
        <w:tc>
          <w:tcPr>
            <w:tcW w:w="15" w:type="dxa"/>
            <w:vMerge/>
            <w:shd w:val="clear" w:color="auto" w:fill="auto"/>
          </w:tcPr>
          <w:p w14:paraId="7EA8DD14"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2F363E0E"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Es ist eine Betriebsanweisung für das </w:t>
            </w:r>
            <w:hyperlink r:id="rId219" w:tooltip="Führen von Fahrzeugen" w:history="1">
              <w:r w:rsidRPr="001B3266">
                <w:rPr>
                  <w:rStyle w:val="FakeCharacterStyle"/>
                  <w:rFonts w:ascii="Source Sans 3" w:hAnsi="Source Sans 3"/>
                  <w:color w:val="000000"/>
                  <w:sz w:val="20"/>
                  <w:u w:val="single"/>
                </w:rPr>
                <w:t>Führen von Fahrzeugen</w:t>
              </w:r>
            </w:hyperlink>
            <w:r w:rsidRPr="001B3266">
              <w:rPr>
                <w:rStyle w:val="FakeCharacterStyle"/>
                <w:rFonts w:ascii="Source Sans 3" w:hAnsi="Source Sans 3"/>
                <w:color w:val="000000"/>
                <w:sz w:val="20"/>
              </w:rPr>
              <w:t xml:space="preserve"> und eine Betriebsanweisung für </w:t>
            </w:r>
            <w:hyperlink r:id="rId220" w:tooltip="Arbeiten mit der Hubladebühne" w:history="1">
              <w:r w:rsidRPr="001B3266">
                <w:rPr>
                  <w:rStyle w:val="FakeCharacterStyle"/>
                  <w:rFonts w:ascii="Source Sans 3" w:hAnsi="Source Sans 3"/>
                  <w:color w:val="000000"/>
                  <w:sz w:val="20"/>
                  <w:u w:val="single"/>
                </w:rPr>
                <w:t>Arbeiten mit der Hubladebühne</w:t>
              </w:r>
            </w:hyperlink>
            <w:r w:rsidRPr="001B3266">
              <w:rPr>
                <w:rStyle w:val="FakeCharacterStyle"/>
                <w:rFonts w:ascii="Source Sans 3" w:hAnsi="Source Sans 3"/>
                <w:color w:val="000000"/>
                <w:sz w:val="20"/>
              </w:rPr>
              <w:t xml:space="preserve"> (Ladebordwand) an Fahrzeugen vorhanden.</w:t>
            </w:r>
          </w:p>
        </w:tc>
        <w:tc>
          <w:tcPr>
            <w:tcW w:w="60" w:type="dxa"/>
            <w:vMerge/>
            <w:shd w:val="clear" w:color="auto" w:fill="auto"/>
          </w:tcPr>
          <w:p w14:paraId="4EF7673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408C4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52D9C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78D060"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9DED81A"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55154692"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2C4122CF" w14:textId="77777777" w:rsidR="00BC0171" w:rsidRPr="001B3266" w:rsidRDefault="00BC0171" w:rsidP="001B3266">
            <w:pPr>
              <w:spacing w:line="240" w:lineRule="exact"/>
              <w:rPr>
                <w:rStyle w:val="FakeCharacterStyle"/>
                <w:rFonts w:ascii="Source Sans 3" w:hAnsi="Source Sans 3"/>
              </w:rPr>
            </w:pPr>
          </w:p>
        </w:tc>
      </w:tr>
      <w:tr w:rsidR="00BC0171" w:rsidRPr="001B3266" w14:paraId="58BA440A" w14:textId="77777777">
        <w:tc>
          <w:tcPr>
            <w:tcW w:w="15" w:type="dxa"/>
            <w:vMerge/>
            <w:shd w:val="clear" w:color="auto" w:fill="auto"/>
          </w:tcPr>
          <w:p w14:paraId="30C3416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DB06F9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4B5108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46DDE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BB09B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70401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579C4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5143008"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128378B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83A6AB3" w14:textId="77777777">
        <w:trPr>
          <w:trHeight w:hRule="exact" w:val="15"/>
        </w:trPr>
        <w:tc>
          <w:tcPr>
            <w:tcW w:w="15" w:type="dxa"/>
            <w:vMerge w:val="restart"/>
            <w:shd w:val="clear" w:color="auto" w:fill="D7EAF9"/>
            <w:vAlign w:val="center"/>
          </w:tcPr>
          <w:p w14:paraId="7CD12BBD"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7F87F861"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1E5091DC"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F858B3"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6F9236"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48EA87"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059E66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3E8E173" w14:textId="7747AA2A"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581DBF2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CB8C3F9" w14:textId="77777777">
        <w:trPr>
          <w:trHeight w:val="240"/>
        </w:trPr>
        <w:tc>
          <w:tcPr>
            <w:tcW w:w="15" w:type="dxa"/>
            <w:vMerge/>
            <w:shd w:val="clear" w:color="auto" w:fill="D7EAF9"/>
            <w:vAlign w:val="center"/>
          </w:tcPr>
          <w:p w14:paraId="441C055B"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020653F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221" w:tooltip="Prüfung" w:history="1">
              <w:r w:rsidRPr="001B3266">
                <w:rPr>
                  <w:rStyle w:val="FakeCharacterStyle"/>
                  <w:rFonts w:ascii="Source Sans 3" w:hAnsi="Source Sans 3"/>
                  <w:color w:val="000000"/>
                  <w:sz w:val="20"/>
                  <w:u w:val="single"/>
                </w:rPr>
                <w:t>„Prüfung"</w:t>
              </w:r>
            </w:hyperlink>
            <w:r w:rsidRPr="001B3266">
              <w:rPr>
                <w:rStyle w:val="FakeCharacterStyle"/>
                <w:rFonts w:ascii="Source Sans 3" w:hAnsi="Source Sans 3"/>
                <w:color w:val="000000"/>
                <w:sz w:val="20"/>
              </w:rPr>
              <w:t xml:space="preserve"> ist beachtet.</w:t>
            </w:r>
          </w:p>
        </w:tc>
        <w:tc>
          <w:tcPr>
            <w:tcW w:w="60" w:type="dxa"/>
            <w:vMerge/>
            <w:shd w:val="clear" w:color="auto" w:fill="D7EAF9"/>
            <w:vAlign w:val="center"/>
          </w:tcPr>
          <w:p w14:paraId="47D017C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2C059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DFE88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E80EA9"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D8722CA"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244E7E78"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72568853" w14:textId="77777777" w:rsidR="00BC0171" w:rsidRPr="001B3266" w:rsidRDefault="00BC0171" w:rsidP="001B3266">
            <w:pPr>
              <w:spacing w:line="240" w:lineRule="exact"/>
              <w:rPr>
                <w:rStyle w:val="FakeCharacterStyle"/>
                <w:rFonts w:ascii="Source Sans 3" w:hAnsi="Source Sans 3"/>
              </w:rPr>
            </w:pPr>
          </w:p>
        </w:tc>
      </w:tr>
      <w:tr w:rsidR="00BC0171" w:rsidRPr="001B3266" w14:paraId="6F115DB1" w14:textId="77777777">
        <w:tc>
          <w:tcPr>
            <w:tcW w:w="15" w:type="dxa"/>
            <w:vMerge/>
            <w:shd w:val="clear" w:color="auto" w:fill="D7EAF9"/>
            <w:vAlign w:val="center"/>
          </w:tcPr>
          <w:p w14:paraId="57430FF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2C8F90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3059FF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D773B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7F264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EC0964"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3149D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4EAE1DF"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1E8124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70718F3" w14:textId="77777777">
        <w:trPr>
          <w:trHeight w:hRule="exact" w:val="330"/>
        </w:trPr>
        <w:tc>
          <w:tcPr>
            <w:tcW w:w="15" w:type="dxa"/>
            <w:vMerge w:val="restart"/>
            <w:shd w:val="clear" w:color="auto" w:fill="auto"/>
          </w:tcPr>
          <w:p w14:paraId="084448EA"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3EADE4FE"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222" w:tooltip="Unterweisungen der Beschäftigten" w:history="1">
              <w:r w:rsidRPr="001B3266">
                <w:rPr>
                  <w:rStyle w:val="FakeCharacterStyle"/>
                  <w:rFonts w:ascii="Source Sans 3" w:hAnsi="Source Sans 3"/>
                  <w:color w:val="000000"/>
                  <w:sz w:val="20"/>
                  <w:u w:val="single"/>
                </w:rPr>
                <w:t>„Unterweisungen der Beschäftigten“</w:t>
              </w:r>
            </w:hyperlink>
            <w:r w:rsidRPr="001B3266">
              <w:rPr>
                <w:rStyle w:val="FakeCharacterStyle"/>
                <w:rFonts w:ascii="Source Sans 3" w:hAnsi="Source Sans 3"/>
                <w:color w:val="000000"/>
                <w:sz w:val="20"/>
              </w:rPr>
              <w:t xml:space="preserve"> ist beachtet.</w:t>
            </w:r>
          </w:p>
          <w:p w14:paraId="3036AFA7"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223" w:tooltip="T 17" w:history="1">
              <w:r w:rsidRPr="001B3266">
                <w:rPr>
                  <w:rStyle w:val="FakeCharacterStyle"/>
                  <w:rFonts w:ascii="Source Sans 3" w:hAnsi="Source Sans 3"/>
                  <w:color w:val="000000"/>
                  <w:sz w:val="20"/>
                  <w:u w:val="single"/>
                </w:rPr>
                <w:t>T 17</w:t>
              </w:r>
            </w:hyperlink>
            <w:r w:rsidRPr="001B3266">
              <w:rPr>
                <w:rStyle w:val="FakeCharacterStyle"/>
                <w:rFonts w:ascii="Source Sans 3" w:hAnsi="Source Sans 3"/>
                <w:color w:val="000000"/>
                <w:sz w:val="20"/>
              </w:rPr>
              <w:t xml:space="preserve"> unterwiesen.</w:t>
            </w:r>
          </w:p>
          <w:p w14:paraId="3CFD692B"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60B865BE"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242309"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60D129"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44D0E9"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0F4B4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FC75AA0" w14:textId="13580A17"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2DEC8DC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1FD1E0C" w14:textId="77777777">
        <w:tc>
          <w:tcPr>
            <w:tcW w:w="15" w:type="dxa"/>
            <w:vMerge/>
            <w:shd w:val="clear" w:color="auto" w:fill="auto"/>
          </w:tcPr>
          <w:p w14:paraId="16551B7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A0A668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5C0B8CB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228CF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85DD6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8CA3A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6FC7B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54E77B9"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E53DAC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B5AE44F" w14:textId="77777777">
        <w:trPr>
          <w:trHeight w:hRule="exact" w:val="45"/>
        </w:trPr>
        <w:tc>
          <w:tcPr>
            <w:tcW w:w="9870" w:type="dxa"/>
            <w:gridSpan w:val="9"/>
            <w:shd w:val="clear" w:color="auto" w:fill="auto"/>
          </w:tcPr>
          <w:p w14:paraId="567681B5"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47437C4E" wp14:editId="030497AD">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6"/>
                          <a:stretch>
                            <a:fillRect/>
                          </a:stretch>
                        </pic:blipFill>
                        <pic:spPr>
                          <a:xfrm>
                            <a:off x="0" y="0"/>
                            <a:ext cx="6267450" cy="28575"/>
                          </a:xfrm>
                          <a:prstGeom prst="rect">
                            <a:avLst/>
                          </a:prstGeom>
                          <a:noFill/>
                        </pic:spPr>
                      </pic:pic>
                    </a:graphicData>
                  </a:graphic>
                </wp:inline>
              </w:drawing>
            </w:r>
          </w:p>
        </w:tc>
      </w:tr>
    </w:tbl>
    <w:p w14:paraId="08F55F3A"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1DCE9D52" w14:textId="77777777">
        <w:trPr>
          <w:trHeight w:hRule="exact" w:val="345"/>
        </w:trPr>
        <w:tc>
          <w:tcPr>
            <w:tcW w:w="15" w:type="dxa"/>
          </w:tcPr>
          <w:p w14:paraId="4852F435"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316F81AD"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1A76139B"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6CD14CCD" w14:textId="77777777">
        <w:tc>
          <w:tcPr>
            <w:tcW w:w="9870" w:type="dxa"/>
            <w:shd w:val="clear" w:color="auto" w:fill="auto"/>
          </w:tcPr>
          <w:p w14:paraId="3EDAD95B" w14:textId="49DAAC44" w:rsidR="00BC0171" w:rsidRPr="001B3266" w:rsidRDefault="006E665C" w:rsidP="001B3266">
            <w:pPr>
              <w:pStyle w:val="ParagraphStyle54"/>
              <w:spacing w:line="240" w:lineRule="exact"/>
              <w:rPr>
                <w:rStyle w:val="CharacterStyle40"/>
                <w:rFonts w:ascii="Source Sans 3" w:hAnsi="Source Sans 3"/>
              </w:rPr>
            </w:pPr>
            <w:r w:rsidRPr="001B3266">
              <w:rPr>
                <w:rStyle w:val="CharacterStyle40"/>
                <w:rFonts w:ascii="Source Sans 3" w:hAnsi="Source Sans 3"/>
              </w:rPr>
              <w:t>1. Gefährdungsbeurteilungsobjekt aus dem BG-Katalog: Persönliche Schutzausrüstung (PSA)</w:t>
            </w:r>
            <w:r w:rsidRPr="001B3266">
              <w:rPr>
                <w:rStyle w:val="CharacterStyle40"/>
                <w:rFonts w:ascii="Source Sans 3" w:hAnsi="Source Sans 3"/>
              </w:rPr>
              <w:br/>
              <w:t>2. Lokale Datei: betriebsanweisungen\maschinen\b_hubladebuehne.doc</w:t>
            </w:r>
            <w:r w:rsidRPr="001B3266">
              <w:rPr>
                <w:rStyle w:val="CharacterStyle40"/>
                <w:rFonts w:ascii="Source Sans 3" w:hAnsi="Source Sans 3"/>
              </w:rPr>
              <w:br/>
              <w:t>3. Lokale Datei: betriebsanweisungen\maschinen\b_fuehren_kraftfahrzeuge.doc</w:t>
            </w:r>
            <w:r w:rsidRPr="001B3266">
              <w:rPr>
                <w:rStyle w:val="CharacterStyle40"/>
                <w:rFonts w:ascii="Source Sans 3" w:hAnsi="Source Sans 3"/>
              </w:rPr>
              <w:br/>
              <w:t>4. Gefährdungsbeurteilungsobjekt aus dem BG-Katalog: Prüfung</w:t>
            </w:r>
            <w:r w:rsidRPr="001B3266">
              <w:rPr>
                <w:rStyle w:val="CharacterStyle40"/>
                <w:rFonts w:ascii="Source Sans 3" w:hAnsi="Source Sans 3"/>
              </w:rPr>
              <w:br/>
              <w:t>5. Regelwerkeintrag: T 017: Führen von Kraftfahrzeugen, Titel</w:t>
            </w:r>
            <w:r w:rsidR="000C7D45">
              <w:rPr>
                <w:rStyle w:val="CharacterStyle40"/>
                <w:rFonts w:ascii="Source Sans 3" w:hAnsi="Source Sans 3"/>
              </w:rPr>
              <w:br/>
            </w:r>
            <w:r w:rsidR="000C7D45" w:rsidRPr="001B3266">
              <w:rPr>
                <w:rStyle w:val="CharacterStyle41"/>
                <w:rFonts w:ascii="Source Sans 3" w:hAnsi="Source Sans 3"/>
              </w:rPr>
              <w:t>6. Gefährdungsbeurteilungsobjekt aus dem BG-Katalog: Unterweisungen der Beschäftigten</w:t>
            </w:r>
          </w:p>
        </w:tc>
      </w:tr>
    </w:tbl>
    <w:p w14:paraId="347C3F06" w14:textId="77777777" w:rsidR="00BC0171" w:rsidRPr="001B3266" w:rsidRDefault="00BC0171" w:rsidP="001B3266">
      <w:pPr>
        <w:spacing w:line="240" w:lineRule="exact"/>
        <w:rPr>
          <w:rFonts w:ascii="Source Sans 3" w:hAnsi="Source Sans 3"/>
        </w:rPr>
        <w:sectPr w:rsidR="00BC0171" w:rsidRPr="001B3266">
          <w:headerReference w:type="default" r:id="rId224"/>
          <w:footerReference w:type="default" r:id="rId22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0F0B8BF2" w14:textId="77777777" w:rsidTr="000C7D45">
        <w:trPr>
          <w:trHeight w:hRule="exact" w:val="300"/>
        </w:trPr>
        <w:tc>
          <w:tcPr>
            <w:tcW w:w="9875" w:type="dxa"/>
            <w:gridSpan w:val="6"/>
            <w:shd w:val="clear" w:color="auto" w:fill="auto"/>
          </w:tcPr>
          <w:p w14:paraId="2F0C89B4"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5012EB80" w14:textId="77777777" w:rsidTr="000C7D45">
        <w:trPr>
          <w:trHeight w:hRule="exact" w:val="345"/>
        </w:trPr>
        <w:tc>
          <w:tcPr>
            <w:tcW w:w="1445" w:type="dxa"/>
            <w:gridSpan w:val="2"/>
            <w:shd w:val="clear" w:color="auto" w:fill="auto"/>
          </w:tcPr>
          <w:p w14:paraId="49047651"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4B3BCC21" w14:textId="77777777" w:rsidR="00BC0171" w:rsidRPr="001B3266" w:rsidRDefault="00BC0171" w:rsidP="001B3266">
            <w:pPr>
              <w:spacing w:line="240" w:lineRule="exact"/>
              <w:rPr>
                <w:rStyle w:val="FakeCharacterStyle"/>
                <w:rFonts w:ascii="Source Sans 3" w:hAnsi="Source Sans 3"/>
              </w:rPr>
            </w:pPr>
          </w:p>
        </w:tc>
      </w:tr>
      <w:tr w:rsidR="00BC0171" w:rsidRPr="001B3266" w14:paraId="607A5AF8" w14:textId="77777777" w:rsidTr="000C7D45">
        <w:trPr>
          <w:trHeight w:hRule="exact" w:val="270"/>
        </w:trPr>
        <w:tc>
          <w:tcPr>
            <w:tcW w:w="9875" w:type="dxa"/>
            <w:gridSpan w:val="6"/>
            <w:shd w:val="clear" w:color="auto" w:fill="auto"/>
          </w:tcPr>
          <w:p w14:paraId="00E15B5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314-003: Prüfung von Fahrzeugen auf Betriebssicherheit</w:t>
            </w:r>
          </w:p>
        </w:tc>
      </w:tr>
      <w:tr w:rsidR="00BC0171" w:rsidRPr="001B3266" w14:paraId="24532353" w14:textId="77777777" w:rsidTr="000C7D45">
        <w:trPr>
          <w:trHeight w:hRule="exact" w:val="285"/>
        </w:trPr>
        <w:tc>
          <w:tcPr>
            <w:tcW w:w="9875" w:type="dxa"/>
            <w:gridSpan w:val="6"/>
            <w:shd w:val="clear" w:color="auto" w:fill="auto"/>
          </w:tcPr>
          <w:p w14:paraId="5100BCA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 017: Führen von Kraftfahrzeugen, Titel</w:t>
            </w:r>
          </w:p>
        </w:tc>
      </w:tr>
      <w:tr w:rsidR="00BC0171" w:rsidRPr="001B3266" w14:paraId="3239FCCA" w14:textId="77777777" w:rsidTr="000C7D45">
        <w:trPr>
          <w:trHeight w:hRule="exact" w:val="270"/>
        </w:trPr>
        <w:tc>
          <w:tcPr>
            <w:tcW w:w="9875" w:type="dxa"/>
            <w:gridSpan w:val="6"/>
            <w:shd w:val="clear" w:color="auto" w:fill="auto"/>
          </w:tcPr>
          <w:p w14:paraId="247EDEE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70: Inhaltsverzeichnis: Fahrzeuge</w:t>
            </w:r>
          </w:p>
        </w:tc>
      </w:tr>
      <w:tr w:rsidR="00BC0171" w:rsidRPr="001B3266" w14:paraId="2226244E" w14:textId="77777777" w:rsidTr="000C7D45">
        <w:trPr>
          <w:trHeight w:hRule="exact" w:val="570"/>
        </w:trPr>
        <w:tc>
          <w:tcPr>
            <w:tcW w:w="9875" w:type="dxa"/>
            <w:gridSpan w:val="6"/>
            <w:shd w:val="clear" w:color="auto" w:fill="auto"/>
          </w:tcPr>
          <w:p w14:paraId="75A3A60D"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4CE0774B" w14:textId="77777777" w:rsidTr="000C7D45">
        <w:trPr>
          <w:trHeight w:hRule="exact" w:val="270"/>
        </w:trPr>
        <w:tc>
          <w:tcPr>
            <w:tcW w:w="20" w:type="dxa"/>
          </w:tcPr>
          <w:p w14:paraId="2C4B8740"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68905D97"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056364AB"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51199C6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5E931D86" w14:textId="77777777" w:rsidR="00BC0171" w:rsidRPr="001B3266" w:rsidRDefault="00BC0171" w:rsidP="001B3266">
            <w:pPr>
              <w:spacing w:line="240" w:lineRule="exact"/>
              <w:rPr>
                <w:rStyle w:val="FakeCharacterStyle"/>
                <w:rFonts w:ascii="Source Sans 3" w:hAnsi="Source Sans 3"/>
              </w:rPr>
            </w:pPr>
          </w:p>
        </w:tc>
      </w:tr>
      <w:tr w:rsidR="00BC0171" w:rsidRPr="001B3266" w14:paraId="68A98896" w14:textId="77777777" w:rsidTr="000C7D45">
        <w:trPr>
          <w:trHeight w:hRule="exact" w:val="1260"/>
        </w:trPr>
        <w:tc>
          <w:tcPr>
            <w:tcW w:w="20" w:type="dxa"/>
          </w:tcPr>
          <w:p w14:paraId="5A4D5B60"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64B757A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4AE9DF2C"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76934330" w14:textId="77777777">
        <w:trPr>
          <w:trHeight w:hRule="exact" w:val="270"/>
        </w:trPr>
        <w:tc>
          <w:tcPr>
            <w:tcW w:w="15" w:type="dxa"/>
          </w:tcPr>
          <w:p w14:paraId="09237E6B"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31B583C6"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1B8CFF8D"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0B3475A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4742159D" w14:textId="77777777">
        <w:trPr>
          <w:trHeight w:hRule="exact" w:val="1125"/>
        </w:trPr>
        <w:tc>
          <w:tcPr>
            <w:tcW w:w="15" w:type="dxa"/>
          </w:tcPr>
          <w:p w14:paraId="0A85845F"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3F33F4C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4D43FF07" w14:textId="77777777" w:rsidR="00BC0171" w:rsidRPr="001B3266" w:rsidRDefault="00BC0171" w:rsidP="001B3266">
      <w:pPr>
        <w:spacing w:line="240" w:lineRule="exact"/>
        <w:rPr>
          <w:rFonts w:ascii="Source Sans 3" w:hAnsi="Source Sans 3"/>
        </w:rPr>
        <w:sectPr w:rsidR="00BC0171" w:rsidRPr="001B3266">
          <w:headerReference w:type="default" r:id="rId226"/>
          <w:footerReference w:type="default" r:id="rId2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1D48ADE8" w14:textId="77777777">
        <w:trPr>
          <w:trHeight w:hRule="exact" w:val="360"/>
        </w:trPr>
        <w:tc>
          <w:tcPr>
            <w:tcW w:w="9870" w:type="dxa"/>
            <w:gridSpan w:val="3"/>
            <w:shd w:val="clear" w:color="auto" w:fill="auto"/>
          </w:tcPr>
          <w:p w14:paraId="449B84F6"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41BAFE8D" w14:textId="77777777">
        <w:trPr>
          <w:trHeight w:hRule="exact" w:val="360"/>
        </w:trPr>
        <w:tc>
          <w:tcPr>
            <w:tcW w:w="9870" w:type="dxa"/>
            <w:gridSpan w:val="3"/>
            <w:shd w:val="clear" w:color="auto" w:fill="auto"/>
          </w:tcPr>
          <w:p w14:paraId="08445D46"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Elektrische Anlagen und Betriebsmittel auf Baustellen</w:t>
            </w:r>
          </w:p>
        </w:tc>
      </w:tr>
      <w:tr w:rsidR="00BC0171" w:rsidRPr="001B3266" w14:paraId="58C4C9B4" w14:textId="77777777">
        <w:trPr>
          <w:trHeight w:hRule="exact" w:val="345"/>
        </w:trPr>
        <w:tc>
          <w:tcPr>
            <w:tcW w:w="2700" w:type="dxa"/>
            <w:shd w:val="clear" w:color="auto" w:fill="auto"/>
          </w:tcPr>
          <w:p w14:paraId="3DC442EF"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2D48B141" w14:textId="77777777" w:rsidR="00BC0171" w:rsidRPr="001B3266" w:rsidRDefault="00BC0171" w:rsidP="001B3266">
            <w:pPr>
              <w:spacing w:line="240" w:lineRule="exact"/>
              <w:rPr>
                <w:rStyle w:val="FakeCharacterStyle"/>
                <w:rFonts w:ascii="Source Sans 3" w:hAnsi="Source Sans 3"/>
              </w:rPr>
            </w:pPr>
          </w:p>
        </w:tc>
      </w:tr>
      <w:tr w:rsidR="00BC0171" w:rsidRPr="001B3266" w14:paraId="06B0797B" w14:textId="77777777">
        <w:tc>
          <w:tcPr>
            <w:tcW w:w="9855" w:type="dxa"/>
            <w:gridSpan w:val="2"/>
            <w:shd w:val="clear" w:color="auto" w:fill="auto"/>
          </w:tcPr>
          <w:p w14:paraId="107AD5FC"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proofErr w:type="spellStart"/>
            <w:r w:rsidRPr="001B3266">
              <w:rPr>
                <w:rStyle w:val="FakeCharacterStyle"/>
                <w:rFonts w:ascii="Source Sans 3" w:hAnsi="Source Sans 3"/>
                <w:b/>
                <w:color w:val="000000"/>
                <w:sz w:val="20"/>
              </w:rPr>
              <w:t>Körperdurchströmung</w:t>
            </w:r>
            <w:proofErr w:type="spellEnd"/>
          </w:p>
        </w:tc>
        <w:tc>
          <w:tcPr>
            <w:tcW w:w="15" w:type="dxa"/>
          </w:tcPr>
          <w:p w14:paraId="536FE4FC" w14:textId="77777777" w:rsidR="00BC0171" w:rsidRPr="001B3266" w:rsidRDefault="00BC0171" w:rsidP="001B3266">
            <w:pPr>
              <w:spacing w:line="240" w:lineRule="exact"/>
              <w:rPr>
                <w:rStyle w:val="FakeCharacterStyle"/>
                <w:rFonts w:ascii="Source Sans 3" w:hAnsi="Source Sans 3"/>
              </w:rPr>
            </w:pPr>
          </w:p>
        </w:tc>
      </w:tr>
      <w:tr w:rsidR="00BC0171" w:rsidRPr="001B3266" w14:paraId="67A556CB" w14:textId="77777777">
        <w:trPr>
          <w:trHeight w:hRule="exact" w:val="240"/>
        </w:trPr>
        <w:tc>
          <w:tcPr>
            <w:tcW w:w="9870" w:type="dxa"/>
            <w:gridSpan w:val="3"/>
            <w:shd w:val="clear" w:color="auto" w:fill="auto"/>
          </w:tcPr>
          <w:p w14:paraId="3B3126AC" w14:textId="77777777" w:rsidR="00BC0171" w:rsidRPr="001B3266" w:rsidRDefault="00BC0171" w:rsidP="001B3266">
            <w:pPr>
              <w:pStyle w:val="ParagraphStyle23"/>
              <w:spacing w:line="240" w:lineRule="exact"/>
              <w:rPr>
                <w:rStyle w:val="FakeCharacterStyle"/>
                <w:rFonts w:ascii="Source Sans 3" w:hAnsi="Source Sans 3"/>
              </w:rPr>
            </w:pPr>
          </w:p>
        </w:tc>
      </w:tr>
    </w:tbl>
    <w:p w14:paraId="4CFFA06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4AD3BD5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5BA9161"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167DB8D"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5E9B98"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083FB3A"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2498DDA"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697D66C6" w14:textId="77777777">
        <w:trPr>
          <w:trHeight w:hRule="exact" w:val="330"/>
        </w:trPr>
        <w:tc>
          <w:tcPr>
            <w:tcW w:w="15" w:type="dxa"/>
            <w:vMerge w:val="restart"/>
            <w:shd w:val="clear" w:color="auto" w:fill="D7EAF9"/>
            <w:vAlign w:val="center"/>
          </w:tcPr>
          <w:p w14:paraId="3814521B"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9EADE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Elektrische Betriebsmittel werden entsprechend der DGUV 203-006 ausgewählt und geprüft.</w:t>
            </w:r>
          </w:p>
        </w:tc>
        <w:tc>
          <w:tcPr>
            <w:tcW w:w="60" w:type="dxa"/>
            <w:vMerge w:val="restart"/>
            <w:shd w:val="clear" w:color="auto" w:fill="D7EAF9"/>
            <w:vAlign w:val="center"/>
          </w:tcPr>
          <w:p w14:paraId="288327F4"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A080CD"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7A050E"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208FA1"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32C70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90AA345" w14:textId="3387DF82"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282689B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84D43FB" w14:textId="77777777">
        <w:tc>
          <w:tcPr>
            <w:tcW w:w="15" w:type="dxa"/>
            <w:vMerge/>
            <w:shd w:val="clear" w:color="auto" w:fill="D7EAF9"/>
            <w:vAlign w:val="center"/>
          </w:tcPr>
          <w:p w14:paraId="0ADCB67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050A25C"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07186E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52145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E2B96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EE701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4E0DF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07BD6F8"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9F287B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1A34087" w14:textId="77777777">
        <w:trPr>
          <w:trHeight w:hRule="exact" w:val="330"/>
        </w:trPr>
        <w:tc>
          <w:tcPr>
            <w:tcW w:w="15" w:type="dxa"/>
            <w:vMerge w:val="restart"/>
            <w:shd w:val="clear" w:color="auto" w:fill="auto"/>
          </w:tcPr>
          <w:p w14:paraId="2735EAFC"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5A848BD4"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Stromerzeuger auf Bau- und Montagestellen werden auf Grundlage der </w:t>
            </w:r>
            <w:hyperlink r:id="rId228" w:tooltip="DGUV Information 203-032: Auswahl und Betrieb von Stromerzeugern auf Bau- und Montagestellen" w:history="1">
              <w:r w:rsidRPr="001B3266">
                <w:rPr>
                  <w:rStyle w:val="FakeCharacterStyle"/>
                  <w:rFonts w:ascii="Source Sans 3" w:hAnsi="Source Sans 3"/>
                  <w:color w:val="000000"/>
                  <w:sz w:val="20"/>
                  <w:u w:val="single"/>
                </w:rPr>
                <w:t>DGUV-Information 203-032</w:t>
              </w:r>
            </w:hyperlink>
            <w:r w:rsidRPr="001B3266">
              <w:rPr>
                <w:rStyle w:val="FakeCharacterStyle"/>
                <w:rFonts w:ascii="Source Sans 3" w:hAnsi="Source Sans 3"/>
                <w:color w:val="000000"/>
                <w:sz w:val="20"/>
              </w:rPr>
              <w:t xml:space="preserve"> ausgewählt und geprüft.</w:t>
            </w:r>
          </w:p>
        </w:tc>
        <w:tc>
          <w:tcPr>
            <w:tcW w:w="60" w:type="dxa"/>
            <w:vMerge w:val="restart"/>
            <w:shd w:val="clear" w:color="auto" w:fill="auto"/>
          </w:tcPr>
          <w:p w14:paraId="29F52C64"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B4D324"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14EB9C"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9FB038"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38011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A8E2099" w14:textId="7E965F2E"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3985809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622CA91" w14:textId="77777777">
        <w:tc>
          <w:tcPr>
            <w:tcW w:w="15" w:type="dxa"/>
            <w:vMerge/>
            <w:shd w:val="clear" w:color="auto" w:fill="auto"/>
          </w:tcPr>
          <w:p w14:paraId="7EEF57C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F084EB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CC12E2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138BC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E6C27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C003C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5E0FB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98D7CD9"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3FB98D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50246CE" w14:textId="77777777">
        <w:trPr>
          <w:trHeight w:hRule="exact" w:val="15"/>
        </w:trPr>
        <w:tc>
          <w:tcPr>
            <w:tcW w:w="15" w:type="dxa"/>
            <w:vMerge w:val="restart"/>
            <w:shd w:val="clear" w:color="auto" w:fill="D7EAF9"/>
            <w:vAlign w:val="center"/>
          </w:tcPr>
          <w:p w14:paraId="1FC1F671"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6F1817C0"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0A5424A1"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0DDBF9"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BCD519"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47DA4C"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58E9AF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ADC754F" w14:textId="69CE698F"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268D47A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5843BCA" w14:textId="77777777">
        <w:trPr>
          <w:trHeight w:val="240"/>
        </w:trPr>
        <w:tc>
          <w:tcPr>
            <w:tcW w:w="15" w:type="dxa"/>
            <w:vMerge/>
            <w:shd w:val="clear" w:color="auto" w:fill="D7EAF9"/>
            <w:vAlign w:val="center"/>
          </w:tcPr>
          <w:p w14:paraId="136319B7"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5BDE42E4"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Für das Betreiben von elektrischen Betriebsmitteln auf Bau- und Montagestellen ist eine </w:t>
            </w:r>
            <w:hyperlink r:id="rId229" w:tooltip="b_auswaehlen_betreiben_elektrischer_anlagen_betriebsmittel_bau_montagest.doc" w:history="1">
              <w:r w:rsidRPr="001B3266">
                <w:rPr>
                  <w:rStyle w:val="FakeCharacterStyle"/>
                  <w:rFonts w:ascii="Source Sans 3" w:hAnsi="Source Sans 3"/>
                  <w:color w:val="000000"/>
                  <w:sz w:val="20"/>
                  <w:u w:val="single"/>
                </w:rPr>
                <w:t>Betriebsanweisung</w:t>
              </w:r>
            </w:hyperlink>
            <w:r w:rsidRPr="001B3266">
              <w:rPr>
                <w:rStyle w:val="FakeCharacterStyle"/>
                <w:rFonts w:ascii="Source Sans 3" w:hAnsi="Source Sans 3"/>
                <w:color w:val="000000"/>
                <w:sz w:val="20"/>
              </w:rPr>
              <w:t xml:space="preserve"> vorhanden.</w:t>
            </w:r>
          </w:p>
          <w:p w14:paraId="78B9149E"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sind über den Umgang mit elektrische Anlagen und Betriebsmitteln auf Baustellen anhand der arbeitsplatzspezifischen Betriebsanweisung unterwiesen.</w:t>
            </w:r>
          </w:p>
        </w:tc>
        <w:tc>
          <w:tcPr>
            <w:tcW w:w="60" w:type="dxa"/>
            <w:vMerge/>
            <w:shd w:val="clear" w:color="auto" w:fill="D7EAF9"/>
            <w:vAlign w:val="center"/>
          </w:tcPr>
          <w:p w14:paraId="6F58F1E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44F22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0B784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12CE2E"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D7C9AFE"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4052EBC6"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482BDB2D" w14:textId="77777777" w:rsidR="00BC0171" w:rsidRPr="001B3266" w:rsidRDefault="00BC0171" w:rsidP="001B3266">
            <w:pPr>
              <w:spacing w:line="240" w:lineRule="exact"/>
              <w:rPr>
                <w:rStyle w:val="FakeCharacterStyle"/>
                <w:rFonts w:ascii="Source Sans 3" w:hAnsi="Source Sans 3"/>
              </w:rPr>
            </w:pPr>
          </w:p>
        </w:tc>
      </w:tr>
      <w:tr w:rsidR="00BC0171" w:rsidRPr="001B3266" w14:paraId="11B28A37" w14:textId="77777777">
        <w:tc>
          <w:tcPr>
            <w:tcW w:w="15" w:type="dxa"/>
            <w:vMerge/>
            <w:shd w:val="clear" w:color="auto" w:fill="D7EAF9"/>
            <w:vAlign w:val="center"/>
          </w:tcPr>
          <w:p w14:paraId="4CF6AA8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DF9817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7E9A74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C3F75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F55BB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CC466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B5F63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2B2C404"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F169DD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B929E84" w14:textId="77777777">
        <w:trPr>
          <w:trHeight w:hRule="exact" w:val="45"/>
        </w:trPr>
        <w:tc>
          <w:tcPr>
            <w:tcW w:w="9870" w:type="dxa"/>
            <w:gridSpan w:val="9"/>
            <w:shd w:val="clear" w:color="auto" w:fill="auto"/>
          </w:tcPr>
          <w:p w14:paraId="096D278A"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623B8B6E" wp14:editId="2160F506">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6"/>
                          <a:stretch>
                            <a:fillRect/>
                          </a:stretch>
                        </pic:blipFill>
                        <pic:spPr>
                          <a:xfrm>
                            <a:off x="0" y="0"/>
                            <a:ext cx="6267450" cy="28575"/>
                          </a:xfrm>
                          <a:prstGeom prst="rect">
                            <a:avLst/>
                          </a:prstGeom>
                          <a:noFill/>
                        </pic:spPr>
                      </pic:pic>
                    </a:graphicData>
                  </a:graphic>
                </wp:inline>
              </w:drawing>
            </w:r>
          </w:p>
        </w:tc>
      </w:tr>
    </w:tbl>
    <w:p w14:paraId="02D80F70"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6B35063F" w14:textId="77777777">
        <w:trPr>
          <w:trHeight w:hRule="exact" w:val="345"/>
        </w:trPr>
        <w:tc>
          <w:tcPr>
            <w:tcW w:w="15" w:type="dxa"/>
          </w:tcPr>
          <w:p w14:paraId="35D4FB3A"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46B6BB1C"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6C3DA05C"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48807926" w14:textId="77777777">
        <w:tc>
          <w:tcPr>
            <w:tcW w:w="9870" w:type="dxa"/>
            <w:shd w:val="clear" w:color="auto" w:fill="auto"/>
          </w:tcPr>
          <w:p w14:paraId="133DE4D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DGUV Information 203-032: Auswahl und Betrieb von Stromerzeugern auf Bau- und Montagestellen</w:t>
            </w:r>
            <w:r w:rsidRPr="001B3266">
              <w:rPr>
                <w:rStyle w:val="CharacterStyle28"/>
                <w:rFonts w:ascii="Source Sans 3" w:hAnsi="Source Sans 3"/>
              </w:rPr>
              <w:br/>
              <w:t>2. Lokale Datei: betriebsanweisungen\maschinen\b_auswaehlen_betreiben_elektrischer_anlagen_betriebsmittel_bau_montagest.doc</w:t>
            </w:r>
          </w:p>
        </w:tc>
      </w:tr>
    </w:tbl>
    <w:p w14:paraId="03B4825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1DF5E2EA" w14:textId="77777777">
        <w:trPr>
          <w:trHeight w:hRule="exact" w:val="300"/>
        </w:trPr>
        <w:tc>
          <w:tcPr>
            <w:tcW w:w="9870" w:type="dxa"/>
            <w:gridSpan w:val="6"/>
            <w:shd w:val="clear" w:color="auto" w:fill="auto"/>
          </w:tcPr>
          <w:p w14:paraId="3EFA28A4"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30463CC2" w14:textId="77777777">
        <w:trPr>
          <w:trHeight w:hRule="exact" w:val="345"/>
        </w:trPr>
        <w:tc>
          <w:tcPr>
            <w:tcW w:w="1440" w:type="dxa"/>
            <w:gridSpan w:val="2"/>
            <w:shd w:val="clear" w:color="auto" w:fill="auto"/>
          </w:tcPr>
          <w:p w14:paraId="7D0EDB7C"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3E0711E4" w14:textId="77777777" w:rsidR="00BC0171" w:rsidRPr="001B3266" w:rsidRDefault="00BC0171" w:rsidP="001B3266">
            <w:pPr>
              <w:spacing w:line="240" w:lineRule="exact"/>
              <w:rPr>
                <w:rStyle w:val="FakeCharacterStyle"/>
                <w:rFonts w:ascii="Source Sans 3" w:hAnsi="Source Sans 3"/>
              </w:rPr>
            </w:pPr>
          </w:p>
        </w:tc>
      </w:tr>
      <w:tr w:rsidR="00BC0171" w:rsidRPr="001B3266" w14:paraId="35E702F4" w14:textId="77777777">
        <w:trPr>
          <w:trHeight w:hRule="exact" w:val="270"/>
        </w:trPr>
        <w:tc>
          <w:tcPr>
            <w:tcW w:w="9870" w:type="dxa"/>
            <w:gridSpan w:val="6"/>
            <w:shd w:val="clear" w:color="auto" w:fill="auto"/>
          </w:tcPr>
          <w:p w14:paraId="1195ABA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3: Inhaltsverzeichnis: Elektrische Anlagen und Betriebsmittel</w:t>
            </w:r>
          </w:p>
        </w:tc>
      </w:tr>
      <w:tr w:rsidR="00BC0171" w:rsidRPr="001B3266" w14:paraId="2F7B2AEA" w14:textId="77777777">
        <w:trPr>
          <w:trHeight w:hRule="exact" w:val="525"/>
        </w:trPr>
        <w:tc>
          <w:tcPr>
            <w:tcW w:w="9870" w:type="dxa"/>
            <w:gridSpan w:val="6"/>
            <w:shd w:val="clear" w:color="auto" w:fill="auto"/>
          </w:tcPr>
          <w:p w14:paraId="7A6929F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203-006: Auswahl und Betrieb elektrischer</w:t>
            </w:r>
            <w:r w:rsidRPr="001B3266">
              <w:rPr>
                <w:rStyle w:val="CharacterStyle28"/>
                <w:rFonts w:ascii="Source Sans 3" w:hAnsi="Source Sans 3"/>
              </w:rPr>
              <w:br/>
              <w:t>Anlagen und Betriebsmittel auf Bau-?und?Montagestellen</w:t>
            </w:r>
          </w:p>
        </w:tc>
      </w:tr>
      <w:tr w:rsidR="00BC0171" w:rsidRPr="001B3266" w14:paraId="24E1C8AD" w14:textId="77777777">
        <w:trPr>
          <w:trHeight w:hRule="exact" w:val="270"/>
        </w:trPr>
        <w:tc>
          <w:tcPr>
            <w:tcW w:w="9870" w:type="dxa"/>
            <w:gridSpan w:val="6"/>
            <w:shd w:val="clear" w:color="auto" w:fill="auto"/>
          </w:tcPr>
          <w:p w14:paraId="232A328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203-032: Auswahl und Betrieb von Stromerzeugern auf Bau- und Montagestellen</w:t>
            </w:r>
          </w:p>
        </w:tc>
      </w:tr>
      <w:tr w:rsidR="00BC0171" w:rsidRPr="001B3266" w14:paraId="168C7340" w14:textId="77777777">
        <w:trPr>
          <w:trHeight w:hRule="exact" w:val="570"/>
        </w:trPr>
        <w:tc>
          <w:tcPr>
            <w:tcW w:w="9870" w:type="dxa"/>
            <w:gridSpan w:val="6"/>
            <w:shd w:val="clear" w:color="auto" w:fill="auto"/>
          </w:tcPr>
          <w:p w14:paraId="04DC67F2"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58F130A7" w14:textId="77777777">
        <w:trPr>
          <w:trHeight w:hRule="exact" w:val="285"/>
        </w:trPr>
        <w:tc>
          <w:tcPr>
            <w:tcW w:w="15" w:type="dxa"/>
          </w:tcPr>
          <w:p w14:paraId="252E2AE7"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7730B2C9"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2247C52E"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3664287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3B702967" w14:textId="77777777" w:rsidR="00BC0171" w:rsidRPr="001B3266" w:rsidRDefault="00BC0171" w:rsidP="001B3266">
            <w:pPr>
              <w:spacing w:line="240" w:lineRule="exact"/>
              <w:rPr>
                <w:rStyle w:val="FakeCharacterStyle"/>
                <w:rFonts w:ascii="Source Sans 3" w:hAnsi="Source Sans 3"/>
              </w:rPr>
            </w:pPr>
          </w:p>
        </w:tc>
      </w:tr>
      <w:tr w:rsidR="00BC0171" w:rsidRPr="001B3266" w14:paraId="20F6B961" w14:textId="77777777">
        <w:trPr>
          <w:trHeight w:hRule="exact" w:val="1245"/>
        </w:trPr>
        <w:tc>
          <w:tcPr>
            <w:tcW w:w="15" w:type="dxa"/>
          </w:tcPr>
          <w:p w14:paraId="37E46783"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5063D53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34328C64"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2B28AA1E" w14:textId="77777777">
        <w:trPr>
          <w:trHeight w:hRule="exact" w:val="285"/>
        </w:trPr>
        <w:tc>
          <w:tcPr>
            <w:tcW w:w="15" w:type="dxa"/>
          </w:tcPr>
          <w:p w14:paraId="12409D1E"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53D831A2"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27F4F45C"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7B4F457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41121453" w14:textId="77777777">
        <w:trPr>
          <w:trHeight w:hRule="exact" w:val="1110"/>
        </w:trPr>
        <w:tc>
          <w:tcPr>
            <w:tcW w:w="15" w:type="dxa"/>
          </w:tcPr>
          <w:p w14:paraId="52130A41"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3F7D32C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6DA27CAE" w14:textId="77777777" w:rsidR="00BC0171" w:rsidRPr="001B3266" w:rsidRDefault="00BC0171" w:rsidP="001B3266">
      <w:pPr>
        <w:spacing w:line="240" w:lineRule="exact"/>
        <w:rPr>
          <w:rFonts w:ascii="Source Sans 3" w:hAnsi="Source Sans 3"/>
        </w:rPr>
        <w:sectPr w:rsidR="00BC0171" w:rsidRPr="001B3266">
          <w:headerReference w:type="default" r:id="rId230"/>
          <w:footerReference w:type="default" r:id="rId2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524302A2" w14:textId="77777777">
        <w:trPr>
          <w:trHeight w:hRule="exact" w:val="360"/>
        </w:trPr>
        <w:tc>
          <w:tcPr>
            <w:tcW w:w="9870" w:type="dxa"/>
            <w:gridSpan w:val="3"/>
            <w:shd w:val="clear" w:color="auto" w:fill="auto"/>
          </w:tcPr>
          <w:p w14:paraId="0D9618D3"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0B0F80B9" w14:textId="77777777">
        <w:trPr>
          <w:trHeight w:hRule="exact" w:val="360"/>
        </w:trPr>
        <w:tc>
          <w:tcPr>
            <w:tcW w:w="9870" w:type="dxa"/>
            <w:gridSpan w:val="3"/>
            <w:shd w:val="clear" w:color="auto" w:fill="auto"/>
          </w:tcPr>
          <w:p w14:paraId="6FC8F297"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Handbohrmaschine, Bohrhammer</w:t>
            </w:r>
          </w:p>
        </w:tc>
      </w:tr>
      <w:tr w:rsidR="00BC0171" w:rsidRPr="001B3266" w14:paraId="2A9ED8CE" w14:textId="77777777">
        <w:trPr>
          <w:trHeight w:hRule="exact" w:val="345"/>
        </w:trPr>
        <w:tc>
          <w:tcPr>
            <w:tcW w:w="2700" w:type="dxa"/>
            <w:shd w:val="clear" w:color="auto" w:fill="auto"/>
          </w:tcPr>
          <w:p w14:paraId="6CC9E20A"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17F1999D" w14:textId="77777777" w:rsidR="00BC0171" w:rsidRPr="001B3266" w:rsidRDefault="00BC0171" w:rsidP="001B3266">
            <w:pPr>
              <w:spacing w:line="240" w:lineRule="exact"/>
              <w:rPr>
                <w:rStyle w:val="FakeCharacterStyle"/>
                <w:rFonts w:ascii="Source Sans 3" w:hAnsi="Source Sans 3"/>
              </w:rPr>
            </w:pPr>
          </w:p>
        </w:tc>
      </w:tr>
      <w:tr w:rsidR="00BC0171" w:rsidRPr="001B3266" w14:paraId="03557A4E" w14:textId="77777777">
        <w:tc>
          <w:tcPr>
            <w:tcW w:w="9855" w:type="dxa"/>
            <w:gridSpan w:val="2"/>
            <w:shd w:val="clear" w:color="auto" w:fill="auto"/>
          </w:tcPr>
          <w:p w14:paraId="2AF0163A"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Unkontrolliert bewegte Teile durch Umschlagen der Maschine,</w:t>
            </w:r>
            <w:r w:rsidRPr="001B3266">
              <w:rPr>
                <w:rStyle w:val="FakeCharacterStyle"/>
                <w:rFonts w:ascii="Source Sans 3" w:hAnsi="Source Sans 3"/>
                <w:b/>
                <w:color w:val="000000"/>
                <w:sz w:val="20"/>
              </w:rPr>
              <w:br/>
              <w:t>bewegte Teile durch rotierenden Bohrer,</w:t>
            </w:r>
            <w:r w:rsidRPr="001B3266">
              <w:rPr>
                <w:rStyle w:val="FakeCharacterStyle"/>
                <w:rFonts w:ascii="Source Sans 3" w:hAnsi="Source Sans 3"/>
                <w:b/>
                <w:color w:val="000000"/>
                <w:sz w:val="20"/>
              </w:rPr>
              <w:br/>
              <w:t>gefährliche Körperströme durch Anbohren von Leitungen,</w:t>
            </w:r>
            <w:r w:rsidRPr="001B3266">
              <w:rPr>
                <w:rStyle w:val="FakeCharacterStyle"/>
                <w:rFonts w:ascii="Source Sans 3" w:hAnsi="Source Sans 3"/>
                <w:b/>
                <w:color w:val="000000"/>
                <w:sz w:val="20"/>
              </w:rPr>
              <w:br/>
              <w:t>Hand-Arm-Vibration durch Halten der Maschine beim Arbeiten,</w:t>
            </w:r>
            <w:r w:rsidRPr="001B3266">
              <w:rPr>
                <w:rStyle w:val="FakeCharacterStyle"/>
                <w:rFonts w:ascii="Source Sans 3" w:hAnsi="Source Sans 3"/>
                <w:b/>
                <w:color w:val="000000"/>
                <w:sz w:val="20"/>
              </w:rPr>
              <w:br/>
              <w:t>Lärm durch Emission der Maschine beim Arbeiten</w:t>
            </w:r>
          </w:p>
        </w:tc>
        <w:tc>
          <w:tcPr>
            <w:tcW w:w="15" w:type="dxa"/>
          </w:tcPr>
          <w:p w14:paraId="57917C2C" w14:textId="77777777" w:rsidR="00BC0171" w:rsidRPr="001B3266" w:rsidRDefault="00BC0171" w:rsidP="001B3266">
            <w:pPr>
              <w:spacing w:line="240" w:lineRule="exact"/>
              <w:rPr>
                <w:rStyle w:val="FakeCharacterStyle"/>
                <w:rFonts w:ascii="Source Sans 3" w:hAnsi="Source Sans 3"/>
              </w:rPr>
            </w:pPr>
          </w:p>
        </w:tc>
      </w:tr>
      <w:tr w:rsidR="00BC0171" w:rsidRPr="001B3266" w14:paraId="5258ADAE" w14:textId="77777777">
        <w:trPr>
          <w:trHeight w:hRule="exact" w:val="255"/>
        </w:trPr>
        <w:tc>
          <w:tcPr>
            <w:tcW w:w="9870" w:type="dxa"/>
            <w:gridSpan w:val="3"/>
            <w:shd w:val="clear" w:color="auto" w:fill="auto"/>
          </w:tcPr>
          <w:p w14:paraId="0141BF68" w14:textId="77777777" w:rsidR="00BC0171" w:rsidRPr="001B3266" w:rsidRDefault="00BC0171" w:rsidP="001B3266">
            <w:pPr>
              <w:pStyle w:val="ParagraphStyle23"/>
              <w:spacing w:line="240" w:lineRule="exact"/>
              <w:rPr>
                <w:rStyle w:val="FakeCharacterStyle"/>
                <w:rFonts w:ascii="Source Sans 3" w:hAnsi="Source Sans 3"/>
              </w:rPr>
            </w:pPr>
          </w:p>
        </w:tc>
      </w:tr>
    </w:tbl>
    <w:p w14:paraId="2F0BCF3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02A67F0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3186E14"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B43E8F5"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4CC3DD"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702CC5A"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1667514"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291CA855" w14:textId="77777777">
        <w:trPr>
          <w:trHeight w:hRule="exact" w:val="330"/>
        </w:trPr>
        <w:tc>
          <w:tcPr>
            <w:tcW w:w="15" w:type="dxa"/>
            <w:vMerge w:val="restart"/>
            <w:shd w:val="clear" w:color="auto" w:fill="D7EAF9"/>
            <w:vAlign w:val="center"/>
          </w:tcPr>
          <w:p w14:paraId="4864AFB9"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B6272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stehen die notwendigen Pläne über den Verlauf von Leitungen zur Verfügung.</w:t>
            </w:r>
          </w:p>
        </w:tc>
        <w:tc>
          <w:tcPr>
            <w:tcW w:w="60" w:type="dxa"/>
            <w:vMerge w:val="restart"/>
            <w:shd w:val="clear" w:color="auto" w:fill="D7EAF9"/>
            <w:vAlign w:val="center"/>
          </w:tcPr>
          <w:p w14:paraId="3C09A118"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75F4F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43094F"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C8FF47"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F62FF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A9BFE03" w14:textId="2EB48AE9"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D6C91A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8AA335C" w14:textId="77777777">
        <w:tc>
          <w:tcPr>
            <w:tcW w:w="15" w:type="dxa"/>
            <w:vMerge/>
            <w:shd w:val="clear" w:color="auto" w:fill="D7EAF9"/>
            <w:vAlign w:val="center"/>
          </w:tcPr>
          <w:p w14:paraId="4B72979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62EB6C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927B7B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C051E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13FED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25313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DEB98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280CECE"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28A8F5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5BDE94D" w14:textId="77777777">
        <w:trPr>
          <w:trHeight w:hRule="exact" w:val="330"/>
        </w:trPr>
        <w:tc>
          <w:tcPr>
            <w:tcW w:w="15" w:type="dxa"/>
            <w:vMerge w:val="restart"/>
            <w:shd w:val="clear" w:color="auto" w:fill="auto"/>
          </w:tcPr>
          <w:p w14:paraId="548104B9"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749F15CE"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werden Bohrhämmer und Bohrmaschinen mit Rutschkupplung zur Verfügung gestellt.</w:t>
            </w:r>
          </w:p>
        </w:tc>
        <w:tc>
          <w:tcPr>
            <w:tcW w:w="60" w:type="dxa"/>
            <w:vMerge w:val="restart"/>
            <w:shd w:val="clear" w:color="auto" w:fill="auto"/>
          </w:tcPr>
          <w:p w14:paraId="16146F8F"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086DD5"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6A56A6"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8B0913"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E817E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BE92E37" w14:textId="5F41DF10"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7B9ECA2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E8C86E1" w14:textId="77777777">
        <w:tc>
          <w:tcPr>
            <w:tcW w:w="15" w:type="dxa"/>
            <w:vMerge/>
            <w:shd w:val="clear" w:color="auto" w:fill="auto"/>
          </w:tcPr>
          <w:p w14:paraId="31ABEC3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2B90D6A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E8705F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FC3A3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51D1B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E6C70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6EFD5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0F9C540"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9110F80"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EE10177" w14:textId="77777777">
        <w:trPr>
          <w:trHeight w:hRule="exact" w:val="330"/>
        </w:trPr>
        <w:tc>
          <w:tcPr>
            <w:tcW w:w="15" w:type="dxa"/>
            <w:vMerge w:val="restart"/>
            <w:shd w:val="clear" w:color="auto" w:fill="D7EAF9"/>
            <w:vAlign w:val="center"/>
          </w:tcPr>
          <w:p w14:paraId="601F365C"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75525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Bei zur Verfügung gestellten Bohrhämmern und Bohrmaschinen, die mehr als 2 kg wiegen, ist ein zweiter Griff vorhanden.</w:t>
            </w:r>
          </w:p>
        </w:tc>
        <w:tc>
          <w:tcPr>
            <w:tcW w:w="60" w:type="dxa"/>
            <w:vMerge w:val="restart"/>
            <w:shd w:val="clear" w:color="auto" w:fill="D7EAF9"/>
            <w:vAlign w:val="center"/>
          </w:tcPr>
          <w:p w14:paraId="37E4DB87"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C6908C"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A44824"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705B87"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742AB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E96FB01" w14:textId="7D176185"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1128375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FF7A84B" w14:textId="77777777">
        <w:tc>
          <w:tcPr>
            <w:tcW w:w="15" w:type="dxa"/>
            <w:vMerge/>
            <w:shd w:val="clear" w:color="auto" w:fill="D7EAF9"/>
            <w:vAlign w:val="center"/>
          </w:tcPr>
          <w:p w14:paraId="290216C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030EDB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01C776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1C54F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F3B52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79C7A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EE134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665BBE4"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7E60FC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70D7F55" w14:textId="77777777">
        <w:trPr>
          <w:trHeight w:hRule="exact" w:val="15"/>
        </w:trPr>
        <w:tc>
          <w:tcPr>
            <w:tcW w:w="15" w:type="dxa"/>
            <w:vMerge w:val="restart"/>
            <w:shd w:val="clear" w:color="auto" w:fill="auto"/>
          </w:tcPr>
          <w:p w14:paraId="5B003A22"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32C311FB"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009585AE"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36203C"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7F3DDE"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75491A"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8820E5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6CD34F" w14:textId="05051D10"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49F354EA"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C65E71D" w14:textId="77777777">
        <w:trPr>
          <w:trHeight w:val="240"/>
        </w:trPr>
        <w:tc>
          <w:tcPr>
            <w:tcW w:w="15" w:type="dxa"/>
            <w:vMerge/>
            <w:shd w:val="clear" w:color="auto" w:fill="auto"/>
          </w:tcPr>
          <w:p w14:paraId="7BDAB00D"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0FA0CA34"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Einwirkungen durch </w:t>
            </w:r>
            <w:hyperlink r:id="rId232" w:tooltip="Vibrationen" w:history="1">
              <w:r w:rsidRPr="001B3266">
                <w:rPr>
                  <w:rStyle w:val="FakeCharacterStyle"/>
                  <w:rFonts w:ascii="Source Sans 3" w:hAnsi="Source Sans 3"/>
                  <w:color w:val="000000"/>
                  <w:sz w:val="20"/>
                  <w:u w:val="single"/>
                </w:rPr>
                <w:t>Vibrationen</w:t>
              </w:r>
            </w:hyperlink>
            <w:r w:rsidRPr="001B3266">
              <w:rPr>
                <w:rStyle w:val="FakeCharacterStyle"/>
                <w:rFonts w:ascii="Source Sans 3" w:hAnsi="Source Sans 3"/>
                <w:color w:val="000000"/>
                <w:sz w:val="20"/>
              </w:rPr>
              <w:t xml:space="preserve"> begrenzen (z. B. tägliche Einsatzzeit festlegen).</w:t>
            </w:r>
          </w:p>
        </w:tc>
        <w:tc>
          <w:tcPr>
            <w:tcW w:w="60" w:type="dxa"/>
            <w:vMerge/>
            <w:shd w:val="clear" w:color="auto" w:fill="auto"/>
          </w:tcPr>
          <w:p w14:paraId="2679DA8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C111E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D8D93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119D9F"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8D8AEA9"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4BB15153"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6C89C560" w14:textId="77777777" w:rsidR="00BC0171" w:rsidRPr="001B3266" w:rsidRDefault="00BC0171" w:rsidP="001B3266">
            <w:pPr>
              <w:spacing w:line="240" w:lineRule="exact"/>
              <w:rPr>
                <w:rStyle w:val="FakeCharacterStyle"/>
                <w:rFonts w:ascii="Source Sans 3" w:hAnsi="Source Sans 3"/>
              </w:rPr>
            </w:pPr>
          </w:p>
        </w:tc>
      </w:tr>
      <w:tr w:rsidR="00BC0171" w:rsidRPr="001B3266" w14:paraId="0E7468A7" w14:textId="77777777">
        <w:tc>
          <w:tcPr>
            <w:tcW w:w="15" w:type="dxa"/>
            <w:vMerge/>
            <w:shd w:val="clear" w:color="auto" w:fill="auto"/>
          </w:tcPr>
          <w:p w14:paraId="6C602B7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070254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95420A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74FE5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4ECD8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2FF0D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381DE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9E136E2"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0036CD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D76856C" w14:textId="77777777">
        <w:trPr>
          <w:trHeight w:hRule="exact" w:val="330"/>
        </w:trPr>
        <w:tc>
          <w:tcPr>
            <w:tcW w:w="15" w:type="dxa"/>
            <w:vMerge w:val="restart"/>
            <w:shd w:val="clear" w:color="auto" w:fill="D7EAF9"/>
            <w:vAlign w:val="center"/>
          </w:tcPr>
          <w:p w14:paraId="22DF86A4"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3D0F5A"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ist ein Leitungssuchgerät zur Verfügung gestellt.</w:t>
            </w:r>
          </w:p>
        </w:tc>
        <w:tc>
          <w:tcPr>
            <w:tcW w:w="60" w:type="dxa"/>
            <w:vMerge w:val="restart"/>
            <w:shd w:val="clear" w:color="auto" w:fill="D7EAF9"/>
            <w:vAlign w:val="center"/>
          </w:tcPr>
          <w:p w14:paraId="6582DE5D"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997A90"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FFCBEA"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3EB58A"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C7275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D3CA432" w14:textId="30389819"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2A73F479"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986319F" w14:textId="77777777">
        <w:tc>
          <w:tcPr>
            <w:tcW w:w="15" w:type="dxa"/>
            <w:vMerge/>
            <w:shd w:val="clear" w:color="auto" w:fill="D7EAF9"/>
            <w:vAlign w:val="center"/>
          </w:tcPr>
          <w:p w14:paraId="06E9544F"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054068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28B733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CFB65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93B5D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B50CB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AB6C1F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03C24FA"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E637B8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C8BF42B" w14:textId="77777777">
        <w:trPr>
          <w:trHeight w:hRule="exact" w:val="15"/>
        </w:trPr>
        <w:tc>
          <w:tcPr>
            <w:tcW w:w="15" w:type="dxa"/>
            <w:vMerge w:val="restart"/>
            <w:shd w:val="clear" w:color="auto" w:fill="auto"/>
          </w:tcPr>
          <w:p w14:paraId="3C2A834B"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45FBA89E"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62807D1A"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4C4820"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77F33A"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BADECB"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F02131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DA28729" w14:textId="062FD426"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6F27FFC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8089940" w14:textId="77777777">
        <w:trPr>
          <w:trHeight w:val="240"/>
        </w:trPr>
        <w:tc>
          <w:tcPr>
            <w:tcW w:w="15" w:type="dxa"/>
            <w:vMerge/>
            <w:shd w:val="clear" w:color="auto" w:fill="auto"/>
          </w:tcPr>
          <w:p w14:paraId="5022FA19"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68E1813F"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233" w:tooltip="Unterweisungen der Beschäftigten" w:history="1">
              <w:r w:rsidRPr="001B3266">
                <w:rPr>
                  <w:rStyle w:val="FakeCharacterStyle"/>
                  <w:rFonts w:ascii="Source Sans 3" w:hAnsi="Source Sans 3"/>
                  <w:color w:val="000000"/>
                  <w:sz w:val="20"/>
                  <w:u w:val="single"/>
                </w:rPr>
                <w:t>„Unterweisungen der Beschäftigten“</w:t>
              </w:r>
            </w:hyperlink>
            <w:r w:rsidRPr="001B3266">
              <w:rPr>
                <w:rStyle w:val="FakeCharacterStyle"/>
                <w:rFonts w:ascii="Source Sans 3" w:hAnsi="Source Sans 3"/>
                <w:color w:val="000000"/>
                <w:sz w:val="20"/>
              </w:rPr>
              <w:t xml:space="preserve"> ist beachtet.</w:t>
            </w:r>
          </w:p>
          <w:p w14:paraId="2E284ADE"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Eine Betriebsanweisung für die </w:t>
            </w:r>
            <w:hyperlink r:id="rId234" w:tooltip="Arbeit mit Bohrhämmern und Bohrmaschinen" w:history="1">
              <w:r w:rsidRPr="001B3266">
                <w:rPr>
                  <w:rStyle w:val="FakeCharacterStyle"/>
                  <w:rFonts w:ascii="Source Sans 3" w:hAnsi="Source Sans 3"/>
                  <w:color w:val="000000"/>
                  <w:sz w:val="20"/>
                  <w:u w:val="single"/>
                </w:rPr>
                <w:t>Arbeit mit Bohrhämmern und Bohrmaschinen</w:t>
              </w:r>
            </w:hyperlink>
            <w:r w:rsidRPr="001B3266">
              <w:rPr>
                <w:rStyle w:val="FakeCharacterStyle"/>
                <w:rFonts w:ascii="Source Sans 3" w:hAnsi="Source Sans 3"/>
                <w:color w:val="000000"/>
                <w:sz w:val="20"/>
              </w:rPr>
              <w:t xml:space="preserve"> ist vorhanden.</w:t>
            </w:r>
          </w:p>
          <w:p w14:paraId="5ACCFF96"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sind über den Umgang mit Bohrhämmern und Bohrmaschinen mit Hilfe der arbeitsplatzspezifischen Betriebsanweisung unterwiesen.</w:t>
            </w:r>
          </w:p>
        </w:tc>
        <w:tc>
          <w:tcPr>
            <w:tcW w:w="60" w:type="dxa"/>
            <w:vMerge/>
            <w:shd w:val="clear" w:color="auto" w:fill="auto"/>
          </w:tcPr>
          <w:p w14:paraId="05760EA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1C415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03239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79E751"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6AC11DA"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3235A2C0"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4EB16F53" w14:textId="77777777" w:rsidR="00BC0171" w:rsidRPr="001B3266" w:rsidRDefault="00BC0171" w:rsidP="001B3266">
            <w:pPr>
              <w:spacing w:line="240" w:lineRule="exact"/>
              <w:rPr>
                <w:rStyle w:val="FakeCharacterStyle"/>
                <w:rFonts w:ascii="Source Sans 3" w:hAnsi="Source Sans 3"/>
              </w:rPr>
            </w:pPr>
          </w:p>
        </w:tc>
      </w:tr>
      <w:tr w:rsidR="00BC0171" w:rsidRPr="001B3266" w14:paraId="75F966B5" w14:textId="77777777">
        <w:tc>
          <w:tcPr>
            <w:tcW w:w="15" w:type="dxa"/>
            <w:vMerge/>
            <w:shd w:val="clear" w:color="auto" w:fill="auto"/>
          </w:tcPr>
          <w:p w14:paraId="4CEBD46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0E40A7C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171126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DC9B9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4AC2D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21355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07AA1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414EE46"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205DCE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5D4A07A" w14:textId="77777777">
        <w:trPr>
          <w:trHeight w:hRule="exact" w:val="45"/>
        </w:trPr>
        <w:tc>
          <w:tcPr>
            <w:tcW w:w="9870" w:type="dxa"/>
            <w:gridSpan w:val="9"/>
            <w:shd w:val="clear" w:color="auto" w:fill="auto"/>
          </w:tcPr>
          <w:p w14:paraId="7BE61C32"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1FA4AD8A" wp14:editId="0BA2501E">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6"/>
                          <a:stretch>
                            <a:fillRect/>
                          </a:stretch>
                        </pic:blipFill>
                        <pic:spPr>
                          <a:xfrm>
                            <a:off x="0" y="0"/>
                            <a:ext cx="6267450" cy="28575"/>
                          </a:xfrm>
                          <a:prstGeom prst="rect">
                            <a:avLst/>
                          </a:prstGeom>
                          <a:noFill/>
                        </pic:spPr>
                      </pic:pic>
                    </a:graphicData>
                  </a:graphic>
                </wp:inline>
              </w:drawing>
            </w:r>
          </w:p>
        </w:tc>
      </w:tr>
    </w:tbl>
    <w:p w14:paraId="091D3AF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169C7AF0" w14:textId="77777777">
        <w:trPr>
          <w:trHeight w:hRule="exact" w:val="345"/>
        </w:trPr>
        <w:tc>
          <w:tcPr>
            <w:tcW w:w="15" w:type="dxa"/>
          </w:tcPr>
          <w:p w14:paraId="416BFCFB"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66D50E8F"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0C250DC0"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38F4BF6C" w14:textId="77777777">
        <w:tc>
          <w:tcPr>
            <w:tcW w:w="9870" w:type="dxa"/>
            <w:shd w:val="clear" w:color="auto" w:fill="auto"/>
          </w:tcPr>
          <w:p w14:paraId="048D39F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Lokale Datei: handlungshilfen\einzel vibrationsrechner.xls</w:t>
            </w:r>
            <w:r w:rsidRPr="001B3266">
              <w:rPr>
                <w:rStyle w:val="CharacterStyle28"/>
                <w:rFonts w:ascii="Source Sans 3" w:hAnsi="Source Sans 3"/>
              </w:rPr>
              <w:br/>
              <w:t>2. Lokale Datei: betriebsanweisungen\maschinen\b_handbohrmaschine_bohrhammer.doc</w:t>
            </w:r>
            <w:r w:rsidRPr="001B3266">
              <w:rPr>
                <w:rStyle w:val="CharacterStyle28"/>
                <w:rFonts w:ascii="Source Sans 3" w:hAnsi="Source Sans 3"/>
              </w:rPr>
              <w:br/>
              <w:t>3. Gefährdungsbeurteilungsobjekt aus dem BG-Katalog: Unterweisungen der Beschäftigten</w:t>
            </w:r>
          </w:p>
        </w:tc>
      </w:tr>
    </w:tbl>
    <w:p w14:paraId="2060692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25C64D0F" w14:textId="77777777">
        <w:trPr>
          <w:trHeight w:hRule="exact" w:val="285"/>
        </w:trPr>
        <w:tc>
          <w:tcPr>
            <w:tcW w:w="9870" w:type="dxa"/>
            <w:gridSpan w:val="6"/>
            <w:shd w:val="clear" w:color="auto" w:fill="auto"/>
          </w:tcPr>
          <w:p w14:paraId="2DAECB9F"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6653C53E" w14:textId="77777777">
        <w:trPr>
          <w:trHeight w:hRule="exact" w:val="360"/>
        </w:trPr>
        <w:tc>
          <w:tcPr>
            <w:tcW w:w="1440" w:type="dxa"/>
            <w:gridSpan w:val="2"/>
            <w:shd w:val="clear" w:color="auto" w:fill="auto"/>
          </w:tcPr>
          <w:p w14:paraId="4386F810"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2BE75FD2" w14:textId="77777777" w:rsidR="00BC0171" w:rsidRPr="001B3266" w:rsidRDefault="00BC0171" w:rsidP="001B3266">
            <w:pPr>
              <w:spacing w:line="240" w:lineRule="exact"/>
              <w:rPr>
                <w:rStyle w:val="FakeCharacterStyle"/>
                <w:rFonts w:ascii="Source Sans 3" w:hAnsi="Source Sans 3"/>
              </w:rPr>
            </w:pPr>
          </w:p>
        </w:tc>
      </w:tr>
      <w:tr w:rsidR="00BC0171" w:rsidRPr="001B3266" w14:paraId="684F8FF6" w14:textId="77777777">
        <w:trPr>
          <w:trHeight w:hRule="exact" w:val="270"/>
        </w:trPr>
        <w:tc>
          <w:tcPr>
            <w:tcW w:w="9870" w:type="dxa"/>
            <w:gridSpan w:val="6"/>
            <w:shd w:val="clear" w:color="auto" w:fill="auto"/>
          </w:tcPr>
          <w:p w14:paraId="36C2C01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Betriebssicherheitsverordnung (BetrSichV), Inhalt</w:t>
            </w:r>
          </w:p>
        </w:tc>
      </w:tr>
      <w:tr w:rsidR="00BC0171" w:rsidRPr="001B3266" w14:paraId="34F33B6A" w14:textId="77777777">
        <w:trPr>
          <w:trHeight w:hRule="exact" w:val="570"/>
        </w:trPr>
        <w:tc>
          <w:tcPr>
            <w:tcW w:w="9870" w:type="dxa"/>
            <w:gridSpan w:val="6"/>
            <w:shd w:val="clear" w:color="auto" w:fill="auto"/>
          </w:tcPr>
          <w:p w14:paraId="4F52C242"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17B2A35A" w14:textId="77777777">
        <w:trPr>
          <w:trHeight w:hRule="exact" w:val="270"/>
        </w:trPr>
        <w:tc>
          <w:tcPr>
            <w:tcW w:w="15" w:type="dxa"/>
          </w:tcPr>
          <w:p w14:paraId="723B1863"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602387B9"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4E1AA47D"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6F2538E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020512E6" w14:textId="77777777" w:rsidR="00BC0171" w:rsidRPr="001B3266" w:rsidRDefault="00BC0171" w:rsidP="001B3266">
            <w:pPr>
              <w:spacing w:line="240" w:lineRule="exact"/>
              <w:rPr>
                <w:rStyle w:val="FakeCharacterStyle"/>
                <w:rFonts w:ascii="Source Sans 3" w:hAnsi="Source Sans 3"/>
              </w:rPr>
            </w:pPr>
          </w:p>
        </w:tc>
      </w:tr>
      <w:tr w:rsidR="00BC0171" w:rsidRPr="001B3266" w14:paraId="78C98D33" w14:textId="77777777">
        <w:trPr>
          <w:trHeight w:hRule="exact" w:val="1260"/>
        </w:trPr>
        <w:tc>
          <w:tcPr>
            <w:tcW w:w="15" w:type="dxa"/>
          </w:tcPr>
          <w:p w14:paraId="3B31641A"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70DA10F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673AC3A7" w14:textId="77777777" w:rsidR="00BC0171" w:rsidRPr="001B3266" w:rsidRDefault="00BC0171" w:rsidP="001B3266">
      <w:pPr>
        <w:spacing w:line="240" w:lineRule="exact"/>
        <w:rPr>
          <w:rFonts w:ascii="Source Sans 3" w:hAnsi="Source Sans 3"/>
        </w:rPr>
      </w:pPr>
    </w:p>
    <w:p w14:paraId="35EC651F" w14:textId="77777777" w:rsidR="00BC0171" w:rsidRPr="001B3266" w:rsidRDefault="00BC0171" w:rsidP="001B3266">
      <w:pPr>
        <w:spacing w:line="240" w:lineRule="exact"/>
        <w:rPr>
          <w:rFonts w:ascii="Source Sans 3" w:hAnsi="Source Sans 3"/>
        </w:rPr>
        <w:sectPr w:rsidR="00BC0171" w:rsidRPr="001B3266">
          <w:headerReference w:type="default" r:id="rId235"/>
          <w:footerReference w:type="default" r:id="rId23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4992D4C1" w14:textId="77777777" w:rsidTr="000C7D45">
        <w:trPr>
          <w:trHeight w:hRule="exact" w:val="286"/>
        </w:trPr>
        <w:tc>
          <w:tcPr>
            <w:tcW w:w="20" w:type="dxa"/>
          </w:tcPr>
          <w:p w14:paraId="48F02C5B"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40E26D95" w14:textId="5A004C3C" w:rsidR="00BC0171" w:rsidRPr="001B3266" w:rsidRDefault="00BC0171" w:rsidP="001B3266">
            <w:pPr>
              <w:pStyle w:val="ParagraphStyle57"/>
              <w:spacing w:line="240" w:lineRule="exact"/>
              <w:rPr>
                <w:rStyle w:val="CharacterStyle43"/>
                <w:rFonts w:ascii="Source Sans 3" w:hAnsi="Source Sans 3"/>
              </w:rPr>
            </w:pPr>
          </w:p>
        </w:tc>
      </w:tr>
      <w:tr w:rsidR="000C7D45" w:rsidRPr="001B3266" w14:paraId="43E11F86" w14:textId="77777777" w:rsidTr="000C7D45">
        <w:trPr>
          <w:trHeight w:hRule="exact" w:val="270"/>
        </w:trPr>
        <w:tc>
          <w:tcPr>
            <w:tcW w:w="20" w:type="dxa"/>
          </w:tcPr>
          <w:p w14:paraId="304031A5" w14:textId="77777777" w:rsidR="000C7D45" w:rsidRPr="001B3266" w:rsidRDefault="000C7D45" w:rsidP="0000716D">
            <w:pPr>
              <w:spacing w:line="240" w:lineRule="exact"/>
              <w:rPr>
                <w:rStyle w:val="FakeCharacterStyle"/>
                <w:rFonts w:ascii="Source Sans 3" w:hAnsi="Source Sans 3"/>
              </w:rPr>
            </w:pPr>
          </w:p>
        </w:tc>
        <w:tc>
          <w:tcPr>
            <w:tcW w:w="1710" w:type="dxa"/>
            <w:shd w:val="clear" w:color="auto" w:fill="auto"/>
          </w:tcPr>
          <w:p w14:paraId="29BD66B4" w14:textId="77777777" w:rsidR="000C7D45" w:rsidRPr="001B3266" w:rsidRDefault="000C7D45" w:rsidP="0000716D">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6219C01C" w14:textId="77777777" w:rsidR="000C7D45" w:rsidRPr="001B3266" w:rsidRDefault="000C7D45" w:rsidP="0000716D">
            <w:pPr>
              <w:spacing w:line="240" w:lineRule="exact"/>
              <w:rPr>
                <w:rStyle w:val="FakeCharacterStyle"/>
                <w:rFonts w:ascii="Source Sans 3" w:hAnsi="Source Sans 3"/>
              </w:rPr>
            </w:pPr>
          </w:p>
        </w:tc>
        <w:tc>
          <w:tcPr>
            <w:tcW w:w="8115" w:type="dxa"/>
            <w:shd w:val="clear" w:color="auto" w:fill="auto"/>
          </w:tcPr>
          <w:p w14:paraId="10EBDF45" w14:textId="77777777" w:rsidR="000C7D45" w:rsidRPr="001B3266" w:rsidRDefault="000C7D45" w:rsidP="0000716D">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0C7D45" w:rsidRPr="001B3266" w14:paraId="414347FB" w14:textId="77777777" w:rsidTr="000C7D45">
        <w:trPr>
          <w:trHeight w:hRule="exact" w:val="1599"/>
        </w:trPr>
        <w:tc>
          <w:tcPr>
            <w:tcW w:w="20" w:type="dxa"/>
          </w:tcPr>
          <w:p w14:paraId="2E834022" w14:textId="77777777" w:rsidR="000C7D45" w:rsidRPr="001B3266" w:rsidRDefault="000C7D45" w:rsidP="0000716D">
            <w:pPr>
              <w:spacing w:line="240" w:lineRule="exact"/>
              <w:rPr>
                <w:rStyle w:val="FakeCharacterStyle"/>
                <w:rFonts w:ascii="Source Sans 3" w:hAnsi="Source Sans 3"/>
              </w:rPr>
            </w:pPr>
          </w:p>
        </w:tc>
        <w:tc>
          <w:tcPr>
            <w:tcW w:w="9855" w:type="dxa"/>
            <w:gridSpan w:val="3"/>
            <w:shd w:val="clear" w:color="auto" w:fill="auto"/>
          </w:tcPr>
          <w:p w14:paraId="7C4013C4" w14:textId="41552BA5" w:rsidR="000C7D45" w:rsidRPr="001B3266" w:rsidRDefault="000C7D45" w:rsidP="0000716D">
            <w:pPr>
              <w:pStyle w:val="ParagraphStyle56"/>
              <w:spacing w:line="240" w:lineRule="exact"/>
              <w:rPr>
                <w:rStyle w:val="CharacterStyle42"/>
                <w:rFonts w:ascii="Source Sans 3" w:hAnsi="Source Sans 3"/>
              </w:rPr>
            </w:pPr>
            <w:r w:rsidRPr="001B3266">
              <w:rPr>
                <w:rStyle w:val="CharacterStyle42"/>
                <w:rFonts w:ascii="Source Sans 3" w:hAnsi="Source Sans 3"/>
              </w:rPr>
              <w:t>hat alle Maßnahmen auf Wirksamkeit geprüft.</w:t>
            </w:r>
            <w:r>
              <w:rPr>
                <w:rStyle w:val="CharacterStyle42"/>
                <w:rFonts w:ascii="Source Sans 3" w:hAnsi="Source Sans 3"/>
              </w:rPr>
              <w:br/>
            </w:r>
            <w:r>
              <w:rPr>
                <w:rStyle w:val="CharacterStyle42"/>
                <w:rFonts w:ascii="Source Sans 3" w:hAnsi="Source Sans 3"/>
              </w:rPr>
              <w:br/>
            </w:r>
            <w:r>
              <w:rPr>
                <w:rStyle w:val="CharacterStyle42"/>
                <w:rFonts w:ascii="Source Sans 3" w:hAnsi="Source Sans 3"/>
              </w:rPr>
              <w:br/>
            </w:r>
            <w:r w:rsidRPr="001B3266">
              <w:rPr>
                <w:rStyle w:val="CharacterStyle43"/>
                <w:rFonts w:ascii="Source Sans 3" w:hAnsi="Source Sans 3"/>
              </w:rPr>
              <w:t>Datum .............................  Unterschrift des Verantwortlichen ...................................................................................</w:t>
            </w:r>
          </w:p>
        </w:tc>
      </w:tr>
    </w:tbl>
    <w:p w14:paraId="20F8D1F9" w14:textId="77777777" w:rsidR="00BC0171" w:rsidRPr="001B3266" w:rsidRDefault="00BC0171" w:rsidP="001B3266">
      <w:pPr>
        <w:spacing w:line="240" w:lineRule="exact"/>
        <w:rPr>
          <w:rFonts w:ascii="Source Sans 3" w:hAnsi="Source Sans 3"/>
        </w:rPr>
        <w:sectPr w:rsidR="00BC0171" w:rsidRPr="001B3266">
          <w:headerReference w:type="default" r:id="rId237"/>
          <w:footerReference w:type="default" r:id="rId2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6EBE83C0" w14:textId="77777777">
        <w:trPr>
          <w:trHeight w:hRule="exact" w:val="360"/>
        </w:trPr>
        <w:tc>
          <w:tcPr>
            <w:tcW w:w="9870" w:type="dxa"/>
            <w:gridSpan w:val="3"/>
            <w:shd w:val="clear" w:color="auto" w:fill="auto"/>
          </w:tcPr>
          <w:p w14:paraId="049BF97B"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026C5F76" w14:textId="77777777">
        <w:trPr>
          <w:trHeight w:hRule="exact" w:val="360"/>
        </w:trPr>
        <w:tc>
          <w:tcPr>
            <w:tcW w:w="9870" w:type="dxa"/>
            <w:gridSpan w:val="3"/>
            <w:shd w:val="clear" w:color="auto" w:fill="auto"/>
          </w:tcPr>
          <w:p w14:paraId="1DD15310"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Handwerkzeuge</w:t>
            </w:r>
          </w:p>
        </w:tc>
      </w:tr>
      <w:tr w:rsidR="00BC0171" w:rsidRPr="001B3266" w14:paraId="4584B866" w14:textId="77777777">
        <w:trPr>
          <w:trHeight w:hRule="exact" w:val="345"/>
        </w:trPr>
        <w:tc>
          <w:tcPr>
            <w:tcW w:w="2700" w:type="dxa"/>
            <w:shd w:val="clear" w:color="auto" w:fill="auto"/>
          </w:tcPr>
          <w:p w14:paraId="1296F2C2"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43EBBB7E" w14:textId="77777777" w:rsidR="00BC0171" w:rsidRPr="001B3266" w:rsidRDefault="00BC0171" w:rsidP="001B3266">
            <w:pPr>
              <w:spacing w:line="240" w:lineRule="exact"/>
              <w:rPr>
                <w:rStyle w:val="FakeCharacterStyle"/>
                <w:rFonts w:ascii="Source Sans 3" w:hAnsi="Source Sans 3"/>
              </w:rPr>
            </w:pPr>
          </w:p>
        </w:tc>
      </w:tr>
      <w:tr w:rsidR="00BC0171" w:rsidRPr="001B3266" w14:paraId="314FDDFA" w14:textId="77777777">
        <w:tc>
          <w:tcPr>
            <w:tcW w:w="9855" w:type="dxa"/>
            <w:gridSpan w:val="2"/>
            <w:shd w:val="clear" w:color="auto" w:fill="auto"/>
          </w:tcPr>
          <w:p w14:paraId="0FA302EA"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Unkontrolliert bewegte Teile durch wegfliegende Materialien,</w:t>
            </w:r>
            <w:r w:rsidRPr="001B3266">
              <w:rPr>
                <w:rStyle w:val="FakeCharacterStyle"/>
                <w:rFonts w:ascii="Source Sans 3" w:hAnsi="Source Sans 3"/>
                <w:b/>
                <w:color w:val="000000"/>
                <w:sz w:val="20"/>
              </w:rPr>
              <w:br/>
              <w:t>Oberflächenbeschaffenheit der Werkzeuge</w:t>
            </w:r>
          </w:p>
        </w:tc>
        <w:tc>
          <w:tcPr>
            <w:tcW w:w="15" w:type="dxa"/>
          </w:tcPr>
          <w:p w14:paraId="7BB38706" w14:textId="77777777" w:rsidR="00BC0171" w:rsidRPr="001B3266" w:rsidRDefault="00BC0171" w:rsidP="001B3266">
            <w:pPr>
              <w:spacing w:line="240" w:lineRule="exact"/>
              <w:rPr>
                <w:rStyle w:val="FakeCharacterStyle"/>
                <w:rFonts w:ascii="Source Sans 3" w:hAnsi="Source Sans 3"/>
              </w:rPr>
            </w:pPr>
          </w:p>
        </w:tc>
      </w:tr>
      <w:tr w:rsidR="00BC0171" w:rsidRPr="001B3266" w14:paraId="03AF4B24" w14:textId="77777777">
        <w:trPr>
          <w:trHeight w:hRule="exact" w:val="255"/>
        </w:trPr>
        <w:tc>
          <w:tcPr>
            <w:tcW w:w="9870" w:type="dxa"/>
            <w:gridSpan w:val="3"/>
            <w:shd w:val="clear" w:color="auto" w:fill="auto"/>
          </w:tcPr>
          <w:p w14:paraId="60038FC4" w14:textId="77777777" w:rsidR="00BC0171" w:rsidRPr="001B3266" w:rsidRDefault="00BC0171" w:rsidP="001B3266">
            <w:pPr>
              <w:pStyle w:val="ParagraphStyle23"/>
              <w:spacing w:line="240" w:lineRule="exact"/>
              <w:rPr>
                <w:rStyle w:val="FakeCharacterStyle"/>
                <w:rFonts w:ascii="Source Sans 3" w:hAnsi="Source Sans 3"/>
              </w:rPr>
            </w:pPr>
          </w:p>
        </w:tc>
      </w:tr>
    </w:tbl>
    <w:p w14:paraId="76E25DF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095C562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53CE922"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CC8B3F6"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AACD2CF"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3204584"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817852A"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75B60D72" w14:textId="77777777">
        <w:trPr>
          <w:trHeight w:hRule="exact" w:val="330"/>
        </w:trPr>
        <w:tc>
          <w:tcPr>
            <w:tcW w:w="15" w:type="dxa"/>
            <w:vMerge w:val="restart"/>
            <w:shd w:val="clear" w:color="auto" w:fill="D7EAF9"/>
            <w:vAlign w:val="center"/>
          </w:tcPr>
          <w:p w14:paraId="3662FCD7"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8AA266"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Bei der </w:t>
            </w:r>
          </w:p>
          <w:p w14:paraId="7784CAEA" w14:textId="77777777" w:rsidR="00BC0171" w:rsidRPr="001B3266" w:rsidRDefault="00193204" w:rsidP="001B3266">
            <w:pPr>
              <w:pStyle w:val="ParagraphStyle28"/>
              <w:spacing w:line="240" w:lineRule="exact"/>
              <w:rPr>
                <w:rStyle w:val="FakeCharacterStyle"/>
                <w:rFonts w:ascii="Source Sans 3" w:hAnsi="Source Sans 3"/>
                <w:color w:val="000000"/>
                <w:sz w:val="20"/>
              </w:rPr>
            </w:pPr>
            <w:hyperlink r:id="rId239" w:tooltip="DGUV Information 209-001: Sicherheit beim Arbeiten mitHandwerkszeugen" w:history="1">
              <w:r w:rsidR="006E665C" w:rsidRPr="001B3266">
                <w:rPr>
                  <w:rStyle w:val="FakeCharacterStyle"/>
                  <w:rFonts w:ascii="Source Sans 3" w:hAnsi="Source Sans 3"/>
                  <w:color w:val="000000"/>
                  <w:sz w:val="20"/>
                  <w:u w:val="single"/>
                </w:rPr>
                <w:t>Beschaffung</w:t>
              </w:r>
            </w:hyperlink>
            <w:r w:rsidR="006E665C" w:rsidRPr="001B3266">
              <w:rPr>
                <w:rStyle w:val="FakeCharacterStyle"/>
                <w:rFonts w:ascii="Source Sans 3" w:hAnsi="Source Sans 3"/>
                <w:color w:val="000000"/>
                <w:sz w:val="20"/>
              </w:rPr>
              <w:t xml:space="preserve"> werden ergonomische Gesichtspunkte (z.B. bezüglich Gewicht, Griff) berücksichtigt. Soweit möglich, werden Werkzeuge mit GS-Prüfzeichen beschafft.</w:t>
            </w:r>
          </w:p>
        </w:tc>
        <w:tc>
          <w:tcPr>
            <w:tcW w:w="60" w:type="dxa"/>
            <w:vMerge w:val="restart"/>
            <w:shd w:val="clear" w:color="auto" w:fill="D7EAF9"/>
            <w:vAlign w:val="center"/>
          </w:tcPr>
          <w:p w14:paraId="3C696520"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5948AE"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45FCB3"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FC2F6C"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B43E9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BD2FAF5" w14:textId="73EA59D8"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7F24E6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4BD38BB" w14:textId="77777777">
        <w:tc>
          <w:tcPr>
            <w:tcW w:w="15" w:type="dxa"/>
            <w:vMerge/>
            <w:shd w:val="clear" w:color="auto" w:fill="D7EAF9"/>
            <w:vAlign w:val="center"/>
          </w:tcPr>
          <w:p w14:paraId="642EB45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EC8627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8763D4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1ABDA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EB04E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285CE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80BFD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34D7918"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E2B789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F8D84FA" w14:textId="77777777">
        <w:trPr>
          <w:trHeight w:hRule="exact" w:val="330"/>
        </w:trPr>
        <w:tc>
          <w:tcPr>
            <w:tcW w:w="15" w:type="dxa"/>
            <w:vMerge w:val="restart"/>
            <w:shd w:val="clear" w:color="auto" w:fill="auto"/>
          </w:tcPr>
          <w:p w14:paraId="5A36208B"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698B60B1"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Für die Arbeit auf Baustellen sind feste Taschen zur Verfügung gestellt, die umgehängt oder am Gürtel befestigt werden können.</w:t>
            </w:r>
          </w:p>
        </w:tc>
        <w:tc>
          <w:tcPr>
            <w:tcW w:w="60" w:type="dxa"/>
            <w:vMerge w:val="restart"/>
            <w:shd w:val="clear" w:color="auto" w:fill="auto"/>
          </w:tcPr>
          <w:p w14:paraId="23094B3B"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97E39C"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03B4F4"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41FA50"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F2CAAB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F9D747D" w14:textId="00859B79"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468AA29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51A9E1C" w14:textId="77777777">
        <w:tc>
          <w:tcPr>
            <w:tcW w:w="15" w:type="dxa"/>
            <w:vMerge/>
            <w:shd w:val="clear" w:color="auto" w:fill="auto"/>
          </w:tcPr>
          <w:p w14:paraId="03335526"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3563C9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E603A8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B19E8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1AE93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71FD3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0AC6D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C7C27D6"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521119E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9113851" w14:textId="77777777">
        <w:trPr>
          <w:trHeight w:hRule="exact" w:val="15"/>
        </w:trPr>
        <w:tc>
          <w:tcPr>
            <w:tcW w:w="15" w:type="dxa"/>
            <w:vMerge w:val="restart"/>
            <w:shd w:val="clear" w:color="auto" w:fill="D7EAF9"/>
            <w:vAlign w:val="center"/>
          </w:tcPr>
          <w:p w14:paraId="19307C0E"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7413DD81"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39259573"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E332B8"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1DA3CC"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2192C3"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30831E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6E8C6E" w14:textId="20AA28EE"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380E564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A8D9081" w14:textId="77777777">
        <w:trPr>
          <w:trHeight w:val="240"/>
        </w:trPr>
        <w:tc>
          <w:tcPr>
            <w:tcW w:w="15" w:type="dxa"/>
            <w:vMerge/>
            <w:shd w:val="clear" w:color="auto" w:fill="D7EAF9"/>
            <w:vAlign w:val="center"/>
          </w:tcPr>
          <w:p w14:paraId="44AA3053"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500CC32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Zum Abisolieren sind Kabelmesser mit verdeckter Schneide und Griffen mit umlaufender Wulst gegen das Abgleiten in Richtung Klinge zur Verfügung gestellt.</w:t>
            </w:r>
          </w:p>
        </w:tc>
        <w:tc>
          <w:tcPr>
            <w:tcW w:w="60" w:type="dxa"/>
            <w:vMerge/>
            <w:shd w:val="clear" w:color="auto" w:fill="D7EAF9"/>
            <w:vAlign w:val="center"/>
          </w:tcPr>
          <w:p w14:paraId="14A6C72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3391F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73864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F3FC15"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B1A8FBD"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050924E6"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4AD939DC" w14:textId="77777777" w:rsidR="00BC0171" w:rsidRPr="001B3266" w:rsidRDefault="00BC0171" w:rsidP="001B3266">
            <w:pPr>
              <w:spacing w:line="240" w:lineRule="exact"/>
              <w:rPr>
                <w:rStyle w:val="FakeCharacterStyle"/>
                <w:rFonts w:ascii="Source Sans 3" w:hAnsi="Source Sans 3"/>
              </w:rPr>
            </w:pPr>
          </w:p>
        </w:tc>
      </w:tr>
      <w:tr w:rsidR="00BC0171" w:rsidRPr="001B3266" w14:paraId="67008C99" w14:textId="77777777">
        <w:tc>
          <w:tcPr>
            <w:tcW w:w="15" w:type="dxa"/>
            <w:vMerge/>
            <w:shd w:val="clear" w:color="auto" w:fill="D7EAF9"/>
            <w:vAlign w:val="center"/>
          </w:tcPr>
          <w:p w14:paraId="73ED67B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5B018C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FB2EFD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A806D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1A2F3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91CF5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CBC9D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30C2942"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4979A2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739F5D4" w14:textId="77777777">
        <w:trPr>
          <w:trHeight w:hRule="exact" w:val="15"/>
        </w:trPr>
        <w:tc>
          <w:tcPr>
            <w:tcW w:w="15" w:type="dxa"/>
            <w:vMerge w:val="restart"/>
            <w:shd w:val="clear" w:color="auto" w:fill="auto"/>
          </w:tcPr>
          <w:p w14:paraId="1B1EB4A8"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04055A2A"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5C60BB86"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06DB5A"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19ACBD"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04AC79"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2596151"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9F74593" w14:textId="3AF1003D"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1E3520D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1053FA4" w14:textId="77777777">
        <w:trPr>
          <w:trHeight w:val="240"/>
        </w:trPr>
        <w:tc>
          <w:tcPr>
            <w:tcW w:w="15" w:type="dxa"/>
            <w:vMerge/>
            <w:shd w:val="clear" w:color="auto" w:fill="auto"/>
          </w:tcPr>
          <w:p w14:paraId="0598AD6C"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4D41AED2"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Schnittschutzhandschuhe sind für den Einsatz von Messern mit feststehender Klinge zur Verfügung gestellt.</w:t>
            </w:r>
          </w:p>
        </w:tc>
        <w:tc>
          <w:tcPr>
            <w:tcW w:w="60" w:type="dxa"/>
            <w:vMerge/>
            <w:shd w:val="clear" w:color="auto" w:fill="auto"/>
          </w:tcPr>
          <w:p w14:paraId="6BDC9D0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81279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D8335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36F4B1"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E55DA7B"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7EAB72A7"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125A65EF" w14:textId="77777777" w:rsidR="00BC0171" w:rsidRPr="001B3266" w:rsidRDefault="00BC0171" w:rsidP="001B3266">
            <w:pPr>
              <w:spacing w:line="240" w:lineRule="exact"/>
              <w:rPr>
                <w:rStyle w:val="FakeCharacterStyle"/>
                <w:rFonts w:ascii="Source Sans 3" w:hAnsi="Source Sans 3"/>
              </w:rPr>
            </w:pPr>
          </w:p>
        </w:tc>
      </w:tr>
      <w:tr w:rsidR="00BC0171" w:rsidRPr="001B3266" w14:paraId="3BC71923" w14:textId="77777777">
        <w:tc>
          <w:tcPr>
            <w:tcW w:w="15" w:type="dxa"/>
            <w:vMerge/>
            <w:shd w:val="clear" w:color="auto" w:fill="auto"/>
          </w:tcPr>
          <w:p w14:paraId="31674AC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2AD543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E85AA1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DAE67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C8EA6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D46215"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C3871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42321F4"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72DA4CF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9FDE739" w14:textId="77777777">
        <w:trPr>
          <w:trHeight w:hRule="exact" w:val="330"/>
        </w:trPr>
        <w:tc>
          <w:tcPr>
            <w:tcW w:w="15" w:type="dxa"/>
            <w:vMerge w:val="restart"/>
            <w:shd w:val="clear" w:color="auto" w:fill="D7EAF9"/>
            <w:vAlign w:val="center"/>
          </w:tcPr>
          <w:p w14:paraId="601C2E27"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23713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wird ein Handschutz für Meißel zur Verfügung gestellt.</w:t>
            </w:r>
          </w:p>
        </w:tc>
        <w:tc>
          <w:tcPr>
            <w:tcW w:w="60" w:type="dxa"/>
            <w:vMerge w:val="restart"/>
            <w:shd w:val="clear" w:color="auto" w:fill="D7EAF9"/>
            <w:vAlign w:val="center"/>
          </w:tcPr>
          <w:p w14:paraId="4EBB767E"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BD9100"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705C94"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9C80B7"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02DC8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BD1E32E" w14:textId="4AA2F7F8"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E053CE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7CF78EC" w14:textId="77777777">
        <w:tc>
          <w:tcPr>
            <w:tcW w:w="15" w:type="dxa"/>
            <w:vMerge/>
            <w:shd w:val="clear" w:color="auto" w:fill="D7EAF9"/>
            <w:vAlign w:val="center"/>
          </w:tcPr>
          <w:p w14:paraId="5C9C3AD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08B233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4D333F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7DB17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0D420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AAB15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61B27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B09507B"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F616E4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9A4AC07" w14:textId="77777777">
        <w:trPr>
          <w:trHeight w:hRule="exact" w:val="15"/>
        </w:trPr>
        <w:tc>
          <w:tcPr>
            <w:tcW w:w="15" w:type="dxa"/>
            <w:vMerge w:val="restart"/>
            <w:shd w:val="clear" w:color="auto" w:fill="auto"/>
          </w:tcPr>
          <w:p w14:paraId="7D5ED03F"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3967EAE9"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62ABC762"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0CD32A"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0DE6EC"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60BE89"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87A363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37F5293" w14:textId="690FB21E"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168F7C6A"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AA0A27B" w14:textId="77777777">
        <w:trPr>
          <w:trHeight w:val="240"/>
        </w:trPr>
        <w:tc>
          <w:tcPr>
            <w:tcW w:w="15" w:type="dxa"/>
            <w:vMerge/>
            <w:shd w:val="clear" w:color="auto" w:fill="auto"/>
          </w:tcPr>
          <w:p w14:paraId="5D6840E3"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038E3516"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240" w:tooltip="Persönliche Schutzausrüstung (PSA)" w:history="1">
              <w:r w:rsidRPr="001B3266">
                <w:rPr>
                  <w:rStyle w:val="FakeCharacterStyle"/>
                  <w:rFonts w:ascii="Source Sans 3" w:hAnsi="Source Sans 3"/>
                  <w:color w:val="000000"/>
                  <w:sz w:val="20"/>
                  <w:u w:val="single"/>
                </w:rPr>
                <w:t>„Persönliche Schutzausrüstung (PSA)"</w:t>
              </w:r>
            </w:hyperlink>
            <w:r w:rsidRPr="001B3266">
              <w:rPr>
                <w:rStyle w:val="FakeCharacterStyle"/>
                <w:rFonts w:ascii="Source Sans 3" w:hAnsi="Source Sans 3"/>
                <w:color w:val="000000"/>
                <w:sz w:val="20"/>
              </w:rPr>
              <w:t xml:space="preserve"> ist beachtet.</w:t>
            </w:r>
          </w:p>
          <w:p w14:paraId="019740B2"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Es sind Schutzbrillen für </w:t>
            </w:r>
            <w:proofErr w:type="spellStart"/>
            <w:r w:rsidRPr="001B3266">
              <w:rPr>
                <w:rStyle w:val="FakeCharacterStyle"/>
                <w:rFonts w:ascii="Source Sans 3" w:hAnsi="Source Sans 3"/>
                <w:color w:val="000000"/>
                <w:sz w:val="20"/>
              </w:rPr>
              <w:t>Meißelarbeiten</w:t>
            </w:r>
            <w:proofErr w:type="spellEnd"/>
            <w:r w:rsidRPr="001B3266">
              <w:rPr>
                <w:rStyle w:val="FakeCharacterStyle"/>
                <w:rFonts w:ascii="Source Sans 3" w:hAnsi="Source Sans 3"/>
                <w:color w:val="000000"/>
                <w:sz w:val="20"/>
              </w:rPr>
              <w:t xml:space="preserve"> zur Verfügung gestellt.</w:t>
            </w:r>
          </w:p>
        </w:tc>
        <w:tc>
          <w:tcPr>
            <w:tcW w:w="60" w:type="dxa"/>
            <w:vMerge/>
            <w:shd w:val="clear" w:color="auto" w:fill="auto"/>
          </w:tcPr>
          <w:p w14:paraId="2299ACE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8A00C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4C3A0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5BFB08"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BBA5AD8"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273BCA64"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3BD02177" w14:textId="77777777" w:rsidR="00BC0171" w:rsidRPr="001B3266" w:rsidRDefault="00BC0171" w:rsidP="001B3266">
            <w:pPr>
              <w:spacing w:line="240" w:lineRule="exact"/>
              <w:rPr>
                <w:rStyle w:val="FakeCharacterStyle"/>
                <w:rFonts w:ascii="Source Sans 3" w:hAnsi="Source Sans 3"/>
              </w:rPr>
            </w:pPr>
          </w:p>
        </w:tc>
      </w:tr>
      <w:tr w:rsidR="00BC0171" w:rsidRPr="001B3266" w14:paraId="5E2EC3A2" w14:textId="77777777">
        <w:tc>
          <w:tcPr>
            <w:tcW w:w="15" w:type="dxa"/>
            <w:vMerge/>
            <w:shd w:val="clear" w:color="auto" w:fill="auto"/>
          </w:tcPr>
          <w:p w14:paraId="3F8610C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53DFF0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66C8E0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90582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9305A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4C623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6162C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018257F"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963368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4D3CB14" w14:textId="77777777">
        <w:trPr>
          <w:trHeight w:hRule="exact" w:val="330"/>
        </w:trPr>
        <w:tc>
          <w:tcPr>
            <w:tcW w:w="15" w:type="dxa"/>
            <w:vMerge w:val="restart"/>
            <w:shd w:val="clear" w:color="auto" w:fill="D7EAF9"/>
            <w:vAlign w:val="center"/>
          </w:tcPr>
          <w:p w14:paraId="431416B6"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B81D6E"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Eine Betriebsanweisung für den </w:t>
            </w:r>
            <w:hyperlink r:id="rId241" w:tooltip="Umgang mit Handwerkzeugen" w:history="1">
              <w:r w:rsidRPr="001B3266">
                <w:rPr>
                  <w:rStyle w:val="FakeCharacterStyle"/>
                  <w:rFonts w:ascii="Source Sans 3" w:hAnsi="Source Sans 3"/>
                  <w:color w:val="000000"/>
                  <w:sz w:val="20"/>
                  <w:u w:val="single"/>
                </w:rPr>
                <w:t>Umgang mit Handwerkzeugen</w:t>
              </w:r>
            </w:hyperlink>
            <w:r w:rsidRPr="001B3266">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564DF294"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600E15"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08E7D7"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B2DD06"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D618A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F7D9B76" w14:textId="1A311E9D"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0C1C5F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7EA17A0" w14:textId="77777777">
        <w:tc>
          <w:tcPr>
            <w:tcW w:w="15" w:type="dxa"/>
            <w:vMerge/>
            <w:shd w:val="clear" w:color="auto" w:fill="D7EAF9"/>
            <w:vAlign w:val="center"/>
          </w:tcPr>
          <w:p w14:paraId="1C2282E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3049A1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297DA0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93A2E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DD040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F1774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79079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924821F"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8A0B26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810B5DF" w14:textId="77777777">
        <w:trPr>
          <w:trHeight w:hRule="exact" w:val="330"/>
        </w:trPr>
        <w:tc>
          <w:tcPr>
            <w:tcW w:w="15" w:type="dxa"/>
            <w:vMerge w:val="restart"/>
            <w:shd w:val="clear" w:color="auto" w:fill="auto"/>
          </w:tcPr>
          <w:p w14:paraId="1A994405"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04D34711"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242" w:tooltip="Unterweisungen der Beschäftigten" w:history="1">
              <w:r w:rsidRPr="001B3266">
                <w:rPr>
                  <w:rStyle w:val="FakeCharacterStyle"/>
                  <w:rFonts w:ascii="Source Sans 3" w:hAnsi="Source Sans 3"/>
                  <w:color w:val="000000"/>
                  <w:sz w:val="20"/>
                  <w:u w:val="single"/>
                </w:rPr>
                <w:t>„Unterweisungen der Beschäftigten“</w:t>
              </w:r>
            </w:hyperlink>
            <w:r w:rsidRPr="001B3266">
              <w:rPr>
                <w:rStyle w:val="FakeCharacterStyle"/>
                <w:rFonts w:ascii="Source Sans 3" w:hAnsi="Source Sans 3"/>
                <w:color w:val="000000"/>
                <w:sz w:val="20"/>
              </w:rPr>
              <w:t xml:space="preserve"> ist beachtet.</w:t>
            </w:r>
          </w:p>
          <w:p w14:paraId="385A0316"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sind anhand der arbeitsplatzspezifischen Betriebsanweisung und/ oder der Unterweisungshilfe Testbogen Nr. 9 über den Umgang mit Handwerkzeugen unterwiesen.</w:t>
            </w:r>
          </w:p>
        </w:tc>
        <w:tc>
          <w:tcPr>
            <w:tcW w:w="60" w:type="dxa"/>
            <w:vMerge w:val="restart"/>
            <w:shd w:val="clear" w:color="auto" w:fill="auto"/>
          </w:tcPr>
          <w:p w14:paraId="70352766"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356E0A"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CB4463"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0B39C6"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B4100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2D8F2F4" w14:textId="69702E38"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37ED5CD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35BC51F" w14:textId="77777777">
        <w:tc>
          <w:tcPr>
            <w:tcW w:w="15" w:type="dxa"/>
            <w:vMerge/>
            <w:shd w:val="clear" w:color="auto" w:fill="auto"/>
          </w:tcPr>
          <w:p w14:paraId="241E043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2E9410B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151FD7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74C46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9F498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D5C35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B4035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FF15B40"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94691F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3911A6F" w14:textId="77777777">
        <w:trPr>
          <w:trHeight w:hRule="exact" w:val="330"/>
        </w:trPr>
        <w:tc>
          <w:tcPr>
            <w:tcW w:w="15" w:type="dxa"/>
            <w:vMerge w:val="restart"/>
            <w:shd w:val="clear" w:color="auto" w:fill="D7EAF9"/>
            <w:vAlign w:val="center"/>
          </w:tcPr>
          <w:p w14:paraId="62A5F5CD"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D3948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Eine regelmäßige Kontrolle, Pflege und Wartung der Handwerkzeuge ist sichergestellt.</w:t>
            </w:r>
          </w:p>
        </w:tc>
        <w:tc>
          <w:tcPr>
            <w:tcW w:w="60" w:type="dxa"/>
            <w:vMerge w:val="restart"/>
            <w:shd w:val="clear" w:color="auto" w:fill="D7EAF9"/>
            <w:vAlign w:val="center"/>
          </w:tcPr>
          <w:p w14:paraId="36F533AA"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CBE4EF"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1A9F68"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6238E9"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2E449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D096DAD" w14:textId="0FAA1B99"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DC1817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586385D" w14:textId="77777777">
        <w:tc>
          <w:tcPr>
            <w:tcW w:w="15" w:type="dxa"/>
            <w:vMerge/>
            <w:shd w:val="clear" w:color="auto" w:fill="D7EAF9"/>
            <w:vAlign w:val="center"/>
          </w:tcPr>
          <w:p w14:paraId="60AFEA9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7C6992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8EDB31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FCA8B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E0434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81BE6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7162E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EED408B"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ED1E68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4613DEE" w14:textId="77777777">
        <w:trPr>
          <w:trHeight w:hRule="exact" w:val="45"/>
        </w:trPr>
        <w:tc>
          <w:tcPr>
            <w:tcW w:w="9870" w:type="dxa"/>
            <w:gridSpan w:val="9"/>
            <w:shd w:val="clear" w:color="auto" w:fill="auto"/>
          </w:tcPr>
          <w:p w14:paraId="192D27EC"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6CE83F3A" wp14:editId="24CE73FB">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6"/>
                          <a:stretch>
                            <a:fillRect/>
                          </a:stretch>
                        </pic:blipFill>
                        <pic:spPr>
                          <a:xfrm>
                            <a:off x="0" y="0"/>
                            <a:ext cx="6267450" cy="28575"/>
                          </a:xfrm>
                          <a:prstGeom prst="rect">
                            <a:avLst/>
                          </a:prstGeom>
                          <a:noFill/>
                        </pic:spPr>
                      </pic:pic>
                    </a:graphicData>
                  </a:graphic>
                </wp:inline>
              </w:drawing>
            </w:r>
          </w:p>
        </w:tc>
      </w:tr>
    </w:tbl>
    <w:p w14:paraId="5191D250"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7B69F428" w14:textId="77777777">
        <w:trPr>
          <w:trHeight w:hRule="exact" w:val="345"/>
        </w:trPr>
        <w:tc>
          <w:tcPr>
            <w:tcW w:w="15" w:type="dxa"/>
          </w:tcPr>
          <w:p w14:paraId="623E34D5"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077DAD31"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2AC8AE0D"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2F5353B7" w14:textId="77777777">
        <w:tc>
          <w:tcPr>
            <w:tcW w:w="9870" w:type="dxa"/>
            <w:shd w:val="clear" w:color="auto" w:fill="auto"/>
          </w:tcPr>
          <w:p w14:paraId="6FC9E49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DGUV Information 209-001: Sicherheit beim Arbeiten mit</w:t>
            </w:r>
            <w:r w:rsidRPr="001B3266">
              <w:rPr>
                <w:rStyle w:val="CharacterStyle28"/>
                <w:rFonts w:ascii="Source Sans 3" w:hAnsi="Source Sans 3"/>
              </w:rPr>
              <w:br/>
              <w:t>Handwerkszeugen</w:t>
            </w:r>
            <w:r w:rsidRPr="001B3266">
              <w:rPr>
                <w:rStyle w:val="CharacterStyle28"/>
                <w:rFonts w:ascii="Source Sans 3" w:hAnsi="Source Sans 3"/>
              </w:rPr>
              <w:br/>
              <w:t>2. Gefährdungsbeurteilungsobjekt aus dem BG-Katalog: Persönliche Schutzausrüstung (PSA)</w:t>
            </w:r>
            <w:r w:rsidRPr="001B3266">
              <w:rPr>
                <w:rStyle w:val="CharacterStyle28"/>
                <w:rFonts w:ascii="Source Sans 3" w:hAnsi="Source Sans 3"/>
              </w:rPr>
              <w:br/>
              <w:t>3. Lokale Datei: betriebsanweisungen\maschinen\b_handwerkzeuge.doc</w:t>
            </w:r>
            <w:r w:rsidRPr="001B3266">
              <w:rPr>
                <w:rStyle w:val="CharacterStyle28"/>
                <w:rFonts w:ascii="Source Sans 3" w:hAnsi="Source Sans 3"/>
              </w:rPr>
              <w:br/>
              <w:t>4. Gefährdungsbeurteilungsobjekt aus dem BG-Katalog: Unterweisungen der Beschäftigten</w:t>
            </w:r>
          </w:p>
        </w:tc>
      </w:tr>
    </w:tbl>
    <w:p w14:paraId="2ABF6BD3"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C0171" w:rsidRPr="001B3266" w14:paraId="4684A671" w14:textId="77777777">
        <w:trPr>
          <w:trHeight w:hRule="exact" w:val="285"/>
        </w:trPr>
        <w:tc>
          <w:tcPr>
            <w:tcW w:w="9870" w:type="dxa"/>
            <w:gridSpan w:val="2"/>
            <w:shd w:val="clear" w:color="auto" w:fill="auto"/>
          </w:tcPr>
          <w:p w14:paraId="0C98370D"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7C9B27C9" w14:textId="77777777">
        <w:trPr>
          <w:trHeight w:hRule="exact" w:val="360"/>
        </w:trPr>
        <w:tc>
          <w:tcPr>
            <w:tcW w:w="1440" w:type="dxa"/>
            <w:shd w:val="clear" w:color="auto" w:fill="auto"/>
          </w:tcPr>
          <w:p w14:paraId="69F22A25"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tcPr>
          <w:p w14:paraId="0A47B944" w14:textId="77777777" w:rsidR="00BC0171" w:rsidRPr="001B3266" w:rsidRDefault="00BC0171" w:rsidP="001B3266">
            <w:pPr>
              <w:spacing w:line="240" w:lineRule="exact"/>
              <w:rPr>
                <w:rStyle w:val="FakeCharacterStyle"/>
                <w:rFonts w:ascii="Source Sans 3" w:hAnsi="Source Sans 3"/>
              </w:rPr>
            </w:pPr>
          </w:p>
        </w:tc>
      </w:tr>
      <w:tr w:rsidR="00BC0171" w:rsidRPr="001B3266" w14:paraId="5C26F0BE" w14:textId="77777777">
        <w:trPr>
          <w:trHeight w:hRule="exact" w:val="510"/>
        </w:trPr>
        <w:tc>
          <w:tcPr>
            <w:tcW w:w="9870" w:type="dxa"/>
            <w:gridSpan w:val="2"/>
            <w:shd w:val="clear" w:color="auto" w:fill="auto"/>
          </w:tcPr>
          <w:p w14:paraId="6752522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209-001: Sicherheit beim Arbeiten mit</w:t>
            </w:r>
            <w:r w:rsidRPr="001B3266">
              <w:rPr>
                <w:rStyle w:val="CharacterStyle28"/>
                <w:rFonts w:ascii="Source Sans 3" w:hAnsi="Source Sans 3"/>
              </w:rPr>
              <w:br/>
              <w:t>Handwerkszeugen</w:t>
            </w:r>
          </w:p>
        </w:tc>
      </w:tr>
      <w:tr w:rsidR="00BC0171" w:rsidRPr="001B3266" w14:paraId="499FD619" w14:textId="77777777">
        <w:trPr>
          <w:trHeight w:hRule="exact" w:val="270"/>
        </w:trPr>
        <w:tc>
          <w:tcPr>
            <w:tcW w:w="9870" w:type="dxa"/>
            <w:gridSpan w:val="2"/>
            <w:shd w:val="clear" w:color="auto" w:fill="auto"/>
          </w:tcPr>
          <w:p w14:paraId="5CEEA0E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ABL 009: Werkzeug, Titel</w:t>
            </w:r>
          </w:p>
        </w:tc>
      </w:tr>
    </w:tbl>
    <w:p w14:paraId="13E5538D" w14:textId="77777777" w:rsidR="00BC0171" w:rsidRPr="001B3266" w:rsidRDefault="00BC0171" w:rsidP="001B3266">
      <w:pPr>
        <w:spacing w:line="240" w:lineRule="exact"/>
        <w:rPr>
          <w:rFonts w:ascii="Source Sans 3" w:hAnsi="Source Sans 3"/>
        </w:rPr>
        <w:sectPr w:rsidR="00BC0171" w:rsidRPr="001B3266">
          <w:headerReference w:type="default" r:id="rId243"/>
          <w:footerReference w:type="default" r:id="rId24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C0171" w:rsidRPr="001B3266" w14:paraId="59C56B17" w14:textId="77777777">
        <w:trPr>
          <w:trHeight w:hRule="exact" w:val="585"/>
        </w:trPr>
        <w:tc>
          <w:tcPr>
            <w:tcW w:w="9870" w:type="dxa"/>
            <w:gridSpan w:val="5"/>
            <w:shd w:val="clear" w:color="auto" w:fill="auto"/>
          </w:tcPr>
          <w:p w14:paraId="5FC31339"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649E73B4" w14:textId="77777777">
        <w:trPr>
          <w:trHeight w:hRule="exact" w:val="270"/>
        </w:trPr>
        <w:tc>
          <w:tcPr>
            <w:tcW w:w="15" w:type="dxa"/>
          </w:tcPr>
          <w:p w14:paraId="05AA3517" w14:textId="77777777" w:rsidR="00BC0171" w:rsidRPr="001B3266" w:rsidRDefault="00BC0171" w:rsidP="001B3266">
            <w:pPr>
              <w:spacing w:line="240" w:lineRule="exact"/>
              <w:rPr>
                <w:rStyle w:val="FakeCharacterStyle"/>
                <w:rFonts w:ascii="Source Sans 3" w:hAnsi="Source Sans 3"/>
              </w:rPr>
            </w:pPr>
          </w:p>
        </w:tc>
        <w:tc>
          <w:tcPr>
            <w:tcW w:w="2700" w:type="dxa"/>
            <w:shd w:val="clear" w:color="auto" w:fill="auto"/>
          </w:tcPr>
          <w:p w14:paraId="6DC35DC3"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7AF0FAB2"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09CE7E6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51D49D2C" w14:textId="77777777" w:rsidR="00BC0171" w:rsidRPr="001B3266" w:rsidRDefault="00BC0171" w:rsidP="001B3266">
            <w:pPr>
              <w:spacing w:line="240" w:lineRule="exact"/>
              <w:rPr>
                <w:rStyle w:val="FakeCharacterStyle"/>
                <w:rFonts w:ascii="Source Sans 3" w:hAnsi="Source Sans 3"/>
              </w:rPr>
            </w:pPr>
          </w:p>
        </w:tc>
      </w:tr>
      <w:tr w:rsidR="00BC0171" w:rsidRPr="001B3266" w14:paraId="03D1B676" w14:textId="77777777">
        <w:trPr>
          <w:trHeight w:hRule="exact" w:val="1260"/>
        </w:trPr>
        <w:tc>
          <w:tcPr>
            <w:tcW w:w="15" w:type="dxa"/>
          </w:tcPr>
          <w:p w14:paraId="2DC9AE9D" w14:textId="77777777" w:rsidR="00BC0171" w:rsidRPr="001B3266" w:rsidRDefault="00BC0171" w:rsidP="001B3266">
            <w:pPr>
              <w:spacing w:line="240" w:lineRule="exact"/>
              <w:rPr>
                <w:rStyle w:val="FakeCharacterStyle"/>
                <w:rFonts w:ascii="Source Sans 3" w:hAnsi="Source Sans 3"/>
              </w:rPr>
            </w:pPr>
          </w:p>
        </w:tc>
        <w:tc>
          <w:tcPr>
            <w:tcW w:w="9855" w:type="dxa"/>
            <w:gridSpan w:val="4"/>
            <w:shd w:val="clear" w:color="auto" w:fill="auto"/>
          </w:tcPr>
          <w:p w14:paraId="2D3C77E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1F518DE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7A2DB489" w14:textId="77777777">
        <w:trPr>
          <w:trHeight w:hRule="exact" w:val="285"/>
        </w:trPr>
        <w:tc>
          <w:tcPr>
            <w:tcW w:w="15" w:type="dxa"/>
          </w:tcPr>
          <w:p w14:paraId="16BDCA3C"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0A04282E"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5C863205"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2339C45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64E2F4EA" w14:textId="77777777">
        <w:trPr>
          <w:trHeight w:hRule="exact" w:val="1110"/>
        </w:trPr>
        <w:tc>
          <w:tcPr>
            <w:tcW w:w="15" w:type="dxa"/>
          </w:tcPr>
          <w:p w14:paraId="4673ECCC"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68501FD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71DAA579" w14:textId="77777777" w:rsidR="00BC0171" w:rsidRPr="001B3266" w:rsidRDefault="00BC0171" w:rsidP="001B3266">
      <w:pPr>
        <w:spacing w:line="240" w:lineRule="exact"/>
        <w:rPr>
          <w:rFonts w:ascii="Source Sans 3" w:hAnsi="Source Sans 3"/>
        </w:rPr>
        <w:sectPr w:rsidR="00BC0171" w:rsidRPr="001B3266">
          <w:headerReference w:type="default" r:id="rId245"/>
          <w:footerReference w:type="default" r:id="rId2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7DDCD53B" w14:textId="77777777">
        <w:trPr>
          <w:trHeight w:hRule="exact" w:val="360"/>
        </w:trPr>
        <w:tc>
          <w:tcPr>
            <w:tcW w:w="9870" w:type="dxa"/>
            <w:gridSpan w:val="3"/>
            <w:shd w:val="clear" w:color="auto" w:fill="auto"/>
          </w:tcPr>
          <w:p w14:paraId="6C0B0572"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749D2E3D" w14:textId="77777777">
        <w:trPr>
          <w:trHeight w:hRule="exact" w:val="360"/>
        </w:trPr>
        <w:tc>
          <w:tcPr>
            <w:tcW w:w="9870" w:type="dxa"/>
            <w:gridSpan w:val="3"/>
            <w:shd w:val="clear" w:color="auto" w:fill="auto"/>
          </w:tcPr>
          <w:p w14:paraId="1BED2B27"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Zwangshaltungen</w:t>
            </w:r>
          </w:p>
        </w:tc>
      </w:tr>
      <w:tr w:rsidR="00BC0171" w:rsidRPr="001B3266" w14:paraId="66E3C24B" w14:textId="77777777">
        <w:trPr>
          <w:trHeight w:hRule="exact" w:val="345"/>
        </w:trPr>
        <w:tc>
          <w:tcPr>
            <w:tcW w:w="2700" w:type="dxa"/>
            <w:shd w:val="clear" w:color="auto" w:fill="auto"/>
          </w:tcPr>
          <w:p w14:paraId="4D03C768"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2505B454" w14:textId="77777777" w:rsidR="00BC0171" w:rsidRPr="001B3266" w:rsidRDefault="00BC0171" w:rsidP="001B3266">
            <w:pPr>
              <w:spacing w:line="240" w:lineRule="exact"/>
              <w:rPr>
                <w:rStyle w:val="FakeCharacterStyle"/>
                <w:rFonts w:ascii="Source Sans 3" w:hAnsi="Source Sans 3"/>
              </w:rPr>
            </w:pPr>
          </w:p>
        </w:tc>
      </w:tr>
      <w:tr w:rsidR="00BC0171" w:rsidRPr="001B3266" w14:paraId="06B0F884" w14:textId="77777777">
        <w:tc>
          <w:tcPr>
            <w:tcW w:w="9855" w:type="dxa"/>
            <w:gridSpan w:val="2"/>
            <w:shd w:val="clear" w:color="auto" w:fill="auto"/>
          </w:tcPr>
          <w:p w14:paraId="4AA1B7E6"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Haltungsarbeit durch:</w:t>
            </w:r>
            <w:r w:rsidRPr="001B3266">
              <w:rPr>
                <w:rStyle w:val="FakeCharacterStyle"/>
                <w:rFonts w:ascii="Source Sans 3" w:hAnsi="Source Sans 3"/>
                <w:b/>
                <w:color w:val="000000"/>
                <w:sz w:val="20"/>
              </w:rPr>
              <w:br/>
              <w:t>- häufiges Arbeiten in gebeugter Haltung,</w:t>
            </w:r>
            <w:r w:rsidRPr="001B3266">
              <w:rPr>
                <w:rStyle w:val="FakeCharacterStyle"/>
                <w:rFonts w:ascii="Source Sans 3" w:hAnsi="Source Sans 3"/>
                <w:b/>
                <w:color w:val="000000"/>
                <w:sz w:val="20"/>
              </w:rPr>
              <w:br/>
              <w:t>- Arbeiten auf den Knien und in der Hocke,</w:t>
            </w:r>
            <w:r w:rsidRPr="001B3266">
              <w:rPr>
                <w:rStyle w:val="FakeCharacterStyle"/>
                <w:rFonts w:ascii="Source Sans 3" w:hAnsi="Source Sans 3"/>
                <w:b/>
                <w:color w:val="000000"/>
                <w:sz w:val="20"/>
              </w:rPr>
              <w:br/>
              <w:t>- Überkopfarbeit,</w:t>
            </w:r>
            <w:r w:rsidRPr="001B3266">
              <w:rPr>
                <w:rStyle w:val="FakeCharacterStyle"/>
                <w:rFonts w:ascii="Source Sans 3" w:hAnsi="Source Sans 3"/>
                <w:b/>
                <w:color w:val="000000"/>
                <w:sz w:val="20"/>
              </w:rPr>
              <w:br/>
              <w:t>- Arbeiten mit vor oder seitlich gebeugtem oder verdrehtem Oberkörper,</w:t>
            </w:r>
            <w:r w:rsidRPr="001B3266">
              <w:rPr>
                <w:rStyle w:val="FakeCharacterStyle"/>
                <w:rFonts w:ascii="Source Sans 3" w:hAnsi="Source Sans 3"/>
                <w:b/>
                <w:color w:val="000000"/>
                <w:sz w:val="20"/>
              </w:rPr>
              <w:br/>
              <w:t>- Arbeiten mit vorgebeugter gedrehter Kopfhaltung,</w:t>
            </w:r>
            <w:r w:rsidRPr="001B3266">
              <w:rPr>
                <w:rStyle w:val="FakeCharacterStyle"/>
                <w:rFonts w:ascii="Source Sans 3" w:hAnsi="Source Sans 3"/>
                <w:b/>
                <w:color w:val="000000"/>
                <w:sz w:val="20"/>
              </w:rPr>
              <w:br/>
              <w:t>- sehr langes Verharren in einer normalen Arbeitshaltung,</w:t>
            </w:r>
            <w:r w:rsidRPr="001B3266">
              <w:rPr>
                <w:rStyle w:val="FakeCharacterStyle"/>
                <w:rFonts w:ascii="Source Sans 3" w:hAnsi="Source Sans 3"/>
                <w:b/>
                <w:color w:val="000000"/>
                <w:sz w:val="20"/>
              </w:rPr>
              <w:br/>
              <w:t>- wiederkehrender Einsatz kleiner Muskelgruppen</w:t>
            </w:r>
          </w:p>
        </w:tc>
        <w:tc>
          <w:tcPr>
            <w:tcW w:w="15" w:type="dxa"/>
          </w:tcPr>
          <w:p w14:paraId="3918C7AD" w14:textId="77777777" w:rsidR="00BC0171" w:rsidRPr="001B3266" w:rsidRDefault="00BC0171" w:rsidP="001B3266">
            <w:pPr>
              <w:spacing w:line="240" w:lineRule="exact"/>
              <w:rPr>
                <w:rStyle w:val="FakeCharacterStyle"/>
                <w:rFonts w:ascii="Source Sans 3" w:hAnsi="Source Sans 3"/>
              </w:rPr>
            </w:pPr>
          </w:p>
        </w:tc>
      </w:tr>
      <w:tr w:rsidR="00BC0171" w:rsidRPr="001B3266" w14:paraId="36CF64CD" w14:textId="77777777">
        <w:trPr>
          <w:trHeight w:hRule="exact" w:val="240"/>
        </w:trPr>
        <w:tc>
          <w:tcPr>
            <w:tcW w:w="9870" w:type="dxa"/>
            <w:gridSpan w:val="3"/>
            <w:shd w:val="clear" w:color="auto" w:fill="auto"/>
          </w:tcPr>
          <w:p w14:paraId="4E3A8A10" w14:textId="77777777" w:rsidR="00BC0171" w:rsidRPr="001B3266" w:rsidRDefault="00BC0171" w:rsidP="001B3266">
            <w:pPr>
              <w:pStyle w:val="ParagraphStyle23"/>
              <w:spacing w:line="240" w:lineRule="exact"/>
              <w:rPr>
                <w:rStyle w:val="FakeCharacterStyle"/>
                <w:rFonts w:ascii="Source Sans 3" w:hAnsi="Source Sans 3"/>
              </w:rPr>
            </w:pPr>
          </w:p>
        </w:tc>
      </w:tr>
    </w:tbl>
    <w:p w14:paraId="4D5ACFE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3B2817E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FE6E367"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7AEC461"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6B08E8A"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E58FAAF"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695C80C"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520F3B1D" w14:textId="77777777">
        <w:trPr>
          <w:trHeight w:hRule="exact" w:val="330"/>
        </w:trPr>
        <w:tc>
          <w:tcPr>
            <w:tcW w:w="15" w:type="dxa"/>
            <w:vMerge w:val="restart"/>
            <w:shd w:val="clear" w:color="auto" w:fill="D7EAF9"/>
            <w:vAlign w:val="center"/>
          </w:tcPr>
          <w:p w14:paraId="0C28C9F7"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D8B730"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Arbeitsaufgabe ist so gestaltet, dass ungünstige Körperhaltungen vermieden werden.</w:t>
            </w:r>
          </w:p>
        </w:tc>
        <w:tc>
          <w:tcPr>
            <w:tcW w:w="60" w:type="dxa"/>
            <w:vMerge w:val="restart"/>
            <w:shd w:val="clear" w:color="auto" w:fill="D7EAF9"/>
            <w:vAlign w:val="center"/>
          </w:tcPr>
          <w:p w14:paraId="7BF87796"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10BCD1"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285333"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0CAAFC"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086F1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89BCF7B" w14:textId="0BF17CB9"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C7365A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1107F14" w14:textId="77777777">
        <w:tc>
          <w:tcPr>
            <w:tcW w:w="15" w:type="dxa"/>
            <w:vMerge/>
            <w:shd w:val="clear" w:color="auto" w:fill="D7EAF9"/>
            <w:vAlign w:val="center"/>
          </w:tcPr>
          <w:p w14:paraId="2D5BAF03"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155DA0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599695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6B676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69CB3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A66BD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8466B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665FA49"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13FA10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D851883" w14:textId="77777777">
        <w:trPr>
          <w:trHeight w:hRule="exact" w:val="330"/>
        </w:trPr>
        <w:tc>
          <w:tcPr>
            <w:tcW w:w="15" w:type="dxa"/>
            <w:vMerge w:val="restart"/>
            <w:shd w:val="clear" w:color="auto" w:fill="auto"/>
          </w:tcPr>
          <w:p w14:paraId="40E7E254"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1AE295F9"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Arbeitsaufgabe ist so gestaltet, dass statische Haltungsarbeit vermieden wird.</w:t>
            </w:r>
          </w:p>
        </w:tc>
        <w:tc>
          <w:tcPr>
            <w:tcW w:w="60" w:type="dxa"/>
            <w:vMerge w:val="restart"/>
            <w:shd w:val="clear" w:color="auto" w:fill="auto"/>
          </w:tcPr>
          <w:p w14:paraId="01A022B0"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5F7A5F"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E696CF"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3451CD"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32EDB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BD5F021" w14:textId="4A4A8B44"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2969DE6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B039F4E" w14:textId="77777777">
        <w:tc>
          <w:tcPr>
            <w:tcW w:w="15" w:type="dxa"/>
            <w:vMerge/>
            <w:shd w:val="clear" w:color="auto" w:fill="auto"/>
          </w:tcPr>
          <w:p w14:paraId="560A3B4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191A70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BC292C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85120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11E34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47CB05"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443E3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D13445B"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57322D60"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78FC8A0" w14:textId="77777777">
        <w:trPr>
          <w:trHeight w:hRule="exact" w:val="330"/>
        </w:trPr>
        <w:tc>
          <w:tcPr>
            <w:tcW w:w="15" w:type="dxa"/>
            <w:vMerge w:val="restart"/>
            <w:shd w:val="clear" w:color="auto" w:fill="D7EAF9"/>
            <w:vAlign w:val="center"/>
          </w:tcPr>
          <w:p w14:paraId="15034E9A"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EB2690"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247" w:tooltip="Heben, Tragen, Ziehen und Schieben von Lasten" w:history="1">
              <w:r w:rsidRPr="001B3266">
                <w:rPr>
                  <w:rStyle w:val="FakeCharacterStyle"/>
                  <w:rFonts w:ascii="Source Sans 3" w:hAnsi="Source Sans 3"/>
                  <w:color w:val="000000"/>
                  <w:sz w:val="20"/>
                  <w:u w:val="single"/>
                </w:rPr>
                <w:t>„Heben, Tragen, Ziehen und Schieben von Lasten“</w:t>
              </w:r>
            </w:hyperlink>
            <w:r w:rsidRPr="001B32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A333A20"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49D955"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236773"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446AE2"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C5649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5B03AA2" w14:textId="28CD832D"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4C653F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6961BE3" w14:textId="77777777">
        <w:tc>
          <w:tcPr>
            <w:tcW w:w="15" w:type="dxa"/>
            <w:vMerge/>
            <w:shd w:val="clear" w:color="auto" w:fill="D7EAF9"/>
            <w:vAlign w:val="center"/>
          </w:tcPr>
          <w:p w14:paraId="72108E2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02B04F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D6AC05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60A09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FCCB4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0F1E5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0C98C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24DA63E"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7EF68D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4BA5972" w14:textId="77777777">
        <w:trPr>
          <w:trHeight w:hRule="exact" w:val="15"/>
        </w:trPr>
        <w:tc>
          <w:tcPr>
            <w:tcW w:w="15" w:type="dxa"/>
            <w:vMerge w:val="restart"/>
            <w:shd w:val="clear" w:color="auto" w:fill="auto"/>
          </w:tcPr>
          <w:p w14:paraId="47B878C7"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0AFE55AB"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5A293FC3"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7FEFFB"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266FB5"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9878F3"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364E86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134A75D" w14:textId="6F2E1628"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4C055C7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C1DA5FA" w14:textId="77777777">
        <w:trPr>
          <w:trHeight w:val="240"/>
        </w:trPr>
        <w:tc>
          <w:tcPr>
            <w:tcW w:w="15" w:type="dxa"/>
            <w:vMerge/>
            <w:shd w:val="clear" w:color="auto" w:fill="auto"/>
          </w:tcPr>
          <w:p w14:paraId="7C060DB4"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0F48A170"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Der Raumbedarf ist den Beschäftigten und der Arbeitsaufgabe entsprechend angepasst (Abmessung der Grundfläche mindestens 1,50 m * 1,00 m)</w:t>
            </w:r>
          </w:p>
        </w:tc>
        <w:tc>
          <w:tcPr>
            <w:tcW w:w="60" w:type="dxa"/>
            <w:vMerge/>
            <w:shd w:val="clear" w:color="auto" w:fill="auto"/>
          </w:tcPr>
          <w:p w14:paraId="706600A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34050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B08E1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46FD70"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87594AC"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21D53BF0"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0C693B89" w14:textId="77777777" w:rsidR="00BC0171" w:rsidRPr="001B3266" w:rsidRDefault="00BC0171" w:rsidP="001B3266">
            <w:pPr>
              <w:spacing w:line="240" w:lineRule="exact"/>
              <w:rPr>
                <w:rStyle w:val="FakeCharacterStyle"/>
                <w:rFonts w:ascii="Source Sans 3" w:hAnsi="Source Sans 3"/>
              </w:rPr>
            </w:pPr>
          </w:p>
        </w:tc>
      </w:tr>
      <w:tr w:rsidR="00BC0171" w:rsidRPr="001B3266" w14:paraId="1804D192" w14:textId="77777777">
        <w:tc>
          <w:tcPr>
            <w:tcW w:w="15" w:type="dxa"/>
            <w:vMerge/>
            <w:shd w:val="clear" w:color="auto" w:fill="auto"/>
          </w:tcPr>
          <w:p w14:paraId="58752BE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2223279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9B1EB4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9BB11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E5EFA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280FA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FEDF4D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6D63D76"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400A69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E805EDB" w14:textId="77777777">
        <w:trPr>
          <w:trHeight w:hRule="exact" w:val="15"/>
        </w:trPr>
        <w:tc>
          <w:tcPr>
            <w:tcW w:w="15" w:type="dxa"/>
            <w:vMerge w:val="restart"/>
            <w:shd w:val="clear" w:color="auto" w:fill="D7EAF9"/>
            <w:vAlign w:val="center"/>
          </w:tcPr>
          <w:p w14:paraId="0BE87D2C"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7116BE20"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1088B3DC"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68B77E"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543BEF"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8C0D87"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8EFB56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F0E330F" w14:textId="5615014E"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5EC9CB1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2E9B617" w14:textId="77777777">
        <w:trPr>
          <w:trHeight w:val="240"/>
        </w:trPr>
        <w:tc>
          <w:tcPr>
            <w:tcW w:w="15" w:type="dxa"/>
            <w:vMerge/>
            <w:shd w:val="clear" w:color="auto" w:fill="D7EAF9"/>
            <w:vAlign w:val="center"/>
          </w:tcPr>
          <w:p w14:paraId="1DC3F84A"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0218E4C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w:t>
            </w:r>
            <w:hyperlink r:id="rId248" w:tooltip="Arbeitsmedizinische Vorsorge" w:history="1">
              <w:r w:rsidRPr="001B3266">
                <w:rPr>
                  <w:rStyle w:val="FakeCharacterStyle"/>
                  <w:rFonts w:ascii="Source Sans 3" w:hAnsi="Source Sans 3"/>
                  <w:color w:val="000000"/>
                  <w:sz w:val="20"/>
                  <w:u w:val="single"/>
                </w:rPr>
                <w:t>arbeitsmedizinische Vorsorge</w:t>
              </w:r>
            </w:hyperlink>
            <w:r w:rsidRPr="001B3266">
              <w:rPr>
                <w:rStyle w:val="FakeCharacterStyle"/>
                <w:rFonts w:ascii="Source Sans 3" w:hAnsi="Source Sans 3"/>
                <w:color w:val="000000"/>
                <w:sz w:val="20"/>
              </w:rPr>
              <w:t xml:space="preserve"> ist organisiert.</w:t>
            </w:r>
          </w:p>
        </w:tc>
        <w:tc>
          <w:tcPr>
            <w:tcW w:w="60" w:type="dxa"/>
            <w:vMerge/>
            <w:shd w:val="clear" w:color="auto" w:fill="D7EAF9"/>
            <w:vAlign w:val="center"/>
          </w:tcPr>
          <w:p w14:paraId="100CB0F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ED6F9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DFA4E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C583E9"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6626D9E"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5914166C"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72AD06C5" w14:textId="77777777" w:rsidR="00BC0171" w:rsidRPr="001B3266" w:rsidRDefault="00BC0171" w:rsidP="001B3266">
            <w:pPr>
              <w:spacing w:line="240" w:lineRule="exact"/>
              <w:rPr>
                <w:rStyle w:val="FakeCharacterStyle"/>
                <w:rFonts w:ascii="Source Sans 3" w:hAnsi="Source Sans 3"/>
              </w:rPr>
            </w:pPr>
          </w:p>
        </w:tc>
      </w:tr>
      <w:tr w:rsidR="00BC0171" w:rsidRPr="001B3266" w14:paraId="798FCBE2" w14:textId="77777777">
        <w:tc>
          <w:tcPr>
            <w:tcW w:w="15" w:type="dxa"/>
            <w:vMerge/>
            <w:shd w:val="clear" w:color="auto" w:fill="D7EAF9"/>
            <w:vAlign w:val="center"/>
          </w:tcPr>
          <w:p w14:paraId="0AFB7A6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C92B5F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35C106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ED746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97E72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8C1C3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240BC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EE5A7CA"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B62D4E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D16A82C" w14:textId="77777777">
        <w:trPr>
          <w:trHeight w:hRule="exact" w:val="330"/>
        </w:trPr>
        <w:tc>
          <w:tcPr>
            <w:tcW w:w="15" w:type="dxa"/>
            <w:vMerge w:val="restart"/>
            <w:shd w:val="clear" w:color="auto" w:fill="auto"/>
          </w:tcPr>
          <w:p w14:paraId="1C8D8EFF"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7DB383B5"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An dem Arbeitsplatz kann der Beschäftigte seine Arbeitshaltung wechseln (sitzen/stehe)</w:t>
            </w:r>
            <w:r w:rsidRPr="001B3266">
              <w:rPr>
                <w:rStyle w:val="FakeCharacterStyle"/>
                <w:rFonts w:ascii="Source Sans 3" w:hAnsi="Source Sans 3"/>
                <w:color w:val="000000"/>
                <w:sz w:val="20"/>
              </w:rPr>
              <w:br/>
              <w:t>Sofern beim Stehen kein Wechsel mit anderen Tätigkeiten möglich ist, sind Stehhilfen zu verwenden.</w:t>
            </w:r>
          </w:p>
        </w:tc>
        <w:tc>
          <w:tcPr>
            <w:tcW w:w="60" w:type="dxa"/>
            <w:vMerge w:val="restart"/>
            <w:shd w:val="clear" w:color="auto" w:fill="auto"/>
          </w:tcPr>
          <w:p w14:paraId="6AD0A3FF"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30678B"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012DB8"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43A6BC"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6071A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9F5216F" w14:textId="7EDFE214"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6C106C46"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E89E4CE" w14:textId="77777777">
        <w:tc>
          <w:tcPr>
            <w:tcW w:w="15" w:type="dxa"/>
            <w:vMerge/>
            <w:shd w:val="clear" w:color="auto" w:fill="auto"/>
          </w:tcPr>
          <w:p w14:paraId="793E8BC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F86464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D43407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0C653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93452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D1753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8981D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E47C371"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2219CD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E6BD5C2" w14:textId="77777777">
        <w:trPr>
          <w:trHeight w:hRule="exact" w:val="330"/>
        </w:trPr>
        <w:tc>
          <w:tcPr>
            <w:tcW w:w="15" w:type="dxa"/>
            <w:vMerge w:val="restart"/>
            <w:shd w:val="clear" w:color="auto" w:fill="D7EAF9"/>
            <w:vAlign w:val="center"/>
          </w:tcPr>
          <w:p w14:paraId="4B1B755F"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72A2B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wird ein regelmäßiger Wechsel mit anderen Tätigkeiten durchgeführt (Job-Rotation).</w:t>
            </w:r>
            <w:r w:rsidRPr="001B3266">
              <w:rPr>
                <w:rStyle w:val="FakeCharacterStyle"/>
                <w:rFonts w:ascii="Source Sans 3" w:hAnsi="Source Sans 3"/>
                <w:color w:val="000000"/>
                <w:sz w:val="20"/>
              </w:rPr>
              <w:br/>
              <w:t>Dabei ist darauf zu achten, dass nicht die gleichen Belastungen auftreten.</w:t>
            </w:r>
          </w:p>
        </w:tc>
        <w:tc>
          <w:tcPr>
            <w:tcW w:w="60" w:type="dxa"/>
            <w:vMerge w:val="restart"/>
            <w:shd w:val="clear" w:color="auto" w:fill="D7EAF9"/>
            <w:vAlign w:val="center"/>
          </w:tcPr>
          <w:p w14:paraId="03DA15B7"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7FB411"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2BDEEC"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13C90C"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14858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C52B63F" w14:textId="6DF103D0"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C268FE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3B46419" w14:textId="77777777">
        <w:tc>
          <w:tcPr>
            <w:tcW w:w="15" w:type="dxa"/>
            <w:vMerge/>
            <w:shd w:val="clear" w:color="auto" w:fill="D7EAF9"/>
            <w:vAlign w:val="center"/>
          </w:tcPr>
          <w:p w14:paraId="79F42D7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781451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543430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6EBFE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C3E2E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E441F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C33AE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BB6B2A4"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AEFFC7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A1275B5" w14:textId="77777777">
        <w:trPr>
          <w:trHeight w:hRule="exact" w:val="15"/>
        </w:trPr>
        <w:tc>
          <w:tcPr>
            <w:tcW w:w="15" w:type="dxa"/>
            <w:vMerge w:val="restart"/>
            <w:shd w:val="clear" w:color="auto" w:fill="auto"/>
          </w:tcPr>
          <w:p w14:paraId="1A710666"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7D0F3F6F"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4D0170FF"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58C13A"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F998B3"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63E192"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2D1700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7C2F1FD" w14:textId="522C27CA"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6CCA5B0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399500B" w14:textId="77777777">
        <w:trPr>
          <w:trHeight w:val="240"/>
        </w:trPr>
        <w:tc>
          <w:tcPr>
            <w:tcW w:w="15" w:type="dxa"/>
            <w:vMerge/>
            <w:shd w:val="clear" w:color="auto" w:fill="auto"/>
          </w:tcPr>
          <w:p w14:paraId="213A5EB9"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57509B00"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werden regelmäßige Kurzpausen bzw. Bewegungspausen durchgeführt.</w:t>
            </w:r>
          </w:p>
        </w:tc>
        <w:tc>
          <w:tcPr>
            <w:tcW w:w="60" w:type="dxa"/>
            <w:vMerge/>
            <w:shd w:val="clear" w:color="auto" w:fill="auto"/>
          </w:tcPr>
          <w:p w14:paraId="4A5726E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7BD52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AC978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3DDA87"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4F547A1"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30C9DC7B"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4B1C313A" w14:textId="77777777" w:rsidR="00BC0171" w:rsidRPr="001B3266" w:rsidRDefault="00BC0171" w:rsidP="001B3266">
            <w:pPr>
              <w:spacing w:line="240" w:lineRule="exact"/>
              <w:rPr>
                <w:rStyle w:val="FakeCharacterStyle"/>
                <w:rFonts w:ascii="Source Sans 3" w:hAnsi="Source Sans 3"/>
              </w:rPr>
            </w:pPr>
          </w:p>
        </w:tc>
      </w:tr>
      <w:tr w:rsidR="00BC0171" w:rsidRPr="001B3266" w14:paraId="224302D6" w14:textId="77777777">
        <w:tc>
          <w:tcPr>
            <w:tcW w:w="15" w:type="dxa"/>
            <w:vMerge/>
            <w:shd w:val="clear" w:color="auto" w:fill="auto"/>
          </w:tcPr>
          <w:p w14:paraId="7BA084E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817294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B9815D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8B7D2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4E028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C41DC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B75D9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C8E652F"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DCCBB8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CBB3A6E" w14:textId="77777777">
        <w:trPr>
          <w:trHeight w:hRule="exact" w:val="330"/>
        </w:trPr>
        <w:tc>
          <w:tcPr>
            <w:tcW w:w="15" w:type="dxa"/>
            <w:vMerge w:val="restart"/>
            <w:shd w:val="clear" w:color="auto" w:fill="D7EAF9"/>
            <w:vAlign w:val="center"/>
          </w:tcPr>
          <w:p w14:paraId="7FD08895"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14A8D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werden Programme (z.B. Rückenschule) in Zusammenarbeit mit der BG und dem Betriebsarzt angeboten.</w:t>
            </w:r>
          </w:p>
        </w:tc>
        <w:tc>
          <w:tcPr>
            <w:tcW w:w="60" w:type="dxa"/>
            <w:vMerge w:val="restart"/>
            <w:shd w:val="clear" w:color="auto" w:fill="D7EAF9"/>
            <w:vAlign w:val="center"/>
          </w:tcPr>
          <w:p w14:paraId="799E7C3F"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1180FC"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8E2661"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63211E"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FA597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A47BEDE" w14:textId="02FF5983"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D7215C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8FE8798" w14:textId="77777777">
        <w:tc>
          <w:tcPr>
            <w:tcW w:w="15" w:type="dxa"/>
            <w:vMerge/>
            <w:shd w:val="clear" w:color="auto" w:fill="D7EAF9"/>
            <w:vAlign w:val="center"/>
          </w:tcPr>
          <w:p w14:paraId="45BD699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E88F20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6BA533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16EF7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EDB8E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DBDF8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1BBF1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A7FEA1E"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845634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CBA9DFD" w14:textId="77777777">
        <w:trPr>
          <w:trHeight w:hRule="exact" w:val="330"/>
        </w:trPr>
        <w:tc>
          <w:tcPr>
            <w:tcW w:w="15" w:type="dxa"/>
            <w:vMerge w:val="restart"/>
            <w:shd w:val="clear" w:color="auto" w:fill="auto"/>
          </w:tcPr>
          <w:p w14:paraId="27A47BCE"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6C2E6068"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Für regelmäßige Arbeiten auf den Knien oder in der Hocke sind Knieschoner, Unterlagen und Sitzhilfen zur Verfügung gestellt.</w:t>
            </w:r>
          </w:p>
        </w:tc>
        <w:tc>
          <w:tcPr>
            <w:tcW w:w="60" w:type="dxa"/>
            <w:vMerge w:val="restart"/>
            <w:shd w:val="clear" w:color="auto" w:fill="auto"/>
          </w:tcPr>
          <w:p w14:paraId="4A355610"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338D62"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C3E62F"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625D0A"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97F27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D3CC088" w14:textId="1919A400"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6EB2CEF6"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13263A4" w14:textId="77777777">
        <w:tc>
          <w:tcPr>
            <w:tcW w:w="15" w:type="dxa"/>
            <w:vMerge/>
            <w:shd w:val="clear" w:color="auto" w:fill="auto"/>
          </w:tcPr>
          <w:p w14:paraId="7E4BDF0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FB813D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3DEFD1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A06C9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71D14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75E86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61BB4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45AFA19"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7139605A"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6F2CE46" w14:textId="77777777">
        <w:trPr>
          <w:trHeight w:hRule="exact" w:val="15"/>
        </w:trPr>
        <w:tc>
          <w:tcPr>
            <w:tcW w:w="15" w:type="dxa"/>
            <w:vMerge w:val="restart"/>
            <w:shd w:val="clear" w:color="auto" w:fill="D7EAF9"/>
            <w:vAlign w:val="center"/>
          </w:tcPr>
          <w:p w14:paraId="452569AA"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4753657D"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6569583B"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6AB7E3"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1D3AE2"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68CB84"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554518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EC7B7CC" w14:textId="07B54A54"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7EE3099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8DC7388" w14:textId="77777777">
        <w:trPr>
          <w:trHeight w:val="240"/>
        </w:trPr>
        <w:tc>
          <w:tcPr>
            <w:tcW w:w="15" w:type="dxa"/>
            <w:vMerge/>
            <w:shd w:val="clear" w:color="auto" w:fill="D7EAF9"/>
            <w:vAlign w:val="center"/>
          </w:tcPr>
          <w:p w14:paraId="0BE0421A"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35549DC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sind über Meniskus schonende Knie- und Hockhaltungen unterwiesen.</w:t>
            </w:r>
          </w:p>
        </w:tc>
        <w:tc>
          <w:tcPr>
            <w:tcW w:w="60" w:type="dxa"/>
            <w:vMerge/>
            <w:shd w:val="clear" w:color="auto" w:fill="D7EAF9"/>
            <w:vAlign w:val="center"/>
          </w:tcPr>
          <w:p w14:paraId="0A3606A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AA1E5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59E79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1731DF"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2E12EED"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33D1F7B1"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1918009E" w14:textId="77777777" w:rsidR="00BC0171" w:rsidRPr="001B3266" w:rsidRDefault="00BC0171" w:rsidP="001B3266">
            <w:pPr>
              <w:spacing w:line="240" w:lineRule="exact"/>
              <w:rPr>
                <w:rStyle w:val="FakeCharacterStyle"/>
                <w:rFonts w:ascii="Source Sans 3" w:hAnsi="Source Sans 3"/>
              </w:rPr>
            </w:pPr>
          </w:p>
        </w:tc>
      </w:tr>
      <w:tr w:rsidR="00BC0171" w:rsidRPr="001B3266" w14:paraId="34ED393E" w14:textId="77777777">
        <w:tc>
          <w:tcPr>
            <w:tcW w:w="15" w:type="dxa"/>
            <w:vMerge/>
            <w:shd w:val="clear" w:color="auto" w:fill="D7EAF9"/>
            <w:vAlign w:val="center"/>
          </w:tcPr>
          <w:p w14:paraId="4C4902D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7FEFB8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C04227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AB007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3D381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9D6494"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2871A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29C34F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DA8846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1C96DFE" w14:textId="77777777">
        <w:trPr>
          <w:trHeight w:hRule="exact" w:val="45"/>
        </w:trPr>
        <w:tc>
          <w:tcPr>
            <w:tcW w:w="9870" w:type="dxa"/>
            <w:gridSpan w:val="9"/>
            <w:shd w:val="clear" w:color="auto" w:fill="auto"/>
          </w:tcPr>
          <w:p w14:paraId="0BB9CBBB"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1F442AD8" wp14:editId="152C5EF6">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6"/>
                          <a:stretch>
                            <a:fillRect/>
                          </a:stretch>
                        </pic:blipFill>
                        <pic:spPr>
                          <a:xfrm>
                            <a:off x="0" y="0"/>
                            <a:ext cx="6267450" cy="28575"/>
                          </a:xfrm>
                          <a:prstGeom prst="rect">
                            <a:avLst/>
                          </a:prstGeom>
                          <a:noFill/>
                        </pic:spPr>
                      </pic:pic>
                    </a:graphicData>
                  </a:graphic>
                </wp:inline>
              </w:drawing>
            </w:r>
          </w:p>
        </w:tc>
      </w:tr>
    </w:tbl>
    <w:p w14:paraId="578D97CB" w14:textId="77777777" w:rsidR="00BC0171" w:rsidRPr="001B3266" w:rsidRDefault="00BC0171" w:rsidP="001B3266">
      <w:pPr>
        <w:spacing w:line="240" w:lineRule="exact"/>
        <w:rPr>
          <w:rFonts w:ascii="Source Sans 3" w:hAnsi="Source Sans 3"/>
        </w:rPr>
      </w:pPr>
    </w:p>
    <w:p w14:paraId="5D774629" w14:textId="77777777" w:rsidR="00BC0171" w:rsidRPr="001B3266" w:rsidRDefault="00BC0171" w:rsidP="001B3266">
      <w:pPr>
        <w:spacing w:line="240" w:lineRule="exact"/>
        <w:rPr>
          <w:rFonts w:ascii="Source Sans 3" w:hAnsi="Source Sans 3"/>
        </w:rPr>
        <w:sectPr w:rsidR="00BC0171" w:rsidRPr="001B3266">
          <w:headerReference w:type="default" r:id="rId249"/>
          <w:footerReference w:type="default" r:id="rId250"/>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20"/>
        <w:gridCol w:w="1440"/>
        <w:gridCol w:w="8410"/>
      </w:tblGrid>
      <w:tr w:rsidR="000C7D45" w:rsidRPr="001B3266" w14:paraId="0AEB3E51" w14:textId="77777777" w:rsidTr="000C7D45">
        <w:tc>
          <w:tcPr>
            <w:tcW w:w="9870" w:type="dxa"/>
            <w:gridSpan w:val="3"/>
            <w:shd w:val="clear" w:color="auto" w:fill="auto"/>
          </w:tcPr>
          <w:p w14:paraId="68E74266" w14:textId="77777777" w:rsidR="000C7D45" w:rsidRPr="001B3266" w:rsidRDefault="000C7D45" w:rsidP="001B3266">
            <w:pPr>
              <w:pStyle w:val="ParagraphStyle42"/>
              <w:spacing w:line="240" w:lineRule="exact"/>
              <w:rPr>
                <w:rStyle w:val="CharacterStyle28"/>
                <w:rFonts w:ascii="Source Sans 3" w:hAnsi="Source Sans 3"/>
              </w:rPr>
            </w:pPr>
          </w:p>
        </w:tc>
      </w:tr>
      <w:tr w:rsidR="000C7D45" w:rsidRPr="001B3266" w14:paraId="070A6E96" w14:textId="77777777" w:rsidTr="000C7D45">
        <w:trPr>
          <w:gridAfter w:val="1"/>
          <w:wAfter w:w="8410" w:type="dxa"/>
          <w:trHeight w:hRule="exact" w:val="345"/>
        </w:trPr>
        <w:tc>
          <w:tcPr>
            <w:tcW w:w="20" w:type="dxa"/>
          </w:tcPr>
          <w:p w14:paraId="7DC2552E" w14:textId="77777777" w:rsidR="000C7D45" w:rsidRPr="001B3266" w:rsidRDefault="000C7D45" w:rsidP="0000716D">
            <w:pPr>
              <w:spacing w:line="240" w:lineRule="exact"/>
              <w:rPr>
                <w:rStyle w:val="FakeCharacterStyle"/>
                <w:rFonts w:ascii="Source Sans 3" w:hAnsi="Source Sans 3"/>
              </w:rPr>
            </w:pPr>
          </w:p>
        </w:tc>
        <w:tc>
          <w:tcPr>
            <w:tcW w:w="1440" w:type="dxa"/>
            <w:shd w:val="clear" w:color="auto" w:fill="auto"/>
          </w:tcPr>
          <w:p w14:paraId="234AC8EA" w14:textId="77777777" w:rsidR="000C7D45" w:rsidRPr="001B3266" w:rsidRDefault="000C7D45" w:rsidP="0000716D">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r w:rsidR="00BC0171" w:rsidRPr="001B3266" w14:paraId="6E9B7404" w14:textId="77777777" w:rsidTr="000C7D45">
        <w:tc>
          <w:tcPr>
            <w:tcW w:w="9870" w:type="dxa"/>
            <w:gridSpan w:val="3"/>
            <w:shd w:val="clear" w:color="auto" w:fill="auto"/>
          </w:tcPr>
          <w:p w14:paraId="43CB702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Gefährdungsbeurteilungsobjekt aus dem BG-Katalog: Heben, Tragen, Ziehen und Schieben von Lasten</w:t>
            </w:r>
            <w:r w:rsidRPr="001B3266">
              <w:rPr>
                <w:rStyle w:val="CharacterStyle28"/>
                <w:rFonts w:ascii="Source Sans 3" w:hAnsi="Source Sans 3"/>
              </w:rPr>
              <w:br/>
              <w:t>2. Gefährdungsbeurteilungsobjekt aus dem BG-Katalog: Arbeitsmedizinische Vorsorge</w:t>
            </w:r>
          </w:p>
        </w:tc>
      </w:tr>
    </w:tbl>
    <w:p w14:paraId="5CBEBF74"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18914B08" w14:textId="77777777">
        <w:trPr>
          <w:trHeight w:hRule="exact" w:val="285"/>
        </w:trPr>
        <w:tc>
          <w:tcPr>
            <w:tcW w:w="9870" w:type="dxa"/>
            <w:gridSpan w:val="6"/>
            <w:shd w:val="clear" w:color="auto" w:fill="auto"/>
          </w:tcPr>
          <w:p w14:paraId="1CC3A4AD"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2DA006A9" w14:textId="77777777">
        <w:trPr>
          <w:trHeight w:hRule="exact" w:val="345"/>
        </w:trPr>
        <w:tc>
          <w:tcPr>
            <w:tcW w:w="1440" w:type="dxa"/>
            <w:gridSpan w:val="2"/>
            <w:shd w:val="clear" w:color="auto" w:fill="auto"/>
          </w:tcPr>
          <w:p w14:paraId="18F81EA4"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01BC3DEB" w14:textId="77777777" w:rsidR="00BC0171" w:rsidRPr="001B3266" w:rsidRDefault="00BC0171" w:rsidP="001B3266">
            <w:pPr>
              <w:spacing w:line="240" w:lineRule="exact"/>
              <w:rPr>
                <w:rStyle w:val="FakeCharacterStyle"/>
                <w:rFonts w:ascii="Source Sans 3" w:hAnsi="Source Sans 3"/>
              </w:rPr>
            </w:pPr>
          </w:p>
        </w:tc>
      </w:tr>
      <w:tr w:rsidR="00BC0171" w:rsidRPr="001B3266" w14:paraId="12A9A181" w14:textId="77777777">
        <w:trPr>
          <w:trHeight w:hRule="exact" w:val="525"/>
        </w:trPr>
        <w:tc>
          <w:tcPr>
            <w:tcW w:w="9870" w:type="dxa"/>
            <w:gridSpan w:val="6"/>
            <w:shd w:val="clear" w:color="auto" w:fill="auto"/>
          </w:tcPr>
          <w:p w14:paraId="6F2C544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208-033: Muskel-Skelett-Belastungen –</w:t>
            </w:r>
            <w:r w:rsidRPr="001B3266">
              <w:rPr>
                <w:rStyle w:val="CharacterStyle28"/>
                <w:rFonts w:ascii="Source Sans 3" w:hAnsi="Source Sans 3"/>
              </w:rPr>
              <w:br/>
              <w:t>erkennen und beurteilen</w:t>
            </w:r>
          </w:p>
        </w:tc>
      </w:tr>
      <w:tr w:rsidR="00BC0171" w:rsidRPr="001B3266" w14:paraId="377DBD59" w14:textId="77777777">
        <w:trPr>
          <w:trHeight w:hRule="exact" w:val="270"/>
        </w:trPr>
        <w:tc>
          <w:tcPr>
            <w:tcW w:w="9870" w:type="dxa"/>
            <w:gridSpan w:val="6"/>
            <w:shd w:val="clear" w:color="auto" w:fill="auto"/>
          </w:tcPr>
          <w:p w14:paraId="10A57B7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1: Grundsätze der Prävention , Inhalt</w:t>
            </w:r>
          </w:p>
        </w:tc>
      </w:tr>
      <w:tr w:rsidR="00BC0171" w:rsidRPr="001B3266" w14:paraId="40F07389" w14:textId="77777777">
        <w:trPr>
          <w:trHeight w:hRule="exact" w:val="285"/>
        </w:trPr>
        <w:tc>
          <w:tcPr>
            <w:tcW w:w="9870" w:type="dxa"/>
            <w:gridSpan w:val="6"/>
            <w:shd w:val="clear" w:color="auto" w:fill="auto"/>
          </w:tcPr>
          <w:p w14:paraId="6DD5DF9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Arbeitsstättenverordnung (ArbStättV), Inhaltsübersicht</w:t>
            </w:r>
          </w:p>
        </w:tc>
      </w:tr>
      <w:tr w:rsidR="00BC0171" w:rsidRPr="001B3266" w14:paraId="37EBCAE6" w14:textId="77777777">
        <w:trPr>
          <w:trHeight w:hRule="exact" w:val="570"/>
        </w:trPr>
        <w:tc>
          <w:tcPr>
            <w:tcW w:w="9870" w:type="dxa"/>
            <w:gridSpan w:val="6"/>
            <w:shd w:val="clear" w:color="auto" w:fill="auto"/>
          </w:tcPr>
          <w:p w14:paraId="638D1F04"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5636300B" w14:textId="77777777">
        <w:trPr>
          <w:trHeight w:hRule="exact" w:val="270"/>
        </w:trPr>
        <w:tc>
          <w:tcPr>
            <w:tcW w:w="15" w:type="dxa"/>
          </w:tcPr>
          <w:p w14:paraId="6BD3A95A"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3214CCB2"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62FD8AD3"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33C3A96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7446ABB5" w14:textId="77777777" w:rsidR="00BC0171" w:rsidRPr="001B3266" w:rsidRDefault="00BC0171" w:rsidP="001B3266">
            <w:pPr>
              <w:spacing w:line="240" w:lineRule="exact"/>
              <w:rPr>
                <w:rStyle w:val="FakeCharacterStyle"/>
                <w:rFonts w:ascii="Source Sans 3" w:hAnsi="Source Sans 3"/>
              </w:rPr>
            </w:pPr>
          </w:p>
        </w:tc>
      </w:tr>
      <w:tr w:rsidR="00BC0171" w:rsidRPr="001B3266" w14:paraId="36088630" w14:textId="77777777">
        <w:trPr>
          <w:trHeight w:hRule="exact" w:val="1260"/>
        </w:trPr>
        <w:tc>
          <w:tcPr>
            <w:tcW w:w="15" w:type="dxa"/>
          </w:tcPr>
          <w:p w14:paraId="77DE0869"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1BF58BF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00109D0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0D37025B" w14:textId="77777777">
        <w:trPr>
          <w:trHeight w:hRule="exact" w:val="270"/>
        </w:trPr>
        <w:tc>
          <w:tcPr>
            <w:tcW w:w="15" w:type="dxa"/>
          </w:tcPr>
          <w:p w14:paraId="1864FB39"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75067FD7"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15634334"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1C15D91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4D2A62E4" w14:textId="77777777">
        <w:trPr>
          <w:trHeight w:hRule="exact" w:val="1110"/>
        </w:trPr>
        <w:tc>
          <w:tcPr>
            <w:tcW w:w="15" w:type="dxa"/>
          </w:tcPr>
          <w:p w14:paraId="12622837"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5AAD809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6E209659" w14:textId="77777777" w:rsidR="00BC0171" w:rsidRPr="001B3266" w:rsidRDefault="00BC0171" w:rsidP="001B3266">
      <w:pPr>
        <w:spacing w:line="240" w:lineRule="exact"/>
        <w:rPr>
          <w:rFonts w:ascii="Source Sans 3" w:hAnsi="Source Sans 3"/>
        </w:rPr>
        <w:sectPr w:rsidR="00BC0171" w:rsidRPr="001B3266">
          <w:headerReference w:type="default" r:id="rId251"/>
          <w:footerReference w:type="default" r:id="rId25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4AA27659" w14:textId="77777777">
        <w:trPr>
          <w:trHeight w:hRule="exact" w:val="360"/>
        </w:trPr>
        <w:tc>
          <w:tcPr>
            <w:tcW w:w="9870" w:type="dxa"/>
            <w:gridSpan w:val="3"/>
            <w:shd w:val="clear" w:color="auto" w:fill="auto"/>
          </w:tcPr>
          <w:p w14:paraId="7334C625"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6A388D1B" w14:textId="77777777">
        <w:trPr>
          <w:trHeight w:hRule="exact" w:val="360"/>
        </w:trPr>
        <w:tc>
          <w:tcPr>
            <w:tcW w:w="9870" w:type="dxa"/>
            <w:gridSpan w:val="3"/>
            <w:shd w:val="clear" w:color="auto" w:fill="auto"/>
          </w:tcPr>
          <w:p w14:paraId="55A30661"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Flurförderzeuge</w:t>
            </w:r>
          </w:p>
        </w:tc>
      </w:tr>
      <w:tr w:rsidR="00BC0171" w:rsidRPr="001B3266" w14:paraId="6F4F163E" w14:textId="77777777">
        <w:trPr>
          <w:trHeight w:hRule="exact" w:val="345"/>
        </w:trPr>
        <w:tc>
          <w:tcPr>
            <w:tcW w:w="2700" w:type="dxa"/>
            <w:shd w:val="clear" w:color="auto" w:fill="auto"/>
          </w:tcPr>
          <w:p w14:paraId="168A24CB"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4CB24D5F" w14:textId="77777777" w:rsidR="00BC0171" w:rsidRPr="001B3266" w:rsidRDefault="00BC0171" w:rsidP="001B3266">
            <w:pPr>
              <w:spacing w:line="240" w:lineRule="exact"/>
              <w:rPr>
                <w:rStyle w:val="FakeCharacterStyle"/>
                <w:rFonts w:ascii="Source Sans 3" w:hAnsi="Source Sans 3"/>
              </w:rPr>
            </w:pPr>
          </w:p>
        </w:tc>
      </w:tr>
      <w:tr w:rsidR="00BC0171" w:rsidRPr="001B3266" w14:paraId="4D5DAEDD" w14:textId="77777777">
        <w:tc>
          <w:tcPr>
            <w:tcW w:w="9855" w:type="dxa"/>
            <w:gridSpan w:val="2"/>
            <w:shd w:val="clear" w:color="auto" w:fill="auto"/>
          </w:tcPr>
          <w:p w14:paraId="48153578"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Verletzungen und Gesundheitsgefahren durch unsachgemäße Benutzung,</w:t>
            </w:r>
          </w:p>
          <w:p w14:paraId="70B11AA0"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Umkippen des Flurförderzeuges, Absturz und schadhafte Flurförderzeuge;</w:t>
            </w:r>
          </w:p>
          <w:p w14:paraId="55576AC1"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 xml:space="preserve">Anfahren und Überfahren von Personen - </w:t>
            </w:r>
            <w:hyperlink r:id="rId253" w:tooltip="Flurförderzeuge, kraftbetrieben (Gabelstapler)" w:history="1">
              <w:r w:rsidRPr="001B3266">
                <w:rPr>
                  <w:rStyle w:val="FakeCharacterStyle"/>
                  <w:rFonts w:ascii="Source Sans 3" w:hAnsi="Source Sans 3"/>
                  <w:b/>
                  <w:color w:val="000000"/>
                  <w:sz w:val="20"/>
                  <w:u w:val="single"/>
                </w:rPr>
                <w:t>Gabelstapler</w:t>
              </w:r>
            </w:hyperlink>
          </w:p>
        </w:tc>
        <w:tc>
          <w:tcPr>
            <w:tcW w:w="15" w:type="dxa"/>
          </w:tcPr>
          <w:p w14:paraId="15A7470E" w14:textId="77777777" w:rsidR="00BC0171" w:rsidRPr="001B3266" w:rsidRDefault="00BC0171" w:rsidP="001B3266">
            <w:pPr>
              <w:spacing w:line="240" w:lineRule="exact"/>
              <w:rPr>
                <w:rStyle w:val="FakeCharacterStyle"/>
                <w:rFonts w:ascii="Source Sans 3" w:hAnsi="Source Sans 3"/>
              </w:rPr>
            </w:pPr>
          </w:p>
        </w:tc>
      </w:tr>
      <w:tr w:rsidR="00BC0171" w:rsidRPr="001B3266" w14:paraId="093080F0" w14:textId="77777777">
        <w:trPr>
          <w:trHeight w:hRule="exact" w:val="240"/>
        </w:trPr>
        <w:tc>
          <w:tcPr>
            <w:tcW w:w="9870" w:type="dxa"/>
            <w:gridSpan w:val="3"/>
            <w:shd w:val="clear" w:color="auto" w:fill="auto"/>
          </w:tcPr>
          <w:p w14:paraId="1E0A38C4" w14:textId="77777777" w:rsidR="00BC0171" w:rsidRPr="001B3266" w:rsidRDefault="00BC0171" w:rsidP="001B3266">
            <w:pPr>
              <w:pStyle w:val="ParagraphStyle23"/>
              <w:spacing w:line="240" w:lineRule="exact"/>
              <w:rPr>
                <w:rStyle w:val="FakeCharacterStyle"/>
                <w:rFonts w:ascii="Source Sans 3" w:hAnsi="Source Sans 3"/>
              </w:rPr>
            </w:pPr>
          </w:p>
        </w:tc>
      </w:tr>
    </w:tbl>
    <w:p w14:paraId="24CF207A"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56043DD7"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91D9F05"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06A4D38"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9214558"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C6E1F4E"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7B3C11D"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72E04AB2" w14:textId="77777777">
        <w:trPr>
          <w:trHeight w:hRule="exact" w:val="330"/>
        </w:trPr>
        <w:tc>
          <w:tcPr>
            <w:tcW w:w="15" w:type="dxa"/>
            <w:vMerge w:val="restart"/>
            <w:shd w:val="clear" w:color="auto" w:fill="D7EAF9"/>
            <w:vAlign w:val="center"/>
          </w:tcPr>
          <w:p w14:paraId="7BC545CE"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13F4D5"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Siehe Objekt Flurförderzeuge, kraftbetrieben, </w:t>
            </w:r>
            <w:hyperlink r:id="rId254" w:tooltip="Flurförderzeuge, kraftbetrieben (Gabelstapler)" w:history="1">
              <w:r w:rsidRPr="001B3266">
                <w:rPr>
                  <w:rStyle w:val="FakeCharacterStyle"/>
                  <w:rFonts w:ascii="Source Sans 3" w:hAnsi="Source Sans 3"/>
                  <w:color w:val="000000"/>
                  <w:sz w:val="20"/>
                  <w:u w:val="single"/>
                </w:rPr>
                <w:t>Gabelstapler</w:t>
              </w:r>
            </w:hyperlink>
          </w:p>
        </w:tc>
        <w:tc>
          <w:tcPr>
            <w:tcW w:w="60" w:type="dxa"/>
            <w:vMerge w:val="restart"/>
            <w:shd w:val="clear" w:color="auto" w:fill="D7EAF9"/>
            <w:vAlign w:val="center"/>
          </w:tcPr>
          <w:p w14:paraId="4AA4791A"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C6BF9A"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B132AA"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F174AE"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1617A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595E603" w14:textId="50F13714"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2A5EF7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79D9AD0" w14:textId="77777777">
        <w:tc>
          <w:tcPr>
            <w:tcW w:w="15" w:type="dxa"/>
            <w:vMerge/>
            <w:shd w:val="clear" w:color="auto" w:fill="D7EAF9"/>
            <w:vAlign w:val="center"/>
          </w:tcPr>
          <w:p w14:paraId="219E7DC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84C49E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1BB2FF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2C719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0EC40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82983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1697F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8CFB085"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2B3D27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A290B8D" w14:textId="77777777">
        <w:trPr>
          <w:trHeight w:hRule="exact" w:val="45"/>
        </w:trPr>
        <w:tc>
          <w:tcPr>
            <w:tcW w:w="9870" w:type="dxa"/>
            <w:gridSpan w:val="9"/>
            <w:shd w:val="clear" w:color="auto" w:fill="auto"/>
          </w:tcPr>
          <w:p w14:paraId="3448DBE7"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6243C993" wp14:editId="5D98EDCF">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6"/>
                          <a:stretch>
                            <a:fillRect/>
                          </a:stretch>
                        </pic:blipFill>
                        <pic:spPr>
                          <a:xfrm>
                            <a:off x="0" y="0"/>
                            <a:ext cx="6267450" cy="28575"/>
                          </a:xfrm>
                          <a:prstGeom prst="rect">
                            <a:avLst/>
                          </a:prstGeom>
                          <a:noFill/>
                        </pic:spPr>
                      </pic:pic>
                    </a:graphicData>
                  </a:graphic>
                </wp:inline>
              </w:drawing>
            </w:r>
          </w:p>
        </w:tc>
      </w:tr>
    </w:tbl>
    <w:p w14:paraId="43AD09D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5F00B8B2" w14:textId="77777777">
        <w:trPr>
          <w:trHeight w:hRule="exact" w:val="360"/>
        </w:trPr>
        <w:tc>
          <w:tcPr>
            <w:tcW w:w="15" w:type="dxa"/>
          </w:tcPr>
          <w:p w14:paraId="60608E32"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733BFA5D"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39BA68B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5D953E4A" w14:textId="77777777">
        <w:tc>
          <w:tcPr>
            <w:tcW w:w="9870" w:type="dxa"/>
            <w:shd w:val="clear" w:color="auto" w:fill="auto"/>
          </w:tcPr>
          <w:p w14:paraId="3F4F3AF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Gefährdungsbeurteilungsobjekt aus dem BG-Katalog: Flurförderzeuge, kraftbetrieben (Gabelstapler)</w:t>
            </w:r>
            <w:r w:rsidRPr="001B3266">
              <w:rPr>
                <w:rStyle w:val="CharacterStyle28"/>
                <w:rFonts w:ascii="Source Sans 3" w:hAnsi="Source Sans 3"/>
              </w:rPr>
              <w:br/>
              <w:t>2. Gefährdungsbeurteilungsobjekt aus dem BG-Katalog: Flurförderzeuge, kraftbetrieben (Gabelstapler)</w:t>
            </w:r>
          </w:p>
        </w:tc>
      </w:tr>
    </w:tbl>
    <w:p w14:paraId="418377B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1F4DB9B5" w14:textId="77777777">
        <w:trPr>
          <w:trHeight w:hRule="exact" w:val="300"/>
        </w:trPr>
        <w:tc>
          <w:tcPr>
            <w:tcW w:w="9870" w:type="dxa"/>
            <w:gridSpan w:val="6"/>
            <w:shd w:val="clear" w:color="auto" w:fill="auto"/>
          </w:tcPr>
          <w:p w14:paraId="6B93C732"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43BCF3D7" w14:textId="77777777">
        <w:trPr>
          <w:trHeight w:hRule="exact" w:val="345"/>
        </w:trPr>
        <w:tc>
          <w:tcPr>
            <w:tcW w:w="1440" w:type="dxa"/>
            <w:gridSpan w:val="2"/>
            <w:shd w:val="clear" w:color="auto" w:fill="auto"/>
          </w:tcPr>
          <w:p w14:paraId="03DA2801"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633D5A45" w14:textId="77777777" w:rsidR="00BC0171" w:rsidRPr="001B3266" w:rsidRDefault="00BC0171" w:rsidP="001B3266">
            <w:pPr>
              <w:spacing w:line="240" w:lineRule="exact"/>
              <w:rPr>
                <w:rStyle w:val="FakeCharacterStyle"/>
                <w:rFonts w:ascii="Source Sans 3" w:hAnsi="Source Sans 3"/>
              </w:rPr>
            </w:pPr>
          </w:p>
        </w:tc>
      </w:tr>
      <w:tr w:rsidR="00BC0171" w:rsidRPr="001B3266" w14:paraId="25E97852" w14:textId="77777777">
        <w:trPr>
          <w:trHeight w:hRule="exact" w:val="270"/>
        </w:trPr>
        <w:tc>
          <w:tcPr>
            <w:tcW w:w="9870" w:type="dxa"/>
            <w:gridSpan w:val="6"/>
            <w:shd w:val="clear" w:color="auto" w:fill="auto"/>
          </w:tcPr>
          <w:p w14:paraId="42E352B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68: Flurförderzeuge, Titelseite</w:t>
            </w:r>
          </w:p>
        </w:tc>
      </w:tr>
      <w:tr w:rsidR="00BC0171" w:rsidRPr="001B3266" w14:paraId="57D3077F" w14:textId="77777777">
        <w:trPr>
          <w:trHeight w:hRule="exact" w:val="570"/>
        </w:trPr>
        <w:tc>
          <w:tcPr>
            <w:tcW w:w="9870" w:type="dxa"/>
            <w:gridSpan w:val="6"/>
            <w:shd w:val="clear" w:color="auto" w:fill="auto"/>
          </w:tcPr>
          <w:p w14:paraId="08B9B7F6"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1D932762" w14:textId="77777777">
        <w:trPr>
          <w:trHeight w:hRule="exact" w:val="285"/>
        </w:trPr>
        <w:tc>
          <w:tcPr>
            <w:tcW w:w="15" w:type="dxa"/>
          </w:tcPr>
          <w:p w14:paraId="55D376A4"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2C7B53D0"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124B0B10"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63F416A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26156367" w14:textId="77777777" w:rsidR="00BC0171" w:rsidRPr="001B3266" w:rsidRDefault="00BC0171" w:rsidP="001B3266">
            <w:pPr>
              <w:spacing w:line="240" w:lineRule="exact"/>
              <w:rPr>
                <w:rStyle w:val="FakeCharacterStyle"/>
                <w:rFonts w:ascii="Source Sans 3" w:hAnsi="Source Sans 3"/>
              </w:rPr>
            </w:pPr>
          </w:p>
        </w:tc>
      </w:tr>
      <w:tr w:rsidR="00BC0171" w:rsidRPr="001B3266" w14:paraId="3BAF0992" w14:textId="77777777">
        <w:trPr>
          <w:trHeight w:hRule="exact" w:val="1245"/>
        </w:trPr>
        <w:tc>
          <w:tcPr>
            <w:tcW w:w="15" w:type="dxa"/>
          </w:tcPr>
          <w:p w14:paraId="315AA096"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7CCF66F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450F0413"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20BB20F6" w14:textId="77777777">
        <w:trPr>
          <w:trHeight w:hRule="exact" w:val="270"/>
        </w:trPr>
        <w:tc>
          <w:tcPr>
            <w:tcW w:w="15" w:type="dxa"/>
          </w:tcPr>
          <w:p w14:paraId="6C1C252A"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0ECABB6A"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12848E6D"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0258B8E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58C388CF" w14:textId="77777777">
        <w:trPr>
          <w:trHeight w:hRule="exact" w:val="1125"/>
        </w:trPr>
        <w:tc>
          <w:tcPr>
            <w:tcW w:w="15" w:type="dxa"/>
          </w:tcPr>
          <w:p w14:paraId="45EC2E13"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10B05BE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606454C0" w14:textId="77777777" w:rsidR="00BC0171" w:rsidRPr="001B3266" w:rsidRDefault="00BC0171" w:rsidP="001B3266">
      <w:pPr>
        <w:spacing w:line="240" w:lineRule="exact"/>
        <w:rPr>
          <w:rFonts w:ascii="Source Sans 3" w:hAnsi="Source Sans 3"/>
        </w:rPr>
        <w:sectPr w:rsidR="00BC0171" w:rsidRPr="001B3266">
          <w:headerReference w:type="default" r:id="rId255"/>
          <w:footerReference w:type="default" r:id="rId2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13CE67B8" w14:textId="77777777">
        <w:trPr>
          <w:trHeight w:hRule="exact" w:val="360"/>
        </w:trPr>
        <w:tc>
          <w:tcPr>
            <w:tcW w:w="9870" w:type="dxa"/>
            <w:gridSpan w:val="3"/>
            <w:shd w:val="clear" w:color="auto" w:fill="auto"/>
          </w:tcPr>
          <w:p w14:paraId="041424A4"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3E014863" w14:textId="77777777">
        <w:trPr>
          <w:trHeight w:hRule="exact" w:val="360"/>
        </w:trPr>
        <w:tc>
          <w:tcPr>
            <w:tcW w:w="9870" w:type="dxa"/>
            <w:gridSpan w:val="3"/>
            <w:shd w:val="clear" w:color="auto" w:fill="auto"/>
          </w:tcPr>
          <w:p w14:paraId="706DC3E6"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Heben, Tragen, Ziehen und Schieben von Lasten</w:t>
            </w:r>
          </w:p>
        </w:tc>
      </w:tr>
      <w:tr w:rsidR="00BC0171" w:rsidRPr="001B3266" w14:paraId="57D787EF" w14:textId="77777777">
        <w:trPr>
          <w:trHeight w:hRule="exact" w:val="345"/>
        </w:trPr>
        <w:tc>
          <w:tcPr>
            <w:tcW w:w="2700" w:type="dxa"/>
            <w:shd w:val="clear" w:color="auto" w:fill="auto"/>
          </w:tcPr>
          <w:p w14:paraId="5242E54A"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6B63343A" w14:textId="77777777" w:rsidR="00BC0171" w:rsidRPr="001B3266" w:rsidRDefault="00BC0171" w:rsidP="001B3266">
            <w:pPr>
              <w:spacing w:line="240" w:lineRule="exact"/>
              <w:rPr>
                <w:rStyle w:val="FakeCharacterStyle"/>
                <w:rFonts w:ascii="Source Sans 3" w:hAnsi="Source Sans 3"/>
              </w:rPr>
            </w:pPr>
          </w:p>
        </w:tc>
      </w:tr>
      <w:tr w:rsidR="00BC0171" w:rsidRPr="001B3266" w14:paraId="6DEA7BC4" w14:textId="77777777">
        <w:tc>
          <w:tcPr>
            <w:tcW w:w="9855" w:type="dxa"/>
            <w:gridSpan w:val="2"/>
            <w:shd w:val="clear" w:color="auto" w:fill="auto"/>
          </w:tcPr>
          <w:p w14:paraId="0286C733"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0794AE2C" w14:textId="77777777" w:rsidR="00BC0171" w:rsidRPr="001B3266" w:rsidRDefault="00BC0171" w:rsidP="001B3266">
            <w:pPr>
              <w:spacing w:line="240" w:lineRule="exact"/>
              <w:rPr>
                <w:rStyle w:val="FakeCharacterStyle"/>
                <w:rFonts w:ascii="Source Sans 3" w:hAnsi="Source Sans 3"/>
              </w:rPr>
            </w:pPr>
          </w:p>
        </w:tc>
      </w:tr>
      <w:tr w:rsidR="00BC0171" w:rsidRPr="001B3266" w14:paraId="701CFD30" w14:textId="77777777">
        <w:trPr>
          <w:trHeight w:hRule="exact" w:val="255"/>
        </w:trPr>
        <w:tc>
          <w:tcPr>
            <w:tcW w:w="9870" w:type="dxa"/>
            <w:gridSpan w:val="3"/>
            <w:shd w:val="clear" w:color="auto" w:fill="auto"/>
          </w:tcPr>
          <w:p w14:paraId="579AFE5C" w14:textId="77777777" w:rsidR="00BC0171" w:rsidRPr="001B3266" w:rsidRDefault="00BC0171" w:rsidP="001B3266">
            <w:pPr>
              <w:pStyle w:val="ParagraphStyle23"/>
              <w:spacing w:line="240" w:lineRule="exact"/>
              <w:rPr>
                <w:rStyle w:val="FakeCharacterStyle"/>
                <w:rFonts w:ascii="Source Sans 3" w:hAnsi="Source Sans 3"/>
              </w:rPr>
            </w:pPr>
          </w:p>
        </w:tc>
      </w:tr>
    </w:tbl>
    <w:p w14:paraId="232A1E9D"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415B145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1E53066"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07E77D8"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EC87B8D"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C38A139"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38DC8BF"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5B218388" w14:textId="77777777">
        <w:trPr>
          <w:trHeight w:hRule="exact" w:val="330"/>
        </w:trPr>
        <w:tc>
          <w:tcPr>
            <w:tcW w:w="15" w:type="dxa"/>
            <w:vMerge w:val="restart"/>
            <w:shd w:val="clear" w:color="auto" w:fill="D7EAF9"/>
            <w:vAlign w:val="center"/>
          </w:tcPr>
          <w:p w14:paraId="5E2815FC"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E0503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Hebe- und Tragetätigkeiten werden nach der Leitmerkmalmethode „Heben-Halten-Tragen“ bewertet.</w:t>
            </w:r>
          </w:p>
          <w:p w14:paraId="32724ED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Bewertungshilfe: </w:t>
            </w:r>
            <w:hyperlink r:id="rId257" w:tooltip="LMM-Heben-Halten-Tragen" w:history="1">
              <w:r w:rsidRPr="001B3266">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66481195"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D75BCA"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E94C57"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229E77"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26148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CEF061E" w14:textId="50DAEDCE"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8CA7CC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8CE64A6" w14:textId="77777777">
        <w:tc>
          <w:tcPr>
            <w:tcW w:w="15" w:type="dxa"/>
            <w:vMerge/>
            <w:shd w:val="clear" w:color="auto" w:fill="D7EAF9"/>
            <w:vAlign w:val="center"/>
          </w:tcPr>
          <w:p w14:paraId="2FBFDCD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E86DA5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67275E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22BB9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82ABE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098AE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23369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1F1CA79"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3F13D6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ED06468" w14:textId="77777777">
        <w:trPr>
          <w:trHeight w:hRule="exact" w:val="15"/>
        </w:trPr>
        <w:tc>
          <w:tcPr>
            <w:tcW w:w="15" w:type="dxa"/>
            <w:vMerge w:val="restart"/>
            <w:shd w:val="clear" w:color="auto" w:fill="auto"/>
          </w:tcPr>
          <w:p w14:paraId="00F81D49"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498818FD"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053386D8"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C8BEBF"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4A7AA8"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504DA1"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BBF081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AA5EB5E" w14:textId="79E1D51E"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3A43318B"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0224F8B" w14:textId="77777777">
        <w:trPr>
          <w:trHeight w:val="240"/>
        </w:trPr>
        <w:tc>
          <w:tcPr>
            <w:tcW w:w="15" w:type="dxa"/>
            <w:vMerge/>
            <w:shd w:val="clear" w:color="auto" w:fill="auto"/>
          </w:tcPr>
          <w:p w14:paraId="5BA8CB7D"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75934EDA"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Zieh- und Schiebetätigkeiten werden nach der Leitmerkmalmethode „Ziehen-Schieben“ bewertet.</w:t>
            </w:r>
          </w:p>
          <w:p w14:paraId="2F44F63C"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Bewertungshilfe: </w:t>
            </w:r>
            <w:hyperlink r:id="rId258" w:tooltip="LMM- Ziehen-Schieben" w:history="1">
              <w:r w:rsidRPr="001B3266">
                <w:rPr>
                  <w:rStyle w:val="FakeCharacterStyle"/>
                  <w:rFonts w:ascii="Source Sans 3" w:hAnsi="Source Sans 3"/>
                  <w:color w:val="000000"/>
                  <w:sz w:val="20"/>
                  <w:u w:val="single"/>
                </w:rPr>
                <w:t>LMM- Ziehen-Schieben</w:t>
              </w:r>
            </w:hyperlink>
          </w:p>
        </w:tc>
        <w:tc>
          <w:tcPr>
            <w:tcW w:w="60" w:type="dxa"/>
            <w:vMerge/>
            <w:shd w:val="clear" w:color="auto" w:fill="auto"/>
          </w:tcPr>
          <w:p w14:paraId="03A72B2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2F11F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D2182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F5C366"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055E61E"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4A69BA01"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55119F8A" w14:textId="77777777" w:rsidR="00BC0171" w:rsidRPr="001B3266" w:rsidRDefault="00BC0171" w:rsidP="001B3266">
            <w:pPr>
              <w:spacing w:line="240" w:lineRule="exact"/>
              <w:rPr>
                <w:rStyle w:val="FakeCharacterStyle"/>
                <w:rFonts w:ascii="Source Sans 3" w:hAnsi="Source Sans 3"/>
              </w:rPr>
            </w:pPr>
          </w:p>
        </w:tc>
      </w:tr>
      <w:tr w:rsidR="00BC0171" w:rsidRPr="001B3266" w14:paraId="668A7925" w14:textId="77777777">
        <w:tc>
          <w:tcPr>
            <w:tcW w:w="15" w:type="dxa"/>
            <w:vMerge/>
            <w:shd w:val="clear" w:color="auto" w:fill="auto"/>
          </w:tcPr>
          <w:p w14:paraId="5F525C3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5A97AB5"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1D556D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71049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C90AB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ABF4F4"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E1078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BEA0262"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B6A429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58973AB" w14:textId="77777777">
        <w:trPr>
          <w:trHeight w:hRule="exact" w:val="15"/>
        </w:trPr>
        <w:tc>
          <w:tcPr>
            <w:tcW w:w="15" w:type="dxa"/>
            <w:vMerge w:val="restart"/>
            <w:shd w:val="clear" w:color="auto" w:fill="D7EAF9"/>
            <w:vAlign w:val="center"/>
          </w:tcPr>
          <w:p w14:paraId="695660DF"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31CF4273"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7734FDC8"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F8D0DA"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7103F3"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B1696D"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52666D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D453E8C" w14:textId="67B9E592"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047D49E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3AD7BE5" w14:textId="77777777">
        <w:trPr>
          <w:trHeight w:val="240"/>
        </w:trPr>
        <w:tc>
          <w:tcPr>
            <w:tcW w:w="15" w:type="dxa"/>
            <w:vMerge/>
            <w:shd w:val="clear" w:color="auto" w:fill="D7EAF9"/>
            <w:vAlign w:val="center"/>
          </w:tcPr>
          <w:p w14:paraId="152742E9"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1E3EABAE"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Bei Arbeiten mit bei Hebe-, Trage-, Zieh- und Schiebetätigkeiten wird der Mutterschutz beachtet.</w:t>
            </w:r>
          </w:p>
          <w:p w14:paraId="654CED2D" w14:textId="77777777" w:rsidR="00BC0171" w:rsidRPr="001B3266" w:rsidRDefault="00193204" w:rsidP="001B3266">
            <w:pPr>
              <w:pStyle w:val="ParagraphStyle28"/>
              <w:spacing w:line="240" w:lineRule="exact"/>
              <w:rPr>
                <w:rStyle w:val="FakeCharacterStyle"/>
                <w:rFonts w:ascii="Source Sans 3" w:hAnsi="Source Sans 3"/>
                <w:color w:val="000000"/>
                <w:sz w:val="20"/>
              </w:rPr>
            </w:pPr>
            <w:hyperlink r:id="rId259" w:tooltip="Mutterschutzgesetz, §4 Weitere Beschäftigungsverbote Abs. 2, Punkt 1-3" w:history="1">
              <w:r w:rsidR="006E665C" w:rsidRPr="001B3266">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5333D5A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99312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FE8C5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59C448"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3CBFB96"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337F85E1"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3E3FE127" w14:textId="77777777" w:rsidR="00BC0171" w:rsidRPr="001B3266" w:rsidRDefault="00BC0171" w:rsidP="001B3266">
            <w:pPr>
              <w:spacing w:line="240" w:lineRule="exact"/>
              <w:rPr>
                <w:rStyle w:val="FakeCharacterStyle"/>
                <w:rFonts w:ascii="Source Sans 3" w:hAnsi="Source Sans 3"/>
              </w:rPr>
            </w:pPr>
          </w:p>
        </w:tc>
      </w:tr>
      <w:tr w:rsidR="00BC0171" w:rsidRPr="001B3266" w14:paraId="5CD485DD" w14:textId="77777777">
        <w:tc>
          <w:tcPr>
            <w:tcW w:w="15" w:type="dxa"/>
            <w:vMerge/>
            <w:shd w:val="clear" w:color="auto" w:fill="D7EAF9"/>
            <w:vAlign w:val="center"/>
          </w:tcPr>
          <w:p w14:paraId="2176DB2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7C254A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535D98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E670C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8225C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EF9A0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F4155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7E3A9E8"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3FA1A6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7E915E1" w14:textId="77777777">
        <w:trPr>
          <w:trHeight w:hRule="exact" w:val="330"/>
        </w:trPr>
        <w:tc>
          <w:tcPr>
            <w:tcW w:w="15" w:type="dxa"/>
            <w:vMerge w:val="restart"/>
            <w:shd w:val="clear" w:color="auto" w:fill="auto"/>
          </w:tcPr>
          <w:p w14:paraId="60204706"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5151A5EB"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Eine </w:t>
            </w:r>
            <w:hyperlink r:id="rId260" w:tooltip="Arbeitsmedizinische Vorsorge" w:history="1">
              <w:r w:rsidRPr="001B3266">
                <w:rPr>
                  <w:rStyle w:val="FakeCharacterStyle"/>
                  <w:rFonts w:ascii="Source Sans 3" w:hAnsi="Source Sans 3"/>
                  <w:color w:val="000000"/>
                  <w:sz w:val="20"/>
                  <w:u w:val="single"/>
                </w:rPr>
                <w:t>arbeitsmedizinische Beratung</w:t>
              </w:r>
            </w:hyperlink>
            <w:r w:rsidRPr="001B3266">
              <w:rPr>
                <w:rStyle w:val="FakeCharacterStyle"/>
                <w:rFonts w:ascii="Source Sans 3" w:hAnsi="Source Sans 3"/>
                <w:color w:val="000000"/>
                <w:sz w:val="20"/>
              </w:rPr>
              <w:t xml:space="preserve"> wird angeboten.</w:t>
            </w:r>
          </w:p>
        </w:tc>
        <w:tc>
          <w:tcPr>
            <w:tcW w:w="60" w:type="dxa"/>
            <w:vMerge w:val="restart"/>
            <w:shd w:val="clear" w:color="auto" w:fill="auto"/>
          </w:tcPr>
          <w:p w14:paraId="4457020F"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F6E38C"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84537E"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83D63F"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BF280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D702343" w14:textId="61A8EDAD"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42057F1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79799F3" w14:textId="77777777">
        <w:tc>
          <w:tcPr>
            <w:tcW w:w="15" w:type="dxa"/>
            <w:vMerge/>
            <w:shd w:val="clear" w:color="auto" w:fill="auto"/>
          </w:tcPr>
          <w:p w14:paraId="73F93CF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BA5B77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5F7C05F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FD448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3B7FB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9F1C3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0A658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BE626C4"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5769F98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C8B51A5" w14:textId="77777777">
        <w:trPr>
          <w:trHeight w:hRule="exact" w:val="330"/>
        </w:trPr>
        <w:tc>
          <w:tcPr>
            <w:tcW w:w="15" w:type="dxa"/>
            <w:vMerge w:val="restart"/>
            <w:shd w:val="clear" w:color="auto" w:fill="D7EAF9"/>
            <w:vAlign w:val="center"/>
          </w:tcPr>
          <w:p w14:paraId="2DF9BF31"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289251"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Erhöhte Belastungen bei Hebe-, Trage-, Zieh- und Schiebetätigkeiten wird durch angepasste Lastgewichte vermieden. </w:t>
            </w:r>
            <w:hyperlink r:id="rId261" w:tooltip="DGUV Information 208-006" w:history="1">
              <w:r w:rsidRPr="001B3266">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6C820D42"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438307"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068CA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4F4FE4"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B8BA8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9D827E1" w14:textId="28B2E54F"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47EB8F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7BB774F" w14:textId="77777777">
        <w:tc>
          <w:tcPr>
            <w:tcW w:w="15" w:type="dxa"/>
            <w:vMerge/>
            <w:shd w:val="clear" w:color="auto" w:fill="D7EAF9"/>
            <w:vAlign w:val="center"/>
          </w:tcPr>
          <w:p w14:paraId="37C80653"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FA780D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8064DB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DF186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B7FB7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37BC9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4B6A1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F32B247"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6EE1C2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FA54724" w14:textId="77777777">
        <w:trPr>
          <w:trHeight w:hRule="exact" w:val="330"/>
        </w:trPr>
        <w:tc>
          <w:tcPr>
            <w:tcW w:w="15" w:type="dxa"/>
            <w:vMerge w:val="restart"/>
            <w:shd w:val="clear" w:color="auto" w:fill="auto"/>
          </w:tcPr>
          <w:p w14:paraId="7DDCFBCB"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21B4A2BE"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Es werden </w:t>
            </w:r>
            <w:hyperlink r:id="rId262" w:tooltip="Transporthilfsmitte" w:history="1">
              <w:r w:rsidRPr="001B3266">
                <w:rPr>
                  <w:rStyle w:val="FakeCharacterStyle"/>
                  <w:rFonts w:ascii="Source Sans 3" w:hAnsi="Source Sans 3"/>
                  <w:color w:val="000000"/>
                  <w:sz w:val="20"/>
                  <w:u w:val="single"/>
                </w:rPr>
                <w:t>Transporthilfsmitte</w:t>
              </w:r>
            </w:hyperlink>
            <w:r w:rsidRPr="001B3266">
              <w:rPr>
                <w:rStyle w:val="FakeCharacterStyle"/>
                <w:rFonts w:ascii="Source Sans 3" w:hAnsi="Source Sans 3"/>
                <w:color w:val="000000"/>
                <w:sz w:val="20"/>
              </w:rPr>
              <w:t xml:space="preserve">l für schwere Lasten zur Verfügung gestellt (z.B. </w:t>
            </w:r>
            <w:proofErr w:type="spellStart"/>
            <w:r w:rsidRPr="001B3266">
              <w:rPr>
                <w:rStyle w:val="FakeCharacterStyle"/>
                <w:rFonts w:ascii="Source Sans 3" w:hAnsi="Source Sans 3"/>
                <w:color w:val="000000"/>
                <w:sz w:val="20"/>
              </w:rPr>
              <w:t>Knippstangen</w:t>
            </w:r>
            <w:proofErr w:type="spellEnd"/>
            <w:r w:rsidRPr="001B3266">
              <w:rPr>
                <w:rStyle w:val="FakeCharacterStyle"/>
                <w:rFonts w:ascii="Source Sans 3" w:hAnsi="Source Sans 3"/>
                <w:color w:val="000000"/>
                <w:sz w:val="20"/>
              </w:rPr>
              <w:t xml:space="preserve">, </w:t>
            </w:r>
            <w:proofErr w:type="spellStart"/>
            <w:r w:rsidRPr="001B3266">
              <w:rPr>
                <w:rStyle w:val="FakeCharacterStyle"/>
                <w:rFonts w:ascii="Source Sans 3" w:hAnsi="Source Sans 3"/>
                <w:color w:val="000000"/>
                <w:sz w:val="20"/>
              </w:rPr>
              <w:t>Rollknippstangen</w:t>
            </w:r>
            <w:proofErr w:type="spellEnd"/>
            <w:r w:rsidRPr="001B3266">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29D42093"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F2812B"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521952"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A262AA"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AFE19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16EECF3" w14:textId="7213CAE8"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3784E07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A91FB04" w14:textId="77777777">
        <w:tc>
          <w:tcPr>
            <w:tcW w:w="15" w:type="dxa"/>
            <w:vMerge/>
            <w:shd w:val="clear" w:color="auto" w:fill="auto"/>
          </w:tcPr>
          <w:p w14:paraId="02A73C93"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4CB76B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C95535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AB4F2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08727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1D381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FEC9C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98F2923"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42A01B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3CDACCC" w14:textId="77777777">
        <w:trPr>
          <w:trHeight w:hRule="exact" w:val="330"/>
        </w:trPr>
        <w:tc>
          <w:tcPr>
            <w:tcW w:w="15" w:type="dxa"/>
            <w:vMerge w:val="restart"/>
            <w:shd w:val="clear" w:color="auto" w:fill="D7EAF9"/>
            <w:vAlign w:val="center"/>
          </w:tcPr>
          <w:p w14:paraId="0D57A13F"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D1AABA"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Es sind </w:t>
            </w:r>
            <w:hyperlink r:id="rId263" w:tooltip="handbetriebene Transportmittel" w:history="1">
              <w:r w:rsidRPr="001B3266">
                <w:rPr>
                  <w:rStyle w:val="FakeCharacterStyle"/>
                  <w:rFonts w:ascii="Source Sans 3" w:hAnsi="Source Sans 3"/>
                  <w:color w:val="000000"/>
                  <w:sz w:val="20"/>
                  <w:u w:val="single"/>
                </w:rPr>
                <w:t>handbetriebene Transportmittel</w:t>
              </w:r>
            </w:hyperlink>
            <w:r w:rsidRPr="001B3266">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078F8E4C"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529C4E"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4313A2"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5509A3"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5F9F9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17B0502" w14:textId="7C5C23DC"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77BCF5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45B5ACF" w14:textId="77777777">
        <w:tc>
          <w:tcPr>
            <w:tcW w:w="15" w:type="dxa"/>
            <w:vMerge/>
            <w:shd w:val="clear" w:color="auto" w:fill="D7EAF9"/>
            <w:vAlign w:val="center"/>
          </w:tcPr>
          <w:p w14:paraId="246ADB7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2711C8C"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860FDE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FA497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E1F27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1F7F9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6EC52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18F632E"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4DCC41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A14AEA7" w14:textId="77777777">
        <w:trPr>
          <w:trHeight w:hRule="exact" w:val="330"/>
        </w:trPr>
        <w:tc>
          <w:tcPr>
            <w:tcW w:w="15" w:type="dxa"/>
            <w:vMerge w:val="restart"/>
            <w:shd w:val="clear" w:color="auto" w:fill="auto"/>
          </w:tcPr>
          <w:p w14:paraId="0FB7705F"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0B5EB6B2"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Es sind </w:t>
            </w:r>
            <w:hyperlink r:id="rId264" w:tooltip="Mitgänger-Flurförderzeuge" w:history="1">
              <w:r w:rsidRPr="001B3266">
                <w:rPr>
                  <w:rStyle w:val="FakeCharacterStyle"/>
                  <w:rFonts w:ascii="Source Sans 3" w:hAnsi="Source Sans 3"/>
                  <w:color w:val="000000"/>
                  <w:sz w:val="20"/>
                  <w:u w:val="single"/>
                </w:rPr>
                <w:t>Mitgänger-Flurförderzeuge</w:t>
              </w:r>
            </w:hyperlink>
            <w:r w:rsidRPr="001B3266">
              <w:rPr>
                <w:rStyle w:val="FakeCharacterStyle"/>
                <w:rFonts w:ascii="Source Sans 3" w:hAnsi="Source Sans 3"/>
                <w:color w:val="000000"/>
                <w:sz w:val="20"/>
              </w:rPr>
              <w:t xml:space="preserve"> zur Verfügung gestellt.</w:t>
            </w:r>
          </w:p>
        </w:tc>
        <w:tc>
          <w:tcPr>
            <w:tcW w:w="60" w:type="dxa"/>
            <w:vMerge w:val="restart"/>
            <w:shd w:val="clear" w:color="auto" w:fill="auto"/>
          </w:tcPr>
          <w:p w14:paraId="4B937765"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584863"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DDF0FB"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72A022"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75EEC1"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05510A6" w14:textId="75D8993E"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5A6C5C10"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F147ADB" w14:textId="77777777">
        <w:tc>
          <w:tcPr>
            <w:tcW w:w="15" w:type="dxa"/>
            <w:vMerge/>
            <w:shd w:val="clear" w:color="auto" w:fill="auto"/>
          </w:tcPr>
          <w:p w14:paraId="567D008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48B10C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61000F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0270B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AB7DB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02AFC5"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1DEDB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634399A"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C92996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1366DBE" w14:textId="77777777">
        <w:trPr>
          <w:trHeight w:hRule="exact" w:val="330"/>
        </w:trPr>
        <w:tc>
          <w:tcPr>
            <w:tcW w:w="15" w:type="dxa"/>
            <w:vMerge w:val="restart"/>
            <w:shd w:val="clear" w:color="auto" w:fill="D7EAF9"/>
            <w:vAlign w:val="center"/>
          </w:tcPr>
          <w:p w14:paraId="7FBA0D5B"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9F482F"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sind Transporthilfsmittel für leichte Lasten zur Verfügung gestellt (z.B. Handmagnete, Handsauger, Tragklauen, Traggurte, Tragklemmen).</w:t>
            </w:r>
          </w:p>
        </w:tc>
        <w:tc>
          <w:tcPr>
            <w:tcW w:w="60" w:type="dxa"/>
            <w:vMerge w:val="restart"/>
            <w:shd w:val="clear" w:color="auto" w:fill="D7EAF9"/>
            <w:vAlign w:val="center"/>
          </w:tcPr>
          <w:p w14:paraId="3CA0EABF"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5A79A8"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F9D476"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586FB6"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C25F7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ED5944C" w14:textId="117BD623"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2A724A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0948618" w14:textId="77777777">
        <w:tc>
          <w:tcPr>
            <w:tcW w:w="15" w:type="dxa"/>
            <w:vMerge/>
            <w:shd w:val="clear" w:color="auto" w:fill="D7EAF9"/>
            <w:vAlign w:val="center"/>
          </w:tcPr>
          <w:p w14:paraId="601CDFA6"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EBCC40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AB97A3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926DD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8DA7F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7202D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E447A6"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19D9F12"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6EC415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AAD774A" w14:textId="77777777">
        <w:trPr>
          <w:trHeight w:hRule="exact" w:val="330"/>
        </w:trPr>
        <w:tc>
          <w:tcPr>
            <w:tcW w:w="15" w:type="dxa"/>
            <w:vMerge w:val="restart"/>
            <w:shd w:val="clear" w:color="auto" w:fill="auto"/>
          </w:tcPr>
          <w:p w14:paraId="4CE9237B"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2702FA94"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265" w:tooltip="Persönliche Schutzausrüstung (PSA)" w:history="1">
              <w:r w:rsidRPr="001B3266">
                <w:rPr>
                  <w:rStyle w:val="FakeCharacterStyle"/>
                  <w:rFonts w:ascii="Source Sans 3" w:hAnsi="Source Sans 3"/>
                  <w:color w:val="000000"/>
                  <w:sz w:val="20"/>
                  <w:u w:val="single"/>
                </w:rPr>
                <w:t>„Persönliche Schutzausrüstung (PSA)"</w:t>
              </w:r>
            </w:hyperlink>
            <w:r w:rsidRPr="001B3266">
              <w:rPr>
                <w:rStyle w:val="FakeCharacterStyle"/>
                <w:rFonts w:ascii="Source Sans 3" w:hAnsi="Source Sans 3"/>
                <w:color w:val="000000"/>
                <w:sz w:val="20"/>
              </w:rPr>
              <w:t xml:space="preserve"> ist beachtet.</w:t>
            </w:r>
          </w:p>
        </w:tc>
        <w:tc>
          <w:tcPr>
            <w:tcW w:w="60" w:type="dxa"/>
            <w:vMerge w:val="restart"/>
            <w:shd w:val="clear" w:color="auto" w:fill="auto"/>
          </w:tcPr>
          <w:p w14:paraId="3853D1E3"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A7CE4E"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A23BD5"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DE4EBF"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7FC33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B71CA6F" w14:textId="56D2C4DF"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176FE4E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4FDF7C8" w14:textId="77777777">
        <w:tc>
          <w:tcPr>
            <w:tcW w:w="15" w:type="dxa"/>
            <w:vMerge/>
            <w:shd w:val="clear" w:color="auto" w:fill="auto"/>
          </w:tcPr>
          <w:p w14:paraId="2BC63803"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E5F94A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3D74C3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92FF8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62481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7591D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6806D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2DB797E"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8D0955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7DB514D" w14:textId="77777777">
        <w:trPr>
          <w:trHeight w:hRule="exact" w:val="15"/>
        </w:trPr>
        <w:tc>
          <w:tcPr>
            <w:tcW w:w="15" w:type="dxa"/>
            <w:vMerge w:val="restart"/>
            <w:shd w:val="clear" w:color="auto" w:fill="D7EAF9"/>
            <w:vAlign w:val="center"/>
          </w:tcPr>
          <w:p w14:paraId="7E1790F0"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69204CDB"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17316F90"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91A068"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C39F5C"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C53D46"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3CC90C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9DA0C4A" w14:textId="6ED775C7"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0D16342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C658524" w14:textId="77777777">
        <w:trPr>
          <w:trHeight w:val="240"/>
        </w:trPr>
        <w:tc>
          <w:tcPr>
            <w:tcW w:w="15" w:type="dxa"/>
            <w:vMerge/>
            <w:shd w:val="clear" w:color="auto" w:fill="D7EAF9"/>
            <w:vAlign w:val="center"/>
          </w:tcPr>
          <w:p w14:paraId="23CAB2FE"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324180B5"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266" w:tooltip="Unterweisungen der Beschäftigten" w:history="1">
              <w:r w:rsidRPr="001B3266">
                <w:rPr>
                  <w:rStyle w:val="FakeCharacterStyle"/>
                  <w:rFonts w:ascii="Source Sans 3" w:hAnsi="Source Sans 3"/>
                  <w:color w:val="000000"/>
                  <w:sz w:val="20"/>
                  <w:u w:val="single"/>
                </w:rPr>
                <w:t>„Unterweisungen der Beschäftigten“</w:t>
              </w:r>
            </w:hyperlink>
            <w:r w:rsidRPr="001B3266">
              <w:rPr>
                <w:rStyle w:val="FakeCharacterStyle"/>
                <w:rFonts w:ascii="Source Sans 3" w:hAnsi="Source Sans 3"/>
                <w:color w:val="000000"/>
                <w:sz w:val="20"/>
              </w:rPr>
              <w:t xml:space="preserve"> ist beachtet.</w:t>
            </w:r>
          </w:p>
          <w:p w14:paraId="15F36FB5"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Eine Betriebsanweisung für </w:t>
            </w:r>
            <w:hyperlink r:id="rId267" w:tooltip="Hebe-, Trage-, Zieh- und Schiebetätigkeiten von Lasten" w:history="1">
              <w:r w:rsidRPr="001B3266">
                <w:rPr>
                  <w:rStyle w:val="FakeCharacterStyle"/>
                  <w:rFonts w:ascii="Source Sans 3" w:hAnsi="Source Sans 3"/>
                  <w:color w:val="000000"/>
                  <w:sz w:val="20"/>
                  <w:u w:val="single"/>
                </w:rPr>
                <w:t>Hebe-, Trage-, Zieh- und Schiebetätigkeiten von Lasten</w:t>
              </w:r>
            </w:hyperlink>
            <w:r w:rsidRPr="001B3266">
              <w:rPr>
                <w:rStyle w:val="FakeCharacterStyle"/>
                <w:rFonts w:ascii="Source Sans 3" w:hAnsi="Source Sans 3"/>
                <w:color w:val="000000"/>
                <w:sz w:val="20"/>
              </w:rPr>
              <w:t xml:space="preserve"> ist vorhanden.</w:t>
            </w:r>
          </w:p>
          <w:p w14:paraId="37111EF6"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sind über rückengerechtes Heben, Tragen, Ziehen und Schieben von Lasten anhand der arbeitsplatzspezifischen Betriebsanweisung unterwiesen.</w:t>
            </w:r>
          </w:p>
        </w:tc>
        <w:tc>
          <w:tcPr>
            <w:tcW w:w="60" w:type="dxa"/>
            <w:vMerge/>
            <w:shd w:val="clear" w:color="auto" w:fill="D7EAF9"/>
            <w:vAlign w:val="center"/>
          </w:tcPr>
          <w:p w14:paraId="26DDA3A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DC00C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17AF1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A4A712"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8AA53B3"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3959E507"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48B3FFB4" w14:textId="77777777" w:rsidR="00BC0171" w:rsidRPr="001B3266" w:rsidRDefault="00BC0171" w:rsidP="001B3266">
            <w:pPr>
              <w:spacing w:line="240" w:lineRule="exact"/>
              <w:rPr>
                <w:rStyle w:val="FakeCharacterStyle"/>
                <w:rFonts w:ascii="Source Sans 3" w:hAnsi="Source Sans 3"/>
              </w:rPr>
            </w:pPr>
          </w:p>
        </w:tc>
      </w:tr>
      <w:tr w:rsidR="00BC0171" w:rsidRPr="001B3266" w14:paraId="4A6CFA42" w14:textId="77777777">
        <w:tc>
          <w:tcPr>
            <w:tcW w:w="15" w:type="dxa"/>
            <w:vMerge/>
            <w:shd w:val="clear" w:color="auto" w:fill="D7EAF9"/>
            <w:vAlign w:val="center"/>
          </w:tcPr>
          <w:p w14:paraId="1DB18D5F"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F89407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F79FB1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A2FC4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B5C00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93E2B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6E80F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555894C"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D810A1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CCD1487" w14:textId="77777777">
        <w:trPr>
          <w:trHeight w:hRule="exact" w:val="45"/>
        </w:trPr>
        <w:tc>
          <w:tcPr>
            <w:tcW w:w="9870" w:type="dxa"/>
            <w:gridSpan w:val="9"/>
            <w:shd w:val="clear" w:color="auto" w:fill="auto"/>
          </w:tcPr>
          <w:p w14:paraId="51C99104"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4EE7FD22" wp14:editId="34E6E083">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6"/>
                          <a:stretch>
                            <a:fillRect/>
                          </a:stretch>
                        </pic:blipFill>
                        <pic:spPr>
                          <a:xfrm>
                            <a:off x="0" y="0"/>
                            <a:ext cx="6267450" cy="28575"/>
                          </a:xfrm>
                          <a:prstGeom prst="rect">
                            <a:avLst/>
                          </a:prstGeom>
                          <a:noFill/>
                        </pic:spPr>
                      </pic:pic>
                    </a:graphicData>
                  </a:graphic>
                </wp:inline>
              </w:drawing>
            </w:r>
          </w:p>
        </w:tc>
      </w:tr>
    </w:tbl>
    <w:p w14:paraId="22996339"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7205C411" w14:textId="77777777">
        <w:trPr>
          <w:trHeight w:hRule="exact" w:val="345"/>
        </w:trPr>
        <w:tc>
          <w:tcPr>
            <w:tcW w:w="15" w:type="dxa"/>
          </w:tcPr>
          <w:p w14:paraId="718055EC"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636D453B"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623FC5F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46EFFB93" w14:textId="77777777">
        <w:tc>
          <w:tcPr>
            <w:tcW w:w="9870" w:type="dxa"/>
            <w:shd w:val="clear" w:color="auto" w:fill="auto"/>
          </w:tcPr>
          <w:p w14:paraId="439BB15C" w14:textId="77777777" w:rsidR="00BC0171" w:rsidRPr="001B3266" w:rsidRDefault="006E665C" w:rsidP="001B3266">
            <w:pPr>
              <w:pStyle w:val="ParagraphStyle58"/>
              <w:spacing w:line="240" w:lineRule="exact"/>
              <w:rPr>
                <w:rStyle w:val="CharacterStyle44"/>
                <w:rFonts w:ascii="Source Sans 3" w:hAnsi="Source Sans 3"/>
              </w:rPr>
            </w:pPr>
            <w:r w:rsidRPr="001B3266">
              <w:rPr>
                <w:rStyle w:val="CharacterStyle44"/>
                <w:rFonts w:ascii="Source Sans 3" w:hAnsi="Source Sans 3"/>
              </w:rPr>
              <w:t>1. Lokale Datei: bewertungshilfen\lmm-heben-halten-tragen.pdf</w:t>
            </w:r>
            <w:r w:rsidRPr="001B3266">
              <w:rPr>
                <w:rStyle w:val="CharacterStyle44"/>
                <w:rFonts w:ascii="Source Sans 3" w:hAnsi="Source Sans 3"/>
              </w:rPr>
              <w:br/>
              <w:t>2. Lokale Datei: bewertungshilfen\lmm-ziehen-schieben.pdf</w:t>
            </w:r>
          </w:p>
        </w:tc>
      </w:tr>
    </w:tbl>
    <w:p w14:paraId="7F93187B" w14:textId="77777777" w:rsidR="00BC0171" w:rsidRPr="001B3266" w:rsidRDefault="00BC0171" w:rsidP="001B3266">
      <w:pPr>
        <w:spacing w:line="240" w:lineRule="exact"/>
        <w:rPr>
          <w:rFonts w:ascii="Source Sans 3" w:hAnsi="Source Sans 3"/>
        </w:rPr>
        <w:sectPr w:rsidR="00BC0171" w:rsidRPr="001B3266">
          <w:headerReference w:type="default" r:id="rId268"/>
          <w:footerReference w:type="default" r:id="rId2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49CD9387" w14:textId="77777777">
        <w:tc>
          <w:tcPr>
            <w:tcW w:w="9870" w:type="dxa"/>
            <w:shd w:val="clear" w:color="auto" w:fill="auto"/>
          </w:tcPr>
          <w:p w14:paraId="491F1DF8" w14:textId="77777777" w:rsidR="00BC0171" w:rsidRPr="001B3266" w:rsidRDefault="006E665C" w:rsidP="001B3266">
            <w:pPr>
              <w:pStyle w:val="ParagraphStyle59"/>
              <w:spacing w:line="240" w:lineRule="exact"/>
              <w:rPr>
                <w:rStyle w:val="CharacterStyle45"/>
                <w:rFonts w:ascii="Source Sans 3" w:hAnsi="Source Sans 3"/>
              </w:rPr>
            </w:pPr>
            <w:r w:rsidRPr="001B3266">
              <w:rPr>
                <w:rStyle w:val="CharacterStyle45"/>
                <w:rFonts w:ascii="Source Sans 3" w:hAnsi="Source Sans 3"/>
              </w:rPr>
              <w:lastRenderedPageBreak/>
              <w:t>3. Regelwerkeintrag: Mutterschutzgesetz (MuschG), § 4 Verbot der Mehrarbeit; Ruhezeit</w:t>
            </w:r>
            <w:r w:rsidRPr="001B3266">
              <w:rPr>
                <w:rStyle w:val="CharacterStyle45"/>
                <w:rFonts w:ascii="Source Sans 3" w:hAnsi="Source Sans 3"/>
              </w:rPr>
              <w:br/>
              <w:t>4. Gefährdungsbeurteilungsobjekt aus dem BG-Katalog: Arbeitsmedizinische Vorsorge</w:t>
            </w:r>
            <w:r w:rsidRPr="001B3266">
              <w:rPr>
                <w:rStyle w:val="CharacterStyle45"/>
                <w:rFonts w:ascii="Source Sans 3" w:hAnsi="Source Sans 3"/>
              </w:rPr>
              <w:br/>
              <w:t>5. Regelwerkeintrag: DGUV Information 208-006</w:t>
            </w:r>
            <w:r w:rsidRPr="001B3266">
              <w:rPr>
                <w:rStyle w:val="CharacterStyle45"/>
                <w:rFonts w:ascii="Source Sans 3" w:hAnsi="Source Sans 3"/>
              </w:rPr>
              <w:br/>
              <w:t>6. Regelwerkeintrag: Transporthilfsmitte</w:t>
            </w:r>
            <w:r w:rsidRPr="001B3266">
              <w:rPr>
                <w:rStyle w:val="CharacterStyle45"/>
                <w:rFonts w:ascii="Source Sans 3" w:hAnsi="Source Sans 3"/>
              </w:rPr>
              <w:br/>
              <w:t>7. Regelwerkeintrag: handbetriebene Transportmittel</w:t>
            </w:r>
            <w:r w:rsidRPr="001B3266">
              <w:rPr>
                <w:rStyle w:val="CharacterStyle45"/>
                <w:rFonts w:ascii="Source Sans 3" w:hAnsi="Source Sans 3"/>
              </w:rPr>
              <w:br/>
              <w:t>8. Regelwerkeintrag: Mitgänger-Flurförderzeuge</w:t>
            </w:r>
            <w:r w:rsidRPr="001B3266">
              <w:rPr>
                <w:rStyle w:val="CharacterStyle45"/>
                <w:rFonts w:ascii="Source Sans 3" w:hAnsi="Source Sans 3"/>
              </w:rPr>
              <w:br/>
              <w:t>9. Gefährdungsbeurteilungsobjekt aus dem BG-Katalog: Persönliche Schutzausrüstung (PSA)</w:t>
            </w:r>
            <w:r w:rsidRPr="001B3266">
              <w:rPr>
                <w:rStyle w:val="CharacterStyle45"/>
                <w:rFonts w:ascii="Source Sans 3" w:hAnsi="Source Sans 3"/>
              </w:rPr>
              <w:br/>
              <w:t>10. Gefährdungsbeurteilungsobjekt aus dem BG-Katalog: Unterweisungen der Beschäftigten</w:t>
            </w:r>
            <w:r w:rsidRPr="001B3266">
              <w:rPr>
                <w:rStyle w:val="CharacterStyle45"/>
                <w:rFonts w:ascii="Source Sans 3" w:hAnsi="Source Sans 3"/>
              </w:rPr>
              <w:br/>
              <w:t>11. Lokale Datei: betriebsanweisungen\maschinen\b_heben_tragen_ziehen_schieben.doc</w:t>
            </w:r>
          </w:p>
        </w:tc>
      </w:tr>
    </w:tbl>
    <w:p w14:paraId="6EA1731D"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5C84462F" w14:textId="77777777">
        <w:trPr>
          <w:trHeight w:hRule="exact" w:val="285"/>
        </w:trPr>
        <w:tc>
          <w:tcPr>
            <w:tcW w:w="9870" w:type="dxa"/>
            <w:gridSpan w:val="6"/>
            <w:shd w:val="clear" w:color="auto" w:fill="auto"/>
          </w:tcPr>
          <w:p w14:paraId="42CA0DE8"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62015961" w14:textId="77777777">
        <w:trPr>
          <w:trHeight w:hRule="exact" w:val="345"/>
        </w:trPr>
        <w:tc>
          <w:tcPr>
            <w:tcW w:w="1440" w:type="dxa"/>
            <w:gridSpan w:val="2"/>
            <w:shd w:val="clear" w:color="auto" w:fill="auto"/>
          </w:tcPr>
          <w:p w14:paraId="59856F29"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6F065BEC" w14:textId="77777777" w:rsidR="00BC0171" w:rsidRPr="001B3266" w:rsidRDefault="00BC0171" w:rsidP="001B3266">
            <w:pPr>
              <w:spacing w:line="240" w:lineRule="exact"/>
              <w:rPr>
                <w:rStyle w:val="FakeCharacterStyle"/>
                <w:rFonts w:ascii="Source Sans 3" w:hAnsi="Source Sans 3"/>
              </w:rPr>
            </w:pPr>
          </w:p>
        </w:tc>
      </w:tr>
      <w:tr w:rsidR="00BC0171" w:rsidRPr="001B3266" w14:paraId="5FAC0F97" w14:textId="77777777">
        <w:trPr>
          <w:trHeight w:hRule="exact" w:val="285"/>
        </w:trPr>
        <w:tc>
          <w:tcPr>
            <w:tcW w:w="9870" w:type="dxa"/>
            <w:gridSpan w:val="6"/>
            <w:shd w:val="clear" w:color="auto" w:fill="auto"/>
          </w:tcPr>
          <w:p w14:paraId="68CEC6C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Verordnung zur arbeitsmedizinischen Vorsorge (ArbMedVV), Inhalt</w:t>
            </w:r>
          </w:p>
        </w:tc>
      </w:tr>
      <w:tr w:rsidR="00BC0171" w:rsidRPr="001B3266" w14:paraId="10EFDBBC" w14:textId="77777777">
        <w:trPr>
          <w:trHeight w:hRule="exact" w:val="270"/>
        </w:trPr>
        <w:tc>
          <w:tcPr>
            <w:tcW w:w="9870" w:type="dxa"/>
            <w:gridSpan w:val="6"/>
            <w:shd w:val="clear" w:color="auto" w:fill="auto"/>
          </w:tcPr>
          <w:p w14:paraId="66DEEB2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DGUV-Information 208-006: Transport- und Lagerarbeiten, Inhalt</w:t>
            </w:r>
          </w:p>
        </w:tc>
      </w:tr>
      <w:tr w:rsidR="00BC0171" w:rsidRPr="001B3266" w14:paraId="53CE492F" w14:textId="77777777">
        <w:trPr>
          <w:trHeight w:hRule="exact" w:val="270"/>
        </w:trPr>
        <w:tc>
          <w:tcPr>
            <w:tcW w:w="9870" w:type="dxa"/>
            <w:gridSpan w:val="6"/>
            <w:shd w:val="clear" w:color="auto" w:fill="auto"/>
          </w:tcPr>
          <w:p w14:paraId="5CCD875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Mutterschutzgesetz (MuschG), Inhalt</w:t>
            </w:r>
          </w:p>
        </w:tc>
      </w:tr>
      <w:tr w:rsidR="00BC0171" w:rsidRPr="001B3266" w14:paraId="73B3D7F9" w14:textId="77777777">
        <w:trPr>
          <w:trHeight w:hRule="exact" w:val="570"/>
        </w:trPr>
        <w:tc>
          <w:tcPr>
            <w:tcW w:w="9870" w:type="dxa"/>
            <w:gridSpan w:val="6"/>
            <w:shd w:val="clear" w:color="auto" w:fill="auto"/>
          </w:tcPr>
          <w:p w14:paraId="2BDA6079"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3A00A271" w14:textId="77777777">
        <w:trPr>
          <w:trHeight w:hRule="exact" w:val="285"/>
        </w:trPr>
        <w:tc>
          <w:tcPr>
            <w:tcW w:w="15" w:type="dxa"/>
          </w:tcPr>
          <w:p w14:paraId="55715960"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787EA3B2"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2D5ACC1E"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0F55567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57E2FC94" w14:textId="77777777" w:rsidR="00BC0171" w:rsidRPr="001B3266" w:rsidRDefault="00BC0171" w:rsidP="001B3266">
            <w:pPr>
              <w:spacing w:line="240" w:lineRule="exact"/>
              <w:rPr>
                <w:rStyle w:val="FakeCharacterStyle"/>
                <w:rFonts w:ascii="Source Sans 3" w:hAnsi="Source Sans 3"/>
              </w:rPr>
            </w:pPr>
          </w:p>
        </w:tc>
      </w:tr>
      <w:tr w:rsidR="00BC0171" w:rsidRPr="001B3266" w14:paraId="65483DC6" w14:textId="77777777">
        <w:trPr>
          <w:trHeight w:hRule="exact" w:val="1245"/>
        </w:trPr>
        <w:tc>
          <w:tcPr>
            <w:tcW w:w="15" w:type="dxa"/>
          </w:tcPr>
          <w:p w14:paraId="45649960"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3F5CC6E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1F76C04E"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22F39591" w14:textId="77777777">
        <w:trPr>
          <w:trHeight w:hRule="exact" w:val="270"/>
        </w:trPr>
        <w:tc>
          <w:tcPr>
            <w:tcW w:w="15" w:type="dxa"/>
          </w:tcPr>
          <w:p w14:paraId="29BC2EFA"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336300F7"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7828DCE4"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52AF1CE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40D8434A" w14:textId="77777777">
        <w:trPr>
          <w:trHeight w:hRule="exact" w:val="1125"/>
        </w:trPr>
        <w:tc>
          <w:tcPr>
            <w:tcW w:w="15" w:type="dxa"/>
          </w:tcPr>
          <w:p w14:paraId="75BDAD7F"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08B5C87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439A415A" w14:textId="77777777" w:rsidR="00BC0171" w:rsidRPr="001B3266" w:rsidRDefault="00BC0171" w:rsidP="001B3266">
      <w:pPr>
        <w:spacing w:line="240" w:lineRule="exact"/>
        <w:rPr>
          <w:rFonts w:ascii="Source Sans 3" w:hAnsi="Source Sans 3"/>
        </w:rPr>
        <w:sectPr w:rsidR="00BC0171" w:rsidRPr="001B3266">
          <w:headerReference w:type="default" r:id="rId270"/>
          <w:footerReference w:type="default" r:id="rId2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5390496C" w14:textId="77777777">
        <w:trPr>
          <w:trHeight w:hRule="exact" w:val="360"/>
        </w:trPr>
        <w:tc>
          <w:tcPr>
            <w:tcW w:w="9870" w:type="dxa"/>
            <w:gridSpan w:val="3"/>
            <w:shd w:val="clear" w:color="auto" w:fill="auto"/>
          </w:tcPr>
          <w:p w14:paraId="0FCA00E0"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5C5CC95E" w14:textId="77777777">
        <w:trPr>
          <w:trHeight w:hRule="exact" w:val="360"/>
        </w:trPr>
        <w:tc>
          <w:tcPr>
            <w:tcW w:w="9870" w:type="dxa"/>
            <w:gridSpan w:val="3"/>
            <w:shd w:val="clear" w:color="auto" w:fill="auto"/>
          </w:tcPr>
          <w:p w14:paraId="615D88FA"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Kraftfahrzeuge</w:t>
            </w:r>
          </w:p>
        </w:tc>
      </w:tr>
      <w:tr w:rsidR="00BC0171" w:rsidRPr="001B3266" w14:paraId="1305BC1F" w14:textId="77777777">
        <w:trPr>
          <w:trHeight w:hRule="exact" w:val="345"/>
        </w:trPr>
        <w:tc>
          <w:tcPr>
            <w:tcW w:w="2700" w:type="dxa"/>
            <w:shd w:val="clear" w:color="auto" w:fill="auto"/>
          </w:tcPr>
          <w:p w14:paraId="6EA60039"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71638C2E" w14:textId="77777777" w:rsidR="00BC0171" w:rsidRPr="001B3266" w:rsidRDefault="00BC0171" w:rsidP="001B3266">
            <w:pPr>
              <w:spacing w:line="240" w:lineRule="exact"/>
              <w:rPr>
                <w:rStyle w:val="FakeCharacterStyle"/>
                <w:rFonts w:ascii="Source Sans 3" w:hAnsi="Source Sans 3"/>
              </w:rPr>
            </w:pPr>
          </w:p>
        </w:tc>
      </w:tr>
      <w:tr w:rsidR="00BC0171" w:rsidRPr="001B3266" w14:paraId="48112D15" w14:textId="77777777">
        <w:tc>
          <w:tcPr>
            <w:tcW w:w="9855" w:type="dxa"/>
            <w:gridSpan w:val="2"/>
            <w:shd w:val="clear" w:color="auto" w:fill="auto"/>
          </w:tcPr>
          <w:p w14:paraId="5E0EAB08"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Organisatorische und technische Bedingungen,</w:t>
            </w:r>
            <w:r w:rsidRPr="001B3266">
              <w:rPr>
                <w:rStyle w:val="FakeCharacterStyle"/>
                <w:rFonts w:ascii="Source Sans 3" w:hAnsi="Source Sans 3"/>
                <w:b/>
                <w:color w:val="000000"/>
                <w:sz w:val="20"/>
              </w:rPr>
              <w:br/>
              <w:t>Unkontrolliert bewegte Teile durch rutschende Ladung,</w:t>
            </w:r>
            <w:r w:rsidRPr="001B3266">
              <w:rPr>
                <w:rStyle w:val="FakeCharacterStyle"/>
                <w:rFonts w:ascii="Source Sans 3" w:hAnsi="Source Sans 3"/>
                <w:b/>
                <w:color w:val="000000"/>
                <w:sz w:val="20"/>
              </w:rPr>
              <w:br/>
              <w:t>Sturz bzw. Absturz bei Arbeiten auf der Ladefläche oder der Ladebordwand</w:t>
            </w:r>
          </w:p>
        </w:tc>
        <w:tc>
          <w:tcPr>
            <w:tcW w:w="15" w:type="dxa"/>
          </w:tcPr>
          <w:p w14:paraId="73C42D77" w14:textId="77777777" w:rsidR="00BC0171" w:rsidRPr="001B3266" w:rsidRDefault="00BC0171" w:rsidP="001B3266">
            <w:pPr>
              <w:spacing w:line="240" w:lineRule="exact"/>
              <w:rPr>
                <w:rStyle w:val="FakeCharacterStyle"/>
                <w:rFonts w:ascii="Source Sans 3" w:hAnsi="Source Sans 3"/>
              </w:rPr>
            </w:pPr>
          </w:p>
        </w:tc>
      </w:tr>
      <w:tr w:rsidR="00BC0171" w:rsidRPr="001B3266" w14:paraId="297A62DE" w14:textId="77777777">
        <w:trPr>
          <w:trHeight w:hRule="exact" w:val="240"/>
        </w:trPr>
        <w:tc>
          <w:tcPr>
            <w:tcW w:w="9870" w:type="dxa"/>
            <w:gridSpan w:val="3"/>
            <w:shd w:val="clear" w:color="auto" w:fill="auto"/>
          </w:tcPr>
          <w:p w14:paraId="55FB6C66" w14:textId="77777777" w:rsidR="00BC0171" w:rsidRPr="001B3266" w:rsidRDefault="00BC0171" w:rsidP="001B3266">
            <w:pPr>
              <w:pStyle w:val="ParagraphStyle23"/>
              <w:spacing w:line="240" w:lineRule="exact"/>
              <w:rPr>
                <w:rStyle w:val="FakeCharacterStyle"/>
                <w:rFonts w:ascii="Source Sans 3" w:hAnsi="Source Sans 3"/>
              </w:rPr>
            </w:pPr>
          </w:p>
        </w:tc>
      </w:tr>
    </w:tbl>
    <w:p w14:paraId="572FA20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2E016E1E"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9670BE1"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13F98D1"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FD68136"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327D50D"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A2524CB"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633FAF0A" w14:textId="77777777">
        <w:trPr>
          <w:trHeight w:hRule="exact" w:val="330"/>
        </w:trPr>
        <w:tc>
          <w:tcPr>
            <w:tcW w:w="15" w:type="dxa"/>
            <w:vMerge w:val="restart"/>
            <w:shd w:val="clear" w:color="auto" w:fill="D7EAF9"/>
            <w:vAlign w:val="center"/>
          </w:tcPr>
          <w:p w14:paraId="07EA3DBC"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4EF7B0"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Einrichtungen zur Ladungssicherung wie </w:t>
            </w:r>
            <w:proofErr w:type="spellStart"/>
            <w:r w:rsidRPr="001B3266">
              <w:rPr>
                <w:rStyle w:val="FakeCharacterStyle"/>
                <w:rFonts w:ascii="Source Sans 3" w:hAnsi="Source Sans 3"/>
                <w:color w:val="000000"/>
                <w:sz w:val="20"/>
              </w:rPr>
              <w:t>Zurrösen</w:t>
            </w:r>
            <w:proofErr w:type="spellEnd"/>
            <w:r w:rsidRPr="001B3266">
              <w:rPr>
                <w:rStyle w:val="FakeCharacterStyle"/>
                <w:rFonts w:ascii="Source Sans 3" w:hAnsi="Source Sans 3"/>
                <w:color w:val="000000"/>
                <w:sz w:val="20"/>
              </w:rPr>
              <w:t xml:space="preserve"> sind vorhanden und Zurrmaterial ist zur Verfügung gestellt.</w:t>
            </w:r>
          </w:p>
        </w:tc>
        <w:tc>
          <w:tcPr>
            <w:tcW w:w="60" w:type="dxa"/>
            <w:vMerge w:val="restart"/>
            <w:shd w:val="clear" w:color="auto" w:fill="D7EAF9"/>
            <w:vAlign w:val="center"/>
          </w:tcPr>
          <w:p w14:paraId="30810317"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604F43"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CDA93C"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E25238"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78E5A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30EA05D" w14:textId="5ACE3A2B"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32AFD2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07E7656" w14:textId="77777777">
        <w:tc>
          <w:tcPr>
            <w:tcW w:w="15" w:type="dxa"/>
            <w:vMerge/>
            <w:shd w:val="clear" w:color="auto" w:fill="D7EAF9"/>
            <w:vAlign w:val="center"/>
          </w:tcPr>
          <w:p w14:paraId="1D2B10F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83690A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057FDA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A9F4B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1DC12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8912D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A4E28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A932AC3"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ADC4CE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14A1193" w14:textId="77777777">
        <w:trPr>
          <w:trHeight w:hRule="exact" w:val="15"/>
        </w:trPr>
        <w:tc>
          <w:tcPr>
            <w:tcW w:w="15" w:type="dxa"/>
            <w:vMerge w:val="restart"/>
            <w:shd w:val="clear" w:color="auto" w:fill="auto"/>
          </w:tcPr>
          <w:p w14:paraId="5E8E7ADC"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1B0C3DEA"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3FAFF461"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3EF3D2"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1C9D2C"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C691AD"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6CF7AE1"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0A9EC31" w14:textId="349A6C99"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41D7079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D2F5926" w14:textId="77777777">
        <w:trPr>
          <w:trHeight w:val="240"/>
        </w:trPr>
        <w:tc>
          <w:tcPr>
            <w:tcW w:w="15" w:type="dxa"/>
            <w:vMerge/>
            <w:shd w:val="clear" w:color="auto" w:fill="auto"/>
          </w:tcPr>
          <w:p w14:paraId="419134AE"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7A9ECFD9"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3998B37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29AAF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91355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B89330"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7F37BF1"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02E6AEC9"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66CC0D83" w14:textId="77777777" w:rsidR="00BC0171" w:rsidRPr="001B3266" w:rsidRDefault="00BC0171" w:rsidP="001B3266">
            <w:pPr>
              <w:spacing w:line="240" w:lineRule="exact"/>
              <w:rPr>
                <w:rStyle w:val="FakeCharacterStyle"/>
                <w:rFonts w:ascii="Source Sans 3" w:hAnsi="Source Sans 3"/>
              </w:rPr>
            </w:pPr>
          </w:p>
        </w:tc>
      </w:tr>
      <w:tr w:rsidR="00BC0171" w:rsidRPr="001B3266" w14:paraId="0FF2C8FE" w14:textId="77777777">
        <w:tc>
          <w:tcPr>
            <w:tcW w:w="15" w:type="dxa"/>
            <w:vMerge/>
            <w:shd w:val="clear" w:color="auto" w:fill="auto"/>
          </w:tcPr>
          <w:p w14:paraId="5C7BC94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3E513F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563BB18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16C78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F29D4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888EF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E0D82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ED1C5EE"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0A3334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E2AC005" w14:textId="77777777">
        <w:trPr>
          <w:trHeight w:hRule="exact" w:val="330"/>
        </w:trPr>
        <w:tc>
          <w:tcPr>
            <w:tcW w:w="15" w:type="dxa"/>
            <w:vMerge w:val="restart"/>
            <w:shd w:val="clear" w:color="auto" w:fill="D7EAF9"/>
            <w:vAlign w:val="center"/>
          </w:tcPr>
          <w:p w14:paraId="70157377"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FB949B"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Zur Verfügung gestellte </w:t>
            </w:r>
            <w:proofErr w:type="spellStart"/>
            <w:r w:rsidRPr="001B3266">
              <w:rPr>
                <w:rStyle w:val="FakeCharacterStyle"/>
                <w:rFonts w:ascii="Source Sans 3" w:hAnsi="Source Sans 3"/>
                <w:color w:val="000000"/>
                <w:sz w:val="20"/>
              </w:rPr>
              <w:t>LKW‘s</w:t>
            </w:r>
            <w:proofErr w:type="spellEnd"/>
            <w:r w:rsidRPr="001B3266">
              <w:rPr>
                <w:rStyle w:val="FakeCharacterStyle"/>
                <w:rFonts w:ascii="Source Sans 3" w:hAnsi="Source Sans 3"/>
                <w:color w:val="000000"/>
                <w:sz w:val="20"/>
              </w:rPr>
              <w:t xml:space="preserve"> mit Hubladebühne (Ladebordwände) sind mit Tritten und Griffen zum Auf-/Absteigen von den Ladeflächen ausgestattet.</w:t>
            </w:r>
          </w:p>
        </w:tc>
        <w:tc>
          <w:tcPr>
            <w:tcW w:w="60" w:type="dxa"/>
            <w:vMerge w:val="restart"/>
            <w:shd w:val="clear" w:color="auto" w:fill="D7EAF9"/>
            <w:vAlign w:val="center"/>
          </w:tcPr>
          <w:p w14:paraId="2B80BDA0"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F7694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8DFA6C"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CCB4DC"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433B8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94FA18E" w14:textId="2344EF6B"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EF5938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AC90364" w14:textId="77777777">
        <w:tc>
          <w:tcPr>
            <w:tcW w:w="15" w:type="dxa"/>
            <w:vMerge/>
            <w:shd w:val="clear" w:color="auto" w:fill="D7EAF9"/>
            <w:vAlign w:val="center"/>
          </w:tcPr>
          <w:p w14:paraId="29156F63"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65EEE3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2E4EE1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8E16A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09120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04E025"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17CA3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9B5E44C"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203E73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06FFB5A" w14:textId="77777777">
        <w:trPr>
          <w:trHeight w:hRule="exact" w:val="330"/>
        </w:trPr>
        <w:tc>
          <w:tcPr>
            <w:tcW w:w="15" w:type="dxa"/>
            <w:vMerge w:val="restart"/>
            <w:shd w:val="clear" w:color="auto" w:fill="auto"/>
          </w:tcPr>
          <w:p w14:paraId="2C93DCFC"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3F91783A"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zur Verfügung gestellten Kombis haben eine feste, trennende Einrichtung zwischen Fahrer- und Laderaum, z. B. Gitter, Netz oder Wand.</w:t>
            </w:r>
          </w:p>
        </w:tc>
        <w:tc>
          <w:tcPr>
            <w:tcW w:w="60" w:type="dxa"/>
            <w:vMerge w:val="restart"/>
            <w:shd w:val="clear" w:color="auto" w:fill="auto"/>
          </w:tcPr>
          <w:p w14:paraId="4ABE2A41"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67C9A4"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AF841A"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6BA619"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CFDFF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9CF696F" w14:textId="26A19A70"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650CA056"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DE05DEF" w14:textId="77777777">
        <w:tc>
          <w:tcPr>
            <w:tcW w:w="15" w:type="dxa"/>
            <w:vMerge/>
            <w:shd w:val="clear" w:color="auto" w:fill="auto"/>
          </w:tcPr>
          <w:p w14:paraId="530A8C0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6ABBF3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5D286E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8F20E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EEA3A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08EDB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93B01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0D62CF5"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53876FF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F61AFB7" w14:textId="77777777">
        <w:trPr>
          <w:trHeight w:hRule="exact" w:val="330"/>
        </w:trPr>
        <w:tc>
          <w:tcPr>
            <w:tcW w:w="15" w:type="dxa"/>
            <w:vMerge w:val="restart"/>
            <w:shd w:val="clear" w:color="auto" w:fill="D7EAF9"/>
            <w:vAlign w:val="center"/>
          </w:tcPr>
          <w:p w14:paraId="73805A8F"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1F1DC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2AC54E0E"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5039DD"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C8B7C4"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3EA402"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26B75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35483EA" w14:textId="20AE87DE"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C554C6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3EEB775" w14:textId="77777777">
        <w:tc>
          <w:tcPr>
            <w:tcW w:w="15" w:type="dxa"/>
            <w:vMerge/>
            <w:shd w:val="clear" w:color="auto" w:fill="D7EAF9"/>
            <w:vAlign w:val="center"/>
          </w:tcPr>
          <w:p w14:paraId="719EE036"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70C648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17AC65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181CA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10D23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5E739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85EE6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D17D13E"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5C2F99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B3D2824" w14:textId="77777777">
        <w:trPr>
          <w:trHeight w:hRule="exact" w:val="330"/>
        </w:trPr>
        <w:tc>
          <w:tcPr>
            <w:tcW w:w="15" w:type="dxa"/>
            <w:vMerge w:val="restart"/>
            <w:shd w:val="clear" w:color="auto" w:fill="auto"/>
          </w:tcPr>
          <w:p w14:paraId="7800B88D"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4EB4EA24"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0D8736BB"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4B5AA2"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E0C341"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AF7C9E"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4C715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BA6174A" w14:textId="629F0692"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7DD83A2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139B91A" w14:textId="77777777">
        <w:tc>
          <w:tcPr>
            <w:tcW w:w="15" w:type="dxa"/>
            <w:vMerge/>
            <w:shd w:val="clear" w:color="auto" w:fill="auto"/>
          </w:tcPr>
          <w:p w14:paraId="2439CBB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848EED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0FF934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C12D0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EA695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D94D6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7B7E3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6A54830"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DCF353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D50F6DE" w14:textId="77777777">
        <w:trPr>
          <w:trHeight w:hRule="exact" w:val="330"/>
        </w:trPr>
        <w:tc>
          <w:tcPr>
            <w:tcW w:w="15" w:type="dxa"/>
            <w:vMerge w:val="restart"/>
            <w:shd w:val="clear" w:color="auto" w:fill="D7EAF9"/>
            <w:vAlign w:val="center"/>
          </w:tcPr>
          <w:p w14:paraId="5E7EFBC7"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8DD94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272" w:tooltip="Persönliche Schutzausrüstung (PSA)" w:history="1">
              <w:r w:rsidRPr="001B3266">
                <w:rPr>
                  <w:rStyle w:val="FakeCharacterStyle"/>
                  <w:rFonts w:ascii="Source Sans 3" w:hAnsi="Source Sans 3"/>
                  <w:color w:val="000000"/>
                  <w:sz w:val="20"/>
                  <w:u w:val="single"/>
                </w:rPr>
                <w:t>„Persönliche Schutzausrüstung (PSA)"</w:t>
              </w:r>
            </w:hyperlink>
            <w:r w:rsidRPr="001B3266">
              <w:rPr>
                <w:rStyle w:val="FakeCharacterStyle"/>
                <w:rFonts w:ascii="Source Sans 3" w:hAnsi="Source Sans 3"/>
                <w:color w:val="000000"/>
                <w:sz w:val="20"/>
              </w:rPr>
              <w:t xml:space="preserve"> ist beachtet. </w:t>
            </w:r>
          </w:p>
          <w:p w14:paraId="04D49C4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Alle Fahrzeuge sind mit Warnkleidung ausgestattet (z.B. mit einer Warnweste nach DIN EN 471) und allen Fahrern von </w:t>
            </w:r>
            <w:proofErr w:type="spellStart"/>
            <w:r w:rsidRPr="001B3266">
              <w:rPr>
                <w:rStyle w:val="FakeCharacterStyle"/>
                <w:rFonts w:ascii="Source Sans 3" w:hAnsi="Source Sans 3"/>
                <w:color w:val="000000"/>
                <w:sz w:val="20"/>
              </w:rPr>
              <w:t>LKW´s</w:t>
            </w:r>
            <w:proofErr w:type="spellEnd"/>
            <w:r w:rsidRPr="001B3266">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6B7B5D4D"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B73E31"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D9DB4E"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BF22C4"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A5948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4405C15" w14:textId="09CBEE5A"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2419655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640FD58" w14:textId="77777777">
        <w:tc>
          <w:tcPr>
            <w:tcW w:w="15" w:type="dxa"/>
            <w:vMerge/>
            <w:shd w:val="clear" w:color="auto" w:fill="D7EAF9"/>
            <w:vAlign w:val="center"/>
          </w:tcPr>
          <w:p w14:paraId="261B9B0F"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C186465"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ED0374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E58EA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9ECA8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CB79E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11426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52C4F70"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FF0718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BC81185" w14:textId="77777777">
        <w:trPr>
          <w:trHeight w:hRule="exact" w:val="15"/>
        </w:trPr>
        <w:tc>
          <w:tcPr>
            <w:tcW w:w="15" w:type="dxa"/>
            <w:vMerge w:val="restart"/>
            <w:shd w:val="clear" w:color="auto" w:fill="auto"/>
          </w:tcPr>
          <w:p w14:paraId="664411FA"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5C728B12"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314E16EB"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D205FF"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3CCC32"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727BB9"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9012EB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D69F966" w14:textId="6F83A7F7"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25918C8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22F9F8E" w14:textId="77777777">
        <w:trPr>
          <w:trHeight w:val="240"/>
        </w:trPr>
        <w:tc>
          <w:tcPr>
            <w:tcW w:w="15" w:type="dxa"/>
            <w:vMerge/>
            <w:shd w:val="clear" w:color="auto" w:fill="auto"/>
          </w:tcPr>
          <w:p w14:paraId="2555014C"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491F7C41"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Es ist eine Betriebsanweisung für das </w:t>
            </w:r>
            <w:hyperlink r:id="rId273" w:tooltip="Führen von Fahrzeugen" w:history="1">
              <w:r w:rsidRPr="001B3266">
                <w:rPr>
                  <w:rStyle w:val="FakeCharacterStyle"/>
                  <w:rFonts w:ascii="Source Sans 3" w:hAnsi="Source Sans 3"/>
                  <w:color w:val="000000"/>
                  <w:sz w:val="20"/>
                  <w:u w:val="single"/>
                </w:rPr>
                <w:t>Führen von Fahrzeugen</w:t>
              </w:r>
            </w:hyperlink>
            <w:r w:rsidRPr="001B3266">
              <w:rPr>
                <w:rStyle w:val="FakeCharacterStyle"/>
                <w:rFonts w:ascii="Source Sans 3" w:hAnsi="Source Sans 3"/>
                <w:color w:val="000000"/>
                <w:sz w:val="20"/>
              </w:rPr>
              <w:t xml:space="preserve"> und eine Betriebsanweisung für </w:t>
            </w:r>
            <w:hyperlink r:id="rId274" w:tooltip="Arbeiten mit der Hubladebühne" w:history="1">
              <w:r w:rsidRPr="001B3266">
                <w:rPr>
                  <w:rStyle w:val="FakeCharacterStyle"/>
                  <w:rFonts w:ascii="Source Sans 3" w:hAnsi="Source Sans 3"/>
                  <w:color w:val="000000"/>
                  <w:sz w:val="20"/>
                  <w:u w:val="single"/>
                </w:rPr>
                <w:t>Arbeiten mit der Hubladebühne</w:t>
              </w:r>
            </w:hyperlink>
            <w:r w:rsidRPr="001B3266">
              <w:rPr>
                <w:rStyle w:val="FakeCharacterStyle"/>
                <w:rFonts w:ascii="Source Sans 3" w:hAnsi="Source Sans 3"/>
                <w:color w:val="000000"/>
                <w:sz w:val="20"/>
              </w:rPr>
              <w:t xml:space="preserve"> (Ladebordwand) an Fahrzeugen vorhanden.</w:t>
            </w:r>
          </w:p>
        </w:tc>
        <w:tc>
          <w:tcPr>
            <w:tcW w:w="60" w:type="dxa"/>
            <w:vMerge/>
            <w:shd w:val="clear" w:color="auto" w:fill="auto"/>
          </w:tcPr>
          <w:p w14:paraId="57EE939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A0063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1BD62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F2A1F4"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93BF21E"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0BC45912"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0699B7DF" w14:textId="77777777" w:rsidR="00BC0171" w:rsidRPr="001B3266" w:rsidRDefault="00BC0171" w:rsidP="001B3266">
            <w:pPr>
              <w:spacing w:line="240" w:lineRule="exact"/>
              <w:rPr>
                <w:rStyle w:val="FakeCharacterStyle"/>
                <w:rFonts w:ascii="Source Sans 3" w:hAnsi="Source Sans 3"/>
              </w:rPr>
            </w:pPr>
          </w:p>
        </w:tc>
      </w:tr>
      <w:tr w:rsidR="00BC0171" w:rsidRPr="001B3266" w14:paraId="25520FAE" w14:textId="77777777">
        <w:tc>
          <w:tcPr>
            <w:tcW w:w="15" w:type="dxa"/>
            <w:vMerge/>
            <w:shd w:val="clear" w:color="auto" w:fill="auto"/>
          </w:tcPr>
          <w:p w14:paraId="0808F79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B0FDA2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A31437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F60DA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76052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B061F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AB0E6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C5579A9"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7629313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CB426F6" w14:textId="77777777">
        <w:trPr>
          <w:trHeight w:hRule="exact" w:val="15"/>
        </w:trPr>
        <w:tc>
          <w:tcPr>
            <w:tcW w:w="15" w:type="dxa"/>
            <w:vMerge w:val="restart"/>
            <w:shd w:val="clear" w:color="auto" w:fill="D7EAF9"/>
            <w:vAlign w:val="center"/>
          </w:tcPr>
          <w:p w14:paraId="5830540F"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5115B916"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496A6193"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2E236A"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115946"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9A9C02"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C5FE0C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53FFDC7" w14:textId="28CFB48E"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72F784F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CB23BF7" w14:textId="77777777">
        <w:trPr>
          <w:trHeight w:val="240"/>
        </w:trPr>
        <w:tc>
          <w:tcPr>
            <w:tcW w:w="15" w:type="dxa"/>
            <w:vMerge/>
            <w:shd w:val="clear" w:color="auto" w:fill="D7EAF9"/>
            <w:vAlign w:val="center"/>
          </w:tcPr>
          <w:p w14:paraId="46476656"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3C2DC935"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275" w:tooltip="Prüfung" w:history="1">
              <w:r w:rsidRPr="001B3266">
                <w:rPr>
                  <w:rStyle w:val="FakeCharacterStyle"/>
                  <w:rFonts w:ascii="Source Sans 3" w:hAnsi="Source Sans 3"/>
                  <w:color w:val="000000"/>
                  <w:sz w:val="20"/>
                  <w:u w:val="single"/>
                </w:rPr>
                <w:t>„Prüfung"</w:t>
              </w:r>
            </w:hyperlink>
            <w:r w:rsidRPr="001B3266">
              <w:rPr>
                <w:rStyle w:val="FakeCharacterStyle"/>
                <w:rFonts w:ascii="Source Sans 3" w:hAnsi="Source Sans 3"/>
                <w:color w:val="000000"/>
                <w:sz w:val="20"/>
              </w:rPr>
              <w:t xml:space="preserve"> ist beachtet.</w:t>
            </w:r>
          </w:p>
        </w:tc>
        <w:tc>
          <w:tcPr>
            <w:tcW w:w="60" w:type="dxa"/>
            <w:vMerge/>
            <w:shd w:val="clear" w:color="auto" w:fill="D7EAF9"/>
            <w:vAlign w:val="center"/>
          </w:tcPr>
          <w:p w14:paraId="438CD98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822A1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95C5F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D7859D"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02DDACA"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7A2F2982"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7E584DEB" w14:textId="77777777" w:rsidR="00BC0171" w:rsidRPr="001B3266" w:rsidRDefault="00BC0171" w:rsidP="001B3266">
            <w:pPr>
              <w:spacing w:line="240" w:lineRule="exact"/>
              <w:rPr>
                <w:rStyle w:val="FakeCharacterStyle"/>
                <w:rFonts w:ascii="Source Sans 3" w:hAnsi="Source Sans 3"/>
              </w:rPr>
            </w:pPr>
          </w:p>
        </w:tc>
      </w:tr>
      <w:tr w:rsidR="00BC0171" w:rsidRPr="001B3266" w14:paraId="6CD44CD9" w14:textId="77777777">
        <w:tc>
          <w:tcPr>
            <w:tcW w:w="15" w:type="dxa"/>
            <w:vMerge/>
            <w:shd w:val="clear" w:color="auto" w:fill="D7EAF9"/>
            <w:vAlign w:val="center"/>
          </w:tcPr>
          <w:p w14:paraId="7CB3357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217F68C"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C5A0F5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0B0BB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CE5D1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D6899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6807F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E0786D5"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1CC7C9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8A3FE8F" w14:textId="77777777">
        <w:trPr>
          <w:trHeight w:hRule="exact" w:val="330"/>
        </w:trPr>
        <w:tc>
          <w:tcPr>
            <w:tcW w:w="15" w:type="dxa"/>
            <w:vMerge w:val="restart"/>
            <w:shd w:val="clear" w:color="auto" w:fill="auto"/>
          </w:tcPr>
          <w:p w14:paraId="2795102D"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1C9A6531"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276" w:tooltip="Unterweisungen der Beschäftigten" w:history="1">
              <w:r w:rsidRPr="001B3266">
                <w:rPr>
                  <w:rStyle w:val="FakeCharacterStyle"/>
                  <w:rFonts w:ascii="Source Sans 3" w:hAnsi="Source Sans 3"/>
                  <w:color w:val="000000"/>
                  <w:sz w:val="20"/>
                  <w:u w:val="single"/>
                </w:rPr>
                <w:t>„Unterweisungen der Beschäftigten“</w:t>
              </w:r>
            </w:hyperlink>
            <w:r w:rsidRPr="001B3266">
              <w:rPr>
                <w:rStyle w:val="FakeCharacterStyle"/>
                <w:rFonts w:ascii="Source Sans 3" w:hAnsi="Source Sans 3"/>
                <w:color w:val="000000"/>
                <w:sz w:val="20"/>
              </w:rPr>
              <w:t xml:space="preserve"> ist beachtet.</w:t>
            </w:r>
          </w:p>
          <w:p w14:paraId="6A28D048"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277" w:tooltip="T 17" w:history="1">
              <w:r w:rsidRPr="001B3266">
                <w:rPr>
                  <w:rStyle w:val="FakeCharacterStyle"/>
                  <w:rFonts w:ascii="Source Sans 3" w:hAnsi="Source Sans 3"/>
                  <w:color w:val="000000"/>
                  <w:sz w:val="20"/>
                  <w:u w:val="single"/>
                </w:rPr>
                <w:t>T 17</w:t>
              </w:r>
            </w:hyperlink>
            <w:r w:rsidRPr="001B3266">
              <w:rPr>
                <w:rStyle w:val="FakeCharacterStyle"/>
                <w:rFonts w:ascii="Source Sans 3" w:hAnsi="Source Sans 3"/>
                <w:color w:val="000000"/>
                <w:sz w:val="20"/>
              </w:rPr>
              <w:t xml:space="preserve"> unterwiesen.</w:t>
            </w:r>
          </w:p>
          <w:p w14:paraId="3ACB3EEF"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223A3C6E"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2D0720"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77352F"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402EC2"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64E847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D3DC291" w14:textId="434E6EF2"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755E2AF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A9A29D7" w14:textId="77777777">
        <w:tc>
          <w:tcPr>
            <w:tcW w:w="15" w:type="dxa"/>
            <w:vMerge/>
            <w:shd w:val="clear" w:color="auto" w:fill="auto"/>
          </w:tcPr>
          <w:p w14:paraId="066974E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6B6FAF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4C7AEC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88CD3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36081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E1CC2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61AD91"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84C4C65"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21BABCA"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795FA5E" w14:textId="77777777">
        <w:trPr>
          <w:trHeight w:hRule="exact" w:val="45"/>
        </w:trPr>
        <w:tc>
          <w:tcPr>
            <w:tcW w:w="9870" w:type="dxa"/>
            <w:gridSpan w:val="9"/>
            <w:shd w:val="clear" w:color="auto" w:fill="auto"/>
          </w:tcPr>
          <w:p w14:paraId="3744058E"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183FCF4B" wp14:editId="63003195">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6"/>
                          <a:stretch>
                            <a:fillRect/>
                          </a:stretch>
                        </pic:blipFill>
                        <pic:spPr>
                          <a:xfrm>
                            <a:off x="0" y="0"/>
                            <a:ext cx="6267450" cy="28575"/>
                          </a:xfrm>
                          <a:prstGeom prst="rect">
                            <a:avLst/>
                          </a:prstGeom>
                          <a:noFill/>
                        </pic:spPr>
                      </pic:pic>
                    </a:graphicData>
                  </a:graphic>
                </wp:inline>
              </w:drawing>
            </w:r>
          </w:p>
        </w:tc>
      </w:tr>
    </w:tbl>
    <w:p w14:paraId="5FB2C38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610241CC" w14:textId="77777777">
        <w:trPr>
          <w:trHeight w:hRule="exact" w:val="345"/>
        </w:trPr>
        <w:tc>
          <w:tcPr>
            <w:tcW w:w="15" w:type="dxa"/>
          </w:tcPr>
          <w:p w14:paraId="680535DD"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2AF05539"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2EA32400"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3F0A4D32" w14:textId="77777777">
        <w:tc>
          <w:tcPr>
            <w:tcW w:w="9870" w:type="dxa"/>
            <w:shd w:val="clear" w:color="auto" w:fill="auto"/>
          </w:tcPr>
          <w:p w14:paraId="43A8D543" w14:textId="38945244" w:rsidR="00BC0171" w:rsidRPr="001B3266" w:rsidRDefault="006E665C" w:rsidP="001B3266">
            <w:pPr>
              <w:pStyle w:val="ParagraphStyle60"/>
              <w:spacing w:line="240" w:lineRule="exact"/>
              <w:rPr>
                <w:rStyle w:val="CharacterStyle46"/>
                <w:rFonts w:ascii="Source Sans 3" w:hAnsi="Source Sans 3"/>
              </w:rPr>
            </w:pPr>
            <w:r w:rsidRPr="001B3266">
              <w:rPr>
                <w:rStyle w:val="CharacterStyle46"/>
                <w:rFonts w:ascii="Source Sans 3" w:hAnsi="Source Sans 3"/>
              </w:rPr>
              <w:t>1. Gefährdungsbeurteilungsobjekt aus dem BG-Katalog: Persönliche Schutzausrüstung (PSA)</w:t>
            </w:r>
            <w:r w:rsidRPr="001B3266">
              <w:rPr>
                <w:rStyle w:val="CharacterStyle46"/>
                <w:rFonts w:ascii="Source Sans 3" w:hAnsi="Source Sans 3"/>
              </w:rPr>
              <w:br/>
              <w:t>2. Lokale Datei: betriebsanweisungen\maschinen\b_hubladebuehne.doc</w:t>
            </w:r>
            <w:r w:rsidRPr="001B3266">
              <w:rPr>
                <w:rStyle w:val="CharacterStyle46"/>
                <w:rFonts w:ascii="Source Sans 3" w:hAnsi="Source Sans 3"/>
              </w:rPr>
              <w:br/>
              <w:t>3. Lokale Datei: betriebsanweisungen\maschinen\b_fuehren_kraftfahrzeuge.doc</w:t>
            </w:r>
            <w:r w:rsidRPr="001B3266">
              <w:rPr>
                <w:rStyle w:val="CharacterStyle46"/>
                <w:rFonts w:ascii="Source Sans 3" w:hAnsi="Source Sans 3"/>
              </w:rPr>
              <w:br/>
              <w:t>4. Gefährdungsbeurteilungsobjekt aus dem BG-Katalog: Prüfung</w:t>
            </w:r>
            <w:r w:rsidRPr="001B3266">
              <w:rPr>
                <w:rStyle w:val="CharacterStyle46"/>
                <w:rFonts w:ascii="Source Sans 3" w:hAnsi="Source Sans 3"/>
              </w:rPr>
              <w:br/>
              <w:t>5. Regelwerkeintrag: T 017: Führen von Kraftfahrzeugen, Titel</w:t>
            </w:r>
            <w:r w:rsidR="000C7D45">
              <w:rPr>
                <w:rStyle w:val="CharacterStyle46"/>
                <w:rFonts w:ascii="Source Sans 3" w:hAnsi="Source Sans 3"/>
              </w:rPr>
              <w:br/>
            </w:r>
            <w:r w:rsidR="000C7D45" w:rsidRPr="001B3266">
              <w:rPr>
                <w:rStyle w:val="CharacterStyle47"/>
                <w:rFonts w:ascii="Source Sans 3" w:hAnsi="Source Sans 3"/>
              </w:rPr>
              <w:t>6. Gefährdungsbeurteilungsobjekt aus dem BG-Katalog: Unterweisungen der Beschäftigten</w:t>
            </w:r>
          </w:p>
        </w:tc>
      </w:tr>
    </w:tbl>
    <w:p w14:paraId="0940598C" w14:textId="77777777" w:rsidR="00BC0171" w:rsidRPr="001B3266" w:rsidRDefault="00BC0171" w:rsidP="001B3266">
      <w:pPr>
        <w:spacing w:line="240" w:lineRule="exact"/>
        <w:rPr>
          <w:rFonts w:ascii="Source Sans 3" w:hAnsi="Source Sans 3"/>
        </w:rPr>
        <w:sectPr w:rsidR="00BC0171" w:rsidRPr="001B3266">
          <w:headerReference w:type="default" r:id="rId278"/>
          <w:footerReference w:type="default" r:id="rId27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369B7A44" w14:textId="77777777" w:rsidTr="000C7D45">
        <w:trPr>
          <w:trHeight w:hRule="exact" w:val="300"/>
        </w:trPr>
        <w:tc>
          <w:tcPr>
            <w:tcW w:w="9875" w:type="dxa"/>
            <w:gridSpan w:val="6"/>
            <w:shd w:val="clear" w:color="auto" w:fill="auto"/>
          </w:tcPr>
          <w:p w14:paraId="3AADBF95"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258DE302" w14:textId="77777777" w:rsidTr="000C7D45">
        <w:trPr>
          <w:trHeight w:hRule="exact" w:val="345"/>
        </w:trPr>
        <w:tc>
          <w:tcPr>
            <w:tcW w:w="1445" w:type="dxa"/>
            <w:gridSpan w:val="2"/>
            <w:shd w:val="clear" w:color="auto" w:fill="auto"/>
          </w:tcPr>
          <w:p w14:paraId="05AE52F5"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0BB122BA" w14:textId="77777777" w:rsidR="00BC0171" w:rsidRPr="001B3266" w:rsidRDefault="00BC0171" w:rsidP="001B3266">
            <w:pPr>
              <w:spacing w:line="240" w:lineRule="exact"/>
              <w:rPr>
                <w:rStyle w:val="FakeCharacterStyle"/>
                <w:rFonts w:ascii="Source Sans 3" w:hAnsi="Source Sans 3"/>
              </w:rPr>
            </w:pPr>
          </w:p>
        </w:tc>
      </w:tr>
      <w:tr w:rsidR="00BC0171" w:rsidRPr="001B3266" w14:paraId="795E19F2" w14:textId="77777777" w:rsidTr="000C7D45">
        <w:trPr>
          <w:trHeight w:hRule="exact" w:val="270"/>
        </w:trPr>
        <w:tc>
          <w:tcPr>
            <w:tcW w:w="9875" w:type="dxa"/>
            <w:gridSpan w:val="6"/>
            <w:shd w:val="clear" w:color="auto" w:fill="auto"/>
          </w:tcPr>
          <w:p w14:paraId="4F4A885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314-003: Prüfung von Fahrzeugen auf Betriebssicherheit</w:t>
            </w:r>
          </w:p>
        </w:tc>
      </w:tr>
      <w:tr w:rsidR="00BC0171" w:rsidRPr="001B3266" w14:paraId="32E1EE33" w14:textId="77777777" w:rsidTr="000C7D45">
        <w:trPr>
          <w:trHeight w:hRule="exact" w:val="285"/>
        </w:trPr>
        <w:tc>
          <w:tcPr>
            <w:tcW w:w="9875" w:type="dxa"/>
            <w:gridSpan w:val="6"/>
            <w:shd w:val="clear" w:color="auto" w:fill="auto"/>
          </w:tcPr>
          <w:p w14:paraId="2A1641A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 017: Führen von Kraftfahrzeugen, Titel</w:t>
            </w:r>
          </w:p>
        </w:tc>
      </w:tr>
      <w:tr w:rsidR="00BC0171" w:rsidRPr="001B3266" w14:paraId="4E352D80" w14:textId="77777777" w:rsidTr="000C7D45">
        <w:trPr>
          <w:trHeight w:hRule="exact" w:val="270"/>
        </w:trPr>
        <w:tc>
          <w:tcPr>
            <w:tcW w:w="9875" w:type="dxa"/>
            <w:gridSpan w:val="6"/>
            <w:shd w:val="clear" w:color="auto" w:fill="auto"/>
          </w:tcPr>
          <w:p w14:paraId="207BF36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70: Inhaltsverzeichnis: Fahrzeuge</w:t>
            </w:r>
          </w:p>
        </w:tc>
      </w:tr>
      <w:tr w:rsidR="00BC0171" w:rsidRPr="001B3266" w14:paraId="761C5ECC" w14:textId="77777777" w:rsidTr="000C7D45">
        <w:trPr>
          <w:trHeight w:hRule="exact" w:val="570"/>
        </w:trPr>
        <w:tc>
          <w:tcPr>
            <w:tcW w:w="9875" w:type="dxa"/>
            <w:gridSpan w:val="6"/>
            <w:shd w:val="clear" w:color="auto" w:fill="auto"/>
          </w:tcPr>
          <w:p w14:paraId="691F7019"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135EC323" w14:textId="77777777" w:rsidTr="000C7D45">
        <w:trPr>
          <w:trHeight w:hRule="exact" w:val="270"/>
        </w:trPr>
        <w:tc>
          <w:tcPr>
            <w:tcW w:w="20" w:type="dxa"/>
          </w:tcPr>
          <w:p w14:paraId="396DB1A5"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4044D265"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2B484329"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0E4546E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12BDB894" w14:textId="77777777" w:rsidR="00BC0171" w:rsidRPr="001B3266" w:rsidRDefault="00BC0171" w:rsidP="001B3266">
            <w:pPr>
              <w:spacing w:line="240" w:lineRule="exact"/>
              <w:rPr>
                <w:rStyle w:val="FakeCharacterStyle"/>
                <w:rFonts w:ascii="Source Sans 3" w:hAnsi="Source Sans 3"/>
              </w:rPr>
            </w:pPr>
          </w:p>
        </w:tc>
      </w:tr>
      <w:tr w:rsidR="00BC0171" w:rsidRPr="001B3266" w14:paraId="0132A495" w14:textId="77777777" w:rsidTr="000C7D45">
        <w:trPr>
          <w:trHeight w:hRule="exact" w:val="1260"/>
        </w:trPr>
        <w:tc>
          <w:tcPr>
            <w:tcW w:w="20" w:type="dxa"/>
          </w:tcPr>
          <w:p w14:paraId="3570C020"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41875E1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0EE0890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024052DA" w14:textId="77777777">
        <w:trPr>
          <w:trHeight w:hRule="exact" w:val="270"/>
        </w:trPr>
        <w:tc>
          <w:tcPr>
            <w:tcW w:w="15" w:type="dxa"/>
          </w:tcPr>
          <w:p w14:paraId="56F57B0E"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227E9F31"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6EADE786"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2097FFE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04EC8B6A" w14:textId="77777777">
        <w:trPr>
          <w:trHeight w:hRule="exact" w:val="1125"/>
        </w:trPr>
        <w:tc>
          <w:tcPr>
            <w:tcW w:w="15" w:type="dxa"/>
          </w:tcPr>
          <w:p w14:paraId="78B72F30"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269A34E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01AD20E7" w14:textId="77777777" w:rsidR="00BC0171" w:rsidRPr="001B3266" w:rsidRDefault="00BC0171" w:rsidP="001B3266">
      <w:pPr>
        <w:spacing w:line="240" w:lineRule="exact"/>
        <w:rPr>
          <w:rFonts w:ascii="Source Sans 3" w:hAnsi="Source Sans 3"/>
        </w:rPr>
        <w:sectPr w:rsidR="00BC0171" w:rsidRPr="001B3266">
          <w:headerReference w:type="default" r:id="rId280"/>
          <w:footerReference w:type="default" r:id="rId28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00F7D75B" w14:textId="77777777">
        <w:trPr>
          <w:trHeight w:hRule="exact" w:val="360"/>
        </w:trPr>
        <w:tc>
          <w:tcPr>
            <w:tcW w:w="9870" w:type="dxa"/>
            <w:gridSpan w:val="3"/>
            <w:shd w:val="clear" w:color="auto" w:fill="auto"/>
          </w:tcPr>
          <w:p w14:paraId="69D3E4A7"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00EC1068" w14:textId="77777777">
        <w:trPr>
          <w:trHeight w:hRule="exact" w:val="360"/>
        </w:trPr>
        <w:tc>
          <w:tcPr>
            <w:tcW w:w="9870" w:type="dxa"/>
            <w:gridSpan w:val="3"/>
            <w:shd w:val="clear" w:color="auto" w:fill="auto"/>
          </w:tcPr>
          <w:p w14:paraId="3F0D6BC4"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Krane</w:t>
            </w:r>
          </w:p>
        </w:tc>
      </w:tr>
      <w:tr w:rsidR="00BC0171" w:rsidRPr="001B3266" w14:paraId="3A50ABF2" w14:textId="77777777">
        <w:trPr>
          <w:trHeight w:hRule="exact" w:val="345"/>
        </w:trPr>
        <w:tc>
          <w:tcPr>
            <w:tcW w:w="2700" w:type="dxa"/>
            <w:shd w:val="clear" w:color="auto" w:fill="auto"/>
          </w:tcPr>
          <w:p w14:paraId="7B3E0852"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15D227E1" w14:textId="77777777" w:rsidR="00BC0171" w:rsidRPr="001B3266" w:rsidRDefault="00BC0171" w:rsidP="001B3266">
            <w:pPr>
              <w:spacing w:line="240" w:lineRule="exact"/>
              <w:rPr>
                <w:rStyle w:val="FakeCharacterStyle"/>
                <w:rFonts w:ascii="Source Sans 3" w:hAnsi="Source Sans 3"/>
              </w:rPr>
            </w:pPr>
          </w:p>
        </w:tc>
      </w:tr>
      <w:tr w:rsidR="00BC0171" w:rsidRPr="001B3266" w14:paraId="0EE2FD7B" w14:textId="77777777">
        <w:tc>
          <w:tcPr>
            <w:tcW w:w="9855" w:type="dxa"/>
            <w:gridSpan w:val="2"/>
            <w:shd w:val="clear" w:color="auto" w:fill="auto"/>
          </w:tcPr>
          <w:p w14:paraId="43E12826"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Quetschgefahren durch bewegte Transport- und Arbeitsmittel,</w:t>
            </w:r>
            <w:r w:rsidRPr="001B3266">
              <w:rPr>
                <w:rStyle w:val="FakeCharacterStyle"/>
                <w:rFonts w:ascii="Source Sans 3" w:hAnsi="Source Sans 3"/>
                <w:b/>
                <w:color w:val="000000"/>
                <w:sz w:val="20"/>
              </w:rPr>
              <w:br/>
              <w:t>Lastabsturz</w:t>
            </w:r>
          </w:p>
        </w:tc>
        <w:tc>
          <w:tcPr>
            <w:tcW w:w="15" w:type="dxa"/>
          </w:tcPr>
          <w:p w14:paraId="2FCE0D5A" w14:textId="77777777" w:rsidR="00BC0171" w:rsidRPr="001B3266" w:rsidRDefault="00BC0171" w:rsidP="001B3266">
            <w:pPr>
              <w:spacing w:line="240" w:lineRule="exact"/>
              <w:rPr>
                <w:rStyle w:val="FakeCharacterStyle"/>
                <w:rFonts w:ascii="Source Sans 3" w:hAnsi="Source Sans 3"/>
              </w:rPr>
            </w:pPr>
          </w:p>
        </w:tc>
      </w:tr>
      <w:tr w:rsidR="00BC0171" w:rsidRPr="001B3266" w14:paraId="1C8134CB" w14:textId="77777777">
        <w:trPr>
          <w:trHeight w:hRule="exact" w:val="255"/>
        </w:trPr>
        <w:tc>
          <w:tcPr>
            <w:tcW w:w="9870" w:type="dxa"/>
            <w:gridSpan w:val="3"/>
            <w:shd w:val="clear" w:color="auto" w:fill="auto"/>
          </w:tcPr>
          <w:p w14:paraId="35230B9C" w14:textId="77777777" w:rsidR="00BC0171" w:rsidRPr="001B3266" w:rsidRDefault="00BC0171" w:rsidP="001B3266">
            <w:pPr>
              <w:pStyle w:val="ParagraphStyle23"/>
              <w:spacing w:line="240" w:lineRule="exact"/>
              <w:rPr>
                <w:rStyle w:val="FakeCharacterStyle"/>
                <w:rFonts w:ascii="Source Sans 3" w:hAnsi="Source Sans 3"/>
              </w:rPr>
            </w:pPr>
          </w:p>
        </w:tc>
      </w:tr>
    </w:tbl>
    <w:p w14:paraId="23D31069"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583A143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3295C9D"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4D2F663"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C42F779"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01CD00C"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C663632"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0E5941BA" w14:textId="77777777">
        <w:trPr>
          <w:trHeight w:hRule="exact" w:val="330"/>
        </w:trPr>
        <w:tc>
          <w:tcPr>
            <w:tcW w:w="15" w:type="dxa"/>
            <w:vMerge w:val="restart"/>
            <w:shd w:val="clear" w:color="auto" w:fill="D7EAF9"/>
            <w:vAlign w:val="center"/>
          </w:tcPr>
          <w:p w14:paraId="4725C1EB"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8D229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Hebezeuge sind nach Transportaufgabe und bestimmungsgemäßer Verwendung ausgewählt.</w:t>
            </w:r>
          </w:p>
        </w:tc>
        <w:tc>
          <w:tcPr>
            <w:tcW w:w="60" w:type="dxa"/>
            <w:vMerge w:val="restart"/>
            <w:shd w:val="clear" w:color="auto" w:fill="D7EAF9"/>
            <w:vAlign w:val="center"/>
          </w:tcPr>
          <w:p w14:paraId="57751355"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739638"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56C33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8C5C97"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C8E28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1A61394" w14:textId="33031F12"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B49EEC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2774376" w14:textId="77777777">
        <w:tc>
          <w:tcPr>
            <w:tcW w:w="15" w:type="dxa"/>
            <w:vMerge/>
            <w:shd w:val="clear" w:color="auto" w:fill="D7EAF9"/>
            <w:vAlign w:val="center"/>
          </w:tcPr>
          <w:p w14:paraId="113B275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5619D0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CD226F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2E345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99C5B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41EEF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79678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684774F"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2E1FB6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B97D97D" w14:textId="77777777">
        <w:trPr>
          <w:trHeight w:hRule="exact" w:val="330"/>
        </w:trPr>
        <w:tc>
          <w:tcPr>
            <w:tcW w:w="15" w:type="dxa"/>
            <w:vMerge w:val="restart"/>
            <w:shd w:val="clear" w:color="auto" w:fill="auto"/>
          </w:tcPr>
          <w:p w14:paraId="7463EEEA"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38D17A2C"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w:t>
            </w:r>
            <w:hyperlink r:id="rId282" w:tooltip="Beschaffung technischer Arbeitsmittel" w:history="1">
              <w:r w:rsidRPr="001B3266">
                <w:rPr>
                  <w:rStyle w:val="FakeCharacterStyle"/>
                  <w:rFonts w:ascii="Source Sans 3" w:hAnsi="Source Sans 3"/>
                  <w:color w:val="000000"/>
                  <w:sz w:val="20"/>
                  <w:u w:val="single"/>
                </w:rPr>
                <w:t>Objekt</w:t>
              </w:r>
            </w:hyperlink>
            <w:r w:rsidRPr="001B3266">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auto"/>
          </w:tcPr>
          <w:p w14:paraId="5748CADE"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9B7B2B"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D0F643"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8459C8"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7527A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D7EC48C" w14:textId="19CBB142"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6347265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E20B804" w14:textId="77777777">
        <w:tc>
          <w:tcPr>
            <w:tcW w:w="15" w:type="dxa"/>
            <w:vMerge/>
            <w:shd w:val="clear" w:color="auto" w:fill="auto"/>
          </w:tcPr>
          <w:p w14:paraId="4B7F551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EF14F6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A7F93F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5BF5B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EF6EC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79088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490D2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489FFB6"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D23B69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27A366A" w14:textId="77777777">
        <w:trPr>
          <w:trHeight w:hRule="exact" w:val="15"/>
        </w:trPr>
        <w:tc>
          <w:tcPr>
            <w:tcW w:w="15" w:type="dxa"/>
            <w:vMerge w:val="restart"/>
            <w:shd w:val="clear" w:color="auto" w:fill="D7EAF9"/>
            <w:vAlign w:val="center"/>
          </w:tcPr>
          <w:p w14:paraId="38404047"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13EEC0EF"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496C3BD5"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403E42"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A148B0"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6E5231"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C53FBD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CF233DC" w14:textId="365C01E6"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52BC725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67681DF" w14:textId="77777777">
        <w:trPr>
          <w:trHeight w:val="240"/>
        </w:trPr>
        <w:tc>
          <w:tcPr>
            <w:tcW w:w="15" w:type="dxa"/>
            <w:vMerge/>
            <w:shd w:val="clear" w:color="auto" w:fill="D7EAF9"/>
            <w:vAlign w:val="center"/>
          </w:tcPr>
          <w:p w14:paraId="458641B2"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4A93248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technischen Anforderungen nach MB 013, Kapitel 8.2 sind erfüllt.</w:t>
            </w:r>
          </w:p>
        </w:tc>
        <w:tc>
          <w:tcPr>
            <w:tcW w:w="60" w:type="dxa"/>
            <w:vMerge/>
            <w:shd w:val="clear" w:color="auto" w:fill="D7EAF9"/>
            <w:vAlign w:val="center"/>
          </w:tcPr>
          <w:p w14:paraId="09EE1BB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AA74A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4917F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28F92E"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DEC381F"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7A31D201"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64525AE9" w14:textId="77777777" w:rsidR="00BC0171" w:rsidRPr="001B3266" w:rsidRDefault="00BC0171" w:rsidP="001B3266">
            <w:pPr>
              <w:spacing w:line="240" w:lineRule="exact"/>
              <w:rPr>
                <w:rStyle w:val="FakeCharacterStyle"/>
                <w:rFonts w:ascii="Source Sans 3" w:hAnsi="Source Sans 3"/>
              </w:rPr>
            </w:pPr>
          </w:p>
        </w:tc>
      </w:tr>
      <w:tr w:rsidR="00BC0171" w:rsidRPr="001B3266" w14:paraId="07101F5F" w14:textId="77777777">
        <w:tc>
          <w:tcPr>
            <w:tcW w:w="15" w:type="dxa"/>
            <w:vMerge/>
            <w:shd w:val="clear" w:color="auto" w:fill="D7EAF9"/>
            <w:vAlign w:val="center"/>
          </w:tcPr>
          <w:p w14:paraId="4B61311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AA3FF9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0920AD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B6CE0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0A6F9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6771F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8C95A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B552D7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DBDD7E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E0D14D1" w14:textId="77777777">
        <w:trPr>
          <w:trHeight w:hRule="exact" w:val="330"/>
        </w:trPr>
        <w:tc>
          <w:tcPr>
            <w:tcW w:w="15" w:type="dxa"/>
            <w:vMerge w:val="restart"/>
            <w:shd w:val="clear" w:color="auto" w:fill="auto"/>
          </w:tcPr>
          <w:p w14:paraId="10903550"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075A0194"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Checkliste "Krane" ist beachtet.</w:t>
            </w:r>
          </w:p>
        </w:tc>
        <w:tc>
          <w:tcPr>
            <w:tcW w:w="60" w:type="dxa"/>
            <w:vMerge w:val="restart"/>
            <w:shd w:val="clear" w:color="auto" w:fill="auto"/>
          </w:tcPr>
          <w:p w14:paraId="22FB3122"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9898D4"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2BCEB1"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A50F54"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49D7B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FE65FC6" w14:textId="02C1B4FE"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53F52158"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C387CB0" w14:textId="77777777">
        <w:tc>
          <w:tcPr>
            <w:tcW w:w="15" w:type="dxa"/>
            <w:vMerge/>
            <w:shd w:val="clear" w:color="auto" w:fill="auto"/>
          </w:tcPr>
          <w:p w14:paraId="56E48CB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8F6120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31E8B6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D7E29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1C765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F516B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7530E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7E250F4"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7048999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DF45758" w14:textId="77777777">
        <w:trPr>
          <w:trHeight w:hRule="exact" w:val="330"/>
        </w:trPr>
        <w:tc>
          <w:tcPr>
            <w:tcW w:w="15" w:type="dxa"/>
            <w:vMerge w:val="restart"/>
            <w:shd w:val="clear" w:color="auto" w:fill="D7EAF9"/>
            <w:vAlign w:val="center"/>
          </w:tcPr>
          <w:p w14:paraId="0E142F27"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619C06"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Abschließbarer Netzanschlussschalter, Trennschalter oder Steckvorrichtung ist vorhanden.</w:t>
            </w:r>
          </w:p>
        </w:tc>
        <w:tc>
          <w:tcPr>
            <w:tcW w:w="60" w:type="dxa"/>
            <w:vMerge w:val="restart"/>
            <w:shd w:val="clear" w:color="auto" w:fill="D7EAF9"/>
            <w:vAlign w:val="center"/>
          </w:tcPr>
          <w:p w14:paraId="36AB5624"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147340"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9645BA"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FDC47D"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67DA0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92450F3" w14:textId="5C491EFB"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14277A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7CBFAF6" w14:textId="77777777">
        <w:tc>
          <w:tcPr>
            <w:tcW w:w="15" w:type="dxa"/>
            <w:vMerge/>
            <w:shd w:val="clear" w:color="auto" w:fill="D7EAF9"/>
            <w:vAlign w:val="center"/>
          </w:tcPr>
          <w:p w14:paraId="51C7AE7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47D45B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4E8CE6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4248F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F5EA8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32D28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C423C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39E01E7"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FBBEEF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15CCD97" w14:textId="77777777">
        <w:trPr>
          <w:trHeight w:hRule="exact" w:val="330"/>
        </w:trPr>
        <w:tc>
          <w:tcPr>
            <w:tcW w:w="15" w:type="dxa"/>
            <w:vMerge w:val="restart"/>
            <w:shd w:val="clear" w:color="auto" w:fill="auto"/>
          </w:tcPr>
          <w:p w14:paraId="276778CC"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4792043F"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Kranführer haben ihre </w:t>
            </w:r>
            <w:hyperlink r:id="rId283" w:tooltip="DGUV Information 309-003: Auswahl, Unterweisung und Befähigungsnachweis von Kranführern" w:history="1">
              <w:r w:rsidRPr="001B3266">
                <w:rPr>
                  <w:rStyle w:val="FakeCharacterStyle"/>
                  <w:rFonts w:ascii="Source Sans 3" w:hAnsi="Source Sans 3"/>
                  <w:color w:val="000000"/>
                  <w:sz w:val="20"/>
                  <w:u w:val="single"/>
                </w:rPr>
                <w:t>Befähigung</w:t>
              </w:r>
            </w:hyperlink>
            <w:r w:rsidRPr="001B3266">
              <w:rPr>
                <w:rStyle w:val="FakeCharacterStyle"/>
                <w:rFonts w:ascii="Source Sans 3" w:hAnsi="Source Sans 3"/>
                <w:color w:val="000000"/>
                <w:sz w:val="20"/>
              </w:rPr>
              <w:t xml:space="preserve"> nachgewiesen.</w:t>
            </w:r>
          </w:p>
        </w:tc>
        <w:tc>
          <w:tcPr>
            <w:tcW w:w="60" w:type="dxa"/>
            <w:vMerge w:val="restart"/>
            <w:shd w:val="clear" w:color="auto" w:fill="auto"/>
          </w:tcPr>
          <w:p w14:paraId="47B9D26F"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CAB53B"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976829"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83AA90"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331C9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9DCE718" w14:textId="7C36718D"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5A9A6D3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BACF585" w14:textId="77777777">
        <w:tc>
          <w:tcPr>
            <w:tcW w:w="15" w:type="dxa"/>
            <w:vMerge/>
            <w:shd w:val="clear" w:color="auto" w:fill="auto"/>
          </w:tcPr>
          <w:p w14:paraId="1048084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67341EC"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EB4CD4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35099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BEDBF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09B6B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2B4AEA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89E2C57"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7717EB5B"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0A6688C" w14:textId="77777777">
        <w:trPr>
          <w:trHeight w:hRule="exact" w:val="330"/>
        </w:trPr>
        <w:tc>
          <w:tcPr>
            <w:tcW w:w="15" w:type="dxa"/>
            <w:vMerge w:val="restart"/>
            <w:shd w:val="clear" w:color="auto" w:fill="D7EAF9"/>
            <w:vAlign w:val="center"/>
          </w:tcPr>
          <w:p w14:paraId="6553EC12"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94590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Kranführer für ortsveränderliche Krane sind schriftlich </w:t>
            </w:r>
            <w:hyperlink r:id="rId284" w:tooltip="beauftragt" w:history="1">
              <w:r w:rsidRPr="001B3266">
                <w:rPr>
                  <w:rStyle w:val="FakeCharacterStyle"/>
                  <w:rFonts w:ascii="Source Sans 3" w:hAnsi="Source Sans 3"/>
                  <w:color w:val="000000"/>
                  <w:sz w:val="20"/>
                  <w:u w:val="single"/>
                </w:rPr>
                <w:t>beauftragt</w:t>
              </w:r>
            </w:hyperlink>
            <w:r w:rsidRPr="001B3266">
              <w:rPr>
                <w:rStyle w:val="FakeCharacterStyle"/>
                <w:rFonts w:ascii="Source Sans 3" w:hAnsi="Source Sans 3"/>
                <w:color w:val="000000"/>
                <w:sz w:val="20"/>
              </w:rPr>
              <w:t>.</w:t>
            </w:r>
          </w:p>
        </w:tc>
        <w:tc>
          <w:tcPr>
            <w:tcW w:w="60" w:type="dxa"/>
            <w:vMerge w:val="restart"/>
            <w:shd w:val="clear" w:color="auto" w:fill="D7EAF9"/>
            <w:vAlign w:val="center"/>
          </w:tcPr>
          <w:p w14:paraId="5927A633"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1FD1C2"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BEFA83"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9D30CE"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66380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E808C03" w14:textId="4FAF346B"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488014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1AE2987" w14:textId="77777777">
        <w:tc>
          <w:tcPr>
            <w:tcW w:w="15" w:type="dxa"/>
            <w:vMerge/>
            <w:shd w:val="clear" w:color="auto" w:fill="D7EAF9"/>
            <w:vAlign w:val="center"/>
          </w:tcPr>
          <w:p w14:paraId="7B05959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0483CF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E5870E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EF3FB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6BBFA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A4F6E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A02E4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D1CDD4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7617AB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4596D89" w14:textId="77777777">
        <w:trPr>
          <w:trHeight w:hRule="exact" w:val="15"/>
        </w:trPr>
        <w:tc>
          <w:tcPr>
            <w:tcW w:w="15" w:type="dxa"/>
            <w:vMerge w:val="restart"/>
            <w:shd w:val="clear" w:color="auto" w:fill="auto"/>
          </w:tcPr>
          <w:p w14:paraId="717C18D3"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40D14F5D"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38DE6E3D"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37F0A1"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171B7E"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8683CC"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D7AE67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EE8A718" w14:textId="0F7AD300"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6E5F2D4A"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5EF1CD0" w14:textId="77777777">
        <w:trPr>
          <w:trHeight w:val="240"/>
        </w:trPr>
        <w:tc>
          <w:tcPr>
            <w:tcW w:w="15" w:type="dxa"/>
            <w:vMerge/>
            <w:shd w:val="clear" w:color="auto" w:fill="auto"/>
          </w:tcPr>
          <w:p w14:paraId="05CC1224"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00E09BBD"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Eine </w:t>
            </w:r>
            <w:hyperlink r:id="rId285" w:tooltip="Betriebsanweisung" w:history="1">
              <w:r w:rsidRPr="001B3266">
                <w:rPr>
                  <w:rStyle w:val="FakeCharacterStyle"/>
                  <w:rFonts w:ascii="Source Sans 3" w:hAnsi="Source Sans 3"/>
                  <w:color w:val="000000"/>
                  <w:sz w:val="20"/>
                  <w:u w:val="single"/>
                </w:rPr>
                <w:t>Betriebsanweisung</w:t>
              </w:r>
            </w:hyperlink>
            <w:r w:rsidRPr="001B3266">
              <w:rPr>
                <w:rStyle w:val="FakeCharacterStyle"/>
                <w:rFonts w:ascii="Source Sans 3" w:hAnsi="Source Sans 3"/>
                <w:color w:val="000000"/>
                <w:sz w:val="20"/>
              </w:rPr>
              <w:t xml:space="preserve"> ist erstellt.</w:t>
            </w:r>
          </w:p>
        </w:tc>
        <w:tc>
          <w:tcPr>
            <w:tcW w:w="60" w:type="dxa"/>
            <w:vMerge/>
            <w:shd w:val="clear" w:color="auto" w:fill="auto"/>
          </w:tcPr>
          <w:p w14:paraId="43C35F0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21605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78E16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6B6443"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AF23B40"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19D7E915"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0B159483" w14:textId="77777777" w:rsidR="00BC0171" w:rsidRPr="001B3266" w:rsidRDefault="00BC0171" w:rsidP="001B3266">
            <w:pPr>
              <w:spacing w:line="240" w:lineRule="exact"/>
              <w:rPr>
                <w:rStyle w:val="FakeCharacterStyle"/>
                <w:rFonts w:ascii="Source Sans 3" w:hAnsi="Source Sans 3"/>
              </w:rPr>
            </w:pPr>
          </w:p>
        </w:tc>
      </w:tr>
      <w:tr w:rsidR="00BC0171" w:rsidRPr="001B3266" w14:paraId="17FACB48" w14:textId="77777777">
        <w:tc>
          <w:tcPr>
            <w:tcW w:w="15" w:type="dxa"/>
            <w:vMerge/>
            <w:shd w:val="clear" w:color="auto" w:fill="auto"/>
          </w:tcPr>
          <w:p w14:paraId="51312C6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68076C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958AB1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A7AD0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A5B71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6CD2A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D940F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E9DCD8C"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6E345D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9D66CC8" w14:textId="77777777">
        <w:trPr>
          <w:trHeight w:hRule="exact" w:val="330"/>
        </w:trPr>
        <w:tc>
          <w:tcPr>
            <w:tcW w:w="15" w:type="dxa"/>
            <w:vMerge w:val="restart"/>
            <w:shd w:val="clear" w:color="auto" w:fill="D7EAF9"/>
            <w:vAlign w:val="center"/>
          </w:tcPr>
          <w:p w14:paraId="0B5546E7"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8DB2CE"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Beschäftigten werden anhand der Betriebsanweisung </w:t>
            </w:r>
            <w:hyperlink r:id="rId286" w:tooltip="Unterweisungen der Beschäftigten" w:history="1">
              <w:r w:rsidRPr="001B3266">
                <w:rPr>
                  <w:rStyle w:val="FakeCharacterStyle"/>
                  <w:rFonts w:ascii="Source Sans 3" w:hAnsi="Source Sans 3"/>
                  <w:color w:val="000000"/>
                  <w:sz w:val="20"/>
                  <w:u w:val="single"/>
                </w:rPr>
                <w:t>unterwiesen</w:t>
              </w:r>
            </w:hyperlink>
            <w:r w:rsidRPr="001B3266">
              <w:rPr>
                <w:rStyle w:val="FakeCharacterStyle"/>
                <w:rFonts w:ascii="Source Sans 3" w:hAnsi="Source Sans 3"/>
                <w:color w:val="000000"/>
                <w:sz w:val="20"/>
              </w:rPr>
              <w:t xml:space="preserve"> (Unterweisungshilfe DGUV Information 209-012 "Kranführer"), die Unterweisung wird </w:t>
            </w:r>
            <w:hyperlink r:id="rId287" w:tooltip="dokumentiert" w:history="1">
              <w:r w:rsidRPr="001B3266">
                <w:rPr>
                  <w:rStyle w:val="FakeCharacterStyle"/>
                  <w:rFonts w:ascii="Source Sans 3" w:hAnsi="Source Sans 3"/>
                  <w:color w:val="000000"/>
                  <w:sz w:val="20"/>
                  <w:u w:val="single"/>
                </w:rPr>
                <w:t>dokumentiert</w:t>
              </w:r>
            </w:hyperlink>
            <w:r w:rsidRPr="001B3266">
              <w:rPr>
                <w:rStyle w:val="FakeCharacterStyle"/>
                <w:rFonts w:ascii="Source Sans 3" w:hAnsi="Source Sans 3"/>
                <w:color w:val="000000"/>
                <w:sz w:val="20"/>
              </w:rPr>
              <w:t>.</w:t>
            </w:r>
          </w:p>
        </w:tc>
        <w:tc>
          <w:tcPr>
            <w:tcW w:w="60" w:type="dxa"/>
            <w:vMerge w:val="restart"/>
            <w:shd w:val="clear" w:color="auto" w:fill="D7EAF9"/>
            <w:vAlign w:val="center"/>
          </w:tcPr>
          <w:p w14:paraId="14116D18"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92E68A"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A33E82"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A1DD2B"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AE693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407AF2A" w14:textId="75FD7094"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5D790A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6F22527" w14:textId="77777777">
        <w:tc>
          <w:tcPr>
            <w:tcW w:w="15" w:type="dxa"/>
            <w:vMerge/>
            <w:shd w:val="clear" w:color="auto" w:fill="D7EAF9"/>
            <w:vAlign w:val="center"/>
          </w:tcPr>
          <w:p w14:paraId="2217FB0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D05917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9A9260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24475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D2817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BCB0E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DB7A7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CF6EED1"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834A6D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E3A6325" w14:textId="77777777">
        <w:trPr>
          <w:trHeight w:hRule="exact" w:val="330"/>
        </w:trPr>
        <w:tc>
          <w:tcPr>
            <w:tcW w:w="15" w:type="dxa"/>
            <w:vMerge w:val="restart"/>
            <w:shd w:val="clear" w:color="auto" w:fill="auto"/>
          </w:tcPr>
          <w:p w14:paraId="42884433"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00AD3C43"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Jährliche </w:t>
            </w:r>
            <w:hyperlink r:id="rId288" w:tooltip="Prüfung" w:history="1">
              <w:r w:rsidRPr="001B3266">
                <w:rPr>
                  <w:rStyle w:val="FakeCharacterStyle"/>
                  <w:rFonts w:ascii="Source Sans 3" w:hAnsi="Source Sans 3"/>
                  <w:color w:val="000000"/>
                  <w:sz w:val="20"/>
                  <w:u w:val="single"/>
                </w:rPr>
                <w:t>Prüfung</w:t>
              </w:r>
            </w:hyperlink>
            <w:r w:rsidRPr="001B3266">
              <w:rPr>
                <w:rStyle w:val="FakeCharacterStyle"/>
                <w:rFonts w:ascii="Source Sans 3" w:hAnsi="Source Sans 3"/>
                <w:color w:val="000000"/>
                <w:sz w:val="20"/>
              </w:rPr>
              <w:t xml:space="preserve">en durch Sachkundige werden durchgeführt, ein </w:t>
            </w:r>
            <w:hyperlink r:id="rId289" w:tooltip="Prüfbuch" w:history="1">
              <w:proofErr w:type="spellStart"/>
              <w:r w:rsidRPr="001B3266">
                <w:rPr>
                  <w:rStyle w:val="FakeCharacterStyle"/>
                  <w:rFonts w:ascii="Source Sans 3" w:hAnsi="Source Sans 3"/>
                  <w:color w:val="000000"/>
                  <w:sz w:val="20"/>
                  <w:u w:val="single"/>
                </w:rPr>
                <w:t>Prüfbuch</w:t>
              </w:r>
              <w:proofErr w:type="spellEnd"/>
            </w:hyperlink>
            <w:r w:rsidRPr="001B3266">
              <w:rPr>
                <w:rStyle w:val="FakeCharacterStyle"/>
                <w:rFonts w:ascii="Source Sans 3" w:hAnsi="Source Sans 3"/>
                <w:color w:val="000000"/>
                <w:sz w:val="20"/>
              </w:rPr>
              <w:t xml:space="preserve"> wird geführt.</w:t>
            </w:r>
          </w:p>
        </w:tc>
        <w:tc>
          <w:tcPr>
            <w:tcW w:w="60" w:type="dxa"/>
            <w:vMerge w:val="restart"/>
            <w:shd w:val="clear" w:color="auto" w:fill="auto"/>
          </w:tcPr>
          <w:p w14:paraId="10ED80C1"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711840"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BC0DB4"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66884D"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87B2D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CE5874D" w14:textId="16D4C5D8"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4C846598"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5262250" w14:textId="77777777">
        <w:tc>
          <w:tcPr>
            <w:tcW w:w="15" w:type="dxa"/>
            <w:vMerge/>
            <w:shd w:val="clear" w:color="auto" w:fill="auto"/>
          </w:tcPr>
          <w:p w14:paraId="70FA3DA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B1B5CB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3C0FC3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9805F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28F17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C3AF2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22637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94EF4AB"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150D2A8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2ADA378" w14:textId="77777777">
        <w:trPr>
          <w:trHeight w:hRule="exact" w:val="45"/>
        </w:trPr>
        <w:tc>
          <w:tcPr>
            <w:tcW w:w="9870" w:type="dxa"/>
            <w:gridSpan w:val="9"/>
            <w:shd w:val="clear" w:color="auto" w:fill="auto"/>
          </w:tcPr>
          <w:p w14:paraId="12FF2EA8"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197B09F5" wp14:editId="2039B3E7">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6"/>
                          <a:stretch>
                            <a:fillRect/>
                          </a:stretch>
                        </pic:blipFill>
                        <pic:spPr>
                          <a:xfrm>
                            <a:off x="0" y="0"/>
                            <a:ext cx="6267450" cy="28575"/>
                          </a:xfrm>
                          <a:prstGeom prst="rect">
                            <a:avLst/>
                          </a:prstGeom>
                          <a:noFill/>
                        </pic:spPr>
                      </pic:pic>
                    </a:graphicData>
                  </a:graphic>
                </wp:inline>
              </w:drawing>
            </w:r>
          </w:p>
        </w:tc>
      </w:tr>
    </w:tbl>
    <w:p w14:paraId="3A65148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438C07AB" w14:textId="77777777">
        <w:trPr>
          <w:trHeight w:hRule="exact" w:val="345"/>
        </w:trPr>
        <w:tc>
          <w:tcPr>
            <w:tcW w:w="15" w:type="dxa"/>
          </w:tcPr>
          <w:p w14:paraId="52D14207"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40DEEF38"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6E0EFA2B"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50377FEA" w14:textId="77777777">
        <w:tc>
          <w:tcPr>
            <w:tcW w:w="9870" w:type="dxa"/>
            <w:shd w:val="clear" w:color="auto" w:fill="auto"/>
          </w:tcPr>
          <w:p w14:paraId="4FA035A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Gefährdungsbeurteilungsobjekt aus dem BG-Katalog: Beschaffung technischer Arbeitsmittel</w:t>
            </w:r>
            <w:r w:rsidRPr="001B3266">
              <w:rPr>
                <w:rStyle w:val="CharacterStyle28"/>
                <w:rFonts w:ascii="Source Sans 3" w:hAnsi="Source Sans 3"/>
              </w:rPr>
              <w:br/>
              <w:t>2. Regelwerkeintrag: DGUV Information 309-003: Auswahl, Unterweisung und Befähigungsnachweis von Kranführern</w:t>
            </w:r>
            <w:r w:rsidRPr="001B3266">
              <w:rPr>
                <w:rStyle w:val="CharacterStyle28"/>
                <w:rFonts w:ascii="Source Sans 3" w:hAnsi="Source Sans 3"/>
              </w:rPr>
              <w:br/>
              <w:t>3. Lokale Datei: kran_beauftragung.doc</w:t>
            </w:r>
            <w:r w:rsidRPr="001B3266">
              <w:rPr>
                <w:rStyle w:val="CharacterStyle28"/>
                <w:rFonts w:ascii="Source Sans 3" w:hAnsi="Source Sans 3"/>
              </w:rPr>
              <w:br/>
              <w:t>4. Lokale Datei: betriebsanweisungen\maschinen\b_kran.doc</w:t>
            </w:r>
            <w:r w:rsidRPr="001B3266">
              <w:rPr>
                <w:rStyle w:val="CharacterStyle28"/>
                <w:rFonts w:ascii="Source Sans 3" w:hAnsi="Source Sans 3"/>
              </w:rPr>
              <w:br/>
              <w:t>5. Lokale Datei: handlungshilfen\unterweisungsnachweis-muster.docx</w:t>
            </w:r>
            <w:r w:rsidRPr="001B3266">
              <w:rPr>
                <w:rStyle w:val="CharacterStyle28"/>
                <w:rFonts w:ascii="Source Sans 3" w:hAnsi="Source Sans 3"/>
              </w:rPr>
              <w:br/>
              <w:t>6. Gefährdungsbeurteilungsobjekt aus dem BG-Katalog: Unterweisungen der Beschäftigten</w:t>
            </w:r>
            <w:r w:rsidRPr="001B3266">
              <w:rPr>
                <w:rStyle w:val="CharacterStyle28"/>
                <w:rFonts w:ascii="Source Sans 3" w:hAnsi="Source Sans 3"/>
              </w:rPr>
              <w:br/>
              <w:t>7. Regelwerkeintrag: DGUV Vorschrift 52: § 27 Prüfbuch: Krane</w:t>
            </w:r>
            <w:r w:rsidRPr="001B3266">
              <w:rPr>
                <w:rStyle w:val="CharacterStyle28"/>
                <w:rFonts w:ascii="Source Sans 3" w:hAnsi="Source Sans 3"/>
              </w:rPr>
              <w:br/>
              <w:t>8. Regelwerkeintrag: DGUV Vorschrift 52: § 25 Prüfung vor der ersten Inbetriebnahme und nach wesentlichen Änderungen: Krane</w:t>
            </w:r>
          </w:p>
        </w:tc>
      </w:tr>
    </w:tbl>
    <w:p w14:paraId="7C3326F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C0171" w:rsidRPr="001B3266" w14:paraId="6B2F32B3" w14:textId="77777777">
        <w:trPr>
          <w:trHeight w:hRule="exact" w:val="285"/>
        </w:trPr>
        <w:tc>
          <w:tcPr>
            <w:tcW w:w="9870" w:type="dxa"/>
            <w:gridSpan w:val="2"/>
            <w:shd w:val="clear" w:color="auto" w:fill="auto"/>
          </w:tcPr>
          <w:p w14:paraId="516A042E"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1A6700C3" w14:textId="77777777">
        <w:trPr>
          <w:trHeight w:hRule="exact" w:val="345"/>
        </w:trPr>
        <w:tc>
          <w:tcPr>
            <w:tcW w:w="1440" w:type="dxa"/>
            <w:shd w:val="clear" w:color="auto" w:fill="auto"/>
          </w:tcPr>
          <w:p w14:paraId="0CB8DCA4"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tcPr>
          <w:p w14:paraId="2AF52A5D" w14:textId="77777777" w:rsidR="00BC0171" w:rsidRPr="001B3266" w:rsidRDefault="00BC0171" w:rsidP="001B3266">
            <w:pPr>
              <w:spacing w:line="240" w:lineRule="exact"/>
              <w:rPr>
                <w:rStyle w:val="FakeCharacterStyle"/>
                <w:rFonts w:ascii="Source Sans 3" w:hAnsi="Source Sans 3"/>
              </w:rPr>
            </w:pPr>
          </w:p>
        </w:tc>
      </w:tr>
      <w:tr w:rsidR="00BC0171" w:rsidRPr="001B3266" w14:paraId="7ACFD359" w14:textId="77777777">
        <w:trPr>
          <w:trHeight w:hRule="exact" w:val="285"/>
        </w:trPr>
        <w:tc>
          <w:tcPr>
            <w:tcW w:w="9870" w:type="dxa"/>
            <w:gridSpan w:val="2"/>
            <w:shd w:val="clear" w:color="auto" w:fill="auto"/>
          </w:tcPr>
          <w:p w14:paraId="7C94FD8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Grundsatz 309-003: Grundsätze für Auswahl,  Unterweisung und Befähigungsnachweis von Kranführern, Titel</w:t>
            </w:r>
          </w:p>
        </w:tc>
      </w:tr>
      <w:tr w:rsidR="00BC0171" w:rsidRPr="001B3266" w14:paraId="27082FE5" w14:textId="77777777">
        <w:trPr>
          <w:trHeight w:hRule="exact" w:val="270"/>
        </w:trPr>
        <w:tc>
          <w:tcPr>
            <w:tcW w:w="9870" w:type="dxa"/>
            <w:gridSpan w:val="2"/>
            <w:shd w:val="clear" w:color="auto" w:fill="auto"/>
          </w:tcPr>
          <w:p w14:paraId="11EC085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DGUV-Information 209-012: Kranführer, Titel</w:t>
            </w:r>
          </w:p>
        </w:tc>
      </w:tr>
      <w:tr w:rsidR="00BC0171" w:rsidRPr="001B3266" w14:paraId="3AFABE5E" w14:textId="77777777">
        <w:trPr>
          <w:trHeight w:hRule="exact" w:val="270"/>
        </w:trPr>
        <w:tc>
          <w:tcPr>
            <w:tcW w:w="9870" w:type="dxa"/>
            <w:gridSpan w:val="2"/>
            <w:shd w:val="clear" w:color="auto" w:fill="auto"/>
          </w:tcPr>
          <w:p w14:paraId="0022329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DGUV-Information 209-013: Anschläger, Titel</w:t>
            </w:r>
          </w:p>
        </w:tc>
      </w:tr>
      <w:tr w:rsidR="00BC0171" w:rsidRPr="001B3266" w14:paraId="1F4AD11F" w14:textId="77777777">
        <w:trPr>
          <w:trHeight w:hRule="exact" w:val="285"/>
        </w:trPr>
        <w:tc>
          <w:tcPr>
            <w:tcW w:w="9870" w:type="dxa"/>
            <w:gridSpan w:val="2"/>
            <w:shd w:val="clear" w:color="auto" w:fill="auto"/>
          </w:tcPr>
          <w:p w14:paraId="4065DFE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52: Titelseite: Krane</w:t>
            </w:r>
          </w:p>
        </w:tc>
      </w:tr>
    </w:tbl>
    <w:p w14:paraId="14455AF2" w14:textId="77777777" w:rsidR="00BC0171" w:rsidRPr="001B3266" w:rsidRDefault="00BC0171" w:rsidP="001B3266">
      <w:pPr>
        <w:spacing w:line="240" w:lineRule="exact"/>
        <w:rPr>
          <w:rFonts w:ascii="Source Sans 3" w:hAnsi="Source Sans 3"/>
        </w:rPr>
        <w:sectPr w:rsidR="00BC0171" w:rsidRPr="001B3266">
          <w:headerReference w:type="default" r:id="rId290"/>
          <w:footerReference w:type="default" r:id="rId2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C0171" w:rsidRPr="001B3266" w14:paraId="058EE654" w14:textId="77777777">
        <w:trPr>
          <w:trHeight w:hRule="exact" w:val="585"/>
        </w:trPr>
        <w:tc>
          <w:tcPr>
            <w:tcW w:w="9870" w:type="dxa"/>
            <w:gridSpan w:val="5"/>
            <w:shd w:val="clear" w:color="auto" w:fill="auto"/>
          </w:tcPr>
          <w:p w14:paraId="43BEB0BC"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30DA2113" w14:textId="77777777">
        <w:trPr>
          <w:trHeight w:hRule="exact" w:val="270"/>
        </w:trPr>
        <w:tc>
          <w:tcPr>
            <w:tcW w:w="15" w:type="dxa"/>
          </w:tcPr>
          <w:p w14:paraId="5626E9AC" w14:textId="77777777" w:rsidR="00BC0171" w:rsidRPr="001B3266" w:rsidRDefault="00BC0171" w:rsidP="001B3266">
            <w:pPr>
              <w:spacing w:line="240" w:lineRule="exact"/>
              <w:rPr>
                <w:rStyle w:val="FakeCharacterStyle"/>
                <w:rFonts w:ascii="Source Sans 3" w:hAnsi="Source Sans 3"/>
              </w:rPr>
            </w:pPr>
          </w:p>
        </w:tc>
        <w:tc>
          <w:tcPr>
            <w:tcW w:w="2700" w:type="dxa"/>
            <w:shd w:val="clear" w:color="auto" w:fill="auto"/>
          </w:tcPr>
          <w:p w14:paraId="2DDF5E6D"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6D36477F"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5661D36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01F86227" w14:textId="77777777" w:rsidR="00BC0171" w:rsidRPr="001B3266" w:rsidRDefault="00BC0171" w:rsidP="001B3266">
            <w:pPr>
              <w:spacing w:line="240" w:lineRule="exact"/>
              <w:rPr>
                <w:rStyle w:val="FakeCharacterStyle"/>
                <w:rFonts w:ascii="Source Sans 3" w:hAnsi="Source Sans 3"/>
              </w:rPr>
            </w:pPr>
          </w:p>
        </w:tc>
      </w:tr>
      <w:tr w:rsidR="00BC0171" w:rsidRPr="001B3266" w14:paraId="351B3BC1" w14:textId="77777777">
        <w:trPr>
          <w:trHeight w:hRule="exact" w:val="1260"/>
        </w:trPr>
        <w:tc>
          <w:tcPr>
            <w:tcW w:w="15" w:type="dxa"/>
          </w:tcPr>
          <w:p w14:paraId="3B33A481" w14:textId="77777777" w:rsidR="00BC0171" w:rsidRPr="001B3266" w:rsidRDefault="00BC0171" w:rsidP="001B3266">
            <w:pPr>
              <w:spacing w:line="240" w:lineRule="exact"/>
              <w:rPr>
                <w:rStyle w:val="FakeCharacterStyle"/>
                <w:rFonts w:ascii="Source Sans 3" w:hAnsi="Source Sans 3"/>
              </w:rPr>
            </w:pPr>
          </w:p>
        </w:tc>
        <w:tc>
          <w:tcPr>
            <w:tcW w:w="9855" w:type="dxa"/>
            <w:gridSpan w:val="4"/>
            <w:shd w:val="clear" w:color="auto" w:fill="auto"/>
          </w:tcPr>
          <w:p w14:paraId="473AC81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70D01854"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0C86BE87" w14:textId="77777777">
        <w:trPr>
          <w:trHeight w:hRule="exact" w:val="285"/>
        </w:trPr>
        <w:tc>
          <w:tcPr>
            <w:tcW w:w="15" w:type="dxa"/>
          </w:tcPr>
          <w:p w14:paraId="7A4237B6"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59604238"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5CD936FC"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141F36D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70454E03" w14:textId="77777777">
        <w:trPr>
          <w:trHeight w:hRule="exact" w:val="1110"/>
        </w:trPr>
        <w:tc>
          <w:tcPr>
            <w:tcW w:w="15" w:type="dxa"/>
          </w:tcPr>
          <w:p w14:paraId="28480947"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6E98A02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2DCEB284" w14:textId="77777777" w:rsidR="00BC0171" w:rsidRPr="001B3266" w:rsidRDefault="00BC0171" w:rsidP="001B3266">
      <w:pPr>
        <w:spacing w:line="240" w:lineRule="exact"/>
        <w:rPr>
          <w:rFonts w:ascii="Source Sans 3" w:hAnsi="Source Sans 3"/>
        </w:rPr>
        <w:sectPr w:rsidR="00BC0171" w:rsidRPr="001B3266">
          <w:headerReference w:type="default" r:id="rId292"/>
          <w:footerReference w:type="default" r:id="rId2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2A2718DF" w14:textId="77777777">
        <w:trPr>
          <w:trHeight w:hRule="exact" w:val="360"/>
        </w:trPr>
        <w:tc>
          <w:tcPr>
            <w:tcW w:w="9870" w:type="dxa"/>
            <w:gridSpan w:val="3"/>
            <w:shd w:val="clear" w:color="auto" w:fill="auto"/>
          </w:tcPr>
          <w:p w14:paraId="6DA33B4E"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345621B3" w14:textId="77777777">
        <w:trPr>
          <w:trHeight w:hRule="exact" w:val="360"/>
        </w:trPr>
        <w:tc>
          <w:tcPr>
            <w:tcW w:w="9870" w:type="dxa"/>
            <w:gridSpan w:val="3"/>
            <w:shd w:val="clear" w:color="auto" w:fill="auto"/>
          </w:tcPr>
          <w:p w14:paraId="38F1EE77"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Stetigförderer</w:t>
            </w:r>
          </w:p>
        </w:tc>
      </w:tr>
      <w:tr w:rsidR="00BC0171" w:rsidRPr="001B3266" w14:paraId="7A3DEBD3" w14:textId="77777777">
        <w:trPr>
          <w:trHeight w:hRule="exact" w:val="345"/>
        </w:trPr>
        <w:tc>
          <w:tcPr>
            <w:tcW w:w="2700" w:type="dxa"/>
            <w:shd w:val="clear" w:color="auto" w:fill="auto"/>
          </w:tcPr>
          <w:p w14:paraId="67579B07"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26E354EE" w14:textId="77777777" w:rsidR="00BC0171" w:rsidRPr="001B3266" w:rsidRDefault="00BC0171" w:rsidP="001B3266">
            <w:pPr>
              <w:spacing w:line="240" w:lineRule="exact"/>
              <w:rPr>
                <w:rStyle w:val="FakeCharacterStyle"/>
                <w:rFonts w:ascii="Source Sans 3" w:hAnsi="Source Sans 3"/>
              </w:rPr>
            </w:pPr>
          </w:p>
        </w:tc>
      </w:tr>
      <w:tr w:rsidR="00BC0171" w:rsidRPr="001B3266" w14:paraId="3E153FCB" w14:textId="77777777">
        <w:tc>
          <w:tcPr>
            <w:tcW w:w="9855" w:type="dxa"/>
            <w:gridSpan w:val="2"/>
            <w:shd w:val="clear" w:color="auto" w:fill="auto"/>
          </w:tcPr>
          <w:p w14:paraId="348CF4CA"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 xml:space="preserve">Quetsch- und Scherstellen, </w:t>
            </w:r>
            <w:proofErr w:type="spellStart"/>
            <w:r w:rsidRPr="001B3266">
              <w:rPr>
                <w:rStyle w:val="FakeCharacterStyle"/>
                <w:rFonts w:ascii="Source Sans 3" w:hAnsi="Source Sans 3"/>
                <w:b/>
                <w:color w:val="000000"/>
                <w:sz w:val="20"/>
              </w:rPr>
              <w:t>Einzugstellen</w:t>
            </w:r>
            <w:proofErr w:type="spellEnd"/>
            <w:r w:rsidRPr="001B3266">
              <w:rPr>
                <w:rStyle w:val="FakeCharacterStyle"/>
                <w:rFonts w:ascii="Source Sans 3" w:hAnsi="Source Sans 3"/>
                <w:b/>
                <w:color w:val="000000"/>
                <w:sz w:val="20"/>
              </w:rPr>
              <w:t xml:space="preserve"> an Umlenkrollen oder -walzen, Kettenrädern oder Riemenscheiben</w:t>
            </w:r>
          </w:p>
        </w:tc>
        <w:tc>
          <w:tcPr>
            <w:tcW w:w="15" w:type="dxa"/>
          </w:tcPr>
          <w:p w14:paraId="1E97BC08" w14:textId="77777777" w:rsidR="00BC0171" w:rsidRPr="001B3266" w:rsidRDefault="00BC0171" w:rsidP="001B3266">
            <w:pPr>
              <w:spacing w:line="240" w:lineRule="exact"/>
              <w:rPr>
                <w:rStyle w:val="FakeCharacterStyle"/>
                <w:rFonts w:ascii="Source Sans 3" w:hAnsi="Source Sans 3"/>
              </w:rPr>
            </w:pPr>
          </w:p>
        </w:tc>
      </w:tr>
      <w:tr w:rsidR="00BC0171" w:rsidRPr="001B3266" w14:paraId="5705803F" w14:textId="77777777">
        <w:trPr>
          <w:trHeight w:hRule="exact" w:val="240"/>
        </w:trPr>
        <w:tc>
          <w:tcPr>
            <w:tcW w:w="9870" w:type="dxa"/>
            <w:gridSpan w:val="3"/>
            <w:shd w:val="clear" w:color="auto" w:fill="auto"/>
          </w:tcPr>
          <w:p w14:paraId="503D3420" w14:textId="77777777" w:rsidR="00BC0171" w:rsidRPr="001B3266" w:rsidRDefault="00BC0171" w:rsidP="001B3266">
            <w:pPr>
              <w:pStyle w:val="ParagraphStyle23"/>
              <w:spacing w:line="240" w:lineRule="exact"/>
              <w:rPr>
                <w:rStyle w:val="FakeCharacterStyle"/>
                <w:rFonts w:ascii="Source Sans 3" w:hAnsi="Source Sans 3"/>
              </w:rPr>
            </w:pPr>
          </w:p>
        </w:tc>
      </w:tr>
    </w:tbl>
    <w:p w14:paraId="0915DBD0"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6CC817A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69E75C2"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81859FC"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940EF77"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B2F76AE"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6E8D1DE"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594DFB1A" w14:textId="77777777">
        <w:trPr>
          <w:trHeight w:hRule="exact" w:val="330"/>
        </w:trPr>
        <w:tc>
          <w:tcPr>
            <w:tcW w:w="15" w:type="dxa"/>
            <w:vMerge w:val="restart"/>
            <w:shd w:val="clear" w:color="auto" w:fill="D7EAF9"/>
            <w:vAlign w:val="center"/>
          </w:tcPr>
          <w:p w14:paraId="533F3721"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32DD4E"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Einzug-, Quetsch- und Scherstellen sind verdeckt oder verkleidet.</w:t>
            </w:r>
          </w:p>
        </w:tc>
        <w:tc>
          <w:tcPr>
            <w:tcW w:w="60" w:type="dxa"/>
            <w:vMerge w:val="restart"/>
            <w:shd w:val="clear" w:color="auto" w:fill="D7EAF9"/>
            <w:vAlign w:val="center"/>
          </w:tcPr>
          <w:p w14:paraId="2960DDE4"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2D4488"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AABA92"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C45079"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501F3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DC9E14A" w14:textId="7BB6AE7B"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4D48DB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9C2B40C" w14:textId="77777777">
        <w:tc>
          <w:tcPr>
            <w:tcW w:w="15" w:type="dxa"/>
            <w:vMerge/>
            <w:shd w:val="clear" w:color="auto" w:fill="D7EAF9"/>
            <w:vAlign w:val="center"/>
          </w:tcPr>
          <w:p w14:paraId="1FA6E8D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13E61A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134572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010C3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3ECD5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59166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BDD21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4320802"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E6A296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002BEB1" w14:textId="77777777">
        <w:trPr>
          <w:trHeight w:hRule="exact" w:val="15"/>
        </w:trPr>
        <w:tc>
          <w:tcPr>
            <w:tcW w:w="15" w:type="dxa"/>
            <w:vMerge w:val="restart"/>
            <w:shd w:val="clear" w:color="auto" w:fill="auto"/>
          </w:tcPr>
          <w:p w14:paraId="3D821E94"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43DBF519"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6856980C"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13E7A3"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AA4BE7"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2EC824"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C0E42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6FD3BD5" w14:textId="2A509BAC"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3BED0C6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B5B8F8E" w14:textId="77777777">
        <w:trPr>
          <w:trHeight w:val="240"/>
        </w:trPr>
        <w:tc>
          <w:tcPr>
            <w:tcW w:w="15" w:type="dxa"/>
            <w:vMerge/>
            <w:shd w:val="clear" w:color="auto" w:fill="auto"/>
          </w:tcPr>
          <w:p w14:paraId="545A40E6"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2578A507"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Bei langen Fördereinrichtungen sind Über- bzw. Durchgänge vorhanden. </w:t>
            </w:r>
          </w:p>
          <w:p w14:paraId="205FBF7B"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Höchstlängen von Rettungs- und Fluchtwegen nach ASR A2.3 </w:t>
            </w:r>
            <w:hyperlink r:id="rId294" w:tooltip="Nr.5" w:history="1">
              <w:r w:rsidRPr="001B3266">
                <w:rPr>
                  <w:rStyle w:val="FakeCharacterStyle"/>
                  <w:rFonts w:ascii="Source Sans 3" w:hAnsi="Source Sans 3"/>
                  <w:color w:val="000000"/>
                  <w:sz w:val="20"/>
                  <w:u w:val="single"/>
                </w:rPr>
                <w:t>Nr.5</w:t>
              </w:r>
            </w:hyperlink>
            <w:r w:rsidRPr="001B3266">
              <w:rPr>
                <w:rStyle w:val="FakeCharacterStyle"/>
                <w:rFonts w:ascii="Source Sans 3" w:hAnsi="Source Sans 3"/>
                <w:color w:val="000000"/>
                <w:sz w:val="20"/>
              </w:rPr>
              <w:t xml:space="preserve"> (2) sind beachtet.</w:t>
            </w:r>
          </w:p>
        </w:tc>
        <w:tc>
          <w:tcPr>
            <w:tcW w:w="60" w:type="dxa"/>
            <w:vMerge/>
            <w:shd w:val="clear" w:color="auto" w:fill="auto"/>
          </w:tcPr>
          <w:p w14:paraId="1441A58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780FB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FF0FD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0F34FF"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770F394"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533D3F8B"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6FBB9BF9" w14:textId="77777777" w:rsidR="00BC0171" w:rsidRPr="001B3266" w:rsidRDefault="00BC0171" w:rsidP="001B3266">
            <w:pPr>
              <w:spacing w:line="240" w:lineRule="exact"/>
              <w:rPr>
                <w:rStyle w:val="FakeCharacterStyle"/>
                <w:rFonts w:ascii="Source Sans 3" w:hAnsi="Source Sans 3"/>
              </w:rPr>
            </w:pPr>
          </w:p>
        </w:tc>
      </w:tr>
      <w:tr w:rsidR="00BC0171" w:rsidRPr="001B3266" w14:paraId="1B43DBBA" w14:textId="77777777">
        <w:tc>
          <w:tcPr>
            <w:tcW w:w="15" w:type="dxa"/>
            <w:vMerge/>
            <w:shd w:val="clear" w:color="auto" w:fill="auto"/>
          </w:tcPr>
          <w:p w14:paraId="529EE3DF"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498BF1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2E7064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E9C65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6AAF9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DE8E8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0F32C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41CC740"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F14C7DA"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18E667C" w14:textId="77777777">
        <w:trPr>
          <w:trHeight w:hRule="exact" w:val="330"/>
        </w:trPr>
        <w:tc>
          <w:tcPr>
            <w:tcW w:w="15" w:type="dxa"/>
            <w:vMerge w:val="restart"/>
            <w:shd w:val="clear" w:color="auto" w:fill="D7EAF9"/>
            <w:vAlign w:val="center"/>
          </w:tcPr>
          <w:p w14:paraId="155126C5"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490FE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Beim Betrieb wird die DGUV Regel 100-500 </w:t>
            </w:r>
            <w:hyperlink r:id="rId295" w:tooltip="Kapitel 2.9" w:history="1">
              <w:r w:rsidRPr="001B3266">
                <w:rPr>
                  <w:rStyle w:val="FakeCharacterStyle"/>
                  <w:rFonts w:ascii="Source Sans 3" w:hAnsi="Source Sans 3"/>
                  <w:color w:val="000000"/>
                  <w:sz w:val="20"/>
                  <w:u w:val="single"/>
                </w:rPr>
                <w:t>Kapitel 2.9</w:t>
              </w:r>
            </w:hyperlink>
            <w:r w:rsidRPr="001B3266">
              <w:rPr>
                <w:rStyle w:val="FakeCharacterStyle"/>
                <w:rFonts w:ascii="Source Sans 3" w:hAnsi="Source Sans 3"/>
                <w:color w:val="000000"/>
                <w:sz w:val="20"/>
              </w:rPr>
              <w:t xml:space="preserve"> beachtet.</w:t>
            </w:r>
          </w:p>
        </w:tc>
        <w:tc>
          <w:tcPr>
            <w:tcW w:w="60" w:type="dxa"/>
            <w:vMerge w:val="restart"/>
            <w:shd w:val="clear" w:color="auto" w:fill="D7EAF9"/>
            <w:vAlign w:val="center"/>
          </w:tcPr>
          <w:p w14:paraId="3EF33368"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08029D"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58EEBE"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CBC139"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C06526"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DF53A8D" w14:textId="7170DA0B"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13D3DB3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2D981AD" w14:textId="77777777">
        <w:tc>
          <w:tcPr>
            <w:tcW w:w="15" w:type="dxa"/>
            <w:vMerge/>
            <w:shd w:val="clear" w:color="auto" w:fill="D7EAF9"/>
            <w:vAlign w:val="center"/>
          </w:tcPr>
          <w:p w14:paraId="0EFE8D26"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679A61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3E4F46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80000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8E281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A4FDD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AB8BE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A240D58"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420A15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1E3FF71" w14:textId="77777777">
        <w:trPr>
          <w:trHeight w:hRule="exact" w:val="330"/>
        </w:trPr>
        <w:tc>
          <w:tcPr>
            <w:tcW w:w="15" w:type="dxa"/>
            <w:vMerge w:val="restart"/>
            <w:shd w:val="clear" w:color="auto" w:fill="auto"/>
          </w:tcPr>
          <w:p w14:paraId="3D508B99"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56084230"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Stetigförderer, werden regelmäßig von </w:t>
            </w:r>
            <w:proofErr w:type="spellStart"/>
            <w:r w:rsidRPr="001B3266">
              <w:rPr>
                <w:rStyle w:val="FakeCharacterStyle"/>
                <w:rFonts w:ascii="Source Sans 3" w:hAnsi="Source Sans 3"/>
                <w:color w:val="000000"/>
                <w:sz w:val="20"/>
              </w:rPr>
              <w:t>beaufragten</w:t>
            </w:r>
            <w:proofErr w:type="spellEnd"/>
            <w:r w:rsidRPr="001B3266">
              <w:rPr>
                <w:rStyle w:val="FakeCharacterStyle"/>
                <w:rFonts w:ascii="Source Sans 3" w:hAnsi="Source Sans 3"/>
                <w:color w:val="000000"/>
                <w:sz w:val="20"/>
              </w:rPr>
              <w:t xml:space="preserve"> Personen geprüft; insbesondere die Funktion der Not-Aus-Einrichtungen. </w:t>
            </w:r>
          </w:p>
          <w:p w14:paraId="15E00641"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Fahrbare Traggerüste von Stetigförderern sind regelmäßig von befähigten Personen (Sachkundigen) geprüft; siehe DGUV Regel 100-500 </w:t>
            </w:r>
            <w:hyperlink r:id="rId296" w:tooltip="Kapitel 2.9 Nr. 2.4" w:history="1">
              <w:r w:rsidRPr="001B3266">
                <w:rPr>
                  <w:rStyle w:val="FakeCharacterStyle"/>
                  <w:rFonts w:ascii="Source Sans 3" w:hAnsi="Source Sans 3"/>
                  <w:color w:val="000000"/>
                  <w:sz w:val="20"/>
                  <w:u w:val="single"/>
                </w:rPr>
                <w:t>Kapitel 2.9 Nr. 2.4</w:t>
              </w:r>
            </w:hyperlink>
            <w:r w:rsidRPr="001B3266">
              <w:rPr>
                <w:rStyle w:val="FakeCharacterStyle"/>
                <w:rFonts w:ascii="Source Sans 3" w:hAnsi="Source Sans 3"/>
                <w:color w:val="000000"/>
                <w:sz w:val="20"/>
              </w:rPr>
              <w:t xml:space="preserve">. </w:t>
            </w:r>
          </w:p>
          <w:p w14:paraId="4E5CA4C8"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Prüfungen sind dokumentiert; Mängel sind beseitigt. </w:t>
            </w:r>
          </w:p>
          <w:p w14:paraId="532A7D33"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Empfehlung für die Prüffristen, wenn die Betriebsanleitung keine Angaben macht: 1 Jahr.</w:t>
            </w:r>
          </w:p>
        </w:tc>
        <w:tc>
          <w:tcPr>
            <w:tcW w:w="60" w:type="dxa"/>
            <w:vMerge w:val="restart"/>
            <w:shd w:val="clear" w:color="auto" w:fill="auto"/>
          </w:tcPr>
          <w:p w14:paraId="2011E0A0"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E31E75"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146184"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EDFE2F"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93D4D6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FCE6930" w14:textId="1169B98E"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0CA6464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5124582" w14:textId="77777777">
        <w:tc>
          <w:tcPr>
            <w:tcW w:w="15" w:type="dxa"/>
            <w:vMerge/>
            <w:shd w:val="clear" w:color="auto" w:fill="auto"/>
          </w:tcPr>
          <w:p w14:paraId="02CB7B7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34CC09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4285A02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5DB83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7194E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69A00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2E1FF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08D0944"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7DA95AE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986BFE1" w14:textId="77777777">
        <w:trPr>
          <w:trHeight w:hRule="exact" w:val="45"/>
        </w:trPr>
        <w:tc>
          <w:tcPr>
            <w:tcW w:w="9870" w:type="dxa"/>
            <w:gridSpan w:val="9"/>
            <w:shd w:val="clear" w:color="auto" w:fill="auto"/>
          </w:tcPr>
          <w:p w14:paraId="09017F8B"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60B76BB9" wp14:editId="77AC8AFE">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6"/>
                          <a:stretch>
                            <a:fillRect/>
                          </a:stretch>
                        </pic:blipFill>
                        <pic:spPr>
                          <a:xfrm>
                            <a:off x="0" y="0"/>
                            <a:ext cx="6267450" cy="28575"/>
                          </a:xfrm>
                          <a:prstGeom prst="rect">
                            <a:avLst/>
                          </a:prstGeom>
                          <a:noFill/>
                        </pic:spPr>
                      </pic:pic>
                    </a:graphicData>
                  </a:graphic>
                </wp:inline>
              </w:drawing>
            </w:r>
          </w:p>
        </w:tc>
      </w:tr>
    </w:tbl>
    <w:p w14:paraId="617BE00C"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12FACAF0" w14:textId="77777777">
        <w:trPr>
          <w:trHeight w:hRule="exact" w:val="345"/>
        </w:trPr>
        <w:tc>
          <w:tcPr>
            <w:tcW w:w="15" w:type="dxa"/>
          </w:tcPr>
          <w:p w14:paraId="684F06DF"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3AC78309"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3A48046C"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2C548061" w14:textId="77777777">
        <w:tc>
          <w:tcPr>
            <w:tcW w:w="9870" w:type="dxa"/>
            <w:shd w:val="clear" w:color="auto" w:fill="auto"/>
          </w:tcPr>
          <w:p w14:paraId="77DE75A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ASR A2.3: Fluchtwege, Notausgänge, 5 Hauptfluchtwege</w:t>
            </w:r>
            <w:r w:rsidRPr="001B3266">
              <w:rPr>
                <w:rStyle w:val="CharacterStyle28"/>
                <w:rFonts w:ascii="Source Sans 3" w:hAnsi="Source Sans 3"/>
              </w:rPr>
              <w:br/>
              <w:t>2. Regelwerkeintrag: DGUV Regel 100-500: Betreiben von Arbeitsmitteln Kapitel 2.9 : Betreiben von Stetigförderern, Inhalt</w:t>
            </w:r>
            <w:r w:rsidRPr="001B3266">
              <w:rPr>
                <w:rStyle w:val="CharacterStyle28"/>
                <w:rFonts w:ascii="Source Sans 3" w:hAnsi="Source Sans 3"/>
              </w:rPr>
              <w:br/>
              <w:t>3. Regelwerkeintrag: DGUV Regel 100-500: Betreiben von Arbeitsmitteln Kapitel 2.9 : Betreiben von Stetigförderern, 2 Maßnahmen zur Verhütung von Gefahren für Leben und Gesundheit bei der Arbeit</w:t>
            </w:r>
          </w:p>
        </w:tc>
      </w:tr>
    </w:tbl>
    <w:p w14:paraId="40CDD4B1"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533E3092" w14:textId="77777777">
        <w:trPr>
          <w:trHeight w:hRule="exact" w:val="285"/>
        </w:trPr>
        <w:tc>
          <w:tcPr>
            <w:tcW w:w="9870" w:type="dxa"/>
            <w:gridSpan w:val="6"/>
            <w:shd w:val="clear" w:color="auto" w:fill="auto"/>
          </w:tcPr>
          <w:p w14:paraId="336560C5"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2D9FB07C" w14:textId="77777777">
        <w:trPr>
          <w:trHeight w:hRule="exact" w:val="345"/>
        </w:trPr>
        <w:tc>
          <w:tcPr>
            <w:tcW w:w="1440" w:type="dxa"/>
            <w:gridSpan w:val="2"/>
            <w:shd w:val="clear" w:color="auto" w:fill="auto"/>
          </w:tcPr>
          <w:p w14:paraId="13DA2410"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32A6372E" w14:textId="77777777" w:rsidR="00BC0171" w:rsidRPr="001B3266" w:rsidRDefault="00BC0171" w:rsidP="001B3266">
            <w:pPr>
              <w:spacing w:line="240" w:lineRule="exact"/>
              <w:rPr>
                <w:rStyle w:val="FakeCharacterStyle"/>
                <w:rFonts w:ascii="Source Sans 3" w:hAnsi="Source Sans 3"/>
              </w:rPr>
            </w:pPr>
          </w:p>
        </w:tc>
      </w:tr>
      <w:tr w:rsidR="00BC0171" w:rsidRPr="001B3266" w14:paraId="262548D0" w14:textId="77777777">
        <w:trPr>
          <w:trHeight w:hRule="exact" w:val="285"/>
        </w:trPr>
        <w:tc>
          <w:tcPr>
            <w:tcW w:w="9870" w:type="dxa"/>
            <w:gridSpan w:val="6"/>
            <w:shd w:val="clear" w:color="auto" w:fill="auto"/>
          </w:tcPr>
          <w:p w14:paraId="6242578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Regel 100-500: Betreiben von Arbeitsmitteln Kapitel 2.9 : Betreiben von Stetigförderern, Titel</w:t>
            </w:r>
          </w:p>
        </w:tc>
      </w:tr>
      <w:tr w:rsidR="00BC0171" w:rsidRPr="001B3266" w14:paraId="317CBA2A" w14:textId="77777777">
        <w:trPr>
          <w:trHeight w:hRule="exact" w:val="570"/>
        </w:trPr>
        <w:tc>
          <w:tcPr>
            <w:tcW w:w="9870" w:type="dxa"/>
            <w:gridSpan w:val="6"/>
            <w:shd w:val="clear" w:color="auto" w:fill="auto"/>
          </w:tcPr>
          <w:p w14:paraId="7F671AD1"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1ECD1AA2" w14:textId="77777777">
        <w:trPr>
          <w:trHeight w:hRule="exact" w:val="270"/>
        </w:trPr>
        <w:tc>
          <w:tcPr>
            <w:tcW w:w="15" w:type="dxa"/>
          </w:tcPr>
          <w:p w14:paraId="18FEA903"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7CA6A410"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1FF1010F"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7BC2710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6D778F9B" w14:textId="77777777" w:rsidR="00BC0171" w:rsidRPr="001B3266" w:rsidRDefault="00BC0171" w:rsidP="001B3266">
            <w:pPr>
              <w:spacing w:line="240" w:lineRule="exact"/>
              <w:rPr>
                <w:rStyle w:val="FakeCharacterStyle"/>
                <w:rFonts w:ascii="Source Sans 3" w:hAnsi="Source Sans 3"/>
              </w:rPr>
            </w:pPr>
          </w:p>
        </w:tc>
      </w:tr>
      <w:tr w:rsidR="00BC0171" w:rsidRPr="001B3266" w14:paraId="11DDEDF5" w14:textId="77777777">
        <w:trPr>
          <w:trHeight w:hRule="exact" w:val="1260"/>
        </w:trPr>
        <w:tc>
          <w:tcPr>
            <w:tcW w:w="15" w:type="dxa"/>
          </w:tcPr>
          <w:p w14:paraId="3D836CED"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75F6A32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09FE7AF1"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650F8EB5" w14:textId="77777777">
        <w:trPr>
          <w:trHeight w:hRule="exact" w:val="270"/>
        </w:trPr>
        <w:tc>
          <w:tcPr>
            <w:tcW w:w="15" w:type="dxa"/>
          </w:tcPr>
          <w:p w14:paraId="02BF261A"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7A256FE9"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09432DE5"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7144522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30F3057B" w14:textId="77777777">
        <w:trPr>
          <w:trHeight w:hRule="exact" w:val="1110"/>
        </w:trPr>
        <w:tc>
          <w:tcPr>
            <w:tcW w:w="15" w:type="dxa"/>
          </w:tcPr>
          <w:p w14:paraId="20E2A3FA"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31B968B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762600B8" w14:textId="77777777" w:rsidR="00BC0171" w:rsidRPr="001B3266" w:rsidRDefault="00BC0171" w:rsidP="001B3266">
      <w:pPr>
        <w:spacing w:line="240" w:lineRule="exact"/>
        <w:rPr>
          <w:rFonts w:ascii="Source Sans 3" w:hAnsi="Source Sans 3"/>
        </w:rPr>
        <w:sectPr w:rsidR="00BC0171" w:rsidRPr="001B3266">
          <w:headerReference w:type="default" r:id="rId297"/>
          <w:footerReference w:type="default" r:id="rId2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4E859B5A" w14:textId="77777777">
        <w:trPr>
          <w:trHeight w:hRule="exact" w:val="360"/>
        </w:trPr>
        <w:tc>
          <w:tcPr>
            <w:tcW w:w="9870" w:type="dxa"/>
            <w:gridSpan w:val="3"/>
            <w:shd w:val="clear" w:color="auto" w:fill="auto"/>
          </w:tcPr>
          <w:p w14:paraId="2AF68629"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49C401D9" w14:textId="77777777">
        <w:trPr>
          <w:trHeight w:hRule="exact" w:val="360"/>
        </w:trPr>
        <w:tc>
          <w:tcPr>
            <w:tcW w:w="9870" w:type="dxa"/>
            <w:gridSpan w:val="3"/>
            <w:shd w:val="clear" w:color="auto" w:fill="auto"/>
          </w:tcPr>
          <w:p w14:paraId="76A597F8"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Verkehrswege</w:t>
            </w:r>
          </w:p>
        </w:tc>
      </w:tr>
      <w:tr w:rsidR="00BC0171" w:rsidRPr="001B3266" w14:paraId="2F58B6A6" w14:textId="77777777">
        <w:trPr>
          <w:trHeight w:hRule="exact" w:val="345"/>
        </w:trPr>
        <w:tc>
          <w:tcPr>
            <w:tcW w:w="2700" w:type="dxa"/>
            <w:shd w:val="clear" w:color="auto" w:fill="auto"/>
          </w:tcPr>
          <w:p w14:paraId="7F87CC4D"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17B5AA73" w14:textId="77777777" w:rsidR="00BC0171" w:rsidRPr="001B3266" w:rsidRDefault="00BC0171" w:rsidP="001B3266">
            <w:pPr>
              <w:spacing w:line="240" w:lineRule="exact"/>
              <w:rPr>
                <w:rStyle w:val="FakeCharacterStyle"/>
                <w:rFonts w:ascii="Source Sans 3" w:hAnsi="Source Sans 3"/>
              </w:rPr>
            </w:pPr>
          </w:p>
        </w:tc>
      </w:tr>
      <w:tr w:rsidR="00BC0171" w:rsidRPr="001B3266" w14:paraId="1F6D088C" w14:textId="77777777">
        <w:tc>
          <w:tcPr>
            <w:tcW w:w="9855" w:type="dxa"/>
            <w:gridSpan w:val="2"/>
            <w:shd w:val="clear" w:color="auto" w:fill="auto"/>
          </w:tcPr>
          <w:p w14:paraId="7963D2F8"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Sturz auf der Ebene durch Stolperstellen,</w:t>
            </w:r>
            <w:r w:rsidRPr="001B3266">
              <w:rPr>
                <w:rStyle w:val="FakeCharacterStyle"/>
                <w:rFonts w:ascii="Source Sans 3" w:hAnsi="Source Sans 3"/>
                <w:b/>
                <w:color w:val="000000"/>
                <w:sz w:val="20"/>
              </w:rPr>
              <w:br/>
              <w:t>Bewegte Arbeitsmittel durch Fahrzeuge</w:t>
            </w:r>
          </w:p>
        </w:tc>
        <w:tc>
          <w:tcPr>
            <w:tcW w:w="15" w:type="dxa"/>
          </w:tcPr>
          <w:p w14:paraId="05A17E0A" w14:textId="77777777" w:rsidR="00BC0171" w:rsidRPr="001B3266" w:rsidRDefault="00BC0171" w:rsidP="001B3266">
            <w:pPr>
              <w:spacing w:line="240" w:lineRule="exact"/>
              <w:rPr>
                <w:rStyle w:val="FakeCharacterStyle"/>
                <w:rFonts w:ascii="Source Sans 3" w:hAnsi="Source Sans 3"/>
              </w:rPr>
            </w:pPr>
          </w:p>
        </w:tc>
      </w:tr>
      <w:tr w:rsidR="00BC0171" w:rsidRPr="001B3266" w14:paraId="1ADB0556" w14:textId="77777777">
        <w:trPr>
          <w:trHeight w:hRule="exact" w:val="255"/>
        </w:trPr>
        <w:tc>
          <w:tcPr>
            <w:tcW w:w="9870" w:type="dxa"/>
            <w:gridSpan w:val="3"/>
            <w:shd w:val="clear" w:color="auto" w:fill="auto"/>
          </w:tcPr>
          <w:p w14:paraId="34ED9E34" w14:textId="77777777" w:rsidR="00BC0171" w:rsidRPr="001B3266" w:rsidRDefault="00BC0171" w:rsidP="001B3266">
            <w:pPr>
              <w:pStyle w:val="ParagraphStyle23"/>
              <w:spacing w:line="240" w:lineRule="exact"/>
              <w:rPr>
                <w:rStyle w:val="FakeCharacterStyle"/>
                <w:rFonts w:ascii="Source Sans 3" w:hAnsi="Source Sans 3"/>
              </w:rPr>
            </w:pPr>
          </w:p>
        </w:tc>
      </w:tr>
    </w:tbl>
    <w:p w14:paraId="5F6882EA"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5A4F215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7734092"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B80FAA8"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E1CBBCD"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F5D66DC"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D3FF963"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74ABC2D3" w14:textId="77777777">
        <w:trPr>
          <w:trHeight w:hRule="exact" w:val="330"/>
        </w:trPr>
        <w:tc>
          <w:tcPr>
            <w:tcW w:w="15" w:type="dxa"/>
            <w:vMerge w:val="restart"/>
            <w:shd w:val="clear" w:color="auto" w:fill="D7EAF9"/>
            <w:vAlign w:val="center"/>
          </w:tcPr>
          <w:p w14:paraId="28BF8A75"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2F81A5"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Verkehrswege sind mit ihren Abmessungen, Verläufen und Sicherheitsabständen nach der </w:t>
            </w:r>
            <w:hyperlink r:id="rId299" w:tooltip="ArbStättV Anhang Nr. 1.8" w:history="1">
              <w:r w:rsidRPr="001B3266">
                <w:rPr>
                  <w:rStyle w:val="FakeCharacterStyle"/>
                  <w:rFonts w:ascii="Source Sans 3" w:hAnsi="Source Sans 3"/>
                  <w:color w:val="000000"/>
                  <w:sz w:val="20"/>
                  <w:u w:val="single"/>
                </w:rPr>
                <w:t>ArbStättV Anhang Nr. 1.8</w:t>
              </w:r>
            </w:hyperlink>
            <w:r w:rsidRPr="001B3266">
              <w:rPr>
                <w:rStyle w:val="FakeCharacterStyle"/>
                <w:rFonts w:ascii="Source Sans 3" w:hAnsi="Source Sans 3"/>
                <w:color w:val="000000"/>
                <w:sz w:val="20"/>
              </w:rPr>
              <w:t xml:space="preserve"> und der </w:t>
            </w:r>
            <w:hyperlink r:id="rId300" w:tooltip="ASR" w:history="1">
              <w:r w:rsidRPr="001B3266">
                <w:rPr>
                  <w:rStyle w:val="FakeCharacterStyle"/>
                  <w:rFonts w:ascii="Source Sans 3" w:hAnsi="Source Sans 3"/>
                  <w:color w:val="000000"/>
                  <w:sz w:val="20"/>
                  <w:u w:val="single"/>
                </w:rPr>
                <w:t>ASR</w:t>
              </w:r>
            </w:hyperlink>
            <w:r w:rsidRPr="001B3266">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548D7A4C"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9989E7"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4C4A04"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C07941"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F8B1D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DCB6F6D" w14:textId="2000433F"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07E9F2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9B712F9" w14:textId="77777777">
        <w:tc>
          <w:tcPr>
            <w:tcW w:w="15" w:type="dxa"/>
            <w:vMerge/>
            <w:shd w:val="clear" w:color="auto" w:fill="D7EAF9"/>
            <w:vAlign w:val="center"/>
          </w:tcPr>
          <w:p w14:paraId="7C5E12EF"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009457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EBA128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65EFB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AAAA3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51765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35F0C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663B25A"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9BE044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DE776BC" w14:textId="77777777">
        <w:trPr>
          <w:trHeight w:hRule="exact" w:val="330"/>
        </w:trPr>
        <w:tc>
          <w:tcPr>
            <w:tcW w:w="15" w:type="dxa"/>
            <w:vMerge w:val="restart"/>
            <w:shd w:val="clear" w:color="auto" w:fill="auto"/>
          </w:tcPr>
          <w:p w14:paraId="7F5FCBF8"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1920F07E"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Fußböden sind sicher begehbar. </w:t>
            </w:r>
            <w:r w:rsidRPr="001B3266">
              <w:rPr>
                <w:rStyle w:val="FakeCharacterStyle"/>
                <w:rFonts w:ascii="Source Sans 3" w:hAnsi="Source Sans 3"/>
                <w:color w:val="000000"/>
                <w:sz w:val="20"/>
              </w:rPr>
              <w:br/>
              <w:t xml:space="preserve">Stolperstellen sind entschärft: </w:t>
            </w:r>
            <w:r w:rsidRPr="001B3266">
              <w:rPr>
                <w:rStyle w:val="FakeCharacterStyle"/>
                <w:rFonts w:ascii="Source Sans 3" w:hAnsi="Source Sans 3"/>
                <w:color w:val="000000"/>
                <w:sz w:val="20"/>
              </w:rPr>
              <w:br/>
              <w:t xml:space="preserve">- Kanten von Ausgleichsstufen sind gekennzeichnet, z.B. durch Farbwechsel im Bodenbelag. </w:t>
            </w:r>
            <w:r w:rsidRPr="001B3266">
              <w:rPr>
                <w:rStyle w:val="FakeCharacterStyle"/>
                <w:rFonts w:ascii="Source Sans 3" w:hAnsi="Source Sans 3"/>
                <w:color w:val="000000"/>
                <w:sz w:val="20"/>
              </w:rPr>
              <w:br/>
              <w:t xml:space="preserve">- Steigungen/ Rampen sind erkennbar, z.B. durch farbliche Kennzeichnung. </w:t>
            </w:r>
            <w:r w:rsidRPr="001B3266">
              <w:rPr>
                <w:rStyle w:val="FakeCharacterStyle"/>
                <w:rFonts w:ascii="Source Sans 3" w:hAnsi="Source Sans 3"/>
                <w:color w:val="000000"/>
                <w:sz w:val="20"/>
              </w:rPr>
              <w:br/>
              <w:t xml:space="preserve">- Unebenheiten (&gt; 4 mm) sind beseitigt. </w:t>
            </w:r>
            <w:r w:rsidRPr="001B3266">
              <w:rPr>
                <w:rStyle w:val="FakeCharacterStyle"/>
                <w:rFonts w:ascii="Source Sans 3" w:hAnsi="Source Sans 3"/>
                <w:color w:val="000000"/>
                <w:sz w:val="20"/>
              </w:rPr>
              <w:br/>
              <w:t xml:space="preserve">- Hochstehende Teppichkanten sind verklebt oder mit Abschlussleisten fixiert. </w:t>
            </w:r>
            <w:r w:rsidRPr="001B3266">
              <w:rPr>
                <w:rStyle w:val="FakeCharacterStyle"/>
                <w:rFonts w:ascii="Source Sans 3" w:hAnsi="Source Sans 3"/>
                <w:color w:val="000000"/>
                <w:sz w:val="20"/>
              </w:rPr>
              <w:br/>
              <w:t>- Kabel und Schläuche liegen nicht auf dem Fußboden, sondern sind z.B. in der Zwischendecke verlegt oder von oben zugeführt.</w:t>
            </w:r>
          </w:p>
        </w:tc>
        <w:tc>
          <w:tcPr>
            <w:tcW w:w="60" w:type="dxa"/>
            <w:vMerge w:val="restart"/>
            <w:shd w:val="clear" w:color="auto" w:fill="auto"/>
          </w:tcPr>
          <w:p w14:paraId="1FB6CDF1"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076AEC"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9DA772"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2D6D5F"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C9AEC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241E268" w14:textId="45208660"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04975D6B"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174622C" w14:textId="77777777">
        <w:tc>
          <w:tcPr>
            <w:tcW w:w="15" w:type="dxa"/>
            <w:vMerge/>
            <w:shd w:val="clear" w:color="auto" w:fill="auto"/>
          </w:tcPr>
          <w:p w14:paraId="73C2F23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8D34C1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D1A46F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20AE2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C5A19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D4600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753F1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F023EEE"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43507A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CC5081E" w14:textId="77777777">
        <w:trPr>
          <w:trHeight w:hRule="exact" w:val="330"/>
        </w:trPr>
        <w:tc>
          <w:tcPr>
            <w:tcW w:w="15" w:type="dxa"/>
            <w:vMerge w:val="restart"/>
            <w:shd w:val="clear" w:color="auto" w:fill="D7EAF9"/>
            <w:vAlign w:val="center"/>
          </w:tcPr>
          <w:p w14:paraId="08E70229"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4AA00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In Bereichen mit erhöhter Rutschgefahr sind Fußböden mit rutschhemmenden Bodenbelägen verlegt.</w:t>
            </w:r>
            <w:r w:rsidRPr="001B3266">
              <w:rPr>
                <w:rStyle w:val="FakeCharacterStyle"/>
                <w:rFonts w:ascii="Source Sans 3" w:hAnsi="Source Sans 3"/>
                <w:color w:val="000000"/>
                <w:sz w:val="20"/>
              </w:rPr>
              <w:br/>
              <w:t>- ASR A1.5/1.2</w:t>
            </w:r>
          </w:p>
        </w:tc>
        <w:tc>
          <w:tcPr>
            <w:tcW w:w="60" w:type="dxa"/>
            <w:vMerge w:val="restart"/>
            <w:shd w:val="clear" w:color="auto" w:fill="D7EAF9"/>
            <w:vAlign w:val="center"/>
          </w:tcPr>
          <w:p w14:paraId="46E940A5"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61E490"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8A545C"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D32490"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2E8BA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FB0F36B" w14:textId="0BCFFD73"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277109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17D1461" w14:textId="77777777">
        <w:tc>
          <w:tcPr>
            <w:tcW w:w="15" w:type="dxa"/>
            <w:vMerge/>
            <w:shd w:val="clear" w:color="auto" w:fill="D7EAF9"/>
            <w:vAlign w:val="center"/>
          </w:tcPr>
          <w:p w14:paraId="7DD51966"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33C483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AABC1B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348CC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09D10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A5343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D0013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ECA49B4"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17A723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84906CC" w14:textId="77777777">
        <w:trPr>
          <w:trHeight w:hRule="exact" w:val="15"/>
        </w:trPr>
        <w:tc>
          <w:tcPr>
            <w:tcW w:w="15" w:type="dxa"/>
            <w:vMerge w:val="restart"/>
            <w:shd w:val="clear" w:color="auto" w:fill="auto"/>
          </w:tcPr>
          <w:p w14:paraId="7683A9FF"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341D96E5"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6E32A163"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6636C5"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4FFB4F"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68D412"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A9CB69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915A908" w14:textId="453ADFD2"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3F025A2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EFDE6B3" w14:textId="77777777">
        <w:trPr>
          <w:trHeight w:val="240"/>
        </w:trPr>
        <w:tc>
          <w:tcPr>
            <w:tcW w:w="15" w:type="dxa"/>
            <w:vMerge/>
            <w:shd w:val="clear" w:color="auto" w:fill="auto"/>
          </w:tcPr>
          <w:p w14:paraId="04969349"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1F9CFC76"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Gitterroste sind gegen Ausheben oder Verschieben gesichert.</w:t>
            </w:r>
          </w:p>
          <w:p w14:paraId="648E0365"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w:t>
            </w:r>
            <w:hyperlink r:id="rId301" w:tooltip="DGUV Information 208-008: Roste – Montage" w:history="1">
              <w:r w:rsidRPr="001B3266">
                <w:rPr>
                  <w:rStyle w:val="FakeCharacterStyle"/>
                  <w:rFonts w:ascii="Source Sans 3" w:hAnsi="Source Sans 3"/>
                  <w:color w:val="000000"/>
                  <w:sz w:val="20"/>
                  <w:u w:val="single"/>
                </w:rPr>
                <w:t>DGUV Information 208-008</w:t>
              </w:r>
            </w:hyperlink>
          </w:p>
        </w:tc>
        <w:tc>
          <w:tcPr>
            <w:tcW w:w="60" w:type="dxa"/>
            <w:vMerge/>
            <w:shd w:val="clear" w:color="auto" w:fill="auto"/>
          </w:tcPr>
          <w:p w14:paraId="3725334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2DE33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73AC4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A5B33B"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FD9AD2E"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5CD5BA3E"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0E56B22B" w14:textId="77777777" w:rsidR="00BC0171" w:rsidRPr="001B3266" w:rsidRDefault="00BC0171" w:rsidP="001B3266">
            <w:pPr>
              <w:spacing w:line="240" w:lineRule="exact"/>
              <w:rPr>
                <w:rStyle w:val="FakeCharacterStyle"/>
                <w:rFonts w:ascii="Source Sans 3" w:hAnsi="Source Sans 3"/>
              </w:rPr>
            </w:pPr>
          </w:p>
        </w:tc>
      </w:tr>
      <w:tr w:rsidR="00BC0171" w:rsidRPr="001B3266" w14:paraId="26040C23" w14:textId="77777777">
        <w:tc>
          <w:tcPr>
            <w:tcW w:w="15" w:type="dxa"/>
            <w:vMerge/>
            <w:shd w:val="clear" w:color="auto" w:fill="auto"/>
          </w:tcPr>
          <w:p w14:paraId="5D883B0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E4CE81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76F7EF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66725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3D5ED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6BC214"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017C2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A053DB0"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61C480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E1FC8D9" w14:textId="77777777">
        <w:trPr>
          <w:trHeight w:hRule="exact" w:val="330"/>
        </w:trPr>
        <w:tc>
          <w:tcPr>
            <w:tcW w:w="15" w:type="dxa"/>
            <w:vMerge w:val="restart"/>
            <w:shd w:val="clear" w:color="auto" w:fill="D7EAF9"/>
            <w:vAlign w:val="center"/>
          </w:tcPr>
          <w:p w14:paraId="04525B28"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7FC91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Begrenzungen von Verkehrswegen in Räumen sind gekennzeichnet </w:t>
            </w:r>
            <w:r w:rsidRPr="001B3266">
              <w:rPr>
                <w:rStyle w:val="FakeCharacterStyle"/>
                <w:rFonts w:ascii="Source Sans 3" w:hAnsi="Source Sans 3"/>
                <w:color w:val="000000"/>
                <w:sz w:val="20"/>
              </w:rPr>
              <w:br/>
              <w:t xml:space="preserve">- in Räumen mit Grundflächen über 1000 m² oder </w:t>
            </w:r>
            <w:r w:rsidRPr="001B3266">
              <w:rPr>
                <w:rStyle w:val="FakeCharacterStyle"/>
                <w:rFonts w:ascii="Source Sans 3" w:hAnsi="Source Sans 3"/>
                <w:color w:val="000000"/>
                <w:sz w:val="20"/>
              </w:rPr>
              <w:br/>
              <w:t>- zum Schutz der Beschäftigten wegen der Nutzung oder Einrichtung der Räume.</w:t>
            </w:r>
          </w:p>
        </w:tc>
        <w:tc>
          <w:tcPr>
            <w:tcW w:w="60" w:type="dxa"/>
            <w:vMerge w:val="restart"/>
            <w:shd w:val="clear" w:color="auto" w:fill="D7EAF9"/>
            <w:vAlign w:val="center"/>
          </w:tcPr>
          <w:p w14:paraId="4F52AD6E"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D43DA3"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4D668A"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638B2E"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DF55C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5E9921F" w14:textId="7EA95A38"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2C97944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D6CC94A" w14:textId="77777777">
        <w:tc>
          <w:tcPr>
            <w:tcW w:w="15" w:type="dxa"/>
            <w:vMerge/>
            <w:shd w:val="clear" w:color="auto" w:fill="D7EAF9"/>
            <w:vAlign w:val="center"/>
          </w:tcPr>
          <w:p w14:paraId="346905FF"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C17E75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C120CE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85EB2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9A62E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CFF7F4"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68178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15C0969"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2E1D9C9"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22D5562" w14:textId="77777777">
        <w:trPr>
          <w:trHeight w:hRule="exact" w:val="15"/>
        </w:trPr>
        <w:tc>
          <w:tcPr>
            <w:tcW w:w="15" w:type="dxa"/>
            <w:vMerge w:val="restart"/>
            <w:shd w:val="clear" w:color="auto" w:fill="auto"/>
          </w:tcPr>
          <w:p w14:paraId="1172EA7C"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009A5F48"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3D460487"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2891CD"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6E33D9"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C7E586"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6BD096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D1F0924" w14:textId="41F71BDE"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6AAE778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6D6FBF7" w14:textId="77777777">
        <w:trPr>
          <w:trHeight w:val="240"/>
        </w:trPr>
        <w:tc>
          <w:tcPr>
            <w:tcW w:w="15" w:type="dxa"/>
            <w:vMerge/>
            <w:shd w:val="clear" w:color="auto" w:fill="auto"/>
          </w:tcPr>
          <w:p w14:paraId="60315F6D"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6126B5BB"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Bei Beschaffenheit und Maße von Treppen und Geländern ist die ASR A1.8: Verkehrswege, "4 </w:t>
            </w:r>
            <w:hyperlink r:id="rId302" w:tooltip="Einrichten von Verkehrswegen" w:history="1">
              <w:r w:rsidRPr="001B3266">
                <w:rPr>
                  <w:rStyle w:val="FakeCharacterStyle"/>
                  <w:rFonts w:ascii="Source Sans 3" w:hAnsi="Source Sans 3"/>
                  <w:color w:val="000000"/>
                  <w:sz w:val="20"/>
                  <w:u w:val="single"/>
                </w:rPr>
                <w:t>Einrichten von Verkehrswegen</w:t>
              </w:r>
            </w:hyperlink>
            <w:r w:rsidRPr="001B3266">
              <w:rPr>
                <w:rStyle w:val="FakeCharacterStyle"/>
                <w:rFonts w:ascii="Source Sans 3" w:hAnsi="Source Sans 3"/>
                <w:color w:val="000000"/>
                <w:sz w:val="20"/>
              </w:rPr>
              <w:t>" beachtet.</w:t>
            </w:r>
          </w:p>
        </w:tc>
        <w:tc>
          <w:tcPr>
            <w:tcW w:w="60" w:type="dxa"/>
            <w:vMerge/>
            <w:shd w:val="clear" w:color="auto" w:fill="auto"/>
          </w:tcPr>
          <w:p w14:paraId="2516BEA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9D89F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C400B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5C105F"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2ECE693"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35567BFB"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51DF1936" w14:textId="77777777" w:rsidR="00BC0171" w:rsidRPr="001B3266" w:rsidRDefault="00BC0171" w:rsidP="001B3266">
            <w:pPr>
              <w:spacing w:line="240" w:lineRule="exact"/>
              <w:rPr>
                <w:rStyle w:val="FakeCharacterStyle"/>
                <w:rFonts w:ascii="Source Sans 3" w:hAnsi="Source Sans 3"/>
              </w:rPr>
            </w:pPr>
          </w:p>
        </w:tc>
      </w:tr>
      <w:tr w:rsidR="00BC0171" w:rsidRPr="001B3266" w14:paraId="6F15FE6E" w14:textId="77777777">
        <w:tc>
          <w:tcPr>
            <w:tcW w:w="15" w:type="dxa"/>
            <w:vMerge/>
            <w:shd w:val="clear" w:color="auto" w:fill="auto"/>
          </w:tcPr>
          <w:p w14:paraId="308D1A4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036173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624A73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30B35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5CE4D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C352C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4BC49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5C1609F"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6A47B2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F735A5D" w14:textId="77777777">
        <w:trPr>
          <w:trHeight w:hRule="exact" w:val="330"/>
        </w:trPr>
        <w:tc>
          <w:tcPr>
            <w:tcW w:w="15" w:type="dxa"/>
            <w:vMerge w:val="restart"/>
            <w:shd w:val="clear" w:color="auto" w:fill="D7EAF9"/>
            <w:vAlign w:val="center"/>
          </w:tcPr>
          <w:p w14:paraId="39CEABAF"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9D3DC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Stufenkanten sind deutlich erkennbar und ausgetretene oder beschädigte Stufen werden unverzüglich instandgesetzt.</w:t>
            </w:r>
          </w:p>
        </w:tc>
        <w:tc>
          <w:tcPr>
            <w:tcW w:w="60" w:type="dxa"/>
            <w:vMerge w:val="restart"/>
            <w:shd w:val="clear" w:color="auto" w:fill="D7EAF9"/>
            <w:vAlign w:val="center"/>
          </w:tcPr>
          <w:p w14:paraId="5358CA85"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5E437C"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4FA67F"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B2FD54"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AD32E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9872C13" w14:textId="3FF4E180"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11B2B26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0DF1F5C" w14:textId="77777777">
        <w:tc>
          <w:tcPr>
            <w:tcW w:w="15" w:type="dxa"/>
            <w:vMerge/>
            <w:shd w:val="clear" w:color="auto" w:fill="D7EAF9"/>
            <w:vAlign w:val="center"/>
          </w:tcPr>
          <w:p w14:paraId="575E4AB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7646F3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30CA2E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D2115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EF405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853E3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B0F60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5DA9ABF"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E6F5A1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884D703" w14:textId="77777777">
        <w:trPr>
          <w:trHeight w:hRule="exact" w:val="330"/>
        </w:trPr>
        <w:tc>
          <w:tcPr>
            <w:tcW w:w="15" w:type="dxa"/>
            <w:vMerge w:val="restart"/>
            <w:shd w:val="clear" w:color="auto" w:fill="auto"/>
          </w:tcPr>
          <w:p w14:paraId="2AC2D674"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0FA9E54D"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03CE878E"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32F821"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65BD8A"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252FC5"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A6943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F903746" w14:textId="307BBAC7"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5AA574F6"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E710A3A" w14:textId="77777777">
        <w:tc>
          <w:tcPr>
            <w:tcW w:w="15" w:type="dxa"/>
            <w:vMerge/>
            <w:shd w:val="clear" w:color="auto" w:fill="auto"/>
          </w:tcPr>
          <w:p w14:paraId="3B39592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221EA09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C04604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EE7B4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FD2E5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E677C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8DB01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EA81414"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51171AE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A485B59" w14:textId="77777777">
        <w:trPr>
          <w:trHeight w:hRule="exact" w:val="15"/>
        </w:trPr>
        <w:tc>
          <w:tcPr>
            <w:tcW w:w="15" w:type="dxa"/>
            <w:vMerge w:val="restart"/>
            <w:shd w:val="clear" w:color="auto" w:fill="D7EAF9"/>
            <w:vAlign w:val="center"/>
          </w:tcPr>
          <w:p w14:paraId="51A2573E"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5BF9CF3F"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1990890B"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E626B6"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680B68"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8A4EDB"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EFFD24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7326914" w14:textId="15B91E84"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33F5DDB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7D449BF" w14:textId="77777777">
        <w:trPr>
          <w:trHeight w:val="240"/>
        </w:trPr>
        <w:tc>
          <w:tcPr>
            <w:tcW w:w="15" w:type="dxa"/>
            <w:vMerge/>
            <w:shd w:val="clear" w:color="auto" w:fill="D7EAF9"/>
            <w:vAlign w:val="center"/>
          </w:tcPr>
          <w:p w14:paraId="44E54E4E"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2BF9F29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Gefahrstellen mit Stolper- oder Sturzgefahr und Hindernisse sind nach ASR A1.8: Verkehrswege, "4 </w:t>
            </w:r>
            <w:hyperlink r:id="rId303" w:tooltip="Einrichten von Verkehrswegen" w:history="1">
              <w:r w:rsidRPr="001B3266">
                <w:rPr>
                  <w:rStyle w:val="FakeCharacterStyle"/>
                  <w:rFonts w:ascii="Source Sans 3" w:hAnsi="Source Sans 3"/>
                  <w:color w:val="000000"/>
                  <w:sz w:val="20"/>
                  <w:u w:val="single"/>
                </w:rPr>
                <w:t>Einrichten von Verkehrswegen</w:t>
              </w:r>
            </w:hyperlink>
            <w:r w:rsidRPr="001B3266">
              <w:rPr>
                <w:rStyle w:val="FakeCharacterStyle"/>
                <w:rFonts w:ascii="Source Sans 3" w:hAnsi="Source Sans 3"/>
                <w:color w:val="000000"/>
                <w:sz w:val="20"/>
              </w:rPr>
              <w:t>" gekennzeichnet.</w:t>
            </w:r>
          </w:p>
        </w:tc>
        <w:tc>
          <w:tcPr>
            <w:tcW w:w="60" w:type="dxa"/>
            <w:vMerge/>
            <w:shd w:val="clear" w:color="auto" w:fill="D7EAF9"/>
            <w:vAlign w:val="center"/>
          </w:tcPr>
          <w:p w14:paraId="2EDD103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C38A4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9DD65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35635C"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2319576"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733FD649"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730CA9A0" w14:textId="77777777" w:rsidR="00BC0171" w:rsidRPr="001B3266" w:rsidRDefault="00BC0171" w:rsidP="001B3266">
            <w:pPr>
              <w:spacing w:line="240" w:lineRule="exact"/>
              <w:rPr>
                <w:rStyle w:val="FakeCharacterStyle"/>
                <w:rFonts w:ascii="Source Sans 3" w:hAnsi="Source Sans 3"/>
              </w:rPr>
            </w:pPr>
          </w:p>
        </w:tc>
      </w:tr>
      <w:tr w:rsidR="00BC0171" w:rsidRPr="001B3266" w14:paraId="1932CB13" w14:textId="77777777">
        <w:tc>
          <w:tcPr>
            <w:tcW w:w="15" w:type="dxa"/>
            <w:vMerge/>
            <w:shd w:val="clear" w:color="auto" w:fill="D7EAF9"/>
            <w:vAlign w:val="center"/>
          </w:tcPr>
          <w:p w14:paraId="361E108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A6C293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274E7B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EAF43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A7781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B6ADE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39219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DCABF6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61D9D9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A3D95B6" w14:textId="77777777">
        <w:trPr>
          <w:trHeight w:hRule="exact" w:val="15"/>
        </w:trPr>
        <w:tc>
          <w:tcPr>
            <w:tcW w:w="15" w:type="dxa"/>
            <w:vMerge w:val="restart"/>
            <w:shd w:val="clear" w:color="auto" w:fill="auto"/>
          </w:tcPr>
          <w:p w14:paraId="4CA553FF"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7D942B09"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3843EA76"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8683D1"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7B9F52"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9C080D"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4ED867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74CF986" w14:textId="79D46699"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7F0D3F2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926422C" w14:textId="77777777">
        <w:trPr>
          <w:trHeight w:val="240"/>
        </w:trPr>
        <w:tc>
          <w:tcPr>
            <w:tcW w:w="15" w:type="dxa"/>
            <w:vMerge/>
            <w:shd w:val="clear" w:color="auto" w:fill="auto"/>
          </w:tcPr>
          <w:p w14:paraId="67A54467"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4A3E02BA"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Verkehrswege sind ausreichend beleuchtet; siehe ASR A3.4 Anhang 1.</w:t>
            </w:r>
          </w:p>
        </w:tc>
        <w:tc>
          <w:tcPr>
            <w:tcW w:w="60" w:type="dxa"/>
            <w:vMerge/>
            <w:shd w:val="clear" w:color="auto" w:fill="auto"/>
          </w:tcPr>
          <w:p w14:paraId="47FB753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CC51B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679CB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F30985"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8C0F747"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0DDB2EF8"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2CA5A135" w14:textId="77777777" w:rsidR="00BC0171" w:rsidRPr="001B3266" w:rsidRDefault="00BC0171" w:rsidP="001B3266">
            <w:pPr>
              <w:spacing w:line="240" w:lineRule="exact"/>
              <w:rPr>
                <w:rStyle w:val="FakeCharacterStyle"/>
                <w:rFonts w:ascii="Source Sans 3" w:hAnsi="Source Sans 3"/>
              </w:rPr>
            </w:pPr>
          </w:p>
        </w:tc>
      </w:tr>
      <w:tr w:rsidR="00BC0171" w:rsidRPr="001B3266" w14:paraId="474C870B" w14:textId="77777777">
        <w:tc>
          <w:tcPr>
            <w:tcW w:w="15" w:type="dxa"/>
            <w:vMerge/>
            <w:shd w:val="clear" w:color="auto" w:fill="auto"/>
          </w:tcPr>
          <w:p w14:paraId="7BC57C9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24A325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537AA43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FA1BE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0C816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CCE6C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BED131"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06BF74D"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8FB2F26" w14:textId="77777777" w:rsidR="00BC0171" w:rsidRPr="001B3266" w:rsidRDefault="00BC0171" w:rsidP="001B3266">
            <w:pPr>
              <w:pStyle w:val="ParagraphStyle37"/>
              <w:spacing w:line="240" w:lineRule="exact"/>
              <w:rPr>
                <w:rStyle w:val="FakeCharacterStyle"/>
                <w:rFonts w:ascii="Source Sans 3" w:hAnsi="Source Sans 3"/>
              </w:rPr>
            </w:pPr>
          </w:p>
        </w:tc>
      </w:tr>
    </w:tbl>
    <w:p w14:paraId="5DE57A59" w14:textId="77777777" w:rsidR="00BC0171" w:rsidRPr="001B3266" w:rsidRDefault="00BC0171" w:rsidP="001B3266">
      <w:pPr>
        <w:spacing w:line="240" w:lineRule="exact"/>
        <w:rPr>
          <w:rFonts w:ascii="Source Sans 3" w:hAnsi="Source Sans 3"/>
        </w:rPr>
        <w:sectPr w:rsidR="00BC0171" w:rsidRPr="001B3266">
          <w:headerReference w:type="default" r:id="rId304"/>
          <w:footerReference w:type="default" r:id="rId30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7B81E141" w14:textId="77777777">
        <w:trPr>
          <w:trHeight w:hRule="exact" w:val="345"/>
        </w:trPr>
        <w:tc>
          <w:tcPr>
            <w:tcW w:w="15" w:type="dxa"/>
            <w:vMerge w:val="restart"/>
            <w:shd w:val="clear" w:color="auto" w:fill="D7EAF9"/>
            <w:vAlign w:val="center"/>
          </w:tcPr>
          <w:p w14:paraId="4793A1DE"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B58CF5"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20ED352C"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1DAC3B"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6525B4"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64552A"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23FFE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71C297C" w14:textId="6470E1B5"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E70769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9A8B0F6" w14:textId="77777777">
        <w:tc>
          <w:tcPr>
            <w:tcW w:w="15" w:type="dxa"/>
            <w:vMerge/>
            <w:shd w:val="clear" w:color="auto" w:fill="D7EAF9"/>
            <w:vAlign w:val="center"/>
          </w:tcPr>
          <w:p w14:paraId="40AB847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F0644E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E8EA3D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3153D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6A310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E6BB4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AC147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A9A32D5"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89CFD2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2E2A376" w14:textId="77777777">
        <w:trPr>
          <w:trHeight w:hRule="exact" w:val="15"/>
        </w:trPr>
        <w:tc>
          <w:tcPr>
            <w:tcW w:w="15" w:type="dxa"/>
            <w:vMerge w:val="restart"/>
            <w:shd w:val="clear" w:color="auto" w:fill="auto"/>
          </w:tcPr>
          <w:p w14:paraId="3799A782"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1CBBED69"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708F9E0C"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AF2872"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AF8171"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05B8B2"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88B6D0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7E2F373" w14:textId="598FCCC5"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78A23BF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20C8A5A" w14:textId="77777777">
        <w:trPr>
          <w:trHeight w:val="240"/>
        </w:trPr>
        <w:tc>
          <w:tcPr>
            <w:tcW w:w="15" w:type="dxa"/>
            <w:vMerge/>
            <w:shd w:val="clear" w:color="auto" w:fill="auto"/>
          </w:tcPr>
          <w:p w14:paraId="4BA592C0"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29FBA206"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Bei Anordnung und Gestaltung von Türen und Toren sind die </w:t>
            </w:r>
            <w:hyperlink r:id="rId306" w:tooltip="ArbStättV Anhang Nr. 1.7" w:history="1">
              <w:r w:rsidRPr="001B3266">
                <w:rPr>
                  <w:rStyle w:val="FakeCharacterStyle"/>
                  <w:rFonts w:ascii="Source Sans 3" w:hAnsi="Source Sans 3"/>
                  <w:color w:val="000000"/>
                  <w:sz w:val="20"/>
                  <w:u w:val="single"/>
                </w:rPr>
                <w:t>ArbStättV Anhang Nr. 1.7</w:t>
              </w:r>
            </w:hyperlink>
            <w:r w:rsidRPr="001B3266">
              <w:rPr>
                <w:rStyle w:val="FakeCharacterStyle"/>
                <w:rFonts w:ascii="Source Sans 3" w:hAnsi="Source Sans 3"/>
                <w:color w:val="000000"/>
                <w:sz w:val="20"/>
              </w:rPr>
              <w:t xml:space="preserve"> und die </w:t>
            </w:r>
            <w:hyperlink r:id="rId307" w:tooltip="ASR A1.7 Nr. 4 und Nr. 5" w:history="1">
              <w:r w:rsidRPr="001B3266">
                <w:rPr>
                  <w:rStyle w:val="FakeCharacterStyle"/>
                  <w:rFonts w:ascii="Source Sans 3" w:hAnsi="Source Sans 3"/>
                  <w:color w:val="000000"/>
                  <w:sz w:val="20"/>
                  <w:u w:val="single"/>
                </w:rPr>
                <w:t>ASR A1.7 Nr. 4 und Nr. 5</w:t>
              </w:r>
            </w:hyperlink>
            <w:r w:rsidRPr="001B3266">
              <w:rPr>
                <w:rStyle w:val="FakeCharacterStyle"/>
                <w:rFonts w:ascii="Source Sans 3" w:hAnsi="Source Sans 3"/>
                <w:color w:val="000000"/>
                <w:sz w:val="20"/>
              </w:rPr>
              <w:t xml:space="preserve"> beachtet.</w:t>
            </w:r>
          </w:p>
        </w:tc>
        <w:tc>
          <w:tcPr>
            <w:tcW w:w="60" w:type="dxa"/>
            <w:vMerge/>
            <w:shd w:val="clear" w:color="auto" w:fill="auto"/>
          </w:tcPr>
          <w:p w14:paraId="35839B9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F4E0C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5FDB8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74B9F5"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A0EBA88"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7216B4AB"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6C1DE5FA" w14:textId="77777777" w:rsidR="00BC0171" w:rsidRPr="001B3266" w:rsidRDefault="00BC0171" w:rsidP="001B3266">
            <w:pPr>
              <w:spacing w:line="240" w:lineRule="exact"/>
              <w:rPr>
                <w:rStyle w:val="FakeCharacterStyle"/>
                <w:rFonts w:ascii="Source Sans 3" w:hAnsi="Source Sans 3"/>
              </w:rPr>
            </w:pPr>
          </w:p>
        </w:tc>
      </w:tr>
      <w:tr w:rsidR="00BC0171" w:rsidRPr="001B3266" w14:paraId="58CB087A" w14:textId="77777777">
        <w:tc>
          <w:tcPr>
            <w:tcW w:w="15" w:type="dxa"/>
            <w:vMerge/>
            <w:shd w:val="clear" w:color="auto" w:fill="auto"/>
          </w:tcPr>
          <w:p w14:paraId="4624732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F61FAC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CDD8D4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830FC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0022E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48A055"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3BCC9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F24DCC0"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435A36B"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E9A5A2C" w14:textId="77777777">
        <w:trPr>
          <w:trHeight w:hRule="exact" w:val="330"/>
        </w:trPr>
        <w:tc>
          <w:tcPr>
            <w:tcW w:w="15" w:type="dxa"/>
            <w:vMerge w:val="restart"/>
            <w:shd w:val="clear" w:color="auto" w:fill="D7EAF9"/>
            <w:vAlign w:val="center"/>
          </w:tcPr>
          <w:p w14:paraId="00110A8A"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CDF7E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Ausführung von kraftbetätigten Türen und Toren entspricht der </w:t>
            </w:r>
            <w:hyperlink r:id="rId308" w:tooltip="ArbStättV Anhang Nr. 1.7 Abs. 7" w:history="1">
              <w:r w:rsidRPr="001B3266">
                <w:rPr>
                  <w:rStyle w:val="FakeCharacterStyle"/>
                  <w:rFonts w:ascii="Source Sans 3" w:hAnsi="Source Sans 3"/>
                  <w:color w:val="000000"/>
                  <w:sz w:val="20"/>
                  <w:u w:val="single"/>
                </w:rPr>
                <w:t>ArbStättV Anhang Nr. 1.7 Abs. 7</w:t>
              </w:r>
            </w:hyperlink>
            <w:r w:rsidRPr="001B3266">
              <w:rPr>
                <w:rStyle w:val="FakeCharacterStyle"/>
                <w:rFonts w:ascii="Source Sans 3" w:hAnsi="Source Sans 3"/>
                <w:color w:val="000000"/>
                <w:sz w:val="20"/>
              </w:rPr>
              <w:t xml:space="preserve"> und der </w:t>
            </w:r>
            <w:hyperlink r:id="rId309" w:tooltip="ASR A1.7 Nr. 5" w:history="1">
              <w:r w:rsidRPr="001B3266">
                <w:rPr>
                  <w:rStyle w:val="FakeCharacterStyle"/>
                  <w:rFonts w:ascii="Source Sans 3" w:hAnsi="Source Sans 3"/>
                  <w:color w:val="000000"/>
                  <w:sz w:val="20"/>
                  <w:u w:val="single"/>
                </w:rPr>
                <w:t>ASR A1.7 Nr. 5</w:t>
              </w:r>
            </w:hyperlink>
            <w:r w:rsidRPr="001B3266">
              <w:rPr>
                <w:rStyle w:val="FakeCharacterStyle"/>
                <w:rFonts w:ascii="Source Sans 3" w:hAnsi="Source Sans 3"/>
                <w:color w:val="000000"/>
                <w:sz w:val="20"/>
              </w:rPr>
              <w:t>.</w:t>
            </w:r>
          </w:p>
        </w:tc>
        <w:tc>
          <w:tcPr>
            <w:tcW w:w="60" w:type="dxa"/>
            <w:vMerge w:val="restart"/>
            <w:shd w:val="clear" w:color="auto" w:fill="D7EAF9"/>
            <w:vAlign w:val="center"/>
          </w:tcPr>
          <w:p w14:paraId="00ACDD86"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BB150E"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23767A"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851B19"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6D411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C679D67" w14:textId="7CAF909B"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7E0E1DC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323711D" w14:textId="77777777">
        <w:tc>
          <w:tcPr>
            <w:tcW w:w="15" w:type="dxa"/>
            <w:vMerge/>
            <w:shd w:val="clear" w:color="auto" w:fill="D7EAF9"/>
            <w:vAlign w:val="center"/>
          </w:tcPr>
          <w:p w14:paraId="0282516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C78D8C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320D1F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22C2E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9BBBC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80CE4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75C71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F62B224"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858D65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7EAE977" w14:textId="77777777">
        <w:trPr>
          <w:trHeight w:hRule="exact" w:val="330"/>
        </w:trPr>
        <w:tc>
          <w:tcPr>
            <w:tcW w:w="15" w:type="dxa"/>
            <w:vMerge w:val="restart"/>
            <w:shd w:val="clear" w:color="auto" w:fill="auto"/>
          </w:tcPr>
          <w:p w14:paraId="31B75781"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61A4ADFA"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Bei Ausführung und Einbau von Steigeisen und Steigleitern sind die </w:t>
            </w:r>
            <w:hyperlink r:id="rId310" w:tooltip="ArbStättV Anhang Nr. 1.11" w:history="1">
              <w:r w:rsidRPr="001B3266">
                <w:rPr>
                  <w:rStyle w:val="FakeCharacterStyle"/>
                  <w:rFonts w:ascii="Source Sans 3" w:hAnsi="Source Sans 3"/>
                  <w:color w:val="000000"/>
                  <w:sz w:val="20"/>
                  <w:u w:val="single"/>
                </w:rPr>
                <w:t>ArbStättV Anhang Nr. 1.11</w:t>
              </w:r>
            </w:hyperlink>
            <w:r w:rsidRPr="001B3266">
              <w:rPr>
                <w:rStyle w:val="FakeCharacterStyle"/>
                <w:rFonts w:ascii="Source Sans 3" w:hAnsi="Source Sans 3"/>
                <w:color w:val="000000"/>
                <w:sz w:val="20"/>
              </w:rPr>
              <w:t xml:space="preserve"> und die </w:t>
            </w:r>
            <w:hyperlink r:id="rId311" w:tooltip="ASR A1.8" w:history="1">
              <w:r w:rsidRPr="001B3266">
                <w:rPr>
                  <w:rStyle w:val="FakeCharacterStyle"/>
                  <w:rFonts w:ascii="Source Sans 3" w:hAnsi="Source Sans 3"/>
                  <w:color w:val="000000"/>
                  <w:sz w:val="20"/>
                  <w:u w:val="single"/>
                </w:rPr>
                <w:t>ASR A1.8</w:t>
              </w:r>
            </w:hyperlink>
            <w:r w:rsidRPr="001B3266">
              <w:rPr>
                <w:rStyle w:val="FakeCharacterStyle"/>
                <w:rFonts w:ascii="Source Sans 3" w:hAnsi="Source Sans 3"/>
                <w:color w:val="000000"/>
                <w:sz w:val="20"/>
              </w:rPr>
              <w:t xml:space="preserve"> beachtet.</w:t>
            </w:r>
          </w:p>
        </w:tc>
        <w:tc>
          <w:tcPr>
            <w:tcW w:w="60" w:type="dxa"/>
            <w:vMerge w:val="restart"/>
            <w:shd w:val="clear" w:color="auto" w:fill="auto"/>
          </w:tcPr>
          <w:p w14:paraId="05B33FEB"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A7C3A8"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09E117"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0D2020"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962D4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F5341AC" w14:textId="764B91DA"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680B633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5AD3CE5" w14:textId="77777777">
        <w:tc>
          <w:tcPr>
            <w:tcW w:w="15" w:type="dxa"/>
            <w:vMerge/>
            <w:shd w:val="clear" w:color="auto" w:fill="auto"/>
          </w:tcPr>
          <w:p w14:paraId="2A0B269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08D436B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5043C56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F7C4D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48866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595D7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63404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CA49C8F"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1216F47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7046B95" w14:textId="77777777">
        <w:trPr>
          <w:trHeight w:hRule="exact" w:val="15"/>
        </w:trPr>
        <w:tc>
          <w:tcPr>
            <w:tcW w:w="15" w:type="dxa"/>
            <w:vMerge w:val="restart"/>
            <w:shd w:val="clear" w:color="auto" w:fill="D7EAF9"/>
            <w:vAlign w:val="center"/>
          </w:tcPr>
          <w:p w14:paraId="3205D17E"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2442A05F"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2B0F2EEF"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88592D"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D1B85E"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9A9749"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EAAA62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3B4BAB3" w14:textId="4C2748AA"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376B360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611E1D9" w14:textId="77777777">
        <w:trPr>
          <w:trHeight w:val="240"/>
        </w:trPr>
        <w:tc>
          <w:tcPr>
            <w:tcW w:w="15" w:type="dxa"/>
            <w:vMerge/>
            <w:shd w:val="clear" w:color="auto" w:fill="D7EAF9"/>
            <w:vAlign w:val="center"/>
          </w:tcPr>
          <w:p w14:paraId="6FA00014"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682FEE0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Bei Steigeisen und Steigleitern in Schächten, Behältern u. Ä. ist die </w:t>
            </w:r>
            <w:hyperlink r:id="rId312" w:tooltip="DGUV Regel 103-008: Steiggänge für Behälter und umschlossene Räume" w:history="1">
              <w:r w:rsidRPr="001B3266">
                <w:rPr>
                  <w:rStyle w:val="FakeCharacterStyle"/>
                  <w:rFonts w:ascii="Source Sans 3" w:hAnsi="Source Sans 3"/>
                  <w:color w:val="000000"/>
                  <w:sz w:val="20"/>
                  <w:u w:val="single"/>
                </w:rPr>
                <w:t>DGUV Regel 103-008</w:t>
              </w:r>
            </w:hyperlink>
            <w:r w:rsidRPr="001B3266">
              <w:rPr>
                <w:rStyle w:val="FakeCharacterStyle"/>
                <w:rFonts w:ascii="Source Sans 3" w:hAnsi="Source Sans 3"/>
                <w:color w:val="000000"/>
                <w:sz w:val="20"/>
              </w:rPr>
              <w:t xml:space="preserve"> beachtet.</w:t>
            </w:r>
          </w:p>
        </w:tc>
        <w:tc>
          <w:tcPr>
            <w:tcW w:w="60" w:type="dxa"/>
            <w:vMerge/>
            <w:shd w:val="clear" w:color="auto" w:fill="D7EAF9"/>
            <w:vAlign w:val="center"/>
          </w:tcPr>
          <w:p w14:paraId="11CAAE8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97195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B2CD7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81C318"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52660A2"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3C561CCA"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4E9B477A" w14:textId="77777777" w:rsidR="00BC0171" w:rsidRPr="001B3266" w:rsidRDefault="00BC0171" w:rsidP="001B3266">
            <w:pPr>
              <w:spacing w:line="240" w:lineRule="exact"/>
              <w:rPr>
                <w:rStyle w:val="FakeCharacterStyle"/>
                <w:rFonts w:ascii="Source Sans 3" w:hAnsi="Source Sans 3"/>
              </w:rPr>
            </w:pPr>
          </w:p>
        </w:tc>
      </w:tr>
      <w:tr w:rsidR="00BC0171" w:rsidRPr="001B3266" w14:paraId="14C29C22" w14:textId="77777777">
        <w:tc>
          <w:tcPr>
            <w:tcW w:w="15" w:type="dxa"/>
            <w:vMerge/>
            <w:shd w:val="clear" w:color="auto" w:fill="D7EAF9"/>
            <w:vAlign w:val="center"/>
          </w:tcPr>
          <w:p w14:paraId="6712031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90D919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89696C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23637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AB291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5429E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0D9498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AE6B77B"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019B1B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14A6093" w14:textId="77777777">
        <w:trPr>
          <w:trHeight w:hRule="exact" w:val="330"/>
        </w:trPr>
        <w:tc>
          <w:tcPr>
            <w:tcW w:w="15" w:type="dxa"/>
            <w:vMerge w:val="restart"/>
            <w:shd w:val="clear" w:color="auto" w:fill="auto"/>
          </w:tcPr>
          <w:p w14:paraId="08EC8D1C"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75EE2CF5"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313" w:tooltip="Unterweisungen der Beschäftigten" w:history="1">
              <w:r w:rsidRPr="001B3266">
                <w:rPr>
                  <w:rStyle w:val="FakeCharacterStyle"/>
                  <w:rFonts w:ascii="Source Sans 3" w:hAnsi="Source Sans 3"/>
                  <w:color w:val="000000"/>
                  <w:sz w:val="20"/>
                  <w:u w:val="single"/>
                </w:rPr>
                <w:t>„Unterweisungen der Beschäftigten“</w:t>
              </w:r>
            </w:hyperlink>
            <w:r w:rsidRPr="001B3266">
              <w:rPr>
                <w:rStyle w:val="FakeCharacterStyle"/>
                <w:rFonts w:ascii="Source Sans 3" w:hAnsi="Source Sans 3"/>
                <w:color w:val="000000"/>
                <w:sz w:val="20"/>
              </w:rPr>
              <w:t xml:space="preserve"> ist beachtet.</w:t>
            </w:r>
          </w:p>
          <w:p w14:paraId="4D3F9F46"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Beschäftigten wurden unterwiesen: </w:t>
            </w:r>
          </w:p>
          <w:p w14:paraId="1CCE2C67"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Handläufe von Treppen zu benutzen, </w:t>
            </w:r>
          </w:p>
          <w:p w14:paraId="2C8A3B71"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Rettungswege und Notausgänge immer frei zu halten, </w:t>
            </w:r>
          </w:p>
          <w:p w14:paraId="4E173797"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6BBC7804"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551B54"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063251"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C52E3B"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8B815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9EE0D2B" w14:textId="1A1B6DF6"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3C7C22A8"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4CCA06D" w14:textId="77777777">
        <w:tc>
          <w:tcPr>
            <w:tcW w:w="15" w:type="dxa"/>
            <w:vMerge/>
            <w:shd w:val="clear" w:color="auto" w:fill="auto"/>
          </w:tcPr>
          <w:p w14:paraId="1D679D3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2B06976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6EB22A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9CFC6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8CDA1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97347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3C4951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79887B7"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19B7B0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15E6325" w14:textId="77777777">
        <w:trPr>
          <w:trHeight w:hRule="exact" w:val="45"/>
        </w:trPr>
        <w:tc>
          <w:tcPr>
            <w:tcW w:w="9870" w:type="dxa"/>
            <w:gridSpan w:val="9"/>
            <w:shd w:val="clear" w:color="auto" w:fill="auto"/>
          </w:tcPr>
          <w:p w14:paraId="2933555C"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315D3CF8" wp14:editId="60F8B1F6">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6"/>
                          <a:stretch>
                            <a:fillRect/>
                          </a:stretch>
                        </pic:blipFill>
                        <pic:spPr>
                          <a:xfrm>
                            <a:off x="0" y="0"/>
                            <a:ext cx="6267450" cy="28575"/>
                          </a:xfrm>
                          <a:prstGeom prst="rect">
                            <a:avLst/>
                          </a:prstGeom>
                          <a:noFill/>
                        </pic:spPr>
                      </pic:pic>
                    </a:graphicData>
                  </a:graphic>
                </wp:inline>
              </w:drawing>
            </w:r>
          </w:p>
        </w:tc>
      </w:tr>
    </w:tbl>
    <w:p w14:paraId="0D0E492D"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75E16573" w14:textId="77777777">
        <w:trPr>
          <w:trHeight w:hRule="exact" w:val="345"/>
        </w:trPr>
        <w:tc>
          <w:tcPr>
            <w:tcW w:w="15" w:type="dxa"/>
          </w:tcPr>
          <w:p w14:paraId="781A08CE"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19D0AF4A"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62FDD620"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5B8F8409" w14:textId="77777777">
        <w:tc>
          <w:tcPr>
            <w:tcW w:w="9870" w:type="dxa"/>
            <w:shd w:val="clear" w:color="auto" w:fill="auto"/>
          </w:tcPr>
          <w:p w14:paraId="3F0C727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&gt;ASR A1.8: Verkehrswege, Inhalt</w:t>
            </w:r>
            <w:r w:rsidRPr="001B3266">
              <w:rPr>
                <w:rStyle w:val="CharacterStyle28"/>
                <w:rFonts w:ascii="Source Sans 3" w:hAnsi="Source Sans 3"/>
              </w:rPr>
              <w:br/>
              <w:t>2. Regelwerkeintrag: Arbeitsstättenverordnung (ArbStättV), Anhang: 1 Allgemeine Anforderungen</w:t>
            </w:r>
            <w:r w:rsidRPr="001B3266">
              <w:rPr>
                <w:rStyle w:val="CharacterStyle28"/>
                <w:rFonts w:ascii="Source Sans 3" w:hAnsi="Source Sans 3"/>
              </w:rPr>
              <w:br/>
              <w:t>3. Regelwerkeintrag: DGUV Information 208-008: Roste – Montage</w:t>
            </w:r>
            <w:r w:rsidRPr="001B3266">
              <w:rPr>
                <w:rStyle w:val="CharacterStyle28"/>
                <w:rFonts w:ascii="Source Sans 3" w:hAnsi="Source Sans 3"/>
              </w:rPr>
              <w:br/>
              <w:t>4. Regelwerkeintrag: ASR A1.8: Verkehrswege, 4 Einrichten von Verkehrswegen</w:t>
            </w:r>
            <w:r w:rsidRPr="001B3266">
              <w:rPr>
                <w:rStyle w:val="CharacterStyle28"/>
                <w:rFonts w:ascii="Source Sans 3" w:hAnsi="Source Sans 3"/>
              </w:rPr>
              <w:br/>
              <w:t>5. Regelwerkeintrag: ASR A1.8: Verkehrswege, 4 Einrichten von Verkehrswegen</w:t>
            </w:r>
            <w:r w:rsidRPr="001B3266">
              <w:rPr>
                <w:rStyle w:val="CharacterStyle28"/>
                <w:rFonts w:ascii="Source Sans 3" w:hAnsi="Source Sans 3"/>
              </w:rPr>
              <w:br/>
              <w:t>6. Regelwerkeintrag: ASR A1.7: Türen und Tore, 4 Planung von Türen und Toren</w:t>
            </w:r>
            <w:r w:rsidRPr="001B3266">
              <w:rPr>
                <w:rStyle w:val="CharacterStyle28"/>
                <w:rFonts w:ascii="Source Sans 3" w:hAnsi="Source Sans 3"/>
              </w:rPr>
              <w:br/>
              <w:t>7. Regelwerkeintrag: Arbeitsstättenverordnung (ArbStättV), Anhang: 1 Allgemeine Anforderungen</w:t>
            </w:r>
            <w:r w:rsidRPr="001B3266">
              <w:rPr>
                <w:rStyle w:val="CharacterStyle28"/>
                <w:rFonts w:ascii="Source Sans 3" w:hAnsi="Source Sans 3"/>
              </w:rPr>
              <w:br/>
              <w:t>8. Regelwerkeintrag: Arbeitsstättenverordnung (ArbStättV), Anhang: 1 Allgemeine Anforderungen</w:t>
            </w:r>
            <w:r w:rsidRPr="001B3266">
              <w:rPr>
                <w:rStyle w:val="CharacterStyle28"/>
                <w:rFonts w:ascii="Source Sans 3" w:hAnsi="Source Sans 3"/>
              </w:rPr>
              <w:br/>
              <w:t>9. Regelwerkeintrag: ASR A1.7: Türen und Tore, 5 Auswahl von Türen und Toren</w:t>
            </w:r>
            <w:r w:rsidRPr="001B3266">
              <w:rPr>
                <w:rStyle w:val="CharacterStyle28"/>
                <w:rFonts w:ascii="Source Sans 3" w:hAnsi="Source Sans 3"/>
              </w:rPr>
              <w:br/>
              <w:t>10. Regelwerkeintrag: Arbeitsstättenverordnung (ArbStättV), Anhang: 1 Allgemeine Anforderungen</w:t>
            </w:r>
            <w:r w:rsidRPr="001B3266">
              <w:rPr>
                <w:rStyle w:val="CharacterStyle28"/>
                <w:rFonts w:ascii="Source Sans 3" w:hAnsi="Source Sans 3"/>
              </w:rPr>
              <w:br/>
              <w:t>11. Regelwerkeintrag: &gt;ASR A1.8: Verkehrswege, Inhalt</w:t>
            </w:r>
            <w:r w:rsidRPr="001B3266">
              <w:rPr>
                <w:rStyle w:val="CharacterStyle28"/>
                <w:rFonts w:ascii="Source Sans 3" w:hAnsi="Source Sans 3"/>
              </w:rPr>
              <w:br/>
              <w:t>12. Regelwerkeintrag: DGUV Regel 103-008: Steiggänge für Behälter und umschlossene Räume</w:t>
            </w:r>
            <w:r w:rsidRPr="001B3266">
              <w:rPr>
                <w:rStyle w:val="CharacterStyle28"/>
                <w:rFonts w:ascii="Source Sans 3" w:hAnsi="Source Sans 3"/>
              </w:rPr>
              <w:br/>
              <w:t>13. Gefährdungsbeurteilungsobjekt aus dem BG-Katalog: Unterweisungen der Beschäftigten</w:t>
            </w:r>
          </w:p>
        </w:tc>
      </w:tr>
    </w:tbl>
    <w:p w14:paraId="2BC93A71"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157EA5A7" w14:textId="77777777">
        <w:trPr>
          <w:trHeight w:hRule="exact" w:val="285"/>
        </w:trPr>
        <w:tc>
          <w:tcPr>
            <w:tcW w:w="9870" w:type="dxa"/>
            <w:gridSpan w:val="6"/>
            <w:shd w:val="clear" w:color="auto" w:fill="auto"/>
          </w:tcPr>
          <w:p w14:paraId="61D3CD7A"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476527CA" w14:textId="77777777">
        <w:trPr>
          <w:trHeight w:hRule="exact" w:val="360"/>
        </w:trPr>
        <w:tc>
          <w:tcPr>
            <w:tcW w:w="1440" w:type="dxa"/>
            <w:gridSpan w:val="2"/>
            <w:shd w:val="clear" w:color="auto" w:fill="auto"/>
          </w:tcPr>
          <w:p w14:paraId="36A5B376"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0DE28DC3" w14:textId="77777777" w:rsidR="00BC0171" w:rsidRPr="001B3266" w:rsidRDefault="00BC0171" w:rsidP="001B3266">
            <w:pPr>
              <w:spacing w:line="240" w:lineRule="exact"/>
              <w:rPr>
                <w:rStyle w:val="FakeCharacterStyle"/>
                <w:rFonts w:ascii="Source Sans 3" w:hAnsi="Source Sans 3"/>
              </w:rPr>
            </w:pPr>
          </w:p>
        </w:tc>
      </w:tr>
      <w:tr w:rsidR="00BC0171" w:rsidRPr="001B3266" w14:paraId="344E4CDD" w14:textId="77777777">
        <w:trPr>
          <w:trHeight w:hRule="exact" w:val="270"/>
        </w:trPr>
        <w:tc>
          <w:tcPr>
            <w:tcW w:w="9870" w:type="dxa"/>
            <w:gridSpan w:val="6"/>
            <w:shd w:val="clear" w:color="auto" w:fill="auto"/>
          </w:tcPr>
          <w:p w14:paraId="0EB441D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Arbeitsstättenverordnung (ArbStättV), Inhaltsübersicht</w:t>
            </w:r>
          </w:p>
        </w:tc>
      </w:tr>
      <w:tr w:rsidR="00BC0171" w:rsidRPr="001B3266" w14:paraId="61472000" w14:textId="77777777">
        <w:trPr>
          <w:trHeight w:hRule="exact" w:val="270"/>
        </w:trPr>
        <w:tc>
          <w:tcPr>
            <w:tcW w:w="9870" w:type="dxa"/>
            <w:gridSpan w:val="6"/>
            <w:shd w:val="clear" w:color="auto" w:fill="auto"/>
          </w:tcPr>
          <w:p w14:paraId="3AE794E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ASR A1.7: Türen und Tore, Inhalt</w:t>
            </w:r>
          </w:p>
        </w:tc>
      </w:tr>
      <w:tr w:rsidR="00BC0171" w:rsidRPr="001B3266" w14:paraId="1FC74241" w14:textId="77777777">
        <w:trPr>
          <w:trHeight w:hRule="exact" w:val="270"/>
        </w:trPr>
        <w:tc>
          <w:tcPr>
            <w:tcW w:w="9870" w:type="dxa"/>
            <w:gridSpan w:val="6"/>
            <w:shd w:val="clear" w:color="auto" w:fill="auto"/>
          </w:tcPr>
          <w:p w14:paraId="00A39CE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Regel 103-008: Steiggänge für Behälter und umschlossene Räume</w:t>
            </w:r>
          </w:p>
        </w:tc>
      </w:tr>
      <w:tr w:rsidR="00BC0171" w:rsidRPr="001B3266" w14:paraId="18463F33" w14:textId="77777777">
        <w:trPr>
          <w:trHeight w:hRule="exact" w:val="285"/>
        </w:trPr>
        <w:tc>
          <w:tcPr>
            <w:tcW w:w="9870" w:type="dxa"/>
            <w:gridSpan w:val="6"/>
            <w:shd w:val="clear" w:color="auto" w:fill="auto"/>
          </w:tcPr>
          <w:p w14:paraId="3A45868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Regel 108-003 : Fußböden in Arbeitsräumen und Arbeitsbereichen mit Rutschgefahr, Inhalt</w:t>
            </w:r>
          </w:p>
        </w:tc>
      </w:tr>
      <w:tr w:rsidR="00BC0171" w:rsidRPr="001B3266" w14:paraId="6379038B" w14:textId="77777777">
        <w:trPr>
          <w:trHeight w:hRule="exact" w:val="570"/>
        </w:trPr>
        <w:tc>
          <w:tcPr>
            <w:tcW w:w="9870" w:type="dxa"/>
            <w:gridSpan w:val="6"/>
            <w:shd w:val="clear" w:color="auto" w:fill="auto"/>
          </w:tcPr>
          <w:p w14:paraId="59F33D06"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5E409069" w14:textId="77777777">
        <w:trPr>
          <w:trHeight w:hRule="exact" w:val="270"/>
        </w:trPr>
        <w:tc>
          <w:tcPr>
            <w:tcW w:w="15" w:type="dxa"/>
          </w:tcPr>
          <w:p w14:paraId="3489C8B5"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24E5A019"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183B987B"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41555F6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0339DF85" w14:textId="77777777" w:rsidR="00BC0171" w:rsidRPr="001B3266" w:rsidRDefault="00BC0171" w:rsidP="001B3266">
            <w:pPr>
              <w:spacing w:line="240" w:lineRule="exact"/>
              <w:rPr>
                <w:rStyle w:val="FakeCharacterStyle"/>
                <w:rFonts w:ascii="Source Sans 3" w:hAnsi="Source Sans 3"/>
              </w:rPr>
            </w:pPr>
          </w:p>
        </w:tc>
      </w:tr>
      <w:tr w:rsidR="00BC0171" w:rsidRPr="001B3266" w14:paraId="07DD4CB7" w14:textId="77777777">
        <w:trPr>
          <w:trHeight w:hRule="exact" w:val="1260"/>
        </w:trPr>
        <w:tc>
          <w:tcPr>
            <w:tcW w:w="15" w:type="dxa"/>
          </w:tcPr>
          <w:p w14:paraId="6DF0F498"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4FE4640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4FD4AD7F" w14:textId="77777777" w:rsidR="00BC0171" w:rsidRPr="001B3266" w:rsidRDefault="00BC0171" w:rsidP="001B3266">
      <w:pPr>
        <w:spacing w:line="240" w:lineRule="exact"/>
        <w:rPr>
          <w:rFonts w:ascii="Source Sans 3" w:hAnsi="Source Sans 3"/>
        </w:rPr>
      </w:pPr>
    </w:p>
    <w:p w14:paraId="4513DCB5" w14:textId="77777777" w:rsidR="00BC0171" w:rsidRPr="001B3266" w:rsidRDefault="00BC0171" w:rsidP="001B3266">
      <w:pPr>
        <w:spacing w:line="240" w:lineRule="exact"/>
        <w:rPr>
          <w:rFonts w:ascii="Source Sans 3" w:hAnsi="Source Sans 3"/>
        </w:rPr>
        <w:sectPr w:rsidR="00BC0171" w:rsidRPr="001B3266">
          <w:headerReference w:type="default" r:id="rId314"/>
          <w:footerReference w:type="default" r:id="rId31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75B9C6EA" w14:textId="77777777" w:rsidTr="000C7D45">
        <w:trPr>
          <w:trHeight w:hRule="exact" w:val="286"/>
        </w:trPr>
        <w:tc>
          <w:tcPr>
            <w:tcW w:w="20" w:type="dxa"/>
          </w:tcPr>
          <w:p w14:paraId="2606DD94"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706F37BA" w14:textId="64101129" w:rsidR="00BC0171" w:rsidRPr="001B3266" w:rsidRDefault="00BC0171" w:rsidP="001B3266">
            <w:pPr>
              <w:pStyle w:val="ParagraphStyle63"/>
              <w:spacing w:line="240" w:lineRule="exact"/>
              <w:rPr>
                <w:rStyle w:val="CharacterStyle49"/>
                <w:rFonts w:ascii="Source Sans 3" w:hAnsi="Source Sans 3"/>
              </w:rPr>
            </w:pPr>
          </w:p>
        </w:tc>
      </w:tr>
      <w:tr w:rsidR="000C7D45" w:rsidRPr="001B3266" w14:paraId="3501D2D0" w14:textId="77777777" w:rsidTr="000C7D45">
        <w:trPr>
          <w:trHeight w:hRule="exact" w:val="270"/>
        </w:trPr>
        <w:tc>
          <w:tcPr>
            <w:tcW w:w="20" w:type="dxa"/>
          </w:tcPr>
          <w:p w14:paraId="142F93E3" w14:textId="77777777" w:rsidR="000C7D45" w:rsidRPr="001B3266" w:rsidRDefault="000C7D45" w:rsidP="0000716D">
            <w:pPr>
              <w:spacing w:line="240" w:lineRule="exact"/>
              <w:rPr>
                <w:rStyle w:val="FakeCharacterStyle"/>
                <w:rFonts w:ascii="Source Sans 3" w:hAnsi="Source Sans 3"/>
              </w:rPr>
            </w:pPr>
          </w:p>
        </w:tc>
        <w:tc>
          <w:tcPr>
            <w:tcW w:w="1710" w:type="dxa"/>
            <w:shd w:val="clear" w:color="auto" w:fill="auto"/>
          </w:tcPr>
          <w:p w14:paraId="004932F3" w14:textId="77777777" w:rsidR="000C7D45" w:rsidRPr="001B3266" w:rsidRDefault="000C7D45" w:rsidP="0000716D">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133452B2" w14:textId="77777777" w:rsidR="000C7D45" w:rsidRPr="001B3266" w:rsidRDefault="000C7D45" w:rsidP="0000716D">
            <w:pPr>
              <w:spacing w:line="240" w:lineRule="exact"/>
              <w:rPr>
                <w:rStyle w:val="FakeCharacterStyle"/>
                <w:rFonts w:ascii="Source Sans 3" w:hAnsi="Source Sans 3"/>
              </w:rPr>
            </w:pPr>
          </w:p>
        </w:tc>
        <w:tc>
          <w:tcPr>
            <w:tcW w:w="8115" w:type="dxa"/>
            <w:shd w:val="clear" w:color="auto" w:fill="auto"/>
          </w:tcPr>
          <w:p w14:paraId="595535E7" w14:textId="77777777" w:rsidR="000C7D45" w:rsidRPr="001B3266" w:rsidRDefault="000C7D45" w:rsidP="0000716D">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0C7D45" w:rsidRPr="001B3266" w14:paraId="0DEEF461" w14:textId="77777777" w:rsidTr="000C7D45">
        <w:trPr>
          <w:trHeight w:hRule="exact" w:val="1174"/>
        </w:trPr>
        <w:tc>
          <w:tcPr>
            <w:tcW w:w="20" w:type="dxa"/>
          </w:tcPr>
          <w:p w14:paraId="22015732" w14:textId="77777777" w:rsidR="000C7D45" w:rsidRPr="001B3266" w:rsidRDefault="000C7D45" w:rsidP="0000716D">
            <w:pPr>
              <w:spacing w:line="240" w:lineRule="exact"/>
              <w:rPr>
                <w:rStyle w:val="FakeCharacterStyle"/>
                <w:rFonts w:ascii="Source Sans 3" w:hAnsi="Source Sans 3"/>
              </w:rPr>
            </w:pPr>
          </w:p>
        </w:tc>
        <w:tc>
          <w:tcPr>
            <w:tcW w:w="9855" w:type="dxa"/>
            <w:gridSpan w:val="3"/>
            <w:shd w:val="clear" w:color="auto" w:fill="auto"/>
          </w:tcPr>
          <w:p w14:paraId="287AE6A4" w14:textId="6568F72D" w:rsidR="000C7D45" w:rsidRPr="001B3266" w:rsidRDefault="000C7D45" w:rsidP="0000716D">
            <w:pPr>
              <w:pStyle w:val="ParagraphStyle62"/>
              <w:spacing w:line="240" w:lineRule="exact"/>
              <w:rPr>
                <w:rStyle w:val="CharacterStyle48"/>
                <w:rFonts w:ascii="Source Sans 3" w:hAnsi="Source Sans 3"/>
              </w:rPr>
            </w:pPr>
            <w:r w:rsidRPr="001B3266">
              <w:rPr>
                <w:rStyle w:val="CharacterStyle48"/>
                <w:rFonts w:ascii="Source Sans 3" w:hAnsi="Source Sans 3"/>
              </w:rPr>
              <w:t>hat alle Maßnahmen auf Wirksamkeit geprüft.</w:t>
            </w:r>
            <w:r>
              <w:rPr>
                <w:rStyle w:val="CharacterStyle48"/>
                <w:rFonts w:ascii="Source Sans 3" w:hAnsi="Source Sans 3"/>
              </w:rPr>
              <w:br/>
            </w:r>
            <w:r>
              <w:rPr>
                <w:rStyle w:val="CharacterStyle48"/>
                <w:rFonts w:ascii="Source Sans 3" w:hAnsi="Source Sans 3"/>
              </w:rPr>
              <w:br/>
            </w:r>
            <w:r>
              <w:rPr>
                <w:rStyle w:val="CharacterStyle48"/>
                <w:rFonts w:ascii="Source Sans 3" w:hAnsi="Source Sans 3"/>
              </w:rPr>
              <w:br/>
            </w:r>
            <w:r w:rsidRPr="001B3266">
              <w:rPr>
                <w:rStyle w:val="CharacterStyle49"/>
                <w:rFonts w:ascii="Source Sans 3" w:hAnsi="Source Sans 3"/>
              </w:rPr>
              <w:t>Datum .............................  Unterschrift des Verantwortlichen ...................................................................................</w:t>
            </w:r>
          </w:p>
        </w:tc>
      </w:tr>
    </w:tbl>
    <w:p w14:paraId="7310F205" w14:textId="77777777" w:rsidR="00BC0171" w:rsidRPr="001B3266" w:rsidRDefault="00BC0171" w:rsidP="001B3266">
      <w:pPr>
        <w:spacing w:line="240" w:lineRule="exact"/>
        <w:rPr>
          <w:rFonts w:ascii="Source Sans 3" w:hAnsi="Source Sans 3"/>
        </w:rPr>
        <w:sectPr w:rsidR="00BC0171" w:rsidRPr="001B3266">
          <w:headerReference w:type="default" r:id="rId316"/>
          <w:footerReference w:type="default" r:id="rId31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617BDF76" w14:textId="77777777">
        <w:trPr>
          <w:trHeight w:hRule="exact" w:val="360"/>
        </w:trPr>
        <w:tc>
          <w:tcPr>
            <w:tcW w:w="9870" w:type="dxa"/>
            <w:gridSpan w:val="3"/>
            <w:shd w:val="clear" w:color="auto" w:fill="auto"/>
          </w:tcPr>
          <w:p w14:paraId="6C21A31F"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2. Baustelle</w:t>
            </w:r>
          </w:p>
        </w:tc>
      </w:tr>
      <w:tr w:rsidR="00BC0171" w:rsidRPr="001B3266" w14:paraId="5CA4ECCE" w14:textId="77777777">
        <w:trPr>
          <w:trHeight w:hRule="exact" w:val="360"/>
        </w:trPr>
        <w:tc>
          <w:tcPr>
            <w:tcW w:w="9870" w:type="dxa"/>
            <w:gridSpan w:val="3"/>
            <w:shd w:val="clear" w:color="auto" w:fill="auto"/>
          </w:tcPr>
          <w:p w14:paraId="68388DCD"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Flüssiggas; Kleininstallation</w:t>
            </w:r>
          </w:p>
        </w:tc>
      </w:tr>
      <w:tr w:rsidR="00BC0171" w:rsidRPr="001B3266" w14:paraId="796BBECC" w14:textId="77777777">
        <w:trPr>
          <w:trHeight w:hRule="exact" w:val="345"/>
        </w:trPr>
        <w:tc>
          <w:tcPr>
            <w:tcW w:w="2700" w:type="dxa"/>
            <w:shd w:val="clear" w:color="auto" w:fill="auto"/>
          </w:tcPr>
          <w:p w14:paraId="3E1D73ED"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0AF523D1" w14:textId="77777777" w:rsidR="00BC0171" w:rsidRPr="001B3266" w:rsidRDefault="00BC0171" w:rsidP="001B3266">
            <w:pPr>
              <w:spacing w:line="240" w:lineRule="exact"/>
              <w:rPr>
                <w:rStyle w:val="FakeCharacterStyle"/>
                <w:rFonts w:ascii="Source Sans 3" w:hAnsi="Source Sans 3"/>
              </w:rPr>
            </w:pPr>
          </w:p>
        </w:tc>
      </w:tr>
      <w:tr w:rsidR="00BC0171" w:rsidRPr="001B3266" w14:paraId="66ED27D7" w14:textId="77777777">
        <w:tc>
          <w:tcPr>
            <w:tcW w:w="9855" w:type="dxa"/>
            <w:gridSpan w:val="2"/>
            <w:shd w:val="clear" w:color="auto" w:fill="auto"/>
          </w:tcPr>
          <w:p w14:paraId="358388F4"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Brandgefährdung durch Gas,</w:t>
            </w:r>
            <w:r w:rsidRPr="001B3266">
              <w:rPr>
                <w:rStyle w:val="FakeCharacterStyle"/>
                <w:rFonts w:ascii="Source Sans 3" w:hAnsi="Source Sans 3"/>
                <w:b/>
                <w:color w:val="000000"/>
                <w:sz w:val="20"/>
              </w:rPr>
              <w:br/>
              <w:t>Explosionsfähige Atmosphäre,</w:t>
            </w:r>
            <w:r w:rsidRPr="001B3266">
              <w:rPr>
                <w:rStyle w:val="FakeCharacterStyle"/>
                <w:rFonts w:ascii="Source Sans 3" w:hAnsi="Source Sans 3"/>
                <w:b/>
                <w:color w:val="000000"/>
                <w:sz w:val="20"/>
              </w:rPr>
              <w:br/>
              <w:t>Ersticken</w:t>
            </w:r>
          </w:p>
        </w:tc>
        <w:tc>
          <w:tcPr>
            <w:tcW w:w="15" w:type="dxa"/>
          </w:tcPr>
          <w:p w14:paraId="1229C166" w14:textId="77777777" w:rsidR="00BC0171" w:rsidRPr="001B3266" w:rsidRDefault="00BC0171" w:rsidP="001B3266">
            <w:pPr>
              <w:spacing w:line="240" w:lineRule="exact"/>
              <w:rPr>
                <w:rStyle w:val="FakeCharacterStyle"/>
                <w:rFonts w:ascii="Source Sans 3" w:hAnsi="Source Sans 3"/>
              </w:rPr>
            </w:pPr>
          </w:p>
        </w:tc>
      </w:tr>
      <w:tr w:rsidR="00BC0171" w:rsidRPr="001B3266" w14:paraId="2CD801C6" w14:textId="77777777">
        <w:trPr>
          <w:trHeight w:hRule="exact" w:val="240"/>
        </w:trPr>
        <w:tc>
          <w:tcPr>
            <w:tcW w:w="9870" w:type="dxa"/>
            <w:gridSpan w:val="3"/>
            <w:shd w:val="clear" w:color="auto" w:fill="auto"/>
          </w:tcPr>
          <w:p w14:paraId="331E4F61" w14:textId="77777777" w:rsidR="00BC0171" w:rsidRPr="001B3266" w:rsidRDefault="00BC0171" w:rsidP="001B3266">
            <w:pPr>
              <w:pStyle w:val="ParagraphStyle23"/>
              <w:spacing w:line="240" w:lineRule="exact"/>
              <w:rPr>
                <w:rStyle w:val="FakeCharacterStyle"/>
                <w:rFonts w:ascii="Source Sans 3" w:hAnsi="Source Sans 3"/>
              </w:rPr>
            </w:pPr>
          </w:p>
        </w:tc>
      </w:tr>
    </w:tbl>
    <w:p w14:paraId="75C8D1FB"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0C23C9A0"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42C8E35"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C586331"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5E223C5"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F8315A8"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2E2A6BF"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74472FD2" w14:textId="77777777">
        <w:trPr>
          <w:trHeight w:hRule="exact" w:val="330"/>
        </w:trPr>
        <w:tc>
          <w:tcPr>
            <w:tcW w:w="15" w:type="dxa"/>
            <w:vMerge w:val="restart"/>
            <w:shd w:val="clear" w:color="auto" w:fill="D7EAF9"/>
            <w:vAlign w:val="center"/>
          </w:tcPr>
          <w:p w14:paraId="53FAC99A"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1507EA"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Auf Baustellen werden bei Arbeiten über Erdgleiche Gasflaschen (&gt;1 Liter) mit Schlauchbruchsicherung (einschließlich frei durchlüfteten </w:t>
            </w:r>
            <w:proofErr w:type="spellStart"/>
            <w:r w:rsidRPr="001B3266">
              <w:rPr>
                <w:rStyle w:val="FakeCharacterStyle"/>
                <w:rFonts w:ascii="Source Sans 3" w:hAnsi="Source Sans 3"/>
                <w:color w:val="000000"/>
                <w:sz w:val="20"/>
              </w:rPr>
              <w:t>Muffenlöchern</w:t>
            </w:r>
            <w:proofErr w:type="spellEnd"/>
            <w:r w:rsidRPr="001B3266">
              <w:rPr>
                <w:rStyle w:val="FakeCharacterStyle"/>
                <w:rFonts w:ascii="Source Sans 3" w:hAnsi="Source Sans 3"/>
                <w:color w:val="000000"/>
                <w:sz w:val="20"/>
              </w:rPr>
              <w:t>) zur Verfügung gestellt.</w:t>
            </w:r>
          </w:p>
        </w:tc>
        <w:tc>
          <w:tcPr>
            <w:tcW w:w="60" w:type="dxa"/>
            <w:vMerge w:val="restart"/>
            <w:shd w:val="clear" w:color="auto" w:fill="D7EAF9"/>
            <w:vAlign w:val="center"/>
          </w:tcPr>
          <w:p w14:paraId="5CDD7638"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0D36DC"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FE5AB6"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EAA1DB"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5008B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56AB96F" w14:textId="295645CB"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A589B3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0261AC6" w14:textId="77777777">
        <w:tc>
          <w:tcPr>
            <w:tcW w:w="15" w:type="dxa"/>
            <w:vMerge/>
            <w:shd w:val="clear" w:color="auto" w:fill="D7EAF9"/>
            <w:vAlign w:val="center"/>
          </w:tcPr>
          <w:p w14:paraId="6A0276E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B97B60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62E58E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143D7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8647D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7E952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2D3D7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D9C6DA1"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5267A1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FB46927" w14:textId="77777777">
        <w:trPr>
          <w:trHeight w:hRule="exact" w:val="330"/>
        </w:trPr>
        <w:tc>
          <w:tcPr>
            <w:tcW w:w="15" w:type="dxa"/>
            <w:vMerge w:val="restart"/>
            <w:shd w:val="clear" w:color="auto" w:fill="auto"/>
          </w:tcPr>
          <w:p w14:paraId="20DDD8AD"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79CE27E8"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Auf Baustellen werden bei Arbeiten unter Erdgleiche Gasflaschen (&gt; 1 Liter) mit </w:t>
            </w:r>
            <w:proofErr w:type="spellStart"/>
            <w:r w:rsidRPr="001B3266">
              <w:rPr>
                <w:rStyle w:val="FakeCharacterStyle"/>
                <w:rFonts w:ascii="Source Sans 3" w:hAnsi="Source Sans 3"/>
                <w:color w:val="000000"/>
                <w:sz w:val="20"/>
              </w:rPr>
              <w:t>Leckgassicherung</w:t>
            </w:r>
            <w:proofErr w:type="spellEnd"/>
            <w:r w:rsidRPr="001B3266">
              <w:rPr>
                <w:rStyle w:val="FakeCharacterStyle"/>
                <w:rFonts w:ascii="Source Sans 3" w:hAnsi="Source Sans 3"/>
                <w:color w:val="000000"/>
                <w:sz w:val="20"/>
              </w:rPr>
              <w:t xml:space="preserve"> oder Druckregler mit integrierter Dichtheitsprüfung und einer Schlauchbruchsicherung zur Verfügung gestellt.</w:t>
            </w:r>
          </w:p>
        </w:tc>
        <w:tc>
          <w:tcPr>
            <w:tcW w:w="60" w:type="dxa"/>
            <w:vMerge w:val="restart"/>
            <w:shd w:val="clear" w:color="auto" w:fill="auto"/>
          </w:tcPr>
          <w:p w14:paraId="74DDDEEC"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BDF672"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A47736"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7E3FF0"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67B48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B86614F" w14:textId="6DC044E6"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7D4FF69A"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449E20D" w14:textId="77777777">
        <w:tc>
          <w:tcPr>
            <w:tcW w:w="15" w:type="dxa"/>
            <w:vMerge/>
            <w:shd w:val="clear" w:color="auto" w:fill="auto"/>
          </w:tcPr>
          <w:p w14:paraId="4732FD1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0A2377C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DB6D7C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808F8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0F54F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3C15B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1938E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2A8339C"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9D0A4AA"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8F34973" w14:textId="77777777">
        <w:trPr>
          <w:trHeight w:hRule="exact" w:val="330"/>
        </w:trPr>
        <w:tc>
          <w:tcPr>
            <w:tcW w:w="15" w:type="dxa"/>
            <w:vMerge w:val="restart"/>
            <w:shd w:val="clear" w:color="auto" w:fill="D7EAF9"/>
            <w:vAlign w:val="center"/>
          </w:tcPr>
          <w:p w14:paraId="6171F3D3"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A3BD17"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Werkzeuge und Abdichtmaterial für das sichere Anschließen der Gasflaschen, z.B. Maulschlüssel oder Dichtringe, werden zur Verfügung gestellt.</w:t>
            </w:r>
          </w:p>
        </w:tc>
        <w:tc>
          <w:tcPr>
            <w:tcW w:w="60" w:type="dxa"/>
            <w:vMerge w:val="restart"/>
            <w:shd w:val="clear" w:color="auto" w:fill="D7EAF9"/>
            <w:vAlign w:val="center"/>
          </w:tcPr>
          <w:p w14:paraId="039A1A96"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FAB07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502251"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413E89"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09080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986C558" w14:textId="042028B0"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24DAD0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A557CE1" w14:textId="77777777">
        <w:tc>
          <w:tcPr>
            <w:tcW w:w="15" w:type="dxa"/>
            <w:vMerge/>
            <w:shd w:val="clear" w:color="auto" w:fill="D7EAF9"/>
            <w:vAlign w:val="center"/>
          </w:tcPr>
          <w:p w14:paraId="78556FD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0B01AE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F05696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AAACC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B3316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7BE1F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99740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9046D69"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9E6123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DCE4F2E" w14:textId="77777777">
        <w:trPr>
          <w:trHeight w:hRule="exact" w:val="330"/>
        </w:trPr>
        <w:tc>
          <w:tcPr>
            <w:tcW w:w="15" w:type="dxa"/>
            <w:vMerge w:val="restart"/>
            <w:shd w:val="clear" w:color="auto" w:fill="auto"/>
          </w:tcPr>
          <w:p w14:paraId="6CA4A6B7"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039CB8AA"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Feuerlöscher der Brandklasse C werden zur Verfügung gestellt.</w:t>
            </w:r>
          </w:p>
        </w:tc>
        <w:tc>
          <w:tcPr>
            <w:tcW w:w="60" w:type="dxa"/>
            <w:vMerge w:val="restart"/>
            <w:shd w:val="clear" w:color="auto" w:fill="auto"/>
          </w:tcPr>
          <w:p w14:paraId="2E6500BD"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DA283A"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46238C"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CE69AF"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B91E6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1D0990E" w14:textId="60C5A899"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7A8C921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74645C5" w14:textId="77777777">
        <w:tc>
          <w:tcPr>
            <w:tcW w:w="15" w:type="dxa"/>
            <w:vMerge/>
            <w:shd w:val="clear" w:color="auto" w:fill="auto"/>
          </w:tcPr>
          <w:p w14:paraId="6EC0803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A04669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45E1C01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934CD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F85C3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F701C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0BF311"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B78A51C"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E6301B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D92654D" w14:textId="77777777">
        <w:trPr>
          <w:trHeight w:hRule="exact" w:val="15"/>
        </w:trPr>
        <w:tc>
          <w:tcPr>
            <w:tcW w:w="15" w:type="dxa"/>
            <w:vMerge w:val="restart"/>
            <w:shd w:val="clear" w:color="auto" w:fill="D7EAF9"/>
            <w:vAlign w:val="center"/>
          </w:tcPr>
          <w:p w14:paraId="2DEF3A15"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4D941537"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44FEB3CD"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448A9F"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86FD15"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A7EA43"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7D3122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76C989F" w14:textId="19E1EC6C"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0C27CA8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5795B19" w14:textId="77777777">
        <w:trPr>
          <w:trHeight w:val="240"/>
        </w:trPr>
        <w:tc>
          <w:tcPr>
            <w:tcW w:w="15" w:type="dxa"/>
            <w:vMerge/>
            <w:shd w:val="clear" w:color="auto" w:fill="D7EAF9"/>
            <w:vAlign w:val="center"/>
          </w:tcPr>
          <w:p w14:paraId="24453243"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0DA5EE6A"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318" w:tooltip="Unterweisungen der Beschäftigten" w:history="1">
              <w:r w:rsidRPr="001B3266">
                <w:rPr>
                  <w:rStyle w:val="FakeCharacterStyle"/>
                  <w:rFonts w:ascii="Source Sans 3" w:hAnsi="Source Sans 3"/>
                  <w:color w:val="000000"/>
                  <w:sz w:val="20"/>
                  <w:u w:val="single"/>
                </w:rPr>
                <w:t>„Unterweisungen der Beschäftigten“</w:t>
              </w:r>
            </w:hyperlink>
            <w:r w:rsidRPr="001B3266">
              <w:rPr>
                <w:rStyle w:val="FakeCharacterStyle"/>
                <w:rFonts w:ascii="Source Sans 3" w:hAnsi="Source Sans 3"/>
                <w:color w:val="000000"/>
                <w:sz w:val="20"/>
              </w:rPr>
              <w:t xml:space="preserve"> ist beachtet.</w:t>
            </w:r>
          </w:p>
          <w:p w14:paraId="31B8033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Es ist eine Betriebsanweisung für den </w:t>
            </w:r>
            <w:hyperlink r:id="rId319" w:tooltip="Umgang mit Flüssiggasanlagen und den Transport der Gasflaschen mit Fahrzeugen" w:history="1">
              <w:r w:rsidRPr="001B3266">
                <w:rPr>
                  <w:rStyle w:val="FakeCharacterStyle"/>
                  <w:rFonts w:ascii="Source Sans 3" w:hAnsi="Source Sans 3"/>
                  <w:color w:val="000000"/>
                  <w:sz w:val="20"/>
                  <w:u w:val="single"/>
                </w:rPr>
                <w:t>Umgang mit Flüssiggasanlagen und den Transport der Gasflaschen mit Fahrzeugen</w:t>
              </w:r>
            </w:hyperlink>
            <w:r w:rsidRPr="001B3266">
              <w:rPr>
                <w:rStyle w:val="FakeCharacterStyle"/>
                <w:rFonts w:ascii="Source Sans 3" w:hAnsi="Source Sans 3"/>
                <w:color w:val="000000"/>
                <w:sz w:val="20"/>
              </w:rPr>
              <w:t xml:space="preserve"> vorhanden.</w:t>
            </w:r>
          </w:p>
          <w:p w14:paraId="7B60435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sind über den Umgang mit Flüssiggas und dessen Transport anhand der arbeitsplatzspezifischen Betriebsanweisung unterwiesen.</w:t>
            </w:r>
          </w:p>
        </w:tc>
        <w:tc>
          <w:tcPr>
            <w:tcW w:w="60" w:type="dxa"/>
            <w:vMerge/>
            <w:shd w:val="clear" w:color="auto" w:fill="D7EAF9"/>
            <w:vAlign w:val="center"/>
          </w:tcPr>
          <w:p w14:paraId="37049C8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F5AFC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660D4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178940"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9F921C8"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4591E513"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090DE791" w14:textId="77777777" w:rsidR="00BC0171" w:rsidRPr="001B3266" w:rsidRDefault="00BC0171" w:rsidP="001B3266">
            <w:pPr>
              <w:spacing w:line="240" w:lineRule="exact"/>
              <w:rPr>
                <w:rStyle w:val="FakeCharacterStyle"/>
                <w:rFonts w:ascii="Source Sans 3" w:hAnsi="Source Sans 3"/>
              </w:rPr>
            </w:pPr>
          </w:p>
        </w:tc>
      </w:tr>
      <w:tr w:rsidR="00BC0171" w:rsidRPr="001B3266" w14:paraId="0667EAFF" w14:textId="77777777">
        <w:tc>
          <w:tcPr>
            <w:tcW w:w="15" w:type="dxa"/>
            <w:vMerge/>
            <w:shd w:val="clear" w:color="auto" w:fill="D7EAF9"/>
            <w:vAlign w:val="center"/>
          </w:tcPr>
          <w:p w14:paraId="4BA8BB7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32D18A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41796A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FAA82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10EDA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7AF11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7F169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39314B1"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C8DC91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0D00444" w14:textId="77777777">
        <w:trPr>
          <w:trHeight w:hRule="exact" w:val="45"/>
        </w:trPr>
        <w:tc>
          <w:tcPr>
            <w:tcW w:w="9870" w:type="dxa"/>
            <w:gridSpan w:val="9"/>
            <w:shd w:val="clear" w:color="auto" w:fill="auto"/>
          </w:tcPr>
          <w:p w14:paraId="5BAEED3C"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3FD0093A" wp14:editId="2AFECE43">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6"/>
                          <a:stretch>
                            <a:fillRect/>
                          </a:stretch>
                        </pic:blipFill>
                        <pic:spPr>
                          <a:xfrm>
                            <a:off x="0" y="0"/>
                            <a:ext cx="6267450" cy="28575"/>
                          </a:xfrm>
                          <a:prstGeom prst="rect">
                            <a:avLst/>
                          </a:prstGeom>
                          <a:noFill/>
                        </pic:spPr>
                      </pic:pic>
                    </a:graphicData>
                  </a:graphic>
                </wp:inline>
              </w:drawing>
            </w:r>
          </w:p>
        </w:tc>
      </w:tr>
    </w:tbl>
    <w:p w14:paraId="27408D01"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4A65C399" w14:textId="77777777">
        <w:trPr>
          <w:trHeight w:hRule="exact" w:val="345"/>
        </w:trPr>
        <w:tc>
          <w:tcPr>
            <w:tcW w:w="15" w:type="dxa"/>
          </w:tcPr>
          <w:p w14:paraId="726E3335"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08AF5BEA"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3D0DA923"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3B64D209" w14:textId="77777777">
        <w:tc>
          <w:tcPr>
            <w:tcW w:w="9870" w:type="dxa"/>
            <w:shd w:val="clear" w:color="auto" w:fill="auto"/>
          </w:tcPr>
          <w:p w14:paraId="501E746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Lokale Datei: betriebsanweisungen\maschinen\b_fluessiggasverwendung.doc</w:t>
            </w:r>
            <w:r w:rsidRPr="001B3266">
              <w:rPr>
                <w:rStyle w:val="CharacterStyle28"/>
                <w:rFonts w:ascii="Source Sans 3" w:hAnsi="Source Sans 3"/>
              </w:rPr>
              <w:br/>
              <w:t>2. Gefährdungsbeurteilungsobjekt aus dem BG-Katalog: Unterweisungen der Beschäftigten</w:t>
            </w:r>
          </w:p>
        </w:tc>
      </w:tr>
    </w:tbl>
    <w:p w14:paraId="25DA80B5"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6DD64E9C" w14:textId="77777777">
        <w:trPr>
          <w:trHeight w:hRule="exact" w:val="300"/>
        </w:trPr>
        <w:tc>
          <w:tcPr>
            <w:tcW w:w="9870" w:type="dxa"/>
            <w:gridSpan w:val="6"/>
            <w:shd w:val="clear" w:color="auto" w:fill="auto"/>
          </w:tcPr>
          <w:p w14:paraId="4A8866A3"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14B6E370" w14:textId="77777777">
        <w:trPr>
          <w:trHeight w:hRule="exact" w:val="345"/>
        </w:trPr>
        <w:tc>
          <w:tcPr>
            <w:tcW w:w="1440" w:type="dxa"/>
            <w:gridSpan w:val="2"/>
            <w:shd w:val="clear" w:color="auto" w:fill="auto"/>
          </w:tcPr>
          <w:p w14:paraId="519296E1"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7FB31844" w14:textId="77777777" w:rsidR="00BC0171" w:rsidRPr="001B3266" w:rsidRDefault="00BC0171" w:rsidP="001B3266">
            <w:pPr>
              <w:spacing w:line="240" w:lineRule="exact"/>
              <w:rPr>
                <w:rStyle w:val="FakeCharacterStyle"/>
                <w:rFonts w:ascii="Source Sans 3" w:hAnsi="Source Sans 3"/>
              </w:rPr>
            </w:pPr>
          </w:p>
        </w:tc>
      </w:tr>
      <w:tr w:rsidR="00BC0171" w:rsidRPr="001B3266" w14:paraId="7E6E40C0" w14:textId="77777777">
        <w:trPr>
          <w:trHeight w:hRule="exact" w:val="270"/>
        </w:trPr>
        <w:tc>
          <w:tcPr>
            <w:tcW w:w="9870" w:type="dxa"/>
            <w:gridSpan w:val="6"/>
            <w:shd w:val="clear" w:color="auto" w:fill="auto"/>
          </w:tcPr>
          <w:p w14:paraId="4740078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TRGS 510: Lagerung von Gefahrstoffen in ortsbeweglichen Behältern, Inhalt</w:t>
            </w:r>
          </w:p>
        </w:tc>
      </w:tr>
      <w:tr w:rsidR="00BC0171" w:rsidRPr="001B3266" w14:paraId="151902A7" w14:textId="77777777">
        <w:trPr>
          <w:trHeight w:hRule="exact" w:val="285"/>
        </w:trPr>
        <w:tc>
          <w:tcPr>
            <w:tcW w:w="9870" w:type="dxa"/>
            <w:gridSpan w:val="6"/>
            <w:shd w:val="clear" w:color="auto" w:fill="auto"/>
          </w:tcPr>
          <w:p w14:paraId="66B6FD1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210-001: Beförderung von Flüssiggas mit Fahrzeugen auf der Straße</w:t>
            </w:r>
          </w:p>
        </w:tc>
      </w:tr>
      <w:tr w:rsidR="00BC0171" w:rsidRPr="001B3266" w14:paraId="159C6B55" w14:textId="77777777">
        <w:trPr>
          <w:trHeight w:hRule="exact" w:val="270"/>
        </w:trPr>
        <w:tc>
          <w:tcPr>
            <w:tcW w:w="9870" w:type="dxa"/>
            <w:gridSpan w:val="6"/>
            <w:shd w:val="clear" w:color="auto" w:fill="auto"/>
          </w:tcPr>
          <w:p w14:paraId="7B876E3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80: Verwendung von Flüssiggas, Inhaltsverzeichnis</w:t>
            </w:r>
          </w:p>
        </w:tc>
      </w:tr>
      <w:tr w:rsidR="00BC0171" w:rsidRPr="001B3266" w14:paraId="0484882E" w14:textId="77777777">
        <w:trPr>
          <w:trHeight w:hRule="exact" w:val="270"/>
        </w:trPr>
        <w:tc>
          <w:tcPr>
            <w:tcW w:w="9870" w:type="dxa"/>
            <w:gridSpan w:val="6"/>
            <w:shd w:val="clear" w:color="auto" w:fill="auto"/>
          </w:tcPr>
          <w:p w14:paraId="2CCE61A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Betriebssicherheitsverordnung (BetrSichV), Inhalt</w:t>
            </w:r>
          </w:p>
        </w:tc>
      </w:tr>
      <w:tr w:rsidR="00BC0171" w:rsidRPr="001B3266" w14:paraId="34F151DA" w14:textId="77777777">
        <w:trPr>
          <w:trHeight w:hRule="exact" w:val="570"/>
        </w:trPr>
        <w:tc>
          <w:tcPr>
            <w:tcW w:w="9870" w:type="dxa"/>
            <w:gridSpan w:val="6"/>
            <w:shd w:val="clear" w:color="auto" w:fill="auto"/>
          </w:tcPr>
          <w:p w14:paraId="6B68F7A4"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6BA1002F" w14:textId="77777777">
        <w:trPr>
          <w:trHeight w:hRule="exact" w:val="285"/>
        </w:trPr>
        <w:tc>
          <w:tcPr>
            <w:tcW w:w="15" w:type="dxa"/>
          </w:tcPr>
          <w:p w14:paraId="28DDFB07"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66F4056C"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3A80DDD2"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7CCA961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02ED7B54" w14:textId="77777777" w:rsidR="00BC0171" w:rsidRPr="001B3266" w:rsidRDefault="00BC0171" w:rsidP="001B3266">
            <w:pPr>
              <w:spacing w:line="240" w:lineRule="exact"/>
              <w:rPr>
                <w:rStyle w:val="FakeCharacterStyle"/>
                <w:rFonts w:ascii="Source Sans 3" w:hAnsi="Source Sans 3"/>
              </w:rPr>
            </w:pPr>
          </w:p>
        </w:tc>
      </w:tr>
      <w:tr w:rsidR="00BC0171" w:rsidRPr="001B3266" w14:paraId="1445F433" w14:textId="77777777">
        <w:trPr>
          <w:trHeight w:hRule="exact" w:val="1245"/>
        </w:trPr>
        <w:tc>
          <w:tcPr>
            <w:tcW w:w="15" w:type="dxa"/>
          </w:tcPr>
          <w:p w14:paraId="1A90ED89"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44F55EE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5AB5F1D0" w14:textId="77777777" w:rsidR="00BC0171" w:rsidRPr="001B3266" w:rsidRDefault="00BC0171" w:rsidP="001B3266">
      <w:pPr>
        <w:spacing w:line="240" w:lineRule="exact"/>
        <w:rPr>
          <w:rFonts w:ascii="Source Sans 3" w:hAnsi="Source Sans 3"/>
        </w:rPr>
      </w:pPr>
    </w:p>
    <w:p w14:paraId="0E39F8EB" w14:textId="77777777" w:rsidR="00BC0171" w:rsidRPr="001B3266" w:rsidRDefault="00BC0171" w:rsidP="001B3266">
      <w:pPr>
        <w:spacing w:line="240" w:lineRule="exact"/>
        <w:rPr>
          <w:rFonts w:ascii="Source Sans 3" w:hAnsi="Source Sans 3"/>
        </w:rPr>
        <w:sectPr w:rsidR="00BC0171" w:rsidRPr="001B3266">
          <w:headerReference w:type="default" r:id="rId320"/>
          <w:footerReference w:type="default" r:id="rId32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7AB81A30" w14:textId="77777777" w:rsidTr="000C7D45">
        <w:trPr>
          <w:trHeight w:hRule="exact" w:val="286"/>
        </w:trPr>
        <w:tc>
          <w:tcPr>
            <w:tcW w:w="20" w:type="dxa"/>
          </w:tcPr>
          <w:p w14:paraId="610F0026"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1785952A" w14:textId="245E46FD" w:rsidR="00BC0171" w:rsidRPr="001B3266" w:rsidRDefault="00BC0171" w:rsidP="001B3266">
            <w:pPr>
              <w:pStyle w:val="ParagraphStyle65"/>
              <w:spacing w:line="240" w:lineRule="exact"/>
              <w:rPr>
                <w:rStyle w:val="CharacterStyle51"/>
                <w:rFonts w:ascii="Source Sans 3" w:hAnsi="Source Sans 3"/>
              </w:rPr>
            </w:pPr>
          </w:p>
        </w:tc>
      </w:tr>
      <w:tr w:rsidR="000C7D45" w:rsidRPr="001B3266" w14:paraId="16B94E6E" w14:textId="77777777" w:rsidTr="000C7D45">
        <w:trPr>
          <w:trHeight w:hRule="exact" w:val="285"/>
        </w:trPr>
        <w:tc>
          <w:tcPr>
            <w:tcW w:w="20" w:type="dxa"/>
          </w:tcPr>
          <w:p w14:paraId="27BDD5FA" w14:textId="77777777" w:rsidR="000C7D45" w:rsidRPr="001B3266" w:rsidRDefault="000C7D45" w:rsidP="0000716D">
            <w:pPr>
              <w:spacing w:line="240" w:lineRule="exact"/>
              <w:rPr>
                <w:rStyle w:val="FakeCharacterStyle"/>
                <w:rFonts w:ascii="Source Sans 3" w:hAnsi="Source Sans 3"/>
              </w:rPr>
            </w:pPr>
          </w:p>
        </w:tc>
        <w:tc>
          <w:tcPr>
            <w:tcW w:w="1710" w:type="dxa"/>
            <w:shd w:val="clear" w:color="auto" w:fill="auto"/>
          </w:tcPr>
          <w:p w14:paraId="38C68F1E" w14:textId="77777777" w:rsidR="000C7D45" w:rsidRPr="001B3266" w:rsidRDefault="000C7D45" w:rsidP="0000716D">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346D4DB0" w14:textId="77777777" w:rsidR="000C7D45" w:rsidRPr="001B3266" w:rsidRDefault="000C7D45" w:rsidP="0000716D">
            <w:pPr>
              <w:spacing w:line="240" w:lineRule="exact"/>
              <w:rPr>
                <w:rStyle w:val="FakeCharacterStyle"/>
                <w:rFonts w:ascii="Source Sans 3" w:hAnsi="Source Sans 3"/>
              </w:rPr>
            </w:pPr>
          </w:p>
        </w:tc>
        <w:tc>
          <w:tcPr>
            <w:tcW w:w="8115" w:type="dxa"/>
            <w:shd w:val="clear" w:color="auto" w:fill="auto"/>
          </w:tcPr>
          <w:p w14:paraId="604A1FF8" w14:textId="77777777" w:rsidR="000C7D45" w:rsidRPr="001B3266" w:rsidRDefault="000C7D45" w:rsidP="0000716D">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0C7D45" w:rsidRPr="001B3266" w14:paraId="7C02AA8B" w14:textId="77777777" w:rsidTr="000C7D45">
        <w:trPr>
          <w:trHeight w:hRule="exact" w:val="781"/>
        </w:trPr>
        <w:tc>
          <w:tcPr>
            <w:tcW w:w="20" w:type="dxa"/>
          </w:tcPr>
          <w:p w14:paraId="5E028390" w14:textId="77777777" w:rsidR="000C7D45" w:rsidRPr="001B3266" w:rsidRDefault="000C7D45" w:rsidP="0000716D">
            <w:pPr>
              <w:spacing w:line="240" w:lineRule="exact"/>
              <w:rPr>
                <w:rStyle w:val="FakeCharacterStyle"/>
                <w:rFonts w:ascii="Source Sans 3" w:hAnsi="Source Sans 3"/>
              </w:rPr>
            </w:pPr>
          </w:p>
        </w:tc>
        <w:tc>
          <w:tcPr>
            <w:tcW w:w="9855" w:type="dxa"/>
            <w:gridSpan w:val="3"/>
            <w:shd w:val="clear" w:color="auto" w:fill="auto"/>
          </w:tcPr>
          <w:p w14:paraId="217E0E98" w14:textId="2E171CB8" w:rsidR="000C7D45" w:rsidRPr="001B3266" w:rsidRDefault="000C7D45" w:rsidP="0000716D">
            <w:pPr>
              <w:pStyle w:val="ParagraphStyle64"/>
              <w:spacing w:line="240" w:lineRule="exact"/>
              <w:rPr>
                <w:rStyle w:val="CharacterStyle50"/>
                <w:rFonts w:ascii="Source Sans 3" w:hAnsi="Source Sans 3"/>
              </w:rPr>
            </w:pPr>
            <w:r w:rsidRPr="001B3266">
              <w:rPr>
                <w:rStyle w:val="CharacterStyle50"/>
                <w:rFonts w:ascii="Source Sans 3" w:hAnsi="Source Sans 3"/>
              </w:rPr>
              <w:t>hat alle Maßnahmen auf Wirksamkeit geprüft.</w:t>
            </w:r>
            <w:r w:rsidRPr="001B3266">
              <w:rPr>
                <w:rStyle w:val="CharacterStyle51"/>
                <w:rFonts w:ascii="Source Sans 3" w:hAnsi="Source Sans 3"/>
              </w:rPr>
              <w:t xml:space="preserve"> </w:t>
            </w:r>
            <w:r>
              <w:rPr>
                <w:rStyle w:val="CharacterStyle51"/>
                <w:rFonts w:ascii="Source Sans 3" w:hAnsi="Source Sans 3"/>
              </w:rPr>
              <w:br/>
            </w:r>
            <w:r w:rsidRPr="001B3266">
              <w:rPr>
                <w:rStyle w:val="CharacterStyle51"/>
                <w:rFonts w:ascii="Source Sans 3" w:hAnsi="Source Sans 3"/>
              </w:rPr>
              <w:br/>
              <w:t>Datum .............................  Unterschrift des Verantwortlichen ...................................................................................</w:t>
            </w:r>
          </w:p>
        </w:tc>
      </w:tr>
    </w:tbl>
    <w:p w14:paraId="03D18A8B" w14:textId="77777777" w:rsidR="00BC0171" w:rsidRPr="001B3266" w:rsidRDefault="00BC0171" w:rsidP="001B3266">
      <w:pPr>
        <w:spacing w:line="240" w:lineRule="exact"/>
        <w:rPr>
          <w:rFonts w:ascii="Source Sans 3" w:hAnsi="Source Sans 3"/>
        </w:rPr>
        <w:sectPr w:rsidR="00BC0171" w:rsidRPr="001B3266">
          <w:headerReference w:type="default" r:id="rId322"/>
          <w:footerReference w:type="default" r:id="rId32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18758B45" w14:textId="77777777">
        <w:trPr>
          <w:trHeight w:hRule="exact" w:val="360"/>
        </w:trPr>
        <w:tc>
          <w:tcPr>
            <w:tcW w:w="9870" w:type="dxa"/>
            <w:gridSpan w:val="3"/>
            <w:shd w:val="clear" w:color="auto" w:fill="auto"/>
          </w:tcPr>
          <w:p w14:paraId="18BCA794"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3. Büro</w:t>
            </w:r>
          </w:p>
        </w:tc>
      </w:tr>
      <w:tr w:rsidR="00BC0171" w:rsidRPr="001B3266" w14:paraId="11580EFA" w14:textId="77777777">
        <w:trPr>
          <w:trHeight w:hRule="exact" w:val="360"/>
        </w:trPr>
        <w:tc>
          <w:tcPr>
            <w:tcW w:w="9870" w:type="dxa"/>
            <w:gridSpan w:val="3"/>
            <w:shd w:val="clear" w:color="auto" w:fill="auto"/>
          </w:tcPr>
          <w:p w14:paraId="706C99E0"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Arbeitsplätze: Arbeits-/Sozialräume</w:t>
            </w:r>
          </w:p>
        </w:tc>
      </w:tr>
      <w:tr w:rsidR="00BC0171" w:rsidRPr="001B3266" w14:paraId="381EECC5" w14:textId="77777777">
        <w:trPr>
          <w:trHeight w:hRule="exact" w:val="345"/>
        </w:trPr>
        <w:tc>
          <w:tcPr>
            <w:tcW w:w="2700" w:type="dxa"/>
            <w:shd w:val="clear" w:color="auto" w:fill="auto"/>
          </w:tcPr>
          <w:p w14:paraId="7A43562C"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044DCF86" w14:textId="77777777" w:rsidR="00BC0171" w:rsidRPr="001B3266" w:rsidRDefault="00BC0171" w:rsidP="001B3266">
            <w:pPr>
              <w:spacing w:line="240" w:lineRule="exact"/>
              <w:rPr>
                <w:rStyle w:val="FakeCharacterStyle"/>
                <w:rFonts w:ascii="Source Sans 3" w:hAnsi="Source Sans 3"/>
              </w:rPr>
            </w:pPr>
          </w:p>
        </w:tc>
      </w:tr>
      <w:tr w:rsidR="00BC0171" w:rsidRPr="001B3266" w14:paraId="0BBB3C74" w14:textId="77777777">
        <w:tc>
          <w:tcPr>
            <w:tcW w:w="9855" w:type="dxa"/>
            <w:gridSpan w:val="2"/>
            <w:shd w:val="clear" w:color="auto" w:fill="auto"/>
          </w:tcPr>
          <w:p w14:paraId="156E1809"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 xml:space="preserve">Psychische Gefährdungen durch Raumdimensionierung und -gestaltung, </w:t>
            </w:r>
            <w:r w:rsidRPr="001B3266">
              <w:rPr>
                <w:rStyle w:val="FakeCharacterStyle"/>
                <w:rFonts w:ascii="Source Sans 3" w:hAnsi="Source Sans 3"/>
                <w:b/>
                <w:color w:val="000000"/>
                <w:sz w:val="20"/>
              </w:rPr>
              <w:br/>
              <w:t>gesundheitliche Beeinträchtigung durch klimatische Faktoren, wie Zugluft, Luftfeuchtigkeit und Raumtemperatur der Arbeitsräume,</w:t>
            </w:r>
            <w:r w:rsidRPr="001B3266">
              <w:rPr>
                <w:rStyle w:val="FakeCharacterStyle"/>
                <w:rFonts w:ascii="Source Sans 3" w:hAnsi="Source Sans 3"/>
                <w:b/>
                <w:color w:val="000000"/>
                <w:sz w:val="20"/>
              </w:rPr>
              <w:br/>
              <w:t>Gefährdung durch fehlende oder unzureichende Beleuchtung der Arbeitsräume,</w:t>
            </w:r>
            <w:r w:rsidRPr="001B3266">
              <w:rPr>
                <w:rStyle w:val="FakeCharacterStyle"/>
                <w:rFonts w:ascii="Source Sans 3" w:hAnsi="Source Sans 3"/>
                <w:b/>
                <w:color w:val="000000"/>
                <w:sz w:val="20"/>
              </w:rPr>
              <w:br/>
              <w:t>Gesundheitsgefährdung durch fehlende Sozialräume</w:t>
            </w:r>
          </w:p>
        </w:tc>
        <w:tc>
          <w:tcPr>
            <w:tcW w:w="15" w:type="dxa"/>
          </w:tcPr>
          <w:p w14:paraId="3B9CDC46" w14:textId="77777777" w:rsidR="00BC0171" w:rsidRPr="001B3266" w:rsidRDefault="00BC0171" w:rsidP="001B3266">
            <w:pPr>
              <w:spacing w:line="240" w:lineRule="exact"/>
              <w:rPr>
                <w:rStyle w:val="FakeCharacterStyle"/>
                <w:rFonts w:ascii="Source Sans 3" w:hAnsi="Source Sans 3"/>
              </w:rPr>
            </w:pPr>
          </w:p>
        </w:tc>
      </w:tr>
      <w:tr w:rsidR="00BC0171" w:rsidRPr="001B3266" w14:paraId="22F9AB00" w14:textId="77777777">
        <w:trPr>
          <w:trHeight w:hRule="exact" w:val="255"/>
        </w:trPr>
        <w:tc>
          <w:tcPr>
            <w:tcW w:w="9870" w:type="dxa"/>
            <w:gridSpan w:val="3"/>
            <w:shd w:val="clear" w:color="auto" w:fill="auto"/>
          </w:tcPr>
          <w:p w14:paraId="290AEB82" w14:textId="77777777" w:rsidR="00BC0171" w:rsidRPr="001B3266" w:rsidRDefault="00BC0171" w:rsidP="001B3266">
            <w:pPr>
              <w:pStyle w:val="ParagraphStyle23"/>
              <w:spacing w:line="240" w:lineRule="exact"/>
              <w:rPr>
                <w:rStyle w:val="FakeCharacterStyle"/>
                <w:rFonts w:ascii="Source Sans 3" w:hAnsi="Source Sans 3"/>
              </w:rPr>
            </w:pPr>
          </w:p>
        </w:tc>
      </w:tr>
    </w:tbl>
    <w:p w14:paraId="5F21F17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0E14761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43A6E74"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0AC1F66"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63D5BEE"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AFC8511"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899B37"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74DBF4F6" w14:textId="77777777">
        <w:trPr>
          <w:trHeight w:hRule="exact" w:val="330"/>
        </w:trPr>
        <w:tc>
          <w:tcPr>
            <w:tcW w:w="15" w:type="dxa"/>
            <w:vMerge w:val="restart"/>
            <w:shd w:val="clear" w:color="auto" w:fill="D7EAF9"/>
            <w:vAlign w:val="center"/>
          </w:tcPr>
          <w:p w14:paraId="4203BD94"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8CB374"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Abmessungen der Arbeitsräume entspricht den Empfehlungen der </w:t>
            </w:r>
            <w:hyperlink r:id="rId324" w:tooltip="ArbStättV Anhang Nr. 1.2 (1)" w:history="1">
              <w:r w:rsidRPr="001B3266">
                <w:rPr>
                  <w:rStyle w:val="FakeCharacterStyle"/>
                  <w:rFonts w:ascii="Source Sans 3" w:hAnsi="Source Sans 3"/>
                  <w:color w:val="000000"/>
                  <w:sz w:val="20"/>
                  <w:u w:val="single"/>
                </w:rPr>
                <w:t>ArbStättV Anhang Nr. 1.2 (1)</w:t>
              </w:r>
            </w:hyperlink>
            <w:r w:rsidRPr="001B3266">
              <w:rPr>
                <w:rStyle w:val="FakeCharacterStyle"/>
                <w:rFonts w:ascii="Source Sans 3" w:hAnsi="Source Sans 3"/>
                <w:color w:val="000000"/>
                <w:sz w:val="20"/>
              </w:rPr>
              <w:t xml:space="preserve"> und der Technischen Regel für Arbeitsstätten </w:t>
            </w:r>
            <w:hyperlink r:id="rId325" w:tooltip="ASR A1.2" w:history="1">
              <w:r w:rsidRPr="001B3266">
                <w:rPr>
                  <w:rStyle w:val="FakeCharacterStyle"/>
                  <w:rFonts w:ascii="Source Sans 3" w:hAnsi="Source Sans 3"/>
                  <w:color w:val="000000"/>
                  <w:sz w:val="20"/>
                  <w:u w:val="single"/>
                </w:rPr>
                <w:t>ASR A1.2</w:t>
              </w:r>
            </w:hyperlink>
            <w:r w:rsidRPr="001B3266">
              <w:rPr>
                <w:rStyle w:val="FakeCharacterStyle"/>
                <w:rFonts w:ascii="Source Sans 3" w:hAnsi="Source Sans 3"/>
                <w:color w:val="000000"/>
                <w:sz w:val="20"/>
              </w:rPr>
              <w:t>:</w:t>
            </w:r>
          </w:p>
          <w:p w14:paraId="44CD3711"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Grundfläche mindestens 8 m² - Raumhöhe mindestens 2,50 m; </w:t>
            </w:r>
          </w:p>
          <w:p w14:paraId="0FC65D6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Grundfläche &gt; 50 m² - Raumhöhe mindestens 2,75 m; </w:t>
            </w:r>
          </w:p>
          <w:p w14:paraId="47FAAE55"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Grundfläche &gt;100 m² - Raumhöhe mindestens 3,00 m; </w:t>
            </w:r>
          </w:p>
          <w:p w14:paraId="76FED24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Grundfläche &gt;2000 m² - Raumhöhe mindestens 3,25 m.</w:t>
            </w:r>
          </w:p>
          <w:p w14:paraId="28D536F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Anordnung von Fenstern, Oberlichtern und Lüftungsvorrichtungen ist gemäß ArbStättV Anhang Nr. 1.6 beachtet.</w:t>
            </w:r>
          </w:p>
          <w:p w14:paraId="16A9BD41"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08CE2A34"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35BA38"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35F26C"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A211A4"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8BBCE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FDA110E" w14:textId="0B37A1DC"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2BCD0F9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85FA125" w14:textId="77777777">
        <w:tc>
          <w:tcPr>
            <w:tcW w:w="15" w:type="dxa"/>
            <w:vMerge/>
            <w:shd w:val="clear" w:color="auto" w:fill="D7EAF9"/>
            <w:vAlign w:val="center"/>
          </w:tcPr>
          <w:p w14:paraId="35516AC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F7AB71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1CF339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FBFFB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8D64F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6864D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F1CD5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75F941D"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8C212F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E6FB9DF" w14:textId="77777777">
        <w:trPr>
          <w:trHeight w:hRule="exact" w:val="330"/>
        </w:trPr>
        <w:tc>
          <w:tcPr>
            <w:tcW w:w="15" w:type="dxa"/>
            <w:vMerge w:val="restart"/>
            <w:shd w:val="clear" w:color="auto" w:fill="auto"/>
          </w:tcPr>
          <w:p w14:paraId="77B5E07B"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1771B8EF"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Bewegungsflächen an Arbeitsplätzen wurden nach </w:t>
            </w:r>
            <w:hyperlink r:id="rId326" w:tooltip="ArbStättV Anhang Nr. 3.1" w:history="1">
              <w:r w:rsidRPr="001B3266">
                <w:rPr>
                  <w:rStyle w:val="FakeCharacterStyle"/>
                  <w:rFonts w:ascii="Source Sans 3" w:hAnsi="Source Sans 3"/>
                  <w:color w:val="000000"/>
                  <w:sz w:val="20"/>
                  <w:u w:val="single"/>
                </w:rPr>
                <w:t>ArbStättV Anhang Nr. 3.1</w:t>
              </w:r>
            </w:hyperlink>
            <w:r w:rsidRPr="001B3266">
              <w:rPr>
                <w:rStyle w:val="FakeCharacterStyle"/>
                <w:rFonts w:ascii="Source Sans 3" w:hAnsi="Source Sans 3"/>
                <w:color w:val="000000"/>
                <w:sz w:val="20"/>
              </w:rPr>
              <w:t xml:space="preserve"> ausgelegt. </w:t>
            </w:r>
          </w:p>
          <w:p w14:paraId="00D0722F"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Empfehlung: Freie Bewegungsfläche mindestens 1,5 m², Breite mindestens 1 m.</w:t>
            </w:r>
          </w:p>
        </w:tc>
        <w:tc>
          <w:tcPr>
            <w:tcW w:w="60" w:type="dxa"/>
            <w:vMerge w:val="restart"/>
            <w:shd w:val="clear" w:color="auto" w:fill="auto"/>
          </w:tcPr>
          <w:p w14:paraId="57B921E1"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55A667"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DDB7C7"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E01899"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1C6E1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5B921C8" w14:textId="7049385B"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4A51C7E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F9FF8A9" w14:textId="77777777">
        <w:tc>
          <w:tcPr>
            <w:tcW w:w="15" w:type="dxa"/>
            <w:vMerge/>
            <w:shd w:val="clear" w:color="auto" w:fill="auto"/>
          </w:tcPr>
          <w:p w14:paraId="5F3A73A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072DC9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185D61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73EC0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32AC0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FF2A9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A11C1B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64161AC"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54CD54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8DB4BFB" w14:textId="77777777">
        <w:trPr>
          <w:trHeight w:hRule="exact" w:val="330"/>
        </w:trPr>
        <w:tc>
          <w:tcPr>
            <w:tcW w:w="15" w:type="dxa"/>
            <w:vMerge w:val="restart"/>
            <w:shd w:val="clear" w:color="auto" w:fill="D7EAF9"/>
            <w:vAlign w:val="center"/>
          </w:tcPr>
          <w:p w14:paraId="671357BD"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19E0A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Lufträume an Arbeitsplätzen wurden nach </w:t>
            </w:r>
            <w:hyperlink r:id="rId327" w:tooltip="ArbStättV" w:history="1">
              <w:r w:rsidRPr="001B3266">
                <w:rPr>
                  <w:rStyle w:val="FakeCharacterStyle"/>
                  <w:rFonts w:ascii="Source Sans 3" w:hAnsi="Source Sans 3"/>
                  <w:color w:val="000000"/>
                  <w:sz w:val="20"/>
                  <w:u w:val="single"/>
                </w:rPr>
                <w:t>ArbStättV</w:t>
              </w:r>
            </w:hyperlink>
            <w:r w:rsidRPr="001B3266">
              <w:rPr>
                <w:rStyle w:val="FakeCharacterStyle"/>
                <w:rFonts w:ascii="Source Sans 3" w:hAnsi="Source Sans 3"/>
                <w:color w:val="000000"/>
                <w:sz w:val="20"/>
              </w:rPr>
              <w:t xml:space="preserve"> Anhang Nr. 1.2 (3) ausgelegt. </w:t>
            </w:r>
          </w:p>
          <w:p w14:paraId="37CD1FB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Empfehlungen für den Mindestluftraum sind: </w:t>
            </w:r>
          </w:p>
          <w:p w14:paraId="5346ABC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je ständig anwesendem Beschäftigten </w:t>
            </w:r>
          </w:p>
          <w:p w14:paraId="593924F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bei überwiegend sitzender Tätigkeit 12 m³,</w:t>
            </w:r>
          </w:p>
          <w:p w14:paraId="004C2DF7"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bei überwiegend nicht sitzender Tätigkeit 15 m³,</w:t>
            </w:r>
          </w:p>
          <w:p w14:paraId="058C177A"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bei schwerer körperlicher Arbeit 18 m³,</w:t>
            </w:r>
          </w:p>
          <w:p w14:paraId="6A6D6661"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je anderer Person, die sich nicht nur vorübergehend dort aufhält, 10 m³ (z. B. durchschnittliche Anzahl der Kunden).</w:t>
            </w:r>
          </w:p>
        </w:tc>
        <w:tc>
          <w:tcPr>
            <w:tcW w:w="60" w:type="dxa"/>
            <w:vMerge w:val="restart"/>
            <w:shd w:val="clear" w:color="auto" w:fill="D7EAF9"/>
            <w:vAlign w:val="center"/>
          </w:tcPr>
          <w:p w14:paraId="01FD9542"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53B587"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67F0DC"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8FF938"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58B64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054BE71" w14:textId="4403E72E"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7E1AE54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BFB7606" w14:textId="77777777">
        <w:tc>
          <w:tcPr>
            <w:tcW w:w="15" w:type="dxa"/>
            <w:vMerge/>
            <w:shd w:val="clear" w:color="auto" w:fill="D7EAF9"/>
            <w:vAlign w:val="center"/>
          </w:tcPr>
          <w:p w14:paraId="3FFEBF0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AF2C65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EAF887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13120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A847E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DA3D6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72A13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AA06E90"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7BE562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F77B5EE" w14:textId="77777777">
        <w:trPr>
          <w:trHeight w:hRule="exact" w:val="330"/>
        </w:trPr>
        <w:tc>
          <w:tcPr>
            <w:tcW w:w="15" w:type="dxa"/>
            <w:vMerge w:val="restart"/>
            <w:shd w:val="clear" w:color="auto" w:fill="auto"/>
          </w:tcPr>
          <w:p w14:paraId="68EBA0F0"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328A1272"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Beleuchtung der Arbeitsräume ist gemäß </w:t>
            </w:r>
            <w:hyperlink r:id="rId328" w:tooltip="ArbStättV Anhang Nr. 3.4" w:history="1">
              <w:r w:rsidRPr="001B3266">
                <w:rPr>
                  <w:rStyle w:val="FakeCharacterStyle"/>
                  <w:rFonts w:ascii="Source Sans 3" w:hAnsi="Source Sans 3"/>
                  <w:color w:val="000000"/>
                  <w:sz w:val="20"/>
                  <w:u w:val="single"/>
                </w:rPr>
                <w:t>ArbStättV Anhang Nr. 3.4</w:t>
              </w:r>
            </w:hyperlink>
            <w:r w:rsidRPr="001B3266">
              <w:rPr>
                <w:rStyle w:val="FakeCharacterStyle"/>
                <w:rFonts w:ascii="Source Sans 3" w:hAnsi="Source Sans 3"/>
                <w:color w:val="000000"/>
                <w:sz w:val="20"/>
              </w:rPr>
              <w:t xml:space="preserve">, bzw. </w:t>
            </w:r>
            <w:hyperlink r:id="rId329" w:tooltip="ASR A3.4" w:history="1">
              <w:r w:rsidRPr="001B3266">
                <w:rPr>
                  <w:rStyle w:val="FakeCharacterStyle"/>
                  <w:rFonts w:ascii="Source Sans 3" w:hAnsi="Source Sans 3"/>
                  <w:color w:val="000000"/>
                  <w:sz w:val="20"/>
                  <w:u w:val="single"/>
                </w:rPr>
                <w:t>ASR A3.4</w:t>
              </w:r>
            </w:hyperlink>
            <w:r w:rsidRPr="001B3266">
              <w:rPr>
                <w:rStyle w:val="FakeCharacterStyle"/>
                <w:rFonts w:ascii="Source Sans 3" w:hAnsi="Source Sans 3"/>
                <w:color w:val="000000"/>
                <w:sz w:val="20"/>
              </w:rPr>
              <w:t xml:space="preserve"> ausgeführt.</w:t>
            </w:r>
          </w:p>
        </w:tc>
        <w:tc>
          <w:tcPr>
            <w:tcW w:w="60" w:type="dxa"/>
            <w:vMerge w:val="restart"/>
            <w:shd w:val="clear" w:color="auto" w:fill="auto"/>
          </w:tcPr>
          <w:p w14:paraId="75F27188"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FA719A"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E5233F"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85FCEE"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45168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B7DC0E9" w14:textId="64C8ADBE"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025E874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D1A2AA5" w14:textId="77777777">
        <w:tc>
          <w:tcPr>
            <w:tcW w:w="15" w:type="dxa"/>
            <w:vMerge/>
            <w:shd w:val="clear" w:color="auto" w:fill="auto"/>
          </w:tcPr>
          <w:p w14:paraId="2E8B6C3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5C2609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D00D4C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EEBDA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EEFC9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5D4B4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D1CD601"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64AB296"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5AB2169B"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9C3A63D" w14:textId="77777777">
        <w:trPr>
          <w:trHeight w:hRule="exact" w:val="330"/>
        </w:trPr>
        <w:tc>
          <w:tcPr>
            <w:tcW w:w="15" w:type="dxa"/>
            <w:vMerge w:val="restart"/>
            <w:shd w:val="clear" w:color="auto" w:fill="D7EAF9"/>
            <w:vAlign w:val="center"/>
          </w:tcPr>
          <w:p w14:paraId="6FE3032F"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FE1D07"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Sitzgelegenheiten entsprechen den Anforderungen der </w:t>
            </w:r>
            <w:hyperlink r:id="rId330" w:tooltip="DGUV Information 215-410: Bildschirm- und Büroarbeitsplätze" w:history="1">
              <w:r w:rsidRPr="001B3266">
                <w:rPr>
                  <w:rStyle w:val="FakeCharacterStyle"/>
                  <w:rFonts w:ascii="Source Sans 3" w:hAnsi="Source Sans 3"/>
                  <w:color w:val="000000"/>
                  <w:sz w:val="20"/>
                  <w:u w:val="single"/>
                </w:rPr>
                <w:t>DGUV Information 215-410</w:t>
              </w:r>
            </w:hyperlink>
            <w:r w:rsidRPr="001B3266">
              <w:rPr>
                <w:rStyle w:val="FakeCharacterStyle"/>
                <w:rFonts w:ascii="Source Sans 3" w:hAnsi="Source Sans 3"/>
                <w:color w:val="000000"/>
                <w:sz w:val="20"/>
              </w:rPr>
              <w:t>.</w:t>
            </w:r>
          </w:p>
        </w:tc>
        <w:tc>
          <w:tcPr>
            <w:tcW w:w="60" w:type="dxa"/>
            <w:vMerge w:val="restart"/>
            <w:shd w:val="clear" w:color="auto" w:fill="D7EAF9"/>
            <w:vAlign w:val="center"/>
          </w:tcPr>
          <w:p w14:paraId="19AC9898"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66CD39"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DBBA8E"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90B1EC"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06B0D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CBBA0CA" w14:textId="01BE50A8"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7514606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0156F00" w14:textId="77777777">
        <w:tc>
          <w:tcPr>
            <w:tcW w:w="15" w:type="dxa"/>
            <w:vMerge/>
            <w:shd w:val="clear" w:color="auto" w:fill="D7EAF9"/>
            <w:vAlign w:val="center"/>
          </w:tcPr>
          <w:p w14:paraId="51CD430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A907D3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41F95F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CA1F4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1E666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4BF44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E8419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928C487"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C0828E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2CC6354" w14:textId="77777777">
        <w:trPr>
          <w:trHeight w:hRule="exact" w:val="15"/>
        </w:trPr>
        <w:tc>
          <w:tcPr>
            <w:tcW w:w="15" w:type="dxa"/>
            <w:vMerge w:val="restart"/>
            <w:shd w:val="clear" w:color="auto" w:fill="auto"/>
          </w:tcPr>
          <w:p w14:paraId="51500101"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05437170"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07639049"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A2F5A6"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B68C77"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377CAE"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B71C0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FBB9D27" w14:textId="7D28EF74"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2B889BC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B4F6E52" w14:textId="77777777">
        <w:trPr>
          <w:trHeight w:val="240"/>
        </w:trPr>
        <w:tc>
          <w:tcPr>
            <w:tcW w:w="15" w:type="dxa"/>
            <w:vMerge/>
            <w:shd w:val="clear" w:color="auto" w:fill="auto"/>
          </w:tcPr>
          <w:p w14:paraId="660B5F09"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5D49CE16"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Für Atemluft und Raumtemperatur sind die ArbStättV Anhang Nr. 3.5 und 3.6 sowie die </w:t>
            </w:r>
            <w:hyperlink r:id="rId331" w:tooltip="ASR A3.5" w:history="1">
              <w:r w:rsidRPr="001B3266">
                <w:rPr>
                  <w:rStyle w:val="FakeCharacterStyle"/>
                  <w:rFonts w:ascii="Source Sans 3" w:hAnsi="Source Sans 3"/>
                  <w:color w:val="000000"/>
                  <w:sz w:val="20"/>
                  <w:u w:val="single"/>
                </w:rPr>
                <w:t>ASR A3.5</w:t>
              </w:r>
            </w:hyperlink>
            <w:r w:rsidRPr="001B3266">
              <w:rPr>
                <w:rStyle w:val="FakeCharacterStyle"/>
                <w:rFonts w:ascii="Source Sans 3" w:hAnsi="Source Sans 3"/>
                <w:color w:val="000000"/>
                <w:sz w:val="20"/>
              </w:rPr>
              <w:t xml:space="preserve"> und ASR A3.6 beachtet; zum Klima siehe auch </w:t>
            </w:r>
            <w:hyperlink r:id="rId332" w:tooltip="DGUV Information 215-510: Beurteilung des Raumklimas" w:history="1">
              <w:r w:rsidRPr="001B3266">
                <w:rPr>
                  <w:rStyle w:val="FakeCharacterStyle"/>
                  <w:rFonts w:ascii="Source Sans 3" w:hAnsi="Source Sans 3"/>
                  <w:color w:val="000000"/>
                  <w:sz w:val="20"/>
                  <w:u w:val="single"/>
                </w:rPr>
                <w:t>DGUV Information 215-510</w:t>
              </w:r>
            </w:hyperlink>
            <w:r w:rsidRPr="001B3266">
              <w:rPr>
                <w:rStyle w:val="FakeCharacterStyle"/>
                <w:rFonts w:ascii="Source Sans 3" w:hAnsi="Source Sans 3"/>
                <w:color w:val="000000"/>
                <w:sz w:val="20"/>
              </w:rPr>
              <w:t>.</w:t>
            </w:r>
          </w:p>
        </w:tc>
        <w:tc>
          <w:tcPr>
            <w:tcW w:w="60" w:type="dxa"/>
            <w:vMerge/>
            <w:shd w:val="clear" w:color="auto" w:fill="auto"/>
          </w:tcPr>
          <w:p w14:paraId="7373F87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0F91D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5BEB1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575582"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D7828E1"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75C5129B"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2467C077" w14:textId="77777777" w:rsidR="00BC0171" w:rsidRPr="001B3266" w:rsidRDefault="00BC0171" w:rsidP="001B3266">
            <w:pPr>
              <w:spacing w:line="240" w:lineRule="exact"/>
              <w:rPr>
                <w:rStyle w:val="FakeCharacterStyle"/>
                <w:rFonts w:ascii="Source Sans 3" w:hAnsi="Source Sans 3"/>
              </w:rPr>
            </w:pPr>
          </w:p>
        </w:tc>
      </w:tr>
      <w:tr w:rsidR="00BC0171" w:rsidRPr="001B3266" w14:paraId="2578E23D" w14:textId="77777777">
        <w:tc>
          <w:tcPr>
            <w:tcW w:w="15" w:type="dxa"/>
            <w:vMerge/>
            <w:shd w:val="clear" w:color="auto" w:fill="auto"/>
          </w:tcPr>
          <w:p w14:paraId="7148188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5E0E91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505B550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D8B0A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FDAD5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F0B98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10B3E3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75EEF0A"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00546C6"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BD56AA9" w14:textId="77777777">
        <w:trPr>
          <w:trHeight w:hRule="exact" w:val="15"/>
        </w:trPr>
        <w:tc>
          <w:tcPr>
            <w:tcW w:w="15" w:type="dxa"/>
            <w:vMerge w:val="restart"/>
            <w:shd w:val="clear" w:color="auto" w:fill="D7EAF9"/>
            <w:vAlign w:val="center"/>
          </w:tcPr>
          <w:p w14:paraId="298BFC81"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7A629922"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33999700"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42B956"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CCE604"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A11620"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9DA87F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F9EED5D" w14:textId="26773EB7"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3F04F26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61CEC95" w14:textId="77777777">
        <w:trPr>
          <w:trHeight w:val="240"/>
        </w:trPr>
        <w:tc>
          <w:tcPr>
            <w:tcW w:w="15" w:type="dxa"/>
            <w:vMerge/>
            <w:shd w:val="clear" w:color="auto" w:fill="D7EAF9"/>
            <w:vAlign w:val="center"/>
          </w:tcPr>
          <w:p w14:paraId="0569A32D"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40A5974A"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Arbeitsplätze sind barrierefrei nach </w:t>
            </w:r>
            <w:hyperlink r:id="rId333" w:tooltip="ASR V3a.2" w:history="1">
              <w:r w:rsidRPr="001B3266">
                <w:rPr>
                  <w:rStyle w:val="FakeCharacterStyle"/>
                  <w:rFonts w:ascii="Source Sans 3" w:hAnsi="Source Sans 3"/>
                  <w:color w:val="000000"/>
                  <w:sz w:val="20"/>
                  <w:u w:val="single"/>
                </w:rPr>
                <w:t>ASR V3a.2</w:t>
              </w:r>
            </w:hyperlink>
            <w:r w:rsidRPr="001B3266">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2BA9D69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9A172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76104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5B2B9D"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3A50C3E"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6DD350B5"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5ECC13B5" w14:textId="77777777" w:rsidR="00BC0171" w:rsidRPr="001B3266" w:rsidRDefault="00BC0171" w:rsidP="001B3266">
            <w:pPr>
              <w:spacing w:line="240" w:lineRule="exact"/>
              <w:rPr>
                <w:rStyle w:val="FakeCharacterStyle"/>
                <w:rFonts w:ascii="Source Sans 3" w:hAnsi="Source Sans 3"/>
              </w:rPr>
            </w:pPr>
          </w:p>
        </w:tc>
      </w:tr>
      <w:tr w:rsidR="00BC0171" w:rsidRPr="001B3266" w14:paraId="1A03522A" w14:textId="77777777">
        <w:tc>
          <w:tcPr>
            <w:tcW w:w="15" w:type="dxa"/>
            <w:vMerge/>
            <w:shd w:val="clear" w:color="auto" w:fill="D7EAF9"/>
            <w:vAlign w:val="center"/>
          </w:tcPr>
          <w:p w14:paraId="2EACE433"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9BB4AB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12E7F0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CB6DD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4152C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108FC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69959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A9BE3AC"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97A0AF6" w14:textId="77777777" w:rsidR="00BC0171" w:rsidRPr="001B3266" w:rsidRDefault="00BC0171" w:rsidP="001B3266">
            <w:pPr>
              <w:pStyle w:val="ParagraphStyle32"/>
              <w:spacing w:line="240" w:lineRule="exact"/>
              <w:rPr>
                <w:rStyle w:val="FakeCharacterStyle"/>
                <w:rFonts w:ascii="Source Sans 3" w:hAnsi="Source Sans 3"/>
              </w:rPr>
            </w:pPr>
          </w:p>
        </w:tc>
      </w:tr>
    </w:tbl>
    <w:p w14:paraId="0C73E416" w14:textId="77777777" w:rsidR="00BC0171" w:rsidRPr="001B3266" w:rsidRDefault="00BC0171" w:rsidP="001B3266">
      <w:pPr>
        <w:spacing w:line="240" w:lineRule="exact"/>
        <w:rPr>
          <w:rFonts w:ascii="Source Sans 3" w:hAnsi="Source Sans 3"/>
        </w:rPr>
        <w:sectPr w:rsidR="00BC0171" w:rsidRPr="001B3266">
          <w:headerReference w:type="default" r:id="rId334"/>
          <w:footerReference w:type="default" r:id="rId3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5C179504" w14:textId="77777777">
        <w:trPr>
          <w:trHeight w:hRule="exact" w:val="345"/>
        </w:trPr>
        <w:tc>
          <w:tcPr>
            <w:tcW w:w="15" w:type="dxa"/>
            <w:vMerge w:val="restart"/>
            <w:shd w:val="clear" w:color="auto" w:fill="auto"/>
          </w:tcPr>
          <w:p w14:paraId="5501D6C4"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4298EE93"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Sicherheits- und Gesundheitsschutzkennzeichnung ist entsprechend der </w:t>
            </w:r>
            <w:hyperlink r:id="rId336" w:tooltip="ASR A 1.3" w:history="1">
              <w:r w:rsidRPr="001B3266">
                <w:rPr>
                  <w:rStyle w:val="FakeCharacterStyle"/>
                  <w:rFonts w:ascii="Source Sans 3" w:hAnsi="Source Sans 3"/>
                  <w:color w:val="000000"/>
                  <w:sz w:val="20"/>
                  <w:u w:val="single"/>
                </w:rPr>
                <w:t>ASR A 1.3</w:t>
              </w:r>
            </w:hyperlink>
            <w:r w:rsidRPr="001B3266">
              <w:rPr>
                <w:rStyle w:val="FakeCharacterStyle"/>
                <w:rFonts w:ascii="Source Sans 3" w:hAnsi="Source Sans 3"/>
                <w:color w:val="000000"/>
                <w:sz w:val="20"/>
              </w:rPr>
              <w:t xml:space="preserve"> gestaltet. </w:t>
            </w:r>
          </w:p>
          <w:p w14:paraId="00056149"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Sicherheitsbeleuchtung und optischen Sicherheitsleitsysteme sind nach der </w:t>
            </w:r>
            <w:hyperlink r:id="rId337" w:tooltip="ASR A3.4/3" w:history="1">
              <w:r w:rsidRPr="001B3266">
                <w:rPr>
                  <w:rStyle w:val="FakeCharacterStyle"/>
                  <w:rFonts w:ascii="Source Sans 3" w:hAnsi="Source Sans 3"/>
                  <w:color w:val="000000"/>
                  <w:sz w:val="20"/>
                  <w:u w:val="single"/>
                </w:rPr>
                <w:t>ASR A3.4/3</w:t>
              </w:r>
            </w:hyperlink>
            <w:r w:rsidRPr="001B3266">
              <w:rPr>
                <w:rStyle w:val="FakeCharacterStyle"/>
                <w:rFonts w:ascii="Source Sans 3" w:hAnsi="Source Sans 3"/>
                <w:color w:val="000000"/>
                <w:sz w:val="20"/>
              </w:rPr>
              <w:t xml:space="preserve"> gestaltet.</w:t>
            </w:r>
          </w:p>
        </w:tc>
        <w:tc>
          <w:tcPr>
            <w:tcW w:w="60" w:type="dxa"/>
            <w:vMerge w:val="restart"/>
            <w:shd w:val="clear" w:color="auto" w:fill="auto"/>
          </w:tcPr>
          <w:p w14:paraId="6971E5DD"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8C3FE7"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7C68D9"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CEFDD6"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ECCCA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D737783" w14:textId="47ADA98D"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21BC9E7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D6AD5BA" w14:textId="77777777">
        <w:tc>
          <w:tcPr>
            <w:tcW w:w="15" w:type="dxa"/>
            <w:vMerge/>
            <w:shd w:val="clear" w:color="auto" w:fill="auto"/>
          </w:tcPr>
          <w:p w14:paraId="0FBCA23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2A87AD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47E4A6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F9FEC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B0078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1EEF0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C5104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80F2042"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75545F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3781B68" w14:textId="77777777">
        <w:trPr>
          <w:trHeight w:hRule="exact" w:val="330"/>
        </w:trPr>
        <w:tc>
          <w:tcPr>
            <w:tcW w:w="15" w:type="dxa"/>
            <w:vMerge w:val="restart"/>
            <w:shd w:val="clear" w:color="auto" w:fill="D7EAF9"/>
            <w:vAlign w:val="center"/>
          </w:tcPr>
          <w:p w14:paraId="7695F9BD"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9AB83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Pausen- und Bereitschaftsräume sind gemäß </w:t>
            </w:r>
            <w:hyperlink r:id="rId338" w:tooltip="ASR A4.2" w:history="1">
              <w:r w:rsidRPr="001B3266">
                <w:rPr>
                  <w:rStyle w:val="FakeCharacterStyle"/>
                  <w:rFonts w:ascii="Source Sans 3" w:hAnsi="Source Sans 3"/>
                  <w:color w:val="000000"/>
                  <w:sz w:val="20"/>
                  <w:u w:val="single"/>
                </w:rPr>
                <w:t>ASR A4.2</w:t>
              </w:r>
            </w:hyperlink>
            <w:r w:rsidRPr="001B3266">
              <w:rPr>
                <w:rStyle w:val="FakeCharacterStyle"/>
                <w:rFonts w:ascii="Source Sans 3" w:hAnsi="Source Sans 3"/>
                <w:color w:val="000000"/>
                <w:sz w:val="20"/>
              </w:rPr>
              <w:t xml:space="preserve"> gestaltet. Die Regelungen zum Nichtraucherschutz gemäß </w:t>
            </w:r>
            <w:hyperlink r:id="rId339" w:tooltip="ArbStättV §5" w:history="1">
              <w:r w:rsidRPr="001B3266">
                <w:rPr>
                  <w:rStyle w:val="FakeCharacterStyle"/>
                  <w:rFonts w:ascii="Source Sans 3" w:hAnsi="Source Sans 3"/>
                  <w:color w:val="000000"/>
                  <w:sz w:val="20"/>
                  <w:u w:val="single"/>
                </w:rPr>
                <w:t>ArbStättV §5</w:t>
              </w:r>
            </w:hyperlink>
            <w:r w:rsidRPr="001B3266">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34997623"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55EF0F"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C10431"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CA9B74"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BA67D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92E6D83" w14:textId="6C4E7377"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52BFC3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9E72731" w14:textId="77777777">
        <w:tc>
          <w:tcPr>
            <w:tcW w:w="15" w:type="dxa"/>
            <w:vMerge/>
            <w:shd w:val="clear" w:color="auto" w:fill="D7EAF9"/>
            <w:vAlign w:val="center"/>
          </w:tcPr>
          <w:p w14:paraId="01C0329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560604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D59825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E9531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246D6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859AB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8CAB2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68EE71C"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345053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5DF6A10" w14:textId="77777777">
        <w:trPr>
          <w:trHeight w:hRule="exact" w:val="330"/>
        </w:trPr>
        <w:tc>
          <w:tcPr>
            <w:tcW w:w="15" w:type="dxa"/>
            <w:vMerge w:val="restart"/>
            <w:shd w:val="clear" w:color="auto" w:fill="auto"/>
          </w:tcPr>
          <w:p w14:paraId="43D74C75"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359CED2F"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Sanitärräume sind entsprechend der </w:t>
            </w:r>
            <w:hyperlink r:id="rId340" w:tooltip="ASR A4.1" w:history="1">
              <w:r w:rsidRPr="001B3266">
                <w:rPr>
                  <w:rStyle w:val="FakeCharacterStyle"/>
                  <w:rFonts w:ascii="Source Sans 3" w:hAnsi="Source Sans 3"/>
                  <w:color w:val="000000"/>
                  <w:sz w:val="20"/>
                  <w:u w:val="single"/>
                </w:rPr>
                <w:t>ASR A4.1</w:t>
              </w:r>
            </w:hyperlink>
            <w:r w:rsidRPr="001B3266">
              <w:rPr>
                <w:rStyle w:val="FakeCharacterStyle"/>
                <w:rFonts w:ascii="Source Sans 3" w:hAnsi="Source Sans 3"/>
                <w:color w:val="000000"/>
                <w:sz w:val="20"/>
              </w:rPr>
              <w:t xml:space="preserve"> gestaltet.</w:t>
            </w:r>
          </w:p>
        </w:tc>
        <w:tc>
          <w:tcPr>
            <w:tcW w:w="60" w:type="dxa"/>
            <w:vMerge w:val="restart"/>
            <w:shd w:val="clear" w:color="auto" w:fill="auto"/>
          </w:tcPr>
          <w:p w14:paraId="60440541"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8A7F02"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3734E2"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F4B50A"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D232E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0F77B79" w14:textId="18B095FE"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5148833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AA4B535" w14:textId="77777777">
        <w:tc>
          <w:tcPr>
            <w:tcW w:w="15" w:type="dxa"/>
            <w:vMerge/>
            <w:shd w:val="clear" w:color="auto" w:fill="auto"/>
          </w:tcPr>
          <w:p w14:paraId="46F4DCC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AC6868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D23A06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CDE54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E124C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4C3C7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B92D41"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109BFAC"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1E0B180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FE64BEC" w14:textId="77777777">
        <w:trPr>
          <w:trHeight w:hRule="exact" w:val="15"/>
        </w:trPr>
        <w:tc>
          <w:tcPr>
            <w:tcW w:w="15" w:type="dxa"/>
            <w:vMerge w:val="restart"/>
            <w:shd w:val="clear" w:color="auto" w:fill="D7EAF9"/>
            <w:vAlign w:val="center"/>
          </w:tcPr>
          <w:p w14:paraId="0BC879BD"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24F30614"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1A3CEC82"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49F66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7E38E3"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593F26"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1D850B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29E9537" w14:textId="4976EB31"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58CF330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27AAA26" w14:textId="77777777">
        <w:trPr>
          <w:trHeight w:val="240"/>
        </w:trPr>
        <w:tc>
          <w:tcPr>
            <w:tcW w:w="15" w:type="dxa"/>
            <w:vMerge/>
            <w:shd w:val="clear" w:color="auto" w:fill="D7EAF9"/>
            <w:vAlign w:val="center"/>
          </w:tcPr>
          <w:p w14:paraId="60FB5A2D"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25BF4817"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Pausenräume und Einrichtungen für schwangere und stillende Mütter sind entsprechend der </w:t>
            </w:r>
            <w:hyperlink r:id="rId341" w:tooltip="ASR A4.2" w:history="1">
              <w:r w:rsidRPr="001B3266">
                <w:rPr>
                  <w:rStyle w:val="FakeCharacterStyle"/>
                  <w:rFonts w:ascii="Source Sans 3" w:hAnsi="Source Sans 3"/>
                  <w:color w:val="000000"/>
                  <w:sz w:val="20"/>
                  <w:u w:val="single"/>
                </w:rPr>
                <w:t>ASR A4.2</w:t>
              </w:r>
            </w:hyperlink>
            <w:r w:rsidRPr="001B3266">
              <w:rPr>
                <w:rStyle w:val="FakeCharacterStyle"/>
                <w:rFonts w:ascii="Source Sans 3" w:hAnsi="Source Sans 3"/>
                <w:color w:val="000000"/>
                <w:sz w:val="20"/>
              </w:rPr>
              <w:t xml:space="preserve">, Umkleideräume entsprechend der </w:t>
            </w:r>
            <w:hyperlink r:id="rId342" w:tooltip="ASR A4.1" w:history="1">
              <w:r w:rsidRPr="001B3266">
                <w:rPr>
                  <w:rStyle w:val="FakeCharacterStyle"/>
                  <w:rFonts w:ascii="Source Sans 3" w:hAnsi="Source Sans 3"/>
                  <w:color w:val="000000"/>
                  <w:sz w:val="20"/>
                  <w:u w:val="single"/>
                </w:rPr>
                <w:t>ASR A4.1</w:t>
              </w:r>
            </w:hyperlink>
            <w:r w:rsidRPr="001B3266">
              <w:rPr>
                <w:rStyle w:val="FakeCharacterStyle"/>
                <w:rFonts w:ascii="Source Sans 3" w:hAnsi="Source Sans 3"/>
                <w:color w:val="000000"/>
                <w:sz w:val="20"/>
              </w:rPr>
              <w:t xml:space="preserve"> gestaltet.</w:t>
            </w:r>
          </w:p>
        </w:tc>
        <w:tc>
          <w:tcPr>
            <w:tcW w:w="60" w:type="dxa"/>
            <w:vMerge/>
            <w:shd w:val="clear" w:color="auto" w:fill="D7EAF9"/>
            <w:vAlign w:val="center"/>
          </w:tcPr>
          <w:p w14:paraId="363D68B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E7A79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1668D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C1A18F"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B5F920F"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1C73429C"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0CCF2993" w14:textId="77777777" w:rsidR="00BC0171" w:rsidRPr="001B3266" w:rsidRDefault="00BC0171" w:rsidP="001B3266">
            <w:pPr>
              <w:spacing w:line="240" w:lineRule="exact"/>
              <w:rPr>
                <w:rStyle w:val="FakeCharacterStyle"/>
                <w:rFonts w:ascii="Source Sans 3" w:hAnsi="Source Sans 3"/>
              </w:rPr>
            </w:pPr>
          </w:p>
        </w:tc>
      </w:tr>
      <w:tr w:rsidR="00BC0171" w:rsidRPr="001B3266" w14:paraId="5C32AEA2" w14:textId="77777777">
        <w:tc>
          <w:tcPr>
            <w:tcW w:w="15" w:type="dxa"/>
            <w:vMerge/>
            <w:shd w:val="clear" w:color="auto" w:fill="D7EAF9"/>
            <w:vAlign w:val="center"/>
          </w:tcPr>
          <w:p w14:paraId="36DE1AB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1B2DC9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5C425C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EA163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6415E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A9F0E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8C870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9258DC3"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0BC205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64EB41F" w14:textId="77777777">
        <w:trPr>
          <w:trHeight w:hRule="exact" w:val="15"/>
        </w:trPr>
        <w:tc>
          <w:tcPr>
            <w:tcW w:w="15" w:type="dxa"/>
            <w:vMerge w:val="restart"/>
            <w:shd w:val="clear" w:color="auto" w:fill="auto"/>
          </w:tcPr>
          <w:p w14:paraId="1F6259B1"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1B1790CD"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721AD678"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A2BD2C"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3FF2F7"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58A720"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41055B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1B4EDDA" w14:textId="7229A04C"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051589A8"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4611F82" w14:textId="77777777">
        <w:trPr>
          <w:trHeight w:val="240"/>
        </w:trPr>
        <w:tc>
          <w:tcPr>
            <w:tcW w:w="15" w:type="dxa"/>
            <w:vMerge/>
            <w:shd w:val="clear" w:color="auto" w:fill="auto"/>
          </w:tcPr>
          <w:p w14:paraId="3460C4AE"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7F66229F"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343" w:tooltip="Prüfung" w:history="1">
              <w:r w:rsidRPr="001B3266">
                <w:rPr>
                  <w:rStyle w:val="FakeCharacterStyle"/>
                  <w:rFonts w:ascii="Source Sans 3" w:hAnsi="Source Sans 3"/>
                  <w:color w:val="000000"/>
                  <w:sz w:val="20"/>
                  <w:u w:val="single"/>
                </w:rPr>
                <w:t>„Prüfung“</w:t>
              </w:r>
            </w:hyperlink>
            <w:r w:rsidRPr="001B3266">
              <w:rPr>
                <w:rStyle w:val="FakeCharacterStyle"/>
                <w:rFonts w:ascii="Source Sans 3" w:hAnsi="Source Sans 3"/>
                <w:color w:val="000000"/>
                <w:sz w:val="20"/>
              </w:rPr>
              <w:t xml:space="preserve"> ist beachtet.</w:t>
            </w:r>
          </w:p>
        </w:tc>
        <w:tc>
          <w:tcPr>
            <w:tcW w:w="60" w:type="dxa"/>
            <w:vMerge/>
            <w:shd w:val="clear" w:color="auto" w:fill="auto"/>
          </w:tcPr>
          <w:p w14:paraId="0C4B1EA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E4C8D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FA7CF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9999F4"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6B3E748"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3EBC6D21"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5DB358C3" w14:textId="77777777" w:rsidR="00BC0171" w:rsidRPr="001B3266" w:rsidRDefault="00BC0171" w:rsidP="001B3266">
            <w:pPr>
              <w:spacing w:line="240" w:lineRule="exact"/>
              <w:rPr>
                <w:rStyle w:val="FakeCharacterStyle"/>
                <w:rFonts w:ascii="Source Sans 3" w:hAnsi="Source Sans 3"/>
              </w:rPr>
            </w:pPr>
          </w:p>
        </w:tc>
      </w:tr>
      <w:tr w:rsidR="00BC0171" w:rsidRPr="001B3266" w14:paraId="53F2CE1D" w14:textId="77777777">
        <w:tc>
          <w:tcPr>
            <w:tcW w:w="15" w:type="dxa"/>
            <w:vMerge/>
            <w:shd w:val="clear" w:color="auto" w:fill="auto"/>
          </w:tcPr>
          <w:p w14:paraId="5D02A2E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931631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6B3795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43E95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5B481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E91E2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0378861"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D77B786"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4C851B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C5A92B7" w14:textId="77777777">
        <w:trPr>
          <w:trHeight w:hRule="exact" w:val="45"/>
        </w:trPr>
        <w:tc>
          <w:tcPr>
            <w:tcW w:w="9870" w:type="dxa"/>
            <w:gridSpan w:val="9"/>
            <w:shd w:val="clear" w:color="auto" w:fill="auto"/>
          </w:tcPr>
          <w:p w14:paraId="24DA0E12"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0C3BB22A" wp14:editId="692EB638">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6"/>
                          <a:stretch>
                            <a:fillRect/>
                          </a:stretch>
                        </pic:blipFill>
                        <pic:spPr>
                          <a:xfrm>
                            <a:off x="0" y="0"/>
                            <a:ext cx="6267450" cy="28575"/>
                          </a:xfrm>
                          <a:prstGeom prst="rect">
                            <a:avLst/>
                          </a:prstGeom>
                          <a:noFill/>
                        </pic:spPr>
                      </pic:pic>
                    </a:graphicData>
                  </a:graphic>
                </wp:inline>
              </w:drawing>
            </w:r>
          </w:p>
        </w:tc>
      </w:tr>
    </w:tbl>
    <w:p w14:paraId="19BB6FF1"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28F812C5" w14:textId="77777777">
        <w:trPr>
          <w:trHeight w:hRule="exact" w:val="345"/>
        </w:trPr>
        <w:tc>
          <w:tcPr>
            <w:tcW w:w="15" w:type="dxa"/>
          </w:tcPr>
          <w:p w14:paraId="46C234E3"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2373B51E"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4FF4E55C"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572F416F" w14:textId="77777777">
        <w:tc>
          <w:tcPr>
            <w:tcW w:w="9870" w:type="dxa"/>
            <w:shd w:val="clear" w:color="auto" w:fill="auto"/>
          </w:tcPr>
          <w:p w14:paraId="010FD37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Arbeitsstättenverordnung (ArbStättV), Anhang: 1 Allgemeine Anforderungen</w:t>
            </w:r>
            <w:r w:rsidRPr="001B3266">
              <w:rPr>
                <w:rStyle w:val="CharacterStyle28"/>
                <w:rFonts w:ascii="Source Sans 3" w:hAnsi="Source Sans 3"/>
              </w:rPr>
              <w:br/>
              <w:t>2. Regelwerkeintrag: ASR A1.2: Raumabmessungen und Bewegungsflächen, Inhalt</w:t>
            </w:r>
            <w:r w:rsidRPr="001B3266">
              <w:rPr>
                <w:rStyle w:val="CharacterStyle28"/>
                <w:rFonts w:ascii="Source Sans 3" w:hAnsi="Source Sans 3"/>
              </w:rPr>
              <w:br/>
              <w:t>3. Regelwerkeintrag: Arbeitsstättenverordnung (ArbStättV), Anhang: 3 Arbeitsbedingungen</w:t>
            </w:r>
            <w:r w:rsidRPr="001B3266">
              <w:rPr>
                <w:rStyle w:val="CharacterStyle28"/>
                <w:rFonts w:ascii="Source Sans 3" w:hAnsi="Source Sans 3"/>
              </w:rPr>
              <w:br/>
              <w:t>4. Regelwerkeintrag: Arbeitsstättenverordnung (ArbStättV), Inhaltsübersicht</w:t>
            </w:r>
            <w:r w:rsidRPr="001B3266">
              <w:rPr>
                <w:rStyle w:val="CharacterStyle28"/>
                <w:rFonts w:ascii="Source Sans 3" w:hAnsi="Source Sans 3"/>
              </w:rPr>
              <w:br/>
              <w:t>5. Regelwerkeintrag: Arbeitsstättenverordnung (ArbStättV), Anhang: 3 Arbeitsbedingungen</w:t>
            </w:r>
            <w:r w:rsidRPr="001B3266">
              <w:rPr>
                <w:rStyle w:val="CharacterStyle28"/>
                <w:rFonts w:ascii="Source Sans 3" w:hAnsi="Source Sans 3"/>
              </w:rPr>
              <w:br/>
              <w:t>6. Regelwerkeintrag: ASR A3.4: Beleuchtung und Sichtverbindung, Inhalt</w:t>
            </w:r>
            <w:r w:rsidRPr="001B3266">
              <w:rPr>
                <w:rStyle w:val="CharacterStyle28"/>
                <w:rFonts w:ascii="Source Sans 3" w:hAnsi="Source Sans 3"/>
              </w:rPr>
              <w:br/>
              <w:t>7. Regelwerkeintrag: DGUV Information 215-410: Bildschirm- und Büroarbeitsplätze</w:t>
            </w:r>
            <w:r w:rsidRPr="001B3266">
              <w:rPr>
                <w:rStyle w:val="CharacterStyle28"/>
                <w:rFonts w:ascii="Source Sans 3" w:hAnsi="Source Sans 3"/>
              </w:rPr>
              <w:br/>
              <w:t>8. Regelwerkeintrag: ASR A3.5: Raumtemperatur, Inhalt</w:t>
            </w:r>
            <w:r w:rsidRPr="001B3266">
              <w:rPr>
                <w:rStyle w:val="CharacterStyle28"/>
                <w:rFonts w:ascii="Source Sans 3" w:hAnsi="Source Sans 3"/>
              </w:rPr>
              <w:br/>
              <w:t>9. Regelwerkeintrag: DGUV Information 215-510: Beurteilung des Raumklimas</w:t>
            </w:r>
            <w:r w:rsidRPr="001B3266">
              <w:rPr>
                <w:rStyle w:val="CharacterStyle28"/>
                <w:rFonts w:ascii="Source Sans 3" w:hAnsi="Source Sans 3"/>
              </w:rPr>
              <w:br/>
              <w:t>10. Regelwerkeintrag: ASR V3a.2: Barrierefreie Gestaltung von Arbeitsstätten, Inhalt</w:t>
            </w:r>
            <w:r w:rsidRPr="001B3266">
              <w:rPr>
                <w:rStyle w:val="CharacterStyle28"/>
                <w:rFonts w:ascii="Source Sans 3" w:hAnsi="Source Sans 3"/>
              </w:rPr>
              <w:br/>
              <w:t>11. Regelwerkeintrag: ASR A1.3: Sicherheits- und Gesundheitsschutzkennzeichnung, Inhalt</w:t>
            </w:r>
            <w:r w:rsidRPr="001B3266">
              <w:rPr>
                <w:rStyle w:val="CharacterStyle28"/>
                <w:rFonts w:ascii="Source Sans 3" w:hAnsi="Source Sans 3"/>
              </w:rPr>
              <w:br/>
              <w:t>12. Regelwerkeintrag: ASR A3.4: Beleuchtung und Sichtverbindung, Titelseite</w:t>
            </w:r>
            <w:r w:rsidRPr="001B3266">
              <w:rPr>
                <w:rStyle w:val="CharacterStyle28"/>
                <w:rFonts w:ascii="Source Sans 3" w:hAnsi="Source Sans 3"/>
              </w:rPr>
              <w:br/>
              <w:t>13. Regelwerkeintrag: ASR A4.2: Pausen- und Bereitschaftsräume, Inhalt</w:t>
            </w:r>
            <w:r w:rsidRPr="001B3266">
              <w:rPr>
                <w:rStyle w:val="CharacterStyle28"/>
                <w:rFonts w:ascii="Source Sans 3" w:hAnsi="Source Sans 3"/>
              </w:rPr>
              <w:br/>
              <w:t>14. Regelwerkeintrag: Arbeitsstättenverordnung (ArbStättV), § 5 Nichtraucherschutz</w:t>
            </w:r>
            <w:r w:rsidRPr="001B3266">
              <w:rPr>
                <w:rStyle w:val="CharacterStyle28"/>
                <w:rFonts w:ascii="Source Sans 3" w:hAnsi="Source Sans 3"/>
              </w:rPr>
              <w:br/>
              <w:t>15. Regelwerkeintrag: ASR A4.1: Sanitärräume, Inhalt</w:t>
            </w:r>
            <w:r w:rsidRPr="001B3266">
              <w:rPr>
                <w:rStyle w:val="CharacterStyle28"/>
                <w:rFonts w:ascii="Source Sans 3" w:hAnsi="Source Sans 3"/>
              </w:rPr>
              <w:br/>
              <w:t>16. Regelwerkeintrag: ASR A4.2: Pausen- und Bereitschaftsräume, 4 Pausenräume und Pausenbereiche</w:t>
            </w:r>
            <w:r w:rsidRPr="001B3266">
              <w:rPr>
                <w:rStyle w:val="CharacterStyle28"/>
                <w:rFonts w:ascii="Source Sans 3" w:hAnsi="Source Sans 3"/>
              </w:rPr>
              <w:br/>
              <w:t>17. Regelwerkeintrag: ASR A4.1: Sanitärräume, 4 Allgemeines</w:t>
            </w:r>
            <w:r w:rsidRPr="001B3266">
              <w:rPr>
                <w:rStyle w:val="CharacterStyle28"/>
                <w:rFonts w:ascii="Source Sans 3" w:hAnsi="Source Sans 3"/>
              </w:rPr>
              <w:br/>
              <w:t>18. Gefährdungsbeurteilungsobjekt aus dem BG-Katalog: Prüfung</w:t>
            </w:r>
          </w:p>
        </w:tc>
      </w:tr>
    </w:tbl>
    <w:p w14:paraId="4AEE1FA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0756198E" w14:textId="77777777">
        <w:trPr>
          <w:trHeight w:hRule="exact" w:val="300"/>
        </w:trPr>
        <w:tc>
          <w:tcPr>
            <w:tcW w:w="9870" w:type="dxa"/>
            <w:gridSpan w:val="6"/>
            <w:shd w:val="clear" w:color="auto" w:fill="auto"/>
          </w:tcPr>
          <w:p w14:paraId="2C425225"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6BB18D34" w14:textId="77777777">
        <w:trPr>
          <w:trHeight w:hRule="exact" w:val="345"/>
        </w:trPr>
        <w:tc>
          <w:tcPr>
            <w:tcW w:w="1440" w:type="dxa"/>
            <w:gridSpan w:val="2"/>
            <w:shd w:val="clear" w:color="auto" w:fill="auto"/>
          </w:tcPr>
          <w:p w14:paraId="0D1F1456"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7C5BE01C" w14:textId="77777777" w:rsidR="00BC0171" w:rsidRPr="001B3266" w:rsidRDefault="00BC0171" w:rsidP="001B3266">
            <w:pPr>
              <w:spacing w:line="240" w:lineRule="exact"/>
              <w:rPr>
                <w:rStyle w:val="FakeCharacterStyle"/>
                <w:rFonts w:ascii="Source Sans 3" w:hAnsi="Source Sans 3"/>
              </w:rPr>
            </w:pPr>
          </w:p>
        </w:tc>
      </w:tr>
      <w:tr w:rsidR="00BC0171" w:rsidRPr="001B3266" w14:paraId="59FC8F9C" w14:textId="77777777">
        <w:trPr>
          <w:trHeight w:hRule="exact" w:val="270"/>
        </w:trPr>
        <w:tc>
          <w:tcPr>
            <w:tcW w:w="9870" w:type="dxa"/>
            <w:gridSpan w:val="6"/>
            <w:shd w:val="clear" w:color="auto" w:fill="auto"/>
          </w:tcPr>
          <w:p w14:paraId="1582E7A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Arbeitsstättenverordnung (ArbStättV), Inhaltsübersicht</w:t>
            </w:r>
          </w:p>
        </w:tc>
      </w:tr>
      <w:tr w:rsidR="00BC0171" w:rsidRPr="001B3266" w14:paraId="25B66CE9" w14:textId="77777777">
        <w:trPr>
          <w:trHeight w:hRule="exact" w:val="285"/>
        </w:trPr>
        <w:tc>
          <w:tcPr>
            <w:tcW w:w="9870" w:type="dxa"/>
            <w:gridSpan w:val="6"/>
            <w:shd w:val="clear" w:color="auto" w:fill="auto"/>
          </w:tcPr>
          <w:p w14:paraId="491E2D2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ASR A1.3: Sicherheits- und Gesundheitsschutzkennzeichnung, Inhalt</w:t>
            </w:r>
          </w:p>
        </w:tc>
      </w:tr>
      <w:tr w:rsidR="00BC0171" w:rsidRPr="001B3266" w14:paraId="6DCDE624" w14:textId="77777777">
        <w:trPr>
          <w:trHeight w:hRule="exact" w:val="270"/>
        </w:trPr>
        <w:tc>
          <w:tcPr>
            <w:tcW w:w="9870" w:type="dxa"/>
            <w:gridSpan w:val="6"/>
            <w:shd w:val="clear" w:color="auto" w:fill="auto"/>
          </w:tcPr>
          <w:p w14:paraId="627CEE4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ASR A3.4/3: Sicherheitsbeleuchtung, optische Sicherheitsleitsysteme, Inhalt</w:t>
            </w:r>
          </w:p>
        </w:tc>
      </w:tr>
      <w:tr w:rsidR="00BC0171" w:rsidRPr="001B3266" w14:paraId="7FC2FCE5" w14:textId="77777777">
        <w:trPr>
          <w:trHeight w:hRule="exact" w:val="270"/>
        </w:trPr>
        <w:tc>
          <w:tcPr>
            <w:tcW w:w="9870" w:type="dxa"/>
            <w:gridSpan w:val="6"/>
            <w:shd w:val="clear" w:color="auto" w:fill="auto"/>
          </w:tcPr>
          <w:p w14:paraId="0F02F6C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ASR A3.5: Raumtemperatur, Inhalt</w:t>
            </w:r>
          </w:p>
        </w:tc>
      </w:tr>
      <w:tr w:rsidR="00BC0171" w:rsidRPr="001B3266" w14:paraId="4B33C978" w14:textId="77777777">
        <w:trPr>
          <w:trHeight w:hRule="exact" w:val="270"/>
        </w:trPr>
        <w:tc>
          <w:tcPr>
            <w:tcW w:w="9870" w:type="dxa"/>
            <w:gridSpan w:val="6"/>
            <w:shd w:val="clear" w:color="auto" w:fill="auto"/>
          </w:tcPr>
          <w:p w14:paraId="766CE90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ASR A3.6: Lüftung, Titelseite</w:t>
            </w:r>
          </w:p>
        </w:tc>
      </w:tr>
      <w:tr w:rsidR="00BC0171" w:rsidRPr="001B3266" w14:paraId="4547B9A7" w14:textId="77777777">
        <w:trPr>
          <w:trHeight w:hRule="exact" w:val="285"/>
        </w:trPr>
        <w:tc>
          <w:tcPr>
            <w:tcW w:w="9870" w:type="dxa"/>
            <w:gridSpan w:val="6"/>
            <w:shd w:val="clear" w:color="auto" w:fill="auto"/>
          </w:tcPr>
          <w:p w14:paraId="1CC4CF0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ASR A4.1: Sanitärräume, Inhalt</w:t>
            </w:r>
          </w:p>
        </w:tc>
      </w:tr>
      <w:tr w:rsidR="00BC0171" w:rsidRPr="001B3266" w14:paraId="78D998F2" w14:textId="77777777">
        <w:trPr>
          <w:trHeight w:hRule="exact" w:val="270"/>
        </w:trPr>
        <w:tc>
          <w:tcPr>
            <w:tcW w:w="9870" w:type="dxa"/>
            <w:gridSpan w:val="6"/>
            <w:shd w:val="clear" w:color="auto" w:fill="auto"/>
          </w:tcPr>
          <w:p w14:paraId="6BAA21A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215-510: Beurteilung des Raumklimas</w:t>
            </w:r>
          </w:p>
        </w:tc>
      </w:tr>
      <w:tr w:rsidR="00BC0171" w:rsidRPr="001B3266" w14:paraId="39BDF810" w14:textId="77777777">
        <w:trPr>
          <w:trHeight w:hRule="exact" w:val="270"/>
        </w:trPr>
        <w:tc>
          <w:tcPr>
            <w:tcW w:w="9870" w:type="dxa"/>
            <w:gridSpan w:val="6"/>
            <w:shd w:val="clear" w:color="auto" w:fill="auto"/>
          </w:tcPr>
          <w:p w14:paraId="4ECD6C3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215-410: Bildschirm- und Büroarbeitsplätze</w:t>
            </w:r>
          </w:p>
        </w:tc>
      </w:tr>
      <w:tr w:rsidR="00BC0171" w:rsidRPr="001B3266" w14:paraId="50F61717" w14:textId="77777777">
        <w:trPr>
          <w:trHeight w:hRule="exact" w:val="570"/>
        </w:trPr>
        <w:tc>
          <w:tcPr>
            <w:tcW w:w="9870" w:type="dxa"/>
            <w:gridSpan w:val="6"/>
            <w:shd w:val="clear" w:color="auto" w:fill="auto"/>
          </w:tcPr>
          <w:p w14:paraId="47E2557A"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2A475056" w14:textId="77777777">
        <w:trPr>
          <w:trHeight w:hRule="exact" w:val="285"/>
        </w:trPr>
        <w:tc>
          <w:tcPr>
            <w:tcW w:w="15" w:type="dxa"/>
          </w:tcPr>
          <w:p w14:paraId="0BE0AB2B"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451353FB"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1189A957"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69322A5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448E8313" w14:textId="77777777" w:rsidR="00BC0171" w:rsidRPr="001B3266" w:rsidRDefault="00BC0171" w:rsidP="001B3266">
            <w:pPr>
              <w:spacing w:line="240" w:lineRule="exact"/>
              <w:rPr>
                <w:rStyle w:val="FakeCharacterStyle"/>
                <w:rFonts w:ascii="Source Sans 3" w:hAnsi="Source Sans 3"/>
              </w:rPr>
            </w:pPr>
          </w:p>
        </w:tc>
      </w:tr>
      <w:tr w:rsidR="00BC0171" w:rsidRPr="001B3266" w14:paraId="2D03AE28" w14:textId="77777777">
        <w:trPr>
          <w:trHeight w:hRule="exact" w:val="1245"/>
        </w:trPr>
        <w:tc>
          <w:tcPr>
            <w:tcW w:w="15" w:type="dxa"/>
          </w:tcPr>
          <w:p w14:paraId="0CE1C451"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4C351F6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013CFD4A" w14:textId="77777777" w:rsidR="00BC0171" w:rsidRPr="001B3266" w:rsidRDefault="00BC0171" w:rsidP="001B3266">
      <w:pPr>
        <w:spacing w:line="240" w:lineRule="exact"/>
        <w:rPr>
          <w:rFonts w:ascii="Source Sans 3" w:hAnsi="Source Sans 3"/>
        </w:rPr>
        <w:sectPr w:rsidR="00BC0171" w:rsidRPr="001B3266">
          <w:headerReference w:type="default" r:id="rId344"/>
          <w:footerReference w:type="default" r:id="rId345"/>
          <w:pgSz w:w="11908" w:h="16833"/>
          <w:pgMar w:top="907" w:right="1132" w:bottom="907" w:left="907" w:header="0" w:footer="462" w:gutter="0"/>
          <w:cols w:space="720"/>
        </w:sectPr>
      </w:pPr>
    </w:p>
    <w:p w14:paraId="1BCDC1AC"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767B1E39" w14:textId="77777777">
        <w:trPr>
          <w:trHeight w:hRule="exact" w:val="270"/>
        </w:trPr>
        <w:tc>
          <w:tcPr>
            <w:tcW w:w="15" w:type="dxa"/>
          </w:tcPr>
          <w:p w14:paraId="3F8BA965"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6BEE58B9"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31CEAF3D"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61257EB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5C0C499B" w14:textId="77777777">
        <w:trPr>
          <w:trHeight w:hRule="exact" w:val="1110"/>
        </w:trPr>
        <w:tc>
          <w:tcPr>
            <w:tcW w:w="15" w:type="dxa"/>
          </w:tcPr>
          <w:p w14:paraId="6C43788D"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73749F3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5E70B6AB" w14:textId="77777777" w:rsidR="00BC0171" w:rsidRPr="001B3266" w:rsidRDefault="00BC0171" w:rsidP="001B3266">
      <w:pPr>
        <w:spacing w:line="240" w:lineRule="exact"/>
        <w:rPr>
          <w:rFonts w:ascii="Source Sans 3" w:hAnsi="Source Sans 3"/>
        </w:rPr>
        <w:sectPr w:rsidR="00BC0171" w:rsidRPr="001B3266">
          <w:headerReference w:type="default" r:id="rId346"/>
          <w:footerReference w:type="default" r:id="rId3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5706D2A1" w14:textId="77777777">
        <w:trPr>
          <w:trHeight w:hRule="exact" w:val="360"/>
        </w:trPr>
        <w:tc>
          <w:tcPr>
            <w:tcW w:w="9870" w:type="dxa"/>
            <w:gridSpan w:val="3"/>
            <w:shd w:val="clear" w:color="auto" w:fill="auto"/>
          </w:tcPr>
          <w:p w14:paraId="251CA586"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3. Büro</w:t>
            </w:r>
          </w:p>
        </w:tc>
      </w:tr>
      <w:tr w:rsidR="00BC0171" w:rsidRPr="001B3266" w14:paraId="032B181C" w14:textId="77777777">
        <w:trPr>
          <w:trHeight w:hRule="exact" w:val="360"/>
        </w:trPr>
        <w:tc>
          <w:tcPr>
            <w:tcW w:w="9870" w:type="dxa"/>
            <w:gridSpan w:val="3"/>
            <w:shd w:val="clear" w:color="auto" w:fill="auto"/>
          </w:tcPr>
          <w:p w14:paraId="3BCB593C"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Bildschirmarbeitsplätze</w:t>
            </w:r>
          </w:p>
        </w:tc>
      </w:tr>
      <w:tr w:rsidR="00BC0171" w:rsidRPr="001B3266" w14:paraId="078FB23C" w14:textId="77777777">
        <w:trPr>
          <w:trHeight w:hRule="exact" w:val="345"/>
        </w:trPr>
        <w:tc>
          <w:tcPr>
            <w:tcW w:w="2700" w:type="dxa"/>
            <w:shd w:val="clear" w:color="auto" w:fill="auto"/>
          </w:tcPr>
          <w:p w14:paraId="27489E53"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27EE99D1" w14:textId="77777777" w:rsidR="00BC0171" w:rsidRPr="001B3266" w:rsidRDefault="00BC0171" w:rsidP="001B3266">
            <w:pPr>
              <w:spacing w:line="240" w:lineRule="exact"/>
              <w:rPr>
                <w:rStyle w:val="FakeCharacterStyle"/>
                <w:rFonts w:ascii="Source Sans 3" w:hAnsi="Source Sans 3"/>
              </w:rPr>
            </w:pPr>
          </w:p>
        </w:tc>
      </w:tr>
      <w:tr w:rsidR="00BC0171" w:rsidRPr="001B3266" w14:paraId="5C4C5817" w14:textId="77777777">
        <w:tc>
          <w:tcPr>
            <w:tcW w:w="9855" w:type="dxa"/>
            <w:gridSpan w:val="2"/>
            <w:shd w:val="clear" w:color="auto" w:fill="auto"/>
          </w:tcPr>
          <w:p w14:paraId="2EB549F7"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 xml:space="preserve">Physische Belastung durch einseitige Körperhaltung bei sitzender Tätigkeit, </w:t>
            </w:r>
            <w:r w:rsidRPr="001B3266">
              <w:rPr>
                <w:rStyle w:val="FakeCharacterStyle"/>
                <w:rFonts w:ascii="Source Sans 3" w:hAnsi="Source Sans 3"/>
                <w:b/>
                <w:color w:val="000000"/>
                <w:sz w:val="20"/>
              </w:rPr>
              <w:br/>
              <w:t>Psychische Belastungen durch die Informationsmenge</w:t>
            </w:r>
          </w:p>
        </w:tc>
        <w:tc>
          <w:tcPr>
            <w:tcW w:w="15" w:type="dxa"/>
          </w:tcPr>
          <w:p w14:paraId="7BE35BF9" w14:textId="77777777" w:rsidR="00BC0171" w:rsidRPr="001B3266" w:rsidRDefault="00BC0171" w:rsidP="001B3266">
            <w:pPr>
              <w:spacing w:line="240" w:lineRule="exact"/>
              <w:rPr>
                <w:rStyle w:val="FakeCharacterStyle"/>
                <w:rFonts w:ascii="Source Sans 3" w:hAnsi="Source Sans 3"/>
              </w:rPr>
            </w:pPr>
          </w:p>
        </w:tc>
      </w:tr>
      <w:tr w:rsidR="00BC0171" w:rsidRPr="001B3266" w14:paraId="5AC06659" w14:textId="77777777">
        <w:trPr>
          <w:trHeight w:hRule="exact" w:val="255"/>
        </w:trPr>
        <w:tc>
          <w:tcPr>
            <w:tcW w:w="9870" w:type="dxa"/>
            <w:gridSpan w:val="3"/>
            <w:shd w:val="clear" w:color="auto" w:fill="auto"/>
          </w:tcPr>
          <w:p w14:paraId="77DC5546" w14:textId="77777777" w:rsidR="00BC0171" w:rsidRPr="001B3266" w:rsidRDefault="00BC0171" w:rsidP="001B3266">
            <w:pPr>
              <w:pStyle w:val="ParagraphStyle23"/>
              <w:spacing w:line="240" w:lineRule="exact"/>
              <w:rPr>
                <w:rStyle w:val="FakeCharacterStyle"/>
                <w:rFonts w:ascii="Source Sans 3" w:hAnsi="Source Sans 3"/>
              </w:rPr>
            </w:pPr>
          </w:p>
        </w:tc>
      </w:tr>
    </w:tbl>
    <w:p w14:paraId="2223515B"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1564021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FF4CE8D"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DA4BD6F"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404065F"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9752315"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DCFBBCA"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77FCB8BB" w14:textId="77777777">
        <w:trPr>
          <w:trHeight w:hRule="exact" w:val="330"/>
        </w:trPr>
        <w:tc>
          <w:tcPr>
            <w:tcW w:w="15" w:type="dxa"/>
            <w:vMerge w:val="restart"/>
            <w:shd w:val="clear" w:color="auto" w:fill="D7EAF9"/>
            <w:vAlign w:val="center"/>
          </w:tcPr>
          <w:p w14:paraId="38B0C755"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DBCA56"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Bildschirmarbeitsplätze entsprechen den Gestaltungskriterien der </w:t>
            </w:r>
            <w:hyperlink r:id="rId348" w:tooltip="DGUV Information 215-410: Bildschirm- und Büroarbeitsplätze" w:history="1">
              <w:r w:rsidRPr="001B3266">
                <w:rPr>
                  <w:rStyle w:val="FakeCharacterStyle"/>
                  <w:rFonts w:ascii="Source Sans 3" w:hAnsi="Source Sans 3"/>
                  <w:color w:val="000000"/>
                  <w:sz w:val="20"/>
                  <w:u w:val="single"/>
                </w:rPr>
                <w:t>DGUV Information 215-410</w:t>
              </w:r>
            </w:hyperlink>
            <w:r w:rsidRPr="001B3266">
              <w:rPr>
                <w:rStyle w:val="FakeCharacterStyle"/>
                <w:rFonts w:ascii="Source Sans 3" w:hAnsi="Source Sans 3"/>
                <w:color w:val="000000"/>
                <w:sz w:val="20"/>
              </w:rPr>
              <w:t>.</w:t>
            </w:r>
          </w:p>
        </w:tc>
        <w:tc>
          <w:tcPr>
            <w:tcW w:w="60" w:type="dxa"/>
            <w:vMerge w:val="restart"/>
            <w:shd w:val="clear" w:color="auto" w:fill="D7EAF9"/>
            <w:vAlign w:val="center"/>
          </w:tcPr>
          <w:p w14:paraId="3AEE49DE"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94909B"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7C64A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2EF692"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B6220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943F1A2" w14:textId="41F77A39"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E99A93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57F664D" w14:textId="77777777">
        <w:tc>
          <w:tcPr>
            <w:tcW w:w="15" w:type="dxa"/>
            <w:vMerge/>
            <w:shd w:val="clear" w:color="auto" w:fill="D7EAF9"/>
            <w:vAlign w:val="center"/>
          </w:tcPr>
          <w:p w14:paraId="3547C86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DE01BF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99DB8E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CC795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59157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995C0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6D7F8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2C1E383"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341FC7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E5037C2" w14:textId="77777777">
        <w:trPr>
          <w:trHeight w:hRule="exact" w:val="330"/>
        </w:trPr>
        <w:tc>
          <w:tcPr>
            <w:tcW w:w="15" w:type="dxa"/>
            <w:vMerge w:val="restart"/>
            <w:shd w:val="clear" w:color="auto" w:fill="auto"/>
          </w:tcPr>
          <w:p w14:paraId="13848898"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5E78E2EB"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ist dafür gesorgt, dass die Bildschirmarbeit durch regelmäßige Pausen oder andere Tätigkeiten unterbrochen wird.</w:t>
            </w:r>
          </w:p>
        </w:tc>
        <w:tc>
          <w:tcPr>
            <w:tcW w:w="60" w:type="dxa"/>
            <w:vMerge w:val="restart"/>
            <w:shd w:val="clear" w:color="auto" w:fill="auto"/>
          </w:tcPr>
          <w:p w14:paraId="5EA637F2"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BD324E"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3FA9AF"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5D8620"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EF548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D8A0C18" w14:textId="4E18A4DD"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23FEBAC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D07650F" w14:textId="77777777">
        <w:tc>
          <w:tcPr>
            <w:tcW w:w="15" w:type="dxa"/>
            <w:vMerge/>
            <w:shd w:val="clear" w:color="auto" w:fill="auto"/>
          </w:tcPr>
          <w:p w14:paraId="66781B0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28B146F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3FB40E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F59DF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BA8BA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8BC3C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E39CA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EFCFB26"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A3BA3CB"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672DD56" w14:textId="77777777">
        <w:trPr>
          <w:trHeight w:hRule="exact" w:val="330"/>
        </w:trPr>
        <w:tc>
          <w:tcPr>
            <w:tcW w:w="15" w:type="dxa"/>
            <w:vMerge w:val="restart"/>
            <w:shd w:val="clear" w:color="auto" w:fill="D7EAF9"/>
            <w:vAlign w:val="center"/>
          </w:tcPr>
          <w:p w14:paraId="3FBCC0C6"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3C3AFB"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Den Beschäftigten wird die </w:t>
            </w:r>
            <w:hyperlink r:id="rId349" w:tooltip="arbeitsmedizinische Vorsorge" w:history="1">
              <w:r w:rsidRPr="001B3266">
                <w:rPr>
                  <w:rStyle w:val="FakeCharacterStyle"/>
                  <w:rFonts w:ascii="Source Sans 3" w:hAnsi="Source Sans 3"/>
                  <w:color w:val="000000"/>
                  <w:sz w:val="20"/>
                  <w:u w:val="single"/>
                </w:rPr>
                <w:t>arbeitsmedizinische Vorsorge</w:t>
              </w:r>
            </w:hyperlink>
            <w:r w:rsidRPr="001B3266">
              <w:rPr>
                <w:rStyle w:val="FakeCharacterStyle"/>
                <w:rFonts w:ascii="Source Sans 3" w:hAnsi="Source Sans 3"/>
                <w:color w:val="000000"/>
                <w:sz w:val="20"/>
              </w:rPr>
              <w:t xml:space="preserve"> nach der </w:t>
            </w:r>
            <w:hyperlink r:id="rId350" w:tooltip="ArbMedVV" w:history="1">
              <w:proofErr w:type="spellStart"/>
              <w:r w:rsidRPr="001B3266">
                <w:rPr>
                  <w:rStyle w:val="FakeCharacterStyle"/>
                  <w:rFonts w:ascii="Source Sans 3" w:hAnsi="Source Sans 3"/>
                  <w:color w:val="000000"/>
                  <w:sz w:val="20"/>
                  <w:u w:val="single"/>
                </w:rPr>
                <w:t>ArbMedVV</w:t>
              </w:r>
              <w:proofErr w:type="spellEnd"/>
            </w:hyperlink>
            <w:r w:rsidRPr="001B3266">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6CAF7ADC"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09354C"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4E6353"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454243"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0BFFB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C5F2273" w14:textId="2279890E"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8B9440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3417EA8" w14:textId="77777777">
        <w:tc>
          <w:tcPr>
            <w:tcW w:w="15" w:type="dxa"/>
            <w:vMerge/>
            <w:shd w:val="clear" w:color="auto" w:fill="D7EAF9"/>
            <w:vAlign w:val="center"/>
          </w:tcPr>
          <w:p w14:paraId="3FA2199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8BB83A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CB75FE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E836B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8874C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F4F62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D92EF7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8F9406F"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D29AF9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A24FD7D" w14:textId="77777777">
        <w:trPr>
          <w:trHeight w:hRule="exact" w:val="15"/>
        </w:trPr>
        <w:tc>
          <w:tcPr>
            <w:tcW w:w="15" w:type="dxa"/>
            <w:vMerge w:val="restart"/>
            <w:shd w:val="clear" w:color="auto" w:fill="auto"/>
          </w:tcPr>
          <w:p w14:paraId="12A4CE39"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5788165B"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1ACE7D00"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9E179A"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FC6E67"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2417D9"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FB39CA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88E5F35" w14:textId="2B8B9E9A"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28E73D3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137C052" w14:textId="77777777">
        <w:trPr>
          <w:trHeight w:val="240"/>
        </w:trPr>
        <w:tc>
          <w:tcPr>
            <w:tcW w:w="15" w:type="dxa"/>
            <w:vMerge/>
            <w:shd w:val="clear" w:color="auto" w:fill="auto"/>
          </w:tcPr>
          <w:p w14:paraId="081D8452"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6F6A0472"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351" w:tooltip="Unterweisungen der Beschäftigten" w:history="1">
              <w:r w:rsidRPr="001B3266">
                <w:rPr>
                  <w:rStyle w:val="FakeCharacterStyle"/>
                  <w:rFonts w:ascii="Source Sans 3" w:hAnsi="Source Sans 3"/>
                  <w:color w:val="000000"/>
                  <w:sz w:val="20"/>
                  <w:u w:val="single"/>
                </w:rPr>
                <w:t>„Unterweisungen der Beschäftigten“</w:t>
              </w:r>
            </w:hyperlink>
            <w:r w:rsidRPr="001B3266">
              <w:rPr>
                <w:rStyle w:val="FakeCharacterStyle"/>
                <w:rFonts w:ascii="Source Sans 3" w:hAnsi="Source Sans 3"/>
                <w:color w:val="000000"/>
                <w:sz w:val="20"/>
              </w:rPr>
              <w:t xml:space="preserve"> ist beachtet.</w:t>
            </w:r>
          </w:p>
          <w:p w14:paraId="51396E44"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2348136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1E059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C8D57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B1C969"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B88AE2A"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558E662F"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52F30C9D" w14:textId="77777777" w:rsidR="00BC0171" w:rsidRPr="001B3266" w:rsidRDefault="00BC0171" w:rsidP="001B3266">
            <w:pPr>
              <w:spacing w:line="240" w:lineRule="exact"/>
              <w:rPr>
                <w:rStyle w:val="FakeCharacterStyle"/>
                <w:rFonts w:ascii="Source Sans 3" w:hAnsi="Source Sans 3"/>
              </w:rPr>
            </w:pPr>
          </w:p>
        </w:tc>
      </w:tr>
      <w:tr w:rsidR="00BC0171" w:rsidRPr="001B3266" w14:paraId="650260FE" w14:textId="77777777">
        <w:tc>
          <w:tcPr>
            <w:tcW w:w="15" w:type="dxa"/>
            <w:vMerge/>
            <w:shd w:val="clear" w:color="auto" w:fill="auto"/>
          </w:tcPr>
          <w:p w14:paraId="62D9E91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CD03FB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C29554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BA548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4A561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D5013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9CDE3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406D800"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5994BE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DC40CC8" w14:textId="77777777">
        <w:trPr>
          <w:trHeight w:hRule="exact" w:val="45"/>
        </w:trPr>
        <w:tc>
          <w:tcPr>
            <w:tcW w:w="9870" w:type="dxa"/>
            <w:gridSpan w:val="9"/>
            <w:shd w:val="clear" w:color="auto" w:fill="auto"/>
          </w:tcPr>
          <w:p w14:paraId="274FDC52"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40116EB1" wp14:editId="77D048CD">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6"/>
                          <a:stretch>
                            <a:fillRect/>
                          </a:stretch>
                        </pic:blipFill>
                        <pic:spPr>
                          <a:xfrm>
                            <a:off x="0" y="0"/>
                            <a:ext cx="6267450" cy="28575"/>
                          </a:xfrm>
                          <a:prstGeom prst="rect">
                            <a:avLst/>
                          </a:prstGeom>
                          <a:noFill/>
                        </pic:spPr>
                      </pic:pic>
                    </a:graphicData>
                  </a:graphic>
                </wp:inline>
              </w:drawing>
            </w:r>
          </w:p>
        </w:tc>
      </w:tr>
    </w:tbl>
    <w:p w14:paraId="252B2A14"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506EE01E" w14:textId="77777777">
        <w:trPr>
          <w:trHeight w:hRule="exact" w:val="345"/>
        </w:trPr>
        <w:tc>
          <w:tcPr>
            <w:tcW w:w="15" w:type="dxa"/>
          </w:tcPr>
          <w:p w14:paraId="03F9F771"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27966A0B"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4898BA9C"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61047989" w14:textId="77777777">
        <w:tc>
          <w:tcPr>
            <w:tcW w:w="9870" w:type="dxa"/>
            <w:shd w:val="clear" w:color="auto" w:fill="auto"/>
          </w:tcPr>
          <w:p w14:paraId="263BD91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DGUV Information 215-410: Bildschirm- und Büroarbeitsplätze</w:t>
            </w:r>
            <w:r w:rsidRPr="001B3266">
              <w:rPr>
                <w:rStyle w:val="CharacterStyle28"/>
                <w:rFonts w:ascii="Source Sans 3" w:hAnsi="Source Sans 3"/>
              </w:rPr>
              <w:br/>
              <w:t>2. Regelwerkeintrag: arbeitsmedizinische Vorsorge</w:t>
            </w:r>
            <w:r w:rsidRPr="001B3266">
              <w:rPr>
                <w:rStyle w:val="CharacterStyle28"/>
                <w:rFonts w:ascii="Source Sans 3" w:hAnsi="Source Sans 3"/>
              </w:rPr>
              <w:br/>
              <w:t>3. Regelwerkeintrag: Verordnung zur arbeitsmedizinischen Vorsorge (ArbMedVV), Inhalt</w:t>
            </w:r>
            <w:r w:rsidRPr="001B3266">
              <w:rPr>
                <w:rStyle w:val="CharacterStyle28"/>
                <w:rFonts w:ascii="Source Sans 3" w:hAnsi="Source Sans 3"/>
              </w:rPr>
              <w:br/>
              <w:t>4. Gefährdungsbeurteilungsobjekt aus dem BG-Katalog: Unterweisungen der Beschäftigten</w:t>
            </w:r>
          </w:p>
        </w:tc>
      </w:tr>
    </w:tbl>
    <w:p w14:paraId="03B7545D"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59DC50A3" w14:textId="77777777">
        <w:trPr>
          <w:trHeight w:hRule="exact" w:val="300"/>
        </w:trPr>
        <w:tc>
          <w:tcPr>
            <w:tcW w:w="9870" w:type="dxa"/>
            <w:gridSpan w:val="6"/>
            <w:shd w:val="clear" w:color="auto" w:fill="auto"/>
          </w:tcPr>
          <w:p w14:paraId="2B2C343A"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6FBDDC4E" w14:textId="77777777">
        <w:trPr>
          <w:trHeight w:hRule="exact" w:val="345"/>
        </w:trPr>
        <w:tc>
          <w:tcPr>
            <w:tcW w:w="1440" w:type="dxa"/>
            <w:gridSpan w:val="2"/>
            <w:shd w:val="clear" w:color="auto" w:fill="auto"/>
          </w:tcPr>
          <w:p w14:paraId="740E6690"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67818AFC" w14:textId="77777777" w:rsidR="00BC0171" w:rsidRPr="001B3266" w:rsidRDefault="00BC0171" w:rsidP="001B3266">
            <w:pPr>
              <w:spacing w:line="240" w:lineRule="exact"/>
              <w:rPr>
                <w:rStyle w:val="FakeCharacterStyle"/>
                <w:rFonts w:ascii="Source Sans 3" w:hAnsi="Source Sans 3"/>
              </w:rPr>
            </w:pPr>
          </w:p>
        </w:tc>
      </w:tr>
      <w:tr w:rsidR="00BC0171" w:rsidRPr="001B3266" w14:paraId="28249267" w14:textId="77777777">
        <w:trPr>
          <w:trHeight w:hRule="exact" w:val="270"/>
        </w:trPr>
        <w:tc>
          <w:tcPr>
            <w:tcW w:w="9870" w:type="dxa"/>
            <w:gridSpan w:val="6"/>
            <w:shd w:val="clear" w:color="auto" w:fill="auto"/>
          </w:tcPr>
          <w:p w14:paraId="61B998B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Verordnung zur arbeitsmedizinischen Vorsorge (ArbMedVV), Inhalt</w:t>
            </w:r>
          </w:p>
        </w:tc>
      </w:tr>
      <w:tr w:rsidR="00BC0171" w:rsidRPr="001B3266" w14:paraId="16A31FF5" w14:textId="77777777">
        <w:trPr>
          <w:trHeight w:hRule="exact" w:val="270"/>
        </w:trPr>
        <w:tc>
          <w:tcPr>
            <w:tcW w:w="9870" w:type="dxa"/>
            <w:gridSpan w:val="6"/>
            <w:shd w:val="clear" w:color="auto" w:fill="auto"/>
          </w:tcPr>
          <w:p w14:paraId="1E113EC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215-410: Bildschirm- und Büroarbeitsplätze</w:t>
            </w:r>
          </w:p>
        </w:tc>
      </w:tr>
      <w:tr w:rsidR="00BC0171" w:rsidRPr="001B3266" w14:paraId="2893E489" w14:textId="77777777">
        <w:trPr>
          <w:trHeight w:hRule="exact" w:val="585"/>
        </w:trPr>
        <w:tc>
          <w:tcPr>
            <w:tcW w:w="9870" w:type="dxa"/>
            <w:gridSpan w:val="6"/>
            <w:shd w:val="clear" w:color="auto" w:fill="auto"/>
          </w:tcPr>
          <w:p w14:paraId="0B0DB98C"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1FF41E1E" w14:textId="77777777">
        <w:trPr>
          <w:trHeight w:hRule="exact" w:val="270"/>
        </w:trPr>
        <w:tc>
          <w:tcPr>
            <w:tcW w:w="15" w:type="dxa"/>
          </w:tcPr>
          <w:p w14:paraId="4CB329D8"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105927A7"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4752DF86"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5155F7D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6A10C21F" w14:textId="77777777" w:rsidR="00BC0171" w:rsidRPr="001B3266" w:rsidRDefault="00BC0171" w:rsidP="001B3266">
            <w:pPr>
              <w:spacing w:line="240" w:lineRule="exact"/>
              <w:rPr>
                <w:rStyle w:val="FakeCharacterStyle"/>
                <w:rFonts w:ascii="Source Sans 3" w:hAnsi="Source Sans 3"/>
              </w:rPr>
            </w:pPr>
          </w:p>
        </w:tc>
      </w:tr>
      <w:tr w:rsidR="00BC0171" w:rsidRPr="001B3266" w14:paraId="763E2D59" w14:textId="77777777">
        <w:trPr>
          <w:trHeight w:hRule="exact" w:val="1260"/>
        </w:trPr>
        <w:tc>
          <w:tcPr>
            <w:tcW w:w="15" w:type="dxa"/>
          </w:tcPr>
          <w:p w14:paraId="73342C3A"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3391AA4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4A5E9B14"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303F681E" w14:textId="77777777">
        <w:trPr>
          <w:trHeight w:hRule="exact" w:val="285"/>
        </w:trPr>
        <w:tc>
          <w:tcPr>
            <w:tcW w:w="15" w:type="dxa"/>
          </w:tcPr>
          <w:p w14:paraId="2A702FE6"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2CEA5808"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353FFDB4"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72F4B13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3EA87684" w14:textId="77777777">
        <w:trPr>
          <w:trHeight w:hRule="exact" w:val="1110"/>
        </w:trPr>
        <w:tc>
          <w:tcPr>
            <w:tcW w:w="15" w:type="dxa"/>
          </w:tcPr>
          <w:p w14:paraId="0B8A1859"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4BD4D2D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5FD77095" w14:textId="77777777" w:rsidR="00BC0171" w:rsidRPr="001B3266" w:rsidRDefault="00BC0171" w:rsidP="001B3266">
      <w:pPr>
        <w:spacing w:line="240" w:lineRule="exact"/>
        <w:rPr>
          <w:rFonts w:ascii="Source Sans 3" w:hAnsi="Source Sans 3"/>
        </w:rPr>
        <w:sectPr w:rsidR="00BC0171" w:rsidRPr="001B3266">
          <w:headerReference w:type="default" r:id="rId352"/>
          <w:footerReference w:type="default" r:id="rId3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0CFFCA76" w14:textId="77777777">
        <w:trPr>
          <w:trHeight w:hRule="exact" w:val="360"/>
        </w:trPr>
        <w:tc>
          <w:tcPr>
            <w:tcW w:w="9870" w:type="dxa"/>
            <w:gridSpan w:val="3"/>
            <w:shd w:val="clear" w:color="auto" w:fill="auto"/>
          </w:tcPr>
          <w:p w14:paraId="6706DAAB"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4. Elektrowerkstatt / Lager</w:t>
            </w:r>
          </w:p>
        </w:tc>
      </w:tr>
      <w:tr w:rsidR="00BC0171" w:rsidRPr="001B3266" w14:paraId="39038886" w14:textId="77777777">
        <w:trPr>
          <w:trHeight w:hRule="exact" w:val="360"/>
        </w:trPr>
        <w:tc>
          <w:tcPr>
            <w:tcW w:w="9870" w:type="dxa"/>
            <w:gridSpan w:val="3"/>
            <w:shd w:val="clear" w:color="auto" w:fill="auto"/>
          </w:tcPr>
          <w:p w14:paraId="4C06B967"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Handschere, Zurechtschneiden von Isoliermaterial</w:t>
            </w:r>
          </w:p>
        </w:tc>
      </w:tr>
      <w:tr w:rsidR="00BC0171" w:rsidRPr="001B3266" w14:paraId="1A1F2EAC" w14:textId="77777777">
        <w:trPr>
          <w:trHeight w:hRule="exact" w:val="345"/>
        </w:trPr>
        <w:tc>
          <w:tcPr>
            <w:tcW w:w="2700" w:type="dxa"/>
            <w:shd w:val="clear" w:color="auto" w:fill="auto"/>
          </w:tcPr>
          <w:p w14:paraId="579949EE"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2EB613B7" w14:textId="77777777" w:rsidR="00BC0171" w:rsidRPr="001B3266" w:rsidRDefault="00BC0171" w:rsidP="001B3266">
            <w:pPr>
              <w:spacing w:line="240" w:lineRule="exact"/>
              <w:rPr>
                <w:rStyle w:val="FakeCharacterStyle"/>
                <w:rFonts w:ascii="Source Sans 3" w:hAnsi="Source Sans 3"/>
              </w:rPr>
            </w:pPr>
          </w:p>
        </w:tc>
      </w:tr>
      <w:tr w:rsidR="00BC0171" w:rsidRPr="001B3266" w14:paraId="2224D1DB" w14:textId="77777777">
        <w:tc>
          <w:tcPr>
            <w:tcW w:w="9855" w:type="dxa"/>
            <w:gridSpan w:val="2"/>
            <w:shd w:val="clear" w:color="auto" w:fill="auto"/>
          </w:tcPr>
          <w:p w14:paraId="394E3222"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Handverletzungen</w:t>
            </w:r>
          </w:p>
        </w:tc>
        <w:tc>
          <w:tcPr>
            <w:tcW w:w="15" w:type="dxa"/>
          </w:tcPr>
          <w:p w14:paraId="07E61E4B" w14:textId="77777777" w:rsidR="00BC0171" w:rsidRPr="001B3266" w:rsidRDefault="00BC0171" w:rsidP="001B3266">
            <w:pPr>
              <w:spacing w:line="240" w:lineRule="exact"/>
              <w:rPr>
                <w:rStyle w:val="FakeCharacterStyle"/>
                <w:rFonts w:ascii="Source Sans 3" w:hAnsi="Source Sans 3"/>
              </w:rPr>
            </w:pPr>
          </w:p>
        </w:tc>
      </w:tr>
      <w:tr w:rsidR="00BC0171" w:rsidRPr="001B3266" w14:paraId="286DD63D" w14:textId="77777777">
        <w:trPr>
          <w:trHeight w:hRule="exact" w:val="240"/>
        </w:trPr>
        <w:tc>
          <w:tcPr>
            <w:tcW w:w="9870" w:type="dxa"/>
            <w:gridSpan w:val="3"/>
            <w:shd w:val="clear" w:color="auto" w:fill="auto"/>
          </w:tcPr>
          <w:p w14:paraId="79937148" w14:textId="77777777" w:rsidR="00BC0171" w:rsidRPr="001B3266" w:rsidRDefault="00BC0171" w:rsidP="001B3266">
            <w:pPr>
              <w:pStyle w:val="ParagraphStyle23"/>
              <w:spacing w:line="240" w:lineRule="exact"/>
              <w:rPr>
                <w:rStyle w:val="FakeCharacterStyle"/>
                <w:rFonts w:ascii="Source Sans 3" w:hAnsi="Source Sans 3"/>
              </w:rPr>
            </w:pPr>
          </w:p>
        </w:tc>
      </w:tr>
    </w:tbl>
    <w:p w14:paraId="18C09809"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147D1A4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F955BC0"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FED9D5C"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9BA8646"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3BDF994"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A1C8DE9"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5E75C955" w14:textId="77777777">
        <w:trPr>
          <w:trHeight w:hRule="exact" w:val="330"/>
        </w:trPr>
        <w:tc>
          <w:tcPr>
            <w:tcW w:w="15" w:type="dxa"/>
            <w:vMerge w:val="restart"/>
            <w:shd w:val="clear" w:color="auto" w:fill="D7EAF9"/>
            <w:vAlign w:val="center"/>
          </w:tcPr>
          <w:p w14:paraId="1E651E0F"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3EF540"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Nur Handscheren und Handhebelscheren mit Abweisschutz/ Abdeckung beschaffen</w:t>
            </w:r>
          </w:p>
        </w:tc>
        <w:tc>
          <w:tcPr>
            <w:tcW w:w="60" w:type="dxa"/>
            <w:vMerge w:val="restart"/>
            <w:shd w:val="clear" w:color="auto" w:fill="D7EAF9"/>
            <w:vAlign w:val="center"/>
          </w:tcPr>
          <w:p w14:paraId="12535CE3"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1F32A1"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E60CDF"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88C4AA"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ED9F2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5FE61A5" w14:textId="26503C7C"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AF4DAA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6D08276" w14:textId="77777777">
        <w:tc>
          <w:tcPr>
            <w:tcW w:w="15" w:type="dxa"/>
            <w:vMerge/>
            <w:shd w:val="clear" w:color="auto" w:fill="D7EAF9"/>
            <w:vAlign w:val="center"/>
          </w:tcPr>
          <w:p w14:paraId="67B99B5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689542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D6E96E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9F752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5F432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9FCFB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EF667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33B6AD5"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97E214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128A1BA" w14:textId="77777777">
        <w:trPr>
          <w:trHeight w:hRule="exact" w:val="330"/>
        </w:trPr>
        <w:tc>
          <w:tcPr>
            <w:tcW w:w="15" w:type="dxa"/>
            <w:vMerge w:val="restart"/>
            <w:shd w:val="clear" w:color="auto" w:fill="auto"/>
          </w:tcPr>
          <w:p w14:paraId="58299A2B"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4F0C5164" w14:textId="77777777" w:rsidR="00BC0171" w:rsidRPr="001B3266" w:rsidRDefault="00193204" w:rsidP="001B3266">
            <w:pPr>
              <w:pStyle w:val="ParagraphStyle38"/>
              <w:spacing w:line="240" w:lineRule="exact"/>
              <w:rPr>
                <w:rStyle w:val="FakeCharacterStyle"/>
                <w:rFonts w:ascii="Source Sans 3" w:hAnsi="Source Sans 3"/>
                <w:color w:val="000000"/>
                <w:sz w:val="20"/>
              </w:rPr>
            </w:pPr>
            <w:hyperlink r:id="rId354" w:tooltip="Betriebsanweisung" w:history="1">
              <w:r w:rsidR="006E665C" w:rsidRPr="001B3266">
                <w:rPr>
                  <w:rStyle w:val="FakeCharacterStyle"/>
                  <w:rFonts w:ascii="Source Sans 3" w:hAnsi="Source Sans 3"/>
                  <w:color w:val="000000"/>
                  <w:sz w:val="20"/>
                  <w:u w:val="single"/>
                </w:rPr>
                <w:t>Betriebsanweisung</w:t>
              </w:r>
            </w:hyperlink>
            <w:r w:rsidR="006E665C" w:rsidRPr="001B3266">
              <w:rPr>
                <w:rStyle w:val="FakeCharacterStyle"/>
                <w:rFonts w:ascii="Source Sans 3" w:hAnsi="Source Sans 3"/>
                <w:color w:val="000000"/>
                <w:sz w:val="20"/>
              </w:rPr>
              <w:t xml:space="preserve"> erstellen und Beschäftigte entsprechend unterweisen</w:t>
            </w:r>
          </w:p>
        </w:tc>
        <w:tc>
          <w:tcPr>
            <w:tcW w:w="60" w:type="dxa"/>
            <w:vMerge w:val="restart"/>
            <w:shd w:val="clear" w:color="auto" w:fill="auto"/>
          </w:tcPr>
          <w:p w14:paraId="269B4724"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04F371"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FBF4D8"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ECBE2F"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49085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FD291DB" w14:textId="6F2D1FE9"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3C324FB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8ADD916" w14:textId="77777777">
        <w:tc>
          <w:tcPr>
            <w:tcW w:w="15" w:type="dxa"/>
            <w:vMerge/>
            <w:shd w:val="clear" w:color="auto" w:fill="auto"/>
          </w:tcPr>
          <w:p w14:paraId="3ED147A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DB64E25"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55E0CD0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26CC2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73C87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DF640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0E8EE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18E277E"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58DB6E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A589FB8" w14:textId="77777777">
        <w:trPr>
          <w:trHeight w:hRule="exact" w:val="45"/>
        </w:trPr>
        <w:tc>
          <w:tcPr>
            <w:tcW w:w="9870" w:type="dxa"/>
            <w:gridSpan w:val="9"/>
            <w:shd w:val="clear" w:color="auto" w:fill="auto"/>
          </w:tcPr>
          <w:p w14:paraId="706E1641"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0C85CBC6" wp14:editId="03E7229B">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6"/>
                          <a:stretch>
                            <a:fillRect/>
                          </a:stretch>
                        </pic:blipFill>
                        <pic:spPr>
                          <a:xfrm>
                            <a:off x="0" y="0"/>
                            <a:ext cx="6267450" cy="28575"/>
                          </a:xfrm>
                          <a:prstGeom prst="rect">
                            <a:avLst/>
                          </a:prstGeom>
                          <a:noFill/>
                        </pic:spPr>
                      </pic:pic>
                    </a:graphicData>
                  </a:graphic>
                </wp:inline>
              </w:drawing>
            </w:r>
          </w:p>
        </w:tc>
      </w:tr>
    </w:tbl>
    <w:p w14:paraId="44F4231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4B5B3FF4" w14:textId="77777777">
        <w:trPr>
          <w:trHeight w:hRule="exact" w:val="345"/>
        </w:trPr>
        <w:tc>
          <w:tcPr>
            <w:tcW w:w="15" w:type="dxa"/>
          </w:tcPr>
          <w:p w14:paraId="64F333F9"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611DB2A5"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06B14F95"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42B6C663" w14:textId="77777777">
        <w:tc>
          <w:tcPr>
            <w:tcW w:w="9870" w:type="dxa"/>
            <w:shd w:val="clear" w:color="auto" w:fill="auto"/>
          </w:tcPr>
          <w:p w14:paraId="5B46B5B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Lokale Datei: betriebsanweisungen\maschinen\b_handhebelschere.doc</w:t>
            </w:r>
          </w:p>
        </w:tc>
      </w:tr>
    </w:tbl>
    <w:p w14:paraId="78E59CAD"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14305556" w14:textId="77777777">
        <w:trPr>
          <w:trHeight w:hRule="exact" w:val="300"/>
        </w:trPr>
        <w:tc>
          <w:tcPr>
            <w:tcW w:w="9870" w:type="dxa"/>
            <w:gridSpan w:val="6"/>
            <w:shd w:val="clear" w:color="auto" w:fill="auto"/>
          </w:tcPr>
          <w:p w14:paraId="1BB89B73"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3F24B952" w14:textId="77777777">
        <w:trPr>
          <w:trHeight w:hRule="exact" w:val="345"/>
        </w:trPr>
        <w:tc>
          <w:tcPr>
            <w:tcW w:w="1440" w:type="dxa"/>
            <w:gridSpan w:val="2"/>
            <w:shd w:val="clear" w:color="auto" w:fill="auto"/>
          </w:tcPr>
          <w:p w14:paraId="1D466D75"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31E1D13C" w14:textId="77777777" w:rsidR="00BC0171" w:rsidRPr="001B3266" w:rsidRDefault="00BC0171" w:rsidP="001B3266">
            <w:pPr>
              <w:spacing w:line="240" w:lineRule="exact"/>
              <w:rPr>
                <w:rStyle w:val="FakeCharacterStyle"/>
                <w:rFonts w:ascii="Source Sans 3" w:hAnsi="Source Sans 3"/>
              </w:rPr>
            </w:pPr>
          </w:p>
        </w:tc>
      </w:tr>
      <w:tr w:rsidR="00BC0171" w:rsidRPr="001B3266" w14:paraId="67F3D25D" w14:textId="77777777">
        <w:trPr>
          <w:trHeight w:hRule="exact" w:val="270"/>
        </w:trPr>
        <w:tc>
          <w:tcPr>
            <w:tcW w:w="9870" w:type="dxa"/>
            <w:gridSpan w:val="6"/>
            <w:shd w:val="clear" w:color="auto" w:fill="auto"/>
          </w:tcPr>
          <w:p w14:paraId="7EE6666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Neunte Verordnung zum Produktsicherheitsgesetz (9. ProdSV)</w:t>
            </w:r>
          </w:p>
        </w:tc>
      </w:tr>
      <w:tr w:rsidR="00BC0171" w:rsidRPr="001B3266" w14:paraId="3D7D23CC" w14:textId="77777777">
        <w:trPr>
          <w:trHeight w:hRule="exact" w:val="570"/>
        </w:trPr>
        <w:tc>
          <w:tcPr>
            <w:tcW w:w="9870" w:type="dxa"/>
            <w:gridSpan w:val="6"/>
            <w:shd w:val="clear" w:color="auto" w:fill="auto"/>
          </w:tcPr>
          <w:p w14:paraId="0FDA1C52"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65FC84AF" w14:textId="77777777">
        <w:trPr>
          <w:trHeight w:hRule="exact" w:val="285"/>
        </w:trPr>
        <w:tc>
          <w:tcPr>
            <w:tcW w:w="15" w:type="dxa"/>
          </w:tcPr>
          <w:p w14:paraId="04D310D2"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3038F53F"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14254B21"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75BFF14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5F9804C9" w14:textId="77777777" w:rsidR="00BC0171" w:rsidRPr="001B3266" w:rsidRDefault="00BC0171" w:rsidP="001B3266">
            <w:pPr>
              <w:spacing w:line="240" w:lineRule="exact"/>
              <w:rPr>
                <w:rStyle w:val="FakeCharacterStyle"/>
                <w:rFonts w:ascii="Source Sans 3" w:hAnsi="Source Sans 3"/>
              </w:rPr>
            </w:pPr>
          </w:p>
        </w:tc>
      </w:tr>
      <w:tr w:rsidR="00BC0171" w:rsidRPr="001B3266" w14:paraId="2B46DC61" w14:textId="77777777">
        <w:trPr>
          <w:trHeight w:hRule="exact" w:val="1245"/>
        </w:trPr>
        <w:tc>
          <w:tcPr>
            <w:tcW w:w="15" w:type="dxa"/>
          </w:tcPr>
          <w:p w14:paraId="237B1C78"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44FFFAD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588139A6"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22C7650B" w14:textId="77777777">
        <w:trPr>
          <w:trHeight w:hRule="exact" w:val="270"/>
        </w:trPr>
        <w:tc>
          <w:tcPr>
            <w:tcW w:w="15" w:type="dxa"/>
          </w:tcPr>
          <w:p w14:paraId="708D68EC"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7BFF1AD8"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04B5CD14"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4D892E7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3348C01A" w14:textId="77777777">
        <w:trPr>
          <w:trHeight w:hRule="exact" w:val="1125"/>
        </w:trPr>
        <w:tc>
          <w:tcPr>
            <w:tcW w:w="15" w:type="dxa"/>
          </w:tcPr>
          <w:p w14:paraId="567C0F1E"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705CCD9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08FE649D" w14:textId="77777777" w:rsidR="00BC0171" w:rsidRPr="001B3266" w:rsidRDefault="00BC0171" w:rsidP="001B3266">
      <w:pPr>
        <w:spacing w:line="240" w:lineRule="exact"/>
        <w:rPr>
          <w:rFonts w:ascii="Source Sans 3" w:hAnsi="Source Sans 3"/>
        </w:rPr>
        <w:sectPr w:rsidR="00BC0171" w:rsidRPr="001B3266">
          <w:headerReference w:type="default" r:id="rId355"/>
          <w:footerReference w:type="default" r:id="rId3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542B211D" w14:textId="77777777">
        <w:trPr>
          <w:trHeight w:hRule="exact" w:val="360"/>
        </w:trPr>
        <w:tc>
          <w:tcPr>
            <w:tcW w:w="9870" w:type="dxa"/>
            <w:gridSpan w:val="3"/>
            <w:shd w:val="clear" w:color="auto" w:fill="auto"/>
          </w:tcPr>
          <w:p w14:paraId="2266933C"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4. Elektrowerkstatt / Lager</w:t>
            </w:r>
          </w:p>
        </w:tc>
      </w:tr>
      <w:tr w:rsidR="00BC0171" w:rsidRPr="001B3266" w14:paraId="0B4518F0" w14:textId="77777777">
        <w:trPr>
          <w:trHeight w:hRule="exact" w:val="360"/>
        </w:trPr>
        <w:tc>
          <w:tcPr>
            <w:tcW w:w="9870" w:type="dxa"/>
            <w:gridSpan w:val="3"/>
            <w:shd w:val="clear" w:color="auto" w:fill="auto"/>
          </w:tcPr>
          <w:p w14:paraId="15A237D8"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Regale, Kleininstallation</w:t>
            </w:r>
          </w:p>
        </w:tc>
      </w:tr>
      <w:tr w:rsidR="00BC0171" w:rsidRPr="001B3266" w14:paraId="13CBACD9" w14:textId="77777777">
        <w:trPr>
          <w:trHeight w:hRule="exact" w:val="345"/>
        </w:trPr>
        <w:tc>
          <w:tcPr>
            <w:tcW w:w="2700" w:type="dxa"/>
            <w:shd w:val="clear" w:color="auto" w:fill="auto"/>
          </w:tcPr>
          <w:p w14:paraId="74DA5CE4"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782A8F62" w14:textId="77777777" w:rsidR="00BC0171" w:rsidRPr="001B3266" w:rsidRDefault="00BC0171" w:rsidP="001B3266">
            <w:pPr>
              <w:spacing w:line="240" w:lineRule="exact"/>
              <w:rPr>
                <w:rStyle w:val="FakeCharacterStyle"/>
                <w:rFonts w:ascii="Source Sans 3" w:hAnsi="Source Sans 3"/>
              </w:rPr>
            </w:pPr>
          </w:p>
        </w:tc>
      </w:tr>
      <w:tr w:rsidR="00BC0171" w:rsidRPr="001B3266" w14:paraId="505ABEAF" w14:textId="77777777">
        <w:tc>
          <w:tcPr>
            <w:tcW w:w="9855" w:type="dxa"/>
            <w:gridSpan w:val="2"/>
            <w:shd w:val="clear" w:color="auto" w:fill="auto"/>
          </w:tcPr>
          <w:p w14:paraId="07B2B942"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Unkontrolliert bewegte Teile durch umstürzendes Lagergut, herabfallendes Transportgut oder Materialien/ Lagereinrichtungen,</w:t>
            </w:r>
            <w:r w:rsidRPr="001B3266">
              <w:rPr>
                <w:rStyle w:val="FakeCharacterStyle"/>
                <w:rFonts w:ascii="Source Sans 3" w:hAnsi="Source Sans 3"/>
                <w:b/>
                <w:color w:val="000000"/>
                <w:sz w:val="20"/>
              </w:rPr>
              <w:br/>
              <w:t>bewegte Arbeitsmittel durch Flurförderzeuge</w:t>
            </w:r>
          </w:p>
        </w:tc>
        <w:tc>
          <w:tcPr>
            <w:tcW w:w="15" w:type="dxa"/>
          </w:tcPr>
          <w:p w14:paraId="6E79C3D5" w14:textId="77777777" w:rsidR="00BC0171" w:rsidRPr="001B3266" w:rsidRDefault="00BC0171" w:rsidP="001B3266">
            <w:pPr>
              <w:spacing w:line="240" w:lineRule="exact"/>
              <w:rPr>
                <w:rStyle w:val="FakeCharacterStyle"/>
                <w:rFonts w:ascii="Source Sans 3" w:hAnsi="Source Sans 3"/>
              </w:rPr>
            </w:pPr>
          </w:p>
        </w:tc>
      </w:tr>
      <w:tr w:rsidR="00BC0171" w:rsidRPr="001B3266" w14:paraId="1E9FB26C" w14:textId="77777777">
        <w:trPr>
          <w:trHeight w:hRule="exact" w:val="240"/>
        </w:trPr>
        <w:tc>
          <w:tcPr>
            <w:tcW w:w="9870" w:type="dxa"/>
            <w:gridSpan w:val="3"/>
            <w:shd w:val="clear" w:color="auto" w:fill="auto"/>
          </w:tcPr>
          <w:p w14:paraId="4452269A" w14:textId="77777777" w:rsidR="00BC0171" w:rsidRPr="001B3266" w:rsidRDefault="00BC0171" w:rsidP="001B3266">
            <w:pPr>
              <w:pStyle w:val="ParagraphStyle23"/>
              <w:spacing w:line="240" w:lineRule="exact"/>
              <w:rPr>
                <w:rStyle w:val="FakeCharacterStyle"/>
                <w:rFonts w:ascii="Source Sans 3" w:hAnsi="Source Sans 3"/>
              </w:rPr>
            </w:pPr>
          </w:p>
        </w:tc>
      </w:tr>
    </w:tbl>
    <w:p w14:paraId="6F8C8FDB"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1A227CB6"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E77AE5B"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068C52E"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E6153BF"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6D69EA7"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2914576"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07FB2BA3" w14:textId="77777777">
        <w:trPr>
          <w:trHeight w:hRule="exact" w:val="330"/>
        </w:trPr>
        <w:tc>
          <w:tcPr>
            <w:tcW w:w="15" w:type="dxa"/>
            <w:vMerge w:val="restart"/>
            <w:shd w:val="clear" w:color="auto" w:fill="D7EAF9"/>
            <w:vAlign w:val="center"/>
          </w:tcPr>
          <w:p w14:paraId="3817187A"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12E04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Bei der Auswahl der Regale wurden das Lagergut und die Lagergutabmessungen beachtet.</w:t>
            </w:r>
          </w:p>
        </w:tc>
        <w:tc>
          <w:tcPr>
            <w:tcW w:w="60" w:type="dxa"/>
            <w:vMerge w:val="restart"/>
            <w:shd w:val="clear" w:color="auto" w:fill="D7EAF9"/>
            <w:vAlign w:val="center"/>
          </w:tcPr>
          <w:p w14:paraId="1433DDF7"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D7071A"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383707"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A3E56D"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A5774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FDE32EB" w14:textId="312E16B2"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7A541D7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5EDEB89" w14:textId="77777777">
        <w:tc>
          <w:tcPr>
            <w:tcW w:w="15" w:type="dxa"/>
            <w:vMerge/>
            <w:shd w:val="clear" w:color="auto" w:fill="D7EAF9"/>
            <w:vAlign w:val="center"/>
          </w:tcPr>
          <w:p w14:paraId="49C5B1C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041130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B83CC3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3CFC5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A98A9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35CB4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C3F3C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56CEDBB"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EE8D98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E1FB4DE" w14:textId="77777777">
        <w:trPr>
          <w:trHeight w:hRule="exact" w:val="15"/>
        </w:trPr>
        <w:tc>
          <w:tcPr>
            <w:tcW w:w="15" w:type="dxa"/>
            <w:vMerge w:val="restart"/>
            <w:shd w:val="clear" w:color="auto" w:fill="auto"/>
          </w:tcPr>
          <w:p w14:paraId="637191ED"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16F822EB"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4860417A"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BCB053"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C5332C"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4902B7"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7F9F75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B922AFB" w14:textId="5029779D"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7187B460"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4235759" w14:textId="77777777">
        <w:trPr>
          <w:trHeight w:val="240"/>
        </w:trPr>
        <w:tc>
          <w:tcPr>
            <w:tcW w:w="15" w:type="dxa"/>
            <w:vMerge/>
            <w:shd w:val="clear" w:color="auto" w:fill="auto"/>
          </w:tcPr>
          <w:p w14:paraId="216A9B5E"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11D71C39"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vorhandenen Regale und Flächen zum Be- und Entladen sind ausreichend dimensioniert und geeignet aufgestellt.</w:t>
            </w:r>
          </w:p>
        </w:tc>
        <w:tc>
          <w:tcPr>
            <w:tcW w:w="60" w:type="dxa"/>
            <w:vMerge/>
            <w:shd w:val="clear" w:color="auto" w:fill="auto"/>
          </w:tcPr>
          <w:p w14:paraId="04627D9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78DD4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CCC07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002B08"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77FCCA3"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0CDA774A"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341EFED7" w14:textId="77777777" w:rsidR="00BC0171" w:rsidRPr="001B3266" w:rsidRDefault="00BC0171" w:rsidP="001B3266">
            <w:pPr>
              <w:spacing w:line="240" w:lineRule="exact"/>
              <w:rPr>
                <w:rStyle w:val="FakeCharacterStyle"/>
                <w:rFonts w:ascii="Source Sans 3" w:hAnsi="Source Sans 3"/>
              </w:rPr>
            </w:pPr>
          </w:p>
        </w:tc>
      </w:tr>
      <w:tr w:rsidR="00BC0171" w:rsidRPr="001B3266" w14:paraId="02C1F7F9" w14:textId="77777777">
        <w:tc>
          <w:tcPr>
            <w:tcW w:w="15" w:type="dxa"/>
            <w:vMerge/>
            <w:shd w:val="clear" w:color="auto" w:fill="auto"/>
          </w:tcPr>
          <w:p w14:paraId="7ADAB19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2DCF4C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1A681C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CD9E3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3A6AA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1B8DD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1D823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11A5824"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AB4523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BB4D365" w14:textId="77777777">
        <w:trPr>
          <w:trHeight w:hRule="exact" w:val="330"/>
        </w:trPr>
        <w:tc>
          <w:tcPr>
            <w:tcW w:w="15" w:type="dxa"/>
            <w:vMerge w:val="restart"/>
            <w:shd w:val="clear" w:color="auto" w:fill="D7EAF9"/>
            <w:vAlign w:val="center"/>
          </w:tcPr>
          <w:p w14:paraId="6652BA96"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CCF001"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Der Sicherheitsabstand zwischen Lagergut und Leuchten ist eingehalten.</w:t>
            </w:r>
          </w:p>
        </w:tc>
        <w:tc>
          <w:tcPr>
            <w:tcW w:w="60" w:type="dxa"/>
            <w:vMerge w:val="restart"/>
            <w:shd w:val="clear" w:color="auto" w:fill="D7EAF9"/>
            <w:vAlign w:val="center"/>
          </w:tcPr>
          <w:p w14:paraId="672002DE"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1AFACE"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1489D9"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F941F1"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639AF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73D869E" w14:textId="61DEB0C7"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E6249C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30FDF19" w14:textId="77777777">
        <w:tc>
          <w:tcPr>
            <w:tcW w:w="15" w:type="dxa"/>
            <w:vMerge/>
            <w:shd w:val="clear" w:color="auto" w:fill="D7EAF9"/>
            <w:vAlign w:val="center"/>
          </w:tcPr>
          <w:p w14:paraId="731EB8CF"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CA4C55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833D3C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4F66A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22292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927DA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EAAB5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8BBC2E8"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6310EC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1AE8B63" w14:textId="77777777">
        <w:trPr>
          <w:trHeight w:hRule="exact" w:val="330"/>
        </w:trPr>
        <w:tc>
          <w:tcPr>
            <w:tcW w:w="15" w:type="dxa"/>
            <w:vMerge w:val="restart"/>
            <w:shd w:val="clear" w:color="auto" w:fill="auto"/>
          </w:tcPr>
          <w:p w14:paraId="72EEABE1"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4944C2DC"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vorhandenen Regale sind gegen Umstürzen z.B. durch Befestigen gesichert.</w:t>
            </w:r>
          </w:p>
        </w:tc>
        <w:tc>
          <w:tcPr>
            <w:tcW w:w="60" w:type="dxa"/>
            <w:vMerge w:val="restart"/>
            <w:shd w:val="clear" w:color="auto" w:fill="auto"/>
          </w:tcPr>
          <w:p w14:paraId="6DF44FF4"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AC4245"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772A01"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935982"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DD8E7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EB04F70" w14:textId="3730ADF7"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7CE4697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4320665" w14:textId="77777777">
        <w:tc>
          <w:tcPr>
            <w:tcW w:w="15" w:type="dxa"/>
            <w:vMerge/>
            <w:shd w:val="clear" w:color="auto" w:fill="auto"/>
          </w:tcPr>
          <w:p w14:paraId="002645B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74DFEE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639F52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7F020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7EBCF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23F61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A4D08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BE1CF9F"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0E6E026"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F5DAFB5" w14:textId="77777777">
        <w:trPr>
          <w:trHeight w:hRule="exact" w:val="15"/>
        </w:trPr>
        <w:tc>
          <w:tcPr>
            <w:tcW w:w="15" w:type="dxa"/>
            <w:vMerge w:val="restart"/>
            <w:shd w:val="clear" w:color="auto" w:fill="D7EAF9"/>
            <w:vAlign w:val="center"/>
          </w:tcPr>
          <w:p w14:paraId="5E2C1C71"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5D4C0D64"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49AA9636"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516A23"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61965C"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D21280"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61C927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12CA505" w14:textId="618EB73E"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48C381F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968D433" w14:textId="77777777">
        <w:trPr>
          <w:trHeight w:val="240"/>
        </w:trPr>
        <w:tc>
          <w:tcPr>
            <w:tcW w:w="15" w:type="dxa"/>
            <w:vMerge/>
            <w:shd w:val="clear" w:color="auto" w:fill="D7EAF9"/>
            <w:vAlign w:val="center"/>
          </w:tcPr>
          <w:p w14:paraId="182A7777"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3035D95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Behältnisse für das Einlagern von Kleinteilen sind zur Verfügung gestellt.</w:t>
            </w:r>
          </w:p>
        </w:tc>
        <w:tc>
          <w:tcPr>
            <w:tcW w:w="60" w:type="dxa"/>
            <w:vMerge/>
            <w:shd w:val="clear" w:color="auto" w:fill="D7EAF9"/>
            <w:vAlign w:val="center"/>
          </w:tcPr>
          <w:p w14:paraId="1CE0830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10616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7500B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AA0A2E"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0557768"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59D28B73"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7D3C9D3B" w14:textId="77777777" w:rsidR="00BC0171" w:rsidRPr="001B3266" w:rsidRDefault="00BC0171" w:rsidP="001B3266">
            <w:pPr>
              <w:spacing w:line="240" w:lineRule="exact"/>
              <w:rPr>
                <w:rStyle w:val="FakeCharacterStyle"/>
                <w:rFonts w:ascii="Source Sans 3" w:hAnsi="Source Sans 3"/>
              </w:rPr>
            </w:pPr>
          </w:p>
        </w:tc>
      </w:tr>
      <w:tr w:rsidR="00BC0171" w:rsidRPr="001B3266" w14:paraId="7C90AB09" w14:textId="77777777">
        <w:tc>
          <w:tcPr>
            <w:tcW w:w="15" w:type="dxa"/>
            <w:vMerge/>
            <w:shd w:val="clear" w:color="auto" w:fill="D7EAF9"/>
            <w:vAlign w:val="center"/>
          </w:tcPr>
          <w:p w14:paraId="65A1746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DFC79D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9DC5F0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35F1C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89F4A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7C7B7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9996A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E34E892"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ECAFE7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F75156C" w14:textId="77777777">
        <w:trPr>
          <w:trHeight w:hRule="exact" w:val="330"/>
        </w:trPr>
        <w:tc>
          <w:tcPr>
            <w:tcW w:w="15" w:type="dxa"/>
            <w:vMerge w:val="restart"/>
            <w:shd w:val="clear" w:color="auto" w:fill="auto"/>
          </w:tcPr>
          <w:p w14:paraId="54FE850F"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434375FA"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Aufstiege, wie z.B. Leitern, Podeste sind zur Verfügung gestellt.</w:t>
            </w:r>
          </w:p>
        </w:tc>
        <w:tc>
          <w:tcPr>
            <w:tcW w:w="60" w:type="dxa"/>
            <w:vMerge w:val="restart"/>
            <w:shd w:val="clear" w:color="auto" w:fill="auto"/>
          </w:tcPr>
          <w:p w14:paraId="0E11D662"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5A29EB"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06FEAD"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6518AE"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7078E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4DBA192" w14:textId="3B18AF8C"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68D21B7A"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956A988" w14:textId="77777777">
        <w:tc>
          <w:tcPr>
            <w:tcW w:w="15" w:type="dxa"/>
            <w:vMerge/>
            <w:shd w:val="clear" w:color="auto" w:fill="auto"/>
          </w:tcPr>
          <w:p w14:paraId="29C3C4F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6685E25"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CF09B8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8BDEC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EDD2C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BB0FE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5CF571"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340CD91"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81ADB2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1D9E7F4" w14:textId="77777777">
        <w:trPr>
          <w:trHeight w:hRule="exact" w:val="15"/>
        </w:trPr>
        <w:tc>
          <w:tcPr>
            <w:tcW w:w="15" w:type="dxa"/>
            <w:vMerge w:val="restart"/>
            <w:shd w:val="clear" w:color="auto" w:fill="D7EAF9"/>
            <w:vAlign w:val="center"/>
          </w:tcPr>
          <w:p w14:paraId="3CB2BDFE"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302F8F38"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2B9617EF"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20F55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70789F"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D0552F"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F60DBB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1D9EE33" w14:textId="3D136886"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7093D18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286A97B" w14:textId="77777777">
        <w:trPr>
          <w:trHeight w:val="240"/>
        </w:trPr>
        <w:tc>
          <w:tcPr>
            <w:tcW w:w="15" w:type="dxa"/>
            <w:vMerge/>
            <w:shd w:val="clear" w:color="auto" w:fill="D7EAF9"/>
            <w:vAlign w:val="center"/>
          </w:tcPr>
          <w:p w14:paraId="4FA47998"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73D9A31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vorhandenen Regale mit Fachlasten &gt;200 kg bzw. Feldlasten &gt;1000 kg sind gekennzeichnet und geprüft.</w:t>
            </w:r>
            <w:r w:rsidRPr="001B3266">
              <w:rPr>
                <w:rStyle w:val="FakeCharacterStyle"/>
                <w:rFonts w:ascii="Source Sans 3" w:hAnsi="Source Sans 3"/>
                <w:color w:val="000000"/>
                <w:sz w:val="20"/>
              </w:rPr>
              <w:br/>
            </w:r>
            <w:r w:rsidRPr="001B3266">
              <w:rPr>
                <w:rStyle w:val="FakeCharacterStyle"/>
                <w:rFonts w:ascii="Source Sans 3" w:hAnsi="Source Sans 3"/>
                <w:color w:val="000000"/>
                <w:sz w:val="20"/>
              </w:rPr>
              <w:br/>
              <w:t>Hinweis:</w:t>
            </w:r>
            <w:r w:rsidRPr="001B3266">
              <w:rPr>
                <w:rStyle w:val="FakeCharacterStyle"/>
                <w:rFonts w:ascii="Source Sans 3" w:hAnsi="Source Sans 3"/>
                <w:color w:val="000000"/>
                <w:sz w:val="20"/>
              </w:rPr>
              <w:br/>
              <w:t>- Hersteller oder Einführer,</w:t>
            </w:r>
            <w:r w:rsidRPr="001B3266">
              <w:rPr>
                <w:rStyle w:val="FakeCharacterStyle"/>
                <w:rFonts w:ascii="Source Sans 3" w:hAnsi="Source Sans 3"/>
                <w:color w:val="000000"/>
                <w:sz w:val="20"/>
              </w:rPr>
              <w:br/>
              <w:t>- Typ,</w:t>
            </w:r>
            <w:r w:rsidRPr="001B3266">
              <w:rPr>
                <w:rStyle w:val="FakeCharacterStyle"/>
                <w:rFonts w:ascii="Source Sans 3" w:hAnsi="Source Sans 3"/>
                <w:color w:val="000000"/>
                <w:sz w:val="20"/>
              </w:rPr>
              <w:br/>
              <w:t>- Baujahr oder Kommissionsnummer und</w:t>
            </w:r>
            <w:r w:rsidRPr="001B3266">
              <w:rPr>
                <w:rStyle w:val="FakeCharacterStyle"/>
                <w:rFonts w:ascii="Source Sans 3" w:hAnsi="Source Sans 3"/>
                <w:color w:val="000000"/>
                <w:sz w:val="20"/>
              </w:rPr>
              <w:br/>
              <w:t>- zulässige Fach- und Feldlasten</w:t>
            </w:r>
          </w:p>
        </w:tc>
        <w:tc>
          <w:tcPr>
            <w:tcW w:w="60" w:type="dxa"/>
            <w:vMerge/>
            <w:shd w:val="clear" w:color="auto" w:fill="D7EAF9"/>
            <w:vAlign w:val="center"/>
          </w:tcPr>
          <w:p w14:paraId="7F52B89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816AA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E4654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0D1C04"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8F8C880"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5B30CADD"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79E35D7E" w14:textId="77777777" w:rsidR="00BC0171" w:rsidRPr="001B3266" w:rsidRDefault="00BC0171" w:rsidP="001B3266">
            <w:pPr>
              <w:spacing w:line="240" w:lineRule="exact"/>
              <w:rPr>
                <w:rStyle w:val="FakeCharacterStyle"/>
                <w:rFonts w:ascii="Source Sans 3" w:hAnsi="Source Sans 3"/>
              </w:rPr>
            </w:pPr>
          </w:p>
        </w:tc>
      </w:tr>
      <w:tr w:rsidR="00BC0171" w:rsidRPr="001B3266" w14:paraId="287391BB" w14:textId="77777777">
        <w:tc>
          <w:tcPr>
            <w:tcW w:w="15" w:type="dxa"/>
            <w:vMerge/>
            <w:shd w:val="clear" w:color="auto" w:fill="D7EAF9"/>
            <w:vAlign w:val="center"/>
          </w:tcPr>
          <w:p w14:paraId="23208D2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2D3F73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8C0085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0BF79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2773B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8E1A7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9A979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FB6F49E"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8D32D0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2B169C8" w14:textId="77777777">
        <w:trPr>
          <w:trHeight w:hRule="exact" w:val="330"/>
        </w:trPr>
        <w:tc>
          <w:tcPr>
            <w:tcW w:w="15" w:type="dxa"/>
            <w:vMerge w:val="restart"/>
            <w:shd w:val="clear" w:color="auto" w:fill="auto"/>
          </w:tcPr>
          <w:p w14:paraId="74AA7624"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4A8340A8"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Eine Kennzeichnung der zulässigen Fußbodenbelastung bei Lagerung auf Zwischenböden, Galerien und Lagerräumen, unter denen sich andere Räume befinden, ist vorhanden.</w:t>
            </w:r>
          </w:p>
        </w:tc>
        <w:tc>
          <w:tcPr>
            <w:tcW w:w="60" w:type="dxa"/>
            <w:vMerge w:val="restart"/>
            <w:shd w:val="clear" w:color="auto" w:fill="auto"/>
          </w:tcPr>
          <w:p w14:paraId="2854575B"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A80E3B"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36D4E9"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92C291"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3EF8E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9E0D4E0" w14:textId="2C9DAE47"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61534600"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343F9EC" w14:textId="77777777">
        <w:tc>
          <w:tcPr>
            <w:tcW w:w="15" w:type="dxa"/>
            <w:vMerge/>
            <w:shd w:val="clear" w:color="auto" w:fill="auto"/>
          </w:tcPr>
          <w:p w14:paraId="7B33FA3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412102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40286C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FA501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E0937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85629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2517F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4148E55"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13A5308B"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3D85797" w14:textId="77777777">
        <w:trPr>
          <w:trHeight w:hRule="exact" w:val="330"/>
        </w:trPr>
        <w:tc>
          <w:tcPr>
            <w:tcW w:w="15" w:type="dxa"/>
            <w:vMerge w:val="restart"/>
            <w:shd w:val="clear" w:color="auto" w:fill="D7EAF9"/>
            <w:vAlign w:val="center"/>
          </w:tcPr>
          <w:p w14:paraId="21D799C5"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32D58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357" w:tooltip="Unterweisungen der Beschäftigten" w:history="1">
              <w:r w:rsidRPr="001B3266">
                <w:rPr>
                  <w:rStyle w:val="FakeCharacterStyle"/>
                  <w:rFonts w:ascii="Source Sans 3" w:hAnsi="Source Sans 3"/>
                  <w:color w:val="000000"/>
                  <w:sz w:val="20"/>
                  <w:u w:val="single"/>
                </w:rPr>
                <w:t>„Unterweisungen der Beschäftigten“</w:t>
              </w:r>
            </w:hyperlink>
            <w:r w:rsidRPr="001B3266">
              <w:rPr>
                <w:rStyle w:val="FakeCharacterStyle"/>
                <w:rFonts w:ascii="Source Sans 3" w:hAnsi="Source Sans 3"/>
                <w:color w:val="000000"/>
                <w:sz w:val="20"/>
              </w:rPr>
              <w:t xml:space="preserve"> ist beachtet.</w:t>
            </w:r>
          </w:p>
          <w:p w14:paraId="2436C0B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Eine Betriebsanweisung für das </w:t>
            </w:r>
            <w:hyperlink r:id="rId358" w:tooltip="Verwenden von Regalen" w:history="1">
              <w:r w:rsidRPr="001B3266">
                <w:rPr>
                  <w:rStyle w:val="FakeCharacterStyle"/>
                  <w:rFonts w:ascii="Source Sans 3" w:hAnsi="Source Sans 3"/>
                  <w:color w:val="000000"/>
                  <w:sz w:val="20"/>
                  <w:u w:val="single"/>
                </w:rPr>
                <w:t>Verwenden von Regalen</w:t>
              </w:r>
            </w:hyperlink>
            <w:r w:rsidRPr="001B3266">
              <w:rPr>
                <w:rStyle w:val="FakeCharacterStyle"/>
                <w:rFonts w:ascii="Source Sans 3" w:hAnsi="Source Sans 3"/>
                <w:color w:val="000000"/>
                <w:sz w:val="20"/>
              </w:rPr>
              <w:t xml:space="preserve"> ist vorhanden. Die Beschäftigten sind anhand der arbeitsplatzspezifischen Betriebsanweisung unterwiesen.</w:t>
            </w:r>
          </w:p>
        </w:tc>
        <w:tc>
          <w:tcPr>
            <w:tcW w:w="60" w:type="dxa"/>
            <w:vMerge w:val="restart"/>
            <w:shd w:val="clear" w:color="auto" w:fill="D7EAF9"/>
            <w:vAlign w:val="center"/>
          </w:tcPr>
          <w:p w14:paraId="638CCF93"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042E18"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691394"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20EBD5"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0426C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950059F" w14:textId="3833AC37"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2DF4652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6753C81" w14:textId="77777777">
        <w:tc>
          <w:tcPr>
            <w:tcW w:w="15" w:type="dxa"/>
            <w:vMerge/>
            <w:shd w:val="clear" w:color="auto" w:fill="D7EAF9"/>
            <w:vAlign w:val="center"/>
          </w:tcPr>
          <w:p w14:paraId="6DA502F6"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E6F7FA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68196F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89657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0630A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84D63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1B2FF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B0BAF62"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A54134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ACED912" w14:textId="77777777">
        <w:trPr>
          <w:trHeight w:hRule="exact" w:val="45"/>
        </w:trPr>
        <w:tc>
          <w:tcPr>
            <w:tcW w:w="9870" w:type="dxa"/>
            <w:gridSpan w:val="9"/>
            <w:shd w:val="clear" w:color="auto" w:fill="auto"/>
          </w:tcPr>
          <w:p w14:paraId="2A9ED7F0"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55274636" wp14:editId="5EBD5E68">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6"/>
                          <a:stretch>
                            <a:fillRect/>
                          </a:stretch>
                        </pic:blipFill>
                        <pic:spPr>
                          <a:xfrm>
                            <a:off x="0" y="0"/>
                            <a:ext cx="6267450" cy="28575"/>
                          </a:xfrm>
                          <a:prstGeom prst="rect">
                            <a:avLst/>
                          </a:prstGeom>
                          <a:noFill/>
                        </pic:spPr>
                      </pic:pic>
                    </a:graphicData>
                  </a:graphic>
                </wp:inline>
              </w:drawing>
            </w:r>
          </w:p>
        </w:tc>
      </w:tr>
    </w:tbl>
    <w:p w14:paraId="5C6A5AE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73A4F921" w14:textId="77777777">
        <w:trPr>
          <w:trHeight w:hRule="exact" w:val="345"/>
        </w:trPr>
        <w:tc>
          <w:tcPr>
            <w:tcW w:w="15" w:type="dxa"/>
          </w:tcPr>
          <w:p w14:paraId="772F6307"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6FF70C6F"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1AF65C1B"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1D576767" w14:textId="77777777">
        <w:tc>
          <w:tcPr>
            <w:tcW w:w="9870" w:type="dxa"/>
            <w:shd w:val="clear" w:color="auto" w:fill="auto"/>
          </w:tcPr>
          <w:p w14:paraId="783827A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Lokale Datei: betriebsanweisungen\maschinen\b_regalbenutzung.doc</w:t>
            </w:r>
            <w:r w:rsidRPr="001B3266">
              <w:rPr>
                <w:rStyle w:val="CharacterStyle28"/>
                <w:rFonts w:ascii="Source Sans 3" w:hAnsi="Source Sans 3"/>
              </w:rPr>
              <w:br/>
              <w:t>2. Gefährdungsbeurteilungsobjekt aus dem BG-Katalog: Unterweisungen der Beschäftigten</w:t>
            </w:r>
          </w:p>
        </w:tc>
      </w:tr>
    </w:tbl>
    <w:p w14:paraId="3D26939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C0171" w:rsidRPr="001B3266" w14:paraId="639E765D" w14:textId="77777777">
        <w:trPr>
          <w:trHeight w:hRule="exact" w:val="300"/>
        </w:trPr>
        <w:tc>
          <w:tcPr>
            <w:tcW w:w="9870" w:type="dxa"/>
            <w:gridSpan w:val="2"/>
            <w:shd w:val="clear" w:color="auto" w:fill="auto"/>
          </w:tcPr>
          <w:p w14:paraId="0BF8D20A"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5F435AE5" w14:textId="77777777">
        <w:trPr>
          <w:trHeight w:hRule="exact" w:val="345"/>
        </w:trPr>
        <w:tc>
          <w:tcPr>
            <w:tcW w:w="1440" w:type="dxa"/>
            <w:shd w:val="clear" w:color="auto" w:fill="auto"/>
          </w:tcPr>
          <w:p w14:paraId="512FB87B"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tcPr>
          <w:p w14:paraId="2EC539B3" w14:textId="77777777" w:rsidR="00BC0171" w:rsidRPr="001B3266" w:rsidRDefault="00BC0171" w:rsidP="001B3266">
            <w:pPr>
              <w:spacing w:line="240" w:lineRule="exact"/>
              <w:rPr>
                <w:rStyle w:val="FakeCharacterStyle"/>
                <w:rFonts w:ascii="Source Sans 3" w:hAnsi="Source Sans 3"/>
              </w:rPr>
            </w:pPr>
          </w:p>
        </w:tc>
      </w:tr>
      <w:tr w:rsidR="00BC0171" w:rsidRPr="001B3266" w14:paraId="2C0AD259" w14:textId="77777777">
        <w:trPr>
          <w:trHeight w:hRule="exact" w:val="285"/>
        </w:trPr>
        <w:tc>
          <w:tcPr>
            <w:tcW w:w="9870" w:type="dxa"/>
            <w:gridSpan w:val="2"/>
            <w:shd w:val="clear" w:color="auto" w:fill="auto"/>
          </w:tcPr>
          <w:p w14:paraId="3602FF5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DGUV-Information 208-006: Transport- und Lagerarbeiten, Inhalt</w:t>
            </w:r>
          </w:p>
        </w:tc>
      </w:tr>
      <w:tr w:rsidR="00BC0171" w:rsidRPr="001B3266" w14:paraId="150949A0" w14:textId="77777777" w:rsidTr="000C7D45">
        <w:trPr>
          <w:trHeight w:hRule="exact" w:val="606"/>
        </w:trPr>
        <w:tc>
          <w:tcPr>
            <w:tcW w:w="9870" w:type="dxa"/>
            <w:gridSpan w:val="2"/>
            <w:shd w:val="clear" w:color="auto" w:fill="auto"/>
          </w:tcPr>
          <w:p w14:paraId="36347214" w14:textId="21BFF63B"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Regel 108-007: Lagereinrichtungen und -geräte</w:t>
            </w:r>
            <w:r w:rsidR="000C7D45">
              <w:rPr>
                <w:rStyle w:val="CharacterStyle28"/>
                <w:rFonts w:ascii="Source Sans 3" w:hAnsi="Source Sans 3"/>
              </w:rPr>
              <w:br/>
            </w:r>
            <w:r w:rsidR="000C7D45" w:rsidRPr="001B3266">
              <w:rPr>
                <w:rStyle w:val="CharacterStyle28"/>
                <w:rFonts w:ascii="Source Sans 3" w:hAnsi="Source Sans 3"/>
              </w:rPr>
              <w:t>Betriebssicherheitsverordnung (BetrSichV), Inhalt</w:t>
            </w:r>
          </w:p>
        </w:tc>
      </w:tr>
    </w:tbl>
    <w:p w14:paraId="205A493B" w14:textId="77777777" w:rsidR="00BC0171" w:rsidRPr="001B3266" w:rsidRDefault="00BC0171" w:rsidP="001B3266">
      <w:pPr>
        <w:spacing w:line="240" w:lineRule="exact"/>
        <w:rPr>
          <w:rFonts w:ascii="Source Sans 3" w:hAnsi="Source Sans 3"/>
        </w:rPr>
        <w:sectPr w:rsidR="00BC0171" w:rsidRPr="001B3266">
          <w:headerReference w:type="default" r:id="rId359"/>
          <w:footerReference w:type="default" r:id="rId36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C0171" w:rsidRPr="001B3266" w14:paraId="2DF8E4C5" w14:textId="77777777" w:rsidTr="000C7D45">
        <w:trPr>
          <w:trHeight w:hRule="exact" w:val="285"/>
        </w:trPr>
        <w:tc>
          <w:tcPr>
            <w:tcW w:w="9875" w:type="dxa"/>
            <w:gridSpan w:val="5"/>
            <w:shd w:val="clear" w:color="auto" w:fill="auto"/>
          </w:tcPr>
          <w:p w14:paraId="42B82890" w14:textId="73323963" w:rsidR="00BC0171" w:rsidRPr="001B3266" w:rsidRDefault="00BC0171" w:rsidP="001B3266">
            <w:pPr>
              <w:pStyle w:val="ParagraphStyle42"/>
              <w:spacing w:line="240" w:lineRule="exact"/>
              <w:rPr>
                <w:rStyle w:val="CharacterStyle28"/>
                <w:rFonts w:ascii="Source Sans 3" w:hAnsi="Source Sans 3"/>
              </w:rPr>
            </w:pPr>
          </w:p>
        </w:tc>
      </w:tr>
      <w:tr w:rsidR="00BC0171" w:rsidRPr="001B3266" w14:paraId="22F98A0F" w14:textId="77777777" w:rsidTr="000C7D45">
        <w:trPr>
          <w:trHeight w:hRule="exact" w:val="270"/>
        </w:trPr>
        <w:tc>
          <w:tcPr>
            <w:tcW w:w="20" w:type="dxa"/>
          </w:tcPr>
          <w:p w14:paraId="7554D351" w14:textId="77777777" w:rsidR="00BC0171" w:rsidRPr="001B3266" w:rsidRDefault="00BC0171" w:rsidP="001B3266">
            <w:pPr>
              <w:spacing w:line="240" w:lineRule="exact"/>
              <w:rPr>
                <w:rStyle w:val="FakeCharacterStyle"/>
                <w:rFonts w:ascii="Source Sans 3" w:hAnsi="Source Sans 3"/>
              </w:rPr>
            </w:pPr>
          </w:p>
        </w:tc>
        <w:tc>
          <w:tcPr>
            <w:tcW w:w="2700" w:type="dxa"/>
            <w:shd w:val="clear" w:color="auto" w:fill="auto"/>
          </w:tcPr>
          <w:p w14:paraId="523BC7EE"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5A71D8E4"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5C9A7E1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2DE41B56" w14:textId="77777777" w:rsidR="00BC0171" w:rsidRPr="001B3266" w:rsidRDefault="00BC0171" w:rsidP="001B3266">
            <w:pPr>
              <w:spacing w:line="240" w:lineRule="exact"/>
              <w:rPr>
                <w:rStyle w:val="FakeCharacterStyle"/>
                <w:rFonts w:ascii="Source Sans 3" w:hAnsi="Source Sans 3"/>
              </w:rPr>
            </w:pPr>
          </w:p>
        </w:tc>
      </w:tr>
      <w:tr w:rsidR="00BC0171" w:rsidRPr="001B3266" w14:paraId="12BFEA8A" w14:textId="77777777" w:rsidTr="000C7D45">
        <w:trPr>
          <w:trHeight w:hRule="exact" w:val="1260"/>
        </w:trPr>
        <w:tc>
          <w:tcPr>
            <w:tcW w:w="20" w:type="dxa"/>
          </w:tcPr>
          <w:p w14:paraId="5A3236CB" w14:textId="77777777" w:rsidR="00BC0171" w:rsidRPr="001B3266" w:rsidRDefault="00BC0171" w:rsidP="001B3266">
            <w:pPr>
              <w:spacing w:line="240" w:lineRule="exact"/>
              <w:rPr>
                <w:rStyle w:val="FakeCharacterStyle"/>
                <w:rFonts w:ascii="Source Sans 3" w:hAnsi="Source Sans 3"/>
              </w:rPr>
            </w:pPr>
          </w:p>
        </w:tc>
        <w:tc>
          <w:tcPr>
            <w:tcW w:w="9855" w:type="dxa"/>
            <w:gridSpan w:val="4"/>
            <w:shd w:val="clear" w:color="auto" w:fill="auto"/>
          </w:tcPr>
          <w:p w14:paraId="536CDF5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679567E1"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669CA217" w14:textId="77777777">
        <w:trPr>
          <w:trHeight w:hRule="exact" w:val="270"/>
        </w:trPr>
        <w:tc>
          <w:tcPr>
            <w:tcW w:w="15" w:type="dxa"/>
          </w:tcPr>
          <w:p w14:paraId="69BF01F8"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5FBB8220"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377BE935"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27AE591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10F53403" w14:textId="77777777">
        <w:trPr>
          <w:trHeight w:hRule="exact" w:val="1110"/>
        </w:trPr>
        <w:tc>
          <w:tcPr>
            <w:tcW w:w="15" w:type="dxa"/>
          </w:tcPr>
          <w:p w14:paraId="22034B49"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736BFDD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29D91EF3" w14:textId="77777777" w:rsidR="00BC0171" w:rsidRPr="001B3266" w:rsidRDefault="00BC0171" w:rsidP="001B3266">
      <w:pPr>
        <w:spacing w:line="240" w:lineRule="exact"/>
        <w:rPr>
          <w:rFonts w:ascii="Source Sans 3" w:hAnsi="Source Sans 3"/>
        </w:rPr>
        <w:sectPr w:rsidR="00BC0171" w:rsidRPr="001B3266">
          <w:headerReference w:type="default" r:id="rId361"/>
          <w:footerReference w:type="default" r:id="rId3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500A67FB" w14:textId="77777777">
        <w:trPr>
          <w:trHeight w:hRule="exact" w:val="360"/>
        </w:trPr>
        <w:tc>
          <w:tcPr>
            <w:tcW w:w="9870" w:type="dxa"/>
            <w:gridSpan w:val="3"/>
            <w:shd w:val="clear" w:color="auto" w:fill="auto"/>
          </w:tcPr>
          <w:p w14:paraId="09850B2D"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4. Elektrowerkstatt / Lager</w:t>
            </w:r>
          </w:p>
        </w:tc>
      </w:tr>
      <w:tr w:rsidR="00BC0171" w:rsidRPr="001B3266" w14:paraId="5B4B1A71" w14:textId="77777777">
        <w:trPr>
          <w:trHeight w:hRule="exact" w:val="360"/>
        </w:trPr>
        <w:tc>
          <w:tcPr>
            <w:tcW w:w="9870" w:type="dxa"/>
            <w:gridSpan w:val="3"/>
            <w:shd w:val="clear" w:color="auto" w:fill="auto"/>
          </w:tcPr>
          <w:p w14:paraId="3A43EF96"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Schleifbock</w:t>
            </w:r>
          </w:p>
        </w:tc>
      </w:tr>
      <w:tr w:rsidR="00BC0171" w:rsidRPr="001B3266" w14:paraId="05288577" w14:textId="77777777">
        <w:trPr>
          <w:trHeight w:hRule="exact" w:val="345"/>
        </w:trPr>
        <w:tc>
          <w:tcPr>
            <w:tcW w:w="2700" w:type="dxa"/>
            <w:shd w:val="clear" w:color="auto" w:fill="auto"/>
          </w:tcPr>
          <w:p w14:paraId="6B424FCB"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69FC0A6A" w14:textId="77777777" w:rsidR="00BC0171" w:rsidRPr="001B3266" w:rsidRDefault="00BC0171" w:rsidP="001B3266">
            <w:pPr>
              <w:spacing w:line="240" w:lineRule="exact"/>
              <w:rPr>
                <w:rStyle w:val="FakeCharacterStyle"/>
                <w:rFonts w:ascii="Source Sans 3" w:hAnsi="Source Sans 3"/>
              </w:rPr>
            </w:pPr>
          </w:p>
        </w:tc>
      </w:tr>
      <w:tr w:rsidR="00BC0171" w:rsidRPr="001B3266" w14:paraId="22A32542" w14:textId="77777777">
        <w:tc>
          <w:tcPr>
            <w:tcW w:w="9855" w:type="dxa"/>
            <w:gridSpan w:val="2"/>
            <w:shd w:val="clear" w:color="auto" w:fill="auto"/>
          </w:tcPr>
          <w:p w14:paraId="7E94CA7E"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Unkontrolliert bewegte Teile durch wegfliegende Teile, Schleifkörper und Schleifkörner,</w:t>
            </w:r>
            <w:r w:rsidRPr="001B3266">
              <w:rPr>
                <w:rStyle w:val="FakeCharacterStyle"/>
                <w:rFonts w:ascii="Source Sans 3" w:hAnsi="Source Sans 3"/>
                <w:b/>
                <w:color w:val="000000"/>
                <w:sz w:val="20"/>
              </w:rPr>
              <w:br/>
              <w:t>Lärm durch Emission der Maschine beim Arbeiten,</w:t>
            </w:r>
            <w:r w:rsidRPr="001B3266">
              <w:rPr>
                <w:rStyle w:val="FakeCharacterStyle"/>
                <w:rFonts w:ascii="Source Sans 3" w:hAnsi="Source Sans 3"/>
                <w:b/>
                <w:color w:val="000000"/>
                <w:sz w:val="20"/>
              </w:rPr>
              <w:br/>
              <w:t>Gefahrstoffe (Stäube) durch Schleifarbeit</w:t>
            </w:r>
          </w:p>
        </w:tc>
        <w:tc>
          <w:tcPr>
            <w:tcW w:w="15" w:type="dxa"/>
          </w:tcPr>
          <w:p w14:paraId="2D2940AE" w14:textId="77777777" w:rsidR="00BC0171" w:rsidRPr="001B3266" w:rsidRDefault="00BC0171" w:rsidP="001B3266">
            <w:pPr>
              <w:spacing w:line="240" w:lineRule="exact"/>
              <w:rPr>
                <w:rStyle w:val="FakeCharacterStyle"/>
                <w:rFonts w:ascii="Source Sans 3" w:hAnsi="Source Sans 3"/>
              </w:rPr>
            </w:pPr>
          </w:p>
        </w:tc>
      </w:tr>
      <w:tr w:rsidR="00BC0171" w:rsidRPr="001B3266" w14:paraId="114D8074" w14:textId="77777777">
        <w:trPr>
          <w:trHeight w:hRule="exact" w:val="240"/>
        </w:trPr>
        <w:tc>
          <w:tcPr>
            <w:tcW w:w="9870" w:type="dxa"/>
            <w:gridSpan w:val="3"/>
            <w:shd w:val="clear" w:color="auto" w:fill="auto"/>
          </w:tcPr>
          <w:p w14:paraId="67D92AD8" w14:textId="77777777" w:rsidR="00BC0171" w:rsidRPr="001B3266" w:rsidRDefault="00BC0171" w:rsidP="001B3266">
            <w:pPr>
              <w:pStyle w:val="ParagraphStyle23"/>
              <w:spacing w:line="240" w:lineRule="exact"/>
              <w:rPr>
                <w:rStyle w:val="FakeCharacterStyle"/>
                <w:rFonts w:ascii="Source Sans 3" w:hAnsi="Source Sans 3"/>
              </w:rPr>
            </w:pPr>
          </w:p>
        </w:tc>
      </w:tr>
    </w:tbl>
    <w:p w14:paraId="6545AFC4"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BC0171" w:rsidRPr="001B3266" w14:paraId="078EFA96" w14:textId="77777777" w:rsidTr="000C7D45">
        <w:trPr>
          <w:gridAfter w:val="1"/>
          <w:wAfter w:w="8" w:type="dxa"/>
          <w:trHeight w:hRule="exact" w:val="690"/>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3D74D2F0"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45CD07C5"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65AFEE73"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295BA279"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3B74B6A0"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7DAAF9D9" w14:textId="77777777" w:rsidTr="000C7D45">
        <w:trPr>
          <w:gridAfter w:val="1"/>
          <w:wAfter w:w="8" w:type="dxa"/>
          <w:trHeight w:hRule="exact" w:val="330"/>
        </w:trPr>
        <w:tc>
          <w:tcPr>
            <w:tcW w:w="20" w:type="dxa"/>
            <w:gridSpan w:val="2"/>
            <w:vMerge w:val="restart"/>
            <w:shd w:val="clear" w:color="auto" w:fill="D7EAF9"/>
            <w:vAlign w:val="center"/>
          </w:tcPr>
          <w:p w14:paraId="132FF388"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19E743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363" w:tooltip="Beschaffung technischer Arbeitsmittel" w:history="1">
              <w:r w:rsidRPr="001B3266">
                <w:rPr>
                  <w:rStyle w:val="FakeCharacterStyle"/>
                  <w:rFonts w:ascii="Source Sans 3" w:hAnsi="Source Sans 3"/>
                  <w:color w:val="000000"/>
                  <w:sz w:val="20"/>
                  <w:u w:val="single"/>
                </w:rPr>
                <w:t>„Beschaffung technischer Arbeitsmittel“</w:t>
              </w:r>
            </w:hyperlink>
            <w:r w:rsidRPr="001B3266">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26DDF4BF"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C02F9C9"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93568E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106AB21"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7DFEDD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4B39384" w14:textId="31628C54"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gridSpan w:val="2"/>
            <w:shd w:val="clear" w:color="auto" w:fill="D7EAF9"/>
            <w:vAlign w:val="center"/>
          </w:tcPr>
          <w:p w14:paraId="382EFCF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224AF5B" w14:textId="77777777" w:rsidTr="000C7D45">
        <w:trPr>
          <w:gridAfter w:val="1"/>
          <w:wAfter w:w="8" w:type="dxa"/>
        </w:trPr>
        <w:tc>
          <w:tcPr>
            <w:tcW w:w="20" w:type="dxa"/>
            <w:gridSpan w:val="2"/>
            <w:vMerge/>
            <w:shd w:val="clear" w:color="auto" w:fill="D7EAF9"/>
            <w:vAlign w:val="center"/>
          </w:tcPr>
          <w:p w14:paraId="233FF88A" w14:textId="77777777" w:rsidR="00BC0171" w:rsidRPr="001B3266" w:rsidRDefault="00BC0171" w:rsidP="001B3266">
            <w:pPr>
              <w:spacing w:line="240" w:lineRule="exact"/>
              <w:rPr>
                <w:rStyle w:val="FakeCharacterStyle"/>
                <w:rFonts w:ascii="Source Sans 3" w:hAnsi="Source Sans 3"/>
              </w:rPr>
            </w:pPr>
          </w:p>
        </w:tc>
        <w:tc>
          <w:tcPr>
            <w:tcW w:w="5895" w:type="dxa"/>
            <w:gridSpan w:val="2"/>
            <w:vMerge/>
            <w:shd w:val="clear" w:color="auto" w:fill="D7EAF9"/>
            <w:vAlign w:val="center"/>
          </w:tcPr>
          <w:p w14:paraId="682E7F9A" w14:textId="77777777" w:rsidR="00BC0171" w:rsidRPr="001B3266" w:rsidRDefault="00BC0171" w:rsidP="001B3266">
            <w:pPr>
              <w:spacing w:line="240" w:lineRule="exact"/>
              <w:rPr>
                <w:rStyle w:val="FakeCharacterStyle"/>
                <w:rFonts w:ascii="Source Sans 3" w:hAnsi="Source Sans 3"/>
              </w:rPr>
            </w:pPr>
          </w:p>
        </w:tc>
        <w:tc>
          <w:tcPr>
            <w:tcW w:w="60" w:type="dxa"/>
            <w:gridSpan w:val="2"/>
            <w:vMerge/>
            <w:shd w:val="clear" w:color="auto" w:fill="D7EAF9"/>
            <w:vAlign w:val="center"/>
          </w:tcPr>
          <w:p w14:paraId="5AE21CFF" w14:textId="77777777" w:rsidR="00BC0171" w:rsidRPr="001B3266" w:rsidRDefault="00BC0171" w:rsidP="001B32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F7F4B9D" w14:textId="77777777" w:rsidR="00BC0171" w:rsidRPr="001B3266" w:rsidRDefault="00BC0171" w:rsidP="001B32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1848BDE" w14:textId="77777777" w:rsidR="00BC0171" w:rsidRPr="001B3266" w:rsidRDefault="00BC0171" w:rsidP="001B32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4F6A894" w14:textId="77777777" w:rsidR="00BC0171" w:rsidRPr="001B3266" w:rsidRDefault="00BC0171" w:rsidP="001B3266">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55AE02F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FB3B4D7"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C2D550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4F73551" w14:textId="77777777" w:rsidTr="000C7D45">
        <w:trPr>
          <w:gridAfter w:val="1"/>
          <w:wAfter w:w="8" w:type="dxa"/>
          <w:trHeight w:hRule="exact" w:val="330"/>
        </w:trPr>
        <w:tc>
          <w:tcPr>
            <w:tcW w:w="20" w:type="dxa"/>
            <w:gridSpan w:val="2"/>
            <w:vMerge w:val="restart"/>
            <w:shd w:val="clear" w:color="auto" w:fill="auto"/>
          </w:tcPr>
          <w:p w14:paraId="04683BF6"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DD0F042"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Objekt „</w:t>
            </w:r>
            <w:hyperlink r:id="rId364" w:tooltip="Lärm" w:history="1">
              <w:r w:rsidRPr="001B3266">
                <w:rPr>
                  <w:rStyle w:val="FakeCharacterStyle"/>
                  <w:rFonts w:ascii="Source Sans 3" w:hAnsi="Source Sans 3"/>
                  <w:color w:val="000000"/>
                  <w:sz w:val="20"/>
                  <w:u w:val="single"/>
                </w:rPr>
                <w:t>Lärm; allgemein</w:t>
              </w:r>
            </w:hyperlink>
            <w:r w:rsidRPr="001B3266">
              <w:rPr>
                <w:rStyle w:val="FakeCharacterStyle"/>
                <w:rFonts w:ascii="Source Sans 3" w:hAnsi="Source Sans 3"/>
                <w:color w:val="000000"/>
                <w:sz w:val="20"/>
              </w:rPr>
              <w:t>“ ist beachtet.</w:t>
            </w:r>
          </w:p>
        </w:tc>
        <w:tc>
          <w:tcPr>
            <w:tcW w:w="60" w:type="dxa"/>
            <w:gridSpan w:val="2"/>
            <w:vMerge w:val="restart"/>
            <w:shd w:val="clear" w:color="auto" w:fill="auto"/>
          </w:tcPr>
          <w:p w14:paraId="439DEE0A"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CC1DC36"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429D0A4"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336194A"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D75136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F776435" w14:textId="2CAE3DE5"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gridSpan w:val="2"/>
            <w:shd w:val="clear" w:color="auto" w:fill="auto"/>
            <w:vAlign w:val="center"/>
          </w:tcPr>
          <w:p w14:paraId="224C521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F3A0208" w14:textId="77777777" w:rsidTr="000C7D45">
        <w:trPr>
          <w:gridAfter w:val="1"/>
          <w:wAfter w:w="8" w:type="dxa"/>
        </w:trPr>
        <w:tc>
          <w:tcPr>
            <w:tcW w:w="20" w:type="dxa"/>
            <w:gridSpan w:val="2"/>
            <w:vMerge/>
            <w:shd w:val="clear" w:color="auto" w:fill="auto"/>
          </w:tcPr>
          <w:p w14:paraId="7AC55E42" w14:textId="77777777" w:rsidR="00BC0171" w:rsidRPr="001B3266" w:rsidRDefault="00BC0171" w:rsidP="001B3266">
            <w:pPr>
              <w:spacing w:line="240" w:lineRule="exact"/>
              <w:rPr>
                <w:rStyle w:val="FakeCharacterStyle"/>
                <w:rFonts w:ascii="Source Sans 3" w:hAnsi="Source Sans 3"/>
              </w:rPr>
            </w:pPr>
          </w:p>
        </w:tc>
        <w:tc>
          <w:tcPr>
            <w:tcW w:w="5895" w:type="dxa"/>
            <w:gridSpan w:val="2"/>
            <w:vMerge/>
            <w:shd w:val="clear" w:color="auto" w:fill="auto"/>
          </w:tcPr>
          <w:p w14:paraId="00BDF128" w14:textId="77777777" w:rsidR="00BC0171" w:rsidRPr="001B3266" w:rsidRDefault="00BC0171" w:rsidP="001B3266">
            <w:pPr>
              <w:spacing w:line="240" w:lineRule="exact"/>
              <w:rPr>
                <w:rStyle w:val="FakeCharacterStyle"/>
                <w:rFonts w:ascii="Source Sans 3" w:hAnsi="Source Sans 3"/>
              </w:rPr>
            </w:pPr>
          </w:p>
        </w:tc>
        <w:tc>
          <w:tcPr>
            <w:tcW w:w="60" w:type="dxa"/>
            <w:gridSpan w:val="2"/>
            <w:vMerge/>
            <w:shd w:val="clear" w:color="auto" w:fill="auto"/>
          </w:tcPr>
          <w:p w14:paraId="11D943A8" w14:textId="77777777" w:rsidR="00BC0171" w:rsidRPr="001B3266" w:rsidRDefault="00BC0171" w:rsidP="001B32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7053961" w14:textId="77777777" w:rsidR="00BC0171" w:rsidRPr="001B3266" w:rsidRDefault="00BC0171" w:rsidP="001B32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E77302A" w14:textId="77777777" w:rsidR="00BC0171" w:rsidRPr="001B3266" w:rsidRDefault="00BC0171" w:rsidP="001B32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D7FAF66" w14:textId="77777777" w:rsidR="00BC0171" w:rsidRPr="001B3266" w:rsidRDefault="00BC0171" w:rsidP="001B3266">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6678A48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D4C01DE"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7F0780B"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7E860AC" w14:textId="77777777" w:rsidTr="000C7D45">
        <w:trPr>
          <w:gridAfter w:val="1"/>
          <w:wAfter w:w="8" w:type="dxa"/>
          <w:trHeight w:hRule="exact" w:val="15"/>
        </w:trPr>
        <w:tc>
          <w:tcPr>
            <w:tcW w:w="20" w:type="dxa"/>
            <w:gridSpan w:val="2"/>
            <w:vMerge w:val="restart"/>
            <w:shd w:val="clear" w:color="auto" w:fill="D7EAF9"/>
            <w:vAlign w:val="center"/>
          </w:tcPr>
          <w:p w14:paraId="7F6CC40B"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gridSpan w:val="2"/>
          </w:tcPr>
          <w:p w14:paraId="0AA9E3B8" w14:textId="77777777" w:rsidR="00BC0171" w:rsidRPr="001B3266" w:rsidRDefault="00BC0171" w:rsidP="001B3266">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3291B7ED"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B49CDC6"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967F420"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40D6F9B"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327F4A1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5849A0A7" w14:textId="338949B1"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gridSpan w:val="2"/>
            <w:vMerge w:val="restart"/>
            <w:shd w:val="clear" w:color="auto" w:fill="D7EAF9"/>
            <w:vAlign w:val="center"/>
          </w:tcPr>
          <w:p w14:paraId="1BA51A2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3B99A1D" w14:textId="77777777" w:rsidTr="000C7D45">
        <w:trPr>
          <w:gridAfter w:val="1"/>
          <w:wAfter w:w="8" w:type="dxa"/>
          <w:trHeight w:val="240"/>
        </w:trPr>
        <w:tc>
          <w:tcPr>
            <w:tcW w:w="20" w:type="dxa"/>
            <w:gridSpan w:val="2"/>
            <w:vMerge/>
            <w:shd w:val="clear" w:color="auto" w:fill="D7EAF9"/>
            <w:vAlign w:val="center"/>
          </w:tcPr>
          <w:p w14:paraId="18D1638E" w14:textId="77777777" w:rsidR="00BC0171" w:rsidRPr="001B3266" w:rsidRDefault="00BC0171" w:rsidP="001B3266">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33E4F37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Das Befestigen von Schleifwerkzeugen wird nur von darin unterwiesenen Personen vorgenommen, die über das erforderliche Fachwissen verfügen.</w:t>
            </w:r>
          </w:p>
        </w:tc>
        <w:tc>
          <w:tcPr>
            <w:tcW w:w="60" w:type="dxa"/>
            <w:gridSpan w:val="2"/>
            <w:vMerge/>
            <w:shd w:val="clear" w:color="auto" w:fill="D7EAF9"/>
            <w:vAlign w:val="center"/>
          </w:tcPr>
          <w:p w14:paraId="715DBF06" w14:textId="77777777" w:rsidR="00BC0171" w:rsidRPr="001B3266" w:rsidRDefault="00BC0171" w:rsidP="001B32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476475C" w14:textId="77777777" w:rsidR="00BC0171" w:rsidRPr="001B3266" w:rsidRDefault="00BC0171" w:rsidP="001B32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389C69C4" w14:textId="77777777" w:rsidR="00BC0171" w:rsidRPr="001B3266" w:rsidRDefault="00BC0171" w:rsidP="001B32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39259C5" w14:textId="77777777" w:rsidR="00BC0171" w:rsidRPr="001B3266" w:rsidRDefault="00BC0171" w:rsidP="001B3266">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008AC50B" w14:textId="77777777" w:rsidR="00BC0171" w:rsidRPr="001B3266" w:rsidRDefault="00BC0171" w:rsidP="001B3266">
            <w:pPr>
              <w:spacing w:line="240" w:lineRule="exact"/>
              <w:rPr>
                <w:rStyle w:val="FakeCharacterStyle"/>
                <w:rFonts w:ascii="Source Sans 3" w:hAnsi="Source Sans 3"/>
              </w:rPr>
            </w:pPr>
          </w:p>
        </w:tc>
        <w:tc>
          <w:tcPr>
            <w:tcW w:w="330" w:type="dxa"/>
            <w:gridSpan w:val="2"/>
            <w:vMerge/>
            <w:shd w:val="clear" w:color="auto" w:fill="D7EAF9"/>
            <w:vAlign w:val="center"/>
          </w:tcPr>
          <w:p w14:paraId="66B5EEBE" w14:textId="77777777" w:rsidR="00BC0171" w:rsidRPr="001B3266" w:rsidRDefault="00BC0171" w:rsidP="001B3266">
            <w:pPr>
              <w:spacing w:line="240" w:lineRule="exact"/>
              <w:rPr>
                <w:rStyle w:val="FakeCharacterStyle"/>
                <w:rFonts w:ascii="Source Sans 3" w:hAnsi="Source Sans 3"/>
              </w:rPr>
            </w:pPr>
          </w:p>
        </w:tc>
        <w:tc>
          <w:tcPr>
            <w:tcW w:w="345" w:type="dxa"/>
            <w:gridSpan w:val="2"/>
            <w:vMerge/>
            <w:shd w:val="clear" w:color="auto" w:fill="D7EAF9"/>
            <w:vAlign w:val="center"/>
          </w:tcPr>
          <w:p w14:paraId="6C94CE42" w14:textId="77777777" w:rsidR="00BC0171" w:rsidRPr="001B3266" w:rsidRDefault="00BC0171" w:rsidP="001B3266">
            <w:pPr>
              <w:spacing w:line="240" w:lineRule="exact"/>
              <w:rPr>
                <w:rStyle w:val="FakeCharacterStyle"/>
                <w:rFonts w:ascii="Source Sans 3" w:hAnsi="Source Sans 3"/>
              </w:rPr>
            </w:pPr>
          </w:p>
        </w:tc>
      </w:tr>
      <w:tr w:rsidR="00BC0171" w:rsidRPr="001B3266" w14:paraId="51F20FB4" w14:textId="77777777" w:rsidTr="000C7D45">
        <w:trPr>
          <w:gridAfter w:val="1"/>
          <w:wAfter w:w="8" w:type="dxa"/>
        </w:trPr>
        <w:tc>
          <w:tcPr>
            <w:tcW w:w="20" w:type="dxa"/>
            <w:gridSpan w:val="2"/>
            <w:vMerge/>
            <w:shd w:val="clear" w:color="auto" w:fill="D7EAF9"/>
            <w:vAlign w:val="center"/>
          </w:tcPr>
          <w:p w14:paraId="2259FFD0" w14:textId="77777777" w:rsidR="00BC0171" w:rsidRPr="001B3266" w:rsidRDefault="00BC0171" w:rsidP="001B3266">
            <w:pPr>
              <w:spacing w:line="240" w:lineRule="exact"/>
              <w:rPr>
                <w:rStyle w:val="FakeCharacterStyle"/>
                <w:rFonts w:ascii="Source Sans 3" w:hAnsi="Source Sans 3"/>
              </w:rPr>
            </w:pPr>
          </w:p>
        </w:tc>
        <w:tc>
          <w:tcPr>
            <w:tcW w:w="5895" w:type="dxa"/>
            <w:gridSpan w:val="2"/>
            <w:vMerge/>
            <w:shd w:val="clear" w:color="auto" w:fill="D7EAF9"/>
            <w:vAlign w:val="center"/>
          </w:tcPr>
          <w:p w14:paraId="71B787A8" w14:textId="77777777" w:rsidR="00BC0171" w:rsidRPr="001B3266" w:rsidRDefault="00BC0171" w:rsidP="001B3266">
            <w:pPr>
              <w:spacing w:line="240" w:lineRule="exact"/>
              <w:rPr>
                <w:rStyle w:val="FakeCharacterStyle"/>
                <w:rFonts w:ascii="Source Sans 3" w:hAnsi="Source Sans 3"/>
              </w:rPr>
            </w:pPr>
          </w:p>
        </w:tc>
        <w:tc>
          <w:tcPr>
            <w:tcW w:w="60" w:type="dxa"/>
            <w:gridSpan w:val="2"/>
            <w:vMerge/>
            <w:shd w:val="clear" w:color="auto" w:fill="D7EAF9"/>
            <w:vAlign w:val="center"/>
          </w:tcPr>
          <w:p w14:paraId="28DC219B" w14:textId="77777777" w:rsidR="00BC0171" w:rsidRPr="001B3266" w:rsidRDefault="00BC0171" w:rsidP="001B32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0020E9A" w14:textId="77777777" w:rsidR="00BC0171" w:rsidRPr="001B3266" w:rsidRDefault="00BC0171" w:rsidP="001B32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09F6F4E1" w14:textId="77777777" w:rsidR="00BC0171" w:rsidRPr="001B3266" w:rsidRDefault="00BC0171" w:rsidP="001B32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21D016D" w14:textId="77777777" w:rsidR="00BC0171" w:rsidRPr="001B3266" w:rsidRDefault="00BC0171" w:rsidP="001B3266">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DCC9A7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D4DFE2C"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41CDA5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B7D8D41" w14:textId="77777777" w:rsidTr="000C7D45">
        <w:trPr>
          <w:gridAfter w:val="1"/>
          <w:wAfter w:w="8" w:type="dxa"/>
          <w:trHeight w:hRule="exact" w:val="15"/>
        </w:trPr>
        <w:tc>
          <w:tcPr>
            <w:tcW w:w="20" w:type="dxa"/>
            <w:gridSpan w:val="2"/>
            <w:vMerge w:val="restart"/>
            <w:shd w:val="clear" w:color="auto" w:fill="auto"/>
          </w:tcPr>
          <w:p w14:paraId="4E515823"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gridSpan w:val="2"/>
          </w:tcPr>
          <w:p w14:paraId="21AF1833" w14:textId="77777777" w:rsidR="00BC0171" w:rsidRPr="001B3266" w:rsidRDefault="00BC0171" w:rsidP="001B3266">
            <w:pPr>
              <w:spacing w:line="240" w:lineRule="exact"/>
              <w:rPr>
                <w:rStyle w:val="FakeCharacterStyle"/>
                <w:rFonts w:ascii="Source Sans 3" w:hAnsi="Source Sans 3"/>
              </w:rPr>
            </w:pPr>
          </w:p>
        </w:tc>
        <w:tc>
          <w:tcPr>
            <w:tcW w:w="60" w:type="dxa"/>
            <w:gridSpan w:val="2"/>
            <w:vMerge w:val="restart"/>
            <w:shd w:val="clear" w:color="auto" w:fill="auto"/>
          </w:tcPr>
          <w:p w14:paraId="55401C11"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7819337"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0F9730E"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CBFC443"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43D938E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7F6995DD" w14:textId="34DCDA6D"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gridSpan w:val="2"/>
            <w:vMerge w:val="restart"/>
            <w:shd w:val="clear" w:color="auto" w:fill="auto"/>
            <w:vAlign w:val="center"/>
          </w:tcPr>
          <w:p w14:paraId="10A7413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AA45387" w14:textId="77777777" w:rsidTr="000C7D45">
        <w:trPr>
          <w:gridAfter w:val="1"/>
          <w:wAfter w:w="8" w:type="dxa"/>
          <w:trHeight w:val="240"/>
        </w:trPr>
        <w:tc>
          <w:tcPr>
            <w:tcW w:w="20" w:type="dxa"/>
            <w:gridSpan w:val="2"/>
            <w:vMerge/>
            <w:shd w:val="clear" w:color="auto" w:fill="auto"/>
          </w:tcPr>
          <w:p w14:paraId="1AA0F23F" w14:textId="77777777" w:rsidR="00BC0171" w:rsidRPr="001B3266" w:rsidRDefault="00BC0171" w:rsidP="001B3266">
            <w:pPr>
              <w:spacing w:line="240" w:lineRule="exact"/>
              <w:rPr>
                <w:rStyle w:val="FakeCharacterStyle"/>
                <w:rFonts w:ascii="Source Sans 3" w:hAnsi="Source Sans 3"/>
              </w:rPr>
            </w:pPr>
          </w:p>
        </w:tc>
        <w:tc>
          <w:tcPr>
            <w:tcW w:w="5895" w:type="dxa"/>
            <w:gridSpan w:val="2"/>
            <w:vMerge w:val="restart"/>
            <w:shd w:val="clear" w:color="auto" w:fill="auto"/>
          </w:tcPr>
          <w:p w14:paraId="2B7A29A3"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Für die Bearbeitung von Aluminium werden die Maßnahmen zum Brand- und Explosionsschutz beachtet. </w:t>
            </w:r>
            <w:hyperlink r:id="rId365" w:tooltip="DGUV Regel 109-001: Schleifen, Bürsten und Polieren von Aluminium" w:history="1">
              <w:r w:rsidRPr="001B3266">
                <w:rPr>
                  <w:rStyle w:val="FakeCharacterStyle"/>
                  <w:rFonts w:ascii="Source Sans 3" w:hAnsi="Source Sans 3"/>
                  <w:color w:val="000000"/>
                  <w:sz w:val="20"/>
                  <w:u w:val="single"/>
                </w:rPr>
                <w:t>DGUV Regel 109-001, Punkt 4</w:t>
              </w:r>
            </w:hyperlink>
          </w:p>
        </w:tc>
        <w:tc>
          <w:tcPr>
            <w:tcW w:w="60" w:type="dxa"/>
            <w:gridSpan w:val="2"/>
            <w:vMerge/>
            <w:shd w:val="clear" w:color="auto" w:fill="auto"/>
          </w:tcPr>
          <w:p w14:paraId="089C2863" w14:textId="77777777" w:rsidR="00BC0171" w:rsidRPr="001B3266" w:rsidRDefault="00BC0171" w:rsidP="001B32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69C60D18" w14:textId="77777777" w:rsidR="00BC0171" w:rsidRPr="001B3266" w:rsidRDefault="00BC0171" w:rsidP="001B32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DF13539" w14:textId="77777777" w:rsidR="00BC0171" w:rsidRPr="001B3266" w:rsidRDefault="00BC0171" w:rsidP="001B32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993ADF0" w14:textId="77777777" w:rsidR="00BC0171" w:rsidRPr="001B3266" w:rsidRDefault="00BC0171" w:rsidP="001B3266">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1184AF20" w14:textId="77777777" w:rsidR="00BC0171" w:rsidRPr="001B3266" w:rsidRDefault="00BC0171" w:rsidP="001B3266">
            <w:pPr>
              <w:spacing w:line="240" w:lineRule="exact"/>
              <w:rPr>
                <w:rStyle w:val="FakeCharacterStyle"/>
                <w:rFonts w:ascii="Source Sans 3" w:hAnsi="Source Sans 3"/>
              </w:rPr>
            </w:pPr>
          </w:p>
        </w:tc>
        <w:tc>
          <w:tcPr>
            <w:tcW w:w="330" w:type="dxa"/>
            <w:gridSpan w:val="2"/>
            <w:vMerge/>
            <w:shd w:val="clear" w:color="auto" w:fill="auto"/>
            <w:vAlign w:val="center"/>
          </w:tcPr>
          <w:p w14:paraId="2A3F176C" w14:textId="77777777" w:rsidR="00BC0171" w:rsidRPr="001B3266" w:rsidRDefault="00BC0171" w:rsidP="001B3266">
            <w:pPr>
              <w:spacing w:line="240" w:lineRule="exact"/>
              <w:rPr>
                <w:rStyle w:val="FakeCharacterStyle"/>
                <w:rFonts w:ascii="Source Sans 3" w:hAnsi="Source Sans 3"/>
              </w:rPr>
            </w:pPr>
          </w:p>
        </w:tc>
        <w:tc>
          <w:tcPr>
            <w:tcW w:w="345" w:type="dxa"/>
            <w:gridSpan w:val="2"/>
            <w:vMerge/>
            <w:shd w:val="clear" w:color="auto" w:fill="auto"/>
            <w:vAlign w:val="center"/>
          </w:tcPr>
          <w:p w14:paraId="517257EF" w14:textId="77777777" w:rsidR="00BC0171" w:rsidRPr="001B3266" w:rsidRDefault="00BC0171" w:rsidP="001B3266">
            <w:pPr>
              <w:spacing w:line="240" w:lineRule="exact"/>
              <w:rPr>
                <w:rStyle w:val="FakeCharacterStyle"/>
                <w:rFonts w:ascii="Source Sans 3" w:hAnsi="Source Sans 3"/>
              </w:rPr>
            </w:pPr>
          </w:p>
        </w:tc>
      </w:tr>
      <w:tr w:rsidR="00BC0171" w:rsidRPr="001B3266" w14:paraId="03955171" w14:textId="77777777" w:rsidTr="000C7D45">
        <w:trPr>
          <w:gridAfter w:val="1"/>
          <w:wAfter w:w="8" w:type="dxa"/>
        </w:trPr>
        <w:tc>
          <w:tcPr>
            <w:tcW w:w="20" w:type="dxa"/>
            <w:gridSpan w:val="2"/>
            <w:vMerge/>
            <w:shd w:val="clear" w:color="auto" w:fill="auto"/>
          </w:tcPr>
          <w:p w14:paraId="7D252480" w14:textId="77777777" w:rsidR="00BC0171" w:rsidRPr="001B3266" w:rsidRDefault="00BC0171" w:rsidP="001B3266">
            <w:pPr>
              <w:spacing w:line="240" w:lineRule="exact"/>
              <w:rPr>
                <w:rStyle w:val="FakeCharacterStyle"/>
                <w:rFonts w:ascii="Source Sans 3" w:hAnsi="Source Sans 3"/>
              </w:rPr>
            </w:pPr>
          </w:p>
        </w:tc>
        <w:tc>
          <w:tcPr>
            <w:tcW w:w="5895" w:type="dxa"/>
            <w:gridSpan w:val="2"/>
            <w:vMerge/>
            <w:shd w:val="clear" w:color="auto" w:fill="auto"/>
          </w:tcPr>
          <w:p w14:paraId="14F64720" w14:textId="77777777" w:rsidR="00BC0171" w:rsidRPr="001B3266" w:rsidRDefault="00BC0171" w:rsidP="001B3266">
            <w:pPr>
              <w:spacing w:line="240" w:lineRule="exact"/>
              <w:rPr>
                <w:rStyle w:val="FakeCharacterStyle"/>
                <w:rFonts w:ascii="Source Sans 3" w:hAnsi="Source Sans 3"/>
              </w:rPr>
            </w:pPr>
          </w:p>
        </w:tc>
        <w:tc>
          <w:tcPr>
            <w:tcW w:w="60" w:type="dxa"/>
            <w:gridSpan w:val="2"/>
            <w:vMerge/>
            <w:shd w:val="clear" w:color="auto" w:fill="auto"/>
          </w:tcPr>
          <w:p w14:paraId="47135D95" w14:textId="77777777" w:rsidR="00BC0171" w:rsidRPr="001B3266" w:rsidRDefault="00BC0171" w:rsidP="001B32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CF9F77E" w14:textId="77777777" w:rsidR="00BC0171" w:rsidRPr="001B3266" w:rsidRDefault="00BC0171" w:rsidP="001B32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C9878DD" w14:textId="77777777" w:rsidR="00BC0171" w:rsidRPr="001B3266" w:rsidRDefault="00BC0171" w:rsidP="001B32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06172D3" w14:textId="77777777" w:rsidR="00BC0171" w:rsidRPr="001B3266" w:rsidRDefault="00BC0171" w:rsidP="001B3266">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657EFFD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42A9AD3"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1826CD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58AB721" w14:textId="77777777" w:rsidTr="000C7D45">
        <w:trPr>
          <w:gridAfter w:val="1"/>
          <w:wAfter w:w="8" w:type="dxa"/>
          <w:trHeight w:hRule="exact" w:val="330"/>
        </w:trPr>
        <w:tc>
          <w:tcPr>
            <w:tcW w:w="20" w:type="dxa"/>
            <w:gridSpan w:val="2"/>
            <w:vMerge w:val="restart"/>
            <w:shd w:val="clear" w:color="auto" w:fill="D7EAF9"/>
            <w:vAlign w:val="center"/>
          </w:tcPr>
          <w:p w14:paraId="1262026B"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50381D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vorhandenen Schleifböcke haben eine nachstellbare Schutzhaube und Werkstückauflage.</w:t>
            </w:r>
            <w:r w:rsidRPr="001B3266">
              <w:rPr>
                <w:rStyle w:val="FakeCharacterStyle"/>
                <w:rFonts w:ascii="Source Sans 3" w:hAnsi="Source Sans 3"/>
                <w:color w:val="000000"/>
                <w:sz w:val="20"/>
              </w:rPr>
              <w:br/>
              <w:t>Hinweis:</w:t>
            </w:r>
            <w:r w:rsidRPr="001B3266">
              <w:rPr>
                <w:rStyle w:val="FakeCharacterStyle"/>
                <w:rFonts w:ascii="Source Sans 3" w:hAnsi="Source Sans 3"/>
                <w:color w:val="000000"/>
                <w:sz w:val="20"/>
              </w:rPr>
              <w:br/>
              <w:t>- Öffnungswinkel der Schutzhaube max. 90°</w:t>
            </w:r>
            <w:r w:rsidRPr="001B3266">
              <w:rPr>
                <w:rStyle w:val="FakeCharacterStyle"/>
                <w:rFonts w:ascii="Source Sans 3" w:hAnsi="Source Sans 3"/>
                <w:color w:val="000000"/>
                <w:sz w:val="20"/>
              </w:rPr>
              <w:br/>
              <w:t>- Schutzhaube muss den Schleifkörper allseitig umschließen</w:t>
            </w:r>
          </w:p>
        </w:tc>
        <w:tc>
          <w:tcPr>
            <w:tcW w:w="60" w:type="dxa"/>
            <w:gridSpan w:val="2"/>
            <w:vMerge w:val="restart"/>
            <w:shd w:val="clear" w:color="auto" w:fill="D7EAF9"/>
            <w:vAlign w:val="center"/>
          </w:tcPr>
          <w:p w14:paraId="0299142B"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5A7735D"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401840A"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9334888"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F72352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B6E6918" w14:textId="17B45A3F"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gridSpan w:val="2"/>
            <w:shd w:val="clear" w:color="auto" w:fill="D7EAF9"/>
            <w:vAlign w:val="center"/>
          </w:tcPr>
          <w:p w14:paraId="45C2999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32DBB97" w14:textId="77777777" w:rsidTr="000C7D45">
        <w:trPr>
          <w:gridAfter w:val="1"/>
          <w:wAfter w:w="8" w:type="dxa"/>
        </w:trPr>
        <w:tc>
          <w:tcPr>
            <w:tcW w:w="20" w:type="dxa"/>
            <w:gridSpan w:val="2"/>
            <w:vMerge/>
            <w:shd w:val="clear" w:color="auto" w:fill="D7EAF9"/>
            <w:vAlign w:val="center"/>
          </w:tcPr>
          <w:p w14:paraId="45A04A33" w14:textId="77777777" w:rsidR="00BC0171" w:rsidRPr="001B3266" w:rsidRDefault="00BC0171" w:rsidP="001B3266">
            <w:pPr>
              <w:spacing w:line="240" w:lineRule="exact"/>
              <w:rPr>
                <w:rStyle w:val="FakeCharacterStyle"/>
                <w:rFonts w:ascii="Source Sans 3" w:hAnsi="Source Sans 3"/>
              </w:rPr>
            </w:pPr>
          </w:p>
        </w:tc>
        <w:tc>
          <w:tcPr>
            <w:tcW w:w="5895" w:type="dxa"/>
            <w:gridSpan w:val="2"/>
            <w:vMerge/>
            <w:shd w:val="clear" w:color="auto" w:fill="D7EAF9"/>
            <w:vAlign w:val="center"/>
          </w:tcPr>
          <w:p w14:paraId="314B5EDE" w14:textId="77777777" w:rsidR="00BC0171" w:rsidRPr="001B3266" w:rsidRDefault="00BC0171" w:rsidP="001B3266">
            <w:pPr>
              <w:spacing w:line="240" w:lineRule="exact"/>
              <w:rPr>
                <w:rStyle w:val="FakeCharacterStyle"/>
                <w:rFonts w:ascii="Source Sans 3" w:hAnsi="Source Sans 3"/>
              </w:rPr>
            </w:pPr>
          </w:p>
        </w:tc>
        <w:tc>
          <w:tcPr>
            <w:tcW w:w="60" w:type="dxa"/>
            <w:gridSpan w:val="2"/>
            <w:vMerge/>
            <w:shd w:val="clear" w:color="auto" w:fill="D7EAF9"/>
            <w:vAlign w:val="center"/>
          </w:tcPr>
          <w:p w14:paraId="33834A68" w14:textId="77777777" w:rsidR="00BC0171" w:rsidRPr="001B3266" w:rsidRDefault="00BC0171" w:rsidP="001B32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ECA56DD" w14:textId="77777777" w:rsidR="00BC0171" w:rsidRPr="001B3266" w:rsidRDefault="00BC0171" w:rsidP="001B32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3734962" w14:textId="77777777" w:rsidR="00BC0171" w:rsidRPr="001B3266" w:rsidRDefault="00BC0171" w:rsidP="001B32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8D2FA10" w14:textId="77777777" w:rsidR="00BC0171" w:rsidRPr="001B3266" w:rsidRDefault="00BC0171" w:rsidP="001B3266">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10CFF9E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5B2CE57"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7A294A9"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D1DF220" w14:textId="77777777" w:rsidTr="000C7D45">
        <w:trPr>
          <w:gridAfter w:val="1"/>
          <w:wAfter w:w="8" w:type="dxa"/>
          <w:trHeight w:hRule="exact" w:val="330"/>
        </w:trPr>
        <w:tc>
          <w:tcPr>
            <w:tcW w:w="20" w:type="dxa"/>
            <w:gridSpan w:val="2"/>
            <w:vMerge w:val="restart"/>
            <w:shd w:val="clear" w:color="auto" w:fill="auto"/>
          </w:tcPr>
          <w:p w14:paraId="0C823912"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AD41744"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werden, wenn notwendig, geprüfte Absauganlagen oder Industriestaubsauger eingesetzt.</w:t>
            </w:r>
          </w:p>
        </w:tc>
        <w:tc>
          <w:tcPr>
            <w:tcW w:w="60" w:type="dxa"/>
            <w:gridSpan w:val="2"/>
            <w:vMerge w:val="restart"/>
            <w:shd w:val="clear" w:color="auto" w:fill="auto"/>
          </w:tcPr>
          <w:p w14:paraId="358D9796"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3FD24D8"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17B33A7"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E798EEC"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86CB3F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D403E4E" w14:textId="7CF6E3C5"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gridSpan w:val="2"/>
            <w:shd w:val="clear" w:color="auto" w:fill="auto"/>
            <w:vAlign w:val="center"/>
          </w:tcPr>
          <w:p w14:paraId="64A305A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85B3870" w14:textId="77777777" w:rsidTr="000C7D45">
        <w:trPr>
          <w:gridAfter w:val="1"/>
          <w:wAfter w:w="8" w:type="dxa"/>
        </w:trPr>
        <w:tc>
          <w:tcPr>
            <w:tcW w:w="20" w:type="dxa"/>
            <w:gridSpan w:val="2"/>
            <w:vMerge/>
            <w:shd w:val="clear" w:color="auto" w:fill="auto"/>
          </w:tcPr>
          <w:p w14:paraId="60DE9083" w14:textId="77777777" w:rsidR="00BC0171" w:rsidRPr="001B3266" w:rsidRDefault="00BC0171" w:rsidP="001B3266">
            <w:pPr>
              <w:spacing w:line="240" w:lineRule="exact"/>
              <w:rPr>
                <w:rStyle w:val="FakeCharacterStyle"/>
                <w:rFonts w:ascii="Source Sans 3" w:hAnsi="Source Sans 3"/>
              </w:rPr>
            </w:pPr>
          </w:p>
        </w:tc>
        <w:tc>
          <w:tcPr>
            <w:tcW w:w="5895" w:type="dxa"/>
            <w:gridSpan w:val="2"/>
            <w:vMerge/>
            <w:shd w:val="clear" w:color="auto" w:fill="auto"/>
          </w:tcPr>
          <w:p w14:paraId="555AD817" w14:textId="77777777" w:rsidR="00BC0171" w:rsidRPr="001B3266" w:rsidRDefault="00BC0171" w:rsidP="001B3266">
            <w:pPr>
              <w:spacing w:line="240" w:lineRule="exact"/>
              <w:rPr>
                <w:rStyle w:val="FakeCharacterStyle"/>
                <w:rFonts w:ascii="Source Sans 3" w:hAnsi="Source Sans 3"/>
              </w:rPr>
            </w:pPr>
          </w:p>
        </w:tc>
        <w:tc>
          <w:tcPr>
            <w:tcW w:w="60" w:type="dxa"/>
            <w:gridSpan w:val="2"/>
            <w:vMerge/>
            <w:shd w:val="clear" w:color="auto" w:fill="auto"/>
          </w:tcPr>
          <w:p w14:paraId="1920D6C8" w14:textId="77777777" w:rsidR="00BC0171" w:rsidRPr="001B3266" w:rsidRDefault="00BC0171" w:rsidP="001B32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1BDC63C4" w14:textId="77777777" w:rsidR="00BC0171" w:rsidRPr="001B3266" w:rsidRDefault="00BC0171" w:rsidP="001B32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0EC1703" w14:textId="77777777" w:rsidR="00BC0171" w:rsidRPr="001B3266" w:rsidRDefault="00BC0171" w:rsidP="001B32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2C3BD2DD" w14:textId="77777777" w:rsidR="00BC0171" w:rsidRPr="001B3266" w:rsidRDefault="00BC0171" w:rsidP="001B3266">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0E153D0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FD32017"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182F76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0C2B22C" w14:textId="77777777" w:rsidTr="000C7D45">
        <w:trPr>
          <w:gridAfter w:val="1"/>
          <w:wAfter w:w="8" w:type="dxa"/>
          <w:trHeight w:hRule="exact" w:val="15"/>
        </w:trPr>
        <w:tc>
          <w:tcPr>
            <w:tcW w:w="20" w:type="dxa"/>
            <w:gridSpan w:val="2"/>
            <w:vMerge w:val="restart"/>
            <w:shd w:val="clear" w:color="auto" w:fill="D7EAF9"/>
            <w:vAlign w:val="center"/>
          </w:tcPr>
          <w:p w14:paraId="3E90F5BB"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gridSpan w:val="2"/>
          </w:tcPr>
          <w:p w14:paraId="5A2FE6FE" w14:textId="77777777" w:rsidR="00BC0171" w:rsidRPr="001B3266" w:rsidRDefault="00BC0171" w:rsidP="001B3266">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7ABD72DD"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0EC8B42"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DA7504D"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6C04DF9"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A7C258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57B92866" w14:textId="268D084F"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gridSpan w:val="2"/>
            <w:vMerge w:val="restart"/>
            <w:shd w:val="clear" w:color="auto" w:fill="D7EAF9"/>
            <w:vAlign w:val="center"/>
          </w:tcPr>
          <w:p w14:paraId="754FC84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1D98F0C" w14:textId="77777777" w:rsidTr="000C7D45">
        <w:trPr>
          <w:gridAfter w:val="1"/>
          <w:wAfter w:w="8" w:type="dxa"/>
          <w:trHeight w:val="240"/>
        </w:trPr>
        <w:tc>
          <w:tcPr>
            <w:tcW w:w="20" w:type="dxa"/>
            <w:gridSpan w:val="2"/>
            <w:vMerge/>
            <w:shd w:val="clear" w:color="auto" w:fill="D7EAF9"/>
            <w:vAlign w:val="center"/>
          </w:tcPr>
          <w:p w14:paraId="1839F0F8" w14:textId="77777777" w:rsidR="00BC0171" w:rsidRPr="001B3266" w:rsidRDefault="00BC0171" w:rsidP="001B3266">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01DE094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zur Verfügung gestellten Schleifkörper entsprechen:</w:t>
            </w:r>
            <w:r w:rsidRPr="001B3266">
              <w:rPr>
                <w:rStyle w:val="FakeCharacterStyle"/>
                <w:rFonts w:ascii="Source Sans 3" w:hAnsi="Source Sans 3"/>
                <w:color w:val="000000"/>
                <w:sz w:val="20"/>
              </w:rPr>
              <w:br/>
              <w:t>- aus gebundenem Schleifmittel der Norm DIN ISO 525 oder DIN ISO 603</w:t>
            </w:r>
            <w:r w:rsidRPr="001B3266">
              <w:rPr>
                <w:rStyle w:val="FakeCharacterStyle"/>
                <w:rFonts w:ascii="Source Sans 3" w:hAnsi="Source Sans 3"/>
                <w:color w:val="000000"/>
                <w:sz w:val="20"/>
              </w:rPr>
              <w:br/>
              <w:t>- mit Schleifbelag aus Diamant oder Bornitrid der Norm DIN ISO 6104</w:t>
            </w:r>
            <w:r w:rsidRPr="001B3266">
              <w:rPr>
                <w:rStyle w:val="FakeCharacterStyle"/>
                <w:rFonts w:ascii="Source Sans 3" w:hAnsi="Source Sans 3"/>
                <w:color w:val="000000"/>
                <w:sz w:val="20"/>
              </w:rPr>
              <w:br/>
              <w:t>- aus Schleifmittel auf Unterlagen der Norm DIN ISO 16057, DIN ISO 5429 oder DIN ISO 15635.</w:t>
            </w:r>
          </w:p>
        </w:tc>
        <w:tc>
          <w:tcPr>
            <w:tcW w:w="60" w:type="dxa"/>
            <w:gridSpan w:val="2"/>
            <w:vMerge/>
            <w:shd w:val="clear" w:color="auto" w:fill="D7EAF9"/>
            <w:vAlign w:val="center"/>
          </w:tcPr>
          <w:p w14:paraId="3E179315" w14:textId="77777777" w:rsidR="00BC0171" w:rsidRPr="001B3266" w:rsidRDefault="00BC0171" w:rsidP="001B32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9726ABE" w14:textId="77777777" w:rsidR="00BC0171" w:rsidRPr="001B3266" w:rsidRDefault="00BC0171" w:rsidP="001B32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575CAE6" w14:textId="77777777" w:rsidR="00BC0171" w:rsidRPr="001B3266" w:rsidRDefault="00BC0171" w:rsidP="001B32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2F5A529" w14:textId="77777777" w:rsidR="00BC0171" w:rsidRPr="001B3266" w:rsidRDefault="00BC0171" w:rsidP="001B3266">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14CDD3F0" w14:textId="77777777" w:rsidR="00BC0171" w:rsidRPr="001B3266" w:rsidRDefault="00BC0171" w:rsidP="001B3266">
            <w:pPr>
              <w:spacing w:line="240" w:lineRule="exact"/>
              <w:rPr>
                <w:rStyle w:val="FakeCharacterStyle"/>
                <w:rFonts w:ascii="Source Sans 3" w:hAnsi="Source Sans 3"/>
              </w:rPr>
            </w:pPr>
          </w:p>
        </w:tc>
        <w:tc>
          <w:tcPr>
            <w:tcW w:w="330" w:type="dxa"/>
            <w:gridSpan w:val="2"/>
            <w:vMerge/>
            <w:shd w:val="clear" w:color="auto" w:fill="D7EAF9"/>
            <w:vAlign w:val="center"/>
          </w:tcPr>
          <w:p w14:paraId="374860F3" w14:textId="77777777" w:rsidR="00BC0171" w:rsidRPr="001B3266" w:rsidRDefault="00BC0171" w:rsidP="001B3266">
            <w:pPr>
              <w:spacing w:line="240" w:lineRule="exact"/>
              <w:rPr>
                <w:rStyle w:val="FakeCharacterStyle"/>
                <w:rFonts w:ascii="Source Sans 3" w:hAnsi="Source Sans 3"/>
              </w:rPr>
            </w:pPr>
          </w:p>
        </w:tc>
        <w:tc>
          <w:tcPr>
            <w:tcW w:w="345" w:type="dxa"/>
            <w:gridSpan w:val="2"/>
            <w:vMerge/>
            <w:shd w:val="clear" w:color="auto" w:fill="D7EAF9"/>
            <w:vAlign w:val="center"/>
          </w:tcPr>
          <w:p w14:paraId="6EBC1E0B" w14:textId="77777777" w:rsidR="00BC0171" w:rsidRPr="001B3266" w:rsidRDefault="00BC0171" w:rsidP="001B3266">
            <w:pPr>
              <w:spacing w:line="240" w:lineRule="exact"/>
              <w:rPr>
                <w:rStyle w:val="FakeCharacterStyle"/>
                <w:rFonts w:ascii="Source Sans 3" w:hAnsi="Source Sans 3"/>
              </w:rPr>
            </w:pPr>
          </w:p>
        </w:tc>
      </w:tr>
      <w:tr w:rsidR="00BC0171" w:rsidRPr="001B3266" w14:paraId="1881BD47" w14:textId="77777777" w:rsidTr="000C7D45">
        <w:trPr>
          <w:gridAfter w:val="1"/>
          <w:wAfter w:w="8" w:type="dxa"/>
        </w:trPr>
        <w:tc>
          <w:tcPr>
            <w:tcW w:w="20" w:type="dxa"/>
            <w:gridSpan w:val="2"/>
            <w:vMerge/>
            <w:shd w:val="clear" w:color="auto" w:fill="D7EAF9"/>
            <w:vAlign w:val="center"/>
          </w:tcPr>
          <w:p w14:paraId="52518D5C" w14:textId="77777777" w:rsidR="00BC0171" w:rsidRPr="001B3266" w:rsidRDefault="00BC0171" w:rsidP="001B3266">
            <w:pPr>
              <w:spacing w:line="240" w:lineRule="exact"/>
              <w:rPr>
                <w:rStyle w:val="FakeCharacterStyle"/>
                <w:rFonts w:ascii="Source Sans 3" w:hAnsi="Source Sans 3"/>
              </w:rPr>
            </w:pPr>
          </w:p>
        </w:tc>
        <w:tc>
          <w:tcPr>
            <w:tcW w:w="5895" w:type="dxa"/>
            <w:gridSpan w:val="2"/>
            <w:vMerge/>
            <w:shd w:val="clear" w:color="auto" w:fill="D7EAF9"/>
            <w:vAlign w:val="center"/>
          </w:tcPr>
          <w:p w14:paraId="1DA8DFA3" w14:textId="77777777" w:rsidR="00BC0171" w:rsidRPr="001B3266" w:rsidRDefault="00BC0171" w:rsidP="001B3266">
            <w:pPr>
              <w:spacing w:line="240" w:lineRule="exact"/>
              <w:rPr>
                <w:rStyle w:val="FakeCharacterStyle"/>
                <w:rFonts w:ascii="Source Sans 3" w:hAnsi="Source Sans 3"/>
              </w:rPr>
            </w:pPr>
          </w:p>
        </w:tc>
        <w:tc>
          <w:tcPr>
            <w:tcW w:w="60" w:type="dxa"/>
            <w:gridSpan w:val="2"/>
            <w:vMerge/>
            <w:shd w:val="clear" w:color="auto" w:fill="D7EAF9"/>
            <w:vAlign w:val="center"/>
          </w:tcPr>
          <w:p w14:paraId="72982230" w14:textId="77777777" w:rsidR="00BC0171" w:rsidRPr="001B3266" w:rsidRDefault="00BC0171" w:rsidP="001B32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5164918F" w14:textId="77777777" w:rsidR="00BC0171" w:rsidRPr="001B3266" w:rsidRDefault="00BC0171" w:rsidP="001B32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A30FA30" w14:textId="77777777" w:rsidR="00BC0171" w:rsidRPr="001B3266" w:rsidRDefault="00BC0171" w:rsidP="001B32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3FAB1BE" w14:textId="77777777" w:rsidR="00BC0171" w:rsidRPr="001B3266" w:rsidRDefault="00BC0171" w:rsidP="001B3266">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2381A99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0546225"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046002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BD4B5D6" w14:textId="77777777" w:rsidTr="000C7D45">
        <w:trPr>
          <w:gridAfter w:val="1"/>
          <w:wAfter w:w="8" w:type="dxa"/>
          <w:trHeight w:hRule="exact" w:val="15"/>
        </w:trPr>
        <w:tc>
          <w:tcPr>
            <w:tcW w:w="20" w:type="dxa"/>
            <w:gridSpan w:val="2"/>
            <w:vMerge w:val="restart"/>
            <w:shd w:val="clear" w:color="auto" w:fill="auto"/>
          </w:tcPr>
          <w:p w14:paraId="44471B18"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gridSpan w:val="2"/>
          </w:tcPr>
          <w:p w14:paraId="76E748CE" w14:textId="77777777" w:rsidR="00BC0171" w:rsidRPr="001B3266" w:rsidRDefault="00BC0171" w:rsidP="001B3266">
            <w:pPr>
              <w:spacing w:line="240" w:lineRule="exact"/>
              <w:rPr>
                <w:rStyle w:val="FakeCharacterStyle"/>
                <w:rFonts w:ascii="Source Sans 3" w:hAnsi="Source Sans 3"/>
              </w:rPr>
            </w:pPr>
          </w:p>
        </w:tc>
        <w:tc>
          <w:tcPr>
            <w:tcW w:w="60" w:type="dxa"/>
            <w:gridSpan w:val="2"/>
            <w:vMerge w:val="restart"/>
            <w:shd w:val="clear" w:color="auto" w:fill="auto"/>
          </w:tcPr>
          <w:p w14:paraId="21E0F821"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E9BD60A"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B6F257C"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1FDD673"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0218A97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0728CEE3" w14:textId="0B848F67"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gridSpan w:val="2"/>
            <w:vMerge w:val="restart"/>
            <w:shd w:val="clear" w:color="auto" w:fill="auto"/>
            <w:vAlign w:val="center"/>
          </w:tcPr>
          <w:p w14:paraId="4395907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D6FE054" w14:textId="77777777" w:rsidTr="000C7D45">
        <w:trPr>
          <w:gridAfter w:val="1"/>
          <w:wAfter w:w="8" w:type="dxa"/>
          <w:trHeight w:val="240"/>
        </w:trPr>
        <w:tc>
          <w:tcPr>
            <w:tcW w:w="20" w:type="dxa"/>
            <w:gridSpan w:val="2"/>
            <w:vMerge/>
            <w:shd w:val="clear" w:color="auto" w:fill="auto"/>
          </w:tcPr>
          <w:p w14:paraId="0A50C3BD" w14:textId="77777777" w:rsidR="00BC0171" w:rsidRPr="001B3266" w:rsidRDefault="00BC0171" w:rsidP="001B3266">
            <w:pPr>
              <w:spacing w:line="240" w:lineRule="exact"/>
              <w:rPr>
                <w:rStyle w:val="FakeCharacterStyle"/>
                <w:rFonts w:ascii="Source Sans 3" w:hAnsi="Source Sans 3"/>
              </w:rPr>
            </w:pPr>
          </w:p>
        </w:tc>
        <w:tc>
          <w:tcPr>
            <w:tcW w:w="5895" w:type="dxa"/>
            <w:gridSpan w:val="2"/>
            <w:vMerge w:val="restart"/>
            <w:shd w:val="clear" w:color="auto" w:fill="auto"/>
          </w:tcPr>
          <w:p w14:paraId="5771D9D7"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Originalspannflansche, dafür benötigte Einrichtungen , eine Zwischenlage aus weichem oder elastischem Werkstoff und notwendige Werkzeuge (z.B. Maulschlüssel) werden zur Verfügung gestellt.</w:t>
            </w:r>
          </w:p>
        </w:tc>
        <w:tc>
          <w:tcPr>
            <w:tcW w:w="60" w:type="dxa"/>
            <w:gridSpan w:val="2"/>
            <w:vMerge/>
            <w:shd w:val="clear" w:color="auto" w:fill="auto"/>
          </w:tcPr>
          <w:p w14:paraId="45BEDF14" w14:textId="77777777" w:rsidR="00BC0171" w:rsidRPr="001B3266" w:rsidRDefault="00BC0171" w:rsidP="001B32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680D12A" w14:textId="77777777" w:rsidR="00BC0171" w:rsidRPr="001B3266" w:rsidRDefault="00BC0171" w:rsidP="001B32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56E51C5C" w14:textId="77777777" w:rsidR="00BC0171" w:rsidRPr="001B3266" w:rsidRDefault="00BC0171" w:rsidP="001B32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2E7DE90A" w14:textId="77777777" w:rsidR="00BC0171" w:rsidRPr="001B3266" w:rsidRDefault="00BC0171" w:rsidP="001B3266">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2F61E286" w14:textId="77777777" w:rsidR="00BC0171" w:rsidRPr="001B3266" w:rsidRDefault="00BC0171" w:rsidP="001B3266">
            <w:pPr>
              <w:spacing w:line="240" w:lineRule="exact"/>
              <w:rPr>
                <w:rStyle w:val="FakeCharacterStyle"/>
                <w:rFonts w:ascii="Source Sans 3" w:hAnsi="Source Sans 3"/>
              </w:rPr>
            </w:pPr>
          </w:p>
        </w:tc>
        <w:tc>
          <w:tcPr>
            <w:tcW w:w="330" w:type="dxa"/>
            <w:gridSpan w:val="2"/>
            <w:vMerge/>
            <w:shd w:val="clear" w:color="auto" w:fill="auto"/>
            <w:vAlign w:val="center"/>
          </w:tcPr>
          <w:p w14:paraId="593C09DE" w14:textId="77777777" w:rsidR="00BC0171" w:rsidRPr="001B3266" w:rsidRDefault="00BC0171" w:rsidP="001B3266">
            <w:pPr>
              <w:spacing w:line="240" w:lineRule="exact"/>
              <w:rPr>
                <w:rStyle w:val="FakeCharacterStyle"/>
                <w:rFonts w:ascii="Source Sans 3" w:hAnsi="Source Sans 3"/>
              </w:rPr>
            </w:pPr>
          </w:p>
        </w:tc>
        <w:tc>
          <w:tcPr>
            <w:tcW w:w="345" w:type="dxa"/>
            <w:gridSpan w:val="2"/>
            <w:vMerge/>
            <w:shd w:val="clear" w:color="auto" w:fill="auto"/>
            <w:vAlign w:val="center"/>
          </w:tcPr>
          <w:p w14:paraId="6F5365A8" w14:textId="77777777" w:rsidR="00BC0171" w:rsidRPr="001B3266" w:rsidRDefault="00BC0171" w:rsidP="001B3266">
            <w:pPr>
              <w:spacing w:line="240" w:lineRule="exact"/>
              <w:rPr>
                <w:rStyle w:val="FakeCharacterStyle"/>
                <w:rFonts w:ascii="Source Sans 3" w:hAnsi="Source Sans 3"/>
              </w:rPr>
            </w:pPr>
          </w:p>
        </w:tc>
      </w:tr>
      <w:tr w:rsidR="00BC0171" w:rsidRPr="001B3266" w14:paraId="0013CA17" w14:textId="77777777" w:rsidTr="000C7D45">
        <w:trPr>
          <w:gridAfter w:val="1"/>
          <w:wAfter w:w="8" w:type="dxa"/>
        </w:trPr>
        <w:tc>
          <w:tcPr>
            <w:tcW w:w="20" w:type="dxa"/>
            <w:gridSpan w:val="2"/>
            <w:vMerge/>
            <w:shd w:val="clear" w:color="auto" w:fill="auto"/>
          </w:tcPr>
          <w:p w14:paraId="77FDF1EB" w14:textId="77777777" w:rsidR="00BC0171" w:rsidRPr="001B3266" w:rsidRDefault="00BC0171" w:rsidP="001B3266">
            <w:pPr>
              <w:spacing w:line="240" w:lineRule="exact"/>
              <w:rPr>
                <w:rStyle w:val="FakeCharacterStyle"/>
                <w:rFonts w:ascii="Source Sans 3" w:hAnsi="Source Sans 3"/>
              </w:rPr>
            </w:pPr>
          </w:p>
        </w:tc>
        <w:tc>
          <w:tcPr>
            <w:tcW w:w="5895" w:type="dxa"/>
            <w:gridSpan w:val="2"/>
            <w:vMerge/>
            <w:shd w:val="clear" w:color="auto" w:fill="auto"/>
          </w:tcPr>
          <w:p w14:paraId="6436CADE" w14:textId="77777777" w:rsidR="00BC0171" w:rsidRPr="001B3266" w:rsidRDefault="00BC0171" w:rsidP="001B3266">
            <w:pPr>
              <w:spacing w:line="240" w:lineRule="exact"/>
              <w:rPr>
                <w:rStyle w:val="FakeCharacterStyle"/>
                <w:rFonts w:ascii="Source Sans 3" w:hAnsi="Source Sans 3"/>
              </w:rPr>
            </w:pPr>
          </w:p>
        </w:tc>
        <w:tc>
          <w:tcPr>
            <w:tcW w:w="60" w:type="dxa"/>
            <w:gridSpan w:val="2"/>
            <w:vMerge/>
            <w:shd w:val="clear" w:color="auto" w:fill="auto"/>
          </w:tcPr>
          <w:p w14:paraId="2511824A" w14:textId="77777777" w:rsidR="00BC0171" w:rsidRPr="001B3266" w:rsidRDefault="00BC0171" w:rsidP="001B32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BC009FB" w14:textId="77777777" w:rsidR="00BC0171" w:rsidRPr="001B3266" w:rsidRDefault="00BC0171" w:rsidP="001B32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14BA566" w14:textId="77777777" w:rsidR="00BC0171" w:rsidRPr="001B3266" w:rsidRDefault="00BC0171" w:rsidP="001B32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E14EAE8" w14:textId="77777777" w:rsidR="00BC0171" w:rsidRPr="001B3266" w:rsidRDefault="00BC0171" w:rsidP="001B3266">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384B09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47805F2"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B88F45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4713166" w14:textId="77777777" w:rsidTr="000C7D45">
        <w:trPr>
          <w:gridAfter w:val="1"/>
          <w:wAfter w:w="8" w:type="dxa"/>
          <w:trHeight w:hRule="exact" w:val="330"/>
        </w:trPr>
        <w:tc>
          <w:tcPr>
            <w:tcW w:w="20" w:type="dxa"/>
            <w:gridSpan w:val="2"/>
            <w:vMerge w:val="restart"/>
            <w:shd w:val="clear" w:color="auto" w:fill="D7EAF9"/>
            <w:vAlign w:val="center"/>
          </w:tcPr>
          <w:p w14:paraId="123C8549"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6D20C7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Zum Abrichten sind Abziehsteine, Abrichtrollen oder Diamantabrichter zur Verfügung gestellt.</w:t>
            </w:r>
          </w:p>
        </w:tc>
        <w:tc>
          <w:tcPr>
            <w:tcW w:w="60" w:type="dxa"/>
            <w:gridSpan w:val="2"/>
            <w:vMerge w:val="restart"/>
            <w:shd w:val="clear" w:color="auto" w:fill="D7EAF9"/>
            <w:vAlign w:val="center"/>
          </w:tcPr>
          <w:p w14:paraId="3334717D"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DF28446"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BC976A7"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AD9BD02"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E34D57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BEED521" w14:textId="777E0794"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gridSpan w:val="2"/>
            <w:shd w:val="clear" w:color="auto" w:fill="D7EAF9"/>
            <w:vAlign w:val="center"/>
          </w:tcPr>
          <w:p w14:paraId="14734029"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F8E96DB" w14:textId="77777777" w:rsidTr="000C7D45">
        <w:trPr>
          <w:gridAfter w:val="1"/>
          <w:wAfter w:w="8" w:type="dxa"/>
        </w:trPr>
        <w:tc>
          <w:tcPr>
            <w:tcW w:w="20" w:type="dxa"/>
            <w:gridSpan w:val="2"/>
            <w:vMerge/>
            <w:shd w:val="clear" w:color="auto" w:fill="D7EAF9"/>
            <w:vAlign w:val="center"/>
          </w:tcPr>
          <w:p w14:paraId="2580DAFE" w14:textId="77777777" w:rsidR="00BC0171" w:rsidRPr="001B3266" w:rsidRDefault="00BC0171" w:rsidP="001B3266">
            <w:pPr>
              <w:spacing w:line="240" w:lineRule="exact"/>
              <w:rPr>
                <w:rStyle w:val="FakeCharacterStyle"/>
                <w:rFonts w:ascii="Source Sans 3" w:hAnsi="Source Sans 3"/>
              </w:rPr>
            </w:pPr>
          </w:p>
        </w:tc>
        <w:tc>
          <w:tcPr>
            <w:tcW w:w="5895" w:type="dxa"/>
            <w:gridSpan w:val="2"/>
            <w:vMerge/>
            <w:shd w:val="clear" w:color="auto" w:fill="D7EAF9"/>
            <w:vAlign w:val="center"/>
          </w:tcPr>
          <w:p w14:paraId="5B5DF9F2" w14:textId="77777777" w:rsidR="00BC0171" w:rsidRPr="001B3266" w:rsidRDefault="00BC0171" w:rsidP="001B3266">
            <w:pPr>
              <w:spacing w:line="240" w:lineRule="exact"/>
              <w:rPr>
                <w:rStyle w:val="FakeCharacterStyle"/>
                <w:rFonts w:ascii="Source Sans 3" w:hAnsi="Source Sans 3"/>
              </w:rPr>
            </w:pPr>
          </w:p>
        </w:tc>
        <w:tc>
          <w:tcPr>
            <w:tcW w:w="60" w:type="dxa"/>
            <w:gridSpan w:val="2"/>
            <w:vMerge/>
            <w:shd w:val="clear" w:color="auto" w:fill="D7EAF9"/>
            <w:vAlign w:val="center"/>
          </w:tcPr>
          <w:p w14:paraId="3F4A912E" w14:textId="77777777" w:rsidR="00BC0171" w:rsidRPr="001B3266" w:rsidRDefault="00BC0171" w:rsidP="001B32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AB06A81" w14:textId="77777777" w:rsidR="00BC0171" w:rsidRPr="001B3266" w:rsidRDefault="00BC0171" w:rsidP="001B32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CF293B4" w14:textId="77777777" w:rsidR="00BC0171" w:rsidRPr="001B3266" w:rsidRDefault="00BC0171" w:rsidP="001B32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1194D1D" w14:textId="77777777" w:rsidR="00BC0171" w:rsidRPr="001B3266" w:rsidRDefault="00BC0171" w:rsidP="001B3266">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12B01A8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8F610A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2E969D9"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2F2D4DD" w14:textId="77777777" w:rsidTr="000C7D45">
        <w:trPr>
          <w:gridAfter w:val="1"/>
          <w:wAfter w:w="8" w:type="dxa"/>
          <w:trHeight w:hRule="exact" w:val="15"/>
        </w:trPr>
        <w:tc>
          <w:tcPr>
            <w:tcW w:w="20" w:type="dxa"/>
            <w:gridSpan w:val="2"/>
            <w:vMerge w:val="restart"/>
            <w:shd w:val="clear" w:color="auto" w:fill="auto"/>
          </w:tcPr>
          <w:p w14:paraId="0C3E0E0D"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gridSpan w:val="2"/>
          </w:tcPr>
          <w:p w14:paraId="43ADCEEE" w14:textId="77777777" w:rsidR="00BC0171" w:rsidRPr="001B3266" w:rsidRDefault="00BC0171" w:rsidP="001B3266">
            <w:pPr>
              <w:spacing w:line="240" w:lineRule="exact"/>
              <w:rPr>
                <w:rStyle w:val="FakeCharacterStyle"/>
                <w:rFonts w:ascii="Source Sans 3" w:hAnsi="Source Sans 3"/>
              </w:rPr>
            </w:pPr>
          </w:p>
        </w:tc>
        <w:tc>
          <w:tcPr>
            <w:tcW w:w="60" w:type="dxa"/>
            <w:gridSpan w:val="2"/>
            <w:vMerge w:val="restart"/>
            <w:shd w:val="clear" w:color="auto" w:fill="auto"/>
          </w:tcPr>
          <w:p w14:paraId="7DE861DD"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6FF6095"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E29135D"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8D8AB75"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1B3664B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0C2D00C" w14:textId="38F5BC91"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gridSpan w:val="2"/>
            <w:vMerge w:val="restart"/>
            <w:shd w:val="clear" w:color="auto" w:fill="auto"/>
            <w:vAlign w:val="center"/>
          </w:tcPr>
          <w:p w14:paraId="1CB410B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24B22FB" w14:textId="77777777" w:rsidTr="000C7D45">
        <w:trPr>
          <w:gridAfter w:val="1"/>
          <w:wAfter w:w="8" w:type="dxa"/>
          <w:trHeight w:val="240"/>
        </w:trPr>
        <w:tc>
          <w:tcPr>
            <w:tcW w:w="20" w:type="dxa"/>
            <w:gridSpan w:val="2"/>
            <w:vMerge/>
            <w:shd w:val="clear" w:color="auto" w:fill="auto"/>
          </w:tcPr>
          <w:p w14:paraId="78DCF095" w14:textId="77777777" w:rsidR="00BC0171" w:rsidRPr="001B3266" w:rsidRDefault="00BC0171" w:rsidP="001B3266">
            <w:pPr>
              <w:spacing w:line="240" w:lineRule="exact"/>
              <w:rPr>
                <w:rStyle w:val="FakeCharacterStyle"/>
                <w:rFonts w:ascii="Source Sans 3" w:hAnsi="Source Sans 3"/>
              </w:rPr>
            </w:pPr>
          </w:p>
        </w:tc>
        <w:tc>
          <w:tcPr>
            <w:tcW w:w="5895" w:type="dxa"/>
            <w:gridSpan w:val="2"/>
            <w:vMerge w:val="restart"/>
            <w:shd w:val="clear" w:color="auto" w:fill="auto"/>
          </w:tcPr>
          <w:p w14:paraId="4F067D36"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366" w:tooltip="Persönliche Schutzausrüstung (PSA)" w:history="1">
              <w:r w:rsidRPr="001B3266">
                <w:rPr>
                  <w:rStyle w:val="FakeCharacterStyle"/>
                  <w:rFonts w:ascii="Source Sans 3" w:hAnsi="Source Sans 3"/>
                  <w:color w:val="000000"/>
                  <w:sz w:val="20"/>
                  <w:u w:val="single"/>
                </w:rPr>
                <w:t>„Persönliche Schutzausrüstung (PSA)“</w:t>
              </w:r>
            </w:hyperlink>
            <w:r w:rsidRPr="001B3266">
              <w:rPr>
                <w:rStyle w:val="FakeCharacterStyle"/>
                <w:rFonts w:ascii="Source Sans 3" w:hAnsi="Source Sans 3"/>
                <w:color w:val="000000"/>
                <w:sz w:val="20"/>
              </w:rPr>
              <w:t xml:space="preserve"> ist beachtet.</w:t>
            </w:r>
          </w:p>
          <w:p w14:paraId="46FE6ED6"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sind Schutzbrille und Gehörschutz zur Verfügung gestellt.</w:t>
            </w:r>
          </w:p>
        </w:tc>
        <w:tc>
          <w:tcPr>
            <w:tcW w:w="60" w:type="dxa"/>
            <w:gridSpan w:val="2"/>
            <w:vMerge/>
            <w:shd w:val="clear" w:color="auto" w:fill="auto"/>
          </w:tcPr>
          <w:p w14:paraId="29EEE900" w14:textId="77777777" w:rsidR="00BC0171" w:rsidRPr="001B3266" w:rsidRDefault="00BC0171" w:rsidP="001B32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D6D75FF" w14:textId="77777777" w:rsidR="00BC0171" w:rsidRPr="001B3266" w:rsidRDefault="00BC0171" w:rsidP="001B32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B549F09" w14:textId="77777777" w:rsidR="00BC0171" w:rsidRPr="001B3266" w:rsidRDefault="00BC0171" w:rsidP="001B32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8660F95" w14:textId="77777777" w:rsidR="00BC0171" w:rsidRPr="001B3266" w:rsidRDefault="00BC0171" w:rsidP="001B3266">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7E70B5F2" w14:textId="77777777" w:rsidR="00BC0171" w:rsidRPr="001B3266" w:rsidRDefault="00BC0171" w:rsidP="001B3266">
            <w:pPr>
              <w:spacing w:line="240" w:lineRule="exact"/>
              <w:rPr>
                <w:rStyle w:val="FakeCharacterStyle"/>
                <w:rFonts w:ascii="Source Sans 3" w:hAnsi="Source Sans 3"/>
              </w:rPr>
            </w:pPr>
          </w:p>
        </w:tc>
        <w:tc>
          <w:tcPr>
            <w:tcW w:w="330" w:type="dxa"/>
            <w:gridSpan w:val="2"/>
            <w:vMerge/>
            <w:shd w:val="clear" w:color="auto" w:fill="auto"/>
            <w:vAlign w:val="center"/>
          </w:tcPr>
          <w:p w14:paraId="4500F7A1" w14:textId="77777777" w:rsidR="00BC0171" w:rsidRPr="001B3266" w:rsidRDefault="00BC0171" w:rsidP="001B3266">
            <w:pPr>
              <w:spacing w:line="240" w:lineRule="exact"/>
              <w:rPr>
                <w:rStyle w:val="FakeCharacterStyle"/>
                <w:rFonts w:ascii="Source Sans 3" w:hAnsi="Source Sans 3"/>
              </w:rPr>
            </w:pPr>
          </w:p>
        </w:tc>
        <w:tc>
          <w:tcPr>
            <w:tcW w:w="345" w:type="dxa"/>
            <w:gridSpan w:val="2"/>
            <w:vMerge/>
            <w:shd w:val="clear" w:color="auto" w:fill="auto"/>
            <w:vAlign w:val="center"/>
          </w:tcPr>
          <w:p w14:paraId="5128B8EC" w14:textId="77777777" w:rsidR="00BC0171" w:rsidRPr="001B3266" w:rsidRDefault="00BC0171" w:rsidP="001B3266">
            <w:pPr>
              <w:spacing w:line="240" w:lineRule="exact"/>
              <w:rPr>
                <w:rStyle w:val="FakeCharacterStyle"/>
                <w:rFonts w:ascii="Source Sans 3" w:hAnsi="Source Sans 3"/>
              </w:rPr>
            </w:pPr>
          </w:p>
        </w:tc>
      </w:tr>
      <w:tr w:rsidR="00BC0171" w:rsidRPr="001B3266" w14:paraId="2A7043B9" w14:textId="77777777" w:rsidTr="000C7D45">
        <w:trPr>
          <w:gridAfter w:val="1"/>
          <w:wAfter w:w="8" w:type="dxa"/>
        </w:trPr>
        <w:tc>
          <w:tcPr>
            <w:tcW w:w="20" w:type="dxa"/>
            <w:gridSpan w:val="2"/>
            <w:vMerge/>
            <w:shd w:val="clear" w:color="auto" w:fill="auto"/>
          </w:tcPr>
          <w:p w14:paraId="3789CA94" w14:textId="77777777" w:rsidR="00BC0171" w:rsidRPr="001B3266" w:rsidRDefault="00BC0171" w:rsidP="001B3266">
            <w:pPr>
              <w:spacing w:line="240" w:lineRule="exact"/>
              <w:rPr>
                <w:rStyle w:val="FakeCharacterStyle"/>
                <w:rFonts w:ascii="Source Sans 3" w:hAnsi="Source Sans 3"/>
              </w:rPr>
            </w:pPr>
          </w:p>
        </w:tc>
        <w:tc>
          <w:tcPr>
            <w:tcW w:w="5895" w:type="dxa"/>
            <w:gridSpan w:val="2"/>
            <w:vMerge/>
            <w:shd w:val="clear" w:color="auto" w:fill="auto"/>
          </w:tcPr>
          <w:p w14:paraId="3C2D6FF9" w14:textId="77777777" w:rsidR="00BC0171" w:rsidRPr="001B3266" w:rsidRDefault="00BC0171" w:rsidP="001B3266">
            <w:pPr>
              <w:spacing w:line="240" w:lineRule="exact"/>
              <w:rPr>
                <w:rStyle w:val="FakeCharacterStyle"/>
                <w:rFonts w:ascii="Source Sans 3" w:hAnsi="Source Sans 3"/>
              </w:rPr>
            </w:pPr>
          </w:p>
        </w:tc>
        <w:tc>
          <w:tcPr>
            <w:tcW w:w="60" w:type="dxa"/>
            <w:gridSpan w:val="2"/>
            <w:vMerge/>
            <w:shd w:val="clear" w:color="auto" w:fill="auto"/>
          </w:tcPr>
          <w:p w14:paraId="362D85FD" w14:textId="77777777" w:rsidR="00BC0171" w:rsidRPr="001B3266" w:rsidRDefault="00BC0171" w:rsidP="001B32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B7A0F48" w14:textId="77777777" w:rsidR="00BC0171" w:rsidRPr="001B3266" w:rsidRDefault="00BC0171" w:rsidP="001B32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4A904DC" w14:textId="77777777" w:rsidR="00BC0171" w:rsidRPr="001B3266" w:rsidRDefault="00BC0171" w:rsidP="001B32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32C659B" w14:textId="77777777" w:rsidR="00BC0171" w:rsidRPr="001B3266" w:rsidRDefault="00BC0171" w:rsidP="001B3266">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942C48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17B1583"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9F5169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FF6A009" w14:textId="77777777" w:rsidTr="000C7D45">
        <w:trPr>
          <w:gridAfter w:val="1"/>
          <w:wAfter w:w="8" w:type="dxa"/>
          <w:trHeight w:hRule="exact" w:val="330"/>
        </w:trPr>
        <w:tc>
          <w:tcPr>
            <w:tcW w:w="20" w:type="dxa"/>
            <w:gridSpan w:val="2"/>
            <w:vMerge w:val="restart"/>
            <w:shd w:val="clear" w:color="auto" w:fill="D7EAF9"/>
            <w:vAlign w:val="center"/>
          </w:tcPr>
          <w:p w14:paraId="2FE2D1C5"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B9649EF"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367" w:tooltip="Unterweisungen der Beschäftigten" w:history="1">
              <w:r w:rsidRPr="001B3266">
                <w:rPr>
                  <w:rStyle w:val="FakeCharacterStyle"/>
                  <w:rFonts w:ascii="Source Sans 3" w:hAnsi="Source Sans 3"/>
                  <w:color w:val="000000"/>
                  <w:sz w:val="20"/>
                  <w:u w:val="single"/>
                </w:rPr>
                <w:t>„Unterweisungen der Beschäftigten“</w:t>
              </w:r>
            </w:hyperlink>
            <w:r w:rsidRPr="001B3266">
              <w:rPr>
                <w:rStyle w:val="FakeCharacterStyle"/>
                <w:rFonts w:ascii="Source Sans 3" w:hAnsi="Source Sans 3"/>
                <w:color w:val="000000"/>
                <w:sz w:val="20"/>
              </w:rPr>
              <w:t xml:space="preserve"> ist beachtet.</w:t>
            </w:r>
          </w:p>
          <w:p w14:paraId="3F9F27B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Es ist eine Betriebsanweisung für das </w:t>
            </w:r>
            <w:hyperlink r:id="rId368" w:tooltip="Arbeiten am Schleifbock" w:history="1">
              <w:r w:rsidRPr="001B3266">
                <w:rPr>
                  <w:rStyle w:val="FakeCharacterStyle"/>
                  <w:rFonts w:ascii="Source Sans 3" w:hAnsi="Source Sans 3"/>
                  <w:color w:val="000000"/>
                  <w:sz w:val="20"/>
                  <w:u w:val="single"/>
                </w:rPr>
                <w:t>Arbeiten am Schleifbock</w:t>
              </w:r>
            </w:hyperlink>
            <w:r w:rsidRPr="001B3266">
              <w:rPr>
                <w:rStyle w:val="FakeCharacterStyle"/>
                <w:rFonts w:ascii="Source Sans 3" w:hAnsi="Source Sans 3"/>
                <w:color w:val="000000"/>
                <w:sz w:val="20"/>
              </w:rPr>
              <w:t xml:space="preserve"> vorhanden.</w:t>
            </w:r>
          </w:p>
          <w:p w14:paraId="57C3AC2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sind anhand der arbeitsplatzspezifischen Betriebsanweisung unterwiesen.</w:t>
            </w:r>
          </w:p>
        </w:tc>
        <w:tc>
          <w:tcPr>
            <w:tcW w:w="60" w:type="dxa"/>
            <w:gridSpan w:val="2"/>
            <w:vMerge w:val="restart"/>
            <w:shd w:val="clear" w:color="auto" w:fill="D7EAF9"/>
            <w:vAlign w:val="center"/>
          </w:tcPr>
          <w:p w14:paraId="08AFA2F2"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50AC46D"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91E7160"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FF0394E"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DD33F7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C36F281" w14:textId="464FCDA2"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gridSpan w:val="2"/>
            <w:shd w:val="clear" w:color="auto" w:fill="D7EAF9"/>
            <w:vAlign w:val="center"/>
          </w:tcPr>
          <w:p w14:paraId="530207E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AFD9692" w14:textId="77777777" w:rsidTr="000C7D45">
        <w:trPr>
          <w:gridAfter w:val="1"/>
          <w:wAfter w:w="8" w:type="dxa"/>
        </w:trPr>
        <w:tc>
          <w:tcPr>
            <w:tcW w:w="20" w:type="dxa"/>
            <w:gridSpan w:val="2"/>
            <w:vMerge/>
            <w:shd w:val="clear" w:color="auto" w:fill="D7EAF9"/>
            <w:vAlign w:val="center"/>
          </w:tcPr>
          <w:p w14:paraId="03662EB3" w14:textId="77777777" w:rsidR="00BC0171" w:rsidRPr="001B3266" w:rsidRDefault="00BC0171" w:rsidP="001B3266">
            <w:pPr>
              <w:spacing w:line="240" w:lineRule="exact"/>
              <w:rPr>
                <w:rStyle w:val="FakeCharacterStyle"/>
                <w:rFonts w:ascii="Source Sans 3" w:hAnsi="Source Sans 3"/>
              </w:rPr>
            </w:pPr>
          </w:p>
        </w:tc>
        <w:tc>
          <w:tcPr>
            <w:tcW w:w="5895" w:type="dxa"/>
            <w:gridSpan w:val="2"/>
            <w:vMerge/>
            <w:shd w:val="clear" w:color="auto" w:fill="D7EAF9"/>
            <w:vAlign w:val="center"/>
          </w:tcPr>
          <w:p w14:paraId="021A29B3" w14:textId="77777777" w:rsidR="00BC0171" w:rsidRPr="001B3266" w:rsidRDefault="00BC0171" w:rsidP="001B3266">
            <w:pPr>
              <w:spacing w:line="240" w:lineRule="exact"/>
              <w:rPr>
                <w:rStyle w:val="FakeCharacterStyle"/>
                <w:rFonts w:ascii="Source Sans 3" w:hAnsi="Source Sans 3"/>
              </w:rPr>
            </w:pPr>
          </w:p>
        </w:tc>
        <w:tc>
          <w:tcPr>
            <w:tcW w:w="60" w:type="dxa"/>
            <w:gridSpan w:val="2"/>
            <w:vMerge/>
            <w:shd w:val="clear" w:color="auto" w:fill="D7EAF9"/>
            <w:vAlign w:val="center"/>
          </w:tcPr>
          <w:p w14:paraId="40BE72FF" w14:textId="77777777" w:rsidR="00BC0171" w:rsidRPr="001B3266" w:rsidRDefault="00BC0171" w:rsidP="001B32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654E789A" w14:textId="77777777" w:rsidR="00BC0171" w:rsidRPr="001B3266" w:rsidRDefault="00BC0171" w:rsidP="001B32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0E75A63B" w14:textId="77777777" w:rsidR="00BC0171" w:rsidRPr="001B3266" w:rsidRDefault="00BC0171" w:rsidP="001B32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276E9B1" w14:textId="77777777" w:rsidR="00BC0171" w:rsidRPr="001B3266" w:rsidRDefault="00BC0171" w:rsidP="001B3266">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36F0175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3BC8853"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2C6AD92" w14:textId="77777777" w:rsidR="00BC0171" w:rsidRPr="001B3266" w:rsidRDefault="00BC0171" w:rsidP="001B3266">
            <w:pPr>
              <w:pStyle w:val="ParagraphStyle32"/>
              <w:spacing w:line="240" w:lineRule="exact"/>
              <w:rPr>
                <w:rStyle w:val="FakeCharacterStyle"/>
                <w:rFonts w:ascii="Source Sans 3" w:hAnsi="Source Sans 3"/>
              </w:rPr>
            </w:pPr>
          </w:p>
        </w:tc>
      </w:tr>
      <w:tr w:rsidR="000C7D45" w:rsidRPr="001B3266" w14:paraId="1BD6EBD9" w14:textId="77777777" w:rsidTr="000C7D45">
        <w:trPr>
          <w:gridBefore w:val="1"/>
          <w:wBefore w:w="8" w:type="dxa"/>
          <w:trHeight w:hRule="exact" w:val="345"/>
        </w:trPr>
        <w:tc>
          <w:tcPr>
            <w:tcW w:w="20" w:type="dxa"/>
            <w:gridSpan w:val="2"/>
            <w:vMerge w:val="restart"/>
            <w:shd w:val="clear" w:color="auto" w:fill="auto"/>
          </w:tcPr>
          <w:p w14:paraId="72F0175D" w14:textId="77777777" w:rsidR="000C7D45" w:rsidRPr="001B3266" w:rsidRDefault="000C7D45" w:rsidP="0000716D">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FBD2E5C" w14:textId="77777777" w:rsidR="000C7D45" w:rsidRPr="001B3266" w:rsidRDefault="000C7D45" w:rsidP="0000716D">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369" w:tooltip="Prüfung" w:history="1">
              <w:r w:rsidRPr="001B3266">
                <w:rPr>
                  <w:rStyle w:val="FakeCharacterStyle"/>
                  <w:rFonts w:ascii="Source Sans 3" w:hAnsi="Source Sans 3"/>
                  <w:color w:val="000000"/>
                  <w:sz w:val="20"/>
                  <w:u w:val="single"/>
                </w:rPr>
                <w:t>„Prüfung“</w:t>
              </w:r>
            </w:hyperlink>
            <w:r w:rsidRPr="001B3266">
              <w:rPr>
                <w:rStyle w:val="FakeCharacterStyle"/>
                <w:rFonts w:ascii="Source Sans 3" w:hAnsi="Source Sans 3"/>
                <w:color w:val="000000"/>
                <w:sz w:val="20"/>
              </w:rPr>
              <w:t xml:space="preserve"> ist beachtet.</w:t>
            </w:r>
          </w:p>
        </w:tc>
        <w:tc>
          <w:tcPr>
            <w:tcW w:w="60" w:type="dxa"/>
            <w:gridSpan w:val="2"/>
            <w:vMerge w:val="restart"/>
            <w:shd w:val="clear" w:color="auto" w:fill="auto"/>
          </w:tcPr>
          <w:p w14:paraId="17A88F10" w14:textId="77777777" w:rsidR="000C7D45" w:rsidRPr="001B3266" w:rsidRDefault="000C7D45" w:rsidP="0000716D">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885143B" w14:textId="77777777" w:rsidR="000C7D45" w:rsidRPr="001B3266" w:rsidRDefault="000C7D45" w:rsidP="0000716D">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465F6D8" w14:textId="77777777" w:rsidR="000C7D45" w:rsidRPr="001B3266" w:rsidRDefault="000C7D45" w:rsidP="0000716D">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6BBAD63" w14:textId="77777777" w:rsidR="000C7D45" w:rsidRPr="001B3266" w:rsidRDefault="000C7D45" w:rsidP="0000716D">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8F77E8A" w14:textId="77777777" w:rsidR="000C7D45" w:rsidRPr="001B3266" w:rsidRDefault="000C7D45" w:rsidP="0000716D">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9BE4A3A" w14:textId="77777777" w:rsidR="000C7D45" w:rsidRPr="001B3266" w:rsidRDefault="000C7D45" w:rsidP="0000716D">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gridSpan w:val="2"/>
            <w:shd w:val="clear" w:color="auto" w:fill="auto"/>
            <w:vAlign w:val="center"/>
          </w:tcPr>
          <w:p w14:paraId="04326199" w14:textId="77777777" w:rsidR="000C7D45" w:rsidRPr="001B3266" w:rsidRDefault="000C7D45" w:rsidP="0000716D">
            <w:pPr>
              <w:pStyle w:val="ParagraphStyle37"/>
              <w:spacing w:line="240" w:lineRule="exact"/>
              <w:rPr>
                <w:rStyle w:val="FakeCharacterStyle"/>
                <w:rFonts w:ascii="Source Sans 3" w:hAnsi="Source Sans 3"/>
              </w:rPr>
            </w:pPr>
          </w:p>
        </w:tc>
      </w:tr>
      <w:tr w:rsidR="000C7D45" w:rsidRPr="001B3266" w14:paraId="7B5C951E" w14:textId="77777777" w:rsidTr="000C7D45">
        <w:trPr>
          <w:gridBefore w:val="1"/>
          <w:wBefore w:w="8" w:type="dxa"/>
        </w:trPr>
        <w:tc>
          <w:tcPr>
            <w:tcW w:w="20" w:type="dxa"/>
            <w:gridSpan w:val="2"/>
            <w:vMerge/>
            <w:shd w:val="clear" w:color="auto" w:fill="auto"/>
          </w:tcPr>
          <w:p w14:paraId="1F229F54" w14:textId="77777777" w:rsidR="000C7D45" w:rsidRPr="001B3266" w:rsidRDefault="000C7D45" w:rsidP="0000716D">
            <w:pPr>
              <w:spacing w:line="240" w:lineRule="exact"/>
              <w:rPr>
                <w:rStyle w:val="FakeCharacterStyle"/>
                <w:rFonts w:ascii="Source Sans 3" w:hAnsi="Source Sans 3"/>
              </w:rPr>
            </w:pPr>
          </w:p>
        </w:tc>
        <w:tc>
          <w:tcPr>
            <w:tcW w:w="5895" w:type="dxa"/>
            <w:gridSpan w:val="2"/>
            <w:vMerge/>
            <w:shd w:val="clear" w:color="auto" w:fill="auto"/>
          </w:tcPr>
          <w:p w14:paraId="0E471589" w14:textId="77777777" w:rsidR="000C7D45" w:rsidRPr="001B3266" w:rsidRDefault="000C7D45" w:rsidP="0000716D">
            <w:pPr>
              <w:spacing w:line="240" w:lineRule="exact"/>
              <w:rPr>
                <w:rStyle w:val="FakeCharacterStyle"/>
                <w:rFonts w:ascii="Source Sans 3" w:hAnsi="Source Sans 3"/>
              </w:rPr>
            </w:pPr>
          </w:p>
        </w:tc>
        <w:tc>
          <w:tcPr>
            <w:tcW w:w="60" w:type="dxa"/>
            <w:gridSpan w:val="2"/>
            <w:vMerge/>
            <w:shd w:val="clear" w:color="auto" w:fill="auto"/>
          </w:tcPr>
          <w:p w14:paraId="5811EF33" w14:textId="77777777" w:rsidR="000C7D45" w:rsidRPr="001B3266" w:rsidRDefault="000C7D45" w:rsidP="0000716D">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3126DD7" w14:textId="77777777" w:rsidR="000C7D45" w:rsidRPr="001B3266" w:rsidRDefault="000C7D45" w:rsidP="0000716D">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350CA3AD" w14:textId="77777777" w:rsidR="000C7D45" w:rsidRPr="001B3266" w:rsidRDefault="000C7D45" w:rsidP="0000716D">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0F00421" w14:textId="77777777" w:rsidR="000C7D45" w:rsidRPr="001B3266" w:rsidRDefault="000C7D45" w:rsidP="0000716D">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52DB4F7D" w14:textId="77777777" w:rsidR="000C7D45" w:rsidRPr="001B3266" w:rsidRDefault="000C7D45" w:rsidP="0000716D">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2853EA9" w14:textId="77777777" w:rsidR="000C7D45" w:rsidRPr="001B3266" w:rsidRDefault="000C7D45" w:rsidP="0000716D">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CC1A17B" w14:textId="77777777" w:rsidR="000C7D45" w:rsidRPr="001B3266" w:rsidRDefault="000C7D45" w:rsidP="0000716D">
            <w:pPr>
              <w:pStyle w:val="ParagraphStyle37"/>
              <w:spacing w:line="240" w:lineRule="exact"/>
              <w:rPr>
                <w:rStyle w:val="FakeCharacterStyle"/>
                <w:rFonts w:ascii="Source Sans 3" w:hAnsi="Source Sans 3"/>
              </w:rPr>
            </w:pPr>
          </w:p>
        </w:tc>
      </w:tr>
      <w:tr w:rsidR="000C7D45" w:rsidRPr="001B3266" w14:paraId="66CA5BB7" w14:textId="77777777" w:rsidTr="000C7D45">
        <w:trPr>
          <w:gridBefore w:val="1"/>
          <w:wBefore w:w="8" w:type="dxa"/>
          <w:trHeight w:hRule="exact" w:val="45"/>
        </w:trPr>
        <w:tc>
          <w:tcPr>
            <w:tcW w:w="9875" w:type="dxa"/>
            <w:gridSpan w:val="18"/>
            <w:shd w:val="clear" w:color="auto" w:fill="auto"/>
          </w:tcPr>
          <w:p w14:paraId="29D18AE6" w14:textId="77777777" w:rsidR="000C7D45" w:rsidRPr="001B3266" w:rsidRDefault="000C7D45" w:rsidP="0000716D">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7C2D643A" wp14:editId="746B02B9">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6"/>
                          <a:stretch>
                            <a:fillRect/>
                          </a:stretch>
                        </pic:blipFill>
                        <pic:spPr>
                          <a:xfrm>
                            <a:off x="0" y="0"/>
                            <a:ext cx="6267450" cy="28575"/>
                          </a:xfrm>
                          <a:prstGeom prst="rect">
                            <a:avLst/>
                          </a:prstGeom>
                          <a:noFill/>
                        </pic:spPr>
                      </pic:pic>
                    </a:graphicData>
                  </a:graphic>
                </wp:inline>
              </w:drawing>
            </w:r>
          </w:p>
        </w:tc>
      </w:tr>
    </w:tbl>
    <w:p w14:paraId="6D866BC0" w14:textId="77777777" w:rsidR="00BC0171" w:rsidRPr="001B3266" w:rsidRDefault="00BC0171" w:rsidP="001B3266">
      <w:pPr>
        <w:spacing w:line="240" w:lineRule="exact"/>
        <w:rPr>
          <w:rFonts w:ascii="Source Sans 3" w:hAnsi="Source Sans 3"/>
        </w:rPr>
        <w:sectPr w:rsidR="00BC0171" w:rsidRPr="001B3266">
          <w:headerReference w:type="default" r:id="rId370"/>
          <w:footerReference w:type="default" r:id="rId371"/>
          <w:pgSz w:w="11908" w:h="16833"/>
          <w:pgMar w:top="907" w:right="1132" w:bottom="907" w:left="907" w:header="0" w:footer="462" w:gutter="0"/>
          <w:cols w:space="720"/>
        </w:sectPr>
      </w:pPr>
    </w:p>
    <w:p w14:paraId="0C1CF2C4"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2A4AFC7C" w14:textId="77777777">
        <w:trPr>
          <w:trHeight w:hRule="exact" w:val="360"/>
        </w:trPr>
        <w:tc>
          <w:tcPr>
            <w:tcW w:w="15" w:type="dxa"/>
          </w:tcPr>
          <w:p w14:paraId="4D99EE4B"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255789B7"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19C4F41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6A0C7C0D" w14:textId="77777777">
        <w:tc>
          <w:tcPr>
            <w:tcW w:w="9870" w:type="dxa"/>
            <w:shd w:val="clear" w:color="auto" w:fill="auto"/>
          </w:tcPr>
          <w:p w14:paraId="33D413E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Gefährdungsbeurteilungsobjekt aus dem BG-Katalog: Beschaffung technischer Arbeitsmittel</w:t>
            </w:r>
            <w:r w:rsidRPr="001B3266">
              <w:rPr>
                <w:rStyle w:val="CharacterStyle28"/>
                <w:rFonts w:ascii="Source Sans 3" w:hAnsi="Source Sans 3"/>
              </w:rPr>
              <w:br/>
              <w:t>2. Gefährdungsbeurteilungsobjekt aus dem BG-Katalog: Lärm</w:t>
            </w:r>
            <w:r w:rsidRPr="001B3266">
              <w:rPr>
                <w:rStyle w:val="CharacterStyle28"/>
                <w:rFonts w:ascii="Source Sans 3" w:hAnsi="Source Sans 3"/>
              </w:rPr>
              <w:br/>
              <w:t>3. Regelwerkeintrag: DGUV Regel 109-001: Schleifen, Bürsten und Polieren von Aluminium</w:t>
            </w:r>
            <w:r w:rsidRPr="001B3266">
              <w:rPr>
                <w:rStyle w:val="CharacterStyle28"/>
                <w:rFonts w:ascii="Source Sans 3" w:hAnsi="Source Sans 3"/>
              </w:rPr>
              <w:br/>
              <w:t>4. Gefährdungsbeurteilungsobjekt aus dem BG-Katalog: Persönliche Schutzausrüstung (PSA)</w:t>
            </w:r>
            <w:r w:rsidRPr="001B3266">
              <w:rPr>
                <w:rStyle w:val="CharacterStyle28"/>
                <w:rFonts w:ascii="Source Sans 3" w:hAnsi="Source Sans 3"/>
              </w:rPr>
              <w:br/>
              <w:t>5. Lokale Datei: betriebsanweisungen\maschinen\b_schleifbock.doc</w:t>
            </w:r>
            <w:r w:rsidRPr="001B3266">
              <w:rPr>
                <w:rStyle w:val="CharacterStyle28"/>
                <w:rFonts w:ascii="Source Sans 3" w:hAnsi="Source Sans 3"/>
              </w:rPr>
              <w:br/>
              <w:t>6. Gefährdungsbeurteilungsobjekt aus dem BG-Katalog: Unterweisungen der Beschäftigten</w:t>
            </w:r>
            <w:r w:rsidRPr="001B3266">
              <w:rPr>
                <w:rStyle w:val="CharacterStyle28"/>
                <w:rFonts w:ascii="Source Sans 3" w:hAnsi="Source Sans 3"/>
              </w:rPr>
              <w:br/>
              <w:t>7. Gefährdungsbeurteilungsobjekt aus dem BG-Katalog: Prüfung</w:t>
            </w:r>
          </w:p>
        </w:tc>
      </w:tr>
    </w:tbl>
    <w:p w14:paraId="7BFFF794"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4DE724AC" w14:textId="77777777">
        <w:trPr>
          <w:trHeight w:hRule="exact" w:val="300"/>
        </w:trPr>
        <w:tc>
          <w:tcPr>
            <w:tcW w:w="9870" w:type="dxa"/>
            <w:gridSpan w:val="6"/>
            <w:shd w:val="clear" w:color="auto" w:fill="auto"/>
          </w:tcPr>
          <w:p w14:paraId="25C9E872"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63816595" w14:textId="77777777">
        <w:trPr>
          <w:trHeight w:hRule="exact" w:val="345"/>
        </w:trPr>
        <w:tc>
          <w:tcPr>
            <w:tcW w:w="1440" w:type="dxa"/>
            <w:gridSpan w:val="2"/>
            <w:shd w:val="clear" w:color="auto" w:fill="auto"/>
          </w:tcPr>
          <w:p w14:paraId="3776AA5C"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5E725706" w14:textId="77777777" w:rsidR="00BC0171" w:rsidRPr="001B3266" w:rsidRDefault="00BC0171" w:rsidP="001B3266">
            <w:pPr>
              <w:spacing w:line="240" w:lineRule="exact"/>
              <w:rPr>
                <w:rStyle w:val="FakeCharacterStyle"/>
                <w:rFonts w:ascii="Source Sans 3" w:hAnsi="Source Sans 3"/>
              </w:rPr>
            </w:pPr>
          </w:p>
        </w:tc>
      </w:tr>
      <w:tr w:rsidR="00BC0171" w:rsidRPr="001B3266" w14:paraId="351B0762" w14:textId="77777777">
        <w:trPr>
          <w:trHeight w:hRule="exact" w:val="270"/>
        </w:trPr>
        <w:tc>
          <w:tcPr>
            <w:tcW w:w="9870" w:type="dxa"/>
            <w:gridSpan w:val="6"/>
            <w:shd w:val="clear" w:color="auto" w:fill="auto"/>
          </w:tcPr>
          <w:p w14:paraId="7622EE4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3: Inhaltsverzeichnis: Elektrische Anlagen und Betriebsmittel</w:t>
            </w:r>
          </w:p>
        </w:tc>
      </w:tr>
      <w:tr w:rsidR="00BC0171" w:rsidRPr="001B3266" w14:paraId="6A4AFF8C" w14:textId="77777777">
        <w:trPr>
          <w:trHeight w:hRule="exact" w:val="285"/>
        </w:trPr>
        <w:tc>
          <w:tcPr>
            <w:tcW w:w="9870" w:type="dxa"/>
            <w:gridSpan w:val="6"/>
            <w:shd w:val="clear" w:color="auto" w:fill="auto"/>
          </w:tcPr>
          <w:p w14:paraId="68F7176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Regel 100-500: Betreiben von Arbeitsmitteln, Inhaltsverzeichnis</w:t>
            </w:r>
          </w:p>
        </w:tc>
      </w:tr>
      <w:tr w:rsidR="00BC0171" w:rsidRPr="001B3266" w14:paraId="140871EC" w14:textId="77777777">
        <w:trPr>
          <w:trHeight w:hRule="exact" w:val="270"/>
        </w:trPr>
        <w:tc>
          <w:tcPr>
            <w:tcW w:w="9870" w:type="dxa"/>
            <w:gridSpan w:val="6"/>
            <w:shd w:val="clear" w:color="auto" w:fill="auto"/>
          </w:tcPr>
          <w:p w14:paraId="5A3A923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209-002: Schleifen</w:t>
            </w:r>
          </w:p>
        </w:tc>
      </w:tr>
      <w:tr w:rsidR="00BC0171" w:rsidRPr="001B3266" w14:paraId="62E551E0" w14:textId="77777777">
        <w:trPr>
          <w:trHeight w:hRule="exact" w:val="270"/>
        </w:trPr>
        <w:tc>
          <w:tcPr>
            <w:tcW w:w="9870" w:type="dxa"/>
            <w:gridSpan w:val="6"/>
            <w:shd w:val="clear" w:color="auto" w:fill="auto"/>
          </w:tcPr>
          <w:p w14:paraId="23071CB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Regel 109-001: Schleifen, Bürsten und Polieren von Aluminium</w:t>
            </w:r>
          </w:p>
        </w:tc>
      </w:tr>
      <w:tr w:rsidR="00BC0171" w:rsidRPr="001B3266" w14:paraId="4176BE9A" w14:textId="77777777">
        <w:trPr>
          <w:trHeight w:hRule="exact" w:val="570"/>
        </w:trPr>
        <w:tc>
          <w:tcPr>
            <w:tcW w:w="9870" w:type="dxa"/>
            <w:gridSpan w:val="6"/>
            <w:shd w:val="clear" w:color="auto" w:fill="auto"/>
          </w:tcPr>
          <w:p w14:paraId="1282DD76"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302E2B89" w14:textId="77777777">
        <w:trPr>
          <w:trHeight w:hRule="exact" w:val="285"/>
        </w:trPr>
        <w:tc>
          <w:tcPr>
            <w:tcW w:w="15" w:type="dxa"/>
          </w:tcPr>
          <w:p w14:paraId="037ADF68"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1BD95ADF"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7C7FD86D"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4F9ECF5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1A86606E" w14:textId="77777777" w:rsidR="00BC0171" w:rsidRPr="001B3266" w:rsidRDefault="00BC0171" w:rsidP="001B3266">
            <w:pPr>
              <w:spacing w:line="240" w:lineRule="exact"/>
              <w:rPr>
                <w:rStyle w:val="FakeCharacterStyle"/>
                <w:rFonts w:ascii="Source Sans 3" w:hAnsi="Source Sans 3"/>
              </w:rPr>
            </w:pPr>
          </w:p>
        </w:tc>
      </w:tr>
      <w:tr w:rsidR="00BC0171" w:rsidRPr="001B3266" w14:paraId="113C84D4" w14:textId="77777777">
        <w:trPr>
          <w:trHeight w:hRule="exact" w:val="1245"/>
        </w:trPr>
        <w:tc>
          <w:tcPr>
            <w:tcW w:w="15" w:type="dxa"/>
          </w:tcPr>
          <w:p w14:paraId="7648FCDC"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691978C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59C0748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428EE4A4" w14:textId="77777777">
        <w:trPr>
          <w:trHeight w:hRule="exact" w:val="285"/>
        </w:trPr>
        <w:tc>
          <w:tcPr>
            <w:tcW w:w="15" w:type="dxa"/>
          </w:tcPr>
          <w:p w14:paraId="4742819B"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5D73041A"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20714FC2"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360D980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643B5C1B" w14:textId="77777777">
        <w:trPr>
          <w:trHeight w:hRule="exact" w:val="1110"/>
        </w:trPr>
        <w:tc>
          <w:tcPr>
            <w:tcW w:w="15" w:type="dxa"/>
          </w:tcPr>
          <w:p w14:paraId="7EE65113"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64C13C8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544974F0" w14:textId="77777777" w:rsidR="00BC0171" w:rsidRPr="001B3266" w:rsidRDefault="00BC0171" w:rsidP="001B3266">
      <w:pPr>
        <w:spacing w:line="240" w:lineRule="exact"/>
        <w:rPr>
          <w:rFonts w:ascii="Source Sans 3" w:hAnsi="Source Sans 3"/>
        </w:rPr>
        <w:sectPr w:rsidR="00BC0171" w:rsidRPr="001B3266">
          <w:headerReference w:type="default" r:id="rId372"/>
          <w:footerReference w:type="default" r:id="rId3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311408B7" w14:textId="77777777">
        <w:trPr>
          <w:trHeight w:hRule="exact" w:val="360"/>
        </w:trPr>
        <w:tc>
          <w:tcPr>
            <w:tcW w:w="9870" w:type="dxa"/>
            <w:gridSpan w:val="3"/>
            <w:shd w:val="clear" w:color="auto" w:fill="auto"/>
          </w:tcPr>
          <w:p w14:paraId="21180211"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4. Elektrowerkstatt / Lager</w:t>
            </w:r>
          </w:p>
        </w:tc>
      </w:tr>
      <w:tr w:rsidR="00BC0171" w:rsidRPr="001B3266" w14:paraId="39B60005" w14:textId="77777777">
        <w:trPr>
          <w:trHeight w:hRule="exact" w:val="360"/>
        </w:trPr>
        <w:tc>
          <w:tcPr>
            <w:tcW w:w="9870" w:type="dxa"/>
            <w:gridSpan w:val="3"/>
            <w:shd w:val="clear" w:color="auto" w:fill="auto"/>
          </w:tcPr>
          <w:p w14:paraId="689F1358"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Tischbohrmaschine, Ständerbohrmaschine</w:t>
            </w:r>
          </w:p>
        </w:tc>
      </w:tr>
      <w:tr w:rsidR="00BC0171" w:rsidRPr="001B3266" w14:paraId="66FD40CD" w14:textId="77777777">
        <w:trPr>
          <w:trHeight w:hRule="exact" w:val="345"/>
        </w:trPr>
        <w:tc>
          <w:tcPr>
            <w:tcW w:w="2700" w:type="dxa"/>
            <w:shd w:val="clear" w:color="auto" w:fill="auto"/>
          </w:tcPr>
          <w:p w14:paraId="162B8C9F"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1FBE6A35" w14:textId="77777777" w:rsidR="00BC0171" w:rsidRPr="001B3266" w:rsidRDefault="00BC0171" w:rsidP="001B3266">
            <w:pPr>
              <w:spacing w:line="240" w:lineRule="exact"/>
              <w:rPr>
                <w:rStyle w:val="FakeCharacterStyle"/>
                <w:rFonts w:ascii="Source Sans 3" w:hAnsi="Source Sans 3"/>
              </w:rPr>
            </w:pPr>
          </w:p>
        </w:tc>
      </w:tr>
      <w:tr w:rsidR="00BC0171" w:rsidRPr="001B3266" w14:paraId="4B3F1BD1" w14:textId="77777777">
        <w:tc>
          <w:tcPr>
            <w:tcW w:w="9855" w:type="dxa"/>
            <w:gridSpan w:val="2"/>
            <w:shd w:val="clear" w:color="auto" w:fill="auto"/>
          </w:tcPr>
          <w:p w14:paraId="1CABF89A"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 xml:space="preserve">Ungeschützt bewegte Teile durch offenen Riementrieb, rotierende Bohrspindel und Bohrer, </w:t>
            </w:r>
            <w:r w:rsidRPr="001B3266">
              <w:rPr>
                <w:rStyle w:val="FakeCharacterStyle"/>
                <w:rFonts w:ascii="Source Sans 3" w:hAnsi="Source Sans 3"/>
                <w:b/>
                <w:color w:val="000000"/>
                <w:sz w:val="20"/>
              </w:rPr>
              <w:br/>
              <w:t>Unkontrolliert bewegte Teile durch Späne und Werkstücke,</w:t>
            </w:r>
            <w:r w:rsidRPr="001B3266">
              <w:rPr>
                <w:rStyle w:val="FakeCharacterStyle"/>
                <w:rFonts w:ascii="Source Sans 3" w:hAnsi="Source Sans 3"/>
                <w:b/>
                <w:color w:val="000000"/>
                <w:sz w:val="20"/>
              </w:rPr>
              <w:br/>
              <w:t>Oberflächenbeschaffenheit der Späne</w:t>
            </w:r>
          </w:p>
        </w:tc>
        <w:tc>
          <w:tcPr>
            <w:tcW w:w="15" w:type="dxa"/>
          </w:tcPr>
          <w:p w14:paraId="0C6CF6A7" w14:textId="77777777" w:rsidR="00BC0171" w:rsidRPr="001B3266" w:rsidRDefault="00BC0171" w:rsidP="001B3266">
            <w:pPr>
              <w:spacing w:line="240" w:lineRule="exact"/>
              <w:rPr>
                <w:rStyle w:val="FakeCharacterStyle"/>
                <w:rFonts w:ascii="Source Sans 3" w:hAnsi="Source Sans 3"/>
              </w:rPr>
            </w:pPr>
          </w:p>
        </w:tc>
      </w:tr>
      <w:tr w:rsidR="00BC0171" w:rsidRPr="001B3266" w14:paraId="57471791" w14:textId="77777777">
        <w:trPr>
          <w:trHeight w:hRule="exact" w:val="240"/>
        </w:trPr>
        <w:tc>
          <w:tcPr>
            <w:tcW w:w="9870" w:type="dxa"/>
            <w:gridSpan w:val="3"/>
            <w:shd w:val="clear" w:color="auto" w:fill="auto"/>
          </w:tcPr>
          <w:p w14:paraId="4F1AEEC7" w14:textId="77777777" w:rsidR="00BC0171" w:rsidRPr="001B3266" w:rsidRDefault="00BC0171" w:rsidP="001B3266">
            <w:pPr>
              <w:pStyle w:val="ParagraphStyle23"/>
              <w:spacing w:line="240" w:lineRule="exact"/>
              <w:rPr>
                <w:rStyle w:val="FakeCharacterStyle"/>
                <w:rFonts w:ascii="Source Sans 3" w:hAnsi="Source Sans 3"/>
              </w:rPr>
            </w:pPr>
          </w:p>
        </w:tc>
      </w:tr>
    </w:tbl>
    <w:p w14:paraId="5D5FF64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21AC3A0A"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57720FC"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3949AE"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ECC3B6D"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C10ACAC"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6BD27CB"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7446BDE3" w14:textId="77777777">
        <w:trPr>
          <w:trHeight w:hRule="exact" w:val="330"/>
        </w:trPr>
        <w:tc>
          <w:tcPr>
            <w:tcW w:w="15" w:type="dxa"/>
            <w:vMerge w:val="restart"/>
            <w:shd w:val="clear" w:color="auto" w:fill="D7EAF9"/>
            <w:vAlign w:val="center"/>
          </w:tcPr>
          <w:p w14:paraId="673B5A50"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04903E"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374" w:tooltip="Beschaffung technischer Arbeitsmittel" w:history="1">
              <w:r w:rsidRPr="001B3266">
                <w:rPr>
                  <w:rStyle w:val="FakeCharacterStyle"/>
                  <w:rFonts w:ascii="Source Sans 3" w:hAnsi="Source Sans 3"/>
                  <w:color w:val="000000"/>
                  <w:sz w:val="20"/>
                  <w:u w:val="single"/>
                </w:rPr>
                <w:t>„Beschaffung technischer Arbeitsmittel“</w:t>
              </w:r>
            </w:hyperlink>
            <w:r w:rsidRPr="001B32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91E8AEB"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C41E88"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D413F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0F7674"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3FF3B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074A5F1" w14:textId="0C790C12"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60EE3D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C83247F" w14:textId="77777777">
        <w:tc>
          <w:tcPr>
            <w:tcW w:w="15" w:type="dxa"/>
            <w:vMerge/>
            <w:shd w:val="clear" w:color="auto" w:fill="D7EAF9"/>
            <w:vAlign w:val="center"/>
          </w:tcPr>
          <w:p w14:paraId="58EF9C0F"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B42C92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C2CF2D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6C987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20F05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B0B93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BEE9C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71BF70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6E078B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0695426" w14:textId="77777777">
        <w:trPr>
          <w:trHeight w:hRule="exact" w:val="330"/>
        </w:trPr>
        <w:tc>
          <w:tcPr>
            <w:tcW w:w="15" w:type="dxa"/>
            <w:vMerge w:val="restart"/>
            <w:shd w:val="clear" w:color="auto" w:fill="auto"/>
          </w:tcPr>
          <w:p w14:paraId="5E1C0230"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738CD469"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sind leicht erreichbare Notausschalter installiert (z.B. Fußtaster).</w:t>
            </w:r>
          </w:p>
        </w:tc>
        <w:tc>
          <w:tcPr>
            <w:tcW w:w="60" w:type="dxa"/>
            <w:vMerge w:val="restart"/>
            <w:shd w:val="clear" w:color="auto" w:fill="auto"/>
          </w:tcPr>
          <w:p w14:paraId="7CBDAC56"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896A89"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C8D706"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EDBF12"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C7F0B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86AEB96" w14:textId="1AD0CB29"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08DC8F1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4C2C03B" w14:textId="77777777">
        <w:tc>
          <w:tcPr>
            <w:tcW w:w="15" w:type="dxa"/>
            <w:vMerge/>
            <w:shd w:val="clear" w:color="auto" w:fill="auto"/>
          </w:tcPr>
          <w:p w14:paraId="33CDE88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D5E821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DB2BB8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CFE80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0630A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85997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F5E1EE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8D59E73"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62C83A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E6032EB" w14:textId="77777777">
        <w:trPr>
          <w:trHeight w:hRule="exact" w:val="15"/>
        </w:trPr>
        <w:tc>
          <w:tcPr>
            <w:tcW w:w="15" w:type="dxa"/>
            <w:vMerge w:val="restart"/>
            <w:shd w:val="clear" w:color="auto" w:fill="D7EAF9"/>
            <w:vAlign w:val="center"/>
          </w:tcPr>
          <w:p w14:paraId="4E55843B"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41BE9B62"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485BD12C"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746545"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5DCB33"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495A23"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313DF2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C64F7D8" w14:textId="570E9559"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3884EC0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16001C6" w14:textId="77777777">
        <w:trPr>
          <w:trHeight w:val="240"/>
        </w:trPr>
        <w:tc>
          <w:tcPr>
            <w:tcW w:w="15" w:type="dxa"/>
            <w:vMerge/>
            <w:shd w:val="clear" w:color="auto" w:fill="D7EAF9"/>
            <w:vAlign w:val="center"/>
          </w:tcPr>
          <w:p w14:paraId="2B8E41CE"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0B7F4CE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Tischbohrmaschinen sind an der Werkbank verschraubt.</w:t>
            </w:r>
          </w:p>
        </w:tc>
        <w:tc>
          <w:tcPr>
            <w:tcW w:w="60" w:type="dxa"/>
            <w:vMerge/>
            <w:shd w:val="clear" w:color="auto" w:fill="D7EAF9"/>
            <w:vAlign w:val="center"/>
          </w:tcPr>
          <w:p w14:paraId="2DB64EA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F4258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4F684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5F6DC3"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702BE1D"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5F442424"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542B6F77" w14:textId="77777777" w:rsidR="00BC0171" w:rsidRPr="001B3266" w:rsidRDefault="00BC0171" w:rsidP="001B3266">
            <w:pPr>
              <w:spacing w:line="240" w:lineRule="exact"/>
              <w:rPr>
                <w:rStyle w:val="FakeCharacterStyle"/>
                <w:rFonts w:ascii="Source Sans 3" w:hAnsi="Source Sans 3"/>
              </w:rPr>
            </w:pPr>
          </w:p>
        </w:tc>
      </w:tr>
      <w:tr w:rsidR="00BC0171" w:rsidRPr="001B3266" w14:paraId="6436CCE1" w14:textId="77777777">
        <w:tc>
          <w:tcPr>
            <w:tcW w:w="15" w:type="dxa"/>
            <w:vMerge/>
            <w:shd w:val="clear" w:color="auto" w:fill="D7EAF9"/>
            <w:vAlign w:val="center"/>
          </w:tcPr>
          <w:p w14:paraId="7B30BEB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811CF7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E50153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4ABFC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AC75F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352B9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CD60A8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A5FED89"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D2875A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71CE8F5" w14:textId="77777777">
        <w:trPr>
          <w:trHeight w:hRule="exact" w:val="330"/>
        </w:trPr>
        <w:tc>
          <w:tcPr>
            <w:tcW w:w="15" w:type="dxa"/>
            <w:vMerge w:val="restart"/>
            <w:shd w:val="clear" w:color="auto" w:fill="auto"/>
          </w:tcPr>
          <w:p w14:paraId="255EB094"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3CA8D344"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werden notwendige Spannmittel zur Verfügung gestellt (z.B. Schraubstöcke, Spannpratzen).</w:t>
            </w:r>
          </w:p>
        </w:tc>
        <w:tc>
          <w:tcPr>
            <w:tcW w:w="60" w:type="dxa"/>
            <w:vMerge w:val="restart"/>
            <w:shd w:val="clear" w:color="auto" w:fill="auto"/>
          </w:tcPr>
          <w:p w14:paraId="33BDA5B4"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8AC79B"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18374A"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0DCB47"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3C41E1"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AB81B78" w14:textId="65844CAC"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6402B66A"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AB02C01" w14:textId="77777777">
        <w:tc>
          <w:tcPr>
            <w:tcW w:w="15" w:type="dxa"/>
            <w:vMerge/>
            <w:shd w:val="clear" w:color="auto" w:fill="auto"/>
          </w:tcPr>
          <w:p w14:paraId="0B21E0C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2DB95A6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ACF1EE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E06D5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CE6C2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18090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12045B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E1F38F9"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1ED98AD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5B42170" w14:textId="77777777">
        <w:trPr>
          <w:trHeight w:hRule="exact" w:val="15"/>
        </w:trPr>
        <w:tc>
          <w:tcPr>
            <w:tcW w:w="15" w:type="dxa"/>
            <w:vMerge w:val="restart"/>
            <w:shd w:val="clear" w:color="auto" w:fill="D7EAF9"/>
            <w:vAlign w:val="center"/>
          </w:tcPr>
          <w:p w14:paraId="7394EA4B"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32ED2779"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4F1019E8"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BEC807"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0C79DA"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AB7AB5"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78F5BC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1C0BBF4" w14:textId="1F7E5E6B"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09F7779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BBA6D59" w14:textId="77777777">
        <w:trPr>
          <w:trHeight w:val="240"/>
        </w:trPr>
        <w:tc>
          <w:tcPr>
            <w:tcW w:w="15" w:type="dxa"/>
            <w:vMerge/>
            <w:shd w:val="clear" w:color="auto" w:fill="D7EAF9"/>
            <w:vAlign w:val="center"/>
          </w:tcPr>
          <w:p w14:paraId="1A73C55E"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66676E67"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375" w:tooltip="Persönliche Schutzausrüstung (PSA)" w:history="1">
              <w:r w:rsidRPr="001B3266">
                <w:rPr>
                  <w:rStyle w:val="FakeCharacterStyle"/>
                  <w:rFonts w:ascii="Source Sans 3" w:hAnsi="Source Sans 3"/>
                  <w:color w:val="000000"/>
                  <w:sz w:val="20"/>
                  <w:u w:val="single"/>
                </w:rPr>
                <w:t>„Persönliche Schutzausrüstung (PSA)“</w:t>
              </w:r>
            </w:hyperlink>
            <w:r w:rsidRPr="001B3266">
              <w:rPr>
                <w:rStyle w:val="FakeCharacterStyle"/>
                <w:rFonts w:ascii="Source Sans 3" w:hAnsi="Source Sans 3"/>
                <w:color w:val="000000"/>
                <w:sz w:val="20"/>
              </w:rPr>
              <w:t xml:space="preserve"> ist beachtet.</w:t>
            </w:r>
          </w:p>
          <w:p w14:paraId="29035BA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sind Schutzbrillen und ggf. Haarschutz z.B. Haarnetze zur Verfügung gestellt.</w:t>
            </w:r>
          </w:p>
        </w:tc>
        <w:tc>
          <w:tcPr>
            <w:tcW w:w="60" w:type="dxa"/>
            <w:vMerge/>
            <w:shd w:val="clear" w:color="auto" w:fill="D7EAF9"/>
            <w:vAlign w:val="center"/>
          </w:tcPr>
          <w:p w14:paraId="00E007A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91B64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09C4B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CD65EE"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9CC46C3"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1CC35E84"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0E0D9FDC" w14:textId="77777777" w:rsidR="00BC0171" w:rsidRPr="001B3266" w:rsidRDefault="00BC0171" w:rsidP="001B3266">
            <w:pPr>
              <w:spacing w:line="240" w:lineRule="exact"/>
              <w:rPr>
                <w:rStyle w:val="FakeCharacterStyle"/>
                <w:rFonts w:ascii="Source Sans 3" w:hAnsi="Source Sans 3"/>
              </w:rPr>
            </w:pPr>
          </w:p>
        </w:tc>
      </w:tr>
      <w:tr w:rsidR="00BC0171" w:rsidRPr="001B3266" w14:paraId="6FB63395" w14:textId="77777777">
        <w:tc>
          <w:tcPr>
            <w:tcW w:w="15" w:type="dxa"/>
            <w:vMerge/>
            <w:shd w:val="clear" w:color="auto" w:fill="D7EAF9"/>
            <w:vAlign w:val="center"/>
          </w:tcPr>
          <w:p w14:paraId="7A01D28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2F6BE7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EF6B0D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EA92A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09D2A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E27E3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12183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A37F44E"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FA45DF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2D8B754" w14:textId="77777777">
        <w:trPr>
          <w:trHeight w:hRule="exact" w:val="15"/>
        </w:trPr>
        <w:tc>
          <w:tcPr>
            <w:tcW w:w="15" w:type="dxa"/>
            <w:vMerge w:val="restart"/>
            <w:shd w:val="clear" w:color="auto" w:fill="auto"/>
          </w:tcPr>
          <w:p w14:paraId="3BE5CD52"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7A0295BB"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50372A0F"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55567E"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E3FFD5"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DA6320"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1986D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F559848" w14:textId="4DF8F2FB"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61BFB6E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BE96365" w14:textId="77777777">
        <w:trPr>
          <w:trHeight w:val="240"/>
        </w:trPr>
        <w:tc>
          <w:tcPr>
            <w:tcW w:w="15" w:type="dxa"/>
            <w:vMerge/>
            <w:shd w:val="clear" w:color="auto" w:fill="auto"/>
          </w:tcPr>
          <w:p w14:paraId="1EFDCB36"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0969AB37"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376" w:tooltip="Unterweisungen der Beschäftigten" w:history="1">
              <w:r w:rsidRPr="001B3266">
                <w:rPr>
                  <w:rStyle w:val="FakeCharacterStyle"/>
                  <w:rFonts w:ascii="Source Sans 3" w:hAnsi="Source Sans 3"/>
                  <w:color w:val="000000"/>
                  <w:sz w:val="20"/>
                  <w:u w:val="single"/>
                </w:rPr>
                <w:t>„Unterweisungen der Beschäftigten“</w:t>
              </w:r>
            </w:hyperlink>
            <w:r w:rsidRPr="001B3266">
              <w:rPr>
                <w:rStyle w:val="FakeCharacterStyle"/>
                <w:rFonts w:ascii="Source Sans 3" w:hAnsi="Source Sans 3"/>
                <w:color w:val="000000"/>
                <w:sz w:val="20"/>
              </w:rPr>
              <w:t xml:space="preserve"> ist beachtet.</w:t>
            </w:r>
          </w:p>
          <w:p w14:paraId="35DA133B"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Es ist eine Betriebsanweisung für das </w:t>
            </w:r>
            <w:hyperlink r:id="rId377" w:tooltip="Arbeiten an Tisch- und Ständerbohrmaschinen" w:history="1">
              <w:r w:rsidRPr="001B3266">
                <w:rPr>
                  <w:rStyle w:val="FakeCharacterStyle"/>
                  <w:rFonts w:ascii="Source Sans 3" w:hAnsi="Source Sans 3"/>
                  <w:color w:val="000000"/>
                  <w:sz w:val="20"/>
                  <w:u w:val="single"/>
                </w:rPr>
                <w:t>Arbeiten an Tisch- und Ständerbohrmaschinen</w:t>
              </w:r>
            </w:hyperlink>
            <w:r w:rsidRPr="001B3266">
              <w:rPr>
                <w:rStyle w:val="FakeCharacterStyle"/>
                <w:rFonts w:ascii="Source Sans 3" w:hAnsi="Source Sans 3"/>
                <w:color w:val="000000"/>
                <w:sz w:val="20"/>
              </w:rPr>
              <w:t xml:space="preserve"> vorhanden.</w:t>
            </w:r>
          </w:p>
          <w:p w14:paraId="0A208565"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auto"/>
          </w:tcPr>
          <w:p w14:paraId="1CAA27B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C18D6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59F1E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A0C8DC"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E467963"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60ABA028"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332C0C87" w14:textId="77777777" w:rsidR="00BC0171" w:rsidRPr="001B3266" w:rsidRDefault="00BC0171" w:rsidP="001B3266">
            <w:pPr>
              <w:spacing w:line="240" w:lineRule="exact"/>
              <w:rPr>
                <w:rStyle w:val="FakeCharacterStyle"/>
                <w:rFonts w:ascii="Source Sans 3" w:hAnsi="Source Sans 3"/>
              </w:rPr>
            </w:pPr>
          </w:p>
        </w:tc>
      </w:tr>
      <w:tr w:rsidR="00BC0171" w:rsidRPr="001B3266" w14:paraId="0CEAD8A2" w14:textId="77777777">
        <w:tc>
          <w:tcPr>
            <w:tcW w:w="15" w:type="dxa"/>
            <w:vMerge/>
            <w:shd w:val="clear" w:color="auto" w:fill="auto"/>
          </w:tcPr>
          <w:p w14:paraId="0396F70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190940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28A9B8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7CF6C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14631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29928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E697D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E5CBED2"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1711475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417CC0E" w14:textId="77777777">
        <w:trPr>
          <w:trHeight w:hRule="exact" w:val="330"/>
        </w:trPr>
        <w:tc>
          <w:tcPr>
            <w:tcW w:w="15" w:type="dxa"/>
            <w:vMerge w:val="restart"/>
            <w:shd w:val="clear" w:color="auto" w:fill="D7EAF9"/>
            <w:vAlign w:val="center"/>
          </w:tcPr>
          <w:p w14:paraId="28857447"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CA8ED4"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378" w:tooltip="Prüfung" w:history="1">
              <w:r w:rsidRPr="001B3266">
                <w:rPr>
                  <w:rStyle w:val="FakeCharacterStyle"/>
                  <w:rFonts w:ascii="Source Sans 3" w:hAnsi="Source Sans 3"/>
                  <w:color w:val="000000"/>
                  <w:sz w:val="20"/>
                  <w:u w:val="single"/>
                </w:rPr>
                <w:t>„Prüfung“</w:t>
              </w:r>
            </w:hyperlink>
            <w:r w:rsidRPr="001B32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FD615FC"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163C83"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1C50DE"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574856"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7EF676"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8C20A4D" w14:textId="628E654B"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711E1F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E582EA7" w14:textId="77777777">
        <w:tc>
          <w:tcPr>
            <w:tcW w:w="15" w:type="dxa"/>
            <w:vMerge/>
            <w:shd w:val="clear" w:color="auto" w:fill="D7EAF9"/>
            <w:vAlign w:val="center"/>
          </w:tcPr>
          <w:p w14:paraId="0FFBF57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00417B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80F9B2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BF294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9FCFB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F0F63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22D8E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CE6E012"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02ECC1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23B9A1A" w14:textId="77777777">
        <w:trPr>
          <w:trHeight w:hRule="exact" w:val="45"/>
        </w:trPr>
        <w:tc>
          <w:tcPr>
            <w:tcW w:w="9870" w:type="dxa"/>
            <w:gridSpan w:val="9"/>
            <w:shd w:val="clear" w:color="auto" w:fill="auto"/>
          </w:tcPr>
          <w:p w14:paraId="68027B28"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1DB61E0D" wp14:editId="6EAB890D">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6"/>
                          <a:stretch>
                            <a:fillRect/>
                          </a:stretch>
                        </pic:blipFill>
                        <pic:spPr>
                          <a:xfrm>
                            <a:off x="0" y="0"/>
                            <a:ext cx="6267450" cy="28575"/>
                          </a:xfrm>
                          <a:prstGeom prst="rect">
                            <a:avLst/>
                          </a:prstGeom>
                          <a:noFill/>
                        </pic:spPr>
                      </pic:pic>
                    </a:graphicData>
                  </a:graphic>
                </wp:inline>
              </w:drawing>
            </w:r>
          </w:p>
        </w:tc>
      </w:tr>
    </w:tbl>
    <w:p w14:paraId="0393B8DB"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22D75E82" w14:textId="77777777">
        <w:trPr>
          <w:trHeight w:hRule="exact" w:val="345"/>
        </w:trPr>
        <w:tc>
          <w:tcPr>
            <w:tcW w:w="15" w:type="dxa"/>
          </w:tcPr>
          <w:p w14:paraId="55276221"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62EC6B25"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3B516291"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5B6777F9" w14:textId="77777777">
        <w:tc>
          <w:tcPr>
            <w:tcW w:w="9870" w:type="dxa"/>
            <w:shd w:val="clear" w:color="auto" w:fill="auto"/>
          </w:tcPr>
          <w:p w14:paraId="3C3F172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Gefährdungsbeurteilungsobjekt aus dem BG-Katalog: Beschaffung technischer Arbeitsmittel</w:t>
            </w:r>
            <w:r w:rsidRPr="001B3266">
              <w:rPr>
                <w:rStyle w:val="CharacterStyle28"/>
                <w:rFonts w:ascii="Source Sans 3" w:hAnsi="Source Sans 3"/>
              </w:rPr>
              <w:br/>
              <w:t>2. Gefährdungsbeurteilungsobjekt aus dem BG-Katalog: Persönliche Schutzausrüstung (PSA)</w:t>
            </w:r>
            <w:r w:rsidRPr="001B3266">
              <w:rPr>
                <w:rStyle w:val="CharacterStyle28"/>
                <w:rFonts w:ascii="Source Sans 3" w:hAnsi="Source Sans 3"/>
              </w:rPr>
              <w:br/>
              <w:t>3. Lokale Datei: betriebsanweisungen\maschinen\b_tisch_u_staenderbohrmaschine.doc</w:t>
            </w:r>
            <w:r w:rsidRPr="001B3266">
              <w:rPr>
                <w:rStyle w:val="CharacterStyle28"/>
                <w:rFonts w:ascii="Source Sans 3" w:hAnsi="Source Sans 3"/>
              </w:rPr>
              <w:br/>
              <w:t>4. Gefährdungsbeurteilungsobjekt aus dem BG-Katalog: Unterweisungen der Beschäftigten</w:t>
            </w:r>
            <w:r w:rsidRPr="001B3266">
              <w:rPr>
                <w:rStyle w:val="CharacterStyle28"/>
                <w:rFonts w:ascii="Source Sans 3" w:hAnsi="Source Sans 3"/>
              </w:rPr>
              <w:br/>
              <w:t>5. Gefährdungsbeurteilungsobjekt aus dem BG-Katalog: Prüfung</w:t>
            </w:r>
          </w:p>
        </w:tc>
      </w:tr>
    </w:tbl>
    <w:p w14:paraId="2B7278A1"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1A19E957" w14:textId="77777777">
        <w:trPr>
          <w:trHeight w:hRule="exact" w:val="300"/>
        </w:trPr>
        <w:tc>
          <w:tcPr>
            <w:tcW w:w="9870" w:type="dxa"/>
            <w:gridSpan w:val="6"/>
            <w:shd w:val="clear" w:color="auto" w:fill="auto"/>
          </w:tcPr>
          <w:p w14:paraId="618A84EA"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355EFA4D" w14:textId="77777777">
        <w:trPr>
          <w:trHeight w:hRule="exact" w:val="345"/>
        </w:trPr>
        <w:tc>
          <w:tcPr>
            <w:tcW w:w="1440" w:type="dxa"/>
            <w:gridSpan w:val="2"/>
            <w:shd w:val="clear" w:color="auto" w:fill="auto"/>
          </w:tcPr>
          <w:p w14:paraId="6F196A65"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3D13A2F2" w14:textId="77777777" w:rsidR="00BC0171" w:rsidRPr="001B3266" w:rsidRDefault="00BC0171" w:rsidP="001B3266">
            <w:pPr>
              <w:spacing w:line="240" w:lineRule="exact"/>
              <w:rPr>
                <w:rStyle w:val="FakeCharacterStyle"/>
                <w:rFonts w:ascii="Source Sans 3" w:hAnsi="Source Sans 3"/>
              </w:rPr>
            </w:pPr>
          </w:p>
        </w:tc>
      </w:tr>
      <w:tr w:rsidR="00BC0171" w:rsidRPr="001B3266" w14:paraId="1DA7A0B2" w14:textId="77777777">
        <w:trPr>
          <w:trHeight w:hRule="exact" w:val="270"/>
        </w:trPr>
        <w:tc>
          <w:tcPr>
            <w:tcW w:w="9870" w:type="dxa"/>
            <w:gridSpan w:val="6"/>
            <w:shd w:val="clear" w:color="auto" w:fill="auto"/>
          </w:tcPr>
          <w:p w14:paraId="17B5346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DGUV-Information 209-005: Handwerker, Inhaltsverzeichnis</w:t>
            </w:r>
          </w:p>
        </w:tc>
      </w:tr>
      <w:tr w:rsidR="00BC0171" w:rsidRPr="001B3266" w14:paraId="3A87D4D0" w14:textId="77777777">
        <w:trPr>
          <w:trHeight w:hRule="exact" w:val="285"/>
        </w:trPr>
        <w:tc>
          <w:tcPr>
            <w:tcW w:w="9870" w:type="dxa"/>
            <w:gridSpan w:val="6"/>
            <w:shd w:val="clear" w:color="auto" w:fill="auto"/>
          </w:tcPr>
          <w:p w14:paraId="42CC814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Regel 100-500: Betreiben von Arbeitsmitteln, Inhaltsverzeichnis</w:t>
            </w:r>
          </w:p>
        </w:tc>
      </w:tr>
      <w:tr w:rsidR="00BC0171" w:rsidRPr="001B3266" w14:paraId="676C8F58" w14:textId="77777777">
        <w:trPr>
          <w:trHeight w:hRule="exact" w:val="570"/>
        </w:trPr>
        <w:tc>
          <w:tcPr>
            <w:tcW w:w="9870" w:type="dxa"/>
            <w:gridSpan w:val="6"/>
            <w:shd w:val="clear" w:color="auto" w:fill="auto"/>
          </w:tcPr>
          <w:p w14:paraId="07FBF181"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727B4162" w14:textId="77777777">
        <w:trPr>
          <w:trHeight w:hRule="exact" w:val="270"/>
        </w:trPr>
        <w:tc>
          <w:tcPr>
            <w:tcW w:w="15" w:type="dxa"/>
          </w:tcPr>
          <w:p w14:paraId="4AC4069F"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5D3EF1EE"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52D40E14"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2C2CEE3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52BB3208" w14:textId="77777777" w:rsidR="00BC0171" w:rsidRPr="001B3266" w:rsidRDefault="00BC0171" w:rsidP="001B3266">
            <w:pPr>
              <w:spacing w:line="240" w:lineRule="exact"/>
              <w:rPr>
                <w:rStyle w:val="FakeCharacterStyle"/>
                <w:rFonts w:ascii="Source Sans 3" w:hAnsi="Source Sans 3"/>
              </w:rPr>
            </w:pPr>
          </w:p>
        </w:tc>
      </w:tr>
      <w:tr w:rsidR="00BC0171" w:rsidRPr="001B3266" w14:paraId="3D1C0233" w14:textId="77777777">
        <w:trPr>
          <w:trHeight w:hRule="exact" w:val="1260"/>
        </w:trPr>
        <w:tc>
          <w:tcPr>
            <w:tcW w:w="15" w:type="dxa"/>
          </w:tcPr>
          <w:p w14:paraId="7D883CB1"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6E8D484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768D2FF9" w14:textId="77777777" w:rsidR="00BC0171" w:rsidRPr="001B3266" w:rsidRDefault="00BC0171" w:rsidP="001B3266">
      <w:pPr>
        <w:spacing w:line="240" w:lineRule="exact"/>
        <w:rPr>
          <w:rFonts w:ascii="Source Sans 3" w:hAnsi="Source Sans 3"/>
        </w:rPr>
      </w:pPr>
    </w:p>
    <w:p w14:paraId="710A8F2C" w14:textId="77777777" w:rsidR="00BC0171" w:rsidRPr="001B3266" w:rsidRDefault="00BC0171" w:rsidP="001B3266">
      <w:pPr>
        <w:spacing w:line="240" w:lineRule="exact"/>
        <w:rPr>
          <w:rFonts w:ascii="Source Sans 3" w:hAnsi="Source Sans 3"/>
        </w:rPr>
        <w:sectPr w:rsidR="00BC0171" w:rsidRPr="001B3266">
          <w:headerReference w:type="default" r:id="rId379"/>
          <w:footerReference w:type="default" r:id="rId38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4603003D" w14:textId="77777777" w:rsidTr="000C7D45">
        <w:trPr>
          <w:trHeight w:hRule="exact" w:val="286"/>
        </w:trPr>
        <w:tc>
          <w:tcPr>
            <w:tcW w:w="20" w:type="dxa"/>
          </w:tcPr>
          <w:p w14:paraId="3D237E4D"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15B1186E" w14:textId="13B8D5C7" w:rsidR="00BC0171" w:rsidRPr="001B3266" w:rsidRDefault="00BC0171" w:rsidP="001B3266">
            <w:pPr>
              <w:pStyle w:val="ParagraphStyle67"/>
              <w:spacing w:line="240" w:lineRule="exact"/>
              <w:rPr>
                <w:rStyle w:val="CharacterStyle53"/>
                <w:rFonts w:ascii="Source Sans 3" w:hAnsi="Source Sans 3"/>
              </w:rPr>
            </w:pPr>
          </w:p>
        </w:tc>
      </w:tr>
      <w:tr w:rsidR="000C7D45" w:rsidRPr="001B3266" w14:paraId="0A2E92A7" w14:textId="77777777" w:rsidTr="000C7D45">
        <w:trPr>
          <w:trHeight w:hRule="exact" w:val="270"/>
        </w:trPr>
        <w:tc>
          <w:tcPr>
            <w:tcW w:w="20" w:type="dxa"/>
          </w:tcPr>
          <w:p w14:paraId="763EE269" w14:textId="77777777" w:rsidR="000C7D45" w:rsidRPr="001B3266" w:rsidRDefault="000C7D45" w:rsidP="0000716D">
            <w:pPr>
              <w:spacing w:line="240" w:lineRule="exact"/>
              <w:rPr>
                <w:rStyle w:val="FakeCharacterStyle"/>
                <w:rFonts w:ascii="Source Sans 3" w:hAnsi="Source Sans 3"/>
              </w:rPr>
            </w:pPr>
          </w:p>
        </w:tc>
        <w:tc>
          <w:tcPr>
            <w:tcW w:w="1710" w:type="dxa"/>
            <w:shd w:val="clear" w:color="auto" w:fill="auto"/>
          </w:tcPr>
          <w:p w14:paraId="6580C69C" w14:textId="77777777" w:rsidR="000C7D45" w:rsidRPr="001B3266" w:rsidRDefault="000C7D45" w:rsidP="0000716D">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1850413D" w14:textId="77777777" w:rsidR="000C7D45" w:rsidRPr="001B3266" w:rsidRDefault="000C7D45" w:rsidP="0000716D">
            <w:pPr>
              <w:spacing w:line="240" w:lineRule="exact"/>
              <w:rPr>
                <w:rStyle w:val="FakeCharacterStyle"/>
                <w:rFonts w:ascii="Source Sans 3" w:hAnsi="Source Sans 3"/>
              </w:rPr>
            </w:pPr>
          </w:p>
        </w:tc>
        <w:tc>
          <w:tcPr>
            <w:tcW w:w="8115" w:type="dxa"/>
            <w:shd w:val="clear" w:color="auto" w:fill="auto"/>
          </w:tcPr>
          <w:p w14:paraId="59E39095" w14:textId="77777777" w:rsidR="000C7D45" w:rsidRPr="001B3266" w:rsidRDefault="000C7D45" w:rsidP="0000716D">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0C7D45" w:rsidRPr="001B3266" w14:paraId="5D2DE968" w14:textId="77777777" w:rsidTr="000C7D45">
        <w:trPr>
          <w:trHeight w:hRule="exact" w:val="1003"/>
        </w:trPr>
        <w:tc>
          <w:tcPr>
            <w:tcW w:w="20" w:type="dxa"/>
          </w:tcPr>
          <w:p w14:paraId="37BCC113" w14:textId="77777777" w:rsidR="000C7D45" w:rsidRPr="001B3266" w:rsidRDefault="000C7D45" w:rsidP="0000716D">
            <w:pPr>
              <w:spacing w:line="240" w:lineRule="exact"/>
              <w:rPr>
                <w:rStyle w:val="FakeCharacterStyle"/>
                <w:rFonts w:ascii="Source Sans 3" w:hAnsi="Source Sans 3"/>
              </w:rPr>
            </w:pPr>
          </w:p>
        </w:tc>
        <w:tc>
          <w:tcPr>
            <w:tcW w:w="9855" w:type="dxa"/>
            <w:gridSpan w:val="3"/>
            <w:shd w:val="clear" w:color="auto" w:fill="auto"/>
          </w:tcPr>
          <w:p w14:paraId="5F47B66A" w14:textId="2D9B2E23" w:rsidR="000C7D45" w:rsidRPr="001B3266" w:rsidRDefault="000C7D45" w:rsidP="0000716D">
            <w:pPr>
              <w:pStyle w:val="ParagraphStyle66"/>
              <w:spacing w:line="240" w:lineRule="exact"/>
              <w:rPr>
                <w:rStyle w:val="CharacterStyle52"/>
                <w:rFonts w:ascii="Source Sans 3" w:hAnsi="Source Sans 3"/>
              </w:rPr>
            </w:pPr>
            <w:r w:rsidRPr="001B3266">
              <w:rPr>
                <w:rStyle w:val="CharacterStyle52"/>
                <w:rFonts w:ascii="Source Sans 3" w:hAnsi="Source Sans 3"/>
              </w:rPr>
              <w:t>hat alle Maßnahmen auf Wirksamkeit geprüft.</w:t>
            </w:r>
            <w:r>
              <w:rPr>
                <w:rStyle w:val="CharacterStyle52"/>
                <w:rFonts w:ascii="Source Sans 3" w:hAnsi="Source Sans 3"/>
              </w:rPr>
              <w:br/>
            </w:r>
            <w:r>
              <w:rPr>
                <w:rStyle w:val="CharacterStyle53"/>
                <w:rFonts w:ascii="Source Sans 3" w:hAnsi="Source Sans 3"/>
              </w:rPr>
              <w:br/>
            </w:r>
            <w:r w:rsidRPr="001B3266">
              <w:rPr>
                <w:rStyle w:val="CharacterStyle53"/>
                <w:rFonts w:ascii="Source Sans 3" w:hAnsi="Source Sans 3"/>
              </w:rPr>
              <w:br/>
              <w:t>Datum .............................  Unterschrift des Verantwortlichen ...................................................................................</w:t>
            </w:r>
          </w:p>
        </w:tc>
      </w:tr>
    </w:tbl>
    <w:p w14:paraId="7C2CFA8D" w14:textId="77777777" w:rsidR="00BC0171" w:rsidRPr="001B3266" w:rsidRDefault="00BC0171" w:rsidP="001B3266">
      <w:pPr>
        <w:spacing w:line="240" w:lineRule="exact"/>
        <w:rPr>
          <w:rFonts w:ascii="Source Sans 3" w:hAnsi="Source Sans 3"/>
        </w:rPr>
        <w:sectPr w:rsidR="00BC0171" w:rsidRPr="001B3266">
          <w:headerReference w:type="default" r:id="rId381"/>
          <w:footerReference w:type="default" r:id="rId3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3E06F3E7" w14:textId="77777777">
        <w:trPr>
          <w:trHeight w:hRule="exact" w:val="360"/>
        </w:trPr>
        <w:tc>
          <w:tcPr>
            <w:tcW w:w="9870" w:type="dxa"/>
            <w:gridSpan w:val="3"/>
            <w:shd w:val="clear" w:color="auto" w:fill="auto"/>
          </w:tcPr>
          <w:p w14:paraId="6494DD9E"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4. Elektrowerkstatt / Lager</w:t>
            </w:r>
          </w:p>
        </w:tc>
      </w:tr>
      <w:tr w:rsidR="00BC0171" w:rsidRPr="001B3266" w14:paraId="2A5AF9BA" w14:textId="77777777">
        <w:trPr>
          <w:trHeight w:hRule="exact" w:val="360"/>
        </w:trPr>
        <w:tc>
          <w:tcPr>
            <w:tcW w:w="9870" w:type="dxa"/>
            <w:gridSpan w:val="3"/>
            <w:shd w:val="clear" w:color="auto" w:fill="auto"/>
          </w:tcPr>
          <w:p w14:paraId="2BC7C846"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Stator, Rotor</w:t>
            </w:r>
          </w:p>
        </w:tc>
      </w:tr>
      <w:tr w:rsidR="00BC0171" w:rsidRPr="001B3266" w14:paraId="6F31F104" w14:textId="77777777">
        <w:trPr>
          <w:trHeight w:hRule="exact" w:val="345"/>
        </w:trPr>
        <w:tc>
          <w:tcPr>
            <w:tcW w:w="2700" w:type="dxa"/>
            <w:shd w:val="clear" w:color="auto" w:fill="auto"/>
          </w:tcPr>
          <w:p w14:paraId="7F2B154E"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32DD4F24" w14:textId="77777777" w:rsidR="00BC0171" w:rsidRPr="001B3266" w:rsidRDefault="00BC0171" w:rsidP="001B3266">
            <w:pPr>
              <w:spacing w:line="240" w:lineRule="exact"/>
              <w:rPr>
                <w:rStyle w:val="FakeCharacterStyle"/>
                <w:rFonts w:ascii="Source Sans 3" w:hAnsi="Source Sans 3"/>
              </w:rPr>
            </w:pPr>
          </w:p>
        </w:tc>
      </w:tr>
      <w:tr w:rsidR="00BC0171" w:rsidRPr="001B3266" w14:paraId="48498A7F" w14:textId="77777777">
        <w:tc>
          <w:tcPr>
            <w:tcW w:w="9855" w:type="dxa"/>
            <w:gridSpan w:val="2"/>
            <w:shd w:val="clear" w:color="auto" w:fill="auto"/>
          </w:tcPr>
          <w:p w14:paraId="69F81798"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Verletzungsgefahr der Hände an Blechpaketen und scharfen Kanten</w:t>
            </w:r>
          </w:p>
        </w:tc>
        <w:tc>
          <w:tcPr>
            <w:tcW w:w="15" w:type="dxa"/>
          </w:tcPr>
          <w:p w14:paraId="6DAE06D8" w14:textId="77777777" w:rsidR="00BC0171" w:rsidRPr="001B3266" w:rsidRDefault="00BC0171" w:rsidP="001B3266">
            <w:pPr>
              <w:spacing w:line="240" w:lineRule="exact"/>
              <w:rPr>
                <w:rStyle w:val="FakeCharacterStyle"/>
                <w:rFonts w:ascii="Source Sans 3" w:hAnsi="Source Sans 3"/>
              </w:rPr>
            </w:pPr>
          </w:p>
        </w:tc>
      </w:tr>
      <w:tr w:rsidR="00BC0171" w:rsidRPr="001B3266" w14:paraId="36CEBCD5" w14:textId="77777777">
        <w:trPr>
          <w:trHeight w:hRule="exact" w:val="240"/>
        </w:trPr>
        <w:tc>
          <w:tcPr>
            <w:tcW w:w="9870" w:type="dxa"/>
            <w:gridSpan w:val="3"/>
            <w:shd w:val="clear" w:color="auto" w:fill="auto"/>
          </w:tcPr>
          <w:p w14:paraId="4853180E" w14:textId="77777777" w:rsidR="00BC0171" w:rsidRPr="001B3266" w:rsidRDefault="00BC0171" w:rsidP="001B3266">
            <w:pPr>
              <w:pStyle w:val="ParagraphStyle23"/>
              <w:spacing w:line="240" w:lineRule="exact"/>
              <w:rPr>
                <w:rStyle w:val="FakeCharacterStyle"/>
                <w:rFonts w:ascii="Source Sans 3" w:hAnsi="Source Sans 3"/>
              </w:rPr>
            </w:pPr>
          </w:p>
        </w:tc>
      </w:tr>
    </w:tbl>
    <w:p w14:paraId="342F18DD"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7B529A3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DD995D4"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F559AB0"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21C4660"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1C4B534"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2686E0D"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589D1D77" w14:textId="77777777">
        <w:trPr>
          <w:trHeight w:hRule="exact" w:val="330"/>
        </w:trPr>
        <w:tc>
          <w:tcPr>
            <w:tcW w:w="15" w:type="dxa"/>
            <w:vMerge w:val="restart"/>
            <w:shd w:val="clear" w:color="auto" w:fill="D7EAF9"/>
            <w:vAlign w:val="center"/>
          </w:tcPr>
          <w:p w14:paraId="2AF46591"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E92DD6"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Zur Vermeidung von Zwangshaltungen höhenverstellbare Tische oder Podeste zur Verfügung stellen</w:t>
            </w:r>
          </w:p>
        </w:tc>
        <w:tc>
          <w:tcPr>
            <w:tcW w:w="60" w:type="dxa"/>
            <w:vMerge w:val="restart"/>
            <w:shd w:val="clear" w:color="auto" w:fill="D7EAF9"/>
            <w:vAlign w:val="center"/>
          </w:tcPr>
          <w:p w14:paraId="1890537F"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DFE036"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A976D8"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4126CA"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7A09F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0DE43CB" w14:textId="0BD0CD7C"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9DB998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3E0D0E4" w14:textId="77777777">
        <w:tc>
          <w:tcPr>
            <w:tcW w:w="15" w:type="dxa"/>
            <w:vMerge/>
            <w:shd w:val="clear" w:color="auto" w:fill="D7EAF9"/>
            <w:vAlign w:val="center"/>
          </w:tcPr>
          <w:p w14:paraId="1E80472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A35A23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69D010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3D5CB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1A6C9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C39DD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8C010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6111A6D"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92FA53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3E08303" w14:textId="77777777">
        <w:trPr>
          <w:trHeight w:hRule="exact" w:val="330"/>
        </w:trPr>
        <w:tc>
          <w:tcPr>
            <w:tcW w:w="15" w:type="dxa"/>
            <w:vMerge w:val="restart"/>
            <w:shd w:val="clear" w:color="auto" w:fill="auto"/>
          </w:tcPr>
          <w:p w14:paraId="72BAAC57"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7E728CEC"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Beschäftigte anweisen Stator und Rotor in der Arbeitsstellung zu fixieren.</w:t>
            </w:r>
          </w:p>
        </w:tc>
        <w:tc>
          <w:tcPr>
            <w:tcW w:w="60" w:type="dxa"/>
            <w:vMerge w:val="restart"/>
            <w:shd w:val="clear" w:color="auto" w:fill="auto"/>
          </w:tcPr>
          <w:p w14:paraId="0B953BBD"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217AD4"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72078F"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98CC31"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DE6C6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AF2C919" w14:textId="6467BC5A"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3F1997C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227DE86" w14:textId="77777777">
        <w:tc>
          <w:tcPr>
            <w:tcW w:w="15" w:type="dxa"/>
            <w:vMerge/>
            <w:shd w:val="clear" w:color="auto" w:fill="auto"/>
          </w:tcPr>
          <w:p w14:paraId="670EDC2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0200095"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6C3341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B30A2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99A7A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C0921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B09A6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D2111EC"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78B99220"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9006A1D" w14:textId="77777777">
        <w:trPr>
          <w:trHeight w:hRule="exact" w:val="15"/>
        </w:trPr>
        <w:tc>
          <w:tcPr>
            <w:tcW w:w="15" w:type="dxa"/>
            <w:vMerge w:val="restart"/>
            <w:shd w:val="clear" w:color="auto" w:fill="D7EAF9"/>
            <w:vAlign w:val="center"/>
          </w:tcPr>
          <w:p w14:paraId="4E9068C3"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150FCF85"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1A98E128"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028C1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C4BF38"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E8AD2C"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148450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C8DFC48" w14:textId="7AB1AC46"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1E1439F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384AC7C" w14:textId="77777777">
        <w:trPr>
          <w:trHeight w:val="240"/>
        </w:trPr>
        <w:tc>
          <w:tcPr>
            <w:tcW w:w="15" w:type="dxa"/>
            <w:vMerge/>
            <w:shd w:val="clear" w:color="auto" w:fill="D7EAF9"/>
            <w:vAlign w:val="center"/>
          </w:tcPr>
          <w:p w14:paraId="6FF3828B"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6BE40E8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Geeignete Schutzhandschuhe zur Verfügung stellen</w:t>
            </w:r>
          </w:p>
        </w:tc>
        <w:tc>
          <w:tcPr>
            <w:tcW w:w="60" w:type="dxa"/>
            <w:vMerge/>
            <w:shd w:val="clear" w:color="auto" w:fill="D7EAF9"/>
            <w:vAlign w:val="center"/>
          </w:tcPr>
          <w:p w14:paraId="270EFB0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C14A9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57067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9F5F30"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413A67B"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20E681B2"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460A484E" w14:textId="77777777" w:rsidR="00BC0171" w:rsidRPr="001B3266" w:rsidRDefault="00BC0171" w:rsidP="001B3266">
            <w:pPr>
              <w:spacing w:line="240" w:lineRule="exact"/>
              <w:rPr>
                <w:rStyle w:val="FakeCharacterStyle"/>
                <w:rFonts w:ascii="Source Sans 3" w:hAnsi="Source Sans 3"/>
              </w:rPr>
            </w:pPr>
          </w:p>
        </w:tc>
      </w:tr>
      <w:tr w:rsidR="00BC0171" w:rsidRPr="001B3266" w14:paraId="28F6FA08" w14:textId="77777777">
        <w:tc>
          <w:tcPr>
            <w:tcW w:w="15" w:type="dxa"/>
            <w:vMerge/>
            <w:shd w:val="clear" w:color="auto" w:fill="D7EAF9"/>
            <w:vAlign w:val="center"/>
          </w:tcPr>
          <w:p w14:paraId="63D9C3D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43B3B8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F670F1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B9F06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4817C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C4F2E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A7580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3E871F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768C269"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A9C1D6B" w14:textId="77777777">
        <w:trPr>
          <w:trHeight w:hRule="exact" w:val="330"/>
        </w:trPr>
        <w:tc>
          <w:tcPr>
            <w:tcW w:w="15" w:type="dxa"/>
            <w:vMerge w:val="restart"/>
            <w:shd w:val="clear" w:color="auto" w:fill="auto"/>
          </w:tcPr>
          <w:p w14:paraId="25E2CE1D"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0909F3C6"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Beschäftigte anweisen, Schutzausrüstung und Arbeitskleidung zu tragen</w:t>
            </w:r>
          </w:p>
        </w:tc>
        <w:tc>
          <w:tcPr>
            <w:tcW w:w="60" w:type="dxa"/>
            <w:vMerge w:val="restart"/>
            <w:shd w:val="clear" w:color="auto" w:fill="auto"/>
          </w:tcPr>
          <w:p w14:paraId="5DD9A01C"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E04052"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103DB7"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1C6A9A"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32621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8E93B5B" w14:textId="0D2AE2A2"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069704B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4F0916F" w14:textId="77777777">
        <w:tc>
          <w:tcPr>
            <w:tcW w:w="15" w:type="dxa"/>
            <w:vMerge/>
            <w:shd w:val="clear" w:color="auto" w:fill="auto"/>
          </w:tcPr>
          <w:p w14:paraId="02217C46"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9A93A35"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4C2AE69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DDD9F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FFDD2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D3134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967D8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75B7B5E"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B98834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E991385" w14:textId="77777777">
        <w:trPr>
          <w:trHeight w:hRule="exact" w:val="45"/>
        </w:trPr>
        <w:tc>
          <w:tcPr>
            <w:tcW w:w="9870" w:type="dxa"/>
            <w:gridSpan w:val="9"/>
            <w:shd w:val="clear" w:color="auto" w:fill="auto"/>
          </w:tcPr>
          <w:p w14:paraId="6C081EF8"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45B5A322" wp14:editId="644024B1">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6"/>
                          <a:stretch>
                            <a:fillRect/>
                          </a:stretch>
                        </pic:blipFill>
                        <pic:spPr>
                          <a:xfrm>
                            <a:off x="0" y="0"/>
                            <a:ext cx="6267450" cy="28575"/>
                          </a:xfrm>
                          <a:prstGeom prst="rect">
                            <a:avLst/>
                          </a:prstGeom>
                          <a:noFill/>
                        </pic:spPr>
                      </pic:pic>
                    </a:graphicData>
                  </a:graphic>
                </wp:inline>
              </w:drawing>
            </w:r>
          </w:p>
        </w:tc>
      </w:tr>
    </w:tbl>
    <w:p w14:paraId="218E9FD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13F5FE18" w14:textId="77777777">
        <w:trPr>
          <w:trHeight w:hRule="exact" w:val="345"/>
        </w:trPr>
        <w:tc>
          <w:tcPr>
            <w:tcW w:w="1440" w:type="dxa"/>
            <w:gridSpan w:val="2"/>
            <w:shd w:val="clear" w:color="auto" w:fill="auto"/>
          </w:tcPr>
          <w:p w14:paraId="7797FD95"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1CE83996" w14:textId="77777777" w:rsidR="00BC0171" w:rsidRPr="001B3266" w:rsidRDefault="00BC0171" w:rsidP="001B3266">
            <w:pPr>
              <w:spacing w:line="240" w:lineRule="exact"/>
              <w:rPr>
                <w:rStyle w:val="FakeCharacterStyle"/>
                <w:rFonts w:ascii="Source Sans 3" w:hAnsi="Source Sans 3"/>
              </w:rPr>
            </w:pPr>
          </w:p>
        </w:tc>
      </w:tr>
      <w:tr w:rsidR="00BC0171" w:rsidRPr="001B3266" w14:paraId="290E9604" w14:textId="77777777">
        <w:trPr>
          <w:trHeight w:hRule="exact" w:val="270"/>
        </w:trPr>
        <w:tc>
          <w:tcPr>
            <w:tcW w:w="9870" w:type="dxa"/>
            <w:gridSpan w:val="6"/>
            <w:shd w:val="clear" w:color="auto" w:fill="auto"/>
          </w:tcPr>
          <w:p w14:paraId="5F21A6F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1: Grundsätze der Prävention, Titel</w:t>
            </w:r>
          </w:p>
        </w:tc>
      </w:tr>
      <w:tr w:rsidR="00BC0171" w:rsidRPr="001B3266" w14:paraId="54D4EEBE" w14:textId="77777777">
        <w:trPr>
          <w:trHeight w:hRule="exact" w:val="585"/>
        </w:trPr>
        <w:tc>
          <w:tcPr>
            <w:tcW w:w="9870" w:type="dxa"/>
            <w:gridSpan w:val="6"/>
            <w:shd w:val="clear" w:color="auto" w:fill="auto"/>
          </w:tcPr>
          <w:p w14:paraId="2F9DD3D9"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49577A8F" w14:textId="77777777">
        <w:trPr>
          <w:trHeight w:hRule="exact" w:val="270"/>
        </w:trPr>
        <w:tc>
          <w:tcPr>
            <w:tcW w:w="15" w:type="dxa"/>
          </w:tcPr>
          <w:p w14:paraId="07D7D0BC"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7D6F6A60"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3650D9EA"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56C4B55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536E4B9C" w14:textId="77777777" w:rsidR="00BC0171" w:rsidRPr="001B3266" w:rsidRDefault="00BC0171" w:rsidP="001B3266">
            <w:pPr>
              <w:spacing w:line="240" w:lineRule="exact"/>
              <w:rPr>
                <w:rStyle w:val="FakeCharacterStyle"/>
                <w:rFonts w:ascii="Source Sans 3" w:hAnsi="Source Sans 3"/>
              </w:rPr>
            </w:pPr>
          </w:p>
        </w:tc>
      </w:tr>
      <w:tr w:rsidR="00BC0171" w:rsidRPr="001B3266" w14:paraId="14F65600" w14:textId="77777777">
        <w:trPr>
          <w:trHeight w:hRule="exact" w:val="1260"/>
        </w:trPr>
        <w:tc>
          <w:tcPr>
            <w:tcW w:w="15" w:type="dxa"/>
          </w:tcPr>
          <w:p w14:paraId="3C05A674"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3FCF763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494DFED0"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69E0A04B" w14:textId="77777777">
        <w:trPr>
          <w:trHeight w:hRule="exact" w:val="285"/>
        </w:trPr>
        <w:tc>
          <w:tcPr>
            <w:tcW w:w="15" w:type="dxa"/>
          </w:tcPr>
          <w:p w14:paraId="50354FF9"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2849D834"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33F80714"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4D3448F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75D05A29" w14:textId="77777777">
        <w:trPr>
          <w:trHeight w:hRule="exact" w:val="1110"/>
        </w:trPr>
        <w:tc>
          <w:tcPr>
            <w:tcW w:w="15" w:type="dxa"/>
          </w:tcPr>
          <w:p w14:paraId="697258A7"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62BFDEB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551FD9DE" w14:textId="77777777" w:rsidR="00BC0171" w:rsidRPr="001B3266" w:rsidRDefault="00BC0171" w:rsidP="001B3266">
      <w:pPr>
        <w:spacing w:line="240" w:lineRule="exact"/>
        <w:rPr>
          <w:rFonts w:ascii="Source Sans 3" w:hAnsi="Source Sans 3"/>
        </w:rPr>
        <w:sectPr w:rsidR="00BC0171" w:rsidRPr="001B3266">
          <w:headerReference w:type="default" r:id="rId383"/>
          <w:footerReference w:type="default" r:id="rId3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16763276" w14:textId="77777777">
        <w:trPr>
          <w:trHeight w:hRule="exact" w:val="360"/>
        </w:trPr>
        <w:tc>
          <w:tcPr>
            <w:tcW w:w="9870" w:type="dxa"/>
            <w:gridSpan w:val="3"/>
            <w:shd w:val="clear" w:color="auto" w:fill="auto"/>
          </w:tcPr>
          <w:p w14:paraId="41F606F8"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4. Elektrowerkstatt / Lager</w:t>
            </w:r>
          </w:p>
        </w:tc>
      </w:tr>
      <w:tr w:rsidR="00BC0171" w:rsidRPr="001B3266" w14:paraId="2BBD19C3" w14:textId="77777777">
        <w:trPr>
          <w:trHeight w:hRule="exact" w:val="360"/>
        </w:trPr>
        <w:tc>
          <w:tcPr>
            <w:tcW w:w="9870" w:type="dxa"/>
            <w:gridSpan w:val="3"/>
            <w:shd w:val="clear" w:color="auto" w:fill="auto"/>
          </w:tcPr>
          <w:p w14:paraId="4F7A8E97"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Abreißvorrichtung</w:t>
            </w:r>
          </w:p>
        </w:tc>
      </w:tr>
      <w:tr w:rsidR="00BC0171" w:rsidRPr="001B3266" w14:paraId="0FB1879D" w14:textId="77777777">
        <w:trPr>
          <w:trHeight w:hRule="exact" w:val="345"/>
        </w:trPr>
        <w:tc>
          <w:tcPr>
            <w:tcW w:w="2700" w:type="dxa"/>
            <w:shd w:val="clear" w:color="auto" w:fill="auto"/>
          </w:tcPr>
          <w:p w14:paraId="10921EB1"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50B01F67" w14:textId="77777777" w:rsidR="00BC0171" w:rsidRPr="001B3266" w:rsidRDefault="00BC0171" w:rsidP="001B3266">
            <w:pPr>
              <w:spacing w:line="240" w:lineRule="exact"/>
              <w:rPr>
                <w:rStyle w:val="FakeCharacterStyle"/>
                <w:rFonts w:ascii="Source Sans 3" w:hAnsi="Source Sans 3"/>
              </w:rPr>
            </w:pPr>
          </w:p>
        </w:tc>
      </w:tr>
      <w:tr w:rsidR="00BC0171" w:rsidRPr="001B3266" w14:paraId="40231C51" w14:textId="77777777">
        <w:tc>
          <w:tcPr>
            <w:tcW w:w="9855" w:type="dxa"/>
            <w:gridSpan w:val="2"/>
            <w:shd w:val="clear" w:color="auto" w:fill="auto"/>
          </w:tcPr>
          <w:p w14:paraId="28AC59AB"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Augenverletzungen durch wegfliegende Teile, Handverletzungen durch Grat, Drahtstücke und rotierende Fräs- oder Trennscheibe</w:t>
            </w:r>
          </w:p>
        </w:tc>
        <w:tc>
          <w:tcPr>
            <w:tcW w:w="15" w:type="dxa"/>
          </w:tcPr>
          <w:p w14:paraId="76F8C178" w14:textId="77777777" w:rsidR="00BC0171" w:rsidRPr="001B3266" w:rsidRDefault="00BC0171" w:rsidP="001B3266">
            <w:pPr>
              <w:spacing w:line="240" w:lineRule="exact"/>
              <w:rPr>
                <w:rStyle w:val="FakeCharacterStyle"/>
                <w:rFonts w:ascii="Source Sans 3" w:hAnsi="Source Sans 3"/>
              </w:rPr>
            </w:pPr>
          </w:p>
        </w:tc>
      </w:tr>
      <w:tr w:rsidR="00BC0171" w:rsidRPr="001B3266" w14:paraId="55D8D1A6" w14:textId="77777777">
        <w:trPr>
          <w:trHeight w:hRule="exact" w:val="255"/>
        </w:trPr>
        <w:tc>
          <w:tcPr>
            <w:tcW w:w="9870" w:type="dxa"/>
            <w:gridSpan w:val="3"/>
            <w:shd w:val="clear" w:color="auto" w:fill="auto"/>
          </w:tcPr>
          <w:p w14:paraId="1E0235DB" w14:textId="77777777" w:rsidR="00BC0171" w:rsidRPr="001B3266" w:rsidRDefault="00BC0171" w:rsidP="001B3266">
            <w:pPr>
              <w:pStyle w:val="ParagraphStyle23"/>
              <w:spacing w:line="240" w:lineRule="exact"/>
              <w:rPr>
                <w:rStyle w:val="FakeCharacterStyle"/>
                <w:rFonts w:ascii="Source Sans 3" w:hAnsi="Source Sans 3"/>
              </w:rPr>
            </w:pPr>
          </w:p>
        </w:tc>
      </w:tr>
    </w:tbl>
    <w:p w14:paraId="79EFA4E5"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3891AEB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95CBFD"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2BFB135"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EFE0151"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18549B5"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16987F6"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4E15DBFA" w14:textId="77777777">
        <w:trPr>
          <w:trHeight w:hRule="exact" w:val="330"/>
        </w:trPr>
        <w:tc>
          <w:tcPr>
            <w:tcW w:w="15" w:type="dxa"/>
            <w:vMerge w:val="restart"/>
            <w:shd w:val="clear" w:color="auto" w:fill="D7EAF9"/>
            <w:vAlign w:val="center"/>
          </w:tcPr>
          <w:p w14:paraId="47E8DE8D"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AE9DEA"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Beschäftigte unterweisen, dass Fräs- und Trennscheiben nur mit montierten Schutzhauben benutzt werden dürfen, ggf. </w:t>
            </w:r>
            <w:hyperlink r:id="rId385" w:tooltip="Betriebsanweisung" w:history="1">
              <w:r w:rsidRPr="001B3266">
                <w:rPr>
                  <w:rStyle w:val="FakeCharacterStyle"/>
                  <w:rFonts w:ascii="Source Sans 3" w:hAnsi="Source Sans 3"/>
                  <w:color w:val="000000"/>
                  <w:sz w:val="20"/>
                  <w:u w:val="single"/>
                </w:rPr>
                <w:t>Betriebsanweisung</w:t>
              </w:r>
            </w:hyperlink>
            <w:r w:rsidRPr="001B3266">
              <w:rPr>
                <w:rStyle w:val="FakeCharacterStyle"/>
                <w:rFonts w:ascii="Source Sans 3" w:hAnsi="Source Sans 3"/>
                <w:color w:val="000000"/>
                <w:sz w:val="20"/>
              </w:rPr>
              <w:t xml:space="preserve"> erstellen</w:t>
            </w:r>
          </w:p>
        </w:tc>
        <w:tc>
          <w:tcPr>
            <w:tcW w:w="60" w:type="dxa"/>
            <w:vMerge w:val="restart"/>
            <w:shd w:val="clear" w:color="auto" w:fill="D7EAF9"/>
            <w:vAlign w:val="center"/>
          </w:tcPr>
          <w:p w14:paraId="04ECF9EC"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3C7308"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15B866"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4FE743"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67D6B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EA63C52" w14:textId="4145153A"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A64F4F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445A626" w14:textId="77777777">
        <w:tc>
          <w:tcPr>
            <w:tcW w:w="15" w:type="dxa"/>
            <w:vMerge/>
            <w:shd w:val="clear" w:color="auto" w:fill="D7EAF9"/>
            <w:vAlign w:val="center"/>
          </w:tcPr>
          <w:p w14:paraId="37A4ED86"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D38F02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C61735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92976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C789E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037A2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720C5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F4FA40A"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D55164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35DEEC1" w14:textId="77777777">
        <w:trPr>
          <w:trHeight w:hRule="exact" w:val="15"/>
        </w:trPr>
        <w:tc>
          <w:tcPr>
            <w:tcW w:w="15" w:type="dxa"/>
            <w:vMerge w:val="restart"/>
            <w:shd w:val="clear" w:color="auto" w:fill="auto"/>
          </w:tcPr>
          <w:p w14:paraId="1F03C44B"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6E8E2578"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5E405D96"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531A08"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1A9D3E"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0F226D"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CA86D5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4776FDB" w14:textId="124C2AA3"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350B08D0"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E46B132" w14:textId="77777777">
        <w:trPr>
          <w:trHeight w:val="240"/>
        </w:trPr>
        <w:tc>
          <w:tcPr>
            <w:tcW w:w="15" w:type="dxa"/>
            <w:vMerge/>
            <w:shd w:val="clear" w:color="auto" w:fill="auto"/>
          </w:tcPr>
          <w:p w14:paraId="459D17C3"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36A56FC7"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Organisieren, dass bei jedem Motor geprüft wird, ob er durch andere Verfahren, wie z. B. Ausbrennöfen, </w:t>
            </w:r>
            <w:proofErr w:type="spellStart"/>
            <w:r w:rsidRPr="001B3266">
              <w:rPr>
                <w:rStyle w:val="FakeCharacterStyle"/>
                <w:rFonts w:ascii="Source Sans 3" w:hAnsi="Source Sans 3"/>
                <w:color w:val="000000"/>
                <w:sz w:val="20"/>
              </w:rPr>
              <w:t>entisoliert</w:t>
            </w:r>
            <w:proofErr w:type="spellEnd"/>
            <w:r w:rsidRPr="001B3266">
              <w:rPr>
                <w:rStyle w:val="FakeCharacterStyle"/>
                <w:rFonts w:ascii="Source Sans 3" w:hAnsi="Source Sans 3"/>
                <w:color w:val="000000"/>
                <w:sz w:val="20"/>
              </w:rPr>
              <w:t xml:space="preserve"> werden kann</w:t>
            </w:r>
          </w:p>
        </w:tc>
        <w:tc>
          <w:tcPr>
            <w:tcW w:w="60" w:type="dxa"/>
            <w:vMerge/>
            <w:shd w:val="clear" w:color="auto" w:fill="auto"/>
          </w:tcPr>
          <w:p w14:paraId="03BDFA4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36B56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DB15A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DB6A15"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6819879"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04C32291"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4D11C887" w14:textId="77777777" w:rsidR="00BC0171" w:rsidRPr="001B3266" w:rsidRDefault="00BC0171" w:rsidP="001B3266">
            <w:pPr>
              <w:spacing w:line="240" w:lineRule="exact"/>
              <w:rPr>
                <w:rStyle w:val="FakeCharacterStyle"/>
                <w:rFonts w:ascii="Source Sans 3" w:hAnsi="Source Sans 3"/>
              </w:rPr>
            </w:pPr>
          </w:p>
        </w:tc>
      </w:tr>
      <w:tr w:rsidR="00BC0171" w:rsidRPr="001B3266" w14:paraId="5DD70CB9" w14:textId="77777777">
        <w:tc>
          <w:tcPr>
            <w:tcW w:w="15" w:type="dxa"/>
            <w:vMerge/>
            <w:shd w:val="clear" w:color="auto" w:fill="auto"/>
          </w:tcPr>
          <w:p w14:paraId="39088FF3"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8872D6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4E49C6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5033A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DA04D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F8023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7A09F1"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7DC3618"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561424D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6F74BE2" w14:textId="77777777">
        <w:trPr>
          <w:trHeight w:hRule="exact" w:val="330"/>
        </w:trPr>
        <w:tc>
          <w:tcPr>
            <w:tcW w:w="15" w:type="dxa"/>
            <w:vMerge w:val="restart"/>
            <w:shd w:val="clear" w:color="auto" w:fill="D7EAF9"/>
            <w:vAlign w:val="center"/>
          </w:tcPr>
          <w:p w14:paraId="1E0FF844"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B4011F"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Persönliche Schutzausrüstung wie Schutzbrille, Schutzhandschuhe und Gehörschutz bereitstellen, Benutzung anweisen und regelmäßig überprüfen</w:t>
            </w:r>
          </w:p>
        </w:tc>
        <w:tc>
          <w:tcPr>
            <w:tcW w:w="60" w:type="dxa"/>
            <w:vMerge w:val="restart"/>
            <w:shd w:val="clear" w:color="auto" w:fill="D7EAF9"/>
            <w:vAlign w:val="center"/>
          </w:tcPr>
          <w:p w14:paraId="459BF9D9"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CCCFC7"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4BC5E1"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F3389B"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CF736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E8B92EF" w14:textId="0F0C7D85"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B90A42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425AAA4" w14:textId="77777777">
        <w:tc>
          <w:tcPr>
            <w:tcW w:w="15" w:type="dxa"/>
            <w:vMerge/>
            <w:shd w:val="clear" w:color="auto" w:fill="D7EAF9"/>
            <w:vAlign w:val="center"/>
          </w:tcPr>
          <w:p w14:paraId="1826E86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7AEA65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22F1E4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AA8EF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3BAB0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1C9A04"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4D2BC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194233F"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B18DEB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71E2569" w14:textId="77777777">
        <w:trPr>
          <w:trHeight w:hRule="exact" w:val="45"/>
        </w:trPr>
        <w:tc>
          <w:tcPr>
            <w:tcW w:w="9870" w:type="dxa"/>
            <w:gridSpan w:val="9"/>
            <w:shd w:val="clear" w:color="auto" w:fill="auto"/>
          </w:tcPr>
          <w:p w14:paraId="34100F0D"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0BCC963C" wp14:editId="42AC3FE8">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6"/>
                          <a:stretch>
                            <a:fillRect/>
                          </a:stretch>
                        </pic:blipFill>
                        <pic:spPr>
                          <a:xfrm>
                            <a:off x="0" y="0"/>
                            <a:ext cx="6267450" cy="28575"/>
                          </a:xfrm>
                          <a:prstGeom prst="rect">
                            <a:avLst/>
                          </a:prstGeom>
                          <a:noFill/>
                        </pic:spPr>
                      </pic:pic>
                    </a:graphicData>
                  </a:graphic>
                </wp:inline>
              </w:drawing>
            </w:r>
          </w:p>
        </w:tc>
      </w:tr>
    </w:tbl>
    <w:p w14:paraId="0A8E161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2C53877B" w14:textId="77777777">
        <w:trPr>
          <w:trHeight w:hRule="exact" w:val="345"/>
        </w:trPr>
        <w:tc>
          <w:tcPr>
            <w:tcW w:w="15" w:type="dxa"/>
          </w:tcPr>
          <w:p w14:paraId="07F36919"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2013A2A6"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1B8156F9"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28AA160F" w14:textId="77777777">
        <w:tc>
          <w:tcPr>
            <w:tcW w:w="9870" w:type="dxa"/>
            <w:shd w:val="clear" w:color="auto" w:fill="auto"/>
          </w:tcPr>
          <w:p w14:paraId="4BF2476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Lokale Datei: betriebsanweisungen\maschinen\b_trennschleifm.doc</w:t>
            </w:r>
          </w:p>
        </w:tc>
      </w:tr>
    </w:tbl>
    <w:p w14:paraId="201CF68C"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1AE0B5C2" w14:textId="77777777">
        <w:trPr>
          <w:trHeight w:hRule="exact" w:val="285"/>
        </w:trPr>
        <w:tc>
          <w:tcPr>
            <w:tcW w:w="9870" w:type="dxa"/>
            <w:gridSpan w:val="6"/>
            <w:shd w:val="clear" w:color="auto" w:fill="auto"/>
          </w:tcPr>
          <w:p w14:paraId="122B1C13"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7D20A665" w14:textId="77777777">
        <w:trPr>
          <w:trHeight w:hRule="exact" w:val="360"/>
        </w:trPr>
        <w:tc>
          <w:tcPr>
            <w:tcW w:w="1440" w:type="dxa"/>
            <w:gridSpan w:val="2"/>
            <w:shd w:val="clear" w:color="auto" w:fill="auto"/>
          </w:tcPr>
          <w:p w14:paraId="39A99770"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3A2373DD" w14:textId="77777777" w:rsidR="00BC0171" w:rsidRPr="001B3266" w:rsidRDefault="00BC0171" w:rsidP="001B3266">
            <w:pPr>
              <w:spacing w:line="240" w:lineRule="exact"/>
              <w:rPr>
                <w:rStyle w:val="FakeCharacterStyle"/>
                <w:rFonts w:ascii="Source Sans 3" w:hAnsi="Source Sans 3"/>
              </w:rPr>
            </w:pPr>
          </w:p>
        </w:tc>
      </w:tr>
      <w:tr w:rsidR="00BC0171" w:rsidRPr="001B3266" w14:paraId="53C0BD14" w14:textId="77777777">
        <w:trPr>
          <w:trHeight w:hRule="exact" w:val="510"/>
        </w:trPr>
        <w:tc>
          <w:tcPr>
            <w:tcW w:w="9870" w:type="dxa"/>
            <w:gridSpan w:val="6"/>
            <w:shd w:val="clear" w:color="auto" w:fill="auto"/>
          </w:tcPr>
          <w:p w14:paraId="689C6AF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Betriebssicherheitsverordnung (BetrSichV), Anhang 1: (zu § 6 Absatz 1 Satz 2) Besondere Vorschriften für bestimmte Arbeitsmittel</w:t>
            </w:r>
          </w:p>
        </w:tc>
      </w:tr>
      <w:tr w:rsidR="00BC0171" w:rsidRPr="001B3266" w14:paraId="5DA0980E" w14:textId="77777777">
        <w:trPr>
          <w:trHeight w:hRule="exact" w:val="270"/>
        </w:trPr>
        <w:tc>
          <w:tcPr>
            <w:tcW w:w="9870" w:type="dxa"/>
            <w:gridSpan w:val="6"/>
            <w:shd w:val="clear" w:color="auto" w:fill="auto"/>
          </w:tcPr>
          <w:p w14:paraId="2422945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Regel 112-191: Benutzung von Fuß- und Knieschutz</w:t>
            </w:r>
          </w:p>
        </w:tc>
      </w:tr>
      <w:tr w:rsidR="00BC0171" w:rsidRPr="001B3266" w14:paraId="222FFF67" w14:textId="77777777">
        <w:trPr>
          <w:trHeight w:hRule="exact" w:val="285"/>
        </w:trPr>
        <w:tc>
          <w:tcPr>
            <w:tcW w:w="9870" w:type="dxa"/>
            <w:gridSpan w:val="6"/>
            <w:shd w:val="clear" w:color="auto" w:fill="auto"/>
          </w:tcPr>
          <w:p w14:paraId="74F6268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Regel 112-192: Benutzung von Augen- und Gesichtsschutz</w:t>
            </w:r>
          </w:p>
        </w:tc>
      </w:tr>
      <w:tr w:rsidR="00BC0171" w:rsidRPr="001B3266" w14:paraId="2B489E23" w14:textId="77777777">
        <w:trPr>
          <w:trHeight w:hRule="exact" w:val="570"/>
        </w:trPr>
        <w:tc>
          <w:tcPr>
            <w:tcW w:w="9870" w:type="dxa"/>
            <w:gridSpan w:val="6"/>
            <w:shd w:val="clear" w:color="auto" w:fill="auto"/>
          </w:tcPr>
          <w:p w14:paraId="2665D27C"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4A2A4F03" w14:textId="77777777">
        <w:trPr>
          <w:trHeight w:hRule="exact" w:val="270"/>
        </w:trPr>
        <w:tc>
          <w:tcPr>
            <w:tcW w:w="15" w:type="dxa"/>
          </w:tcPr>
          <w:p w14:paraId="1BE77C4F"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1A98A324"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6CB757A5"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50AA3E4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2E2485B5" w14:textId="77777777" w:rsidR="00BC0171" w:rsidRPr="001B3266" w:rsidRDefault="00BC0171" w:rsidP="001B3266">
            <w:pPr>
              <w:spacing w:line="240" w:lineRule="exact"/>
              <w:rPr>
                <w:rStyle w:val="FakeCharacterStyle"/>
                <w:rFonts w:ascii="Source Sans 3" w:hAnsi="Source Sans 3"/>
              </w:rPr>
            </w:pPr>
          </w:p>
        </w:tc>
      </w:tr>
      <w:tr w:rsidR="00BC0171" w:rsidRPr="001B3266" w14:paraId="3125EC89" w14:textId="77777777">
        <w:trPr>
          <w:trHeight w:hRule="exact" w:val="1260"/>
        </w:trPr>
        <w:tc>
          <w:tcPr>
            <w:tcW w:w="15" w:type="dxa"/>
          </w:tcPr>
          <w:p w14:paraId="54261342"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53BDBDC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16EFFF91"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433F2118" w14:textId="77777777">
        <w:trPr>
          <w:trHeight w:hRule="exact" w:val="270"/>
        </w:trPr>
        <w:tc>
          <w:tcPr>
            <w:tcW w:w="15" w:type="dxa"/>
          </w:tcPr>
          <w:p w14:paraId="102C0F35"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05501A35"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6D0A0E56"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35D4E41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0059AF04" w14:textId="77777777">
        <w:trPr>
          <w:trHeight w:hRule="exact" w:val="1110"/>
        </w:trPr>
        <w:tc>
          <w:tcPr>
            <w:tcW w:w="15" w:type="dxa"/>
          </w:tcPr>
          <w:p w14:paraId="67E56E48"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67C4B4D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0B9BCDF3" w14:textId="77777777" w:rsidR="00BC0171" w:rsidRPr="001B3266" w:rsidRDefault="00BC0171" w:rsidP="001B3266">
      <w:pPr>
        <w:spacing w:line="240" w:lineRule="exact"/>
        <w:rPr>
          <w:rFonts w:ascii="Source Sans 3" w:hAnsi="Source Sans 3"/>
        </w:rPr>
        <w:sectPr w:rsidR="00BC0171" w:rsidRPr="001B3266">
          <w:headerReference w:type="default" r:id="rId386"/>
          <w:footerReference w:type="default" r:id="rId3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5E18DD5B" w14:textId="77777777">
        <w:trPr>
          <w:trHeight w:hRule="exact" w:val="360"/>
        </w:trPr>
        <w:tc>
          <w:tcPr>
            <w:tcW w:w="9870" w:type="dxa"/>
            <w:gridSpan w:val="3"/>
            <w:shd w:val="clear" w:color="auto" w:fill="auto"/>
          </w:tcPr>
          <w:p w14:paraId="73389E2B"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4. Elektrowerkstatt / Lager</w:t>
            </w:r>
          </w:p>
        </w:tc>
      </w:tr>
      <w:tr w:rsidR="00BC0171" w:rsidRPr="001B3266" w14:paraId="06AD6323" w14:textId="77777777">
        <w:trPr>
          <w:trHeight w:hRule="exact" w:val="360"/>
        </w:trPr>
        <w:tc>
          <w:tcPr>
            <w:tcW w:w="9870" w:type="dxa"/>
            <w:gridSpan w:val="3"/>
            <w:shd w:val="clear" w:color="auto" w:fill="auto"/>
          </w:tcPr>
          <w:p w14:paraId="7AF0E5D0"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Ausbrennöfen, Entisolieröfen</w:t>
            </w:r>
          </w:p>
        </w:tc>
      </w:tr>
      <w:tr w:rsidR="00BC0171" w:rsidRPr="001B3266" w14:paraId="25EBCCAA" w14:textId="77777777">
        <w:trPr>
          <w:trHeight w:hRule="exact" w:val="345"/>
        </w:trPr>
        <w:tc>
          <w:tcPr>
            <w:tcW w:w="2700" w:type="dxa"/>
            <w:shd w:val="clear" w:color="auto" w:fill="auto"/>
          </w:tcPr>
          <w:p w14:paraId="44C0F1E2"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390C3F79" w14:textId="77777777" w:rsidR="00BC0171" w:rsidRPr="001B3266" w:rsidRDefault="00BC0171" w:rsidP="001B3266">
            <w:pPr>
              <w:spacing w:line="240" w:lineRule="exact"/>
              <w:rPr>
                <w:rStyle w:val="FakeCharacterStyle"/>
                <w:rFonts w:ascii="Source Sans 3" w:hAnsi="Source Sans 3"/>
              </w:rPr>
            </w:pPr>
          </w:p>
        </w:tc>
      </w:tr>
      <w:tr w:rsidR="00BC0171" w:rsidRPr="001B3266" w14:paraId="6DD82483" w14:textId="77777777">
        <w:tc>
          <w:tcPr>
            <w:tcW w:w="9855" w:type="dxa"/>
            <w:gridSpan w:val="2"/>
            <w:shd w:val="clear" w:color="auto" w:fill="auto"/>
          </w:tcPr>
          <w:p w14:paraId="62176914"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Verletzungen in Folge von Verpuffungen oder Explosionen, Zersetzungsprodukte von Isolierstoffen, heiße Teile</w:t>
            </w:r>
          </w:p>
        </w:tc>
        <w:tc>
          <w:tcPr>
            <w:tcW w:w="15" w:type="dxa"/>
          </w:tcPr>
          <w:p w14:paraId="3726FD82" w14:textId="77777777" w:rsidR="00BC0171" w:rsidRPr="001B3266" w:rsidRDefault="00BC0171" w:rsidP="001B3266">
            <w:pPr>
              <w:spacing w:line="240" w:lineRule="exact"/>
              <w:rPr>
                <w:rStyle w:val="FakeCharacterStyle"/>
                <w:rFonts w:ascii="Source Sans 3" w:hAnsi="Source Sans 3"/>
              </w:rPr>
            </w:pPr>
          </w:p>
        </w:tc>
      </w:tr>
      <w:tr w:rsidR="00BC0171" w:rsidRPr="001B3266" w14:paraId="7A53C894" w14:textId="77777777">
        <w:trPr>
          <w:trHeight w:hRule="exact" w:val="240"/>
        </w:trPr>
        <w:tc>
          <w:tcPr>
            <w:tcW w:w="9870" w:type="dxa"/>
            <w:gridSpan w:val="3"/>
            <w:shd w:val="clear" w:color="auto" w:fill="auto"/>
          </w:tcPr>
          <w:p w14:paraId="17FDAFF3" w14:textId="77777777" w:rsidR="00BC0171" w:rsidRPr="001B3266" w:rsidRDefault="00BC0171" w:rsidP="001B3266">
            <w:pPr>
              <w:pStyle w:val="ParagraphStyle23"/>
              <w:spacing w:line="240" w:lineRule="exact"/>
              <w:rPr>
                <w:rStyle w:val="FakeCharacterStyle"/>
                <w:rFonts w:ascii="Source Sans 3" w:hAnsi="Source Sans 3"/>
              </w:rPr>
            </w:pPr>
          </w:p>
        </w:tc>
      </w:tr>
    </w:tbl>
    <w:p w14:paraId="7B42C4A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208294C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B7F5AA4"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FC517EC"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733AA79"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41FD9F9"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4F9DC3B"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5C317AAB" w14:textId="77777777">
        <w:trPr>
          <w:trHeight w:hRule="exact" w:val="330"/>
        </w:trPr>
        <w:tc>
          <w:tcPr>
            <w:tcW w:w="15" w:type="dxa"/>
            <w:vMerge w:val="restart"/>
            <w:shd w:val="clear" w:color="auto" w:fill="D7EAF9"/>
            <w:vAlign w:val="center"/>
          </w:tcPr>
          <w:p w14:paraId="4C9386B7"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A3F930" w14:textId="77777777" w:rsidR="00BC0171" w:rsidRPr="001B3266" w:rsidRDefault="006E665C" w:rsidP="001B3266">
            <w:pPr>
              <w:pStyle w:val="ParagraphStyle28"/>
              <w:spacing w:line="240" w:lineRule="exact"/>
              <w:rPr>
                <w:rStyle w:val="FakeCharacterStyle"/>
                <w:rFonts w:ascii="Source Sans 3" w:hAnsi="Source Sans 3"/>
                <w:color w:val="000000"/>
                <w:sz w:val="20"/>
              </w:rPr>
            </w:pPr>
            <w:proofErr w:type="spellStart"/>
            <w:r w:rsidRPr="001B3266">
              <w:rPr>
                <w:rStyle w:val="FakeCharacterStyle"/>
                <w:rFonts w:ascii="Source Sans 3" w:hAnsi="Source Sans 3"/>
                <w:color w:val="000000"/>
                <w:sz w:val="20"/>
              </w:rPr>
              <w:t>Auftstellung</w:t>
            </w:r>
            <w:proofErr w:type="spellEnd"/>
            <w:r w:rsidRPr="001B3266">
              <w:rPr>
                <w:rStyle w:val="FakeCharacterStyle"/>
                <w:rFonts w:ascii="Source Sans 3" w:hAnsi="Source Sans 3"/>
                <w:color w:val="000000"/>
                <w:sz w:val="20"/>
              </w:rPr>
              <w:t xml:space="preserve"> der Öfen möglichst in einem separaten Raum</w:t>
            </w:r>
          </w:p>
        </w:tc>
        <w:tc>
          <w:tcPr>
            <w:tcW w:w="60" w:type="dxa"/>
            <w:vMerge w:val="restart"/>
            <w:shd w:val="clear" w:color="auto" w:fill="D7EAF9"/>
            <w:vAlign w:val="center"/>
          </w:tcPr>
          <w:p w14:paraId="779B970D"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FECE27"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376E89"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98325F"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D12D9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1CFEEB4" w14:textId="6D3803AC"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21051CE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5BE8296" w14:textId="77777777">
        <w:tc>
          <w:tcPr>
            <w:tcW w:w="15" w:type="dxa"/>
            <w:vMerge/>
            <w:shd w:val="clear" w:color="auto" w:fill="D7EAF9"/>
            <w:vAlign w:val="center"/>
          </w:tcPr>
          <w:p w14:paraId="713BD2E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F17C20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D7AC6E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2E6A2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AA73E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2CCDF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E74CC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C799EBF"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0CBCE8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DE22EFB" w14:textId="77777777">
        <w:trPr>
          <w:trHeight w:hRule="exact" w:val="15"/>
        </w:trPr>
        <w:tc>
          <w:tcPr>
            <w:tcW w:w="15" w:type="dxa"/>
            <w:vMerge w:val="restart"/>
            <w:shd w:val="clear" w:color="auto" w:fill="auto"/>
          </w:tcPr>
          <w:p w14:paraId="48A465CB"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65E20A84"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2BBA47C4"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5FED91"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299278"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E4C150"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AD8EAF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EBBA5FB" w14:textId="18F1CBB5"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3FDB5F4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43A2A44" w14:textId="77777777">
        <w:trPr>
          <w:trHeight w:val="240"/>
        </w:trPr>
        <w:tc>
          <w:tcPr>
            <w:tcW w:w="15" w:type="dxa"/>
            <w:vMerge/>
            <w:shd w:val="clear" w:color="auto" w:fill="auto"/>
          </w:tcPr>
          <w:p w14:paraId="49314260"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01CC4BFF"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Ausbrennöfen mit Berstscheiben, </w:t>
            </w:r>
            <w:proofErr w:type="spellStart"/>
            <w:r w:rsidRPr="001B3266">
              <w:rPr>
                <w:rStyle w:val="FakeCharacterStyle"/>
                <w:rFonts w:ascii="Source Sans 3" w:hAnsi="Source Sans 3"/>
                <w:color w:val="000000"/>
                <w:sz w:val="20"/>
              </w:rPr>
              <w:t>Berstklappen</w:t>
            </w:r>
            <w:proofErr w:type="spellEnd"/>
            <w:r w:rsidRPr="001B3266">
              <w:rPr>
                <w:rStyle w:val="FakeCharacterStyle"/>
                <w:rFonts w:ascii="Source Sans 3" w:hAnsi="Source Sans 3"/>
                <w:color w:val="000000"/>
                <w:sz w:val="20"/>
              </w:rPr>
              <w:t xml:space="preserve"> verwenden</w:t>
            </w:r>
          </w:p>
        </w:tc>
        <w:tc>
          <w:tcPr>
            <w:tcW w:w="60" w:type="dxa"/>
            <w:vMerge/>
            <w:shd w:val="clear" w:color="auto" w:fill="auto"/>
          </w:tcPr>
          <w:p w14:paraId="158C376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37168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6755C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520030"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6DE3649"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05D56A50"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675C1FBB" w14:textId="77777777" w:rsidR="00BC0171" w:rsidRPr="001B3266" w:rsidRDefault="00BC0171" w:rsidP="001B3266">
            <w:pPr>
              <w:spacing w:line="240" w:lineRule="exact"/>
              <w:rPr>
                <w:rStyle w:val="FakeCharacterStyle"/>
                <w:rFonts w:ascii="Source Sans 3" w:hAnsi="Source Sans 3"/>
              </w:rPr>
            </w:pPr>
          </w:p>
        </w:tc>
      </w:tr>
      <w:tr w:rsidR="00BC0171" w:rsidRPr="001B3266" w14:paraId="171C44AA" w14:textId="77777777">
        <w:tc>
          <w:tcPr>
            <w:tcW w:w="15" w:type="dxa"/>
            <w:vMerge/>
            <w:shd w:val="clear" w:color="auto" w:fill="auto"/>
          </w:tcPr>
          <w:p w14:paraId="56744AA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661656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17BEDB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5C7D3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3DB0F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BA5D0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8FADF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91176BC"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7E04BEE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F2D4D3F" w14:textId="77777777">
        <w:trPr>
          <w:trHeight w:hRule="exact" w:val="330"/>
        </w:trPr>
        <w:tc>
          <w:tcPr>
            <w:tcW w:w="15" w:type="dxa"/>
            <w:vMerge w:val="restart"/>
            <w:shd w:val="clear" w:color="auto" w:fill="D7EAF9"/>
            <w:vAlign w:val="center"/>
          </w:tcPr>
          <w:p w14:paraId="3282EFC5"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353361"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Ausbrennöfen mit Wasserausfallsicherung und Gasausfallsicherung verwenden</w:t>
            </w:r>
          </w:p>
        </w:tc>
        <w:tc>
          <w:tcPr>
            <w:tcW w:w="60" w:type="dxa"/>
            <w:vMerge w:val="restart"/>
            <w:shd w:val="clear" w:color="auto" w:fill="D7EAF9"/>
            <w:vAlign w:val="center"/>
          </w:tcPr>
          <w:p w14:paraId="6800EFC5"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FB491D"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308A44"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353D66"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81651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E0F367B" w14:textId="0F2099BA"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28AA0FC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A332EB2" w14:textId="77777777">
        <w:tc>
          <w:tcPr>
            <w:tcW w:w="15" w:type="dxa"/>
            <w:vMerge/>
            <w:shd w:val="clear" w:color="auto" w:fill="D7EAF9"/>
            <w:vAlign w:val="center"/>
          </w:tcPr>
          <w:p w14:paraId="27F9239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BD6DFB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D5198D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60773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CB864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EA215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0DC326"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B0459A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0F0352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149F092" w14:textId="77777777">
        <w:trPr>
          <w:trHeight w:hRule="exact" w:val="15"/>
        </w:trPr>
        <w:tc>
          <w:tcPr>
            <w:tcW w:w="15" w:type="dxa"/>
            <w:vMerge w:val="restart"/>
            <w:shd w:val="clear" w:color="auto" w:fill="auto"/>
          </w:tcPr>
          <w:p w14:paraId="5893383B"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22E119E9"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30ABB764"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A75690"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B0A6FC"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02CEC3"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6C2F80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0B2725F" w14:textId="70B6262C"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18DA7F1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2FA9BE5" w14:textId="77777777">
        <w:trPr>
          <w:trHeight w:val="240"/>
        </w:trPr>
        <w:tc>
          <w:tcPr>
            <w:tcW w:w="15" w:type="dxa"/>
            <w:vMerge/>
            <w:shd w:val="clear" w:color="auto" w:fill="auto"/>
          </w:tcPr>
          <w:p w14:paraId="5C9EBD65"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50D4B9E9"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Dafür Sorge tragen, dass die Betriebsanleitung des Herstellers beachtet wird. Die Beschäftigten entsprechend unterweisen.</w:t>
            </w:r>
          </w:p>
        </w:tc>
        <w:tc>
          <w:tcPr>
            <w:tcW w:w="60" w:type="dxa"/>
            <w:vMerge/>
            <w:shd w:val="clear" w:color="auto" w:fill="auto"/>
          </w:tcPr>
          <w:p w14:paraId="0BED00E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486EE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D3EE6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6DFF18"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2E02A76"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7CC9DCB0"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67243463" w14:textId="77777777" w:rsidR="00BC0171" w:rsidRPr="001B3266" w:rsidRDefault="00BC0171" w:rsidP="001B3266">
            <w:pPr>
              <w:spacing w:line="240" w:lineRule="exact"/>
              <w:rPr>
                <w:rStyle w:val="FakeCharacterStyle"/>
                <w:rFonts w:ascii="Source Sans 3" w:hAnsi="Source Sans 3"/>
              </w:rPr>
            </w:pPr>
          </w:p>
        </w:tc>
      </w:tr>
      <w:tr w:rsidR="00BC0171" w:rsidRPr="001B3266" w14:paraId="14934CE6" w14:textId="77777777">
        <w:tc>
          <w:tcPr>
            <w:tcW w:w="15" w:type="dxa"/>
            <w:vMerge/>
            <w:shd w:val="clear" w:color="auto" w:fill="auto"/>
          </w:tcPr>
          <w:p w14:paraId="133B898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E185BF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78CA44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868BA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A8ACC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F86A9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1CF93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991AA31"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743AF34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EB155D4" w14:textId="77777777">
        <w:trPr>
          <w:trHeight w:hRule="exact" w:val="330"/>
        </w:trPr>
        <w:tc>
          <w:tcPr>
            <w:tcW w:w="15" w:type="dxa"/>
            <w:vMerge w:val="restart"/>
            <w:shd w:val="clear" w:color="auto" w:fill="D7EAF9"/>
            <w:vAlign w:val="center"/>
          </w:tcPr>
          <w:p w14:paraId="71F9DB42"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5D6CAA"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Geeignete Handschuhe zur Verfügung stellen.</w:t>
            </w:r>
          </w:p>
        </w:tc>
        <w:tc>
          <w:tcPr>
            <w:tcW w:w="60" w:type="dxa"/>
            <w:vMerge w:val="restart"/>
            <w:shd w:val="clear" w:color="auto" w:fill="D7EAF9"/>
            <w:vAlign w:val="center"/>
          </w:tcPr>
          <w:p w14:paraId="301E68A3"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A0F582"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F729D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0DA826"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F8A1B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E615A60" w14:textId="16E34944"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7D4EDB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DFE0745" w14:textId="77777777">
        <w:tc>
          <w:tcPr>
            <w:tcW w:w="15" w:type="dxa"/>
            <w:vMerge/>
            <w:shd w:val="clear" w:color="auto" w:fill="D7EAF9"/>
            <w:vAlign w:val="center"/>
          </w:tcPr>
          <w:p w14:paraId="7436B4F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1C9CA8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56BE36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FED29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E18FD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592DA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39897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25B180F"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BB6C70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8683645" w14:textId="77777777">
        <w:trPr>
          <w:trHeight w:hRule="exact" w:val="45"/>
        </w:trPr>
        <w:tc>
          <w:tcPr>
            <w:tcW w:w="9870" w:type="dxa"/>
            <w:gridSpan w:val="9"/>
            <w:shd w:val="clear" w:color="auto" w:fill="auto"/>
          </w:tcPr>
          <w:p w14:paraId="4569D6F4"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651C8564" wp14:editId="12362C91">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6"/>
                          <a:stretch>
                            <a:fillRect/>
                          </a:stretch>
                        </pic:blipFill>
                        <pic:spPr>
                          <a:xfrm>
                            <a:off x="0" y="0"/>
                            <a:ext cx="6267450" cy="28575"/>
                          </a:xfrm>
                          <a:prstGeom prst="rect">
                            <a:avLst/>
                          </a:prstGeom>
                          <a:noFill/>
                        </pic:spPr>
                      </pic:pic>
                    </a:graphicData>
                  </a:graphic>
                </wp:inline>
              </w:drawing>
            </w:r>
          </w:p>
        </w:tc>
      </w:tr>
    </w:tbl>
    <w:p w14:paraId="20F6B090"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7E21A402" w14:textId="77777777">
        <w:trPr>
          <w:trHeight w:hRule="exact" w:val="345"/>
        </w:trPr>
        <w:tc>
          <w:tcPr>
            <w:tcW w:w="1440" w:type="dxa"/>
            <w:gridSpan w:val="2"/>
            <w:shd w:val="clear" w:color="auto" w:fill="auto"/>
          </w:tcPr>
          <w:p w14:paraId="32E04055"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6010C34F" w14:textId="77777777" w:rsidR="00BC0171" w:rsidRPr="001B3266" w:rsidRDefault="00BC0171" w:rsidP="001B3266">
            <w:pPr>
              <w:spacing w:line="240" w:lineRule="exact"/>
              <w:rPr>
                <w:rStyle w:val="FakeCharacterStyle"/>
                <w:rFonts w:ascii="Source Sans 3" w:hAnsi="Source Sans 3"/>
              </w:rPr>
            </w:pPr>
          </w:p>
        </w:tc>
      </w:tr>
      <w:tr w:rsidR="00BC0171" w:rsidRPr="001B3266" w14:paraId="21B408D4" w14:textId="77777777">
        <w:trPr>
          <w:trHeight w:hRule="exact" w:val="270"/>
        </w:trPr>
        <w:tc>
          <w:tcPr>
            <w:tcW w:w="9870" w:type="dxa"/>
            <w:gridSpan w:val="6"/>
            <w:shd w:val="clear" w:color="auto" w:fill="auto"/>
          </w:tcPr>
          <w:p w14:paraId="6B9DD9A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Gefahrstoffverordnung (GefStoffV), Titel</w:t>
            </w:r>
          </w:p>
        </w:tc>
      </w:tr>
      <w:tr w:rsidR="00BC0171" w:rsidRPr="001B3266" w14:paraId="70CBE03B" w14:textId="77777777">
        <w:trPr>
          <w:trHeight w:hRule="exact" w:val="285"/>
        </w:trPr>
        <w:tc>
          <w:tcPr>
            <w:tcW w:w="9870" w:type="dxa"/>
            <w:gridSpan w:val="6"/>
            <w:shd w:val="clear" w:color="auto" w:fill="auto"/>
          </w:tcPr>
          <w:p w14:paraId="12C37E2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1: Grundsätze der Prävention, § 2 Grundpflichten des Unternehmers</w:t>
            </w:r>
          </w:p>
        </w:tc>
      </w:tr>
      <w:tr w:rsidR="00BC0171" w:rsidRPr="001B3266" w14:paraId="61469E6E" w14:textId="77777777">
        <w:trPr>
          <w:trHeight w:hRule="exact" w:val="270"/>
        </w:trPr>
        <w:tc>
          <w:tcPr>
            <w:tcW w:w="9870" w:type="dxa"/>
            <w:gridSpan w:val="6"/>
            <w:shd w:val="clear" w:color="auto" w:fill="auto"/>
          </w:tcPr>
          <w:p w14:paraId="5866228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1: Grundsätze der Prävention, § 15 Allgemeine Unterstützungspflichten und Verhalten</w:t>
            </w:r>
          </w:p>
        </w:tc>
      </w:tr>
      <w:tr w:rsidR="00BC0171" w:rsidRPr="001B3266" w14:paraId="3732BA7F" w14:textId="77777777">
        <w:trPr>
          <w:trHeight w:hRule="exact" w:val="525"/>
        </w:trPr>
        <w:tc>
          <w:tcPr>
            <w:tcW w:w="9870" w:type="dxa"/>
            <w:gridSpan w:val="6"/>
            <w:shd w:val="clear" w:color="auto" w:fill="auto"/>
          </w:tcPr>
          <w:p w14:paraId="6D38CD8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1: Grundsätze der Prävention, § 3 Beurteilung der Arbeitsbedingungen, Dokumentation, Auskunftspflichten</w:t>
            </w:r>
          </w:p>
        </w:tc>
      </w:tr>
      <w:tr w:rsidR="00BC0171" w:rsidRPr="001B3266" w14:paraId="3EA12E88" w14:textId="77777777">
        <w:trPr>
          <w:trHeight w:hRule="exact" w:val="570"/>
        </w:trPr>
        <w:tc>
          <w:tcPr>
            <w:tcW w:w="9870" w:type="dxa"/>
            <w:gridSpan w:val="6"/>
            <w:shd w:val="clear" w:color="auto" w:fill="auto"/>
          </w:tcPr>
          <w:p w14:paraId="302961FF"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406EB95F" w14:textId="77777777">
        <w:trPr>
          <w:trHeight w:hRule="exact" w:val="270"/>
        </w:trPr>
        <w:tc>
          <w:tcPr>
            <w:tcW w:w="15" w:type="dxa"/>
          </w:tcPr>
          <w:p w14:paraId="4882E867"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611A9ED1"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554BAB3D"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52F531E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23885698" w14:textId="77777777" w:rsidR="00BC0171" w:rsidRPr="001B3266" w:rsidRDefault="00BC0171" w:rsidP="001B3266">
            <w:pPr>
              <w:spacing w:line="240" w:lineRule="exact"/>
              <w:rPr>
                <w:rStyle w:val="FakeCharacterStyle"/>
                <w:rFonts w:ascii="Source Sans 3" w:hAnsi="Source Sans 3"/>
              </w:rPr>
            </w:pPr>
          </w:p>
        </w:tc>
      </w:tr>
      <w:tr w:rsidR="00BC0171" w:rsidRPr="001B3266" w14:paraId="4906B90D" w14:textId="77777777">
        <w:trPr>
          <w:trHeight w:hRule="exact" w:val="1260"/>
        </w:trPr>
        <w:tc>
          <w:tcPr>
            <w:tcW w:w="15" w:type="dxa"/>
          </w:tcPr>
          <w:p w14:paraId="72CA352B"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5266B3A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21F60815"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31E1E42E" w14:textId="77777777">
        <w:trPr>
          <w:trHeight w:hRule="exact" w:val="285"/>
        </w:trPr>
        <w:tc>
          <w:tcPr>
            <w:tcW w:w="15" w:type="dxa"/>
          </w:tcPr>
          <w:p w14:paraId="76A0D7BB"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1381136D"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59D3050D"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0F75B65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1DB55866" w14:textId="77777777">
        <w:trPr>
          <w:trHeight w:hRule="exact" w:val="1110"/>
        </w:trPr>
        <w:tc>
          <w:tcPr>
            <w:tcW w:w="15" w:type="dxa"/>
          </w:tcPr>
          <w:p w14:paraId="41FB7CBF"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67ED828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510D1559" w14:textId="77777777" w:rsidR="00BC0171" w:rsidRPr="001B3266" w:rsidRDefault="00BC0171" w:rsidP="001B3266">
      <w:pPr>
        <w:spacing w:line="240" w:lineRule="exact"/>
        <w:rPr>
          <w:rFonts w:ascii="Source Sans 3" w:hAnsi="Source Sans 3"/>
        </w:rPr>
        <w:sectPr w:rsidR="00BC0171" w:rsidRPr="001B3266">
          <w:headerReference w:type="default" r:id="rId388"/>
          <w:footerReference w:type="default" r:id="rId3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4F7A1FC4" w14:textId="77777777">
        <w:trPr>
          <w:trHeight w:hRule="exact" w:val="360"/>
        </w:trPr>
        <w:tc>
          <w:tcPr>
            <w:tcW w:w="9870" w:type="dxa"/>
            <w:gridSpan w:val="3"/>
            <w:shd w:val="clear" w:color="auto" w:fill="auto"/>
          </w:tcPr>
          <w:p w14:paraId="7DF8DE6E"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4. Elektrowerkstatt / Lager</w:t>
            </w:r>
          </w:p>
        </w:tc>
      </w:tr>
      <w:tr w:rsidR="00BC0171" w:rsidRPr="001B3266" w14:paraId="6E7E0538" w14:textId="77777777">
        <w:trPr>
          <w:trHeight w:hRule="exact" w:val="360"/>
        </w:trPr>
        <w:tc>
          <w:tcPr>
            <w:tcW w:w="9870" w:type="dxa"/>
            <w:gridSpan w:val="3"/>
            <w:shd w:val="clear" w:color="auto" w:fill="auto"/>
          </w:tcPr>
          <w:p w14:paraId="1B217B25"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Auswuchtmaschine</w:t>
            </w:r>
          </w:p>
        </w:tc>
      </w:tr>
      <w:tr w:rsidR="00BC0171" w:rsidRPr="001B3266" w14:paraId="7EEBC831" w14:textId="77777777">
        <w:trPr>
          <w:trHeight w:hRule="exact" w:val="345"/>
        </w:trPr>
        <w:tc>
          <w:tcPr>
            <w:tcW w:w="2700" w:type="dxa"/>
            <w:shd w:val="clear" w:color="auto" w:fill="auto"/>
          </w:tcPr>
          <w:p w14:paraId="739B19D2"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203A7D76" w14:textId="77777777" w:rsidR="00BC0171" w:rsidRPr="001B3266" w:rsidRDefault="00BC0171" w:rsidP="001B3266">
            <w:pPr>
              <w:spacing w:line="240" w:lineRule="exact"/>
              <w:rPr>
                <w:rStyle w:val="FakeCharacterStyle"/>
                <w:rFonts w:ascii="Source Sans 3" w:hAnsi="Source Sans 3"/>
              </w:rPr>
            </w:pPr>
          </w:p>
        </w:tc>
      </w:tr>
      <w:tr w:rsidR="00BC0171" w:rsidRPr="001B3266" w14:paraId="36A7CBCE" w14:textId="77777777">
        <w:tc>
          <w:tcPr>
            <w:tcW w:w="9855" w:type="dxa"/>
            <w:gridSpan w:val="2"/>
            <w:shd w:val="clear" w:color="auto" w:fill="auto"/>
          </w:tcPr>
          <w:p w14:paraId="366C0613"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Verletzung durch Fangstellen am Antrieb,</w:t>
            </w:r>
            <w:r w:rsidRPr="001B3266">
              <w:rPr>
                <w:rStyle w:val="FakeCharacterStyle"/>
                <w:rFonts w:ascii="Source Sans 3" w:hAnsi="Source Sans 3"/>
                <w:b/>
                <w:color w:val="000000"/>
                <w:sz w:val="20"/>
              </w:rPr>
              <w:br/>
              <w:t>Unwucht kann dazu führen, dass Teile wegfliegen</w:t>
            </w:r>
          </w:p>
        </w:tc>
        <w:tc>
          <w:tcPr>
            <w:tcW w:w="15" w:type="dxa"/>
          </w:tcPr>
          <w:p w14:paraId="6931CD8F" w14:textId="77777777" w:rsidR="00BC0171" w:rsidRPr="001B3266" w:rsidRDefault="00BC0171" w:rsidP="001B3266">
            <w:pPr>
              <w:spacing w:line="240" w:lineRule="exact"/>
              <w:rPr>
                <w:rStyle w:val="FakeCharacterStyle"/>
                <w:rFonts w:ascii="Source Sans 3" w:hAnsi="Source Sans 3"/>
              </w:rPr>
            </w:pPr>
          </w:p>
        </w:tc>
      </w:tr>
      <w:tr w:rsidR="00BC0171" w:rsidRPr="001B3266" w14:paraId="3404DB67" w14:textId="77777777">
        <w:trPr>
          <w:trHeight w:hRule="exact" w:val="255"/>
        </w:trPr>
        <w:tc>
          <w:tcPr>
            <w:tcW w:w="9870" w:type="dxa"/>
            <w:gridSpan w:val="3"/>
            <w:shd w:val="clear" w:color="auto" w:fill="auto"/>
          </w:tcPr>
          <w:p w14:paraId="5E42640B" w14:textId="77777777" w:rsidR="00BC0171" w:rsidRPr="001B3266" w:rsidRDefault="00BC0171" w:rsidP="001B3266">
            <w:pPr>
              <w:pStyle w:val="ParagraphStyle23"/>
              <w:spacing w:line="240" w:lineRule="exact"/>
              <w:rPr>
                <w:rStyle w:val="FakeCharacterStyle"/>
                <w:rFonts w:ascii="Source Sans 3" w:hAnsi="Source Sans 3"/>
              </w:rPr>
            </w:pPr>
          </w:p>
        </w:tc>
      </w:tr>
    </w:tbl>
    <w:p w14:paraId="3961DD5A"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6D30217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A75A4DA"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E423343"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B552C1"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3347F8A"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00DD1A3"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4D4E1B3C" w14:textId="77777777">
        <w:trPr>
          <w:trHeight w:hRule="exact" w:val="330"/>
        </w:trPr>
        <w:tc>
          <w:tcPr>
            <w:tcW w:w="15" w:type="dxa"/>
            <w:vMerge w:val="restart"/>
            <w:shd w:val="clear" w:color="auto" w:fill="D7EAF9"/>
            <w:vAlign w:val="center"/>
          </w:tcPr>
          <w:p w14:paraId="6A80EED4"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572D21"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Es ist eine </w:t>
            </w:r>
            <w:hyperlink r:id="rId390" w:tooltip="Betriebsanweisung" w:history="1">
              <w:r w:rsidRPr="001B3266">
                <w:rPr>
                  <w:rStyle w:val="FakeCharacterStyle"/>
                  <w:rFonts w:ascii="Source Sans 3" w:hAnsi="Source Sans 3"/>
                  <w:color w:val="000000"/>
                  <w:sz w:val="20"/>
                  <w:u w:val="single"/>
                </w:rPr>
                <w:t>Betriebsanweisung</w:t>
              </w:r>
            </w:hyperlink>
            <w:r w:rsidRPr="001B3266">
              <w:rPr>
                <w:rStyle w:val="FakeCharacterStyle"/>
                <w:rFonts w:ascii="Source Sans 3" w:hAnsi="Source Sans 3"/>
                <w:color w:val="000000"/>
                <w:sz w:val="20"/>
              </w:rPr>
              <w:t xml:space="preserve"> für die Wuchtmaschinen zu erstellen</w:t>
            </w:r>
          </w:p>
        </w:tc>
        <w:tc>
          <w:tcPr>
            <w:tcW w:w="60" w:type="dxa"/>
            <w:vMerge w:val="restart"/>
            <w:shd w:val="clear" w:color="auto" w:fill="D7EAF9"/>
            <w:vAlign w:val="center"/>
          </w:tcPr>
          <w:p w14:paraId="7E6B3D53"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1CA08C"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47FD64"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D0B9C5"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73AF9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B249C81" w14:textId="287E831B"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769500D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1524722" w14:textId="77777777">
        <w:tc>
          <w:tcPr>
            <w:tcW w:w="15" w:type="dxa"/>
            <w:vMerge/>
            <w:shd w:val="clear" w:color="auto" w:fill="D7EAF9"/>
            <w:vAlign w:val="center"/>
          </w:tcPr>
          <w:p w14:paraId="4877B2A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30C783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06BE85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BDF53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7589D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34CA6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45A31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68E8E35"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5F273D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CE96626" w14:textId="77777777">
        <w:trPr>
          <w:trHeight w:hRule="exact" w:val="330"/>
        </w:trPr>
        <w:tc>
          <w:tcPr>
            <w:tcW w:w="15" w:type="dxa"/>
            <w:vMerge w:val="restart"/>
            <w:shd w:val="clear" w:color="auto" w:fill="auto"/>
          </w:tcPr>
          <w:p w14:paraId="5C7FC941"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2D589DA7"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Das Bedientableau der Wuchtmaschine ist geschützt anzuordnen</w:t>
            </w:r>
          </w:p>
        </w:tc>
        <w:tc>
          <w:tcPr>
            <w:tcW w:w="60" w:type="dxa"/>
            <w:vMerge w:val="restart"/>
            <w:shd w:val="clear" w:color="auto" w:fill="auto"/>
          </w:tcPr>
          <w:p w14:paraId="3BA4DDBE"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DBA634"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83ED1D"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2C2B4E"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862AE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228920D" w14:textId="18786EA4"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69779DB0"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11CE44E" w14:textId="77777777">
        <w:tc>
          <w:tcPr>
            <w:tcW w:w="15" w:type="dxa"/>
            <w:vMerge/>
            <w:shd w:val="clear" w:color="auto" w:fill="auto"/>
          </w:tcPr>
          <w:p w14:paraId="110077E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A059AC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410DDA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13289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088D5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23C2D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F753D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C58BB8C"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31FAC2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B9E866D" w14:textId="77777777">
        <w:trPr>
          <w:trHeight w:hRule="exact" w:val="45"/>
        </w:trPr>
        <w:tc>
          <w:tcPr>
            <w:tcW w:w="9870" w:type="dxa"/>
            <w:gridSpan w:val="9"/>
            <w:shd w:val="clear" w:color="auto" w:fill="auto"/>
          </w:tcPr>
          <w:p w14:paraId="2C6F79C0"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435864FB" wp14:editId="3126D4C4">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6"/>
                          <a:stretch>
                            <a:fillRect/>
                          </a:stretch>
                        </pic:blipFill>
                        <pic:spPr>
                          <a:xfrm>
                            <a:off x="0" y="0"/>
                            <a:ext cx="6267450" cy="28575"/>
                          </a:xfrm>
                          <a:prstGeom prst="rect">
                            <a:avLst/>
                          </a:prstGeom>
                          <a:noFill/>
                        </pic:spPr>
                      </pic:pic>
                    </a:graphicData>
                  </a:graphic>
                </wp:inline>
              </w:drawing>
            </w:r>
          </w:p>
        </w:tc>
      </w:tr>
    </w:tbl>
    <w:p w14:paraId="1B97EEF9"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4C355E3C" w14:textId="77777777">
        <w:trPr>
          <w:trHeight w:hRule="exact" w:val="345"/>
        </w:trPr>
        <w:tc>
          <w:tcPr>
            <w:tcW w:w="15" w:type="dxa"/>
          </w:tcPr>
          <w:p w14:paraId="2EB78519"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5179E43A"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366D037B"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0DBA4C54" w14:textId="77777777">
        <w:tc>
          <w:tcPr>
            <w:tcW w:w="9870" w:type="dxa"/>
            <w:shd w:val="clear" w:color="auto" w:fill="auto"/>
          </w:tcPr>
          <w:p w14:paraId="0F2B5DC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Lokale Datei: betriebsanweisungen\maschinen\b_auswuchtmaschine.doc</w:t>
            </w:r>
          </w:p>
        </w:tc>
      </w:tr>
    </w:tbl>
    <w:p w14:paraId="3F0EF79A"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2178DB9D" w14:textId="77777777">
        <w:trPr>
          <w:trHeight w:hRule="exact" w:val="285"/>
        </w:trPr>
        <w:tc>
          <w:tcPr>
            <w:tcW w:w="9870" w:type="dxa"/>
            <w:gridSpan w:val="6"/>
            <w:shd w:val="clear" w:color="auto" w:fill="auto"/>
          </w:tcPr>
          <w:p w14:paraId="3C3D948E"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7590D42A" w14:textId="77777777">
        <w:trPr>
          <w:trHeight w:hRule="exact" w:val="360"/>
        </w:trPr>
        <w:tc>
          <w:tcPr>
            <w:tcW w:w="1440" w:type="dxa"/>
            <w:gridSpan w:val="2"/>
            <w:shd w:val="clear" w:color="auto" w:fill="auto"/>
          </w:tcPr>
          <w:p w14:paraId="348DC936"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3E6CF8C8" w14:textId="77777777" w:rsidR="00BC0171" w:rsidRPr="001B3266" w:rsidRDefault="00BC0171" w:rsidP="001B3266">
            <w:pPr>
              <w:spacing w:line="240" w:lineRule="exact"/>
              <w:rPr>
                <w:rStyle w:val="FakeCharacterStyle"/>
                <w:rFonts w:ascii="Source Sans 3" w:hAnsi="Source Sans 3"/>
              </w:rPr>
            </w:pPr>
          </w:p>
        </w:tc>
      </w:tr>
      <w:tr w:rsidR="00BC0171" w:rsidRPr="001B3266" w14:paraId="33862A2C" w14:textId="77777777">
        <w:trPr>
          <w:trHeight w:hRule="exact" w:val="255"/>
        </w:trPr>
        <w:tc>
          <w:tcPr>
            <w:tcW w:w="9870" w:type="dxa"/>
            <w:gridSpan w:val="6"/>
            <w:shd w:val="clear" w:color="auto" w:fill="auto"/>
          </w:tcPr>
          <w:p w14:paraId="50284259" w14:textId="77777777" w:rsidR="00BC0171" w:rsidRPr="001B3266" w:rsidRDefault="00BC0171" w:rsidP="001B3266">
            <w:pPr>
              <w:pStyle w:val="ParagraphStyle42"/>
              <w:spacing w:line="240" w:lineRule="exact"/>
              <w:rPr>
                <w:rStyle w:val="CharacterStyle28"/>
                <w:rFonts w:ascii="Source Sans 3" w:hAnsi="Source Sans 3"/>
              </w:rPr>
            </w:pPr>
          </w:p>
        </w:tc>
      </w:tr>
      <w:tr w:rsidR="00BC0171" w:rsidRPr="001B3266" w14:paraId="2A22256C" w14:textId="77777777">
        <w:trPr>
          <w:trHeight w:hRule="exact" w:val="570"/>
        </w:trPr>
        <w:tc>
          <w:tcPr>
            <w:tcW w:w="9870" w:type="dxa"/>
            <w:gridSpan w:val="6"/>
            <w:shd w:val="clear" w:color="auto" w:fill="auto"/>
          </w:tcPr>
          <w:p w14:paraId="3D0CABA8"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099E7A0B" w14:textId="77777777">
        <w:trPr>
          <w:trHeight w:hRule="exact" w:val="270"/>
        </w:trPr>
        <w:tc>
          <w:tcPr>
            <w:tcW w:w="15" w:type="dxa"/>
          </w:tcPr>
          <w:p w14:paraId="7B026E75"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2754709F"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6D714FD0"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2F0FC66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0B3BA10F" w14:textId="77777777" w:rsidR="00BC0171" w:rsidRPr="001B3266" w:rsidRDefault="00BC0171" w:rsidP="001B3266">
            <w:pPr>
              <w:spacing w:line="240" w:lineRule="exact"/>
              <w:rPr>
                <w:rStyle w:val="FakeCharacterStyle"/>
                <w:rFonts w:ascii="Source Sans 3" w:hAnsi="Source Sans 3"/>
              </w:rPr>
            </w:pPr>
          </w:p>
        </w:tc>
      </w:tr>
      <w:tr w:rsidR="00BC0171" w:rsidRPr="001B3266" w14:paraId="674BDE9A" w14:textId="77777777">
        <w:trPr>
          <w:trHeight w:hRule="exact" w:val="1260"/>
        </w:trPr>
        <w:tc>
          <w:tcPr>
            <w:tcW w:w="15" w:type="dxa"/>
          </w:tcPr>
          <w:p w14:paraId="1FBCB750"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25D13E3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64A79D00"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61C78794" w14:textId="77777777">
        <w:trPr>
          <w:trHeight w:hRule="exact" w:val="270"/>
        </w:trPr>
        <w:tc>
          <w:tcPr>
            <w:tcW w:w="15" w:type="dxa"/>
          </w:tcPr>
          <w:p w14:paraId="0D3EE7CA"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414EDB3E"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093DAF78"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1E814F2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0CA3B6F9" w14:textId="77777777">
        <w:trPr>
          <w:trHeight w:hRule="exact" w:val="1125"/>
        </w:trPr>
        <w:tc>
          <w:tcPr>
            <w:tcW w:w="15" w:type="dxa"/>
          </w:tcPr>
          <w:p w14:paraId="3EA919E0"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7852696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7FAF1471" w14:textId="77777777" w:rsidR="00BC0171" w:rsidRPr="001B3266" w:rsidRDefault="00BC0171" w:rsidP="001B3266">
      <w:pPr>
        <w:spacing w:line="240" w:lineRule="exact"/>
        <w:rPr>
          <w:rFonts w:ascii="Source Sans 3" w:hAnsi="Source Sans 3"/>
        </w:rPr>
        <w:sectPr w:rsidR="00BC0171" w:rsidRPr="001B3266">
          <w:headerReference w:type="default" r:id="rId391"/>
          <w:footerReference w:type="default" r:id="rId39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5532305B" w14:textId="77777777">
        <w:trPr>
          <w:trHeight w:hRule="exact" w:val="360"/>
        </w:trPr>
        <w:tc>
          <w:tcPr>
            <w:tcW w:w="9870" w:type="dxa"/>
            <w:gridSpan w:val="3"/>
            <w:shd w:val="clear" w:color="auto" w:fill="auto"/>
          </w:tcPr>
          <w:p w14:paraId="7AB036C5"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4. Elektrowerkstatt / Lager</w:t>
            </w:r>
          </w:p>
        </w:tc>
      </w:tr>
      <w:tr w:rsidR="00BC0171" w:rsidRPr="001B3266" w14:paraId="25CE710E" w14:textId="77777777">
        <w:trPr>
          <w:trHeight w:hRule="exact" w:val="360"/>
        </w:trPr>
        <w:tc>
          <w:tcPr>
            <w:tcW w:w="9870" w:type="dxa"/>
            <w:gridSpan w:val="3"/>
            <w:shd w:val="clear" w:color="auto" w:fill="auto"/>
          </w:tcPr>
          <w:p w14:paraId="0175F897"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Elektromagnetische Felder</w:t>
            </w:r>
          </w:p>
        </w:tc>
      </w:tr>
      <w:tr w:rsidR="00BC0171" w:rsidRPr="001B3266" w14:paraId="6F67BA38" w14:textId="77777777">
        <w:trPr>
          <w:trHeight w:hRule="exact" w:val="345"/>
        </w:trPr>
        <w:tc>
          <w:tcPr>
            <w:tcW w:w="2700" w:type="dxa"/>
            <w:shd w:val="clear" w:color="auto" w:fill="auto"/>
          </w:tcPr>
          <w:p w14:paraId="7BD3E267"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0AA1773B" w14:textId="77777777" w:rsidR="00BC0171" w:rsidRPr="001B3266" w:rsidRDefault="00BC0171" w:rsidP="001B3266">
            <w:pPr>
              <w:spacing w:line="240" w:lineRule="exact"/>
              <w:rPr>
                <w:rStyle w:val="FakeCharacterStyle"/>
                <w:rFonts w:ascii="Source Sans 3" w:hAnsi="Source Sans 3"/>
              </w:rPr>
            </w:pPr>
          </w:p>
        </w:tc>
      </w:tr>
      <w:tr w:rsidR="00BC0171" w:rsidRPr="001B3266" w14:paraId="1E620157" w14:textId="77777777">
        <w:tc>
          <w:tcPr>
            <w:tcW w:w="9855" w:type="dxa"/>
            <w:gridSpan w:val="2"/>
            <w:shd w:val="clear" w:color="auto" w:fill="auto"/>
          </w:tcPr>
          <w:p w14:paraId="795FE17D"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Physikalische Gefährdungen durch elektromagnetische Felder Mikrowellen-, Induktions- und Elektrolyseanlagen; Anlagen mit hohen Stromstärken (Widerstandschweißanlagen, Hochstromprüfanlagen); Hochspannungsfreileitungen, Hochspannungsfreiluftanlagen; Sendeanlagen mit größeren Leistungen; Gefährdung von Personen mit Körperhilfsmitteln</w:t>
            </w:r>
          </w:p>
        </w:tc>
        <w:tc>
          <w:tcPr>
            <w:tcW w:w="15" w:type="dxa"/>
          </w:tcPr>
          <w:p w14:paraId="6E5A6F05" w14:textId="77777777" w:rsidR="00BC0171" w:rsidRPr="001B3266" w:rsidRDefault="00BC0171" w:rsidP="001B3266">
            <w:pPr>
              <w:spacing w:line="240" w:lineRule="exact"/>
              <w:rPr>
                <w:rStyle w:val="FakeCharacterStyle"/>
                <w:rFonts w:ascii="Source Sans 3" w:hAnsi="Source Sans 3"/>
              </w:rPr>
            </w:pPr>
          </w:p>
        </w:tc>
      </w:tr>
      <w:tr w:rsidR="00BC0171" w:rsidRPr="001B3266" w14:paraId="39B46E79" w14:textId="77777777">
        <w:trPr>
          <w:trHeight w:hRule="exact" w:val="240"/>
        </w:trPr>
        <w:tc>
          <w:tcPr>
            <w:tcW w:w="9870" w:type="dxa"/>
            <w:gridSpan w:val="3"/>
            <w:shd w:val="clear" w:color="auto" w:fill="auto"/>
          </w:tcPr>
          <w:p w14:paraId="30DA1716" w14:textId="77777777" w:rsidR="00BC0171" w:rsidRPr="001B3266" w:rsidRDefault="00BC0171" w:rsidP="001B3266">
            <w:pPr>
              <w:pStyle w:val="ParagraphStyle23"/>
              <w:spacing w:line="240" w:lineRule="exact"/>
              <w:rPr>
                <w:rStyle w:val="FakeCharacterStyle"/>
                <w:rFonts w:ascii="Source Sans 3" w:hAnsi="Source Sans 3"/>
              </w:rPr>
            </w:pPr>
          </w:p>
        </w:tc>
      </w:tr>
    </w:tbl>
    <w:p w14:paraId="59FEFCBC"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578CE68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6329DE7"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EE06614"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1B91231"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3FB9E45"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6F386F2"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0DA1E66F" w14:textId="77777777">
        <w:trPr>
          <w:trHeight w:hRule="exact" w:val="330"/>
        </w:trPr>
        <w:tc>
          <w:tcPr>
            <w:tcW w:w="15" w:type="dxa"/>
            <w:vMerge w:val="restart"/>
            <w:shd w:val="clear" w:color="auto" w:fill="D7EAF9"/>
            <w:vAlign w:val="center"/>
          </w:tcPr>
          <w:p w14:paraId="5373AE9D"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FEAF61"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Feldstärken sind durch Messung, Berechnung oder Vergleich ermittelt.</w:t>
            </w:r>
          </w:p>
        </w:tc>
        <w:tc>
          <w:tcPr>
            <w:tcW w:w="60" w:type="dxa"/>
            <w:vMerge w:val="restart"/>
            <w:shd w:val="clear" w:color="auto" w:fill="D7EAF9"/>
            <w:vAlign w:val="center"/>
          </w:tcPr>
          <w:p w14:paraId="209AD6C2"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2DA4FE"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1FA048"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54B54F"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BC78A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66DA084" w14:textId="5F393629"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16B3DFE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615D21F" w14:textId="77777777">
        <w:tc>
          <w:tcPr>
            <w:tcW w:w="15" w:type="dxa"/>
            <w:vMerge/>
            <w:shd w:val="clear" w:color="auto" w:fill="D7EAF9"/>
            <w:vAlign w:val="center"/>
          </w:tcPr>
          <w:p w14:paraId="1711DC4F"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33D8E1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B8064C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A6825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E2A32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9A4325"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0EC7D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D1493FD"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97E1C7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CB425B4" w14:textId="77777777">
        <w:trPr>
          <w:trHeight w:hRule="exact" w:val="330"/>
        </w:trPr>
        <w:tc>
          <w:tcPr>
            <w:tcW w:w="15" w:type="dxa"/>
            <w:vMerge w:val="restart"/>
            <w:shd w:val="clear" w:color="auto" w:fill="auto"/>
          </w:tcPr>
          <w:p w14:paraId="4E2ADC82"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5D5A3A9F"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Expositionsbereiche gemäß </w:t>
            </w:r>
            <w:hyperlink r:id="rId393" w:tooltip="DGUV Vorschrift 15" w:history="1">
              <w:r w:rsidRPr="001B3266">
                <w:rPr>
                  <w:rStyle w:val="FakeCharacterStyle"/>
                  <w:rFonts w:ascii="Source Sans 3" w:hAnsi="Source Sans 3"/>
                  <w:color w:val="000000"/>
                  <w:sz w:val="20"/>
                  <w:u w:val="single"/>
                </w:rPr>
                <w:t>DGUV Vorschrift 15</w:t>
              </w:r>
            </w:hyperlink>
            <w:r w:rsidRPr="001B3266">
              <w:rPr>
                <w:rStyle w:val="FakeCharacterStyle"/>
                <w:rFonts w:ascii="Source Sans 3" w:hAnsi="Source Sans 3"/>
                <w:color w:val="000000"/>
                <w:sz w:val="20"/>
              </w:rPr>
              <w:t xml:space="preserve"> wurden festgelegt.</w:t>
            </w:r>
          </w:p>
        </w:tc>
        <w:tc>
          <w:tcPr>
            <w:tcW w:w="60" w:type="dxa"/>
            <w:vMerge w:val="restart"/>
            <w:shd w:val="clear" w:color="auto" w:fill="auto"/>
          </w:tcPr>
          <w:p w14:paraId="6987C5F8"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C29DA1"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25D77E"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C8EAD8"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E633D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F60857F" w14:textId="30DF9FA8"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54EE154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79855D8" w14:textId="77777777">
        <w:tc>
          <w:tcPr>
            <w:tcW w:w="15" w:type="dxa"/>
            <w:vMerge/>
            <w:shd w:val="clear" w:color="auto" w:fill="auto"/>
          </w:tcPr>
          <w:p w14:paraId="36175876"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8A97A3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58C15CA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0D3F8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49E57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F6045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124BB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2EF5C7C"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3BBD2F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F1CA9EA" w14:textId="77777777">
        <w:trPr>
          <w:trHeight w:hRule="exact" w:val="15"/>
        </w:trPr>
        <w:tc>
          <w:tcPr>
            <w:tcW w:w="15" w:type="dxa"/>
            <w:vMerge w:val="restart"/>
            <w:shd w:val="clear" w:color="auto" w:fill="D7EAF9"/>
            <w:vAlign w:val="center"/>
          </w:tcPr>
          <w:p w14:paraId="2A2227B2"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7B59A49D"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390D09C8"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3D031D"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AD57F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154054"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651B20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726A1E2" w14:textId="0DFCC4EE"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201D4CE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D0D4BB8" w14:textId="77777777">
        <w:trPr>
          <w:trHeight w:val="240"/>
        </w:trPr>
        <w:tc>
          <w:tcPr>
            <w:tcW w:w="15" w:type="dxa"/>
            <w:vMerge/>
            <w:shd w:val="clear" w:color="auto" w:fill="D7EAF9"/>
            <w:vAlign w:val="center"/>
          </w:tcPr>
          <w:p w14:paraId="29AF47FB"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44693715"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für den jeweiligen Expositionsbereich zutreffenden Schutzmaßnahmen nach </w:t>
            </w:r>
            <w:hyperlink r:id="rId394" w:tooltip="DGUV Vorschrift 15" w:history="1">
              <w:r w:rsidRPr="001B3266">
                <w:rPr>
                  <w:rStyle w:val="FakeCharacterStyle"/>
                  <w:rFonts w:ascii="Source Sans 3" w:hAnsi="Source Sans 3"/>
                  <w:color w:val="000000"/>
                  <w:sz w:val="20"/>
                  <w:u w:val="single"/>
                </w:rPr>
                <w:t>DGUV Vorschrift 15</w:t>
              </w:r>
            </w:hyperlink>
            <w:r w:rsidRPr="001B3266">
              <w:rPr>
                <w:rStyle w:val="FakeCharacterStyle"/>
                <w:rFonts w:ascii="Source Sans 3" w:hAnsi="Source Sans 3"/>
                <w:color w:val="000000"/>
                <w:sz w:val="20"/>
              </w:rPr>
              <w:t xml:space="preserve"> wurden realisiert.</w:t>
            </w:r>
          </w:p>
        </w:tc>
        <w:tc>
          <w:tcPr>
            <w:tcW w:w="60" w:type="dxa"/>
            <w:vMerge/>
            <w:shd w:val="clear" w:color="auto" w:fill="D7EAF9"/>
            <w:vAlign w:val="center"/>
          </w:tcPr>
          <w:p w14:paraId="137304B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896D8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3C781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D8CBB9"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B0C5439"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4307C448"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1C01D321" w14:textId="77777777" w:rsidR="00BC0171" w:rsidRPr="001B3266" w:rsidRDefault="00BC0171" w:rsidP="001B3266">
            <w:pPr>
              <w:spacing w:line="240" w:lineRule="exact"/>
              <w:rPr>
                <w:rStyle w:val="FakeCharacterStyle"/>
                <w:rFonts w:ascii="Source Sans 3" w:hAnsi="Source Sans 3"/>
              </w:rPr>
            </w:pPr>
          </w:p>
        </w:tc>
      </w:tr>
      <w:tr w:rsidR="00BC0171" w:rsidRPr="001B3266" w14:paraId="04E2E5E1" w14:textId="77777777">
        <w:tc>
          <w:tcPr>
            <w:tcW w:w="15" w:type="dxa"/>
            <w:vMerge/>
            <w:shd w:val="clear" w:color="auto" w:fill="D7EAF9"/>
            <w:vAlign w:val="center"/>
          </w:tcPr>
          <w:p w14:paraId="521E843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7C24E6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4468FE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0B334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BC45E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D361F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62753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7384839"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537B33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E4C0873" w14:textId="77777777">
        <w:trPr>
          <w:trHeight w:hRule="exact" w:val="330"/>
        </w:trPr>
        <w:tc>
          <w:tcPr>
            <w:tcW w:w="15" w:type="dxa"/>
            <w:vMerge w:val="restart"/>
            <w:shd w:val="clear" w:color="auto" w:fill="auto"/>
          </w:tcPr>
          <w:p w14:paraId="0F999240"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118C6CDB" w14:textId="77777777" w:rsidR="00BC0171" w:rsidRPr="001B3266" w:rsidRDefault="00193204" w:rsidP="001B3266">
            <w:pPr>
              <w:pStyle w:val="ParagraphStyle38"/>
              <w:spacing w:line="240" w:lineRule="exact"/>
              <w:rPr>
                <w:rStyle w:val="FakeCharacterStyle"/>
                <w:rFonts w:ascii="Source Sans 3" w:hAnsi="Source Sans 3"/>
                <w:color w:val="000000"/>
                <w:sz w:val="20"/>
              </w:rPr>
            </w:pPr>
            <w:hyperlink r:id="rId395" w:tooltip="DGUV Information 203-043: Beeinflussung von Implantaten durch elektromagnetische Felder - Information" w:history="1">
              <w:r w:rsidR="006E665C" w:rsidRPr="001B3266">
                <w:rPr>
                  <w:rStyle w:val="FakeCharacterStyle"/>
                  <w:rFonts w:ascii="Source Sans 3" w:hAnsi="Source Sans 3"/>
                  <w:color w:val="000000"/>
                  <w:sz w:val="20"/>
                  <w:u w:val="single"/>
                </w:rPr>
                <w:t>Maßnahmen</w:t>
              </w:r>
            </w:hyperlink>
            <w:r w:rsidR="006E665C" w:rsidRPr="001B3266">
              <w:rPr>
                <w:rStyle w:val="FakeCharacterStyle"/>
                <w:rFonts w:ascii="Source Sans 3" w:hAnsi="Source Sans 3"/>
                <w:color w:val="000000"/>
                <w:sz w:val="20"/>
              </w:rPr>
              <w:t xml:space="preserve"> zum Schutz von Beschäftigten, die aktive oder passive Körperhilfsmittel tragen, wurden ergriffen.</w:t>
            </w:r>
          </w:p>
        </w:tc>
        <w:tc>
          <w:tcPr>
            <w:tcW w:w="60" w:type="dxa"/>
            <w:vMerge w:val="restart"/>
            <w:shd w:val="clear" w:color="auto" w:fill="auto"/>
          </w:tcPr>
          <w:p w14:paraId="5338CB99"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E795B5"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671487"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8B355E"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8B251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41A2024" w14:textId="351B8A38"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295007E8"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599AA56" w14:textId="77777777">
        <w:tc>
          <w:tcPr>
            <w:tcW w:w="15" w:type="dxa"/>
            <w:vMerge/>
            <w:shd w:val="clear" w:color="auto" w:fill="auto"/>
          </w:tcPr>
          <w:p w14:paraId="45ED145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331610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864688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0B60E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9177E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B1A7A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7A214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35BE961"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1814EB7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54628B6" w14:textId="77777777">
        <w:trPr>
          <w:trHeight w:hRule="exact" w:val="330"/>
        </w:trPr>
        <w:tc>
          <w:tcPr>
            <w:tcW w:w="15" w:type="dxa"/>
            <w:vMerge w:val="restart"/>
            <w:shd w:val="clear" w:color="auto" w:fill="D7EAF9"/>
            <w:vAlign w:val="center"/>
          </w:tcPr>
          <w:p w14:paraId="2328A659"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82569B"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Eine </w:t>
            </w:r>
            <w:hyperlink r:id="rId396" w:tooltip="Betriebsanweisung" w:history="1">
              <w:r w:rsidRPr="001B3266">
                <w:rPr>
                  <w:rStyle w:val="FakeCharacterStyle"/>
                  <w:rFonts w:ascii="Source Sans 3" w:hAnsi="Source Sans 3"/>
                  <w:color w:val="000000"/>
                  <w:sz w:val="20"/>
                  <w:u w:val="single"/>
                </w:rPr>
                <w:t>Betriebsanweisung</w:t>
              </w:r>
            </w:hyperlink>
            <w:r w:rsidRPr="001B3266">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484173F1"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09B327"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2AA767"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64D1CB"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D1152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224C8FD" w14:textId="7C92632D"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183F73B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4462B94" w14:textId="77777777">
        <w:tc>
          <w:tcPr>
            <w:tcW w:w="15" w:type="dxa"/>
            <w:vMerge/>
            <w:shd w:val="clear" w:color="auto" w:fill="D7EAF9"/>
            <w:vAlign w:val="center"/>
          </w:tcPr>
          <w:p w14:paraId="7F94BF0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8718BD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70EB3B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11299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74F22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7A7E6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505D7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81F21A2"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D5A178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1D6147C" w14:textId="77777777">
        <w:trPr>
          <w:trHeight w:hRule="exact" w:val="330"/>
        </w:trPr>
        <w:tc>
          <w:tcPr>
            <w:tcW w:w="15" w:type="dxa"/>
            <w:vMerge w:val="restart"/>
            <w:shd w:val="clear" w:color="auto" w:fill="auto"/>
          </w:tcPr>
          <w:p w14:paraId="03029ED1"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1693676F"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sind (</w:t>
            </w:r>
            <w:hyperlink r:id="rId397" w:tooltip="speziell" w:history="1">
              <w:r w:rsidRPr="001B3266">
                <w:rPr>
                  <w:rStyle w:val="FakeCharacterStyle"/>
                  <w:rFonts w:ascii="Source Sans 3" w:hAnsi="Source Sans 3"/>
                  <w:color w:val="000000"/>
                  <w:sz w:val="20"/>
                  <w:u w:val="single"/>
                </w:rPr>
                <w:t>speziell</w:t>
              </w:r>
            </w:hyperlink>
            <w:r w:rsidRPr="001B3266">
              <w:rPr>
                <w:rStyle w:val="FakeCharacterStyle"/>
                <w:rFonts w:ascii="Source Sans 3" w:hAnsi="Source Sans 3"/>
                <w:color w:val="000000"/>
                <w:sz w:val="20"/>
              </w:rPr>
              <w:t>) unterwiesen.</w:t>
            </w:r>
          </w:p>
        </w:tc>
        <w:tc>
          <w:tcPr>
            <w:tcW w:w="60" w:type="dxa"/>
            <w:vMerge w:val="restart"/>
            <w:shd w:val="clear" w:color="auto" w:fill="auto"/>
          </w:tcPr>
          <w:p w14:paraId="2FF3C6F3"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24168B"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81AA2A"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69D4AB"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105B9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F95B365" w14:textId="16F3B793"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2D103536"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591EC92" w14:textId="77777777">
        <w:tc>
          <w:tcPr>
            <w:tcW w:w="15" w:type="dxa"/>
            <w:vMerge/>
            <w:shd w:val="clear" w:color="auto" w:fill="auto"/>
          </w:tcPr>
          <w:p w14:paraId="6CDCB7E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A88177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1F94ED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52EF7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BA76A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662F1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298A6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BB06837"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199AE00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10A9B50" w14:textId="77777777">
        <w:trPr>
          <w:trHeight w:hRule="exact" w:val="45"/>
        </w:trPr>
        <w:tc>
          <w:tcPr>
            <w:tcW w:w="9870" w:type="dxa"/>
            <w:gridSpan w:val="9"/>
            <w:shd w:val="clear" w:color="auto" w:fill="auto"/>
          </w:tcPr>
          <w:p w14:paraId="2A2D906E"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39BD260A" wp14:editId="2869285F">
                  <wp:extent cx="6267450" cy="2857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6"/>
                          <a:stretch>
                            <a:fillRect/>
                          </a:stretch>
                        </pic:blipFill>
                        <pic:spPr>
                          <a:xfrm>
                            <a:off x="0" y="0"/>
                            <a:ext cx="6267450" cy="28575"/>
                          </a:xfrm>
                          <a:prstGeom prst="rect">
                            <a:avLst/>
                          </a:prstGeom>
                          <a:noFill/>
                        </pic:spPr>
                      </pic:pic>
                    </a:graphicData>
                  </a:graphic>
                </wp:inline>
              </w:drawing>
            </w:r>
          </w:p>
        </w:tc>
      </w:tr>
    </w:tbl>
    <w:p w14:paraId="7EF50D3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2AE83E46" w14:textId="77777777">
        <w:trPr>
          <w:trHeight w:hRule="exact" w:val="345"/>
        </w:trPr>
        <w:tc>
          <w:tcPr>
            <w:tcW w:w="15" w:type="dxa"/>
          </w:tcPr>
          <w:p w14:paraId="1A0A2B24"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1325C44B"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2AA9D2C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5E88505B" w14:textId="77777777">
        <w:tc>
          <w:tcPr>
            <w:tcW w:w="9870" w:type="dxa"/>
            <w:shd w:val="clear" w:color="auto" w:fill="auto"/>
          </w:tcPr>
          <w:p w14:paraId="500803D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DGUV Vorschrift 15: Elektromagnetische Felder, Titelseite</w:t>
            </w:r>
            <w:r w:rsidRPr="001B3266">
              <w:rPr>
                <w:rStyle w:val="CharacterStyle28"/>
                <w:rFonts w:ascii="Source Sans 3" w:hAnsi="Source Sans 3"/>
              </w:rPr>
              <w:br/>
              <w:t>2. Regelwerkeintrag: DGUV Vorschrift 15: Elektromagnetische Felder, Titelseite</w:t>
            </w:r>
            <w:r w:rsidRPr="001B3266">
              <w:rPr>
                <w:rStyle w:val="CharacterStyle28"/>
                <w:rFonts w:ascii="Source Sans 3" w:hAnsi="Source Sans 3"/>
              </w:rPr>
              <w:br/>
              <w:t>3. Regelwerkeintrag: DGUV Information 203-043: Beeinflussung von Implantaten durch elektromagnetische Felder - Information</w:t>
            </w:r>
            <w:r w:rsidRPr="001B3266">
              <w:rPr>
                <w:rStyle w:val="CharacterStyle28"/>
                <w:rFonts w:ascii="Source Sans 3" w:hAnsi="Source Sans 3"/>
              </w:rPr>
              <w:br/>
              <w:t>4. Regelwerkeintrag: DGUV Vorschrift 15: Elektromagnetische Felder, § 5  Betriebsanweisungen</w:t>
            </w:r>
            <w:r w:rsidRPr="001B3266">
              <w:rPr>
                <w:rStyle w:val="CharacterStyle28"/>
                <w:rFonts w:ascii="Source Sans 3" w:hAnsi="Source Sans 3"/>
              </w:rPr>
              <w:br/>
              <w:t>5. Regelwerkeintrag: DGUV Vorschrift 15: Elektromagnetische Felder, § 10  Unterweisung</w:t>
            </w:r>
          </w:p>
        </w:tc>
      </w:tr>
    </w:tbl>
    <w:p w14:paraId="2E7F9990"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6D15E2FB" w14:textId="77777777">
        <w:trPr>
          <w:trHeight w:hRule="exact" w:val="285"/>
        </w:trPr>
        <w:tc>
          <w:tcPr>
            <w:tcW w:w="9870" w:type="dxa"/>
            <w:gridSpan w:val="6"/>
            <w:shd w:val="clear" w:color="auto" w:fill="auto"/>
          </w:tcPr>
          <w:p w14:paraId="7032EF5E"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67502CD9" w14:textId="77777777">
        <w:trPr>
          <w:trHeight w:hRule="exact" w:val="345"/>
        </w:trPr>
        <w:tc>
          <w:tcPr>
            <w:tcW w:w="1440" w:type="dxa"/>
            <w:gridSpan w:val="2"/>
            <w:shd w:val="clear" w:color="auto" w:fill="auto"/>
          </w:tcPr>
          <w:p w14:paraId="7BB19E82"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681ACDA5" w14:textId="77777777" w:rsidR="00BC0171" w:rsidRPr="001B3266" w:rsidRDefault="00BC0171" w:rsidP="001B3266">
            <w:pPr>
              <w:spacing w:line="240" w:lineRule="exact"/>
              <w:rPr>
                <w:rStyle w:val="FakeCharacterStyle"/>
                <w:rFonts w:ascii="Source Sans 3" w:hAnsi="Source Sans 3"/>
              </w:rPr>
            </w:pPr>
          </w:p>
        </w:tc>
      </w:tr>
      <w:tr w:rsidR="00BC0171" w:rsidRPr="001B3266" w14:paraId="5C0F471C" w14:textId="77777777">
        <w:trPr>
          <w:trHeight w:hRule="exact" w:val="285"/>
        </w:trPr>
        <w:tc>
          <w:tcPr>
            <w:tcW w:w="9870" w:type="dxa"/>
            <w:gridSpan w:val="6"/>
            <w:shd w:val="clear" w:color="auto" w:fill="auto"/>
          </w:tcPr>
          <w:p w14:paraId="09D56EF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15: Elektromagnetische Felder, Inhaltsverzeichnis</w:t>
            </w:r>
          </w:p>
        </w:tc>
      </w:tr>
      <w:tr w:rsidR="00BC0171" w:rsidRPr="001B3266" w14:paraId="7FBB47E8" w14:textId="77777777">
        <w:trPr>
          <w:trHeight w:hRule="exact" w:val="510"/>
        </w:trPr>
        <w:tc>
          <w:tcPr>
            <w:tcW w:w="9870" w:type="dxa"/>
            <w:gridSpan w:val="6"/>
            <w:shd w:val="clear" w:color="auto" w:fill="auto"/>
          </w:tcPr>
          <w:p w14:paraId="5127D24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DGUV-Information 203-027: Einsatz von Schutzkleidung gegen Einwirkung durch hochfrequente elektromagnetische Felder im Frequenzbereich 80 MHz - 1 GHz, Inhalt</w:t>
            </w:r>
          </w:p>
        </w:tc>
      </w:tr>
      <w:tr w:rsidR="00BC0171" w:rsidRPr="001B3266" w14:paraId="17A00A09" w14:textId="77777777">
        <w:trPr>
          <w:trHeight w:hRule="exact" w:val="285"/>
        </w:trPr>
        <w:tc>
          <w:tcPr>
            <w:tcW w:w="9870" w:type="dxa"/>
            <w:gridSpan w:val="6"/>
            <w:shd w:val="clear" w:color="auto" w:fill="auto"/>
          </w:tcPr>
          <w:p w14:paraId="4EC2861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DGUV-Information 203-043: Beeinflussung von Implantaten durch elektromagnetische Felder, Titel</w:t>
            </w:r>
          </w:p>
        </w:tc>
      </w:tr>
      <w:tr w:rsidR="00BC0171" w:rsidRPr="001B3266" w14:paraId="33909375" w14:textId="77777777">
        <w:trPr>
          <w:trHeight w:hRule="exact" w:val="270"/>
        </w:trPr>
        <w:tc>
          <w:tcPr>
            <w:tcW w:w="9870" w:type="dxa"/>
            <w:gridSpan w:val="6"/>
            <w:shd w:val="clear" w:color="auto" w:fill="auto"/>
          </w:tcPr>
          <w:p w14:paraId="71ADCCA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203-038: Beurteilung magnetischer Felder von Widerstandschweißeinrichtungen</w:t>
            </w:r>
          </w:p>
        </w:tc>
      </w:tr>
      <w:tr w:rsidR="00BC0171" w:rsidRPr="001B3266" w14:paraId="5E77BE1B" w14:textId="77777777">
        <w:trPr>
          <w:trHeight w:hRule="exact" w:val="270"/>
        </w:trPr>
        <w:tc>
          <w:tcPr>
            <w:tcW w:w="9870" w:type="dxa"/>
            <w:gridSpan w:val="6"/>
            <w:shd w:val="clear" w:color="auto" w:fill="auto"/>
          </w:tcPr>
          <w:p w14:paraId="4C75CE4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Regel 103-013: Elektromagnetische Felder</w:t>
            </w:r>
          </w:p>
        </w:tc>
      </w:tr>
      <w:tr w:rsidR="00BC0171" w:rsidRPr="001B3266" w14:paraId="46FB97B4" w14:textId="77777777">
        <w:trPr>
          <w:trHeight w:hRule="exact" w:val="570"/>
        </w:trPr>
        <w:tc>
          <w:tcPr>
            <w:tcW w:w="9870" w:type="dxa"/>
            <w:gridSpan w:val="6"/>
            <w:shd w:val="clear" w:color="auto" w:fill="auto"/>
          </w:tcPr>
          <w:p w14:paraId="32C4E7C1"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76131451" w14:textId="77777777">
        <w:trPr>
          <w:trHeight w:hRule="exact" w:val="285"/>
        </w:trPr>
        <w:tc>
          <w:tcPr>
            <w:tcW w:w="15" w:type="dxa"/>
          </w:tcPr>
          <w:p w14:paraId="3CF79DE5"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02713B4D"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4CFCBC08"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16C66E8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558BFA6D" w14:textId="77777777" w:rsidR="00BC0171" w:rsidRPr="001B3266" w:rsidRDefault="00BC0171" w:rsidP="001B3266">
            <w:pPr>
              <w:spacing w:line="240" w:lineRule="exact"/>
              <w:rPr>
                <w:rStyle w:val="FakeCharacterStyle"/>
                <w:rFonts w:ascii="Source Sans 3" w:hAnsi="Source Sans 3"/>
              </w:rPr>
            </w:pPr>
          </w:p>
        </w:tc>
      </w:tr>
      <w:tr w:rsidR="00BC0171" w:rsidRPr="001B3266" w14:paraId="2C2075A1" w14:textId="77777777">
        <w:trPr>
          <w:trHeight w:hRule="exact" w:val="1245"/>
        </w:trPr>
        <w:tc>
          <w:tcPr>
            <w:tcW w:w="15" w:type="dxa"/>
          </w:tcPr>
          <w:p w14:paraId="54FF56C5"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62B09A6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744D5FE7" w14:textId="77777777" w:rsidR="00BC0171" w:rsidRPr="001B3266" w:rsidRDefault="00BC0171" w:rsidP="001B3266">
      <w:pPr>
        <w:spacing w:line="240" w:lineRule="exact"/>
        <w:rPr>
          <w:rFonts w:ascii="Source Sans 3" w:hAnsi="Source Sans 3"/>
        </w:rPr>
      </w:pPr>
    </w:p>
    <w:p w14:paraId="290F44F1" w14:textId="77777777" w:rsidR="00BC0171" w:rsidRPr="001B3266" w:rsidRDefault="00BC0171" w:rsidP="001B3266">
      <w:pPr>
        <w:spacing w:line="240" w:lineRule="exact"/>
        <w:rPr>
          <w:rFonts w:ascii="Source Sans 3" w:hAnsi="Source Sans 3"/>
        </w:rPr>
        <w:sectPr w:rsidR="00BC0171" w:rsidRPr="001B3266">
          <w:headerReference w:type="default" r:id="rId398"/>
          <w:footerReference w:type="default" r:id="rId39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04ABE5A0" w14:textId="77777777" w:rsidTr="000C7D45">
        <w:trPr>
          <w:trHeight w:hRule="exact" w:val="286"/>
        </w:trPr>
        <w:tc>
          <w:tcPr>
            <w:tcW w:w="20" w:type="dxa"/>
          </w:tcPr>
          <w:p w14:paraId="49D4A253"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7D641CA5" w14:textId="72967A84" w:rsidR="00BC0171" w:rsidRPr="001B3266" w:rsidRDefault="00BC0171" w:rsidP="001B3266">
            <w:pPr>
              <w:pStyle w:val="ParagraphStyle69"/>
              <w:spacing w:line="240" w:lineRule="exact"/>
              <w:rPr>
                <w:rStyle w:val="CharacterStyle55"/>
                <w:rFonts w:ascii="Source Sans 3" w:hAnsi="Source Sans 3"/>
              </w:rPr>
            </w:pPr>
          </w:p>
        </w:tc>
      </w:tr>
      <w:tr w:rsidR="000C7D45" w:rsidRPr="001B3266" w14:paraId="27508FBC" w14:textId="77777777" w:rsidTr="000C7D45">
        <w:trPr>
          <w:trHeight w:hRule="exact" w:val="270"/>
        </w:trPr>
        <w:tc>
          <w:tcPr>
            <w:tcW w:w="20" w:type="dxa"/>
          </w:tcPr>
          <w:p w14:paraId="718CEF6B" w14:textId="77777777" w:rsidR="000C7D45" w:rsidRPr="001B3266" w:rsidRDefault="000C7D45" w:rsidP="0000716D">
            <w:pPr>
              <w:spacing w:line="240" w:lineRule="exact"/>
              <w:rPr>
                <w:rStyle w:val="FakeCharacterStyle"/>
                <w:rFonts w:ascii="Source Sans 3" w:hAnsi="Source Sans 3"/>
              </w:rPr>
            </w:pPr>
          </w:p>
        </w:tc>
        <w:tc>
          <w:tcPr>
            <w:tcW w:w="1710" w:type="dxa"/>
            <w:shd w:val="clear" w:color="auto" w:fill="auto"/>
          </w:tcPr>
          <w:p w14:paraId="46C9D029" w14:textId="77777777" w:rsidR="000C7D45" w:rsidRPr="001B3266" w:rsidRDefault="000C7D45" w:rsidP="0000716D">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47438B23" w14:textId="77777777" w:rsidR="000C7D45" w:rsidRPr="001B3266" w:rsidRDefault="000C7D45" w:rsidP="0000716D">
            <w:pPr>
              <w:spacing w:line="240" w:lineRule="exact"/>
              <w:rPr>
                <w:rStyle w:val="FakeCharacterStyle"/>
                <w:rFonts w:ascii="Source Sans 3" w:hAnsi="Source Sans 3"/>
              </w:rPr>
            </w:pPr>
          </w:p>
        </w:tc>
        <w:tc>
          <w:tcPr>
            <w:tcW w:w="8115" w:type="dxa"/>
            <w:shd w:val="clear" w:color="auto" w:fill="auto"/>
          </w:tcPr>
          <w:p w14:paraId="053D9A2E" w14:textId="77777777" w:rsidR="000C7D45" w:rsidRPr="001B3266" w:rsidRDefault="000C7D45" w:rsidP="0000716D">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0C7D45" w:rsidRPr="001B3266" w14:paraId="20549D8B" w14:textId="77777777" w:rsidTr="000C7D45">
        <w:trPr>
          <w:trHeight w:hRule="exact" w:val="982"/>
        </w:trPr>
        <w:tc>
          <w:tcPr>
            <w:tcW w:w="20" w:type="dxa"/>
          </w:tcPr>
          <w:p w14:paraId="58A6DB8A" w14:textId="77777777" w:rsidR="000C7D45" w:rsidRPr="001B3266" w:rsidRDefault="000C7D45" w:rsidP="0000716D">
            <w:pPr>
              <w:spacing w:line="240" w:lineRule="exact"/>
              <w:rPr>
                <w:rStyle w:val="FakeCharacterStyle"/>
                <w:rFonts w:ascii="Source Sans 3" w:hAnsi="Source Sans 3"/>
              </w:rPr>
            </w:pPr>
          </w:p>
        </w:tc>
        <w:tc>
          <w:tcPr>
            <w:tcW w:w="9855" w:type="dxa"/>
            <w:gridSpan w:val="3"/>
            <w:shd w:val="clear" w:color="auto" w:fill="auto"/>
          </w:tcPr>
          <w:p w14:paraId="14411879" w14:textId="78FA5E7D" w:rsidR="000C7D45" w:rsidRPr="001B3266" w:rsidRDefault="000C7D45" w:rsidP="0000716D">
            <w:pPr>
              <w:pStyle w:val="ParagraphStyle68"/>
              <w:spacing w:line="240" w:lineRule="exact"/>
              <w:rPr>
                <w:rStyle w:val="CharacterStyle54"/>
                <w:rFonts w:ascii="Source Sans 3" w:hAnsi="Source Sans 3"/>
              </w:rPr>
            </w:pPr>
            <w:r w:rsidRPr="001B3266">
              <w:rPr>
                <w:rStyle w:val="CharacterStyle54"/>
                <w:rFonts w:ascii="Source Sans 3" w:hAnsi="Source Sans 3"/>
              </w:rPr>
              <w:t>hat alle Maßnahmen auf Wirksamkeit geprüft.</w:t>
            </w:r>
            <w:r w:rsidRPr="001B3266">
              <w:rPr>
                <w:rStyle w:val="CharacterStyle55"/>
                <w:rFonts w:ascii="Source Sans 3" w:hAnsi="Source Sans 3"/>
              </w:rPr>
              <w:t xml:space="preserve"> </w:t>
            </w:r>
            <w:r w:rsidRPr="001B3266">
              <w:rPr>
                <w:rStyle w:val="CharacterStyle55"/>
                <w:rFonts w:ascii="Source Sans 3" w:hAnsi="Source Sans 3"/>
              </w:rPr>
              <w:br/>
            </w:r>
            <w:r>
              <w:rPr>
                <w:rStyle w:val="CharacterStyle55"/>
                <w:rFonts w:ascii="Source Sans 3" w:hAnsi="Source Sans 3"/>
              </w:rPr>
              <w:br/>
            </w:r>
            <w:r w:rsidRPr="001B3266">
              <w:rPr>
                <w:rStyle w:val="CharacterStyle55"/>
                <w:rFonts w:ascii="Source Sans 3" w:hAnsi="Source Sans 3"/>
              </w:rPr>
              <w:br/>
              <w:t>Datum .............................  Unterschrift des Verantwortlichen ...................................................................................</w:t>
            </w:r>
          </w:p>
        </w:tc>
      </w:tr>
    </w:tbl>
    <w:p w14:paraId="5194CC05" w14:textId="77777777" w:rsidR="00BC0171" w:rsidRPr="001B3266" w:rsidRDefault="00BC0171" w:rsidP="001B3266">
      <w:pPr>
        <w:spacing w:line="240" w:lineRule="exact"/>
        <w:rPr>
          <w:rFonts w:ascii="Source Sans 3" w:hAnsi="Source Sans 3"/>
        </w:rPr>
        <w:sectPr w:rsidR="00BC0171" w:rsidRPr="001B3266">
          <w:headerReference w:type="default" r:id="rId400"/>
          <w:footerReference w:type="default" r:id="rId4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0EBE70E8" w14:textId="77777777">
        <w:trPr>
          <w:trHeight w:hRule="exact" w:val="360"/>
        </w:trPr>
        <w:tc>
          <w:tcPr>
            <w:tcW w:w="9870" w:type="dxa"/>
            <w:gridSpan w:val="3"/>
            <w:shd w:val="clear" w:color="auto" w:fill="auto"/>
          </w:tcPr>
          <w:p w14:paraId="5463ABB0"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4. Elektrowerkstatt / Lager</w:t>
            </w:r>
          </w:p>
        </w:tc>
      </w:tr>
      <w:tr w:rsidR="00BC0171" w:rsidRPr="001B3266" w14:paraId="44DD5CEA" w14:textId="77777777">
        <w:trPr>
          <w:trHeight w:hRule="exact" w:val="360"/>
        </w:trPr>
        <w:tc>
          <w:tcPr>
            <w:tcW w:w="9870" w:type="dxa"/>
            <w:gridSpan w:val="3"/>
            <w:shd w:val="clear" w:color="auto" w:fill="auto"/>
          </w:tcPr>
          <w:p w14:paraId="3AFE3253"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Handlötarbeitsplatz</w:t>
            </w:r>
          </w:p>
        </w:tc>
      </w:tr>
      <w:tr w:rsidR="00BC0171" w:rsidRPr="001B3266" w14:paraId="3BA8712F" w14:textId="77777777">
        <w:trPr>
          <w:trHeight w:hRule="exact" w:val="345"/>
        </w:trPr>
        <w:tc>
          <w:tcPr>
            <w:tcW w:w="2700" w:type="dxa"/>
            <w:shd w:val="clear" w:color="auto" w:fill="auto"/>
          </w:tcPr>
          <w:p w14:paraId="7B4250C6"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3A21BEFB" w14:textId="77777777" w:rsidR="00BC0171" w:rsidRPr="001B3266" w:rsidRDefault="00BC0171" w:rsidP="001B3266">
            <w:pPr>
              <w:spacing w:line="240" w:lineRule="exact"/>
              <w:rPr>
                <w:rStyle w:val="FakeCharacterStyle"/>
                <w:rFonts w:ascii="Source Sans 3" w:hAnsi="Source Sans 3"/>
              </w:rPr>
            </w:pPr>
          </w:p>
        </w:tc>
      </w:tr>
      <w:tr w:rsidR="00BC0171" w:rsidRPr="001B3266" w14:paraId="6CFCDCAE" w14:textId="77777777">
        <w:tc>
          <w:tcPr>
            <w:tcW w:w="9855" w:type="dxa"/>
            <w:gridSpan w:val="2"/>
            <w:shd w:val="clear" w:color="auto" w:fill="auto"/>
          </w:tcPr>
          <w:p w14:paraId="480AF549"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Kontakt mit heißen Medien,</w:t>
            </w:r>
            <w:r w:rsidRPr="001B3266">
              <w:rPr>
                <w:rStyle w:val="FakeCharacterStyle"/>
                <w:rFonts w:ascii="Source Sans 3" w:hAnsi="Source Sans 3"/>
                <w:b/>
                <w:color w:val="000000"/>
                <w:sz w:val="20"/>
              </w:rPr>
              <w:br/>
              <w:t>Brandgefährdung,</w:t>
            </w:r>
            <w:r w:rsidRPr="001B3266">
              <w:rPr>
                <w:rStyle w:val="FakeCharacterStyle"/>
                <w:rFonts w:ascii="Source Sans 3" w:hAnsi="Source Sans 3"/>
                <w:b/>
                <w:color w:val="000000"/>
                <w:sz w:val="20"/>
              </w:rPr>
              <w:br/>
              <w:t>Rauche, Gase und Dämpfe durch Zersetzungsprodukte des Flussmittels,</w:t>
            </w:r>
            <w:r w:rsidRPr="001B3266">
              <w:rPr>
                <w:rStyle w:val="FakeCharacterStyle"/>
                <w:rFonts w:ascii="Source Sans 3" w:hAnsi="Source Sans 3"/>
                <w:b/>
                <w:color w:val="000000"/>
                <w:sz w:val="20"/>
              </w:rPr>
              <w:br/>
              <w:t>Stäube von bleihaltiger Krätze,</w:t>
            </w:r>
            <w:r w:rsidRPr="001B3266">
              <w:rPr>
                <w:rStyle w:val="FakeCharacterStyle"/>
                <w:rFonts w:ascii="Source Sans 3" w:hAnsi="Source Sans 3"/>
                <w:b/>
                <w:color w:val="000000"/>
                <w:sz w:val="20"/>
              </w:rPr>
              <w:br/>
              <w:t>Einseitige dynamische Arbeit, Haltearbeit</w:t>
            </w:r>
          </w:p>
        </w:tc>
        <w:tc>
          <w:tcPr>
            <w:tcW w:w="15" w:type="dxa"/>
          </w:tcPr>
          <w:p w14:paraId="6770C9DC" w14:textId="77777777" w:rsidR="00BC0171" w:rsidRPr="001B3266" w:rsidRDefault="00BC0171" w:rsidP="001B3266">
            <w:pPr>
              <w:spacing w:line="240" w:lineRule="exact"/>
              <w:rPr>
                <w:rStyle w:val="FakeCharacterStyle"/>
                <w:rFonts w:ascii="Source Sans 3" w:hAnsi="Source Sans 3"/>
              </w:rPr>
            </w:pPr>
          </w:p>
        </w:tc>
      </w:tr>
      <w:tr w:rsidR="00BC0171" w:rsidRPr="001B3266" w14:paraId="251ED06B" w14:textId="77777777">
        <w:trPr>
          <w:trHeight w:hRule="exact" w:val="255"/>
        </w:trPr>
        <w:tc>
          <w:tcPr>
            <w:tcW w:w="9870" w:type="dxa"/>
            <w:gridSpan w:val="3"/>
            <w:shd w:val="clear" w:color="auto" w:fill="auto"/>
          </w:tcPr>
          <w:p w14:paraId="3BAADE4C" w14:textId="77777777" w:rsidR="00BC0171" w:rsidRPr="001B3266" w:rsidRDefault="00BC0171" w:rsidP="001B3266">
            <w:pPr>
              <w:pStyle w:val="ParagraphStyle23"/>
              <w:spacing w:line="240" w:lineRule="exact"/>
              <w:rPr>
                <w:rStyle w:val="FakeCharacterStyle"/>
                <w:rFonts w:ascii="Source Sans 3" w:hAnsi="Source Sans 3"/>
              </w:rPr>
            </w:pPr>
          </w:p>
        </w:tc>
      </w:tr>
    </w:tbl>
    <w:p w14:paraId="2A2E654D"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189BC06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0F0F8F0"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78AF158"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85994DC"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FB0983B"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4CD073F"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06F9D545" w14:textId="77777777">
        <w:trPr>
          <w:trHeight w:hRule="exact" w:val="330"/>
        </w:trPr>
        <w:tc>
          <w:tcPr>
            <w:tcW w:w="15" w:type="dxa"/>
            <w:vMerge w:val="restart"/>
            <w:shd w:val="clear" w:color="auto" w:fill="D7EAF9"/>
            <w:vAlign w:val="center"/>
          </w:tcPr>
          <w:p w14:paraId="2A2FD71A"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5BCB14"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Das Objekt „</w:t>
            </w:r>
            <w:hyperlink r:id="rId402" w:tooltip="Gefahrstoffe; allgemein" w:history="1">
              <w:r w:rsidRPr="001B3266">
                <w:rPr>
                  <w:rStyle w:val="FakeCharacterStyle"/>
                  <w:rFonts w:ascii="Source Sans 3" w:hAnsi="Source Sans 3"/>
                  <w:color w:val="000000"/>
                  <w:sz w:val="20"/>
                  <w:u w:val="single"/>
                </w:rPr>
                <w:t>Gefahrstoffe; allgemein</w:t>
              </w:r>
            </w:hyperlink>
            <w:r w:rsidRPr="001B3266">
              <w:rPr>
                <w:rStyle w:val="FakeCharacterStyle"/>
                <w:rFonts w:ascii="Source Sans 3" w:hAnsi="Source Sans 3"/>
                <w:color w:val="000000"/>
                <w:sz w:val="20"/>
              </w:rPr>
              <w:t>" ist beachtet.</w:t>
            </w:r>
          </w:p>
        </w:tc>
        <w:tc>
          <w:tcPr>
            <w:tcW w:w="60" w:type="dxa"/>
            <w:vMerge w:val="restart"/>
            <w:shd w:val="clear" w:color="auto" w:fill="D7EAF9"/>
            <w:vAlign w:val="center"/>
          </w:tcPr>
          <w:p w14:paraId="448A6E72"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BBDD6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28EDDC"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3A1B63"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39989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89F4A19" w14:textId="1ED6508E"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1EA5CE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B638F04" w14:textId="77777777">
        <w:tc>
          <w:tcPr>
            <w:tcW w:w="15" w:type="dxa"/>
            <w:vMerge/>
            <w:shd w:val="clear" w:color="auto" w:fill="D7EAF9"/>
            <w:vAlign w:val="center"/>
          </w:tcPr>
          <w:p w14:paraId="39776E0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5C460E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9C6426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EE440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B3CB5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8D389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C13DE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0712F6C"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1350DE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4B08C3A" w14:textId="77777777">
        <w:trPr>
          <w:trHeight w:hRule="exact" w:val="330"/>
        </w:trPr>
        <w:tc>
          <w:tcPr>
            <w:tcW w:w="15" w:type="dxa"/>
            <w:vMerge w:val="restart"/>
            <w:shd w:val="clear" w:color="auto" w:fill="auto"/>
          </w:tcPr>
          <w:p w14:paraId="15727176"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627769A6"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ist eine Absaugung am Arbeitsplatz vorhanden, z. B.</w:t>
            </w:r>
            <w:r w:rsidRPr="001B3266">
              <w:rPr>
                <w:rStyle w:val="FakeCharacterStyle"/>
                <w:rFonts w:ascii="Source Sans 3" w:hAnsi="Source Sans 3"/>
                <w:color w:val="000000"/>
                <w:sz w:val="20"/>
              </w:rPr>
              <w:br/>
              <w:t>- Lötkolben mit integrierter Absaugung</w:t>
            </w:r>
            <w:r w:rsidRPr="001B3266">
              <w:rPr>
                <w:rStyle w:val="FakeCharacterStyle"/>
                <w:rFonts w:ascii="Source Sans 3" w:hAnsi="Source Sans 3"/>
                <w:color w:val="000000"/>
                <w:sz w:val="20"/>
              </w:rPr>
              <w:br/>
              <w:t>- Zentralabsaugung mit Erfassungseinrichtungen</w:t>
            </w:r>
            <w:r w:rsidRPr="001B3266">
              <w:rPr>
                <w:rStyle w:val="FakeCharacterStyle"/>
                <w:rFonts w:ascii="Source Sans 3" w:hAnsi="Source Sans 3"/>
                <w:color w:val="000000"/>
                <w:sz w:val="20"/>
              </w:rPr>
              <w:br/>
              <w:t>- Tischabsaugung mit Filtereinsatz</w:t>
            </w:r>
          </w:p>
        </w:tc>
        <w:tc>
          <w:tcPr>
            <w:tcW w:w="60" w:type="dxa"/>
            <w:vMerge w:val="restart"/>
            <w:shd w:val="clear" w:color="auto" w:fill="auto"/>
          </w:tcPr>
          <w:p w14:paraId="1A1CDE79"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8F8147"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5F58E8"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E2AD7F"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26CCA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2863C0C" w14:textId="1EDD1C5F"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32BA6B3B"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BCBD023" w14:textId="77777777">
        <w:tc>
          <w:tcPr>
            <w:tcW w:w="15" w:type="dxa"/>
            <w:vMerge/>
            <w:shd w:val="clear" w:color="auto" w:fill="auto"/>
          </w:tcPr>
          <w:p w14:paraId="7400661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E592BB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4DEFD21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5BB3C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0D3AC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93C6F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43FAA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1F45A45"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637F55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29EBD2A" w14:textId="77777777">
        <w:trPr>
          <w:trHeight w:hRule="exact" w:val="330"/>
        </w:trPr>
        <w:tc>
          <w:tcPr>
            <w:tcW w:w="15" w:type="dxa"/>
            <w:vMerge w:val="restart"/>
            <w:shd w:val="clear" w:color="auto" w:fill="D7EAF9"/>
            <w:vAlign w:val="center"/>
          </w:tcPr>
          <w:p w14:paraId="64FCBE22"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16FC0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Arbeitsplätze lassen sich den Körpermaßen der Beschäftigten anpassen und bieten ausreichende Verstellmöglichkeiten, z.B.</w:t>
            </w:r>
            <w:r w:rsidRPr="001B3266">
              <w:rPr>
                <w:rStyle w:val="FakeCharacterStyle"/>
                <w:rFonts w:ascii="Source Sans 3" w:hAnsi="Source Sans 3"/>
                <w:color w:val="000000"/>
                <w:sz w:val="20"/>
              </w:rPr>
              <w:br/>
              <w:t>- höhenverstellbare Tische</w:t>
            </w:r>
            <w:r w:rsidRPr="001B3266">
              <w:rPr>
                <w:rStyle w:val="FakeCharacterStyle"/>
                <w:rFonts w:ascii="Source Sans 3" w:hAnsi="Source Sans 3"/>
                <w:color w:val="000000"/>
                <w:sz w:val="20"/>
              </w:rPr>
              <w:br/>
              <w:t>- höhenverstellbare Stühle</w:t>
            </w:r>
            <w:r w:rsidRPr="001B3266">
              <w:rPr>
                <w:rStyle w:val="FakeCharacterStyle"/>
                <w:rFonts w:ascii="Source Sans 3" w:hAnsi="Source Sans 3"/>
                <w:color w:val="000000"/>
                <w:sz w:val="20"/>
              </w:rPr>
              <w:br/>
              <w:t>- anpassbare Armstützen</w:t>
            </w:r>
          </w:p>
        </w:tc>
        <w:tc>
          <w:tcPr>
            <w:tcW w:w="60" w:type="dxa"/>
            <w:vMerge w:val="restart"/>
            <w:shd w:val="clear" w:color="auto" w:fill="D7EAF9"/>
            <w:vAlign w:val="center"/>
          </w:tcPr>
          <w:p w14:paraId="3FCEDAE1"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AFB0C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1D56E6"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9B8D98"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93EA7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F96C6F2" w14:textId="2396389D"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65B2B7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0499804" w14:textId="77777777">
        <w:tc>
          <w:tcPr>
            <w:tcW w:w="15" w:type="dxa"/>
            <w:vMerge/>
            <w:shd w:val="clear" w:color="auto" w:fill="D7EAF9"/>
            <w:vAlign w:val="center"/>
          </w:tcPr>
          <w:p w14:paraId="1ECB945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3062A7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E9800C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63B60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4C120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5D43D4"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00045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9B26B4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CCA19B9"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496E7CE" w14:textId="77777777">
        <w:trPr>
          <w:trHeight w:hRule="exact" w:val="330"/>
        </w:trPr>
        <w:tc>
          <w:tcPr>
            <w:tcW w:w="15" w:type="dxa"/>
            <w:vMerge w:val="restart"/>
            <w:shd w:val="clear" w:color="auto" w:fill="auto"/>
          </w:tcPr>
          <w:p w14:paraId="725981B4"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6ED1D5B1"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Ablageeinrichtungen für Lötkolben sind zur Verfügung gestellt.</w:t>
            </w:r>
          </w:p>
        </w:tc>
        <w:tc>
          <w:tcPr>
            <w:tcW w:w="60" w:type="dxa"/>
            <w:vMerge w:val="restart"/>
            <w:shd w:val="clear" w:color="auto" w:fill="auto"/>
          </w:tcPr>
          <w:p w14:paraId="02FFD886"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222B7A"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EAB3E6"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046177"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1BBCB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22391F1" w14:textId="5506992E"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09A2C61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87D04B8" w14:textId="77777777">
        <w:tc>
          <w:tcPr>
            <w:tcW w:w="15" w:type="dxa"/>
            <w:vMerge/>
            <w:shd w:val="clear" w:color="auto" w:fill="auto"/>
          </w:tcPr>
          <w:p w14:paraId="6C47962F"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1598CC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37B548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66F13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40EF4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291D6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5A271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C99ED41"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82FAFE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DBA3B31" w14:textId="77777777">
        <w:trPr>
          <w:trHeight w:hRule="exact" w:val="330"/>
        </w:trPr>
        <w:tc>
          <w:tcPr>
            <w:tcW w:w="15" w:type="dxa"/>
            <w:vMerge w:val="restart"/>
            <w:shd w:val="clear" w:color="auto" w:fill="D7EAF9"/>
            <w:vAlign w:val="center"/>
          </w:tcPr>
          <w:p w14:paraId="7F2AD6B7"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7C1C7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Nicht brennbare, verschließbare Behälter zur Entsorgung von Lotrückständen sind bereitgestellt.</w:t>
            </w:r>
          </w:p>
        </w:tc>
        <w:tc>
          <w:tcPr>
            <w:tcW w:w="60" w:type="dxa"/>
            <w:vMerge w:val="restart"/>
            <w:shd w:val="clear" w:color="auto" w:fill="D7EAF9"/>
            <w:vAlign w:val="center"/>
          </w:tcPr>
          <w:p w14:paraId="195C25E5"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268BEB"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D2AC63"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2C08BD"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580C0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9D272CA" w14:textId="792F51C0"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98A67B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8DD96EB" w14:textId="77777777">
        <w:tc>
          <w:tcPr>
            <w:tcW w:w="15" w:type="dxa"/>
            <w:vMerge/>
            <w:shd w:val="clear" w:color="auto" w:fill="D7EAF9"/>
            <w:vAlign w:val="center"/>
          </w:tcPr>
          <w:p w14:paraId="3C7D7A8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4D1671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06C374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92079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3A39C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C7157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8EE9A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CA624FF"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CE6447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BF79B79" w14:textId="77777777">
        <w:trPr>
          <w:trHeight w:hRule="exact" w:val="330"/>
        </w:trPr>
        <w:tc>
          <w:tcPr>
            <w:tcW w:w="15" w:type="dxa"/>
            <w:vMerge w:val="restart"/>
            <w:shd w:val="clear" w:color="auto" w:fill="auto"/>
          </w:tcPr>
          <w:p w14:paraId="17F3A1B8"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788FDC58"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Eine ausreichende Arbeitsplatzbeleuchtung, nach ASR A 3.4 Anhang 1, ist vorhanden.</w:t>
            </w:r>
          </w:p>
        </w:tc>
        <w:tc>
          <w:tcPr>
            <w:tcW w:w="60" w:type="dxa"/>
            <w:vMerge w:val="restart"/>
            <w:shd w:val="clear" w:color="auto" w:fill="auto"/>
          </w:tcPr>
          <w:p w14:paraId="42050744"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F499BD"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BABFEE"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61BFE3"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0B4AA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73C6ED8" w14:textId="27601D00"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54751D7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C99741C" w14:textId="77777777">
        <w:tc>
          <w:tcPr>
            <w:tcW w:w="15" w:type="dxa"/>
            <w:vMerge/>
            <w:shd w:val="clear" w:color="auto" w:fill="auto"/>
          </w:tcPr>
          <w:p w14:paraId="55142A8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01AF5D8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FA39C2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AB0A3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B2F23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02D77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11A71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244A8B3"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5F08B876"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FB2708E" w14:textId="77777777">
        <w:trPr>
          <w:trHeight w:hRule="exact" w:val="15"/>
        </w:trPr>
        <w:tc>
          <w:tcPr>
            <w:tcW w:w="15" w:type="dxa"/>
            <w:vMerge w:val="restart"/>
            <w:shd w:val="clear" w:color="auto" w:fill="D7EAF9"/>
            <w:vAlign w:val="center"/>
          </w:tcPr>
          <w:p w14:paraId="56084FEE"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17EF3DBF"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50208B86"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9563EE"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27698A"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08C94B"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81F2D5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F1A6BFE" w14:textId="2D45525B"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43ADDAD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A073C41" w14:textId="77777777">
        <w:trPr>
          <w:trHeight w:val="240"/>
        </w:trPr>
        <w:tc>
          <w:tcPr>
            <w:tcW w:w="15" w:type="dxa"/>
            <w:vMerge/>
            <w:shd w:val="clear" w:color="auto" w:fill="D7EAF9"/>
            <w:vAlign w:val="center"/>
          </w:tcPr>
          <w:p w14:paraId="7B94E5BA"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1A3E1160"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Der </w:t>
            </w:r>
            <w:hyperlink r:id="rId403" w:tooltip="Mutterschutz" w:history="1">
              <w:r w:rsidRPr="001B3266">
                <w:rPr>
                  <w:rStyle w:val="FakeCharacterStyle"/>
                  <w:rFonts w:ascii="Source Sans 3" w:hAnsi="Source Sans 3"/>
                  <w:color w:val="000000"/>
                  <w:sz w:val="20"/>
                  <w:u w:val="single"/>
                </w:rPr>
                <w:t>Mutterschutz</w:t>
              </w:r>
            </w:hyperlink>
            <w:r w:rsidRPr="001B3266">
              <w:rPr>
                <w:rStyle w:val="FakeCharacterStyle"/>
                <w:rFonts w:ascii="Source Sans 3" w:hAnsi="Source Sans 3"/>
                <w:color w:val="000000"/>
                <w:sz w:val="20"/>
              </w:rPr>
              <w:t xml:space="preserve"> wird beachtet, d. h. werdende Mütter werden nicht mit Lötarbeiten beauftragt.</w:t>
            </w:r>
          </w:p>
        </w:tc>
        <w:tc>
          <w:tcPr>
            <w:tcW w:w="60" w:type="dxa"/>
            <w:vMerge/>
            <w:shd w:val="clear" w:color="auto" w:fill="D7EAF9"/>
            <w:vAlign w:val="center"/>
          </w:tcPr>
          <w:p w14:paraId="5A2D4CA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E2155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592AF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D2B580"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389D2EE"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496DCFB9"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14C6CF31" w14:textId="77777777" w:rsidR="00BC0171" w:rsidRPr="001B3266" w:rsidRDefault="00BC0171" w:rsidP="001B3266">
            <w:pPr>
              <w:spacing w:line="240" w:lineRule="exact"/>
              <w:rPr>
                <w:rStyle w:val="FakeCharacterStyle"/>
                <w:rFonts w:ascii="Source Sans 3" w:hAnsi="Source Sans 3"/>
              </w:rPr>
            </w:pPr>
          </w:p>
        </w:tc>
      </w:tr>
      <w:tr w:rsidR="00BC0171" w:rsidRPr="001B3266" w14:paraId="289631A4" w14:textId="77777777">
        <w:tc>
          <w:tcPr>
            <w:tcW w:w="15" w:type="dxa"/>
            <w:vMerge/>
            <w:shd w:val="clear" w:color="auto" w:fill="D7EAF9"/>
            <w:vAlign w:val="center"/>
          </w:tcPr>
          <w:p w14:paraId="729F5EF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70AB29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07175A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BBC07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D2860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6D296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DAA40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7D42059"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FE9D4D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DF79F61" w14:textId="77777777">
        <w:trPr>
          <w:trHeight w:hRule="exact" w:val="330"/>
        </w:trPr>
        <w:tc>
          <w:tcPr>
            <w:tcW w:w="15" w:type="dxa"/>
            <w:vMerge w:val="restart"/>
            <w:shd w:val="clear" w:color="auto" w:fill="auto"/>
          </w:tcPr>
          <w:p w14:paraId="24FB20A5"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51201908"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Eine einseitige Belastung wird durch die Gestaltung des Arbeitsplatzes vermieden (z.B. Wechsel zwischen Ausführung im Sitzen und im Stehen).</w:t>
            </w:r>
          </w:p>
        </w:tc>
        <w:tc>
          <w:tcPr>
            <w:tcW w:w="60" w:type="dxa"/>
            <w:vMerge w:val="restart"/>
            <w:shd w:val="clear" w:color="auto" w:fill="auto"/>
          </w:tcPr>
          <w:p w14:paraId="576D1F7F"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5E31F1"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AEA61F"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27B640"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187779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5029FA2" w14:textId="5775403A"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30B2FF4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793B3AF" w14:textId="77777777">
        <w:tc>
          <w:tcPr>
            <w:tcW w:w="15" w:type="dxa"/>
            <w:vMerge/>
            <w:shd w:val="clear" w:color="auto" w:fill="auto"/>
          </w:tcPr>
          <w:p w14:paraId="7FAA379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02440A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49D200F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7CE97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144D6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E90DA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BCA45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EF9890E"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60BA3B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4DB7EAA" w14:textId="77777777">
        <w:trPr>
          <w:trHeight w:hRule="exact" w:val="330"/>
        </w:trPr>
        <w:tc>
          <w:tcPr>
            <w:tcW w:w="15" w:type="dxa"/>
            <w:vMerge w:val="restart"/>
            <w:shd w:val="clear" w:color="auto" w:fill="D7EAF9"/>
            <w:vAlign w:val="center"/>
          </w:tcPr>
          <w:p w14:paraId="78614079"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F3648F"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Handlötarbeitsplätze werden regelmäßig gereinigt.</w:t>
            </w:r>
          </w:p>
        </w:tc>
        <w:tc>
          <w:tcPr>
            <w:tcW w:w="60" w:type="dxa"/>
            <w:vMerge w:val="restart"/>
            <w:shd w:val="clear" w:color="auto" w:fill="D7EAF9"/>
            <w:vAlign w:val="center"/>
          </w:tcPr>
          <w:p w14:paraId="25658C81"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CC0070"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399EC9"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8D2D2F"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0B255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6A4361A" w14:textId="482DE2BD"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4BC3F7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45F8764" w14:textId="77777777">
        <w:tc>
          <w:tcPr>
            <w:tcW w:w="15" w:type="dxa"/>
            <w:vMerge/>
            <w:shd w:val="clear" w:color="auto" w:fill="D7EAF9"/>
            <w:vAlign w:val="center"/>
          </w:tcPr>
          <w:p w14:paraId="63970FB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542655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F36016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E1E8D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ADB6E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4E83F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2AC3C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FA6542F"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AF8584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B4C1096" w14:textId="77777777">
        <w:trPr>
          <w:trHeight w:hRule="exact" w:val="15"/>
        </w:trPr>
        <w:tc>
          <w:tcPr>
            <w:tcW w:w="15" w:type="dxa"/>
            <w:vMerge w:val="restart"/>
            <w:shd w:val="clear" w:color="auto" w:fill="auto"/>
          </w:tcPr>
          <w:p w14:paraId="6FD9DADF"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13AE8B29"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2A1D57F9"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C4A826"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739898"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B1AA14"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8D6973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B73B335" w14:textId="23603531"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10AEC1C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BD89107" w14:textId="77777777">
        <w:trPr>
          <w:trHeight w:val="240"/>
        </w:trPr>
        <w:tc>
          <w:tcPr>
            <w:tcW w:w="15" w:type="dxa"/>
            <w:vMerge/>
            <w:shd w:val="clear" w:color="auto" w:fill="auto"/>
          </w:tcPr>
          <w:p w14:paraId="50250D8D"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3885C9DE"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Bei Absauganlagen mit Filtern ist eine regelmäßige Filterwartung organisiert.</w:t>
            </w:r>
          </w:p>
        </w:tc>
        <w:tc>
          <w:tcPr>
            <w:tcW w:w="60" w:type="dxa"/>
            <w:vMerge/>
            <w:shd w:val="clear" w:color="auto" w:fill="auto"/>
          </w:tcPr>
          <w:p w14:paraId="7F9E15D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B91B9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656AE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C39037"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0805577"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765B74A5"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2D96C38C" w14:textId="77777777" w:rsidR="00BC0171" w:rsidRPr="001B3266" w:rsidRDefault="00BC0171" w:rsidP="001B3266">
            <w:pPr>
              <w:spacing w:line="240" w:lineRule="exact"/>
              <w:rPr>
                <w:rStyle w:val="FakeCharacterStyle"/>
                <w:rFonts w:ascii="Source Sans 3" w:hAnsi="Source Sans 3"/>
              </w:rPr>
            </w:pPr>
          </w:p>
        </w:tc>
      </w:tr>
      <w:tr w:rsidR="00BC0171" w:rsidRPr="001B3266" w14:paraId="4AA92A45" w14:textId="77777777">
        <w:tc>
          <w:tcPr>
            <w:tcW w:w="15" w:type="dxa"/>
            <w:vMerge/>
            <w:shd w:val="clear" w:color="auto" w:fill="auto"/>
          </w:tcPr>
          <w:p w14:paraId="0E4071B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958425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9F5E5E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82017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7F530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A105B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66078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F3C17D8"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F6B83B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FA90465" w14:textId="77777777">
        <w:trPr>
          <w:trHeight w:hRule="exact" w:val="330"/>
        </w:trPr>
        <w:tc>
          <w:tcPr>
            <w:tcW w:w="15" w:type="dxa"/>
            <w:vMerge w:val="restart"/>
            <w:shd w:val="clear" w:color="auto" w:fill="D7EAF9"/>
            <w:vAlign w:val="center"/>
          </w:tcPr>
          <w:p w14:paraId="56C77FA4"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78A9F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Es ist eine Betriebsanweisung für das </w:t>
            </w:r>
            <w:hyperlink r:id="rId404" w:tooltip="Arbeiten mit bleihaltigem Weichlot" w:history="1">
              <w:r w:rsidRPr="001B3266">
                <w:rPr>
                  <w:rStyle w:val="FakeCharacterStyle"/>
                  <w:rFonts w:ascii="Source Sans 3" w:hAnsi="Source Sans 3"/>
                  <w:color w:val="000000"/>
                  <w:sz w:val="20"/>
                  <w:u w:val="single"/>
                </w:rPr>
                <w:t>Arbeiten mit bleihaltigem Weichlot</w:t>
              </w:r>
            </w:hyperlink>
            <w:r w:rsidRPr="001B3266">
              <w:rPr>
                <w:rStyle w:val="FakeCharacterStyle"/>
                <w:rFonts w:ascii="Source Sans 3" w:hAnsi="Source Sans 3"/>
                <w:color w:val="000000"/>
                <w:sz w:val="20"/>
              </w:rPr>
              <w:t xml:space="preserve"> und eine Betriebsanweisung für das </w:t>
            </w:r>
            <w:hyperlink r:id="rId405" w:tooltip="Arbeiten mit bleifreiem Weichlot" w:history="1">
              <w:r w:rsidRPr="001B3266">
                <w:rPr>
                  <w:rStyle w:val="FakeCharacterStyle"/>
                  <w:rFonts w:ascii="Source Sans 3" w:hAnsi="Source Sans 3"/>
                  <w:color w:val="000000"/>
                  <w:sz w:val="20"/>
                  <w:u w:val="single"/>
                </w:rPr>
                <w:t>Arbeiten mit bleifreiem Weichlot</w:t>
              </w:r>
            </w:hyperlink>
            <w:r w:rsidRPr="001B3266">
              <w:rPr>
                <w:rStyle w:val="FakeCharacterStyle"/>
                <w:rFonts w:ascii="Source Sans 3" w:hAnsi="Source Sans 3"/>
                <w:color w:val="000000"/>
                <w:sz w:val="20"/>
              </w:rPr>
              <w:t xml:space="preserve"> vorhanden.</w:t>
            </w:r>
          </w:p>
        </w:tc>
        <w:tc>
          <w:tcPr>
            <w:tcW w:w="60" w:type="dxa"/>
            <w:vMerge w:val="restart"/>
            <w:shd w:val="clear" w:color="auto" w:fill="D7EAF9"/>
            <w:vAlign w:val="center"/>
          </w:tcPr>
          <w:p w14:paraId="361D5E72"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BCFC9B"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337AD6"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FC23E2"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F95B2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92B075D" w14:textId="3CE56C0C"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2C661F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5F070D5" w14:textId="77777777">
        <w:tc>
          <w:tcPr>
            <w:tcW w:w="15" w:type="dxa"/>
            <w:vMerge/>
            <w:shd w:val="clear" w:color="auto" w:fill="D7EAF9"/>
            <w:vAlign w:val="center"/>
          </w:tcPr>
          <w:p w14:paraId="621A4AF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5BBDAE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2C88CB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CBB51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EF981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AB591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84B46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F0A6581"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CE4F0A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9F08E11" w14:textId="77777777">
        <w:trPr>
          <w:trHeight w:hRule="exact" w:val="330"/>
        </w:trPr>
        <w:tc>
          <w:tcPr>
            <w:tcW w:w="15" w:type="dxa"/>
            <w:vMerge w:val="restart"/>
            <w:shd w:val="clear" w:color="auto" w:fill="auto"/>
          </w:tcPr>
          <w:p w14:paraId="0425907F"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302507F1"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Beschäftigten sind anhand der arbeitsplatzbezogenen Betriebsanweisungen </w:t>
            </w:r>
            <w:hyperlink r:id="rId406" w:tooltip="unterwiesen" w:history="1">
              <w:r w:rsidRPr="001B3266">
                <w:rPr>
                  <w:rStyle w:val="FakeCharacterStyle"/>
                  <w:rFonts w:ascii="Source Sans 3" w:hAnsi="Source Sans 3"/>
                  <w:color w:val="000000"/>
                  <w:sz w:val="20"/>
                  <w:u w:val="single"/>
                </w:rPr>
                <w:t>unterwiesen</w:t>
              </w:r>
            </w:hyperlink>
            <w:r w:rsidRPr="001B3266">
              <w:rPr>
                <w:rStyle w:val="FakeCharacterStyle"/>
                <w:rFonts w:ascii="Source Sans 3" w:hAnsi="Source Sans 3"/>
                <w:color w:val="000000"/>
                <w:sz w:val="20"/>
              </w:rPr>
              <w:t>.</w:t>
            </w:r>
          </w:p>
        </w:tc>
        <w:tc>
          <w:tcPr>
            <w:tcW w:w="60" w:type="dxa"/>
            <w:vMerge w:val="restart"/>
            <w:shd w:val="clear" w:color="auto" w:fill="auto"/>
          </w:tcPr>
          <w:p w14:paraId="17AE7E0C"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264F81"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C4C3BC"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95BBCC"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5232F1"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E78F303" w14:textId="486EDAA1"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510F7B0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C3B60C9" w14:textId="77777777">
        <w:tc>
          <w:tcPr>
            <w:tcW w:w="15" w:type="dxa"/>
            <w:vMerge/>
            <w:shd w:val="clear" w:color="auto" w:fill="auto"/>
          </w:tcPr>
          <w:p w14:paraId="7C87150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53F0BE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EB9877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8FEB6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46A73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897F8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EE781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B821BF1"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976C39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A8A57FD" w14:textId="77777777">
        <w:trPr>
          <w:trHeight w:hRule="exact" w:val="330"/>
        </w:trPr>
        <w:tc>
          <w:tcPr>
            <w:tcW w:w="15" w:type="dxa"/>
            <w:vMerge w:val="restart"/>
            <w:shd w:val="clear" w:color="auto" w:fill="D7EAF9"/>
            <w:vAlign w:val="center"/>
          </w:tcPr>
          <w:p w14:paraId="7CFCD76E"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E1A40E"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407" w:tooltip="Prüfung" w:history="1">
              <w:r w:rsidRPr="001B3266">
                <w:rPr>
                  <w:rStyle w:val="FakeCharacterStyle"/>
                  <w:rFonts w:ascii="Source Sans 3" w:hAnsi="Source Sans 3"/>
                  <w:color w:val="000000"/>
                  <w:sz w:val="20"/>
                  <w:u w:val="single"/>
                </w:rPr>
                <w:t>„Prüfung“</w:t>
              </w:r>
            </w:hyperlink>
            <w:r w:rsidRPr="001B32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D5F61C4"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3643EB"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D84C2F"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EFA1A9"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198A2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1D648D3" w14:textId="5FC63D42"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14B478C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4F2DB5D" w14:textId="77777777">
        <w:tc>
          <w:tcPr>
            <w:tcW w:w="15" w:type="dxa"/>
            <w:vMerge/>
            <w:shd w:val="clear" w:color="auto" w:fill="D7EAF9"/>
            <w:vAlign w:val="center"/>
          </w:tcPr>
          <w:p w14:paraId="585E72C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A653AE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891226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E2BB7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3F88F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7674C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6AB23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2448DA0"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AFA073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CD154D0" w14:textId="77777777">
        <w:trPr>
          <w:trHeight w:hRule="exact" w:val="45"/>
        </w:trPr>
        <w:tc>
          <w:tcPr>
            <w:tcW w:w="9870" w:type="dxa"/>
            <w:gridSpan w:val="9"/>
            <w:shd w:val="clear" w:color="auto" w:fill="auto"/>
          </w:tcPr>
          <w:p w14:paraId="13D63C3B"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653E9D13" wp14:editId="2E1CD691">
                  <wp:extent cx="6267450" cy="28575"/>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26"/>
                          <a:stretch>
                            <a:fillRect/>
                          </a:stretch>
                        </pic:blipFill>
                        <pic:spPr>
                          <a:xfrm>
                            <a:off x="0" y="0"/>
                            <a:ext cx="6267450" cy="28575"/>
                          </a:xfrm>
                          <a:prstGeom prst="rect">
                            <a:avLst/>
                          </a:prstGeom>
                          <a:noFill/>
                        </pic:spPr>
                      </pic:pic>
                    </a:graphicData>
                  </a:graphic>
                </wp:inline>
              </w:drawing>
            </w:r>
          </w:p>
        </w:tc>
      </w:tr>
    </w:tbl>
    <w:p w14:paraId="25AF7DF0" w14:textId="77777777" w:rsidR="00BC0171" w:rsidRPr="001B3266" w:rsidRDefault="00BC0171" w:rsidP="001B3266">
      <w:pPr>
        <w:spacing w:line="240" w:lineRule="exact"/>
        <w:rPr>
          <w:rFonts w:ascii="Source Sans 3" w:hAnsi="Source Sans 3"/>
        </w:rPr>
        <w:sectPr w:rsidR="00BC0171" w:rsidRPr="001B3266">
          <w:headerReference w:type="default" r:id="rId408"/>
          <w:footerReference w:type="default" r:id="rId40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513C7396" w14:textId="77777777">
        <w:trPr>
          <w:trHeight w:hRule="exact" w:val="360"/>
        </w:trPr>
        <w:tc>
          <w:tcPr>
            <w:tcW w:w="15" w:type="dxa"/>
          </w:tcPr>
          <w:p w14:paraId="587F39E0"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23DC307A"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172B3556"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60B74BAC" w14:textId="77777777">
        <w:tc>
          <w:tcPr>
            <w:tcW w:w="9870" w:type="dxa"/>
            <w:shd w:val="clear" w:color="auto" w:fill="auto"/>
          </w:tcPr>
          <w:p w14:paraId="6FA9D0A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Gefährdungsbeurteilungsobjekt aus dem BG-Katalog: Gefahrstoffe; allgemein</w:t>
            </w:r>
            <w:r w:rsidRPr="001B3266">
              <w:rPr>
                <w:rStyle w:val="CharacterStyle28"/>
                <w:rFonts w:ascii="Source Sans 3" w:hAnsi="Source Sans 3"/>
              </w:rPr>
              <w:br/>
              <w:t>2. Regelwerkeintrag: Mutterschutzgesetz (MuschG), § 1 Anwendungsbereich, Ziel des Mutterschutzes</w:t>
            </w:r>
            <w:r w:rsidRPr="001B3266">
              <w:rPr>
                <w:rStyle w:val="CharacterStyle28"/>
                <w:rFonts w:ascii="Source Sans 3" w:hAnsi="Source Sans 3"/>
              </w:rPr>
              <w:br/>
              <w:t>3. Lokale Datei: betriebsanweisungen\gefahrstoffe\b_weichloeten.doc</w:t>
            </w:r>
            <w:r w:rsidRPr="001B3266">
              <w:rPr>
                <w:rStyle w:val="CharacterStyle28"/>
                <w:rFonts w:ascii="Source Sans 3" w:hAnsi="Source Sans 3"/>
              </w:rPr>
              <w:br/>
              <w:t>4. Lokale Datei: betriebsanweisungen\gefahrstoffe\b_047_handloetplatz_mit_blei_ghs.pdf</w:t>
            </w:r>
            <w:r w:rsidRPr="001B3266">
              <w:rPr>
                <w:rStyle w:val="CharacterStyle28"/>
                <w:rFonts w:ascii="Source Sans 3" w:hAnsi="Source Sans 3"/>
              </w:rPr>
              <w:br/>
              <w:t>5. Lokale Datei: betriebsanweisungen\gefahrstoffe\b_loeten.doc</w:t>
            </w:r>
            <w:r w:rsidRPr="001B3266">
              <w:rPr>
                <w:rStyle w:val="CharacterStyle28"/>
                <w:rFonts w:ascii="Source Sans 3" w:hAnsi="Source Sans 3"/>
              </w:rPr>
              <w:br/>
              <w:t>6. Gefährdungsbeurteilungsobjekt aus dem BG-Katalog: Prüfung</w:t>
            </w:r>
          </w:p>
        </w:tc>
      </w:tr>
    </w:tbl>
    <w:p w14:paraId="72DEE29E"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43B95F62" w14:textId="77777777">
        <w:trPr>
          <w:trHeight w:hRule="exact" w:val="300"/>
        </w:trPr>
        <w:tc>
          <w:tcPr>
            <w:tcW w:w="9870" w:type="dxa"/>
            <w:gridSpan w:val="6"/>
            <w:shd w:val="clear" w:color="auto" w:fill="auto"/>
          </w:tcPr>
          <w:p w14:paraId="6BA8BF22"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258E3307" w14:textId="77777777">
        <w:trPr>
          <w:trHeight w:hRule="exact" w:val="345"/>
        </w:trPr>
        <w:tc>
          <w:tcPr>
            <w:tcW w:w="1440" w:type="dxa"/>
            <w:gridSpan w:val="2"/>
            <w:shd w:val="clear" w:color="auto" w:fill="auto"/>
          </w:tcPr>
          <w:p w14:paraId="398CF8F6"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7037BE58" w14:textId="77777777" w:rsidR="00BC0171" w:rsidRPr="001B3266" w:rsidRDefault="00BC0171" w:rsidP="001B3266">
            <w:pPr>
              <w:spacing w:line="240" w:lineRule="exact"/>
              <w:rPr>
                <w:rStyle w:val="FakeCharacterStyle"/>
                <w:rFonts w:ascii="Source Sans 3" w:hAnsi="Source Sans 3"/>
              </w:rPr>
            </w:pPr>
          </w:p>
        </w:tc>
      </w:tr>
      <w:tr w:rsidR="00BC0171" w:rsidRPr="001B3266" w14:paraId="7FC511E1" w14:textId="77777777">
        <w:trPr>
          <w:trHeight w:hRule="exact" w:val="270"/>
        </w:trPr>
        <w:tc>
          <w:tcPr>
            <w:tcW w:w="9870" w:type="dxa"/>
            <w:gridSpan w:val="6"/>
            <w:shd w:val="clear" w:color="auto" w:fill="auto"/>
          </w:tcPr>
          <w:p w14:paraId="5B484D2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Regel 109-002: Arbeitsplatzlüftung -Lufttechnische Maßnahmen</w:t>
            </w:r>
          </w:p>
        </w:tc>
      </w:tr>
      <w:tr w:rsidR="00BC0171" w:rsidRPr="001B3266" w14:paraId="69A33766" w14:textId="77777777">
        <w:trPr>
          <w:trHeight w:hRule="exact" w:val="285"/>
        </w:trPr>
        <w:tc>
          <w:tcPr>
            <w:tcW w:w="9870" w:type="dxa"/>
            <w:gridSpan w:val="6"/>
            <w:shd w:val="clear" w:color="auto" w:fill="auto"/>
          </w:tcPr>
          <w:p w14:paraId="464BEBD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ASR A1.3: Sicherheits- und Gesundheitsschutzkennzeichnung, Inhalt</w:t>
            </w:r>
          </w:p>
        </w:tc>
      </w:tr>
      <w:tr w:rsidR="00BC0171" w:rsidRPr="001B3266" w14:paraId="1CDB38DB" w14:textId="77777777">
        <w:trPr>
          <w:trHeight w:hRule="exact" w:val="270"/>
        </w:trPr>
        <w:tc>
          <w:tcPr>
            <w:tcW w:w="9870" w:type="dxa"/>
            <w:gridSpan w:val="6"/>
            <w:shd w:val="clear" w:color="auto" w:fill="auto"/>
          </w:tcPr>
          <w:p w14:paraId="359128E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TRGS 402: Ermitteln und Beurteilen der Gefährdungen bei Tätigkeiten mit Gefahrstoffen, Inhalt</w:t>
            </w:r>
          </w:p>
        </w:tc>
      </w:tr>
      <w:tr w:rsidR="00BC0171" w:rsidRPr="001B3266" w14:paraId="05EEC6E2" w14:textId="77777777">
        <w:trPr>
          <w:trHeight w:hRule="exact" w:val="270"/>
        </w:trPr>
        <w:tc>
          <w:tcPr>
            <w:tcW w:w="9870" w:type="dxa"/>
            <w:gridSpan w:val="6"/>
            <w:shd w:val="clear" w:color="auto" w:fill="auto"/>
          </w:tcPr>
          <w:p w14:paraId="2120E49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TRGS 528: Schweißtechnische Arbeiten, Inhalt</w:t>
            </w:r>
          </w:p>
        </w:tc>
      </w:tr>
      <w:tr w:rsidR="00BC0171" w:rsidRPr="001B3266" w14:paraId="10073942" w14:textId="77777777">
        <w:trPr>
          <w:trHeight w:hRule="exact" w:val="270"/>
        </w:trPr>
        <w:tc>
          <w:tcPr>
            <w:tcW w:w="9870" w:type="dxa"/>
            <w:gridSpan w:val="6"/>
            <w:shd w:val="clear" w:color="auto" w:fill="auto"/>
          </w:tcPr>
          <w:p w14:paraId="345084E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TRGS 555: Betriebsanweisung und Information der Beschäftigten , Inhalt</w:t>
            </w:r>
          </w:p>
        </w:tc>
      </w:tr>
      <w:tr w:rsidR="00BC0171" w:rsidRPr="001B3266" w14:paraId="409197E3" w14:textId="77777777">
        <w:trPr>
          <w:trHeight w:hRule="exact" w:val="285"/>
        </w:trPr>
        <w:tc>
          <w:tcPr>
            <w:tcW w:w="9870" w:type="dxa"/>
            <w:gridSpan w:val="6"/>
            <w:shd w:val="clear" w:color="auto" w:fill="auto"/>
          </w:tcPr>
          <w:p w14:paraId="002C5A5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Regel 100-500: Betreiben von Arbeitsmitteln Kapitel 2.26: Schweißen, Schneiden und verwandte Verfahren, Titel</w:t>
            </w:r>
          </w:p>
        </w:tc>
      </w:tr>
      <w:tr w:rsidR="00BC0171" w:rsidRPr="001B3266" w14:paraId="48875DC3" w14:textId="77777777">
        <w:trPr>
          <w:trHeight w:hRule="exact" w:val="510"/>
        </w:trPr>
        <w:tc>
          <w:tcPr>
            <w:tcW w:w="9870" w:type="dxa"/>
            <w:gridSpan w:val="6"/>
            <w:shd w:val="clear" w:color="auto" w:fill="auto"/>
          </w:tcPr>
          <w:p w14:paraId="2C7CBDB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213-714: Manuelles Kolbenlöten mit bleihaltigen Lotlegierungen in der Elektro- und Elektronikindustrie</w:t>
            </w:r>
          </w:p>
        </w:tc>
      </w:tr>
      <w:tr w:rsidR="00BC0171" w:rsidRPr="001B3266" w14:paraId="0011B119" w14:textId="77777777">
        <w:trPr>
          <w:trHeight w:hRule="exact" w:val="270"/>
        </w:trPr>
        <w:tc>
          <w:tcPr>
            <w:tcW w:w="9870" w:type="dxa"/>
            <w:gridSpan w:val="6"/>
            <w:shd w:val="clear" w:color="auto" w:fill="auto"/>
          </w:tcPr>
          <w:p w14:paraId="0C24EFD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Gefahrstoffverordnung (GefStoffV), Inhalt</w:t>
            </w:r>
          </w:p>
        </w:tc>
      </w:tr>
      <w:tr w:rsidR="00BC0171" w:rsidRPr="001B3266" w14:paraId="0E1FBC8C" w14:textId="77777777">
        <w:trPr>
          <w:trHeight w:hRule="exact" w:val="585"/>
        </w:trPr>
        <w:tc>
          <w:tcPr>
            <w:tcW w:w="9870" w:type="dxa"/>
            <w:gridSpan w:val="6"/>
            <w:shd w:val="clear" w:color="auto" w:fill="auto"/>
          </w:tcPr>
          <w:p w14:paraId="41C3C314"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197CA5B3" w14:textId="77777777">
        <w:trPr>
          <w:trHeight w:hRule="exact" w:val="270"/>
        </w:trPr>
        <w:tc>
          <w:tcPr>
            <w:tcW w:w="15" w:type="dxa"/>
          </w:tcPr>
          <w:p w14:paraId="729105A6"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40929363"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522D0DF6"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257D7DC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5A4EBB84" w14:textId="77777777" w:rsidR="00BC0171" w:rsidRPr="001B3266" w:rsidRDefault="00BC0171" w:rsidP="001B3266">
            <w:pPr>
              <w:spacing w:line="240" w:lineRule="exact"/>
              <w:rPr>
                <w:rStyle w:val="FakeCharacterStyle"/>
                <w:rFonts w:ascii="Source Sans 3" w:hAnsi="Source Sans 3"/>
              </w:rPr>
            </w:pPr>
          </w:p>
        </w:tc>
      </w:tr>
      <w:tr w:rsidR="00BC0171" w:rsidRPr="001B3266" w14:paraId="1A371024" w14:textId="77777777">
        <w:trPr>
          <w:trHeight w:hRule="exact" w:val="1260"/>
        </w:trPr>
        <w:tc>
          <w:tcPr>
            <w:tcW w:w="15" w:type="dxa"/>
          </w:tcPr>
          <w:p w14:paraId="5DED8956"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7CBA82C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4D72E974"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76D4AB57" w14:textId="77777777">
        <w:trPr>
          <w:trHeight w:hRule="exact" w:val="285"/>
        </w:trPr>
        <w:tc>
          <w:tcPr>
            <w:tcW w:w="15" w:type="dxa"/>
          </w:tcPr>
          <w:p w14:paraId="4C72DFB5"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6DFCF10D"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1BB878CF"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0EFF650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47427B2C" w14:textId="77777777">
        <w:trPr>
          <w:trHeight w:hRule="exact" w:val="1110"/>
        </w:trPr>
        <w:tc>
          <w:tcPr>
            <w:tcW w:w="15" w:type="dxa"/>
          </w:tcPr>
          <w:p w14:paraId="57BE1FF7"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33DD2E3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5C7C319B" w14:textId="77777777" w:rsidR="00BC0171" w:rsidRPr="001B3266" w:rsidRDefault="00BC0171" w:rsidP="001B3266">
      <w:pPr>
        <w:spacing w:line="240" w:lineRule="exact"/>
        <w:rPr>
          <w:rFonts w:ascii="Source Sans 3" w:hAnsi="Source Sans 3"/>
        </w:rPr>
        <w:sectPr w:rsidR="00BC0171" w:rsidRPr="001B3266">
          <w:headerReference w:type="default" r:id="rId410"/>
          <w:footerReference w:type="default" r:id="rId4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318FC10D" w14:textId="77777777">
        <w:trPr>
          <w:trHeight w:hRule="exact" w:val="360"/>
        </w:trPr>
        <w:tc>
          <w:tcPr>
            <w:tcW w:w="9870" w:type="dxa"/>
            <w:gridSpan w:val="3"/>
            <w:shd w:val="clear" w:color="auto" w:fill="auto"/>
          </w:tcPr>
          <w:p w14:paraId="2387F35B"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4. Elektrowerkstatt / Lager</w:t>
            </w:r>
          </w:p>
        </w:tc>
      </w:tr>
      <w:tr w:rsidR="00BC0171" w:rsidRPr="001B3266" w14:paraId="2B7C729E" w14:textId="77777777">
        <w:trPr>
          <w:trHeight w:hRule="exact" w:val="360"/>
        </w:trPr>
        <w:tc>
          <w:tcPr>
            <w:tcW w:w="9870" w:type="dxa"/>
            <w:gridSpan w:val="3"/>
            <w:shd w:val="clear" w:color="auto" w:fill="auto"/>
          </w:tcPr>
          <w:p w14:paraId="72EDE523"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Induktive Erwärmung</w:t>
            </w:r>
          </w:p>
        </w:tc>
      </w:tr>
      <w:tr w:rsidR="00BC0171" w:rsidRPr="001B3266" w14:paraId="0EBDB462" w14:textId="77777777">
        <w:trPr>
          <w:trHeight w:hRule="exact" w:val="345"/>
        </w:trPr>
        <w:tc>
          <w:tcPr>
            <w:tcW w:w="2700" w:type="dxa"/>
            <w:shd w:val="clear" w:color="auto" w:fill="auto"/>
          </w:tcPr>
          <w:p w14:paraId="6045D776"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7267AF51" w14:textId="77777777" w:rsidR="00BC0171" w:rsidRPr="001B3266" w:rsidRDefault="00BC0171" w:rsidP="001B3266">
            <w:pPr>
              <w:spacing w:line="240" w:lineRule="exact"/>
              <w:rPr>
                <w:rStyle w:val="FakeCharacterStyle"/>
                <w:rFonts w:ascii="Source Sans 3" w:hAnsi="Source Sans 3"/>
              </w:rPr>
            </w:pPr>
          </w:p>
        </w:tc>
      </w:tr>
      <w:tr w:rsidR="00BC0171" w:rsidRPr="001B3266" w14:paraId="7497988D" w14:textId="77777777">
        <w:tc>
          <w:tcPr>
            <w:tcW w:w="9855" w:type="dxa"/>
            <w:gridSpan w:val="2"/>
            <w:shd w:val="clear" w:color="auto" w:fill="auto"/>
          </w:tcPr>
          <w:p w14:paraId="1EBDD41E"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elektrische Gefährdung, Verbrennung</w:t>
            </w:r>
          </w:p>
        </w:tc>
        <w:tc>
          <w:tcPr>
            <w:tcW w:w="15" w:type="dxa"/>
          </w:tcPr>
          <w:p w14:paraId="737F456F" w14:textId="77777777" w:rsidR="00BC0171" w:rsidRPr="001B3266" w:rsidRDefault="00BC0171" w:rsidP="001B3266">
            <w:pPr>
              <w:spacing w:line="240" w:lineRule="exact"/>
              <w:rPr>
                <w:rStyle w:val="FakeCharacterStyle"/>
                <w:rFonts w:ascii="Source Sans 3" w:hAnsi="Source Sans 3"/>
              </w:rPr>
            </w:pPr>
          </w:p>
        </w:tc>
      </w:tr>
      <w:tr w:rsidR="00BC0171" w:rsidRPr="001B3266" w14:paraId="6232242D" w14:textId="77777777">
        <w:trPr>
          <w:trHeight w:hRule="exact" w:val="240"/>
        </w:trPr>
        <w:tc>
          <w:tcPr>
            <w:tcW w:w="9870" w:type="dxa"/>
            <w:gridSpan w:val="3"/>
            <w:shd w:val="clear" w:color="auto" w:fill="auto"/>
          </w:tcPr>
          <w:p w14:paraId="76C44258" w14:textId="77777777" w:rsidR="00BC0171" w:rsidRPr="001B3266" w:rsidRDefault="00BC0171" w:rsidP="001B3266">
            <w:pPr>
              <w:pStyle w:val="ParagraphStyle23"/>
              <w:spacing w:line="240" w:lineRule="exact"/>
              <w:rPr>
                <w:rStyle w:val="FakeCharacterStyle"/>
                <w:rFonts w:ascii="Source Sans 3" w:hAnsi="Source Sans 3"/>
              </w:rPr>
            </w:pPr>
          </w:p>
        </w:tc>
      </w:tr>
    </w:tbl>
    <w:p w14:paraId="38A2B614"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0B3FED5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2FEE0A"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ACBC821"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6C9734D"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593E97"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FC31D17"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33790632" w14:textId="77777777">
        <w:trPr>
          <w:trHeight w:hRule="exact" w:val="330"/>
        </w:trPr>
        <w:tc>
          <w:tcPr>
            <w:tcW w:w="15" w:type="dxa"/>
            <w:vMerge w:val="restart"/>
            <w:shd w:val="clear" w:color="auto" w:fill="D7EAF9"/>
            <w:vAlign w:val="center"/>
          </w:tcPr>
          <w:p w14:paraId="2E804732"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380BEE"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Schutzhaube anbringen</w:t>
            </w:r>
          </w:p>
        </w:tc>
        <w:tc>
          <w:tcPr>
            <w:tcW w:w="60" w:type="dxa"/>
            <w:vMerge w:val="restart"/>
            <w:shd w:val="clear" w:color="auto" w:fill="D7EAF9"/>
            <w:vAlign w:val="center"/>
          </w:tcPr>
          <w:p w14:paraId="232E56DF"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C75F56"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A1342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5B2BDE"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AE99B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E4D13C6" w14:textId="532906F5"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DFC4F3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AA63040" w14:textId="77777777">
        <w:tc>
          <w:tcPr>
            <w:tcW w:w="15" w:type="dxa"/>
            <w:vMerge/>
            <w:shd w:val="clear" w:color="auto" w:fill="D7EAF9"/>
            <w:vAlign w:val="center"/>
          </w:tcPr>
          <w:p w14:paraId="44EF6BA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000D38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AC0E72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705A3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42FAA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95C0D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14B7F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FE2CC8F"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ACE628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FF5831A" w14:textId="77777777">
        <w:trPr>
          <w:trHeight w:hRule="exact" w:val="15"/>
        </w:trPr>
        <w:tc>
          <w:tcPr>
            <w:tcW w:w="15" w:type="dxa"/>
            <w:vMerge w:val="restart"/>
            <w:shd w:val="clear" w:color="auto" w:fill="auto"/>
          </w:tcPr>
          <w:p w14:paraId="54960055"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1997AB1A"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6A8BBF56"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383D9B"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A02459"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9F374A"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718B3E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9BA6A3B" w14:textId="67FCDA1D"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4F8A193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2E569DC" w14:textId="77777777">
        <w:trPr>
          <w:trHeight w:val="240"/>
        </w:trPr>
        <w:tc>
          <w:tcPr>
            <w:tcW w:w="15" w:type="dxa"/>
            <w:vMerge/>
            <w:shd w:val="clear" w:color="auto" w:fill="auto"/>
          </w:tcPr>
          <w:p w14:paraId="08B38AE3"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6AE3E57A"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Aufenthaltsverbot für Träger von Herzschrittmachern aussprechen und Bereich mit </w:t>
            </w:r>
            <w:hyperlink r:id="rId412" w:tooltip="Schild P007" w:history="1">
              <w:r w:rsidRPr="001B3266">
                <w:rPr>
                  <w:rStyle w:val="FakeCharacterStyle"/>
                  <w:rFonts w:ascii="Source Sans 3" w:hAnsi="Source Sans 3"/>
                  <w:color w:val="000000"/>
                  <w:sz w:val="20"/>
                  <w:u w:val="single"/>
                </w:rPr>
                <w:t>Schild P007</w:t>
              </w:r>
            </w:hyperlink>
            <w:r w:rsidRPr="001B3266">
              <w:rPr>
                <w:rStyle w:val="FakeCharacterStyle"/>
                <w:rFonts w:ascii="Source Sans 3" w:hAnsi="Source Sans 3"/>
                <w:color w:val="000000"/>
                <w:sz w:val="20"/>
              </w:rPr>
              <w:t xml:space="preserve"> kennzeichnen</w:t>
            </w:r>
          </w:p>
        </w:tc>
        <w:tc>
          <w:tcPr>
            <w:tcW w:w="60" w:type="dxa"/>
            <w:vMerge/>
            <w:shd w:val="clear" w:color="auto" w:fill="auto"/>
          </w:tcPr>
          <w:p w14:paraId="43E7704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CC4B4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70048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6AC247"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6ABF4B7"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0DD7B892"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27D07356" w14:textId="77777777" w:rsidR="00BC0171" w:rsidRPr="001B3266" w:rsidRDefault="00BC0171" w:rsidP="001B3266">
            <w:pPr>
              <w:spacing w:line="240" w:lineRule="exact"/>
              <w:rPr>
                <w:rStyle w:val="FakeCharacterStyle"/>
                <w:rFonts w:ascii="Source Sans 3" w:hAnsi="Source Sans 3"/>
              </w:rPr>
            </w:pPr>
          </w:p>
        </w:tc>
      </w:tr>
      <w:tr w:rsidR="00BC0171" w:rsidRPr="001B3266" w14:paraId="39161FFD" w14:textId="77777777">
        <w:tc>
          <w:tcPr>
            <w:tcW w:w="15" w:type="dxa"/>
            <w:vMerge/>
            <w:shd w:val="clear" w:color="auto" w:fill="auto"/>
          </w:tcPr>
          <w:p w14:paraId="361AD89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EF2FCA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AD2A80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859BF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BE2B9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9C767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57A597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1C75C7C"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833DF9B"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8E6E226" w14:textId="77777777">
        <w:trPr>
          <w:trHeight w:hRule="exact" w:val="330"/>
        </w:trPr>
        <w:tc>
          <w:tcPr>
            <w:tcW w:w="15" w:type="dxa"/>
            <w:vMerge w:val="restart"/>
            <w:shd w:val="clear" w:color="auto" w:fill="D7EAF9"/>
            <w:vAlign w:val="center"/>
          </w:tcPr>
          <w:p w14:paraId="20D60F38"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1296CF"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Geeignete Schutzhandschuhe zur Verfügung stellen. Beschäftigte unterweisen, persönliche Schutzausrüstung zu tragen</w:t>
            </w:r>
          </w:p>
        </w:tc>
        <w:tc>
          <w:tcPr>
            <w:tcW w:w="60" w:type="dxa"/>
            <w:vMerge w:val="restart"/>
            <w:shd w:val="clear" w:color="auto" w:fill="D7EAF9"/>
            <w:vAlign w:val="center"/>
          </w:tcPr>
          <w:p w14:paraId="17305746"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90C44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C62225"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18BD2F"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1E827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97F4F77" w14:textId="6A488710"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418725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2EC6BB3" w14:textId="77777777">
        <w:tc>
          <w:tcPr>
            <w:tcW w:w="15" w:type="dxa"/>
            <w:vMerge/>
            <w:shd w:val="clear" w:color="auto" w:fill="D7EAF9"/>
            <w:vAlign w:val="center"/>
          </w:tcPr>
          <w:p w14:paraId="0C7E994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FCB31F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1482C7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DEAE5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D41D8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7D5B3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206BE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3D751A2"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66384D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49C9967" w14:textId="77777777">
        <w:trPr>
          <w:trHeight w:hRule="exact" w:val="45"/>
        </w:trPr>
        <w:tc>
          <w:tcPr>
            <w:tcW w:w="9870" w:type="dxa"/>
            <w:gridSpan w:val="9"/>
            <w:shd w:val="clear" w:color="auto" w:fill="auto"/>
          </w:tcPr>
          <w:p w14:paraId="32EC76F6"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23604B66" wp14:editId="40394FE9">
                  <wp:extent cx="6267450" cy="28575"/>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6"/>
                          <a:stretch>
                            <a:fillRect/>
                          </a:stretch>
                        </pic:blipFill>
                        <pic:spPr>
                          <a:xfrm>
                            <a:off x="0" y="0"/>
                            <a:ext cx="6267450" cy="28575"/>
                          </a:xfrm>
                          <a:prstGeom prst="rect">
                            <a:avLst/>
                          </a:prstGeom>
                          <a:noFill/>
                        </pic:spPr>
                      </pic:pic>
                    </a:graphicData>
                  </a:graphic>
                </wp:inline>
              </w:drawing>
            </w:r>
          </w:p>
        </w:tc>
      </w:tr>
    </w:tbl>
    <w:p w14:paraId="76B5DCAE"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40846E81" w14:textId="77777777">
        <w:trPr>
          <w:trHeight w:hRule="exact" w:val="345"/>
        </w:trPr>
        <w:tc>
          <w:tcPr>
            <w:tcW w:w="15" w:type="dxa"/>
          </w:tcPr>
          <w:p w14:paraId="39DFFE5D"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612E1910"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33900FB9"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066270D2" w14:textId="77777777">
        <w:tc>
          <w:tcPr>
            <w:tcW w:w="9870" w:type="dxa"/>
            <w:shd w:val="clear" w:color="auto" w:fill="auto"/>
          </w:tcPr>
          <w:p w14:paraId="38B8034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ASR A1.3: Sicherheits- und Gesundheitsschutzkennzeichnung, Anhang 1</w:t>
            </w:r>
          </w:p>
        </w:tc>
      </w:tr>
    </w:tbl>
    <w:p w14:paraId="098EDA5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6B40F1D7" w14:textId="77777777">
        <w:trPr>
          <w:trHeight w:hRule="exact" w:val="285"/>
        </w:trPr>
        <w:tc>
          <w:tcPr>
            <w:tcW w:w="9870" w:type="dxa"/>
            <w:gridSpan w:val="6"/>
            <w:shd w:val="clear" w:color="auto" w:fill="auto"/>
          </w:tcPr>
          <w:p w14:paraId="485B2255"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63A5421B" w14:textId="77777777">
        <w:trPr>
          <w:trHeight w:hRule="exact" w:val="345"/>
        </w:trPr>
        <w:tc>
          <w:tcPr>
            <w:tcW w:w="1440" w:type="dxa"/>
            <w:gridSpan w:val="2"/>
            <w:shd w:val="clear" w:color="auto" w:fill="auto"/>
          </w:tcPr>
          <w:p w14:paraId="358AB294"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24F199C8" w14:textId="77777777" w:rsidR="00BC0171" w:rsidRPr="001B3266" w:rsidRDefault="00BC0171" w:rsidP="001B3266">
            <w:pPr>
              <w:spacing w:line="240" w:lineRule="exact"/>
              <w:rPr>
                <w:rStyle w:val="FakeCharacterStyle"/>
                <w:rFonts w:ascii="Source Sans 3" w:hAnsi="Source Sans 3"/>
              </w:rPr>
            </w:pPr>
          </w:p>
        </w:tc>
      </w:tr>
      <w:tr w:rsidR="00BC0171" w:rsidRPr="001B3266" w14:paraId="6F9C2B25" w14:textId="77777777">
        <w:trPr>
          <w:trHeight w:hRule="exact" w:val="285"/>
        </w:trPr>
        <w:tc>
          <w:tcPr>
            <w:tcW w:w="9870" w:type="dxa"/>
            <w:gridSpan w:val="6"/>
            <w:shd w:val="clear" w:color="auto" w:fill="auto"/>
          </w:tcPr>
          <w:p w14:paraId="55E5E55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1: Grundsätze der Prävention , Inhalt</w:t>
            </w:r>
          </w:p>
        </w:tc>
      </w:tr>
      <w:tr w:rsidR="00BC0171" w:rsidRPr="001B3266" w14:paraId="32DE1954" w14:textId="77777777">
        <w:trPr>
          <w:trHeight w:hRule="exact" w:val="570"/>
        </w:trPr>
        <w:tc>
          <w:tcPr>
            <w:tcW w:w="9870" w:type="dxa"/>
            <w:gridSpan w:val="6"/>
            <w:shd w:val="clear" w:color="auto" w:fill="auto"/>
          </w:tcPr>
          <w:p w14:paraId="553023E6"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0B1E8D05" w14:textId="77777777">
        <w:trPr>
          <w:trHeight w:hRule="exact" w:val="270"/>
        </w:trPr>
        <w:tc>
          <w:tcPr>
            <w:tcW w:w="15" w:type="dxa"/>
          </w:tcPr>
          <w:p w14:paraId="0D7E7F24"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48E03077"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5BB01B66"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0E17ED8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4700F75D" w14:textId="77777777" w:rsidR="00BC0171" w:rsidRPr="001B3266" w:rsidRDefault="00BC0171" w:rsidP="001B3266">
            <w:pPr>
              <w:spacing w:line="240" w:lineRule="exact"/>
              <w:rPr>
                <w:rStyle w:val="FakeCharacterStyle"/>
                <w:rFonts w:ascii="Source Sans 3" w:hAnsi="Source Sans 3"/>
              </w:rPr>
            </w:pPr>
          </w:p>
        </w:tc>
      </w:tr>
      <w:tr w:rsidR="00BC0171" w:rsidRPr="001B3266" w14:paraId="26A5E970" w14:textId="77777777">
        <w:trPr>
          <w:trHeight w:hRule="exact" w:val="1260"/>
        </w:trPr>
        <w:tc>
          <w:tcPr>
            <w:tcW w:w="15" w:type="dxa"/>
          </w:tcPr>
          <w:p w14:paraId="2E14B150"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6AE3224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45F92EA6"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35CD8C1F" w14:textId="77777777">
        <w:trPr>
          <w:trHeight w:hRule="exact" w:val="270"/>
        </w:trPr>
        <w:tc>
          <w:tcPr>
            <w:tcW w:w="15" w:type="dxa"/>
          </w:tcPr>
          <w:p w14:paraId="037F82A8"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4DC40D2B"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753A15EA"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5067B66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65EBF3A6" w14:textId="77777777">
        <w:trPr>
          <w:trHeight w:hRule="exact" w:val="1110"/>
        </w:trPr>
        <w:tc>
          <w:tcPr>
            <w:tcW w:w="15" w:type="dxa"/>
          </w:tcPr>
          <w:p w14:paraId="29856106"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7CE7DBE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27EF1321" w14:textId="77777777" w:rsidR="00BC0171" w:rsidRPr="001B3266" w:rsidRDefault="00BC0171" w:rsidP="001B3266">
      <w:pPr>
        <w:spacing w:line="240" w:lineRule="exact"/>
        <w:rPr>
          <w:rFonts w:ascii="Source Sans 3" w:hAnsi="Source Sans 3"/>
        </w:rPr>
        <w:sectPr w:rsidR="00BC0171" w:rsidRPr="001B3266">
          <w:headerReference w:type="default" r:id="rId413"/>
          <w:footerReference w:type="default" r:id="rId4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19F309B0" w14:textId="77777777">
        <w:trPr>
          <w:trHeight w:hRule="exact" w:val="360"/>
        </w:trPr>
        <w:tc>
          <w:tcPr>
            <w:tcW w:w="9870" w:type="dxa"/>
            <w:gridSpan w:val="3"/>
            <w:shd w:val="clear" w:color="auto" w:fill="auto"/>
          </w:tcPr>
          <w:p w14:paraId="19BD9B14"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4. Elektrowerkstatt / Lager</w:t>
            </w:r>
          </w:p>
        </w:tc>
      </w:tr>
      <w:tr w:rsidR="00BC0171" w:rsidRPr="001B3266" w14:paraId="49D40977" w14:textId="77777777">
        <w:trPr>
          <w:trHeight w:hRule="exact" w:val="360"/>
        </w:trPr>
        <w:tc>
          <w:tcPr>
            <w:tcW w:w="9870" w:type="dxa"/>
            <w:gridSpan w:val="3"/>
            <w:shd w:val="clear" w:color="auto" w:fill="auto"/>
          </w:tcPr>
          <w:p w14:paraId="1BC759FD"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Wickelmaschine</w:t>
            </w:r>
          </w:p>
        </w:tc>
      </w:tr>
      <w:tr w:rsidR="00BC0171" w:rsidRPr="001B3266" w14:paraId="4017CDFC" w14:textId="77777777">
        <w:trPr>
          <w:trHeight w:hRule="exact" w:val="345"/>
        </w:trPr>
        <w:tc>
          <w:tcPr>
            <w:tcW w:w="2700" w:type="dxa"/>
            <w:shd w:val="clear" w:color="auto" w:fill="auto"/>
          </w:tcPr>
          <w:p w14:paraId="667BE9CD"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3AC559EE" w14:textId="77777777" w:rsidR="00BC0171" w:rsidRPr="001B3266" w:rsidRDefault="00BC0171" w:rsidP="001B3266">
            <w:pPr>
              <w:spacing w:line="240" w:lineRule="exact"/>
              <w:rPr>
                <w:rStyle w:val="FakeCharacterStyle"/>
                <w:rFonts w:ascii="Source Sans 3" w:hAnsi="Source Sans 3"/>
              </w:rPr>
            </w:pPr>
          </w:p>
        </w:tc>
      </w:tr>
      <w:tr w:rsidR="00BC0171" w:rsidRPr="001B3266" w14:paraId="7CDC53A2" w14:textId="77777777">
        <w:tc>
          <w:tcPr>
            <w:tcW w:w="9855" w:type="dxa"/>
            <w:gridSpan w:val="2"/>
            <w:shd w:val="clear" w:color="auto" w:fill="auto"/>
          </w:tcPr>
          <w:p w14:paraId="6C46242C"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Gefährdung durch Wickelarme, drehende Maschinenteile und umherschlagenden Draht,</w:t>
            </w:r>
            <w:r w:rsidRPr="001B3266">
              <w:rPr>
                <w:rStyle w:val="FakeCharacterStyle"/>
                <w:rFonts w:ascii="Source Sans 3" w:hAnsi="Source Sans 3"/>
                <w:b/>
                <w:color w:val="000000"/>
                <w:sz w:val="20"/>
              </w:rPr>
              <w:br/>
              <w:t>Gefahr der Schlingenbildung, Augenschäden und Erfassung von Körperteilen und Kleidung</w:t>
            </w:r>
          </w:p>
        </w:tc>
        <w:tc>
          <w:tcPr>
            <w:tcW w:w="15" w:type="dxa"/>
          </w:tcPr>
          <w:p w14:paraId="59E68DD7" w14:textId="77777777" w:rsidR="00BC0171" w:rsidRPr="001B3266" w:rsidRDefault="00BC0171" w:rsidP="001B3266">
            <w:pPr>
              <w:spacing w:line="240" w:lineRule="exact"/>
              <w:rPr>
                <w:rStyle w:val="FakeCharacterStyle"/>
                <w:rFonts w:ascii="Source Sans 3" w:hAnsi="Source Sans 3"/>
              </w:rPr>
            </w:pPr>
          </w:p>
        </w:tc>
      </w:tr>
      <w:tr w:rsidR="00BC0171" w:rsidRPr="001B3266" w14:paraId="1E960A5A" w14:textId="77777777">
        <w:trPr>
          <w:trHeight w:hRule="exact" w:val="255"/>
        </w:trPr>
        <w:tc>
          <w:tcPr>
            <w:tcW w:w="9870" w:type="dxa"/>
            <w:gridSpan w:val="3"/>
            <w:shd w:val="clear" w:color="auto" w:fill="auto"/>
          </w:tcPr>
          <w:p w14:paraId="2B816896" w14:textId="77777777" w:rsidR="00BC0171" w:rsidRPr="001B3266" w:rsidRDefault="00BC0171" w:rsidP="001B3266">
            <w:pPr>
              <w:pStyle w:val="ParagraphStyle23"/>
              <w:spacing w:line="240" w:lineRule="exact"/>
              <w:rPr>
                <w:rStyle w:val="FakeCharacterStyle"/>
                <w:rFonts w:ascii="Source Sans 3" w:hAnsi="Source Sans 3"/>
              </w:rPr>
            </w:pPr>
          </w:p>
        </w:tc>
      </w:tr>
    </w:tbl>
    <w:p w14:paraId="7D17D996"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1E70551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70346DB"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3C200AB"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4A09A67"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504C0A"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38207C1"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2000FE1C" w14:textId="77777777">
        <w:trPr>
          <w:trHeight w:hRule="exact" w:val="330"/>
        </w:trPr>
        <w:tc>
          <w:tcPr>
            <w:tcW w:w="15" w:type="dxa"/>
            <w:vMerge w:val="restart"/>
            <w:shd w:val="clear" w:color="auto" w:fill="D7EAF9"/>
            <w:vAlign w:val="center"/>
          </w:tcPr>
          <w:p w14:paraId="567C8B33"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F50071"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Sicherstellen, dass Quetsch-, Scher- und </w:t>
            </w:r>
            <w:proofErr w:type="spellStart"/>
            <w:r w:rsidRPr="001B3266">
              <w:rPr>
                <w:rStyle w:val="FakeCharacterStyle"/>
                <w:rFonts w:ascii="Source Sans 3" w:hAnsi="Source Sans 3"/>
                <w:color w:val="000000"/>
                <w:sz w:val="20"/>
              </w:rPr>
              <w:t>Einzugstellen</w:t>
            </w:r>
            <w:proofErr w:type="spellEnd"/>
            <w:r w:rsidRPr="001B3266">
              <w:rPr>
                <w:rStyle w:val="FakeCharacterStyle"/>
                <w:rFonts w:ascii="Source Sans 3" w:hAnsi="Source Sans 3"/>
                <w:color w:val="000000"/>
                <w:sz w:val="20"/>
              </w:rPr>
              <w:t xml:space="preserve"> durch Schutzhauben gesichert sind</w:t>
            </w:r>
          </w:p>
        </w:tc>
        <w:tc>
          <w:tcPr>
            <w:tcW w:w="60" w:type="dxa"/>
            <w:vMerge w:val="restart"/>
            <w:shd w:val="clear" w:color="auto" w:fill="D7EAF9"/>
            <w:vAlign w:val="center"/>
          </w:tcPr>
          <w:p w14:paraId="0C1EAB85"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A6D73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9A8DBF"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3C94E4"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28CF5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5A85E41" w14:textId="7B726CAA"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734CF49"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0914689" w14:textId="77777777">
        <w:tc>
          <w:tcPr>
            <w:tcW w:w="15" w:type="dxa"/>
            <w:vMerge/>
            <w:shd w:val="clear" w:color="auto" w:fill="D7EAF9"/>
            <w:vAlign w:val="center"/>
          </w:tcPr>
          <w:p w14:paraId="612142C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40C890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FF1306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DB947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DCB05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64E7A5"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17851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4590578"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6337EB9"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8B93A0A" w14:textId="77777777">
        <w:trPr>
          <w:trHeight w:hRule="exact" w:val="330"/>
        </w:trPr>
        <w:tc>
          <w:tcPr>
            <w:tcW w:w="15" w:type="dxa"/>
            <w:vMerge w:val="restart"/>
            <w:shd w:val="clear" w:color="auto" w:fill="auto"/>
          </w:tcPr>
          <w:p w14:paraId="104BF2FA"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4CB52860"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Sicherstellen, dass öffenbare Schutzabdeckungen durch Positionsschalter mit Personenschutzfunktion gesichert sind</w:t>
            </w:r>
          </w:p>
        </w:tc>
        <w:tc>
          <w:tcPr>
            <w:tcW w:w="60" w:type="dxa"/>
            <w:vMerge w:val="restart"/>
            <w:shd w:val="clear" w:color="auto" w:fill="auto"/>
          </w:tcPr>
          <w:p w14:paraId="5CDAD69F"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68733E"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19F76E"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35EBA2"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9D9A4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F34ED10" w14:textId="6FBFBFA0"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6C775308"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E1B3C10" w14:textId="77777777">
        <w:tc>
          <w:tcPr>
            <w:tcW w:w="15" w:type="dxa"/>
            <w:vMerge/>
            <w:shd w:val="clear" w:color="auto" w:fill="auto"/>
          </w:tcPr>
          <w:p w14:paraId="34F46D4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2010CF8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FF6314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CC61D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D1EC5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6495C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D2DAC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61F8B90"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339DE8A"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6F9DE1F" w14:textId="77777777">
        <w:trPr>
          <w:trHeight w:hRule="exact" w:val="330"/>
        </w:trPr>
        <w:tc>
          <w:tcPr>
            <w:tcW w:w="15" w:type="dxa"/>
            <w:vMerge w:val="restart"/>
            <w:shd w:val="clear" w:color="auto" w:fill="D7EAF9"/>
            <w:vAlign w:val="center"/>
          </w:tcPr>
          <w:p w14:paraId="15DBE2D2"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993DD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Sicherstellen, dass bei </w:t>
            </w:r>
            <w:proofErr w:type="spellStart"/>
            <w:r w:rsidRPr="001B3266">
              <w:rPr>
                <w:rStyle w:val="FakeCharacterStyle"/>
                <w:rFonts w:ascii="Source Sans 3" w:hAnsi="Source Sans 3"/>
                <w:color w:val="000000"/>
                <w:sz w:val="20"/>
              </w:rPr>
              <w:t>geöffenteer</w:t>
            </w:r>
            <w:proofErr w:type="spellEnd"/>
            <w:r w:rsidRPr="001B3266">
              <w:rPr>
                <w:rStyle w:val="FakeCharacterStyle"/>
                <w:rFonts w:ascii="Source Sans 3" w:hAnsi="Source Sans 3"/>
                <w:color w:val="000000"/>
                <w:sz w:val="20"/>
              </w:rPr>
              <w:t xml:space="preserve"> Schutzabdeckung die Wickelmaschine nur im Tippbetrieb und verminderter Geschwindigkeit betrieben wird</w:t>
            </w:r>
          </w:p>
        </w:tc>
        <w:tc>
          <w:tcPr>
            <w:tcW w:w="60" w:type="dxa"/>
            <w:vMerge w:val="restart"/>
            <w:shd w:val="clear" w:color="auto" w:fill="D7EAF9"/>
            <w:vAlign w:val="center"/>
          </w:tcPr>
          <w:p w14:paraId="24E58F96"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C22F5B"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9F82EF"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6EF299"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5DC76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2B68803" w14:textId="2A273F5C"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F8CC8A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E0C0E30" w14:textId="77777777">
        <w:tc>
          <w:tcPr>
            <w:tcW w:w="15" w:type="dxa"/>
            <w:vMerge/>
            <w:shd w:val="clear" w:color="auto" w:fill="D7EAF9"/>
            <w:vAlign w:val="center"/>
          </w:tcPr>
          <w:p w14:paraId="0ACB1AF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CD7199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2FD090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50F9B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897C1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6B1DB5"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5F72E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EC90DEC"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227DB1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F82DC48" w14:textId="77777777">
        <w:trPr>
          <w:trHeight w:hRule="exact" w:val="45"/>
        </w:trPr>
        <w:tc>
          <w:tcPr>
            <w:tcW w:w="9870" w:type="dxa"/>
            <w:gridSpan w:val="9"/>
            <w:shd w:val="clear" w:color="auto" w:fill="auto"/>
          </w:tcPr>
          <w:p w14:paraId="0F8940AD"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71BB7EE6" wp14:editId="410034EA">
                  <wp:extent cx="6267450" cy="28575"/>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26"/>
                          <a:stretch>
                            <a:fillRect/>
                          </a:stretch>
                        </pic:blipFill>
                        <pic:spPr>
                          <a:xfrm>
                            <a:off x="0" y="0"/>
                            <a:ext cx="6267450" cy="28575"/>
                          </a:xfrm>
                          <a:prstGeom prst="rect">
                            <a:avLst/>
                          </a:prstGeom>
                          <a:noFill/>
                        </pic:spPr>
                      </pic:pic>
                    </a:graphicData>
                  </a:graphic>
                </wp:inline>
              </w:drawing>
            </w:r>
          </w:p>
        </w:tc>
      </w:tr>
    </w:tbl>
    <w:p w14:paraId="7A4968CE"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1864497B" w14:textId="77777777">
        <w:trPr>
          <w:trHeight w:hRule="exact" w:val="345"/>
        </w:trPr>
        <w:tc>
          <w:tcPr>
            <w:tcW w:w="1440" w:type="dxa"/>
            <w:gridSpan w:val="2"/>
            <w:shd w:val="clear" w:color="auto" w:fill="auto"/>
          </w:tcPr>
          <w:p w14:paraId="6D469EF2"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494C8A59" w14:textId="77777777" w:rsidR="00BC0171" w:rsidRPr="001B3266" w:rsidRDefault="00BC0171" w:rsidP="001B3266">
            <w:pPr>
              <w:spacing w:line="240" w:lineRule="exact"/>
              <w:rPr>
                <w:rStyle w:val="FakeCharacterStyle"/>
                <w:rFonts w:ascii="Source Sans 3" w:hAnsi="Source Sans 3"/>
              </w:rPr>
            </w:pPr>
          </w:p>
        </w:tc>
      </w:tr>
      <w:tr w:rsidR="00BC0171" w:rsidRPr="001B3266" w14:paraId="402F921B" w14:textId="77777777">
        <w:trPr>
          <w:trHeight w:hRule="exact" w:val="525"/>
        </w:trPr>
        <w:tc>
          <w:tcPr>
            <w:tcW w:w="9870" w:type="dxa"/>
            <w:gridSpan w:val="6"/>
            <w:shd w:val="clear" w:color="auto" w:fill="auto"/>
          </w:tcPr>
          <w:p w14:paraId="5A63C2A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Regel 100-500: Betreiben von Arbeitsmitteln Kapitel 2.1 : Betreiben von Anlagen zur Drahtbe: und -verarbeitung, Titel</w:t>
            </w:r>
          </w:p>
        </w:tc>
      </w:tr>
      <w:tr w:rsidR="00BC0171" w:rsidRPr="001B3266" w14:paraId="61E981D1" w14:textId="77777777">
        <w:trPr>
          <w:trHeight w:hRule="exact" w:val="510"/>
        </w:trPr>
        <w:tc>
          <w:tcPr>
            <w:tcW w:w="9870" w:type="dxa"/>
            <w:gridSpan w:val="6"/>
            <w:shd w:val="clear" w:color="auto" w:fill="auto"/>
          </w:tcPr>
          <w:p w14:paraId="7C04DEE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Betriebssicherheitsverordnung (BetrSichV), Anhang 1: (zu § 6 Absatz 1 Satz 2) Besondere Vorschriften für bestimmte Arbeitsmittel</w:t>
            </w:r>
          </w:p>
        </w:tc>
      </w:tr>
      <w:tr w:rsidR="00BC0171" w:rsidRPr="001B3266" w14:paraId="0BDA9C80" w14:textId="77777777">
        <w:trPr>
          <w:trHeight w:hRule="exact" w:val="585"/>
        </w:trPr>
        <w:tc>
          <w:tcPr>
            <w:tcW w:w="9870" w:type="dxa"/>
            <w:gridSpan w:val="6"/>
            <w:shd w:val="clear" w:color="auto" w:fill="auto"/>
          </w:tcPr>
          <w:p w14:paraId="562606AA"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380C77A3" w14:textId="77777777">
        <w:trPr>
          <w:trHeight w:hRule="exact" w:val="270"/>
        </w:trPr>
        <w:tc>
          <w:tcPr>
            <w:tcW w:w="15" w:type="dxa"/>
          </w:tcPr>
          <w:p w14:paraId="5CB28DD3"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48F7C1C0"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63D0C461"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5B0AB11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44381F10" w14:textId="77777777" w:rsidR="00BC0171" w:rsidRPr="001B3266" w:rsidRDefault="00BC0171" w:rsidP="001B3266">
            <w:pPr>
              <w:spacing w:line="240" w:lineRule="exact"/>
              <w:rPr>
                <w:rStyle w:val="FakeCharacterStyle"/>
                <w:rFonts w:ascii="Source Sans 3" w:hAnsi="Source Sans 3"/>
              </w:rPr>
            </w:pPr>
          </w:p>
        </w:tc>
      </w:tr>
      <w:tr w:rsidR="00BC0171" w:rsidRPr="001B3266" w14:paraId="5351330E" w14:textId="77777777">
        <w:trPr>
          <w:trHeight w:hRule="exact" w:val="1260"/>
        </w:trPr>
        <w:tc>
          <w:tcPr>
            <w:tcW w:w="15" w:type="dxa"/>
          </w:tcPr>
          <w:p w14:paraId="5156855A"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7F469F1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6D207EDE"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746A213D" w14:textId="77777777">
        <w:trPr>
          <w:trHeight w:hRule="exact" w:val="285"/>
        </w:trPr>
        <w:tc>
          <w:tcPr>
            <w:tcW w:w="15" w:type="dxa"/>
          </w:tcPr>
          <w:p w14:paraId="12B0023D"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05528DBE"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4B14729C"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6A7DBA8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54B28900" w14:textId="77777777">
        <w:trPr>
          <w:trHeight w:hRule="exact" w:val="1110"/>
        </w:trPr>
        <w:tc>
          <w:tcPr>
            <w:tcW w:w="15" w:type="dxa"/>
          </w:tcPr>
          <w:p w14:paraId="268A0A96"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18C4E5D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603EB6AA" w14:textId="77777777" w:rsidR="00BC0171" w:rsidRPr="001B3266" w:rsidRDefault="00BC0171" w:rsidP="001B3266">
      <w:pPr>
        <w:spacing w:line="240" w:lineRule="exact"/>
        <w:rPr>
          <w:rFonts w:ascii="Source Sans 3" w:hAnsi="Source Sans 3"/>
        </w:rPr>
        <w:sectPr w:rsidR="00BC0171" w:rsidRPr="001B3266">
          <w:headerReference w:type="default" r:id="rId415"/>
          <w:footerReference w:type="default" r:id="rId4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532487EA" w14:textId="77777777">
        <w:trPr>
          <w:trHeight w:hRule="exact" w:val="360"/>
        </w:trPr>
        <w:tc>
          <w:tcPr>
            <w:tcW w:w="9870" w:type="dxa"/>
            <w:gridSpan w:val="3"/>
            <w:shd w:val="clear" w:color="auto" w:fill="auto"/>
          </w:tcPr>
          <w:p w14:paraId="60F286A6"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4. Elektrowerkstatt / Lager</w:t>
            </w:r>
          </w:p>
        </w:tc>
      </w:tr>
      <w:tr w:rsidR="00BC0171" w:rsidRPr="001B3266" w14:paraId="0F880492" w14:textId="77777777">
        <w:trPr>
          <w:trHeight w:hRule="exact" w:val="360"/>
        </w:trPr>
        <w:tc>
          <w:tcPr>
            <w:tcW w:w="9870" w:type="dxa"/>
            <w:gridSpan w:val="3"/>
            <w:shd w:val="clear" w:color="auto" w:fill="auto"/>
          </w:tcPr>
          <w:p w14:paraId="3B7EEE48"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Asbest, asbesthaltiger Staub</w:t>
            </w:r>
          </w:p>
        </w:tc>
      </w:tr>
      <w:tr w:rsidR="00BC0171" w:rsidRPr="001B3266" w14:paraId="2A105BAA" w14:textId="77777777">
        <w:trPr>
          <w:trHeight w:hRule="exact" w:val="345"/>
        </w:trPr>
        <w:tc>
          <w:tcPr>
            <w:tcW w:w="2700" w:type="dxa"/>
            <w:shd w:val="clear" w:color="auto" w:fill="auto"/>
          </w:tcPr>
          <w:p w14:paraId="7024024B"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3078EC5C" w14:textId="77777777" w:rsidR="00BC0171" w:rsidRPr="001B3266" w:rsidRDefault="00BC0171" w:rsidP="001B3266">
            <w:pPr>
              <w:spacing w:line="240" w:lineRule="exact"/>
              <w:rPr>
                <w:rStyle w:val="FakeCharacterStyle"/>
                <w:rFonts w:ascii="Source Sans 3" w:hAnsi="Source Sans 3"/>
              </w:rPr>
            </w:pPr>
          </w:p>
        </w:tc>
      </w:tr>
      <w:tr w:rsidR="00BC0171" w:rsidRPr="001B3266" w14:paraId="7CD5662C" w14:textId="77777777">
        <w:tc>
          <w:tcPr>
            <w:tcW w:w="9855" w:type="dxa"/>
            <w:gridSpan w:val="2"/>
            <w:shd w:val="clear" w:color="auto" w:fill="auto"/>
          </w:tcPr>
          <w:p w14:paraId="50996538"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Gefährdungen durch Stoffe, Krebs erzeugende Wirkung durch Einatmen von asbesthaltigem Staub</w:t>
            </w:r>
          </w:p>
        </w:tc>
        <w:tc>
          <w:tcPr>
            <w:tcW w:w="15" w:type="dxa"/>
          </w:tcPr>
          <w:p w14:paraId="27CCF4BB" w14:textId="77777777" w:rsidR="00BC0171" w:rsidRPr="001B3266" w:rsidRDefault="00BC0171" w:rsidP="001B3266">
            <w:pPr>
              <w:spacing w:line="240" w:lineRule="exact"/>
              <w:rPr>
                <w:rStyle w:val="FakeCharacterStyle"/>
                <w:rFonts w:ascii="Source Sans 3" w:hAnsi="Source Sans 3"/>
              </w:rPr>
            </w:pPr>
          </w:p>
        </w:tc>
      </w:tr>
      <w:tr w:rsidR="00BC0171" w:rsidRPr="001B3266" w14:paraId="03D6CE9A" w14:textId="77777777">
        <w:trPr>
          <w:trHeight w:hRule="exact" w:val="240"/>
        </w:trPr>
        <w:tc>
          <w:tcPr>
            <w:tcW w:w="9870" w:type="dxa"/>
            <w:gridSpan w:val="3"/>
            <w:shd w:val="clear" w:color="auto" w:fill="auto"/>
          </w:tcPr>
          <w:p w14:paraId="21BDA7B0" w14:textId="77777777" w:rsidR="00BC0171" w:rsidRPr="001B3266" w:rsidRDefault="00BC0171" w:rsidP="001B3266">
            <w:pPr>
              <w:pStyle w:val="ParagraphStyle23"/>
              <w:spacing w:line="240" w:lineRule="exact"/>
              <w:rPr>
                <w:rStyle w:val="FakeCharacterStyle"/>
                <w:rFonts w:ascii="Source Sans 3" w:hAnsi="Source Sans 3"/>
              </w:rPr>
            </w:pPr>
          </w:p>
        </w:tc>
      </w:tr>
    </w:tbl>
    <w:p w14:paraId="62C09E3E"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738A697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283A87D"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FE36F77"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33820F1"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B5488EF"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515E1F6"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41E17FE1" w14:textId="77777777">
        <w:trPr>
          <w:trHeight w:hRule="exact" w:val="330"/>
        </w:trPr>
        <w:tc>
          <w:tcPr>
            <w:tcW w:w="15" w:type="dxa"/>
            <w:vMerge w:val="restart"/>
            <w:shd w:val="clear" w:color="auto" w:fill="D7EAF9"/>
            <w:vAlign w:val="center"/>
          </w:tcPr>
          <w:p w14:paraId="1FFDD96C"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8AC53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Für Asbest besteht grundsätzlich ein </w:t>
            </w:r>
            <w:hyperlink r:id="rId417" w:tooltip="Herstellungs- und Verwendungsverbot" w:history="1">
              <w:r w:rsidRPr="001B3266">
                <w:rPr>
                  <w:rStyle w:val="FakeCharacterStyle"/>
                  <w:rFonts w:ascii="Source Sans 3" w:hAnsi="Source Sans 3"/>
                  <w:color w:val="000000"/>
                  <w:sz w:val="20"/>
                  <w:u w:val="single"/>
                </w:rPr>
                <w:t>Herstellungs- und Verwendungsverbot</w:t>
              </w:r>
            </w:hyperlink>
            <w:r w:rsidRPr="001B3266">
              <w:rPr>
                <w:rStyle w:val="FakeCharacterStyle"/>
                <w:rFonts w:ascii="Source Sans 3" w:hAnsi="Source Sans 3"/>
                <w:color w:val="000000"/>
                <w:sz w:val="20"/>
              </w:rPr>
              <w:t>.</w:t>
            </w:r>
          </w:p>
        </w:tc>
        <w:tc>
          <w:tcPr>
            <w:tcW w:w="60" w:type="dxa"/>
            <w:vMerge w:val="restart"/>
            <w:shd w:val="clear" w:color="auto" w:fill="D7EAF9"/>
            <w:vAlign w:val="center"/>
          </w:tcPr>
          <w:p w14:paraId="2EBBFB83"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AC9D17"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1366A8"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55F2B4"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4CBBA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AC7F4D3" w14:textId="3EB664FE"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407FF8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4ABC5BF" w14:textId="77777777">
        <w:tc>
          <w:tcPr>
            <w:tcW w:w="15" w:type="dxa"/>
            <w:vMerge/>
            <w:shd w:val="clear" w:color="auto" w:fill="D7EAF9"/>
            <w:vAlign w:val="center"/>
          </w:tcPr>
          <w:p w14:paraId="02F3C54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CE4669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140D6B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7956B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005B1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B416A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D65B4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E77FB93"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BFAEEE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9C40755" w14:textId="77777777">
        <w:trPr>
          <w:trHeight w:hRule="exact" w:val="330"/>
        </w:trPr>
        <w:tc>
          <w:tcPr>
            <w:tcW w:w="15" w:type="dxa"/>
            <w:vMerge w:val="restart"/>
            <w:shd w:val="clear" w:color="auto" w:fill="auto"/>
          </w:tcPr>
          <w:p w14:paraId="5CCE0235"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66379294"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Abbruch-, Sanierungs- und Instandhaltungsarbeiten von asbesthaltigen Erzeugnissen und Materialien erfolgen gemäß den speziellen Anforderungen des </w:t>
            </w:r>
            <w:hyperlink r:id="rId418" w:tooltip="Anhang I Nr. 2" w:history="1">
              <w:r w:rsidRPr="001B3266">
                <w:rPr>
                  <w:rStyle w:val="FakeCharacterStyle"/>
                  <w:rFonts w:ascii="Source Sans 3" w:hAnsi="Source Sans 3"/>
                  <w:color w:val="000000"/>
                  <w:sz w:val="20"/>
                  <w:u w:val="single"/>
                </w:rPr>
                <w:t>Anhang I Nr. 2</w:t>
              </w:r>
            </w:hyperlink>
            <w:r w:rsidRPr="001B3266">
              <w:rPr>
                <w:rStyle w:val="FakeCharacterStyle"/>
                <w:rFonts w:ascii="Source Sans 3" w:hAnsi="Source Sans 3"/>
                <w:color w:val="000000"/>
                <w:sz w:val="20"/>
              </w:rPr>
              <w:t xml:space="preserve"> der GefStoffV sowie den Anforderungen der </w:t>
            </w:r>
            <w:hyperlink r:id="rId419" w:tooltip="TRGS 519" w:history="1">
              <w:r w:rsidRPr="001B3266">
                <w:rPr>
                  <w:rStyle w:val="FakeCharacterStyle"/>
                  <w:rFonts w:ascii="Source Sans 3" w:hAnsi="Source Sans 3"/>
                  <w:color w:val="000000"/>
                  <w:sz w:val="20"/>
                  <w:u w:val="single"/>
                </w:rPr>
                <w:t>TRGS 519</w:t>
              </w:r>
            </w:hyperlink>
            <w:r w:rsidRPr="001B3266">
              <w:rPr>
                <w:rStyle w:val="FakeCharacterStyle"/>
                <w:rFonts w:ascii="Source Sans 3" w:hAnsi="Source Sans 3"/>
                <w:color w:val="000000"/>
                <w:sz w:val="20"/>
              </w:rPr>
              <w:t>.</w:t>
            </w:r>
          </w:p>
        </w:tc>
        <w:tc>
          <w:tcPr>
            <w:tcW w:w="60" w:type="dxa"/>
            <w:vMerge w:val="restart"/>
            <w:shd w:val="clear" w:color="auto" w:fill="auto"/>
          </w:tcPr>
          <w:p w14:paraId="7CFF241C"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193909"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ADF9A4"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4EED96"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FD414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6BDF399" w14:textId="764D436E"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103704E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B5ACFC2" w14:textId="77777777">
        <w:tc>
          <w:tcPr>
            <w:tcW w:w="15" w:type="dxa"/>
            <w:vMerge/>
            <w:shd w:val="clear" w:color="auto" w:fill="auto"/>
          </w:tcPr>
          <w:p w14:paraId="605A138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AAD19F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5DC9B10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986DE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BBDD2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20E70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4BF61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B2CEEFA"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5D8DB1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6127709" w14:textId="77777777">
        <w:trPr>
          <w:trHeight w:hRule="exact" w:val="330"/>
        </w:trPr>
        <w:tc>
          <w:tcPr>
            <w:tcW w:w="15" w:type="dxa"/>
            <w:vMerge w:val="restart"/>
            <w:shd w:val="clear" w:color="auto" w:fill="D7EAF9"/>
            <w:vAlign w:val="center"/>
          </w:tcPr>
          <w:p w14:paraId="15E138B8"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49AC67"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arbeitsmedizinische Pflichtvorsorge vor Aufnahme der Tätigkeit ist gemäß </w:t>
            </w:r>
            <w:hyperlink r:id="rId420" w:tooltip="TRGS 519" w:history="1">
              <w:r w:rsidRPr="001B3266">
                <w:rPr>
                  <w:rStyle w:val="FakeCharacterStyle"/>
                  <w:rFonts w:ascii="Source Sans 3" w:hAnsi="Source Sans 3"/>
                  <w:color w:val="000000"/>
                  <w:sz w:val="20"/>
                  <w:u w:val="single"/>
                </w:rPr>
                <w:t>TRGS 519</w:t>
              </w:r>
            </w:hyperlink>
            <w:r w:rsidRPr="001B3266">
              <w:rPr>
                <w:rStyle w:val="FakeCharacterStyle"/>
                <w:rFonts w:ascii="Source Sans 3" w:hAnsi="Source Sans 3"/>
                <w:color w:val="000000"/>
                <w:sz w:val="20"/>
              </w:rPr>
              <w:t xml:space="preserve"> und </w:t>
            </w:r>
            <w:hyperlink r:id="rId421" w:tooltip="ArbMedVV" w:history="1">
              <w:proofErr w:type="spellStart"/>
              <w:r w:rsidRPr="001B3266">
                <w:rPr>
                  <w:rStyle w:val="FakeCharacterStyle"/>
                  <w:rFonts w:ascii="Source Sans 3" w:hAnsi="Source Sans 3"/>
                  <w:color w:val="000000"/>
                  <w:sz w:val="20"/>
                  <w:u w:val="single"/>
                </w:rPr>
                <w:t>ArbMedVV</w:t>
              </w:r>
              <w:proofErr w:type="spellEnd"/>
            </w:hyperlink>
            <w:r w:rsidRPr="001B3266">
              <w:rPr>
                <w:rStyle w:val="FakeCharacterStyle"/>
                <w:rFonts w:ascii="Source Sans 3" w:hAnsi="Source Sans 3"/>
                <w:color w:val="000000"/>
                <w:sz w:val="20"/>
              </w:rPr>
              <w:t xml:space="preserve"> organisiert.</w:t>
            </w:r>
          </w:p>
        </w:tc>
        <w:tc>
          <w:tcPr>
            <w:tcW w:w="60" w:type="dxa"/>
            <w:vMerge w:val="restart"/>
            <w:shd w:val="clear" w:color="auto" w:fill="D7EAF9"/>
            <w:vAlign w:val="center"/>
          </w:tcPr>
          <w:p w14:paraId="3167E926"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6828D9"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F40911"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0C8AF3"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3B417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54BBDD1" w14:textId="0D20C707"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5BD9BE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0C9E7D2" w14:textId="77777777">
        <w:tc>
          <w:tcPr>
            <w:tcW w:w="15" w:type="dxa"/>
            <w:vMerge/>
            <w:shd w:val="clear" w:color="auto" w:fill="D7EAF9"/>
            <w:vAlign w:val="center"/>
          </w:tcPr>
          <w:p w14:paraId="5D6D5BC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765B98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48B55A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61807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8A5A2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B16CD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A9A32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CE45B8A"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F98B7A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4A32ACC" w14:textId="77777777">
        <w:trPr>
          <w:trHeight w:hRule="exact" w:val="330"/>
        </w:trPr>
        <w:tc>
          <w:tcPr>
            <w:tcW w:w="15" w:type="dxa"/>
            <w:vMerge w:val="restart"/>
            <w:shd w:val="clear" w:color="auto" w:fill="auto"/>
          </w:tcPr>
          <w:p w14:paraId="5CCF2393"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1194B8C4"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Zulassung des Unternehmens für Abbruch-, Sanierungs- und Instandhaltungsarbeiten an und in bestehenden Anlagen, Bauten und Fahrzeugen, die schwach gebundene Asbestprodukte enthalten, durch die zuständige Behörde liegt vor (</w:t>
            </w:r>
            <w:hyperlink r:id="rId422" w:tooltip="Anhang I Nr. 2.4.2" w:history="1">
              <w:r w:rsidRPr="001B3266">
                <w:rPr>
                  <w:rStyle w:val="FakeCharacterStyle"/>
                  <w:rFonts w:ascii="Source Sans 3" w:hAnsi="Source Sans 3"/>
                  <w:color w:val="000000"/>
                  <w:sz w:val="20"/>
                  <w:u w:val="single"/>
                </w:rPr>
                <w:t>Anhang I Nr. 2.4.2</w:t>
              </w:r>
            </w:hyperlink>
            <w:r w:rsidRPr="001B3266">
              <w:rPr>
                <w:rStyle w:val="FakeCharacterStyle"/>
                <w:rFonts w:ascii="Source Sans 3" w:hAnsi="Source Sans 3"/>
                <w:color w:val="000000"/>
                <w:sz w:val="20"/>
              </w:rPr>
              <w:t xml:space="preserve"> Abs. 4 GefStoffV mit </w:t>
            </w:r>
            <w:hyperlink r:id="rId423" w:tooltip="TRGS 519" w:history="1">
              <w:r w:rsidRPr="001B3266">
                <w:rPr>
                  <w:rStyle w:val="FakeCharacterStyle"/>
                  <w:rFonts w:ascii="Source Sans 3" w:hAnsi="Source Sans 3"/>
                  <w:color w:val="000000"/>
                  <w:sz w:val="20"/>
                  <w:u w:val="single"/>
                </w:rPr>
                <w:t>TRGS 519</w:t>
              </w:r>
            </w:hyperlink>
            <w:r w:rsidRPr="001B3266">
              <w:rPr>
                <w:rStyle w:val="FakeCharacterStyle"/>
                <w:rFonts w:ascii="Source Sans 3" w:hAnsi="Source Sans 3"/>
                <w:color w:val="000000"/>
                <w:sz w:val="20"/>
              </w:rPr>
              <w:t>).</w:t>
            </w:r>
          </w:p>
        </w:tc>
        <w:tc>
          <w:tcPr>
            <w:tcW w:w="60" w:type="dxa"/>
            <w:vMerge w:val="restart"/>
            <w:shd w:val="clear" w:color="auto" w:fill="auto"/>
          </w:tcPr>
          <w:p w14:paraId="1180E789"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3F2C51"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93E616"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EE987B"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5C934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D8A0619" w14:textId="3D8018F5"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0318ACA0"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F6F7582" w14:textId="77777777">
        <w:tc>
          <w:tcPr>
            <w:tcW w:w="15" w:type="dxa"/>
            <w:vMerge/>
            <w:shd w:val="clear" w:color="auto" w:fill="auto"/>
          </w:tcPr>
          <w:p w14:paraId="62ADC88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FF39E0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002D72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04ADC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8AED5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BF8EE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D8DC3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7846C8B"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1E44C61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8F765A4" w14:textId="77777777">
        <w:trPr>
          <w:trHeight w:hRule="exact" w:val="15"/>
        </w:trPr>
        <w:tc>
          <w:tcPr>
            <w:tcW w:w="15" w:type="dxa"/>
            <w:vMerge w:val="restart"/>
            <w:shd w:val="clear" w:color="auto" w:fill="D7EAF9"/>
            <w:vAlign w:val="center"/>
          </w:tcPr>
          <w:p w14:paraId="01FBD552"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35335D24"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0E890A52"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5DA6E8"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D8F82F"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B5FE1C"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3E26C9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06D80DB" w14:textId="764A386E"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03F4FF6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61AE8F0" w14:textId="77777777">
        <w:trPr>
          <w:trHeight w:val="240"/>
        </w:trPr>
        <w:tc>
          <w:tcPr>
            <w:tcW w:w="15" w:type="dxa"/>
            <w:vMerge/>
            <w:shd w:val="clear" w:color="auto" w:fill="D7EAF9"/>
            <w:vAlign w:val="center"/>
          </w:tcPr>
          <w:p w14:paraId="76032BA2"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72ADEBBF"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Der zuständigen Behörde (Gewerbeaufsichtsamt, Staatliches Amt für Arbeitsschutz) wurde der beabsichtigte Umgang mit asbesthaltigen Gefahrstoffen sieben Tage vor Beginn der Tätigkeit </w:t>
            </w:r>
            <w:hyperlink r:id="rId424" w:tooltip="angezeigt" w:history="1">
              <w:r w:rsidRPr="001B3266">
                <w:rPr>
                  <w:rStyle w:val="FakeCharacterStyle"/>
                  <w:rFonts w:ascii="Source Sans 3" w:hAnsi="Source Sans 3"/>
                  <w:color w:val="000000"/>
                  <w:sz w:val="20"/>
                  <w:u w:val="single"/>
                </w:rPr>
                <w:t>angezeigt</w:t>
              </w:r>
            </w:hyperlink>
            <w:r w:rsidRPr="001B3266">
              <w:rPr>
                <w:rStyle w:val="FakeCharacterStyle"/>
                <w:rFonts w:ascii="Source Sans 3" w:hAnsi="Source Sans 3"/>
                <w:color w:val="000000"/>
                <w:sz w:val="20"/>
              </w:rPr>
              <w:t>.</w:t>
            </w:r>
          </w:p>
        </w:tc>
        <w:tc>
          <w:tcPr>
            <w:tcW w:w="60" w:type="dxa"/>
            <w:vMerge/>
            <w:shd w:val="clear" w:color="auto" w:fill="D7EAF9"/>
            <w:vAlign w:val="center"/>
          </w:tcPr>
          <w:p w14:paraId="1539EF0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92D38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C8C30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EF6C44"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1193C6E"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303005A1"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3D54B7C6" w14:textId="77777777" w:rsidR="00BC0171" w:rsidRPr="001B3266" w:rsidRDefault="00BC0171" w:rsidP="001B3266">
            <w:pPr>
              <w:spacing w:line="240" w:lineRule="exact"/>
              <w:rPr>
                <w:rStyle w:val="FakeCharacterStyle"/>
                <w:rFonts w:ascii="Source Sans 3" w:hAnsi="Source Sans 3"/>
              </w:rPr>
            </w:pPr>
          </w:p>
        </w:tc>
      </w:tr>
      <w:tr w:rsidR="00BC0171" w:rsidRPr="001B3266" w14:paraId="714552A4" w14:textId="77777777">
        <w:tc>
          <w:tcPr>
            <w:tcW w:w="15" w:type="dxa"/>
            <w:vMerge/>
            <w:shd w:val="clear" w:color="auto" w:fill="D7EAF9"/>
            <w:vAlign w:val="center"/>
          </w:tcPr>
          <w:p w14:paraId="0167405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11D0F5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2E186F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03B6B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85E73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04448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C5F28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4F68FF2"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1FCFB6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4530D95" w14:textId="77777777">
        <w:trPr>
          <w:trHeight w:hRule="exact" w:val="45"/>
        </w:trPr>
        <w:tc>
          <w:tcPr>
            <w:tcW w:w="9870" w:type="dxa"/>
            <w:gridSpan w:val="9"/>
            <w:shd w:val="clear" w:color="auto" w:fill="auto"/>
          </w:tcPr>
          <w:p w14:paraId="0B804E93"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3FFADC7C" wp14:editId="15E954F8">
                  <wp:extent cx="6267450" cy="28575"/>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26"/>
                          <a:stretch>
                            <a:fillRect/>
                          </a:stretch>
                        </pic:blipFill>
                        <pic:spPr>
                          <a:xfrm>
                            <a:off x="0" y="0"/>
                            <a:ext cx="6267450" cy="28575"/>
                          </a:xfrm>
                          <a:prstGeom prst="rect">
                            <a:avLst/>
                          </a:prstGeom>
                          <a:noFill/>
                        </pic:spPr>
                      </pic:pic>
                    </a:graphicData>
                  </a:graphic>
                </wp:inline>
              </w:drawing>
            </w:r>
          </w:p>
        </w:tc>
      </w:tr>
    </w:tbl>
    <w:p w14:paraId="113CDF1B"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64EA9927" w14:textId="77777777">
        <w:trPr>
          <w:trHeight w:hRule="exact" w:val="345"/>
        </w:trPr>
        <w:tc>
          <w:tcPr>
            <w:tcW w:w="15" w:type="dxa"/>
          </w:tcPr>
          <w:p w14:paraId="6747B758"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45518F13"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1702516D"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79C4463E" w14:textId="77777777">
        <w:tc>
          <w:tcPr>
            <w:tcW w:w="9870" w:type="dxa"/>
            <w:shd w:val="clear" w:color="auto" w:fill="auto"/>
          </w:tcPr>
          <w:p w14:paraId="4EFA776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 xml:space="preserve">1. Regelwerkeintrag: Gefahrstoffverordnung (GefStoffV), Anhang 2: Nummer 1: Besondere Herstellungs- und Verwendungsbeschränkungen für bestimmte Stoffe, Gemische und Erzeugnisse </w:t>
            </w:r>
            <w:r w:rsidRPr="001B3266">
              <w:rPr>
                <w:rStyle w:val="CharacterStyle28"/>
                <w:rFonts w:ascii="Source Sans 3" w:hAnsi="Source Sans 3"/>
              </w:rPr>
              <w:br/>
              <w:t>2. Regelwerkeintrag: TRGS 519: Asbest Abbruch-, Sanierungs- oder Instandhaltungsarbeiten, 14 Besondere Regelungen für Abbruch- und Sanierungsarbeiten an schwach gebundenen Asbestprodukten</w:t>
            </w:r>
            <w:r w:rsidRPr="001B3266">
              <w:rPr>
                <w:rStyle w:val="CharacterStyle28"/>
                <w:rFonts w:ascii="Source Sans 3" w:hAnsi="Source Sans 3"/>
              </w:rPr>
              <w:br/>
              <w:t xml:space="preserve">3. Regelwerkeintrag: Gefahrstoffverordnung (GefStoffV), Besondere Vorschriften für bestimmte Gefahrstoffe und Tätigkeiten </w:t>
            </w:r>
            <w:r w:rsidRPr="001B3266">
              <w:rPr>
                <w:rStyle w:val="CharacterStyle28"/>
                <w:rFonts w:ascii="Source Sans 3" w:hAnsi="Source Sans 3"/>
              </w:rPr>
              <w:br/>
              <w:t>4. Regelwerkeintrag: S 018: Leitfaden zur Erstellung des Explosionsschutzdokumentes, Titel</w:t>
            </w:r>
            <w:r w:rsidRPr="001B3266">
              <w:rPr>
                <w:rStyle w:val="CharacterStyle28"/>
                <w:rFonts w:ascii="Source Sans 3" w:hAnsi="Source Sans 3"/>
              </w:rPr>
              <w:br/>
              <w:t>5. Regelwerkeintrag: TRGS 519: Asbest Abbruch-, Sanierungs- oder Instandhaltungsarbeiten, 13 Arbeitsmedizinische Prävention</w:t>
            </w:r>
            <w:r w:rsidRPr="001B3266">
              <w:rPr>
                <w:rStyle w:val="CharacterStyle28"/>
                <w:rFonts w:ascii="Source Sans 3" w:hAnsi="Source Sans 3"/>
              </w:rPr>
              <w:br/>
              <w:t>6. Regelwerkeintrag: TRGS 519: Asbest Abbruch-, Sanierungs- oder Instandhaltungsarbeiten, Inhalt</w:t>
            </w:r>
            <w:r w:rsidRPr="001B3266">
              <w:rPr>
                <w:rStyle w:val="CharacterStyle28"/>
                <w:rFonts w:ascii="Source Sans 3" w:hAnsi="Source Sans 3"/>
              </w:rPr>
              <w:br/>
              <w:t xml:space="preserve">7. Regelwerkeintrag: Gefahrstoffverordnung (GefStoffV), Besondere Vorschriften für bestimmte Gefahrstoffe und Tätigkeiten </w:t>
            </w:r>
            <w:r w:rsidRPr="001B3266">
              <w:rPr>
                <w:rStyle w:val="CharacterStyle28"/>
                <w:rFonts w:ascii="Source Sans 3" w:hAnsi="Source Sans 3"/>
              </w:rPr>
              <w:br/>
              <w:t>8. Regelwerkeintrag: TRGS 519: Asbest Abbruch-, Sanierungs- oder Instandhaltungsarbeiten, 3 Zulassung und Anzeige</w:t>
            </w:r>
          </w:p>
        </w:tc>
      </w:tr>
    </w:tbl>
    <w:p w14:paraId="79C7BAD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C0171" w:rsidRPr="001B3266" w14:paraId="6B825DCB" w14:textId="77777777">
        <w:trPr>
          <w:trHeight w:hRule="exact" w:val="300"/>
        </w:trPr>
        <w:tc>
          <w:tcPr>
            <w:tcW w:w="9870" w:type="dxa"/>
            <w:gridSpan w:val="2"/>
            <w:shd w:val="clear" w:color="auto" w:fill="auto"/>
          </w:tcPr>
          <w:p w14:paraId="7E5705B1"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72BC53EA" w14:textId="77777777">
        <w:trPr>
          <w:trHeight w:hRule="exact" w:val="345"/>
        </w:trPr>
        <w:tc>
          <w:tcPr>
            <w:tcW w:w="1440" w:type="dxa"/>
            <w:shd w:val="clear" w:color="auto" w:fill="auto"/>
          </w:tcPr>
          <w:p w14:paraId="035536C0"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tcPr>
          <w:p w14:paraId="77221CEB" w14:textId="77777777" w:rsidR="00BC0171" w:rsidRPr="001B3266" w:rsidRDefault="00BC0171" w:rsidP="001B3266">
            <w:pPr>
              <w:spacing w:line="240" w:lineRule="exact"/>
              <w:rPr>
                <w:rStyle w:val="FakeCharacterStyle"/>
                <w:rFonts w:ascii="Source Sans 3" w:hAnsi="Source Sans 3"/>
              </w:rPr>
            </w:pPr>
          </w:p>
        </w:tc>
      </w:tr>
      <w:tr w:rsidR="00BC0171" w:rsidRPr="001B3266" w14:paraId="26E82763" w14:textId="77777777">
        <w:trPr>
          <w:trHeight w:hRule="exact" w:val="285"/>
        </w:trPr>
        <w:tc>
          <w:tcPr>
            <w:tcW w:w="9870" w:type="dxa"/>
            <w:gridSpan w:val="2"/>
            <w:shd w:val="clear" w:color="auto" w:fill="auto"/>
          </w:tcPr>
          <w:p w14:paraId="3DEC222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Verordnung zur arbeitsmedizinischen Vorsorge (ArbMedVV), Inhalt</w:t>
            </w:r>
          </w:p>
        </w:tc>
      </w:tr>
      <w:tr w:rsidR="00BC0171" w:rsidRPr="001B3266" w14:paraId="18D8D2EF" w14:textId="77777777">
        <w:trPr>
          <w:trHeight w:hRule="exact" w:val="270"/>
        </w:trPr>
        <w:tc>
          <w:tcPr>
            <w:tcW w:w="9870" w:type="dxa"/>
            <w:gridSpan w:val="2"/>
            <w:shd w:val="clear" w:color="auto" w:fill="auto"/>
          </w:tcPr>
          <w:p w14:paraId="333BD14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TRGS 519: Asbest Abbruch-, Sanierungs- oder Instandhaltungsarbeiten, Inhalt</w:t>
            </w:r>
          </w:p>
        </w:tc>
      </w:tr>
      <w:tr w:rsidR="00BC0171" w:rsidRPr="001B3266" w14:paraId="7637A7DF" w14:textId="77777777">
        <w:trPr>
          <w:trHeight w:hRule="exact" w:val="270"/>
        </w:trPr>
        <w:tc>
          <w:tcPr>
            <w:tcW w:w="9870" w:type="dxa"/>
            <w:gridSpan w:val="2"/>
            <w:shd w:val="clear" w:color="auto" w:fill="auto"/>
          </w:tcPr>
          <w:p w14:paraId="5120E68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TRGS 500: Schutzmaßnahmen, Inhalt</w:t>
            </w:r>
          </w:p>
        </w:tc>
      </w:tr>
      <w:tr w:rsidR="00BC0171" w:rsidRPr="001B3266" w14:paraId="5BBD9C99" w14:textId="77777777">
        <w:trPr>
          <w:trHeight w:hRule="exact" w:val="270"/>
        </w:trPr>
        <w:tc>
          <w:tcPr>
            <w:tcW w:w="9870" w:type="dxa"/>
            <w:gridSpan w:val="2"/>
            <w:shd w:val="clear" w:color="auto" w:fill="auto"/>
          </w:tcPr>
          <w:p w14:paraId="502FFB0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TRGS 400: Gefährdungsbeurteilung für Tätigkeiten mit Gefahrstoffen, Inhalt</w:t>
            </w:r>
          </w:p>
        </w:tc>
      </w:tr>
      <w:tr w:rsidR="00BC0171" w:rsidRPr="001B3266" w14:paraId="2E97E912" w14:textId="77777777">
        <w:trPr>
          <w:trHeight w:hRule="exact" w:val="285"/>
        </w:trPr>
        <w:tc>
          <w:tcPr>
            <w:tcW w:w="9870" w:type="dxa"/>
            <w:gridSpan w:val="2"/>
            <w:shd w:val="clear" w:color="auto" w:fill="auto"/>
          </w:tcPr>
          <w:p w14:paraId="142D72C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1: Grundsätze der Prävention, Titel</w:t>
            </w:r>
          </w:p>
        </w:tc>
      </w:tr>
      <w:tr w:rsidR="00BC0171" w:rsidRPr="001B3266" w14:paraId="51920AE2" w14:textId="77777777">
        <w:trPr>
          <w:trHeight w:hRule="exact" w:val="270"/>
        </w:trPr>
        <w:tc>
          <w:tcPr>
            <w:tcW w:w="9870" w:type="dxa"/>
            <w:gridSpan w:val="2"/>
            <w:shd w:val="clear" w:color="auto" w:fill="auto"/>
          </w:tcPr>
          <w:p w14:paraId="14D52FA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Gefahrstoffverordnung (GefStoffV), Inhalt</w:t>
            </w:r>
          </w:p>
        </w:tc>
      </w:tr>
    </w:tbl>
    <w:p w14:paraId="6AB86B8C" w14:textId="77777777" w:rsidR="00BC0171" w:rsidRPr="001B3266" w:rsidRDefault="00BC0171" w:rsidP="001B3266">
      <w:pPr>
        <w:spacing w:line="240" w:lineRule="exact"/>
        <w:rPr>
          <w:rFonts w:ascii="Source Sans 3" w:hAnsi="Source Sans 3"/>
        </w:rPr>
        <w:sectPr w:rsidR="00BC0171" w:rsidRPr="001B3266">
          <w:headerReference w:type="default" r:id="rId425"/>
          <w:footerReference w:type="default" r:id="rId4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C0171" w:rsidRPr="001B3266" w14:paraId="456C4C67" w14:textId="77777777">
        <w:trPr>
          <w:trHeight w:hRule="exact" w:val="765"/>
        </w:trPr>
        <w:tc>
          <w:tcPr>
            <w:tcW w:w="9870" w:type="dxa"/>
            <w:gridSpan w:val="5"/>
            <w:shd w:val="clear" w:color="auto" w:fill="auto"/>
          </w:tcPr>
          <w:p w14:paraId="4002C5D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lastRenderedPageBreak/>
              <w:t>DGUV Information 201-012: Emissionsarme Verfahren</w:t>
            </w:r>
            <w:r w:rsidRPr="001B3266">
              <w:rPr>
                <w:rStyle w:val="CharacterStyle28"/>
                <w:rFonts w:ascii="Source Sans 3" w:hAnsi="Source Sans 3"/>
              </w:rPr>
              <w:br/>
              <w:t>nach TRGS 519 für Tätigkeiten</w:t>
            </w:r>
            <w:r w:rsidRPr="001B3266">
              <w:rPr>
                <w:rStyle w:val="CharacterStyle28"/>
                <w:rFonts w:ascii="Source Sans 3" w:hAnsi="Source Sans 3"/>
              </w:rPr>
              <w:br/>
              <w:t>an asbesthaltigen Materialien</w:t>
            </w:r>
          </w:p>
        </w:tc>
      </w:tr>
      <w:tr w:rsidR="00BC0171" w:rsidRPr="001B3266" w14:paraId="514B672A" w14:textId="77777777">
        <w:trPr>
          <w:trHeight w:hRule="exact" w:val="570"/>
        </w:trPr>
        <w:tc>
          <w:tcPr>
            <w:tcW w:w="9870" w:type="dxa"/>
            <w:gridSpan w:val="5"/>
            <w:shd w:val="clear" w:color="auto" w:fill="auto"/>
          </w:tcPr>
          <w:p w14:paraId="66BBE4F5"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49E065DE" w14:textId="77777777">
        <w:trPr>
          <w:trHeight w:hRule="exact" w:val="285"/>
        </w:trPr>
        <w:tc>
          <w:tcPr>
            <w:tcW w:w="15" w:type="dxa"/>
          </w:tcPr>
          <w:p w14:paraId="54C1A021" w14:textId="77777777" w:rsidR="00BC0171" w:rsidRPr="001B3266" w:rsidRDefault="00BC0171" w:rsidP="001B3266">
            <w:pPr>
              <w:spacing w:line="240" w:lineRule="exact"/>
              <w:rPr>
                <w:rStyle w:val="FakeCharacterStyle"/>
                <w:rFonts w:ascii="Source Sans 3" w:hAnsi="Source Sans 3"/>
              </w:rPr>
            </w:pPr>
          </w:p>
        </w:tc>
        <w:tc>
          <w:tcPr>
            <w:tcW w:w="2700" w:type="dxa"/>
            <w:shd w:val="clear" w:color="auto" w:fill="auto"/>
          </w:tcPr>
          <w:p w14:paraId="23290515"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77B4AA1A"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68EE9F7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25690B3A" w14:textId="77777777" w:rsidR="00BC0171" w:rsidRPr="001B3266" w:rsidRDefault="00BC0171" w:rsidP="001B3266">
            <w:pPr>
              <w:spacing w:line="240" w:lineRule="exact"/>
              <w:rPr>
                <w:rStyle w:val="FakeCharacterStyle"/>
                <w:rFonts w:ascii="Source Sans 3" w:hAnsi="Source Sans 3"/>
              </w:rPr>
            </w:pPr>
          </w:p>
        </w:tc>
      </w:tr>
      <w:tr w:rsidR="00BC0171" w:rsidRPr="001B3266" w14:paraId="17F6439F" w14:textId="77777777">
        <w:trPr>
          <w:trHeight w:hRule="exact" w:val="1245"/>
        </w:trPr>
        <w:tc>
          <w:tcPr>
            <w:tcW w:w="15" w:type="dxa"/>
          </w:tcPr>
          <w:p w14:paraId="40B0DF86" w14:textId="77777777" w:rsidR="00BC0171" w:rsidRPr="001B3266" w:rsidRDefault="00BC0171" w:rsidP="001B3266">
            <w:pPr>
              <w:spacing w:line="240" w:lineRule="exact"/>
              <w:rPr>
                <w:rStyle w:val="FakeCharacterStyle"/>
                <w:rFonts w:ascii="Source Sans 3" w:hAnsi="Source Sans 3"/>
              </w:rPr>
            </w:pPr>
          </w:p>
        </w:tc>
        <w:tc>
          <w:tcPr>
            <w:tcW w:w="9855" w:type="dxa"/>
            <w:gridSpan w:val="4"/>
            <w:shd w:val="clear" w:color="auto" w:fill="auto"/>
          </w:tcPr>
          <w:p w14:paraId="5C7BE46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5D8CFC6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6F6BD2EC" w14:textId="77777777">
        <w:trPr>
          <w:trHeight w:hRule="exact" w:val="285"/>
        </w:trPr>
        <w:tc>
          <w:tcPr>
            <w:tcW w:w="15" w:type="dxa"/>
          </w:tcPr>
          <w:p w14:paraId="04BD07B8"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62DDC5B4"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70F67C81"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3B13533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26372176" w14:textId="77777777">
        <w:trPr>
          <w:trHeight w:hRule="exact" w:val="1110"/>
        </w:trPr>
        <w:tc>
          <w:tcPr>
            <w:tcW w:w="15" w:type="dxa"/>
          </w:tcPr>
          <w:p w14:paraId="16878A31"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68CD475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2C0B7692" w14:textId="77777777" w:rsidR="00BC0171" w:rsidRPr="001B3266" w:rsidRDefault="00BC0171" w:rsidP="001B3266">
      <w:pPr>
        <w:spacing w:line="240" w:lineRule="exact"/>
        <w:rPr>
          <w:rFonts w:ascii="Source Sans 3" w:hAnsi="Source Sans 3"/>
        </w:rPr>
        <w:sectPr w:rsidR="00BC0171" w:rsidRPr="001B3266">
          <w:headerReference w:type="default" r:id="rId427"/>
          <w:footerReference w:type="default" r:id="rId4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34129B13" w14:textId="77777777">
        <w:trPr>
          <w:trHeight w:hRule="exact" w:val="360"/>
        </w:trPr>
        <w:tc>
          <w:tcPr>
            <w:tcW w:w="9870" w:type="dxa"/>
            <w:gridSpan w:val="3"/>
            <w:shd w:val="clear" w:color="auto" w:fill="auto"/>
          </w:tcPr>
          <w:p w14:paraId="4ED09C8D"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4. Elektrowerkstatt / Lager</w:t>
            </w:r>
          </w:p>
        </w:tc>
      </w:tr>
      <w:tr w:rsidR="00BC0171" w:rsidRPr="001B3266" w14:paraId="06BE59EF" w14:textId="77777777">
        <w:trPr>
          <w:trHeight w:hRule="exact" w:val="360"/>
        </w:trPr>
        <w:tc>
          <w:tcPr>
            <w:tcW w:w="9870" w:type="dxa"/>
            <w:gridSpan w:val="3"/>
            <w:shd w:val="clear" w:color="auto" w:fill="auto"/>
          </w:tcPr>
          <w:p w14:paraId="48D3F72D"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Entisolieren von Motoren, thermisches Handverfahren</w:t>
            </w:r>
          </w:p>
        </w:tc>
      </w:tr>
      <w:tr w:rsidR="00BC0171" w:rsidRPr="001B3266" w14:paraId="22468DCA" w14:textId="77777777">
        <w:trPr>
          <w:trHeight w:hRule="exact" w:val="345"/>
        </w:trPr>
        <w:tc>
          <w:tcPr>
            <w:tcW w:w="2700" w:type="dxa"/>
            <w:shd w:val="clear" w:color="auto" w:fill="auto"/>
          </w:tcPr>
          <w:p w14:paraId="4F8CDE78"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6A3F87B8" w14:textId="77777777" w:rsidR="00BC0171" w:rsidRPr="001B3266" w:rsidRDefault="00BC0171" w:rsidP="001B3266">
            <w:pPr>
              <w:spacing w:line="240" w:lineRule="exact"/>
              <w:rPr>
                <w:rStyle w:val="FakeCharacterStyle"/>
                <w:rFonts w:ascii="Source Sans 3" w:hAnsi="Source Sans 3"/>
              </w:rPr>
            </w:pPr>
          </w:p>
        </w:tc>
      </w:tr>
      <w:tr w:rsidR="00BC0171" w:rsidRPr="001B3266" w14:paraId="353BB5D6" w14:textId="77777777">
        <w:tc>
          <w:tcPr>
            <w:tcW w:w="9855" w:type="dxa"/>
            <w:gridSpan w:val="2"/>
            <w:shd w:val="clear" w:color="auto" w:fill="auto"/>
          </w:tcPr>
          <w:p w14:paraId="07BA4019"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Atemwegserkrankungen, Hauterkrankungen</w:t>
            </w:r>
          </w:p>
        </w:tc>
        <w:tc>
          <w:tcPr>
            <w:tcW w:w="15" w:type="dxa"/>
          </w:tcPr>
          <w:p w14:paraId="0F39BE06" w14:textId="77777777" w:rsidR="00BC0171" w:rsidRPr="001B3266" w:rsidRDefault="00BC0171" w:rsidP="001B3266">
            <w:pPr>
              <w:spacing w:line="240" w:lineRule="exact"/>
              <w:rPr>
                <w:rStyle w:val="FakeCharacterStyle"/>
                <w:rFonts w:ascii="Source Sans 3" w:hAnsi="Source Sans 3"/>
              </w:rPr>
            </w:pPr>
          </w:p>
        </w:tc>
      </w:tr>
      <w:tr w:rsidR="00BC0171" w:rsidRPr="001B3266" w14:paraId="0E465F6B" w14:textId="77777777">
        <w:trPr>
          <w:trHeight w:hRule="exact" w:val="240"/>
        </w:trPr>
        <w:tc>
          <w:tcPr>
            <w:tcW w:w="9870" w:type="dxa"/>
            <w:gridSpan w:val="3"/>
            <w:shd w:val="clear" w:color="auto" w:fill="auto"/>
          </w:tcPr>
          <w:p w14:paraId="4EBB9B6C" w14:textId="77777777" w:rsidR="00BC0171" w:rsidRPr="001B3266" w:rsidRDefault="00BC0171" w:rsidP="001B3266">
            <w:pPr>
              <w:pStyle w:val="ParagraphStyle23"/>
              <w:spacing w:line="240" w:lineRule="exact"/>
              <w:rPr>
                <w:rStyle w:val="FakeCharacterStyle"/>
                <w:rFonts w:ascii="Source Sans 3" w:hAnsi="Source Sans 3"/>
              </w:rPr>
            </w:pPr>
          </w:p>
        </w:tc>
      </w:tr>
    </w:tbl>
    <w:p w14:paraId="3CC755E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0B63766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6374414"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13B7FD7"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2A44D5E"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4390F6D"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C11A13D"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1D64CBD0" w14:textId="77777777">
        <w:trPr>
          <w:trHeight w:hRule="exact" w:val="330"/>
        </w:trPr>
        <w:tc>
          <w:tcPr>
            <w:tcW w:w="15" w:type="dxa"/>
            <w:vMerge w:val="restart"/>
            <w:shd w:val="clear" w:color="auto" w:fill="D7EAF9"/>
            <w:vAlign w:val="center"/>
          </w:tcPr>
          <w:p w14:paraId="01C32891"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F7E48B"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Organisieren, dass bei jedem Motor geprüft wird, ob er durch andere Verfahren, wie z. B. Ausbrennöfen, </w:t>
            </w:r>
            <w:proofErr w:type="spellStart"/>
            <w:r w:rsidRPr="001B3266">
              <w:rPr>
                <w:rStyle w:val="FakeCharacterStyle"/>
                <w:rFonts w:ascii="Source Sans 3" w:hAnsi="Source Sans 3"/>
                <w:color w:val="000000"/>
                <w:sz w:val="20"/>
              </w:rPr>
              <w:t>entisoliert</w:t>
            </w:r>
            <w:proofErr w:type="spellEnd"/>
            <w:r w:rsidRPr="001B3266">
              <w:rPr>
                <w:rStyle w:val="FakeCharacterStyle"/>
                <w:rFonts w:ascii="Source Sans 3" w:hAnsi="Source Sans 3"/>
                <w:color w:val="000000"/>
                <w:sz w:val="20"/>
              </w:rPr>
              <w:t xml:space="preserve"> werden kann</w:t>
            </w:r>
          </w:p>
        </w:tc>
        <w:tc>
          <w:tcPr>
            <w:tcW w:w="60" w:type="dxa"/>
            <w:vMerge w:val="restart"/>
            <w:shd w:val="clear" w:color="auto" w:fill="D7EAF9"/>
            <w:vAlign w:val="center"/>
          </w:tcPr>
          <w:p w14:paraId="5F07863B"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B57F31"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DD5B02"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F93E41"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D63E5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F22A430" w14:textId="1863D477"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1F01A6B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F798E8A" w14:textId="77777777">
        <w:tc>
          <w:tcPr>
            <w:tcW w:w="15" w:type="dxa"/>
            <w:vMerge/>
            <w:shd w:val="clear" w:color="auto" w:fill="D7EAF9"/>
            <w:vAlign w:val="center"/>
          </w:tcPr>
          <w:p w14:paraId="3EEBB98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439A7D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2E8D29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E41C3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1B1B4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F286E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2F0FE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3823801"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5AB80D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ECBDEC1" w14:textId="77777777">
        <w:trPr>
          <w:trHeight w:hRule="exact" w:val="330"/>
        </w:trPr>
        <w:tc>
          <w:tcPr>
            <w:tcW w:w="15" w:type="dxa"/>
            <w:vMerge w:val="restart"/>
            <w:shd w:val="clear" w:color="auto" w:fill="auto"/>
          </w:tcPr>
          <w:p w14:paraId="755E424F"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3C22CC68"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Hilfsmittel, wie Ausziehvorrichtungen und Zangen zur Verfügung stellen, sicherstellen, dass diese benutzt werden</w:t>
            </w:r>
          </w:p>
        </w:tc>
        <w:tc>
          <w:tcPr>
            <w:tcW w:w="60" w:type="dxa"/>
            <w:vMerge w:val="restart"/>
            <w:shd w:val="clear" w:color="auto" w:fill="auto"/>
          </w:tcPr>
          <w:p w14:paraId="1E08876D"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402BAD"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D865D6"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C7A259"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AC27D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0815871" w14:textId="48DAA07D"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5D2AD21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2A3491E" w14:textId="77777777">
        <w:tc>
          <w:tcPr>
            <w:tcW w:w="15" w:type="dxa"/>
            <w:vMerge/>
            <w:shd w:val="clear" w:color="auto" w:fill="auto"/>
          </w:tcPr>
          <w:p w14:paraId="7E2D76B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1312EB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46D903D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75D44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5E95D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A658D5"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AA980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F981F2A"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59F04C1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21D1E85" w14:textId="77777777">
        <w:trPr>
          <w:trHeight w:hRule="exact" w:val="15"/>
        </w:trPr>
        <w:tc>
          <w:tcPr>
            <w:tcW w:w="15" w:type="dxa"/>
            <w:vMerge w:val="restart"/>
            <w:shd w:val="clear" w:color="auto" w:fill="D7EAF9"/>
            <w:vAlign w:val="center"/>
          </w:tcPr>
          <w:p w14:paraId="7D390A64"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1050A055"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0023960E"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403AE6"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208303"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4F033F"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73C7D26"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699FEE8" w14:textId="064BAB4A"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0CD4FDE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168C721" w14:textId="77777777">
        <w:trPr>
          <w:trHeight w:val="240"/>
        </w:trPr>
        <w:tc>
          <w:tcPr>
            <w:tcW w:w="15" w:type="dxa"/>
            <w:vMerge/>
            <w:shd w:val="clear" w:color="auto" w:fill="D7EAF9"/>
            <w:vAlign w:val="center"/>
          </w:tcPr>
          <w:p w14:paraId="1228B67A"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3EED17D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Einrichtungen zum Festspannen der Motorgehäuse zur Verfügung stellen</w:t>
            </w:r>
          </w:p>
        </w:tc>
        <w:tc>
          <w:tcPr>
            <w:tcW w:w="60" w:type="dxa"/>
            <w:vMerge/>
            <w:shd w:val="clear" w:color="auto" w:fill="D7EAF9"/>
            <w:vAlign w:val="center"/>
          </w:tcPr>
          <w:p w14:paraId="28B8BC2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16A8E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59F75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7192A6"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813DB4C"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6CD0C926"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20C1AF24" w14:textId="77777777" w:rsidR="00BC0171" w:rsidRPr="001B3266" w:rsidRDefault="00BC0171" w:rsidP="001B3266">
            <w:pPr>
              <w:spacing w:line="240" w:lineRule="exact"/>
              <w:rPr>
                <w:rStyle w:val="FakeCharacterStyle"/>
                <w:rFonts w:ascii="Source Sans 3" w:hAnsi="Source Sans 3"/>
              </w:rPr>
            </w:pPr>
          </w:p>
        </w:tc>
      </w:tr>
      <w:tr w:rsidR="00BC0171" w:rsidRPr="001B3266" w14:paraId="15377169" w14:textId="77777777">
        <w:tc>
          <w:tcPr>
            <w:tcW w:w="15" w:type="dxa"/>
            <w:vMerge/>
            <w:shd w:val="clear" w:color="auto" w:fill="D7EAF9"/>
            <w:vAlign w:val="center"/>
          </w:tcPr>
          <w:p w14:paraId="6BAC08A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1D54D2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EFCD01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C6F74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09A6E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55B22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A07D46"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5F2D0FB"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F47EC0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AA37EB4" w14:textId="77777777">
        <w:trPr>
          <w:trHeight w:hRule="exact" w:val="330"/>
        </w:trPr>
        <w:tc>
          <w:tcPr>
            <w:tcW w:w="15" w:type="dxa"/>
            <w:vMerge w:val="restart"/>
            <w:shd w:val="clear" w:color="auto" w:fill="auto"/>
          </w:tcPr>
          <w:p w14:paraId="0B0695F3"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16B345B9"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Für gute Belüftung am Arbeitsplatz sorgen</w:t>
            </w:r>
          </w:p>
        </w:tc>
        <w:tc>
          <w:tcPr>
            <w:tcW w:w="60" w:type="dxa"/>
            <w:vMerge w:val="restart"/>
            <w:shd w:val="clear" w:color="auto" w:fill="auto"/>
          </w:tcPr>
          <w:p w14:paraId="768697C1"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78C73E"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806060"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FE2E52"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543EBC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9B867F1" w14:textId="1FF6DB20"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227842B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F3E931F" w14:textId="77777777">
        <w:tc>
          <w:tcPr>
            <w:tcW w:w="15" w:type="dxa"/>
            <w:vMerge/>
            <w:shd w:val="clear" w:color="auto" w:fill="auto"/>
          </w:tcPr>
          <w:p w14:paraId="6D40A9A3"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4B8C1E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EF4C11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9FA1D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0F6CF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D46014"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76AE0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4FEA59F"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78249A40"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81A7F03" w14:textId="77777777">
        <w:trPr>
          <w:trHeight w:hRule="exact" w:val="15"/>
        </w:trPr>
        <w:tc>
          <w:tcPr>
            <w:tcW w:w="15" w:type="dxa"/>
            <w:vMerge w:val="restart"/>
            <w:shd w:val="clear" w:color="auto" w:fill="D7EAF9"/>
            <w:vAlign w:val="center"/>
          </w:tcPr>
          <w:p w14:paraId="0E9EC822"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7C7078D8"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01D8F507"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3CB913"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94FC33"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9C0977"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E240B6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7D51FFE" w14:textId="5C4118AA"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06391D0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F5AA453" w14:textId="77777777">
        <w:trPr>
          <w:trHeight w:val="240"/>
        </w:trPr>
        <w:tc>
          <w:tcPr>
            <w:tcW w:w="15" w:type="dxa"/>
            <w:vMerge/>
            <w:shd w:val="clear" w:color="auto" w:fill="D7EAF9"/>
            <w:vAlign w:val="center"/>
          </w:tcPr>
          <w:p w14:paraId="0B877328"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6659699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Geeignete Schutzhandschuhe zur Verfügung stellen</w:t>
            </w:r>
          </w:p>
        </w:tc>
        <w:tc>
          <w:tcPr>
            <w:tcW w:w="60" w:type="dxa"/>
            <w:vMerge/>
            <w:shd w:val="clear" w:color="auto" w:fill="D7EAF9"/>
            <w:vAlign w:val="center"/>
          </w:tcPr>
          <w:p w14:paraId="0F33EE0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3FD3F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B39ED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E29952"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2209D21"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4838D99F"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48019269" w14:textId="77777777" w:rsidR="00BC0171" w:rsidRPr="001B3266" w:rsidRDefault="00BC0171" w:rsidP="001B3266">
            <w:pPr>
              <w:spacing w:line="240" w:lineRule="exact"/>
              <w:rPr>
                <w:rStyle w:val="FakeCharacterStyle"/>
                <w:rFonts w:ascii="Source Sans 3" w:hAnsi="Source Sans 3"/>
              </w:rPr>
            </w:pPr>
          </w:p>
        </w:tc>
      </w:tr>
      <w:tr w:rsidR="00BC0171" w:rsidRPr="001B3266" w14:paraId="5030DDFF" w14:textId="77777777">
        <w:tc>
          <w:tcPr>
            <w:tcW w:w="15" w:type="dxa"/>
            <w:vMerge/>
            <w:shd w:val="clear" w:color="auto" w:fill="D7EAF9"/>
            <w:vAlign w:val="center"/>
          </w:tcPr>
          <w:p w14:paraId="535F10B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1113365"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BED674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A01AD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32556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022CF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83BCF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EF4791D"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3D7284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BD7C2E8" w14:textId="77777777">
        <w:trPr>
          <w:trHeight w:hRule="exact" w:val="45"/>
        </w:trPr>
        <w:tc>
          <w:tcPr>
            <w:tcW w:w="9870" w:type="dxa"/>
            <w:gridSpan w:val="9"/>
            <w:shd w:val="clear" w:color="auto" w:fill="auto"/>
          </w:tcPr>
          <w:p w14:paraId="7DC14DEF"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336D725B" wp14:editId="08C8D2BF">
                  <wp:extent cx="6267450" cy="28575"/>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26"/>
                          <a:stretch>
                            <a:fillRect/>
                          </a:stretch>
                        </pic:blipFill>
                        <pic:spPr>
                          <a:xfrm>
                            <a:off x="0" y="0"/>
                            <a:ext cx="6267450" cy="28575"/>
                          </a:xfrm>
                          <a:prstGeom prst="rect">
                            <a:avLst/>
                          </a:prstGeom>
                          <a:noFill/>
                        </pic:spPr>
                      </pic:pic>
                    </a:graphicData>
                  </a:graphic>
                </wp:inline>
              </w:drawing>
            </w:r>
          </w:p>
        </w:tc>
      </w:tr>
    </w:tbl>
    <w:p w14:paraId="1F5D2C81"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72BF8D3F" w14:textId="77777777">
        <w:trPr>
          <w:trHeight w:hRule="exact" w:val="345"/>
        </w:trPr>
        <w:tc>
          <w:tcPr>
            <w:tcW w:w="1440" w:type="dxa"/>
            <w:gridSpan w:val="2"/>
            <w:shd w:val="clear" w:color="auto" w:fill="auto"/>
          </w:tcPr>
          <w:p w14:paraId="54810BD5"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75AFC257" w14:textId="77777777" w:rsidR="00BC0171" w:rsidRPr="001B3266" w:rsidRDefault="00BC0171" w:rsidP="001B3266">
            <w:pPr>
              <w:spacing w:line="240" w:lineRule="exact"/>
              <w:rPr>
                <w:rStyle w:val="FakeCharacterStyle"/>
                <w:rFonts w:ascii="Source Sans 3" w:hAnsi="Source Sans 3"/>
              </w:rPr>
            </w:pPr>
          </w:p>
        </w:tc>
      </w:tr>
      <w:tr w:rsidR="00BC0171" w:rsidRPr="001B3266" w14:paraId="7B9EDB91" w14:textId="77777777">
        <w:trPr>
          <w:trHeight w:hRule="exact" w:val="270"/>
        </w:trPr>
        <w:tc>
          <w:tcPr>
            <w:tcW w:w="9870" w:type="dxa"/>
            <w:gridSpan w:val="6"/>
            <w:shd w:val="clear" w:color="auto" w:fill="auto"/>
          </w:tcPr>
          <w:p w14:paraId="399A9DA7" w14:textId="77777777" w:rsidR="00BC0171" w:rsidRPr="001B3266" w:rsidRDefault="00BC0171" w:rsidP="001B3266">
            <w:pPr>
              <w:pStyle w:val="ParagraphStyle42"/>
              <w:spacing w:line="240" w:lineRule="exact"/>
              <w:rPr>
                <w:rStyle w:val="CharacterStyle28"/>
                <w:rFonts w:ascii="Source Sans 3" w:hAnsi="Source Sans 3"/>
              </w:rPr>
            </w:pPr>
          </w:p>
        </w:tc>
      </w:tr>
      <w:tr w:rsidR="00BC0171" w:rsidRPr="001B3266" w14:paraId="5AD3EE48" w14:textId="77777777">
        <w:trPr>
          <w:trHeight w:hRule="exact" w:val="570"/>
        </w:trPr>
        <w:tc>
          <w:tcPr>
            <w:tcW w:w="9870" w:type="dxa"/>
            <w:gridSpan w:val="6"/>
            <w:shd w:val="clear" w:color="auto" w:fill="auto"/>
          </w:tcPr>
          <w:p w14:paraId="185A49F5"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7AB458C8" w14:textId="77777777">
        <w:trPr>
          <w:trHeight w:hRule="exact" w:val="270"/>
        </w:trPr>
        <w:tc>
          <w:tcPr>
            <w:tcW w:w="15" w:type="dxa"/>
          </w:tcPr>
          <w:p w14:paraId="0F69156E"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4D67C532"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2104FDC3"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5787D93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11A4CF60" w14:textId="77777777" w:rsidR="00BC0171" w:rsidRPr="001B3266" w:rsidRDefault="00BC0171" w:rsidP="001B3266">
            <w:pPr>
              <w:spacing w:line="240" w:lineRule="exact"/>
              <w:rPr>
                <w:rStyle w:val="FakeCharacterStyle"/>
                <w:rFonts w:ascii="Source Sans 3" w:hAnsi="Source Sans 3"/>
              </w:rPr>
            </w:pPr>
          </w:p>
        </w:tc>
      </w:tr>
      <w:tr w:rsidR="00BC0171" w:rsidRPr="001B3266" w14:paraId="69978433" w14:textId="77777777">
        <w:trPr>
          <w:trHeight w:hRule="exact" w:val="1260"/>
        </w:trPr>
        <w:tc>
          <w:tcPr>
            <w:tcW w:w="15" w:type="dxa"/>
          </w:tcPr>
          <w:p w14:paraId="73BEF8B9"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0058CC0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74B7950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29F2B6C3" w14:textId="77777777">
        <w:trPr>
          <w:trHeight w:hRule="exact" w:val="270"/>
        </w:trPr>
        <w:tc>
          <w:tcPr>
            <w:tcW w:w="15" w:type="dxa"/>
          </w:tcPr>
          <w:p w14:paraId="41DE4454"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06F0294E"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466D4032"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6844941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19710F54" w14:textId="77777777">
        <w:trPr>
          <w:trHeight w:hRule="exact" w:val="1110"/>
        </w:trPr>
        <w:tc>
          <w:tcPr>
            <w:tcW w:w="15" w:type="dxa"/>
          </w:tcPr>
          <w:p w14:paraId="5F5A2058"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1F97B11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2165D2CC" w14:textId="77777777" w:rsidR="00BC0171" w:rsidRPr="001B3266" w:rsidRDefault="00BC0171" w:rsidP="001B3266">
      <w:pPr>
        <w:spacing w:line="240" w:lineRule="exact"/>
        <w:rPr>
          <w:rFonts w:ascii="Source Sans 3" w:hAnsi="Source Sans 3"/>
        </w:rPr>
        <w:sectPr w:rsidR="00BC0171" w:rsidRPr="001B3266">
          <w:headerReference w:type="default" r:id="rId429"/>
          <w:footerReference w:type="default" r:id="rId4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7CC9D47C" w14:textId="77777777">
        <w:trPr>
          <w:trHeight w:hRule="exact" w:val="360"/>
        </w:trPr>
        <w:tc>
          <w:tcPr>
            <w:tcW w:w="9870" w:type="dxa"/>
            <w:gridSpan w:val="3"/>
            <w:shd w:val="clear" w:color="auto" w:fill="auto"/>
          </w:tcPr>
          <w:p w14:paraId="5A54A84F"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4. Elektrowerkstatt / Lager</w:t>
            </w:r>
          </w:p>
        </w:tc>
      </w:tr>
      <w:tr w:rsidR="00BC0171" w:rsidRPr="001B3266" w14:paraId="4B029C84" w14:textId="77777777">
        <w:trPr>
          <w:trHeight w:hRule="exact" w:val="360"/>
        </w:trPr>
        <w:tc>
          <w:tcPr>
            <w:tcW w:w="9870" w:type="dxa"/>
            <w:gridSpan w:val="3"/>
            <w:shd w:val="clear" w:color="auto" w:fill="auto"/>
          </w:tcPr>
          <w:p w14:paraId="65E98790"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Handwerkzeuge</w:t>
            </w:r>
          </w:p>
        </w:tc>
      </w:tr>
      <w:tr w:rsidR="00BC0171" w:rsidRPr="001B3266" w14:paraId="7FB8F110" w14:textId="77777777">
        <w:trPr>
          <w:trHeight w:hRule="exact" w:val="345"/>
        </w:trPr>
        <w:tc>
          <w:tcPr>
            <w:tcW w:w="2700" w:type="dxa"/>
            <w:shd w:val="clear" w:color="auto" w:fill="auto"/>
          </w:tcPr>
          <w:p w14:paraId="3E3B61CC"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0723B3E4" w14:textId="77777777" w:rsidR="00BC0171" w:rsidRPr="001B3266" w:rsidRDefault="00BC0171" w:rsidP="001B3266">
            <w:pPr>
              <w:spacing w:line="240" w:lineRule="exact"/>
              <w:rPr>
                <w:rStyle w:val="FakeCharacterStyle"/>
                <w:rFonts w:ascii="Source Sans 3" w:hAnsi="Source Sans 3"/>
              </w:rPr>
            </w:pPr>
          </w:p>
        </w:tc>
      </w:tr>
      <w:tr w:rsidR="00BC0171" w:rsidRPr="001B3266" w14:paraId="7508B5E7" w14:textId="77777777">
        <w:tc>
          <w:tcPr>
            <w:tcW w:w="9855" w:type="dxa"/>
            <w:gridSpan w:val="2"/>
            <w:shd w:val="clear" w:color="auto" w:fill="auto"/>
          </w:tcPr>
          <w:p w14:paraId="7504FEB3"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Unkontrolliert bewegte Teile durch wegfliegende Materialien,</w:t>
            </w:r>
            <w:r w:rsidRPr="001B3266">
              <w:rPr>
                <w:rStyle w:val="FakeCharacterStyle"/>
                <w:rFonts w:ascii="Source Sans 3" w:hAnsi="Source Sans 3"/>
                <w:b/>
                <w:color w:val="000000"/>
                <w:sz w:val="20"/>
              </w:rPr>
              <w:br/>
              <w:t>Oberflächenbeschaffenheit der Werkzeuge</w:t>
            </w:r>
          </w:p>
        </w:tc>
        <w:tc>
          <w:tcPr>
            <w:tcW w:w="15" w:type="dxa"/>
          </w:tcPr>
          <w:p w14:paraId="5BAC1E06" w14:textId="77777777" w:rsidR="00BC0171" w:rsidRPr="001B3266" w:rsidRDefault="00BC0171" w:rsidP="001B3266">
            <w:pPr>
              <w:spacing w:line="240" w:lineRule="exact"/>
              <w:rPr>
                <w:rStyle w:val="FakeCharacterStyle"/>
                <w:rFonts w:ascii="Source Sans 3" w:hAnsi="Source Sans 3"/>
              </w:rPr>
            </w:pPr>
          </w:p>
        </w:tc>
      </w:tr>
      <w:tr w:rsidR="00BC0171" w:rsidRPr="001B3266" w14:paraId="653B48C5" w14:textId="77777777">
        <w:trPr>
          <w:trHeight w:hRule="exact" w:val="255"/>
        </w:trPr>
        <w:tc>
          <w:tcPr>
            <w:tcW w:w="9870" w:type="dxa"/>
            <w:gridSpan w:val="3"/>
            <w:shd w:val="clear" w:color="auto" w:fill="auto"/>
          </w:tcPr>
          <w:p w14:paraId="6A374412" w14:textId="77777777" w:rsidR="00BC0171" w:rsidRPr="001B3266" w:rsidRDefault="00BC0171" w:rsidP="001B3266">
            <w:pPr>
              <w:pStyle w:val="ParagraphStyle23"/>
              <w:spacing w:line="240" w:lineRule="exact"/>
              <w:rPr>
                <w:rStyle w:val="FakeCharacterStyle"/>
                <w:rFonts w:ascii="Source Sans 3" w:hAnsi="Source Sans 3"/>
              </w:rPr>
            </w:pPr>
          </w:p>
        </w:tc>
      </w:tr>
    </w:tbl>
    <w:p w14:paraId="2E638C6D"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01060BC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C0F09CA"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7F75C35"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7991E37"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8291054"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A643304"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3D341B96" w14:textId="77777777">
        <w:trPr>
          <w:trHeight w:hRule="exact" w:val="330"/>
        </w:trPr>
        <w:tc>
          <w:tcPr>
            <w:tcW w:w="15" w:type="dxa"/>
            <w:vMerge w:val="restart"/>
            <w:shd w:val="clear" w:color="auto" w:fill="D7EAF9"/>
            <w:vAlign w:val="center"/>
          </w:tcPr>
          <w:p w14:paraId="5FFDA2C9"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5AD14A"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Bei der </w:t>
            </w:r>
          </w:p>
          <w:p w14:paraId="571BC1C6" w14:textId="77777777" w:rsidR="00BC0171" w:rsidRPr="001B3266" w:rsidRDefault="00193204" w:rsidP="001B3266">
            <w:pPr>
              <w:pStyle w:val="ParagraphStyle28"/>
              <w:spacing w:line="240" w:lineRule="exact"/>
              <w:rPr>
                <w:rStyle w:val="FakeCharacterStyle"/>
                <w:rFonts w:ascii="Source Sans 3" w:hAnsi="Source Sans 3"/>
                <w:color w:val="000000"/>
                <w:sz w:val="20"/>
              </w:rPr>
            </w:pPr>
            <w:hyperlink r:id="rId431" w:tooltip="DGUV Information 209-001: Sicherheit beim Arbeiten mitHandwerkszeugen" w:history="1">
              <w:r w:rsidR="006E665C" w:rsidRPr="001B3266">
                <w:rPr>
                  <w:rStyle w:val="FakeCharacterStyle"/>
                  <w:rFonts w:ascii="Source Sans 3" w:hAnsi="Source Sans 3"/>
                  <w:color w:val="000000"/>
                  <w:sz w:val="20"/>
                  <w:u w:val="single"/>
                </w:rPr>
                <w:t>Beschaffung</w:t>
              </w:r>
            </w:hyperlink>
            <w:r w:rsidR="006E665C" w:rsidRPr="001B3266">
              <w:rPr>
                <w:rStyle w:val="FakeCharacterStyle"/>
                <w:rFonts w:ascii="Source Sans 3" w:hAnsi="Source Sans 3"/>
                <w:color w:val="000000"/>
                <w:sz w:val="20"/>
              </w:rPr>
              <w:t xml:space="preserve"> werden ergonomische Gesichtspunkte (z.B. bezüglich Gewicht, Griff) berücksichtigt. Soweit möglich, werden Werkzeuge mit GS-Prüfzeichen beschafft.</w:t>
            </w:r>
          </w:p>
        </w:tc>
        <w:tc>
          <w:tcPr>
            <w:tcW w:w="60" w:type="dxa"/>
            <w:vMerge w:val="restart"/>
            <w:shd w:val="clear" w:color="auto" w:fill="D7EAF9"/>
            <w:vAlign w:val="center"/>
          </w:tcPr>
          <w:p w14:paraId="5EE5A41E"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D5EEE9"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3B3C94"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8FF519"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BA995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998C572" w14:textId="485C1AE2"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14DB540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242368F" w14:textId="77777777">
        <w:tc>
          <w:tcPr>
            <w:tcW w:w="15" w:type="dxa"/>
            <w:vMerge/>
            <w:shd w:val="clear" w:color="auto" w:fill="D7EAF9"/>
            <w:vAlign w:val="center"/>
          </w:tcPr>
          <w:p w14:paraId="1313316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25BAD3C"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211CF0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413A6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69837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E5391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CCA896"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96C4BEC"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AA976E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0EB3B25" w14:textId="77777777">
        <w:trPr>
          <w:trHeight w:hRule="exact" w:val="330"/>
        </w:trPr>
        <w:tc>
          <w:tcPr>
            <w:tcW w:w="15" w:type="dxa"/>
            <w:vMerge w:val="restart"/>
            <w:shd w:val="clear" w:color="auto" w:fill="auto"/>
          </w:tcPr>
          <w:p w14:paraId="6133D4DA"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1C79A549"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Für die Arbeit auf Baustellen sind feste Taschen zur Verfügung gestellt, die umgehängt oder am Gürtel befestigt werden können.</w:t>
            </w:r>
          </w:p>
        </w:tc>
        <w:tc>
          <w:tcPr>
            <w:tcW w:w="60" w:type="dxa"/>
            <w:vMerge w:val="restart"/>
            <w:shd w:val="clear" w:color="auto" w:fill="auto"/>
          </w:tcPr>
          <w:p w14:paraId="01C69F31"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D5BAB9"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690D39"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2D0F2A"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AB6E5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0B5B0CB" w14:textId="108023E0"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254C0868"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DCCA919" w14:textId="77777777">
        <w:tc>
          <w:tcPr>
            <w:tcW w:w="15" w:type="dxa"/>
            <w:vMerge/>
            <w:shd w:val="clear" w:color="auto" w:fill="auto"/>
          </w:tcPr>
          <w:p w14:paraId="0B48F19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08688D6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E05DC6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E4F41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74272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0F3AD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50457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7866CB5"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B051A3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60F5890" w14:textId="77777777">
        <w:trPr>
          <w:trHeight w:hRule="exact" w:val="15"/>
        </w:trPr>
        <w:tc>
          <w:tcPr>
            <w:tcW w:w="15" w:type="dxa"/>
            <w:vMerge w:val="restart"/>
            <w:shd w:val="clear" w:color="auto" w:fill="D7EAF9"/>
            <w:vAlign w:val="center"/>
          </w:tcPr>
          <w:p w14:paraId="4F7FDF20"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779FAD8E"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43D2261C"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0CCE05"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488B74"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1AC1E0"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58C74F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86FB8E5" w14:textId="1EECFEB3"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4114CD2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FD23865" w14:textId="77777777">
        <w:trPr>
          <w:trHeight w:val="240"/>
        </w:trPr>
        <w:tc>
          <w:tcPr>
            <w:tcW w:w="15" w:type="dxa"/>
            <w:vMerge/>
            <w:shd w:val="clear" w:color="auto" w:fill="D7EAF9"/>
            <w:vAlign w:val="center"/>
          </w:tcPr>
          <w:p w14:paraId="25C56EC5"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223748F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Zum Abisolieren sind Kabelmesser mit verdeckter Schneide und Griffen mit umlaufender Wulst gegen das Abgleiten in Richtung Klinge zur Verfügung gestellt.</w:t>
            </w:r>
          </w:p>
        </w:tc>
        <w:tc>
          <w:tcPr>
            <w:tcW w:w="60" w:type="dxa"/>
            <w:vMerge/>
            <w:shd w:val="clear" w:color="auto" w:fill="D7EAF9"/>
            <w:vAlign w:val="center"/>
          </w:tcPr>
          <w:p w14:paraId="3DF71DE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43B9A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3724F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92395A"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FAF03D1"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683245C3"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6BAB25B3" w14:textId="77777777" w:rsidR="00BC0171" w:rsidRPr="001B3266" w:rsidRDefault="00BC0171" w:rsidP="001B3266">
            <w:pPr>
              <w:spacing w:line="240" w:lineRule="exact"/>
              <w:rPr>
                <w:rStyle w:val="FakeCharacterStyle"/>
                <w:rFonts w:ascii="Source Sans 3" w:hAnsi="Source Sans 3"/>
              </w:rPr>
            </w:pPr>
          </w:p>
        </w:tc>
      </w:tr>
      <w:tr w:rsidR="00BC0171" w:rsidRPr="001B3266" w14:paraId="22D8259E" w14:textId="77777777">
        <w:tc>
          <w:tcPr>
            <w:tcW w:w="15" w:type="dxa"/>
            <w:vMerge/>
            <w:shd w:val="clear" w:color="auto" w:fill="D7EAF9"/>
            <w:vAlign w:val="center"/>
          </w:tcPr>
          <w:p w14:paraId="5ECA319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DDE335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064929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5923C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BDFFC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0A4C8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26018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A164E65"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4CA602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5228212" w14:textId="77777777">
        <w:trPr>
          <w:trHeight w:hRule="exact" w:val="15"/>
        </w:trPr>
        <w:tc>
          <w:tcPr>
            <w:tcW w:w="15" w:type="dxa"/>
            <w:vMerge w:val="restart"/>
            <w:shd w:val="clear" w:color="auto" w:fill="auto"/>
          </w:tcPr>
          <w:p w14:paraId="5927E9A0"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6B3A870C"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3F5BD517"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0AA567"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783649"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C76E81"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3E7187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3A35425" w14:textId="04F3E6F5"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6BDFD606"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4104CB3" w14:textId="77777777">
        <w:trPr>
          <w:trHeight w:val="240"/>
        </w:trPr>
        <w:tc>
          <w:tcPr>
            <w:tcW w:w="15" w:type="dxa"/>
            <w:vMerge/>
            <w:shd w:val="clear" w:color="auto" w:fill="auto"/>
          </w:tcPr>
          <w:p w14:paraId="17E49095"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368B65C4"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Schnittschutzhandschuhe sind für den Einsatz von Messern mit feststehender Klinge zur Verfügung gestellt.</w:t>
            </w:r>
          </w:p>
        </w:tc>
        <w:tc>
          <w:tcPr>
            <w:tcW w:w="60" w:type="dxa"/>
            <w:vMerge/>
            <w:shd w:val="clear" w:color="auto" w:fill="auto"/>
          </w:tcPr>
          <w:p w14:paraId="1CCBEE8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8AF1E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6F3FF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F531FB"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A8B48D2"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1C756394"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5E79DC96" w14:textId="77777777" w:rsidR="00BC0171" w:rsidRPr="001B3266" w:rsidRDefault="00BC0171" w:rsidP="001B3266">
            <w:pPr>
              <w:spacing w:line="240" w:lineRule="exact"/>
              <w:rPr>
                <w:rStyle w:val="FakeCharacterStyle"/>
                <w:rFonts w:ascii="Source Sans 3" w:hAnsi="Source Sans 3"/>
              </w:rPr>
            </w:pPr>
          </w:p>
        </w:tc>
      </w:tr>
      <w:tr w:rsidR="00BC0171" w:rsidRPr="001B3266" w14:paraId="60AC83AB" w14:textId="77777777">
        <w:tc>
          <w:tcPr>
            <w:tcW w:w="15" w:type="dxa"/>
            <w:vMerge/>
            <w:shd w:val="clear" w:color="auto" w:fill="auto"/>
          </w:tcPr>
          <w:p w14:paraId="005B193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1E3109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EFF96B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45E55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7CF66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06A51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F92A7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5DFFF68"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D563E9B"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A244895" w14:textId="77777777">
        <w:trPr>
          <w:trHeight w:hRule="exact" w:val="330"/>
        </w:trPr>
        <w:tc>
          <w:tcPr>
            <w:tcW w:w="15" w:type="dxa"/>
            <w:vMerge w:val="restart"/>
            <w:shd w:val="clear" w:color="auto" w:fill="D7EAF9"/>
            <w:vAlign w:val="center"/>
          </w:tcPr>
          <w:p w14:paraId="55441C46"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FD8B8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wird ein Handschutz für Meißel zur Verfügung gestellt.</w:t>
            </w:r>
          </w:p>
        </w:tc>
        <w:tc>
          <w:tcPr>
            <w:tcW w:w="60" w:type="dxa"/>
            <w:vMerge w:val="restart"/>
            <w:shd w:val="clear" w:color="auto" w:fill="D7EAF9"/>
            <w:vAlign w:val="center"/>
          </w:tcPr>
          <w:p w14:paraId="09DDF184"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870F06"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582A41"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59C79E"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4BE79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1007AFA" w14:textId="1BEFF4E3"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A7A8A9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52030BD" w14:textId="77777777">
        <w:tc>
          <w:tcPr>
            <w:tcW w:w="15" w:type="dxa"/>
            <w:vMerge/>
            <w:shd w:val="clear" w:color="auto" w:fill="D7EAF9"/>
            <w:vAlign w:val="center"/>
          </w:tcPr>
          <w:p w14:paraId="7D014D2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5FA1BF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70F8A8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43296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990B2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4D6E6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90FE5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17B48A5"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19ED36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BB7D036" w14:textId="77777777">
        <w:trPr>
          <w:trHeight w:hRule="exact" w:val="15"/>
        </w:trPr>
        <w:tc>
          <w:tcPr>
            <w:tcW w:w="15" w:type="dxa"/>
            <w:vMerge w:val="restart"/>
            <w:shd w:val="clear" w:color="auto" w:fill="auto"/>
          </w:tcPr>
          <w:p w14:paraId="1EFAB035"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1246AA2A"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3BFAB69E"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3CAF6E"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22D53E"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5B93E6"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245B95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7E52AAF" w14:textId="5F925E90"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4DA345C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054AA0F" w14:textId="77777777">
        <w:trPr>
          <w:trHeight w:val="240"/>
        </w:trPr>
        <w:tc>
          <w:tcPr>
            <w:tcW w:w="15" w:type="dxa"/>
            <w:vMerge/>
            <w:shd w:val="clear" w:color="auto" w:fill="auto"/>
          </w:tcPr>
          <w:p w14:paraId="25BB6BF4"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22293C4B"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432" w:tooltip="Persönliche Schutzausrüstung (PSA)" w:history="1">
              <w:r w:rsidRPr="001B3266">
                <w:rPr>
                  <w:rStyle w:val="FakeCharacterStyle"/>
                  <w:rFonts w:ascii="Source Sans 3" w:hAnsi="Source Sans 3"/>
                  <w:color w:val="000000"/>
                  <w:sz w:val="20"/>
                  <w:u w:val="single"/>
                </w:rPr>
                <w:t>„Persönliche Schutzausrüstung (PSA)"</w:t>
              </w:r>
            </w:hyperlink>
            <w:r w:rsidRPr="001B3266">
              <w:rPr>
                <w:rStyle w:val="FakeCharacterStyle"/>
                <w:rFonts w:ascii="Source Sans 3" w:hAnsi="Source Sans 3"/>
                <w:color w:val="000000"/>
                <w:sz w:val="20"/>
              </w:rPr>
              <w:t xml:space="preserve"> ist beachtet.</w:t>
            </w:r>
          </w:p>
          <w:p w14:paraId="22FADC1E"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Es sind Schutzbrillen für </w:t>
            </w:r>
            <w:proofErr w:type="spellStart"/>
            <w:r w:rsidRPr="001B3266">
              <w:rPr>
                <w:rStyle w:val="FakeCharacterStyle"/>
                <w:rFonts w:ascii="Source Sans 3" w:hAnsi="Source Sans 3"/>
                <w:color w:val="000000"/>
                <w:sz w:val="20"/>
              </w:rPr>
              <w:t>Meißelarbeiten</w:t>
            </w:r>
            <w:proofErr w:type="spellEnd"/>
            <w:r w:rsidRPr="001B3266">
              <w:rPr>
                <w:rStyle w:val="FakeCharacterStyle"/>
                <w:rFonts w:ascii="Source Sans 3" w:hAnsi="Source Sans 3"/>
                <w:color w:val="000000"/>
                <w:sz w:val="20"/>
              </w:rPr>
              <w:t xml:space="preserve"> zur Verfügung gestellt.</w:t>
            </w:r>
          </w:p>
        </w:tc>
        <w:tc>
          <w:tcPr>
            <w:tcW w:w="60" w:type="dxa"/>
            <w:vMerge/>
            <w:shd w:val="clear" w:color="auto" w:fill="auto"/>
          </w:tcPr>
          <w:p w14:paraId="0CDB40B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4D9F5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E5B82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D75058"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0320A13"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3AB94708"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70E6C65C" w14:textId="77777777" w:rsidR="00BC0171" w:rsidRPr="001B3266" w:rsidRDefault="00BC0171" w:rsidP="001B3266">
            <w:pPr>
              <w:spacing w:line="240" w:lineRule="exact"/>
              <w:rPr>
                <w:rStyle w:val="FakeCharacterStyle"/>
                <w:rFonts w:ascii="Source Sans 3" w:hAnsi="Source Sans 3"/>
              </w:rPr>
            </w:pPr>
          </w:p>
        </w:tc>
      </w:tr>
      <w:tr w:rsidR="00BC0171" w:rsidRPr="001B3266" w14:paraId="47B9FDAB" w14:textId="77777777">
        <w:tc>
          <w:tcPr>
            <w:tcW w:w="15" w:type="dxa"/>
            <w:vMerge/>
            <w:shd w:val="clear" w:color="auto" w:fill="auto"/>
          </w:tcPr>
          <w:p w14:paraId="2B0CFE5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2C86BB0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47C1F0C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3FF2F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57D4C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8BA0C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A4BAA1"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F988A60"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1A01878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BFBB573" w14:textId="77777777">
        <w:trPr>
          <w:trHeight w:hRule="exact" w:val="330"/>
        </w:trPr>
        <w:tc>
          <w:tcPr>
            <w:tcW w:w="15" w:type="dxa"/>
            <w:vMerge w:val="restart"/>
            <w:shd w:val="clear" w:color="auto" w:fill="D7EAF9"/>
            <w:vAlign w:val="center"/>
          </w:tcPr>
          <w:p w14:paraId="454573F8"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7ECBAF"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Eine Betriebsanweisung für den </w:t>
            </w:r>
            <w:hyperlink r:id="rId433" w:tooltip="Umgang mit Handwerkzeugen" w:history="1">
              <w:r w:rsidRPr="001B3266">
                <w:rPr>
                  <w:rStyle w:val="FakeCharacterStyle"/>
                  <w:rFonts w:ascii="Source Sans 3" w:hAnsi="Source Sans 3"/>
                  <w:color w:val="000000"/>
                  <w:sz w:val="20"/>
                  <w:u w:val="single"/>
                </w:rPr>
                <w:t>Umgang mit Handwerkzeugen</w:t>
              </w:r>
            </w:hyperlink>
            <w:r w:rsidRPr="001B3266">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5F58C334"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45786E"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2A0C4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268EA8"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3BB51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E9E5EE9" w14:textId="0D4299B3"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CABF5A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FA70287" w14:textId="77777777">
        <w:tc>
          <w:tcPr>
            <w:tcW w:w="15" w:type="dxa"/>
            <w:vMerge/>
            <w:shd w:val="clear" w:color="auto" w:fill="D7EAF9"/>
            <w:vAlign w:val="center"/>
          </w:tcPr>
          <w:p w14:paraId="126CD5F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4585E3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D23FBE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840AD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A1857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8932F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76062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FD7C642"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3DDD0F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092B18D" w14:textId="77777777">
        <w:trPr>
          <w:trHeight w:hRule="exact" w:val="330"/>
        </w:trPr>
        <w:tc>
          <w:tcPr>
            <w:tcW w:w="15" w:type="dxa"/>
            <w:vMerge w:val="restart"/>
            <w:shd w:val="clear" w:color="auto" w:fill="auto"/>
          </w:tcPr>
          <w:p w14:paraId="3518CA9D"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1321AD26"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434" w:tooltip="Unterweisungen der Beschäftigten" w:history="1">
              <w:r w:rsidRPr="001B3266">
                <w:rPr>
                  <w:rStyle w:val="FakeCharacterStyle"/>
                  <w:rFonts w:ascii="Source Sans 3" w:hAnsi="Source Sans 3"/>
                  <w:color w:val="000000"/>
                  <w:sz w:val="20"/>
                  <w:u w:val="single"/>
                </w:rPr>
                <w:t>„Unterweisungen der Beschäftigten“</w:t>
              </w:r>
            </w:hyperlink>
            <w:r w:rsidRPr="001B3266">
              <w:rPr>
                <w:rStyle w:val="FakeCharacterStyle"/>
                <w:rFonts w:ascii="Source Sans 3" w:hAnsi="Source Sans 3"/>
                <w:color w:val="000000"/>
                <w:sz w:val="20"/>
              </w:rPr>
              <w:t xml:space="preserve"> ist beachtet.</w:t>
            </w:r>
          </w:p>
          <w:p w14:paraId="0DFC428E"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sind anhand der arbeitsplatzspezifischen Betriebsanweisung und/ oder der Unterweisungshilfe Testbogen Nr. 9 über den Umgang mit Handwerkzeugen unterwiesen.</w:t>
            </w:r>
          </w:p>
        </w:tc>
        <w:tc>
          <w:tcPr>
            <w:tcW w:w="60" w:type="dxa"/>
            <w:vMerge w:val="restart"/>
            <w:shd w:val="clear" w:color="auto" w:fill="auto"/>
          </w:tcPr>
          <w:p w14:paraId="2191FA75"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422F2B"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188E91"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221397"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56433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D5CCFFA" w14:textId="4F0F2445"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3CA3522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2EDD1CD" w14:textId="77777777">
        <w:tc>
          <w:tcPr>
            <w:tcW w:w="15" w:type="dxa"/>
            <w:vMerge/>
            <w:shd w:val="clear" w:color="auto" w:fill="auto"/>
          </w:tcPr>
          <w:p w14:paraId="76B247D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07ABFE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01FB3D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43132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4377B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53B30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087C7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09CE343"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DC753F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0E2E3E9" w14:textId="77777777">
        <w:trPr>
          <w:trHeight w:hRule="exact" w:val="330"/>
        </w:trPr>
        <w:tc>
          <w:tcPr>
            <w:tcW w:w="15" w:type="dxa"/>
            <w:vMerge w:val="restart"/>
            <w:shd w:val="clear" w:color="auto" w:fill="D7EAF9"/>
            <w:vAlign w:val="center"/>
          </w:tcPr>
          <w:p w14:paraId="1896647D"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99E00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Eine regelmäßige Kontrolle, Pflege und Wartung der Handwerkzeuge ist sichergestellt.</w:t>
            </w:r>
          </w:p>
        </w:tc>
        <w:tc>
          <w:tcPr>
            <w:tcW w:w="60" w:type="dxa"/>
            <w:vMerge w:val="restart"/>
            <w:shd w:val="clear" w:color="auto" w:fill="D7EAF9"/>
            <w:vAlign w:val="center"/>
          </w:tcPr>
          <w:p w14:paraId="16347DD5"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CC0F92"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7E40EA"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8D01A3"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849FA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DECE663" w14:textId="12EF4668"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44F4A5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E6DF81B" w14:textId="77777777">
        <w:tc>
          <w:tcPr>
            <w:tcW w:w="15" w:type="dxa"/>
            <w:vMerge/>
            <w:shd w:val="clear" w:color="auto" w:fill="D7EAF9"/>
            <w:vAlign w:val="center"/>
          </w:tcPr>
          <w:p w14:paraId="0B4E3D5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394B27C"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A90248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D51A1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56CB2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BC9F7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3E5B3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A3E35A7"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F9D3E5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257115A" w14:textId="77777777">
        <w:trPr>
          <w:trHeight w:hRule="exact" w:val="45"/>
        </w:trPr>
        <w:tc>
          <w:tcPr>
            <w:tcW w:w="9870" w:type="dxa"/>
            <w:gridSpan w:val="9"/>
            <w:shd w:val="clear" w:color="auto" w:fill="auto"/>
          </w:tcPr>
          <w:p w14:paraId="0BD415DA"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1B499A05" wp14:editId="71A660DE">
                  <wp:extent cx="6267450" cy="2857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26"/>
                          <a:stretch>
                            <a:fillRect/>
                          </a:stretch>
                        </pic:blipFill>
                        <pic:spPr>
                          <a:xfrm>
                            <a:off x="0" y="0"/>
                            <a:ext cx="6267450" cy="28575"/>
                          </a:xfrm>
                          <a:prstGeom prst="rect">
                            <a:avLst/>
                          </a:prstGeom>
                          <a:noFill/>
                        </pic:spPr>
                      </pic:pic>
                    </a:graphicData>
                  </a:graphic>
                </wp:inline>
              </w:drawing>
            </w:r>
          </w:p>
        </w:tc>
      </w:tr>
    </w:tbl>
    <w:p w14:paraId="41419CA3"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71FFC933" w14:textId="77777777">
        <w:trPr>
          <w:trHeight w:hRule="exact" w:val="345"/>
        </w:trPr>
        <w:tc>
          <w:tcPr>
            <w:tcW w:w="15" w:type="dxa"/>
          </w:tcPr>
          <w:p w14:paraId="0D22E51F"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0EBC89D1"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7CD6A52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5872642F" w14:textId="77777777">
        <w:tc>
          <w:tcPr>
            <w:tcW w:w="9870" w:type="dxa"/>
            <w:shd w:val="clear" w:color="auto" w:fill="auto"/>
          </w:tcPr>
          <w:p w14:paraId="518AE4A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DGUV Information 209-001: Sicherheit beim Arbeiten mit</w:t>
            </w:r>
            <w:r w:rsidRPr="001B3266">
              <w:rPr>
                <w:rStyle w:val="CharacterStyle28"/>
                <w:rFonts w:ascii="Source Sans 3" w:hAnsi="Source Sans 3"/>
              </w:rPr>
              <w:br/>
              <w:t>Handwerkszeugen</w:t>
            </w:r>
            <w:r w:rsidRPr="001B3266">
              <w:rPr>
                <w:rStyle w:val="CharacterStyle28"/>
                <w:rFonts w:ascii="Source Sans 3" w:hAnsi="Source Sans 3"/>
              </w:rPr>
              <w:br/>
              <w:t>2. Gefährdungsbeurteilungsobjekt aus dem BG-Katalog: Persönliche Schutzausrüstung (PSA)</w:t>
            </w:r>
            <w:r w:rsidRPr="001B3266">
              <w:rPr>
                <w:rStyle w:val="CharacterStyle28"/>
                <w:rFonts w:ascii="Source Sans 3" w:hAnsi="Source Sans 3"/>
              </w:rPr>
              <w:br/>
              <w:t>3. Lokale Datei: betriebsanweisungen\maschinen\b_handwerkzeuge.doc</w:t>
            </w:r>
            <w:r w:rsidRPr="001B3266">
              <w:rPr>
                <w:rStyle w:val="CharacterStyle28"/>
                <w:rFonts w:ascii="Source Sans 3" w:hAnsi="Source Sans 3"/>
              </w:rPr>
              <w:br/>
              <w:t>4. Gefährdungsbeurteilungsobjekt aus dem BG-Katalog: Unterweisungen der Beschäftigten</w:t>
            </w:r>
          </w:p>
        </w:tc>
      </w:tr>
    </w:tbl>
    <w:p w14:paraId="377A3B89"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C0171" w:rsidRPr="001B3266" w14:paraId="3D0678C6" w14:textId="77777777">
        <w:trPr>
          <w:trHeight w:hRule="exact" w:val="285"/>
        </w:trPr>
        <w:tc>
          <w:tcPr>
            <w:tcW w:w="9870" w:type="dxa"/>
            <w:gridSpan w:val="2"/>
            <w:shd w:val="clear" w:color="auto" w:fill="auto"/>
          </w:tcPr>
          <w:p w14:paraId="674AD627"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7A55A35C" w14:textId="77777777">
        <w:trPr>
          <w:trHeight w:hRule="exact" w:val="360"/>
        </w:trPr>
        <w:tc>
          <w:tcPr>
            <w:tcW w:w="1440" w:type="dxa"/>
            <w:shd w:val="clear" w:color="auto" w:fill="auto"/>
          </w:tcPr>
          <w:p w14:paraId="3C541F45"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tcPr>
          <w:p w14:paraId="02405DA8" w14:textId="77777777" w:rsidR="00BC0171" w:rsidRPr="001B3266" w:rsidRDefault="00BC0171" w:rsidP="001B3266">
            <w:pPr>
              <w:spacing w:line="240" w:lineRule="exact"/>
              <w:rPr>
                <w:rStyle w:val="FakeCharacterStyle"/>
                <w:rFonts w:ascii="Source Sans 3" w:hAnsi="Source Sans 3"/>
              </w:rPr>
            </w:pPr>
          </w:p>
        </w:tc>
      </w:tr>
      <w:tr w:rsidR="00BC0171" w:rsidRPr="001B3266" w14:paraId="50ABC9FD" w14:textId="77777777">
        <w:trPr>
          <w:trHeight w:hRule="exact" w:val="510"/>
        </w:trPr>
        <w:tc>
          <w:tcPr>
            <w:tcW w:w="9870" w:type="dxa"/>
            <w:gridSpan w:val="2"/>
            <w:shd w:val="clear" w:color="auto" w:fill="auto"/>
          </w:tcPr>
          <w:p w14:paraId="4268FC8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209-001: Sicherheit beim Arbeiten mit</w:t>
            </w:r>
            <w:r w:rsidRPr="001B3266">
              <w:rPr>
                <w:rStyle w:val="CharacterStyle28"/>
                <w:rFonts w:ascii="Source Sans 3" w:hAnsi="Source Sans 3"/>
              </w:rPr>
              <w:br/>
              <w:t>Handwerkszeugen</w:t>
            </w:r>
          </w:p>
        </w:tc>
      </w:tr>
      <w:tr w:rsidR="00BC0171" w:rsidRPr="001B3266" w14:paraId="25E969E6" w14:textId="77777777">
        <w:trPr>
          <w:trHeight w:hRule="exact" w:val="270"/>
        </w:trPr>
        <w:tc>
          <w:tcPr>
            <w:tcW w:w="9870" w:type="dxa"/>
            <w:gridSpan w:val="2"/>
            <w:shd w:val="clear" w:color="auto" w:fill="auto"/>
          </w:tcPr>
          <w:p w14:paraId="6970C2A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ABL 009: Werkzeug, Titel</w:t>
            </w:r>
          </w:p>
        </w:tc>
      </w:tr>
    </w:tbl>
    <w:p w14:paraId="06906A7C" w14:textId="77777777" w:rsidR="00BC0171" w:rsidRPr="001B3266" w:rsidRDefault="00BC0171" w:rsidP="001B3266">
      <w:pPr>
        <w:spacing w:line="240" w:lineRule="exact"/>
        <w:rPr>
          <w:rFonts w:ascii="Source Sans 3" w:hAnsi="Source Sans 3"/>
        </w:rPr>
        <w:sectPr w:rsidR="00BC0171" w:rsidRPr="001B3266">
          <w:headerReference w:type="default" r:id="rId435"/>
          <w:footerReference w:type="default" r:id="rId4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C0171" w:rsidRPr="001B3266" w14:paraId="75494E8E" w14:textId="77777777">
        <w:trPr>
          <w:trHeight w:hRule="exact" w:val="585"/>
        </w:trPr>
        <w:tc>
          <w:tcPr>
            <w:tcW w:w="9870" w:type="dxa"/>
            <w:gridSpan w:val="5"/>
            <w:shd w:val="clear" w:color="auto" w:fill="auto"/>
          </w:tcPr>
          <w:p w14:paraId="6D51C6EC"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292EE90E" w14:textId="77777777">
        <w:trPr>
          <w:trHeight w:hRule="exact" w:val="270"/>
        </w:trPr>
        <w:tc>
          <w:tcPr>
            <w:tcW w:w="15" w:type="dxa"/>
          </w:tcPr>
          <w:p w14:paraId="1857A37C" w14:textId="77777777" w:rsidR="00BC0171" w:rsidRPr="001B3266" w:rsidRDefault="00BC0171" w:rsidP="001B3266">
            <w:pPr>
              <w:spacing w:line="240" w:lineRule="exact"/>
              <w:rPr>
                <w:rStyle w:val="FakeCharacterStyle"/>
                <w:rFonts w:ascii="Source Sans 3" w:hAnsi="Source Sans 3"/>
              </w:rPr>
            </w:pPr>
          </w:p>
        </w:tc>
        <w:tc>
          <w:tcPr>
            <w:tcW w:w="2700" w:type="dxa"/>
            <w:shd w:val="clear" w:color="auto" w:fill="auto"/>
          </w:tcPr>
          <w:p w14:paraId="7527964C"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0ABDE20A"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319559F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49AA6699" w14:textId="77777777" w:rsidR="00BC0171" w:rsidRPr="001B3266" w:rsidRDefault="00BC0171" w:rsidP="001B3266">
            <w:pPr>
              <w:spacing w:line="240" w:lineRule="exact"/>
              <w:rPr>
                <w:rStyle w:val="FakeCharacterStyle"/>
                <w:rFonts w:ascii="Source Sans 3" w:hAnsi="Source Sans 3"/>
              </w:rPr>
            </w:pPr>
          </w:p>
        </w:tc>
      </w:tr>
      <w:tr w:rsidR="00BC0171" w:rsidRPr="001B3266" w14:paraId="12F1DBD6" w14:textId="77777777">
        <w:trPr>
          <w:trHeight w:hRule="exact" w:val="1260"/>
        </w:trPr>
        <w:tc>
          <w:tcPr>
            <w:tcW w:w="15" w:type="dxa"/>
          </w:tcPr>
          <w:p w14:paraId="07AF8007" w14:textId="77777777" w:rsidR="00BC0171" w:rsidRPr="001B3266" w:rsidRDefault="00BC0171" w:rsidP="001B3266">
            <w:pPr>
              <w:spacing w:line="240" w:lineRule="exact"/>
              <w:rPr>
                <w:rStyle w:val="FakeCharacterStyle"/>
                <w:rFonts w:ascii="Source Sans 3" w:hAnsi="Source Sans 3"/>
              </w:rPr>
            </w:pPr>
          </w:p>
        </w:tc>
        <w:tc>
          <w:tcPr>
            <w:tcW w:w="9855" w:type="dxa"/>
            <w:gridSpan w:val="4"/>
            <w:shd w:val="clear" w:color="auto" w:fill="auto"/>
          </w:tcPr>
          <w:p w14:paraId="72CF3A0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638B6AB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135EDEAD" w14:textId="77777777">
        <w:trPr>
          <w:trHeight w:hRule="exact" w:val="285"/>
        </w:trPr>
        <w:tc>
          <w:tcPr>
            <w:tcW w:w="15" w:type="dxa"/>
          </w:tcPr>
          <w:p w14:paraId="76891337"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03B31C0C"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09479D9A"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1B75DAF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7C7589E5" w14:textId="77777777">
        <w:trPr>
          <w:trHeight w:hRule="exact" w:val="1110"/>
        </w:trPr>
        <w:tc>
          <w:tcPr>
            <w:tcW w:w="15" w:type="dxa"/>
          </w:tcPr>
          <w:p w14:paraId="39914041"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145ADA4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443812CC" w14:textId="77777777" w:rsidR="00BC0171" w:rsidRPr="001B3266" w:rsidRDefault="00BC0171" w:rsidP="001B3266">
      <w:pPr>
        <w:spacing w:line="240" w:lineRule="exact"/>
        <w:rPr>
          <w:rFonts w:ascii="Source Sans 3" w:hAnsi="Source Sans 3"/>
        </w:rPr>
        <w:sectPr w:rsidR="00BC0171" w:rsidRPr="001B3266">
          <w:headerReference w:type="default" r:id="rId437"/>
          <w:footerReference w:type="default" r:id="rId4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4F90B84B" w14:textId="77777777">
        <w:trPr>
          <w:trHeight w:hRule="exact" w:val="360"/>
        </w:trPr>
        <w:tc>
          <w:tcPr>
            <w:tcW w:w="9870" w:type="dxa"/>
            <w:gridSpan w:val="3"/>
            <w:shd w:val="clear" w:color="auto" w:fill="auto"/>
          </w:tcPr>
          <w:p w14:paraId="3635F8A6"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4. Elektrowerkstatt / Lager</w:t>
            </w:r>
          </w:p>
        </w:tc>
      </w:tr>
      <w:tr w:rsidR="00BC0171" w:rsidRPr="001B3266" w14:paraId="1F6528A6" w14:textId="77777777">
        <w:trPr>
          <w:trHeight w:hRule="exact" w:val="360"/>
        </w:trPr>
        <w:tc>
          <w:tcPr>
            <w:tcW w:w="9870" w:type="dxa"/>
            <w:gridSpan w:val="3"/>
            <w:shd w:val="clear" w:color="auto" w:fill="auto"/>
          </w:tcPr>
          <w:p w14:paraId="7DFAF3BA"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Elektrischer Prüfplatz/ Prüftafel</w:t>
            </w:r>
          </w:p>
        </w:tc>
      </w:tr>
      <w:tr w:rsidR="00BC0171" w:rsidRPr="001B3266" w14:paraId="0917828A" w14:textId="77777777">
        <w:trPr>
          <w:trHeight w:hRule="exact" w:val="345"/>
        </w:trPr>
        <w:tc>
          <w:tcPr>
            <w:tcW w:w="2700" w:type="dxa"/>
            <w:shd w:val="clear" w:color="auto" w:fill="auto"/>
          </w:tcPr>
          <w:p w14:paraId="06D5285F"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3A7A839A" w14:textId="77777777" w:rsidR="00BC0171" w:rsidRPr="001B3266" w:rsidRDefault="00BC0171" w:rsidP="001B3266">
            <w:pPr>
              <w:spacing w:line="240" w:lineRule="exact"/>
              <w:rPr>
                <w:rStyle w:val="FakeCharacterStyle"/>
                <w:rFonts w:ascii="Source Sans 3" w:hAnsi="Source Sans 3"/>
              </w:rPr>
            </w:pPr>
          </w:p>
        </w:tc>
      </w:tr>
      <w:tr w:rsidR="00BC0171" w:rsidRPr="001B3266" w14:paraId="5E197571" w14:textId="77777777">
        <w:tc>
          <w:tcPr>
            <w:tcW w:w="9855" w:type="dxa"/>
            <w:gridSpan w:val="2"/>
            <w:shd w:val="clear" w:color="auto" w:fill="auto"/>
          </w:tcPr>
          <w:p w14:paraId="65F7A892"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Gefährliche Körperströme durch Berühren unter Spannung stehender Teile,</w:t>
            </w:r>
            <w:r w:rsidRPr="001B3266">
              <w:rPr>
                <w:rStyle w:val="FakeCharacterStyle"/>
                <w:rFonts w:ascii="Source Sans 3" w:hAnsi="Source Sans 3"/>
                <w:b/>
                <w:color w:val="000000"/>
                <w:sz w:val="20"/>
              </w:rPr>
              <w:br/>
              <w:t>Lichtbögen bei Arbeiten in der Nähe unter Spannung stehender Teile</w:t>
            </w:r>
          </w:p>
        </w:tc>
        <w:tc>
          <w:tcPr>
            <w:tcW w:w="15" w:type="dxa"/>
          </w:tcPr>
          <w:p w14:paraId="690ACAF8" w14:textId="77777777" w:rsidR="00BC0171" w:rsidRPr="001B3266" w:rsidRDefault="00BC0171" w:rsidP="001B3266">
            <w:pPr>
              <w:spacing w:line="240" w:lineRule="exact"/>
              <w:rPr>
                <w:rStyle w:val="FakeCharacterStyle"/>
                <w:rFonts w:ascii="Source Sans 3" w:hAnsi="Source Sans 3"/>
              </w:rPr>
            </w:pPr>
          </w:p>
        </w:tc>
      </w:tr>
      <w:tr w:rsidR="00BC0171" w:rsidRPr="001B3266" w14:paraId="5B47A7E4" w14:textId="77777777">
        <w:trPr>
          <w:trHeight w:hRule="exact" w:val="255"/>
        </w:trPr>
        <w:tc>
          <w:tcPr>
            <w:tcW w:w="9870" w:type="dxa"/>
            <w:gridSpan w:val="3"/>
            <w:shd w:val="clear" w:color="auto" w:fill="auto"/>
          </w:tcPr>
          <w:p w14:paraId="11BB58BB" w14:textId="77777777" w:rsidR="00BC0171" w:rsidRPr="001B3266" w:rsidRDefault="00BC0171" w:rsidP="001B3266">
            <w:pPr>
              <w:pStyle w:val="ParagraphStyle23"/>
              <w:spacing w:line="240" w:lineRule="exact"/>
              <w:rPr>
                <w:rStyle w:val="FakeCharacterStyle"/>
                <w:rFonts w:ascii="Source Sans 3" w:hAnsi="Source Sans 3"/>
              </w:rPr>
            </w:pPr>
          </w:p>
        </w:tc>
      </w:tr>
    </w:tbl>
    <w:p w14:paraId="6700CB3D"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3F4D38A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481D534"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3DCF0E7"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E128C8E"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8A71E18"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E3A57F6"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3A15B0EE" w14:textId="77777777">
        <w:trPr>
          <w:trHeight w:hRule="exact" w:val="330"/>
        </w:trPr>
        <w:tc>
          <w:tcPr>
            <w:tcW w:w="15" w:type="dxa"/>
            <w:vMerge w:val="restart"/>
            <w:shd w:val="clear" w:color="auto" w:fill="D7EAF9"/>
            <w:vAlign w:val="center"/>
          </w:tcPr>
          <w:p w14:paraId="10835907"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FB2CC6"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Vor dem Prüfplatz/ der Prüftafel steht ausreichende Bewegungsfläche (mind. 1,5 m² und nicht schmaler als 1 m) zur Verfügung.</w:t>
            </w:r>
          </w:p>
        </w:tc>
        <w:tc>
          <w:tcPr>
            <w:tcW w:w="60" w:type="dxa"/>
            <w:vMerge w:val="restart"/>
            <w:shd w:val="clear" w:color="auto" w:fill="D7EAF9"/>
            <w:vAlign w:val="center"/>
          </w:tcPr>
          <w:p w14:paraId="53F1697E"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68DE23"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1EDCFA"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102AD4"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47CFD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4FD8096" w14:textId="006CC75F"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C3AE2A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3B8B10D" w14:textId="77777777">
        <w:tc>
          <w:tcPr>
            <w:tcW w:w="15" w:type="dxa"/>
            <w:vMerge/>
            <w:shd w:val="clear" w:color="auto" w:fill="D7EAF9"/>
            <w:vAlign w:val="center"/>
          </w:tcPr>
          <w:p w14:paraId="6D315DE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9EC065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EBB091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58DC5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0A1B1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BF577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8B5CF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A79C59F"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C9F3B7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D143021" w14:textId="77777777">
        <w:trPr>
          <w:trHeight w:hRule="exact" w:val="330"/>
        </w:trPr>
        <w:tc>
          <w:tcPr>
            <w:tcW w:w="15" w:type="dxa"/>
            <w:vMerge w:val="restart"/>
            <w:shd w:val="clear" w:color="auto" w:fill="auto"/>
          </w:tcPr>
          <w:p w14:paraId="7F6D0660"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149A9C18"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Der Prüfplatz/ die Prüftafel ist durch seine/ihre Anordnung oder ggf. durch Hilfsmittel (Wände, Gitter, Leisten, Seile oder Ketten) eindeutig zur übrigen Werkstatt abgegrenzt.</w:t>
            </w:r>
          </w:p>
        </w:tc>
        <w:tc>
          <w:tcPr>
            <w:tcW w:w="60" w:type="dxa"/>
            <w:vMerge w:val="restart"/>
            <w:shd w:val="clear" w:color="auto" w:fill="auto"/>
          </w:tcPr>
          <w:p w14:paraId="0A630B14"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ACC740"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649294"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5817AE"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910E81"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1E64FB7" w14:textId="682934D7"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0B8D0C0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92ABB86" w14:textId="77777777">
        <w:tc>
          <w:tcPr>
            <w:tcW w:w="15" w:type="dxa"/>
            <w:vMerge/>
            <w:shd w:val="clear" w:color="auto" w:fill="auto"/>
          </w:tcPr>
          <w:p w14:paraId="4A8740E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1D27CE5"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430E2AE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90548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07A7D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BFCDE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4B2A7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0A87092"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58F34F0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A8C8BBA" w14:textId="77777777">
        <w:trPr>
          <w:trHeight w:hRule="exact" w:val="330"/>
        </w:trPr>
        <w:tc>
          <w:tcPr>
            <w:tcW w:w="15" w:type="dxa"/>
            <w:vMerge w:val="restart"/>
            <w:shd w:val="clear" w:color="auto" w:fill="D7EAF9"/>
            <w:vAlign w:val="center"/>
          </w:tcPr>
          <w:p w14:paraId="4768C0AC"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B45AC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Der Prüfplatz/ die Prüftafel verfügt über:</w:t>
            </w:r>
            <w:r w:rsidRPr="001B3266">
              <w:rPr>
                <w:rStyle w:val="FakeCharacterStyle"/>
                <w:rFonts w:ascii="Source Sans 3" w:hAnsi="Source Sans 3"/>
                <w:color w:val="000000"/>
                <w:sz w:val="20"/>
              </w:rPr>
              <w:br/>
              <w:t>- eine Fehlerstrom-Schutzeinrichtung (RCD) mit einem Auslösestrom von max. 30 mA,</w:t>
            </w:r>
            <w:r w:rsidRPr="001B3266">
              <w:rPr>
                <w:rStyle w:val="FakeCharacterStyle"/>
                <w:rFonts w:ascii="Source Sans 3" w:hAnsi="Source Sans 3"/>
                <w:color w:val="000000"/>
                <w:sz w:val="20"/>
              </w:rPr>
              <w:br/>
              <w:t>- eine leicht erreichbare Not-Aus-Einrichtung,</w:t>
            </w:r>
            <w:r w:rsidRPr="001B3266">
              <w:rPr>
                <w:rStyle w:val="FakeCharacterStyle"/>
                <w:rFonts w:ascii="Source Sans 3" w:hAnsi="Source Sans 3"/>
                <w:color w:val="000000"/>
                <w:sz w:val="20"/>
              </w:rPr>
              <w:br/>
              <w:t>- einen Schutz gegen Spannungswiederkehr nach vorheriger Unterbrechung.</w:t>
            </w:r>
          </w:p>
        </w:tc>
        <w:tc>
          <w:tcPr>
            <w:tcW w:w="60" w:type="dxa"/>
            <w:vMerge w:val="restart"/>
            <w:shd w:val="clear" w:color="auto" w:fill="D7EAF9"/>
            <w:vAlign w:val="center"/>
          </w:tcPr>
          <w:p w14:paraId="5A0B6B65"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23D923"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4DC638"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BA1627"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F0D5C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245CD4B" w14:textId="0FDD1831"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AE1913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B0C6C4B" w14:textId="77777777">
        <w:tc>
          <w:tcPr>
            <w:tcW w:w="15" w:type="dxa"/>
            <w:vMerge/>
            <w:shd w:val="clear" w:color="auto" w:fill="D7EAF9"/>
            <w:vAlign w:val="center"/>
          </w:tcPr>
          <w:p w14:paraId="4CD9208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0C0EF1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4A0693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F06CF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913CB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D2EB0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90693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D21BA8D"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1FE7CF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09B96B5" w14:textId="77777777">
        <w:trPr>
          <w:trHeight w:hRule="exact" w:val="330"/>
        </w:trPr>
        <w:tc>
          <w:tcPr>
            <w:tcW w:w="15" w:type="dxa"/>
            <w:vMerge w:val="restart"/>
            <w:shd w:val="clear" w:color="auto" w:fill="auto"/>
          </w:tcPr>
          <w:p w14:paraId="46A32FF2"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7D733851"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sind Messleitungen mit Berührungsschutz zur Verfügung gestellt.</w:t>
            </w:r>
          </w:p>
        </w:tc>
        <w:tc>
          <w:tcPr>
            <w:tcW w:w="60" w:type="dxa"/>
            <w:vMerge w:val="restart"/>
            <w:shd w:val="clear" w:color="auto" w:fill="auto"/>
          </w:tcPr>
          <w:p w14:paraId="484480B9"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0B1872"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B57BB8"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58256D"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A0896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9C54211" w14:textId="2FF5C6F3"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5F8446C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5DB53E1" w14:textId="77777777">
        <w:tc>
          <w:tcPr>
            <w:tcW w:w="15" w:type="dxa"/>
            <w:vMerge/>
            <w:shd w:val="clear" w:color="auto" w:fill="auto"/>
          </w:tcPr>
          <w:p w14:paraId="1BF17ED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A9CA75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6CCCA9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85B53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86B49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CAA6A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680511"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D976A6B"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74DA4D7B"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A2A87EA" w14:textId="77777777">
        <w:trPr>
          <w:trHeight w:hRule="exact" w:val="15"/>
        </w:trPr>
        <w:tc>
          <w:tcPr>
            <w:tcW w:w="15" w:type="dxa"/>
            <w:vMerge w:val="restart"/>
            <w:shd w:val="clear" w:color="auto" w:fill="D7EAF9"/>
            <w:vAlign w:val="center"/>
          </w:tcPr>
          <w:p w14:paraId="7A2DC3AA"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48B8445F"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6023D4D7"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A91E43"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FAC83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E05BBE"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C2C7FD6"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230F94E" w14:textId="02DE2622"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4BD8E08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6ECD9F9" w14:textId="77777777">
        <w:trPr>
          <w:trHeight w:val="240"/>
        </w:trPr>
        <w:tc>
          <w:tcPr>
            <w:tcW w:w="15" w:type="dxa"/>
            <w:vMerge/>
            <w:shd w:val="clear" w:color="auto" w:fill="D7EAF9"/>
            <w:vAlign w:val="center"/>
          </w:tcPr>
          <w:p w14:paraId="2CACF2ED"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01F03C8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439" w:tooltip="Unterweisungen der Beschäftigten" w:history="1">
              <w:r w:rsidRPr="001B3266">
                <w:rPr>
                  <w:rStyle w:val="FakeCharacterStyle"/>
                  <w:rFonts w:ascii="Source Sans 3" w:hAnsi="Source Sans 3"/>
                  <w:color w:val="000000"/>
                  <w:sz w:val="20"/>
                  <w:u w:val="single"/>
                </w:rPr>
                <w:t>„Unterweisungen der Beschäftigten“</w:t>
              </w:r>
            </w:hyperlink>
            <w:r w:rsidRPr="001B3266">
              <w:rPr>
                <w:rStyle w:val="FakeCharacterStyle"/>
                <w:rFonts w:ascii="Source Sans 3" w:hAnsi="Source Sans 3"/>
                <w:color w:val="000000"/>
                <w:sz w:val="20"/>
              </w:rPr>
              <w:t xml:space="preserve"> ist beachtet.</w:t>
            </w:r>
          </w:p>
          <w:p w14:paraId="784FA784"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Eine Betriebsanweisung für die </w:t>
            </w:r>
            <w:hyperlink r:id="rId440" w:tooltip="Arbeit am Prüfplatz" w:history="1">
              <w:r w:rsidRPr="001B3266">
                <w:rPr>
                  <w:rStyle w:val="FakeCharacterStyle"/>
                  <w:rFonts w:ascii="Source Sans 3" w:hAnsi="Source Sans 3"/>
                  <w:color w:val="000000"/>
                  <w:sz w:val="20"/>
                  <w:u w:val="single"/>
                </w:rPr>
                <w:t>Arbeit am Prüfplatz</w:t>
              </w:r>
            </w:hyperlink>
            <w:r w:rsidRPr="001B3266">
              <w:rPr>
                <w:rStyle w:val="FakeCharacterStyle"/>
                <w:rFonts w:ascii="Source Sans 3" w:hAnsi="Source Sans 3"/>
                <w:color w:val="000000"/>
                <w:sz w:val="20"/>
              </w:rPr>
              <w:t xml:space="preserve"> ist vorhanden.</w:t>
            </w:r>
          </w:p>
          <w:p w14:paraId="22DA58EF"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D7EAF9"/>
            <w:vAlign w:val="center"/>
          </w:tcPr>
          <w:p w14:paraId="2D929B7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6331D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7C10D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9F2588"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26F9DEE"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3F0AB743"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19254C4D" w14:textId="77777777" w:rsidR="00BC0171" w:rsidRPr="001B3266" w:rsidRDefault="00BC0171" w:rsidP="001B3266">
            <w:pPr>
              <w:spacing w:line="240" w:lineRule="exact"/>
              <w:rPr>
                <w:rStyle w:val="FakeCharacterStyle"/>
                <w:rFonts w:ascii="Source Sans 3" w:hAnsi="Source Sans 3"/>
              </w:rPr>
            </w:pPr>
          </w:p>
        </w:tc>
      </w:tr>
      <w:tr w:rsidR="00BC0171" w:rsidRPr="001B3266" w14:paraId="41453944" w14:textId="77777777">
        <w:tc>
          <w:tcPr>
            <w:tcW w:w="15" w:type="dxa"/>
            <w:vMerge/>
            <w:shd w:val="clear" w:color="auto" w:fill="D7EAF9"/>
            <w:vAlign w:val="center"/>
          </w:tcPr>
          <w:p w14:paraId="0773018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20F146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78E844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74FE2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478CF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F7B54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F30F3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79C367C"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EE2E3A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34224A9" w14:textId="77777777">
        <w:trPr>
          <w:trHeight w:hRule="exact" w:val="330"/>
        </w:trPr>
        <w:tc>
          <w:tcPr>
            <w:tcW w:w="15" w:type="dxa"/>
            <w:vMerge w:val="restart"/>
            <w:shd w:val="clear" w:color="auto" w:fill="auto"/>
          </w:tcPr>
          <w:p w14:paraId="17B2C23E"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3FD28483"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441" w:tooltip="Prüfung" w:history="1">
              <w:r w:rsidRPr="001B3266">
                <w:rPr>
                  <w:rStyle w:val="FakeCharacterStyle"/>
                  <w:rFonts w:ascii="Source Sans 3" w:hAnsi="Source Sans 3"/>
                  <w:color w:val="000000"/>
                  <w:sz w:val="20"/>
                  <w:u w:val="single"/>
                </w:rPr>
                <w:t>„Prüfung“</w:t>
              </w:r>
            </w:hyperlink>
            <w:r w:rsidRPr="001B3266">
              <w:rPr>
                <w:rStyle w:val="FakeCharacterStyle"/>
                <w:rFonts w:ascii="Source Sans 3" w:hAnsi="Source Sans 3"/>
                <w:color w:val="000000"/>
                <w:sz w:val="20"/>
              </w:rPr>
              <w:t xml:space="preserve"> ist beachtet.</w:t>
            </w:r>
          </w:p>
        </w:tc>
        <w:tc>
          <w:tcPr>
            <w:tcW w:w="60" w:type="dxa"/>
            <w:vMerge w:val="restart"/>
            <w:shd w:val="clear" w:color="auto" w:fill="auto"/>
          </w:tcPr>
          <w:p w14:paraId="0A327414"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9BD89D"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D1E577"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5CC552"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0AB261"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B6A1A0B" w14:textId="1F698F44"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0075D39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0970644" w14:textId="77777777">
        <w:tc>
          <w:tcPr>
            <w:tcW w:w="15" w:type="dxa"/>
            <w:vMerge/>
            <w:shd w:val="clear" w:color="auto" w:fill="auto"/>
          </w:tcPr>
          <w:p w14:paraId="5B85501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245D9E5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68FC38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4DB33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E036C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A1E07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2DC27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28981AE"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040CA2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D4EB472" w14:textId="77777777">
        <w:trPr>
          <w:trHeight w:hRule="exact" w:val="45"/>
        </w:trPr>
        <w:tc>
          <w:tcPr>
            <w:tcW w:w="9870" w:type="dxa"/>
            <w:gridSpan w:val="9"/>
            <w:shd w:val="clear" w:color="auto" w:fill="auto"/>
          </w:tcPr>
          <w:p w14:paraId="4CD833F9"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16DF278D" wp14:editId="09FD0C4A">
                  <wp:extent cx="6267450" cy="28575"/>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6"/>
                          <a:stretch>
                            <a:fillRect/>
                          </a:stretch>
                        </pic:blipFill>
                        <pic:spPr>
                          <a:xfrm>
                            <a:off x="0" y="0"/>
                            <a:ext cx="6267450" cy="28575"/>
                          </a:xfrm>
                          <a:prstGeom prst="rect">
                            <a:avLst/>
                          </a:prstGeom>
                          <a:noFill/>
                        </pic:spPr>
                      </pic:pic>
                    </a:graphicData>
                  </a:graphic>
                </wp:inline>
              </w:drawing>
            </w:r>
          </w:p>
        </w:tc>
      </w:tr>
    </w:tbl>
    <w:p w14:paraId="6F6D3CD9"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3CCED71D" w14:textId="77777777">
        <w:trPr>
          <w:trHeight w:hRule="exact" w:val="345"/>
        </w:trPr>
        <w:tc>
          <w:tcPr>
            <w:tcW w:w="15" w:type="dxa"/>
          </w:tcPr>
          <w:p w14:paraId="4CC43CF4"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1F633AAE"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661F4C53"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334E62C8" w14:textId="77777777">
        <w:tc>
          <w:tcPr>
            <w:tcW w:w="9870" w:type="dxa"/>
            <w:shd w:val="clear" w:color="auto" w:fill="auto"/>
          </w:tcPr>
          <w:p w14:paraId="59BFEF5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Lokale Datei: betriebsanweisungen\maschinen\b_pruefplatz.doc</w:t>
            </w:r>
            <w:r w:rsidRPr="001B3266">
              <w:rPr>
                <w:rStyle w:val="CharacterStyle28"/>
                <w:rFonts w:ascii="Source Sans 3" w:hAnsi="Source Sans 3"/>
              </w:rPr>
              <w:br/>
              <w:t>2. Gefährdungsbeurteilungsobjekt aus dem BG-Katalog: Unterweisungen der Beschäftigten</w:t>
            </w:r>
            <w:r w:rsidRPr="001B3266">
              <w:rPr>
                <w:rStyle w:val="CharacterStyle28"/>
                <w:rFonts w:ascii="Source Sans 3" w:hAnsi="Source Sans 3"/>
              </w:rPr>
              <w:br/>
              <w:t>3. Gefährdungsbeurteilungsobjekt aus dem BG-Katalog: Prüfung</w:t>
            </w:r>
          </w:p>
        </w:tc>
      </w:tr>
    </w:tbl>
    <w:p w14:paraId="61305BA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66D16E30" w14:textId="77777777">
        <w:trPr>
          <w:trHeight w:hRule="exact" w:val="300"/>
        </w:trPr>
        <w:tc>
          <w:tcPr>
            <w:tcW w:w="9870" w:type="dxa"/>
            <w:gridSpan w:val="6"/>
            <w:shd w:val="clear" w:color="auto" w:fill="auto"/>
          </w:tcPr>
          <w:p w14:paraId="173852E9"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424EDCA1" w14:textId="77777777">
        <w:trPr>
          <w:trHeight w:hRule="exact" w:val="345"/>
        </w:trPr>
        <w:tc>
          <w:tcPr>
            <w:tcW w:w="1440" w:type="dxa"/>
            <w:gridSpan w:val="2"/>
            <w:shd w:val="clear" w:color="auto" w:fill="auto"/>
          </w:tcPr>
          <w:p w14:paraId="0B7D1476"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5886B15B" w14:textId="77777777" w:rsidR="00BC0171" w:rsidRPr="001B3266" w:rsidRDefault="00BC0171" w:rsidP="001B3266">
            <w:pPr>
              <w:spacing w:line="240" w:lineRule="exact"/>
              <w:rPr>
                <w:rStyle w:val="FakeCharacterStyle"/>
                <w:rFonts w:ascii="Source Sans 3" w:hAnsi="Source Sans 3"/>
              </w:rPr>
            </w:pPr>
          </w:p>
        </w:tc>
      </w:tr>
      <w:tr w:rsidR="00BC0171" w:rsidRPr="001B3266" w14:paraId="621D4920" w14:textId="77777777">
        <w:trPr>
          <w:trHeight w:hRule="exact" w:val="285"/>
        </w:trPr>
        <w:tc>
          <w:tcPr>
            <w:tcW w:w="9870" w:type="dxa"/>
            <w:gridSpan w:val="6"/>
            <w:shd w:val="clear" w:color="auto" w:fill="auto"/>
          </w:tcPr>
          <w:p w14:paraId="6672EDE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3: Inhaltsverzeichnis: Elektrische Anlagen und Betriebsmittel</w:t>
            </w:r>
          </w:p>
        </w:tc>
      </w:tr>
      <w:tr w:rsidR="00BC0171" w:rsidRPr="001B3266" w14:paraId="2EB4FFB9" w14:textId="77777777">
        <w:trPr>
          <w:trHeight w:hRule="exact" w:val="270"/>
        </w:trPr>
        <w:tc>
          <w:tcPr>
            <w:tcW w:w="9870" w:type="dxa"/>
            <w:gridSpan w:val="6"/>
            <w:shd w:val="clear" w:color="auto" w:fill="auto"/>
          </w:tcPr>
          <w:p w14:paraId="188B2FC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ASR A1.3: Sicherheits- und Gesundheitsschutzkennzeichnung, Inhalt</w:t>
            </w:r>
          </w:p>
        </w:tc>
      </w:tr>
      <w:tr w:rsidR="00BC0171" w:rsidRPr="001B3266" w14:paraId="08514653" w14:textId="77777777">
        <w:trPr>
          <w:trHeight w:hRule="exact" w:val="270"/>
        </w:trPr>
        <w:tc>
          <w:tcPr>
            <w:tcW w:w="9870" w:type="dxa"/>
            <w:gridSpan w:val="6"/>
            <w:shd w:val="clear" w:color="auto" w:fill="auto"/>
          </w:tcPr>
          <w:p w14:paraId="70C31D8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203-034: Errichten und Betreiben von elektrischen Prüfanlagen</w:t>
            </w:r>
          </w:p>
        </w:tc>
      </w:tr>
      <w:tr w:rsidR="00BC0171" w:rsidRPr="001B3266" w14:paraId="71A31766" w14:textId="77777777">
        <w:trPr>
          <w:trHeight w:hRule="exact" w:val="570"/>
        </w:trPr>
        <w:tc>
          <w:tcPr>
            <w:tcW w:w="9870" w:type="dxa"/>
            <w:gridSpan w:val="6"/>
            <w:shd w:val="clear" w:color="auto" w:fill="auto"/>
          </w:tcPr>
          <w:p w14:paraId="31039620"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30F92D5F" w14:textId="77777777">
        <w:trPr>
          <w:trHeight w:hRule="exact" w:val="285"/>
        </w:trPr>
        <w:tc>
          <w:tcPr>
            <w:tcW w:w="15" w:type="dxa"/>
          </w:tcPr>
          <w:p w14:paraId="18C592BA"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6E9AA7FC"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3E2B5426"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1F481B5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2C4D6A71" w14:textId="77777777" w:rsidR="00BC0171" w:rsidRPr="001B3266" w:rsidRDefault="00BC0171" w:rsidP="001B3266">
            <w:pPr>
              <w:spacing w:line="240" w:lineRule="exact"/>
              <w:rPr>
                <w:rStyle w:val="FakeCharacterStyle"/>
                <w:rFonts w:ascii="Source Sans 3" w:hAnsi="Source Sans 3"/>
              </w:rPr>
            </w:pPr>
          </w:p>
        </w:tc>
      </w:tr>
      <w:tr w:rsidR="00BC0171" w:rsidRPr="001B3266" w14:paraId="64066229" w14:textId="77777777">
        <w:trPr>
          <w:trHeight w:hRule="exact" w:val="1245"/>
        </w:trPr>
        <w:tc>
          <w:tcPr>
            <w:tcW w:w="15" w:type="dxa"/>
          </w:tcPr>
          <w:p w14:paraId="624E5174"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7197B4F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63F0B79A" w14:textId="77777777" w:rsidR="00BC0171" w:rsidRPr="001B3266" w:rsidRDefault="00BC0171" w:rsidP="001B3266">
      <w:pPr>
        <w:spacing w:line="240" w:lineRule="exact"/>
        <w:rPr>
          <w:rFonts w:ascii="Source Sans 3" w:hAnsi="Source Sans 3"/>
        </w:rPr>
      </w:pPr>
    </w:p>
    <w:p w14:paraId="04199C59" w14:textId="77777777" w:rsidR="00BC0171" w:rsidRPr="001B3266" w:rsidRDefault="00BC0171" w:rsidP="001B3266">
      <w:pPr>
        <w:spacing w:line="240" w:lineRule="exact"/>
        <w:rPr>
          <w:rFonts w:ascii="Source Sans 3" w:hAnsi="Source Sans 3"/>
        </w:rPr>
        <w:sectPr w:rsidR="00BC0171" w:rsidRPr="001B3266">
          <w:headerReference w:type="default" r:id="rId442"/>
          <w:footerReference w:type="default" r:id="rId44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3A5E679C" w14:textId="77777777" w:rsidTr="000C7D45">
        <w:trPr>
          <w:trHeight w:hRule="exact" w:val="286"/>
        </w:trPr>
        <w:tc>
          <w:tcPr>
            <w:tcW w:w="20" w:type="dxa"/>
          </w:tcPr>
          <w:p w14:paraId="658FA279"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5258F93D" w14:textId="248AFA0D" w:rsidR="00BC0171" w:rsidRPr="001B3266" w:rsidRDefault="00BC0171" w:rsidP="001B3266">
            <w:pPr>
              <w:pStyle w:val="ParagraphStyle71"/>
              <w:spacing w:line="240" w:lineRule="exact"/>
              <w:rPr>
                <w:rStyle w:val="CharacterStyle57"/>
                <w:rFonts w:ascii="Source Sans 3" w:hAnsi="Source Sans 3"/>
              </w:rPr>
            </w:pPr>
          </w:p>
        </w:tc>
      </w:tr>
      <w:tr w:rsidR="000C7D45" w:rsidRPr="001B3266" w14:paraId="247132C9" w14:textId="77777777" w:rsidTr="000C7D45">
        <w:trPr>
          <w:trHeight w:hRule="exact" w:val="270"/>
        </w:trPr>
        <w:tc>
          <w:tcPr>
            <w:tcW w:w="20" w:type="dxa"/>
          </w:tcPr>
          <w:p w14:paraId="72A021F4" w14:textId="77777777" w:rsidR="000C7D45" w:rsidRPr="001B3266" w:rsidRDefault="000C7D45" w:rsidP="0000716D">
            <w:pPr>
              <w:spacing w:line="240" w:lineRule="exact"/>
              <w:rPr>
                <w:rStyle w:val="FakeCharacterStyle"/>
                <w:rFonts w:ascii="Source Sans 3" w:hAnsi="Source Sans 3"/>
              </w:rPr>
            </w:pPr>
          </w:p>
        </w:tc>
        <w:tc>
          <w:tcPr>
            <w:tcW w:w="1710" w:type="dxa"/>
            <w:shd w:val="clear" w:color="auto" w:fill="auto"/>
          </w:tcPr>
          <w:p w14:paraId="04438501" w14:textId="77777777" w:rsidR="000C7D45" w:rsidRPr="001B3266" w:rsidRDefault="000C7D45" w:rsidP="0000716D">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2D52387A" w14:textId="77777777" w:rsidR="000C7D45" w:rsidRPr="001B3266" w:rsidRDefault="000C7D45" w:rsidP="0000716D">
            <w:pPr>
              <w:spacing w:line="240" w:lineRule="exact"/>
              <w:rPr>
                <w:rStyle w:val="FakeCharacterStyle"/>
                <w:rFonts w:ascii="Source Sans 3" w:hAnsi="Source Sans 3"/>
              </w:rPr>
            </w:pPr>
          </w:p>
        </w:tc>
        <w:tc>
          <w:tcPr>
            <w:tcW w:w="8115" w:type="dxa"/>
            <w:shd w:val="clear" w:color="auto" w:fill="auto"/>
          </w:tcPr>
          <w:p w14:paraId="464D743D" w14:textId="77777777" w:rsidR="000C7D45" w:rsidRPr="001B3266" w:rsidRDefault="000C7D45" w:rsidP="0000716D">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0C7D45" w:rsidRPr="001B3266" w14:paraId="57B91305" w14:textId="77777777" w:rsidTr="000C7D45">
        <w:trPr>
          <w:trHeight w:hRule="exact" w:val="1078"/>
        </w:trPr>
        <w:tc>
          <w:tcPr>
            <w:tcW w:w="20" w:type="dxa"/>
          </w:tcPr>
          <w:p w14:paraId="25B60EB4" w14:textId="77777777" w:rsidR="000C7D45" w:rsidRPr="001B3266" w:rsidRDefault="000C7D45" w:rsidP="0000716D">
            <w:pPr>
              <w:spacing w:line="240" w:lineRule="exact"/>
              <w:rPr>
                <w:rStyle w:val="FakeCharacterStyle"/>
                <w:rFonts w:ascii="Source Sans 3" w:hAnsi="Source Sans 3"/>
              </w:rPr>
            </w:pPr>
          </w:p>
        </w:tc>
        <w:tc>
          <w:tcPr>
            <w:tcW w:w="9855" w:type="dxa"/>
            <w:gridSpan w:val="3"/>
            <w:shd w:val="clear" w:color="auto" w:fill="auto"/>
          </w:tcPr>
          <w:p w14:paraId="545EE662" w14:textId="3DBCB612" w:rsidR="000C7D45" w:rsidRPr="001B3266" w:rsidRDefault="000C7D45" w:rsidP="0000716D">
            <w:pPr>
              <w:pStyle w:val="ParagraphStyle70"/>
              <w:spacing w:line="240" w:lineRule="exact"/>
              <w:rPr>
                <w:rStyle w:val="CharacterStyle56"/>
                <w:rFonts w:ascii="Source Sans 3" w:hAnsi="Source Sans 3"/>
              </w:rPr>
            </w:pPr>
            <w:r w:rsidRPr="001B3266">
              <w:rPr>
                <w:rStyle w:val="CharacterStyle56"/>
                <w:rFonts w:ascii="Source Sans 3" w:hAnsi="Source Sans 3"/>
              </w:rPr>
              <w:t>hat alle Maßnahmen auf Wirksamkeit geprüft.</w:t>
            </w:r>
            <w:r>
              <w:rPr>
                <w:rStyle w:val="CharacterStyle56"/>
                <w:rFonts w:ascii="Source Sans 3" w:hAnsi="Source Sans 3"/>
              </w:rPr>
              <w:br/>
            </w:r>
            <w:r>
              <w:rPr>
                <w:rStyle w:val="CharacterStyle57"/>
                <w:rFonts w:ascii="Source Sans 3" w:hAnsi="Source Sans 3"/>
              </w:rPr>
              <w:br/>
            </w:r>
            <w:r w:rsidRPr="001B3266">
              <w:rPr>
                <w:rStyle w:val="CharacterStyle57"/>
                <w:rFonts w:ascii="Source Sans 3" w:hAnsi="Source Sans 3"/>
              </w:rPr>
              <w:br/>
              <w:t>Datum .............................  Unterschrift des Verantwortlichen ...................................................................................</w:t>
            </w:r>
          </w:p>
        </w:tc>
      </w:tr>
    </w:tbl>
    <w:p w14:paraId="52B9AC54" w14:textId="77777777" w:rsidR="00BC0171" w:rsidRPr="001B3266" w:rsidRDefault="00BC0171" w:rsidP="001B3266">
      <w:pPr>
        <w:spacing w:line="240" w:lineRule="exact"/>
        <w:rPr>
          <w:rFonts w:ascii="Source Sans 3" w:hAnsi="Source Sans 3"/>
        </w:rPr>
        <w:sectPr w:rsidR="00BC0171" w:rsidRPr="001B3266">
          <w:headerReference w:type="default" r:id="rId444"/>
          <w:footerReference w:type="default" r:id="rId4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178DDBC8" w14:textId="77777777">
        <w:trPr>
          <w:trHeight w:hRule="exact" w:val="360"/>
        </w:trPr>
        <w:tc>
          <w:tcPr>
            <w:tcW w:w="9870" w:type="dxa"/>
            <w:gridSpan w:val="3"/>
            <w:shd w:val="clear" w:color="auto" w:fill="auto"/>
          </w:tcPr>
          <w:p w14:paraId="3814F87E"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4. Elektrowerkstatt / Lager</w:t>
            </w:r>
          </w:p>
        </w:tc>
      </w:tr>
      <w:tr w:rsidR="00BC0171" w:rsidRPr="001B3266" w14:paraId="7088B239" w14:textId="77777777">
        <w:trPr>
          <w:trHeight w:hRule="exact" w:val="360"/>
        </w:trPr>
        <w:tc>
          <w:tcPr>
            <w:tcW w:w="9870" w:type="dxa"/>
            <w:gridSpan w:val="3"/>
            <w:shd w:val="clear" w:color="auto" w:fill="auto"/>
          </w:tcPr>
          <w:p w14:paraId="3835519C"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Probelauf von Motoren</w:t>
            </w:r>
          </w:p>
        </w:tc>
      </w:tr>
      <w:tr w:rsidR="00BC0171" w:rsidRPr="001B3266" w14:paraId="58538606" w14:textId="77777777">
        <w:trPr>
          <w:trHeight w:hRule="exact" w:val="345"/>
        </w:trPr>
        <w:tc>
          <w:tcPr>
            <w:tcW w:w="2700" w:type="dxa"/>
            <w:shd w:val="clear" w:color="auto" w:fill="auto"/>
          </w:tcPr>
          <w:p w14:paraId="472A2BC5"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37DDF02B" w14:textId="77777777" w:rsidR="00BC0171" w:rsidRPr="001B3266" w:rsidRDefault="00BC0171" w:rsidP="001B3266">
            <w:pPr>
              <w:spacing w:line="240" w:lineRule="exact"/>
              <w:rPr>
                <w:rStyle w:val="FakeCharacterStyle"/>
                <w:rFonts w:ascii="Source Sans 3" w:hAnsi="Source Sans 3"/>
              </w:rPr>
            </w:pPr>
          </w:p>
        </w:tc>
      </w:tr>
      <w:tr w:rsidR="00BC0171" w:rsidRPr="001B3266" w14:paraId="638D017E" w14:textId="77777777">
        <w:tc>
          <w:tcPr>
            <w:tcW w:w="9855" w:type="dxa"/>
            <w:gridSpan w:val="2"/>
            <w:shd w:val="clear" w:color="auto" w:fill="auto"/>
          </w:tcPr>
          <w:p w14:paraId="17497D4F"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Verletzungen durch wegfliegende Passfedern und Keile von der Motorwelle, erfasst werden von drehenden Wellen</w:t>
            </w:r>
          </w:p>
        </w:tc>
        <w:tc>
          <w:tcPr>
            <w:tcW w:w="15" w:type="dxa"/>
          </w:tcPr>
          <w:p w14:paraId="7958ED1A" w14:textId="77777777" w:rsidR="00BC0171" w:rsidRPr="001B3266" w:rsidRDefault="00BC0171" w:rsidP="001B3266">
            <w:pPr>
              <w:spacing w:line="240" w:lineRule="exact"/>
              <w:rPr>
                <w:rStyle w:val="FakeCharacterStyle"/>
                <w:rFonts w:ascii="Source Sans 3" w:hAnsi="Source Sans 3"/>
              </w:rPr>
            </w:pPr>
          </w:p>
        </w:tc>
      </w:tr>
      <w:tr w:rsidR="00BC0171" w:rsidRPr="001B3266" w14:paraId="31D9A2ED" w14:textId="77777777">
        <w:trPr>
          <w:trHeight w:hRule="exact" w:val="240"/>
        </w:trPr>
        <w:tc>
          <w:tcPr>
            <w:tcW w:w="9870" w:type="dxa"/>
            <w:gridSpan w:val="3"/>
            <w:shd w:val="clear" w:color="auto" w:fill="auto"/>
          </w:tcPr>
          <w:p w14:paraId="337F3323" w14:textId="77777777" w:rsidR="00BC0171" w:rsidRPr="001B3266" w:rsidRDefault="00BC0171" w:rsidP="001B3266">
            <w:pPr>
              <w:pStyle w:val="ParagraphStyle23"/>
              <w:spacing w:line="240" w:lineRule="exact"/>
              <w:rPr>
                <w:rStyle w:val="FakeCharacterStyle"/>
                <w:rFonts w:ascii="Source Sans 3" w:hAnsi="Source Sans 3"/>
              </w:rPr>
            </w:pPr>
          </w:p>
        </w:tc>
      </w:tr>
    </w:tbl>
    <w:p w14:paraId="054C3671"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4FC87B9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7D14672"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2886280"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5378F3C"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7EB642"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B22C411"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149FD414" w14:textId="77777777">
        <w:trPr>
          <w:trHeight w:hRule="exact" w:val="330"/>
        </w:trPr>
        <w:tc>
          <w:tcPr>
            <w:tcW w:w="15" w:type="dxa"/>
            <w:vMerge w:val="restart"/>
            <w:shd w:val="clear" w:color="auto" w:fill="D7EAF9"/>
            <w:vAlign w:val="center"/>
          </w:tcPr>
          <w:p w14:paraId="593A51A1"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5A7E6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Sicherstellen, dass Fangstellen an Wellenenden abgedeckt werden, Abdecken mit Klebeband oder Hülsen, entfernen von Passfedern oder Keil aus der Motorwellennut</w:t>
            </w:r>
          </w:p>
        </w:tc>
        <w:tc>
          <w:tcPr>
            <w:tcW w:w="60" w:type="dxa"/>
            <w:vMerge w:val="restart"/>
            <w:shd w:val="clear" w:color="auto" w:fill="D7EAF9"/>
            <w:vAlign w:val="center"/>
          </w:tcPr>
          <w:p w14:paraId="03B02B5C"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7C1827"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B75EB1"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B893EC"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0FCD0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1396EF8" w14:textId="2FA9DDED"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362E95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5048FAF" w14:textId="77777777">
        <w:tc>
          <w:tcPr>
            <w:tcW w:w="15" w:type="dxa"/>
            <w:vMerge/>
            <w:shd w:val="clear" w:color="auto" w:fill="D7EAF9"/>
            <w:vAlign w:val="center"/>
          </w:tcPr>
          <w:p w14:paraId="5297D2B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57A9875"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B37974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B318F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D0BE8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2A06E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56A44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FEA1184"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1AEABD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0973240" w14:textId="77777777">
        <w:trPr>
          <w:trHeight w:hRule="exact" w:val="330"/>
        </w:trPr>
        <w:tc>
          <w:tcPr>
            <w:tcW w:w="15" w:type="dxa"/>
            <w:vMerge w:val="restart"/>
            <w:shd w:val="clear" w:color="auto" w:fill="auto"/>
          </w:tcPr>
          <w:p w14:paraId="2B090837"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148CDF14"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Anweisen, dass bei Kontrolltätigkeiten am laufenden Motor </w:t>
            </w:r>
            <w:proofErr w:type="spellStart"/>
            <w:r w:rsidRPr="001B3266">
              <w:rPr>
                <w:rStyle w:val="FakeCharacterStyle"/>
                <w:rFonts w:ascii="Source Sans 3" w:hAnsi="Source Sans 3"/>
                <w:color w:val="000000"/>
                <w:sz w:val="20"/>
              </w:rPr>
              <w:t>enanliegende</w:t>
            </w:r>
            <w:proofErr w:type="spellEnd"/>
            <w:r w:rsidRPr="001B3266">
              <w:rPr>
                <w:rStyle w:val="FakeCharacterStyle"/>
                <w:rFonts w:ascii="Source Sans 3" w:hAnsi="Source Sans 3"/>
                <w:color w:val="000000"/>
                <w:sz w:val="20"/>
              </w:rPr>
              <w:t xml:space="preserve"> Kleidung getragen wird</w:t>
            </w:r>
          </w:p>
        </w:tc>
        <w:tc>
          <w:tcPr>
            <w:tcW w:w="60" w:type="dxa"/>
            <w:vMerge w:val="restart"/>
            <w:shd w:val="clear" w:color="auto" w:fill="auto"/>
          </w:tcPr>
          <w:p w14:paraId="7B56C579"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E2B089"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9B6217"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0F02E4"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EECC7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3265FFF" w14:textId="22B39CC0"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523D9C0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C9A483B" w14:textId="77777777">
        <w:tc>
          <w:tcPr>
            <w:tcW w:w="15" w:type="dxa"/>
            <w:vMerge/>
            <w:shd w:val="clear" w:color="auto" w:fill="auto"/>
          </w:tcPr>
          <w:p w14:paraId="636F913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A22241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ACFB35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20E04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4920C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7AEDA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FBC91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95ED571"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62F389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972FEB0" w14:textId="77777777">
        <w:trPr>
          <w:trHeight w:hRule="exact" w:val="45"/>
        </w:trPr>
        <w:tc>
          <w:tcPr>
            <w:tcW w:w="9870" w:type="dxa"/>
            <w:gridSpan w:val="9"/>
            <w:shd w:val="clear" w:color="auto" w:fill="auto"/>
          </w:tcPr>
          <w:p w14:paraId="65D1B754"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4BCD31F9" wp14:editId="1A02F50D">
                  <wp:extent cx="6267450" cy="28575"/>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26"/>
                          <a:stretch>
                            <a:fillRect/>
                          </a:stretch>
                        </pic:blipFill>
                        <pic:spPr>
                          <a:xfrm>
                            <a:off x="0" y="0"/>
                            <a:ext cx="6267450" cy="28575"/>
                          </a:xfrm>
                          <a:prstGeom prst="rect">
                            <a:avLst/>
                          </a:prstGeom>
                          <a:noFill/>
                        </pic:spPr>
                      </pic:pic>
                    </a:graphicData>
                  </a:graphic>
                </wp:inline>
              </w:drawing>
            </w:r>
          </w:p>
        </w:tc>
      </w:tr>
    </w:tbl>
    <w:p w14:paraId="0BA1725E"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12D11E32" w14:textId="77777777">
        <w:trPr>
          <w:trHeight w:hRule="exact" w:val="345"/>
        </w:trPr>
        <w:tc>
          <w:tcPr>
            <w:tcW w:w="1440" w:type="dxa"/>
            <w:gridSpan w:val="2"/>
            <w:shd w:val="clear" w:color="auto" w:fill="auto"/>
          </w:tcPr>
          <w:p w14:paraId="4BAD3E1D"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5034C0B1" w14:textId="77777777" w:rsidR="00BC0171" w:rsidRPr="001B3266" w:rsidRDefault="00BC0171" w:rsidP="001B3266">
            <w:pPr>
              <w:spacing w:line="240" w:lineRule="exact"/>
              <w:rPr>
                <w:rStyle w:val="FakeCharacterStyle"/>
                <w:rFonts w:ascii="Source Sans 3" w:hAnsi="Source Sans 3"/>
              </w:rPr>
            </w:pPr>
          </w:p>
        </w:tc>
      </w:tr>
      <w:tr w:rsidR="00BC0171" w:rsidRPr="001B3266" w14:paraId="7C769BFB" w14:textId="77777777">
        <w:trPr>
          <w:trHeight w:hRule="exact" w:val="525"/>
        </w:trPr>
        <w:tc>
          <w:tcPr>
            <w:tcW w:w="9870" w:type="dxa"/>
            <w:gridSpan w:val="6"/>
            <w:shd w:val="clear" w:color="auto" w:fill="auto"/>
          </w:tcPr>
          <w:p w14:paraId="7B801A1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Betriebssicherheitsverordnung (BetrSichV), Anhang 1: (zu § 6 Absatz 1 Satz 2) Besondere Vorschriften für bestimmte Arbeitsmittel</w:t>
            </w:r>
          </w:p>
        </w:tc>
      </w:tr>
      <w:tr w:rsidR="00BC0171" w:rsidRPr="001B3266" w14:paraId="6B2B0870" w14:textId="77777777">
        <w:trPr>
          <w:trHeight w:hRule="exact" w:val="570"/>
        </w:trPr>
        <w:tc>
          <w:tcPr>
            <w:tcW w:w="9870" w:type="dxa"/>
            <w:gridSpan w:val="6"/>
            <w:shd w:val="clear" w:color="auto" w:fill="auto"/>
          </w:tcPr>
          <w:p w14:paraId="6D4AD71B"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048C7301" w14:textId="77777777">
        <w:trPr>
          <w:trHeight w:hRule="exact" w:val="270"/>
        </w:trPr>
        <w:tc>
          <w:tcPr>
            <w:tcW w:w="15" w:type="dxa"/>
          </w:tcPr>
          <w:p w14:paraId="6CEFA499"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408A81C9"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1CA1CDC5"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065FB89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2138366B" w14:textId="77777777" w:rsidR="00BC0171" w:rsidRPr="001B3266" w:rsidRDefault="00BC0171" w:rsidP="001B3266">
            <w:pPr>
              <w:spacing w:line="240" w:lineRule="exact"/>
              <w:rPr>
                <w:rStyle w:val="FakeCharacterStyle"/>
                <w:rFonts w:ascii="Source Sans 3" w:hAnsi="Source Sans 3"/>
              </w:rPr>
            </w:pPr>
          </w:p>
        </w:tc>
      </w:tr>
      <w:tr w:rsidR="00BC0171" w:rsidRPr="001B3266" w14:paraId="73EE9A0C" w14:textId="77777777">
        <w:trPr>
          <w:trHeight w:hRule="exact" w:val="1260"/>
        </w:trPr>
        <w:tc>
          <w:tcPr>
            <w:tcW w:w="15" w:type="dxa"/>
          </w:tcPr>
          <w:p w14:paraId="1B248F75"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64A047C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2398A8C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4758128B" w14:textId="77777777">
        <w:trPr>
          <w:trHeight w:hRule="exact" w:val="270"/>
        </w:trPr>
        <w:tc>
          <w:tcPr>
            <w:tcW w:w="15" w:type="dxa"/>
          </w:tcPr>
          <w:p w14:paraId="328EF19F"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30D81DC1"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6DFA4968"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35DF01E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305AE5D2" w14:textId="77777777">
        <w:trPr>
          <w:trHeight w:hRule="exact" w:val="1110"/>
        </w:trPr>
        <w:tc>
          <w:tcPr>
            <w:tcW w:w="15" w:type="dxa"/>
          </w:tcPr>
          <w:p w14:paraId="18CC375D"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6D74AE9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2A2F72A5" w14:textId="77777777" w:rsidR="00BC0171" w:rsidRPr="001B3266" w:rsidRDefault="00BC0171" w:rsidP="001B3266">
      <w:pPr>
        <w:spacing w:line="240" w:lineRule="exact"/>
        <w:rPr>
          <w:rFonts w:ascii="Source Sans 3" w:hAnsi="Source Sans 3"/>
        </w:rPr>
        <w:sectPr w:rsidR="00BC0171" w:rsidRPr="001B3266">
          <w:headerReference w:type="default" r:id="rId446"/>
          <w:footerReference w:type="default" r:id="rId4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3F0DDED7" w14:textId="77777777">
        <w:trPr>
          <w:trHeight w:hRule="exact" w:val="360"/>
        </w:trPr>
        <w:tc>
          <w:tcPr>
            <w:tcW w:w="9870" w:type="dxa"/>
            <w:gridSpan w:val="3"/>
            <w:shd w:val="clear" w:color="auto" w:fill="auto"/>
          </w:tcPr>
          <w:p w14:paraId="794DF71C"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4. Elektrowerkstatt / Lager</w:t>
            </w:r>
          </w:p>
        </w:tc>
      </w:tr>
      <w:tr w:rsidR="00BC0171" w:rsidRPr="001B3266" w14:paraId="094A6E56" w14:textId="77777777">
        <w:trPr>
          <w:trHeight w:hRule="exact" w:val="360"/>
        </w:trPr>
        <w:tc>
          <w:tcPr>
            <w:tcW w:w="9870" w:type="dxa"/>
            <w:gridSpan w:val="3"/>
            <w:shd w:val="clear" w:color="auto" w:fill="auto"/>
          </w:tcPr>
          <w:p w14:paraId="122AA6B7"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Prüfanlagen bis 1000V~ oder 1500V=</w:t>
            </w:r>
          </w:p>
        </w:tc>
      </w:tr>
      <w:tr w:rsidR="00BC0171" w:rsidRPr="001B3266" w14:paraId="57F55A66" w14:textId="77777777">
        <w:trPr>
          <w:trHeight w:hRule="exact" w:val="345"/>
        </w:trPr>
        <w:tc>
          <w:tcPr>
            <w:tcW w:w="2700" w:type="dxa"/>
            <w:shd w:val="clear" w:color="auto" w:fill="auto"/>
          </w:tcPr>
          <w:p w14:paraId="07778108"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0E9DD4B2" w14:textId="77777777" w:rsidR="00BC0171" w:rsidRPr="001B3266" w:rsidRDefault="00BC0171" w:rsidP="001B3266">
            <w:pPr>
              <w:spacing w:line="240" w:lineRule="exact"/>
              <w:rPr>
                <w:rStyle w:val="FakeCharacterStyle"/>
                <w:rFonts w:ascii="Source Sans 3" w:hAnsi="Source Sans 3"/>
              </w:rPr>
            </w:pPr>
          </w:p>
        </w:tc>
      </w:tr>
      <w:tr w:rsidR="00BC0171" w:rsidRPr="001B3266" w14:paraId="511F9605" w14:textId="77777777">
        <w:tc>
          <w:tcPr>
            <w:tcW w:w="9855" w:type="dxa"/>
            <w:gridSpan w:val="2"/>
            <w:shd w:val="clear" w:color="auto" w:fill="auto"/>
          </w:tcPr>
          <w:p w14:paraId="7A99DB8F"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Gefährliche Körperströme durch Berühren von unter Spannung stehender Teile ,</w:t>
            </w:r>
            <w:r w:rsidRPr="001B3266">
              <w:rPr>
                <w:rStyle w:val="FakeCharacterStyle"/>
                <w:rFonts w:ascii="Source Sans 3" w:hAnsi="Source Sans 3"/>
                <w:b/>
                <w:color w:val="000000"/>
                <w:sz w:val="20"/>
              </w:rPr>
              <w:br/>
              <w:t>Lichtbögen bei Arbeiten in der Nähe von unter Spannung stehender Teile</w:t>
            </w:r>
          </w:p>
        </w:tc>
        <w:tc>
          <w:tcPr>
            <w:tcW w:w="15" w:type="dxa"/>
          </w:tcPr>
          <w:p w14:paraId="7B88FB5A" w14:textId="77777777" w:rsidR="00BC0171" w:rsidRPr="001B3266" w:rsidRDefault="00BC0171" w:rsidP="001B3266">
            <w:pPr>
              <w:spacing w:line="240" w:lineRule="exact"/>
              <w:rPr>
                <w:rStyle w:val="FakeCharacterStyle"/>
                <w:rFonts w:ascii="Source Sans 3" w:hAnsi="Source Sans 3"/>
              </w:rPr>
            </w:pPr>
          </w:p>
        </w:tc>
      </w:tr>
      <w:tr w:rsidR="00BC0171" w:rsidRPr="001B3266" w14:paraId="5FE76A41" w14:textId="77777777">
        <w:trPr>
          <w:trHeight w:hRule="exact" w:val="255"/>
        </w:trPr>
        <w:tc>
          <w:tcPr>
            <w:tcW w:w="9870" w:type="dxa"/>
            <w:gridSpan w:val="3"/>
            <w:shd w:val="clear" w:color="auto" w:fill="auto"/>
          </w:tcPr>
          <w:p w14:paraId="43CB0E11" w14:textId="77777777" w:rsidR="00BC0171" w:rsidRPr="001B3266" w:rsidRDefault="00BC0171" w:rsidP="001B3266">
            <w:pPr>
              <w:pStyle w:val="ParagraphStyle23"/>
              <w:spacing w:line="240" w:lineRule="exact"/>
              <w:rPr>
                <w:rStyle w:val="FakeCharacterStyle"/>
                <w:rFonts w:ascii="Source Sans 3" w:hAnsi="Source Sans 3"/>
              </w:rPr>
            </w:pPr>
          </w:p>
        </w:tc>
      </w:tr>
    </w:tbl>
    <w:p w14:paraId="4BE435C6"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4FAF7EF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CEFD7EE"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83B879F"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ECEC783"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DC8C3E1"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A0F8008"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058BDB92" w14:textId="77777777">
        <w:trPr>
          <w:trHeight w:hRule="exact" w:val="330"/>
        </w:trPr>
        <w:tc>
          <w:tcPr>
            <w:tcW w:w="15" w:type="dxa"/>
            <w:vMerge w:val="restart"/>
            <w:shd w:val="clear" w:color="auto" w:fill="D7EAF9"/>
            <w:vAlign w:val="center"/>
          </w:tcPr>
          <w:p w14:paraId="1AA664DB"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77F5F4"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Prüfanlage ist entsprechend den </w:t>
            </w:r>
            <w:hyperlink r:id="rId448" w:tooltip="Gestaltungskriterien" w:history="1">
              <w:r w:rsidRPr="001B3266">
                <w:rPr>
                  <w:rStyle w:val="FakeCharacterStyle"/>
                  <w:rFonts w:ascii="Source Sans 3" w:hAnsi="Source Sans 3"/>
                  <w:color w:val="000000"/>
                  <w:sz w:val="20"/>
                  <w:u w:val="single"/>
                </w:rPr>
                <w:t>Gestaltungskriterien</w:t>
              </w:r>
            </w:hyperlink>
            <w:r w:rsidRPr="001B3266">
              <w:rPr>
                <w:rStyle w:val="FakeCharacterStyle"/>
                <w:rFonts w:ascii="Source Sans 3" w:hAnsi="Source Sans 3"/>
                <w:color w:val="000000"/>
                <w:sz w:val="20"/>
              </w:rPr>
              <w:t xml:space="preserve"> (nach VDE 0104) errichtet worden.</w:t>
            </w:r>
          </w:p>
        </w:tc>
        <w:tc>
          <w:tcPr>
            <w:tcW w:w="60" w:type="dxa"/>
            <w:vMerge w:val="restart"/>
            <w:shd w:val="clear" w:color="auto" w:fill="D7EAF9"/>
            <w:vAlign w:val="center"/>
          </w:tcPr>
          <w:p w14:paraId="21238E06"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0C43BC"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8F6F0C"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A3DAA0"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071FF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36219AE" w14:textId="5F912872"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57FDE9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0A9C729" w14:textId="77777777">
        <w:tc>
          <w:tcPr>
            <w:tcW w:w="15" w:type="dxa"/>
            <w:vMerge/>
            <w:shd w:val="clear" w:color="auto" w:fill="D7EAF9"/>
            <w:vAlign w:val="center"/>
          </w:tcPr>
          <w:p w14:paraId="61731BC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7FE3DF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F9B48C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43C84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67C27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9BDAD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27703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3094028"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4EF054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4BBE0B3" w14:textId="77777777">
        <w:trPr>
          <w:trHeight w:hRule="exact" w:val="330"/>
        </w:trPr>
        <w:tc>
          <w:tcPr>
            <w:tcW w:w="15" w:type="dxa"/>
            <w:vMerge w:val="restart"/>
            <w:shd w:val="clear" w:color="auto" w:fill="auto"/>
          </w:tcPr>
          <w:p w14:paraId="4C4A5858"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5B2C09C0"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Das Objekt „</w:t>
            </w:r>
            <w:hyperlink r:id="rId449" w:tooltip="Unterweisungen der Beschäftigten" w:history="1">
              <w:r w:rsidRPr="001B3266">
                <w:rPr>
                  <w:rStyle w:val="FakeCharacterStyle"/>
                  <w:rFonts w:ascii="Source Sans 3" w:hAnsi="Source Sans 3"/>
                  <w:color w:val="000000"/>
                  <w:sz w:val="20"/>
                  <w:u w:val="single"/>
                </w:rPr>
                <w:t>Unterweisungen der Beschäftigten</w:t>
              </w:r>
            </w:hyperlink>
            <w:r w:rsidRPr="001B3266">
              <w:rPr>
                <w:rStyle w:val="FakeCharacterStyle"/>
                <w:rFonts w:ascii="Source Sans 3" w:hAnsi="Source Sans 3"/>
                <w:color w:val="000000"/>
                <w:sz w:val="20"/>
              </w:rPr>
              <w:t>“ ist beachtet.</w:t>
            </w:r>
          </w:p>
          <w:p w14:paraId="437EE62A"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Es ist eine Betriebsanweisung für das </w:t>
            </w:r>
            <w:hyperlink r:id="rId450" w:tooltip="Arbeiten an Prüfanlagen" w:history="1">
              <w:r w:rsidRPr="001B3266">
                <w:rPr>
                  <w:rStyle w:val="FakeCharacterStyle"/>
                  <w:rFonts w:ascii="Source Sans 3" w:hAnsi="Source Sans 3"/>
                  <w:color w:val="000000"/>
                  <w:sz w:val="20"/>
                  <w:u w:val="single"/>
                </w:rPr>
                <w:t>Arbeiten an Prüfanlagen</w:t>
              </w:r>
            </w:hyperlink>
            <w:r w:rsidRPr="001B3266">
              <w:rPr>
                <w:rStyle w:val="FakeCharacterStyle"/>
                <w:rFonts w:ascii="Source Sans 3" w:hAnsi="Source Sans 3"/>
                <w:color w:val="000000"/>
                <w:sz w:val="20"/>
              </w:rPr>
              <w:t xml:space="preserve"> vorhanden.</w:t>
            </w:r>
          </w:p>
          <w:p w14:paraId="7650A3CF"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sind anhand der arbeitsplatzspezifischen Betriebsanweisung unterwiesen.</w:t>
            </w:r>
          </w:p>
        </w:tc>
        <w:tc>
          <w:tcPr>
            <w:tcW w:w="60" w:type="dxa"/>
            <w:vMerge w:val="restart"/>
            <w:shd w:val="clear" w:color="auto" w:fill="auto"/>
          </w:tcPr>
          <w:p w14:paraId="0EA93224"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F53EF6"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7D1977"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46C99E"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B16EA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BEE64EB" w14:textId="5EC98E2E"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43A24EF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EB6EB98" w14:textId="77777777">
        <w:tc>
          <w:tcPr>
            <w:tcW w:w="15" w:type="dxa"/>
            <w:vMerge/>
            <w:shd w:val="clear" w:color="auto" w:fill="auto"/>
          </w:tcPr>
          <w:p w14:paraId="76A808B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2764596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4FC7CD4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1A90A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2C468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9AD6E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3238C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6B9D9C1"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72E38D76"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6C68089" w14:textId="77777777">
        <w:trPr>
          <w:trHeight w:hRule="exact" w:val="330"/>
        </w:trPr>
        <w:tc>
          <w:tcPr>
            <w:tcW w:w="15" w:type="dxa"/>
            <w:vMerge w:val="restart"/>
            <w:shd w:val="clear" w:color="auto" w:fill="D7EAF9"/>
            <w:vAlign w:val="center"/>
          </w:tcPr>
          <w:p w14:paraId="6A78E648"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273D9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451" w:tooltip="Prüfung" w:history="1">
              <w:r w:rsidRPr="001B3266">
                <w:rPr>
                  <w:rStyle w:val="FakeCharacterStyle"/>
                  <w:rFonts w:ascii="Source Sans 3" w:hAnsi="Source Sans 3"/>
                  <w:color w:val="000000"/>
                  <w:sz w:val="20"/>
                  <w:u w:val="single"/>
                </w:rPr>
                <w:t>„Prüfung“</w:t>
              </w:r>
            </w:hyperlink>
            <w:r w:rsidRPr="001B32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B736143"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672E2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61FD02"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341F13"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99049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E517216" w14:textId="756062B5"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1592AB6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498172E" w14:textId="77777777">
        <w:tc>
          <w:tcPr>
            <w:tcW w:w="15" w:type="dxa"/>
            <w:vMerge/>
            <w:shd w:val="clear" w:color="auto" w:fill="D7EAF9"/>
            <w:vAlign w:val="center"/>
          </w:tcPr>
          <w:p w14:paraId="783DD3B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6F1274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C7C56A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156E1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2CE98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08C2D4"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271B8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A58D694"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D2CA3E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90A3463" w14:textId="77777777">
        <w:trPr>
          <w:trHeight w:hRule="exact" w:val="45"/>
        </w:trPr>
        <w:tc>
          <w:tcPr>
            <w:tcW w:w="9870" w:type="dxa"/>
            <w:gridSpan w:val="9"/>
            <w:shd w:val="clear" w:color="auto" w:fill="auto"/>
          </w:tcPr>
          <w:p w14:paraId="79BDFFC5"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7E7FB428" wp14:editId="042F6AD4">
                  <wp:extent cx="6267450" cy="28575"/>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26"/>
                          <a:stretch>
                            <a:fillRect/>
                          </a:stretch>
                        </pic:blipFill>
                        <pic:spPr>
                          <a:xfrm>
                            <a:off x="0" y="0"/>
                            <a:ext cx="6267450" cy="28575"/>
                          </a:xfrm>
                          <a:prstGeom prst="rect">
                            <a:avLst/>
                          </a:prstGeom>
                          <a:noFill/>
                        </pic:spPr>
                      </pic:pic>
                    </a:graphicData>
                  </a:graphic>
                </wp:inline>
              </w:drawing>
            </w:r>
          </w:p>
        </w:tc>
      </w:tr>
    </w:tbl>
    <w:p w14:paraId="67886B5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1521E135" w14:textId="77777777">
        <w:trPr>
          <w:trHeight w:hRule="exact" w:val="345"/>
        </w:trPr>
        <w:tc>
          <w:tcPr>
            <w:tcW w:w="15" w:type="dxa"/>
          </w:tcPr>
          <w:p w14:paraId="778ADD57"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255A52A9"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4FC9707D"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15CDD429" w14:textId="77777777">
        <w:tc>
          <w:tcPr>
            <w:tcW w:w="9870" w:type="dxa"/>
            <w:shd w:val="clear" w:color="auto" w:fill="auto"/>
          </w:tcPr>
          <w:p w14:paraId="7DED5B2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Lokale Datei: listengkriterien\gestaltungskriterien fuer prueffeld ns.docx</w:t>
            </w:r>
            <w:r w:rsidRPr="001B3266">
              <w:rPr>
                <w:rStyle w:val="CharacterStyle28"/>
                <w:rFonts w:ascii="Source Sans 3" w:hAnsi="Source Sans 3"/>
              </w:rPr>
              <w:br/>
              <w:t>2. Lokale Datei: prueflisten\pruefliste_pmzb.doc</w:t>
            </w:r>
            <w:r w:rsidRPr="001B3266">
              <w:rPr>
                <w:rStyle w:val="CharacterStyle28"/>
                <w:rFonts w:ascii="Source Sans 3" w:hAnsi="Source Sans 3"/>
              </w:rPr>
              <w:br/>
              <w:t>3. Gefährdungsbeurteilungsobjekt aus dem BG-Katalog: Unterweisungen der Beschäftigten</w:t>
            </w:r>
            <w:r w:rsidRPr="001B3266">
              <w:rPr>
                <w:rStyle w:val="CharacterStyle28"/>
                <w:rFonts w:ascii="Source Sans 3" w:hAnsi="Source Sans 3"/>
              </w:rPr>
              <w:br/>
              <w:t>4. Gefährdungsbeurteilungsobjekt aus dem BG-Katalog: Prüfung</w:t>
            </w:r>
          </w:p>
        </w:tc>
      </w:tr>
    </w:tbl>
    <w:p w14:paraId="1450F45A"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19E9137B" w14:textId="77777777">
        <w:trPr>
          <w:trHeight w:hRule="exact" w:val="285"/>
        </w:trPr>
        <w:tc>
          <w:tcPr>
            <w:tcW w:w="9870" w:type="dxa"/>
            <w:gridSpan w:val="6"/>
            <w:shd w:val="clear" w:color="auto" w:fill="auto"/>
          </w:tcPr>
          <w:p w14:paraId="00BAD0CE"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772C9B29" w14:textId="77777777">
        <w:trPr>
          <w:trHeight w:hRule="exact" w:val="345"/>
        </w:trPr>
        <w:tc>
          <w:tcPr>
            <w:tcW w:w="1440" w:type="dxa"/>
            <w:gridSpan w:val="2"/>
            <w:shd w:val="clear" w:color="auto" w:fill="auto"/>
          </w:tcPr>
          <w:p w14:paraId="1D9D0258"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2B6FB2D7" w14:textId="77777777" w:rsidR="00BC0171" w:rsidRPr="001B3266" w:rsidRDefault="00BC0171" w:rsidP="001B3266">
            <w:pPr>
              <w:spacing w:line="240" w:lineRule="exact"/>
              <w:rPr>
                <w:rStyle w:val="FakeCharacterStyle"/>
                <w:rFonts w:ascii="Source Sans 3" w:hAnsi="Source Sans 3"/>
              </w:rPr>
            </w:pPr>
          </w:p>
        </w:tc>
      </w:tr>
      <w:tr w:rsidR="00BC0171" w:rsidRPr="001B3266" w14:paraId="6CEDD0D4" w14:textId="77777777">
        <w:trPr>
          <w:trHeight w:hRule="exact" w:val="285"/>
        </w:trPr>
        <w:tc>
          <w:tcPr>
            <w:tcW w:w="9870" w:type="dxa"/>
            <w:gridSpan w:val="6"/>
            <w:shd w:val="clear" w:color="auto" w:fill="auto"/>
          </w:tcPr>
          <w:p w14:paraId="05496D2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203-034: Errichten und Betreiben von elektrischen Prüfanlagen</w:t>
            </w:r>
          </w:p>
        </w:tc>
      </w:tr>
      <w:tr w:rsidR="00BC0171" w:rsidRPr="001B3266" w14:paraId="6441AC2B" w14:textId="77777777">
        <w:trPr>
          <w:trHeight w:hRule="exact" w:val="270"/>
        </w:trPr>
        <w:tc>
          <w:tcPr>
            <w:tcW w:w="9870" w:type="dxa"/>
            <w:gridSpan w:val="6"/>
            <w:shd w:val="clear" w:color="auto" w:fill="auto"/>
          </w:tcPr>
          <w:p w14:paraId="7A71366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3: Titelseite: Elektrische Anlagen und Betriebsmittel</w:t>
            </w:r>
          </w:p>
        </w:tc>
      </w:tr>
      <w:tr w:rsidR="00BC0171" w:rsidRPr="001B3266" w14:paraId="569DC23A" w14:textId="77777777">
        <w:trPr>
          <w:trHeight w:hRule="exact" w:val="270"/>
        </w:trPr>
        <w:tc>
          <w:tcPr>
            <w:tcW w:w="9870" w:type="dxa"/>
            <w:gridSpan w:val="6"/>
            <w:shd w:val="clear" w:color="auto" w:fill="auto"/>
          </w:tcPr>
          <w:p w14:paraId="4676CCD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1: Grundsätze der Prävention , Inhalt</w:t>
            </w:r>
          </w:p>
        </w:tc>
      </w:tr>
      <w:tr w:rsidR="00BC0171" w:rsidRPr="001B3266" w14:paraId="5E0BDF81" w14:textId="77777777">
        <w:trPr>
          <w:trHeight w:hRule="exact" w:val="285"/>
        </w:trPr>
        <w:tc>
          <w:tcPr>
            <w:tcW w:w="9870" w:type="dxa"/>
            <w:gridSpan w:val="6"/>
            <w:shd w:val="clear" w:color="auto" w:fill="auto"/>
          </w:tcPr>
          <w:p w14:paraId="7D310EA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Betriebssicherheitsverordnung (BetrSichV), Inhalt</w:t>
            </w:r>
          </w:p>
        </w:tc>
      </w:tr>
      <w:tr w:rsidR="00BC0171" w:rsidRPr="001B3266" w14:paraId="38C41683" w14:textId="77777777">
        <w:trPr>
          <w:trHeight w:hRule="exact" w:val="270"/>
        </w:trPr>
        <w:tc>
          <w:tcPr>
            <w:tcW w:w="9870" w:type="dxa"/>
            <w:gridSpan w:val="6"/>
            <w:shd w:val="clear" w:color="auto" w:fill="auto"/>
          </w:tcPr>
          <w:p w14:paraId="088A329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ASR A1.3: Sicherheits- und Gesundheitsschutzkennzeichnung, Inhalt</w:t>
            </w:r>
          </w:p>
        </w:tc>
      </w:tr>
      <w:tr w:rsidR="00BC0171" w:rsidRPr="001B3266" w14:paraId="06A4968E" w14:textId="77777777">
        <w:trPr>
          <w:trHeight w:hRule="exact" w:val="570"/>
        </w:trPr>
        <w:tc>
          <w:tcPr>
            <w:tcW w:w="9870" w:type="dxa"/>
            <w:gridSpan w:val="6"/>
            <w:shd w:val="clear" w:color="auto" w:fill="auto"/>
          </w:tcPr>
          <w:p w14:paraId="55A06DE4"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19BDAFAE" w14:textId="77777777">
        <w:trPr>
          <w:trHeight w:hRule="exact" w:val="270"/>
        </w:trPr>
        <w:tc>
          <w:tcPr>
            <w:tcW w:w="15" w:type="dxa"/>
          </w:tcPr>
          <w:p w14:paraId="73306713"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22EF4B86"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513124D4"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655EA7F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7B5F7FFB" w14:textId="77777777" w:rsidR="00BC0171" w:rsidRPr="001B3266" w:rsidRDefault="00BC0171" w:rsidP="001B3266">
            <w:pPr>
              <w:spacing w:line="240" w:lineRule="exact"/>
              <w:rPr>
                <w:rStyle w:val="FakeCharacterStyle"/>
                <w:rFonts w:ascii="Source Sans 3" w:hAnsi="Source Sans 3"/>
              </w:rPr>
            </w:pPr>
          </w:p>
        </w:tc>
      </w:tr>
      <w:tr w:rsidR="00BC0171" w:rsidRPr="001B3266" w14:paraId="6B4E7851" w14:textId="77777777">
        <w:trPr>
          <w:trHeight w:hRule="exact" w:val="1260"/>
        </w:trPr>
        <w:tc>
          <w:tcPr>
            <w:tcW w:w="15" w:type="dxa"/>
          </w:tcPr>
          <w:p w14:paraId="1D09647B"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0C6073F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3C6A993D"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470CCEDF" w14:textId="77777777">
        <w:trPr>
          <w:trHeight w:hRule="exact" w:val="270"/>
        </w:trPr>
        <w:tc>
          <w:tcPr>
            <w:tcW w:w="15" w:type="dxa"/>
          </w:tcPr>
          <w:p w14:paraId="60857C85"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7C06DF77"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2EB7E0AD"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5F331DD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0D846ED9" w14:textId="77777777">
        <w:trPr>
          <w:trHeight w:hRule="exact" w:val="1110"/>
        </w:trPr>
        <w:tc>
          <w:tcPr>
            <w:tcW w:w="15" w:type="dxa"/>
          </w:tcPr>
          <w:p w14:paraId="51690DF6"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4649851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2C9D2EFC" w14:textId="77777777" w:rsidR="00BC0171" w:rsidRPr="001B3266" w:rsidRDefault="00BC0171" w:rsidP="001B3266">
      <w:pPr>
        <w:spacing w:line="240" w:lineRule="exact"/>
        <w:rPr>
          <w:rFonts w:ascii="Source Sans 3" w:hAnsi="Source Sans 3"/>
        </w:rPr>
        <w:sectPr w:rsidR="00BC0171" w:rsidRPr="001B3266">
          <w:headerReference w:type="default" r:id="rId452"/>
          <w:footerReference w:type="default" r:id="rId4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60D8F4EA" w14:textId="77777777">
        <w:trPr>
          <w:trHeight w:hRule="exact" w:val="360"/>
        </w:trPr>
        <w:tc>
          <w:tcPr>
            <w:tcW w:w="9870" w:type="dxa"/>
            <w:gridSpan w:val="3"/>
            <w:shd w:val="clear" w:color="auto" w:fill="auto"/>
          </w:tcPr>
          <w:p w14:paraId="25203D36"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4. Elektrowerkstatt / Lager</w:t>
            </w:r>
          </w:p>
        </w:tc>
      </w:tr>
      <w:tr w:rsidR="00BC0171" w:rsidRPr="001B3266" w14:paraId="5F507883" w14:textId="77777777">
        <w:trPr>
          <w:trHeight w:hRule="exact" w:val="360"/>
        </w:trPr>
        <w:tc>
          <w:tcPr>
            <w:tcW w:w="9870" w:type="dxa"/>
            <w:gridSpan w:val="3"/>
            <w:shd w:val="clear" w:color="auto" w:fill="auto"/>
          </w:tcPr>
          <w:p w14:paraId="7E38ACF7"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Prüfplätze ohne zwangläufigem Berührungsschutz bis 1000V~ oder 1500V=</w:t>
            </w:r>
          </w:p>
        </w:tc>
      </w:tr>
      <w:tr w:rsidR="00BC0171" w:rsidRPr="001B3266" w14:paraId="762C6F31" w14:textId="77777777">
        <w:trPr>
          <w:trHeight w:hRule="exact" w:val="345"/>
        </w:trPr>
        <w:tc>
          <w:tcPr>
            <w:tcW w:w="2700" w:type="dxa"/>
            <w:shd w:val="clear" w:color="auto" w:fill="auto"/>
          </w:tcPr>
          <w:p w14:paraId="2D2C324D"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13927F5B" w14:textId="77777777" w:rsidR="00BC0171" w:rsidRPr="001B3266" w:rsidRDefault="00BC0171" w:rsidP="001B3266">
            <w:pPr>
              <w:spacing w:line="240" w:lineRule="exact"/>
              <w:rPr>
                <w:rStyle w:val="FakeCharacterStyle"/>
                <w:rFonts w:ascii="Source Sans 3" w:hAnsi="Source Sans 3"/>
              </w:rPr>
            </w:pPr>
          </w:p>
        </w:tc>
      </w:tr>
      <w:tr w:rsidR="00BC0171" w:rsidRPr="001B3266" w14:paraId="34C6674C" w14:textId="77777777">
        <w:tc>
          <w:tcPr>
            <w:tcW w:w="9855" w:type="dxa"/>
            <w:gridSpan w:val="2"/>
            <w:shd w:val="clear" w:color="auto" w:fill="auto"/>
          </w:tcPr>
          <w:p w14:paraId="21B2A04A"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Gefährliche Körperströme durch Berühren von unter Spannung stehender Teile ,</w:t>
            </w:r>
            <w:r w:rsidRPr="001B3266">
              <w:rPr>
                <w:rStyle w:val="FakeCharacterStyle"/>
                <w:rFonts w:ascii="Source Sans 3" w:hAnsi="Source Sans 3"/>
                <w:b/>
                <w:color w:val="000000"/>
                <w:sz w:val="20"/>
              </w:rPr>
              <w:br/>
              <w:t>Lichtbögen bei Arbeiten in der Nähe von unter Spannung stehender Teile</w:t>
            </w:r>
          </w:p>
        </w:tc>
        <w:tc>
          <w:tcPr>
            <w:tcW w:w="15" w:type="dxa"/>
          </w:tcPr>
          <w:p w14:paraId="5CBC0987" w14:textId="77777777" w:rsidR="00BC0171" w:rsidRPr="001B3266" w:rsidRDefault="00BC0171" w:rsidP="001B3266">
            <w:pPr>
              <w:spacing w:line="240" w:lineRule="exact"/>
              <w:rPr>
                <w:rStyle w:val="FakeCharacterStyle"/>
                <w:rFonts w:ascii="Source Sans 3" w:hAnsi="Source Sans 3"/>
              </w:rPr>
            </w:pPr>
          </w:p>
        </w:tc>
      </w:tr>
      <w:tr w:rsidR="00BC0171" w:rsidRPr="001B3266" w14:paraId="4AC703BF" w14:textId="77777777">
        <w:trPr>
          <w:trHeight w:hRule="exact" w:val="255"/>
        </w:trPr>
        <w:tc>
          <w:tcPr>
            <w:tcW w:w="9870" w:type="dxa"/>
            <w:gridSpan w:val="3"/>
            <w:shd w:val="clear" w:color="auto" w:fill="auto"/>
          </w:tcPr>
          <w:p w14:paraId="3A758DA0" w14:textId="77777777" w:rsidR="00BC0171" w:rsidRPr="001B3266" w:rsidRDefault="00BC0171" w:rsidP="001B3266">
            <w:pPr>
              <w:pStyle w:val="ParagraphStyle23"/>
              <w:spacing w:line="240" w:lineRule="exact"/>
              <w:rPr>
                <w:rStyle w:val="FakeCharacterStyle"/>
                <w:rFonts w:ascii="Source Sans 3" w:hAnsi="Source Sans 3"/>
              </w:rPr>
            </w:pPr>
          </w:p>
        </w:tc>
      </w:tr>
    </w:tbl>
    <w:p w14:paraId="4FE7A14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633C612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4243543"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C1BEB7B"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625CAF6"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2E8342F"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26A95F"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706F96B4" w14:textId="77777777">
        <w:trPr>
          <w:trHeight w:hRule="exact" w:val="330"/>
        </w:trPr>
        <w:tc>
          <w:tcPr>
            <w:tcW w:w="15" w:type="dxa"/>
            <w:vMerge w:val="restart"/>
            <w:shd w:val="clear" w:color="auto" w:fill="D7EAF9"/>
            <w:vAlign w:val="center"/>
          </w:tcPr>
          <w:p w14:paraId="1E6701A3"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B68B1A"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Der Prüfplatz ist entsprechend den </w:t>
            </w:r>
            <w:hyperlink r:id="rId454" w:tooltip="Gestaltungskriterien" w:history="1">
              <w:r w:rsidRPr="001B3266">
                <w:rPr>
                  <w:rStyle w:val="FakeCharacterStyle"/>
                  <w:rFonts w:ascii="Source Sans 3" w:hAnsi="Source Sans 3"/>
                  <w:color w:val="000000"/>
                  <w:sz w:val="20"/>
                  <w:u w:val="single"/>
                </w:rPr>
                <w:t>Gestaltungskriterien</w:t>
              </w:r>
            </w:hyperlink>
            <w:r w:rsidRPr="001B3266">
              <w:rPr>
                <w:rStyle w:val="FakeCharacterStyle"/>
                <w:rFonts w:ascii="Source Sans 3" w:hAnsi="Source Sans 3"/>
                <w:color w:val="000000"/>
                <w:sz w:val="20"/>
              </w:rPr>
              <w:t xml:space="preserve"> (nach VDE 0104) errichtet worden.</w:t>
            </w:r>
          </w:p>
        </w:tc>
        <w:tc>
          <w:tcPr>
            <w:tcW w:w="60" w:type="dxa"/>
            <w:vMerge w:val="restart"/>
            <w:shd w:val="clear" w:color="auto" w:fill="D7EAF9"/>
            <w:vAlign w:val="center"/>
          </w:tcPr>
          <w:p w14:paraId="260349D3"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33F459"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31EC39"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402424"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B7665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2DD518C" w14:textId="0DB7BE75"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F8E481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D66A3E5" w14:textId="77777777">
        <w:tc>
          <w:tcPr>
            <w:tcW w:w="15" w:type="dxa"/>
            <w:vMerge/>
            <w:shd w:val="clear" w:color="auto" w:fill="D7EAF9"/>
            <w:vAlign w:val="center"/>
          </w:tcPr>
          <w:p w14:paraId="03F5722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A27FD7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B3438F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7946B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9A101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679AF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AFFAE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03A14D0"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F3D4AA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711652D" w14:textId="77777777">
        <w:trPr>
          <w:trHeight w:hRule="exact" w:val="330"/>
        </w:trPr>
        <w:tc>
          <w:tcPr>
            <w:tcW w:w="15" w:type="dxa"/>
            <w:vMerge w:val="restart"/>
            <w:shd w:val="clear" w:color="auto" w:fill="auto"/>
          </w:tcPr>
          <w:p w14:paraId="55AA41E3"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7FAE760E"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455" w:tooltip="Unterweisungen der Beschäftigten" w:history="1">
              <w:r w:rsidRPr="001B3266">
                <w:rPr>
                  <w:rStyle w:val="FakeCharacterStyle"/>
                  <w:rFonts w:ascii="Source Sans 3" w:hAnsi="Source Sans 3"/>
                  <w:color w:val="000000"/>
                  <w:sz w:val="20"/>
                  <w:u w:val="single"/>
                </w:rPr>
                <w:t>„Unterweisungen der Beschäftigten“</w:t>
              </w:r>
            </w:hyperlink>
            <w:r w:rsidRPr="001B3266">
              <w:rPr>
                <w:rStyle w:val="FakeCharacterStyle"/>
                <w:rFonts w:ascii="Source Sans 3" w:hAnsi="Source Sans 3"/>
                <w:color w:val="000000"/>
                <w:sz w:val="20"/>
              </w:rPr>
              <w:t xml:space="preserve"> ist beachtet.</w:t>
            </w:r>
          </w:p>
          <w:p w14:paraId="62F3FA0F"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Es ist eine Betriebsanweisung für das </w:t>
            </w:r>
            <w:hyperlink r:id="rId456" w:tooltip="Arbeiten an Prüfanlagen" w:history="1">
              <w:r w:rsidRPr="001B3266">
                <w:rPr>
                  <w:rStyle w:val="FakeCharacterStyle"/>
                  <w:rFonts w:ascii="Source Sans 3" w:hAnsi="Source Sans 3"/>
                  <w:color w:val="000000"/>
                  <w:sz w:val="20"/>
                  <w:u w:val="single"/>
                </w:rPr>
                <w:t>Arbeiten an Prüfanlagen</w:t>
              </w:r>
            </w:hyperlink>
            <w:r w:rsidRPr="001B3266">
              <w:rPr>
                <w:rStyle w:val="FakeCharacterStyle"/>
                <w:rFonts w:ascii="Source Sans 3" w:hAnsi="Source Sans 3"/>
                <w:color w:val="000000"/>
                <w:sz w:val="20"/>
              </w:rPr>
              <w:t xml:space="preserve"> vorhanden.</w:t>
            </w:r>
          </w:p>
          <w:p w14:paraId="44CCFEC5"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sind anhand der arbeitsplatzspezifischen Betriebsanweisung unterwiesen.</w:t>
            </w:r>
          </w:p>
        </w:tc>
        <w:tc>
          <w:tcPr>
            <w:tcW w:w="60" w:type="dxa"/>
            <w:vMerge w:val="restart"/>
            <w:shd w:val="clear" w:color="auto" w:fill="auto"/>
          </w:tcPr>
          <w:p w14:paraId="0756A5EF"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28778D"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7F18C5"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E5E80C"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04143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9874AC9" w14:textId="5D1235FD"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764CB03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61D15F8" w14:textId="77777777">
        <w:tc>
          <w:tcPr>
            <w:tcW w:w="15" w:type="dxa"/>
            <w:vMerge/>
            <w:shd w:val="clear" w:color="auto" w:fill="auto"/>
          </w:tcPr>
          <w:p w14:paraId="716373E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0F61FE7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D6C192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0F06D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87A14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4416C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2A002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553719D"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D3A716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AA402A4" w14:textId="77777777">
        <w:trPr>
          <w:trHeight w:hRule="exact" w:val="330"/>
        </w:trPr>
        <w:tc>
          <w:tcPr>
            <w:tcW w:w="15" w:type="dxa"/>
            <w:vMerge w:val="restart"/>
            <w:shd w:val="clear" w:color="auto" w:fill="D7EAF9"/>
            <w:vAlign w:val="center"/>
          </w:tcPr>
          <w:p w14:paraId="34E0A29C"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CB1A8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457" w:tooltip="Prüfung" w:history="1">
              <w:r w:rsidRPr="001B3266">
                <w:rPr>
                  <w:rStyle w:val="FakeCharacterStyle"/>
                  <w:rFonts w:ascii="Source Sans 3" w:hAnsi="Source Sans 3"/>
                  <w:color w:val="000000"/>
                  <w:sz w:val="20"/>
                  <w:u w:val="single"/>
                </w:rPr>
                <w:t>„Prüfung“</w:t>
              </w:r>
            </w:hyperlink>
            <w:r w:rsidRPr="001B32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2C4ACEB"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2A75FC"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FD0A61"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84102B"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6D0EC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ADD8566" w14:textId="1EAE208D"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F53530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42C102B" w14:textId="77777777">
        <w:tc>
          <w:tcPr>
            <w:tcW w:w="15" w:type="dxa"/>
            <w:vMerge/>
            <w:shd w:val="clear" w:color="auto" w:fill="D7EAF9"/>
            <w:vAlign w:val="center"/>
          </w:tcPr>
          <w:p w14:paraId="510606A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F3ADE0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065BCA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03B01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86E5C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2AD0F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9ECE3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C593ECA"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6CA911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C01B72B" w14:textId="77777777">
        <w:trPr>
          <w:trHeight w:hRule="exact" w:val="45"/>
        </w:trPr>
        <w:tc>
          <w:tcPr>
            <w:tcW w:w="9870" w:type="dxa"/>
            <w:gridSpan w:val="9"/>
            <w:shd w:val="clear" w:color="auto" w:fill="auto"/>
          </w:tcPr>
          <w:p w14:paraId="6975170A"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2A220A14" wp14:editId="76E96A8B">
                  <wp:extent cx="6267450" cy="28575"/>
                  <wp:effectExtent l="0" t="0" r="0" b="0"/>
                  <wp:docPr id="78" name="Pictu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26"/>
                          <a:stretch>
                            <a:fillRect/>
                          </a:stretch>
                        </pic:blipFill>
                        <pic:spPr>
                          <a:xfrm>
                            <a:off x="0" y="0"/>
                            <a:ext cx="6267450" cy="28575"/>
                          </a:xfrm>
                          <a:prstGeom prst="rect">
                            <a:avLst/>
                          </a:prstGeom>
                          <a:noFill/>
                        </pic:spPr>
                      </pic:pic>
                    </a:graphicData>
                  </a:graphic>
                </wp:inline>
              </w:drawing>
            </w:r>
          </w:p>
        </w:tc>
      </w:tr>
    </w:tbl>
    <w:p w14:paraId="78DCD2F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6F967DA3" w14:textId="77777777">
        <w:trPr>
          <w:trHeight w:hRule="exact" w:val="345"/>
        </w:trPr>
        <w:tc>
          <w:tcPr>
            <w:tcW w:w="15" w:type="dxa"/>
          </w:tcPr>
          <w:p w14:paraId="4A9678F1"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09AA9157"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7B5EB78B"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4F1D5AE1" w14:textId="77777777">
        <w:tc>
          <w:tcPr>
            <w:tcW w:w="9870" w:type="dxa"/>
            <w:shd w:val="clear" w:color="auto" w:fill="auto"/>
          </w:tcPr>
          <w:p w14:paraId="7BB44DE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Lokale Datei: listengkriterien\gestaltungskriterien für pozb.docx</w:t>
            </w:r>
            <w:r w:rsidRPr="001B3266">
              <w:rPr>
                <w:rStyle w:val="CharacterStyle28"/>
                <w:rFonts w:ascii="Source Sans 3" w:hAnsi="Source Sans 3"/>
              </w:rPr>
              <w:br/>
              <w:t>2. Lokale Datei: betriebsanweisungen\maschinen\b_pruefplatz.doc</w:t>
            </w:r>
            <w:r w:rsidRPr="001B3266">
              <w:rPr>
                <w:rStyle w:val="CharacterStyle28"/>
                <w:rFonts w:ascii="Source Sans 3" w:hAnsi="Source Sans 3"/>
              </w:rPr>
              <w:br/>
              <w:t>3. Gefährdungsbeurteilungsobjekt aus dem BG-Katalog: Unterweisungen der Beschäftigten</w:t>
            </w:r>
            <w:r w:rsidRPr="001B3266">
              <w:rPr>
                <w:rStyle w:val="CharacterStyle28"/>
                <w:rFonts w:ascii="Source Sans 3" w:hAnsi="Source Sans 3"/>
              </w:rPr>
              <w:br/>
              <w:t>4. Gefährdungsbeurteilungsobjekt aus dem BG-Katalog: Prüfung</w:t>
            </w:r>
          </w:p>
        </w:tc>
      </w:tr>
    </w:tbl>
    <w:p w14:paraId="343439FD"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14F8EE13" w14:textId="77777777">
        <w:trPr>
          <w:trHeight w:hRule="exact" w:val="285"/>
        </w:trPr>
        <w:tc>
          <w:tcPr>
            <w:tcW w:w="9870" w:type="dxa"/>
            <w:gridSpan w:val="6"/>
            <w:shd w:val="clear" w:color="auto" w:fill="auto"/>
          </w:tcPr>
          <w:p w14:paraId="52A166FE"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62D5C0FE" w14:textId="77777777">
        <w:trPr>
          <w:trHeight w:hRule="exact" w:val="345"/>
        </w:trPr>
        <w:tc>
          <w:tcPr>
            <w:tcW w:w="1440" w:type="dxa"/>
            <w:gridSpan w:val="2"/>
            <w:shd w:val="clear" w:color="auto" w:fill="auto"/>
          </w:tcPr>
          <w:p w14:paraId="2CD2138A"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1244574C" w14:textId="77777777" w:rsidR="00BC0171" w:rsidRPr="001B3266" w:rsidRDefault="00BC0171" w:rsidP="001B3266">
            <w:pPr>
              <w:spacing w:line="240" w:lineRule="exact"/>
              <w:rPr>
                <w:rStyle w:val="FakeCharacterStyle"/>
                <w:rFonts w:ascii="Source Sans 3" w:hAnsi="Source Sans 3"/>
              </w:rPr>
            </w:pPr>
          </w:p>
        </w:tc>
      </w:tr>
      <w:tr w:rsidR="00BC0171" w:rsidRPr="001B3266" w14:paraId="393DEE64" w14:textId="77777777">
        <w:trPr>
          <w:trHeight w:hRule="exact" w:val="285"/>
        </w:trPr>
        <w:tc>
          <w:tcPr>
            <w:tcW w:w="9870" w:type="dxa"/>
            <w:gridSpan w:val="6"/>
            <w:shd w:val="clear" w:color="auto" w:fill="auto"/>
          </w:tcPr>
          <w:p w14:paraId="3D59CDE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203-034: Errichten und Betreiben von elektrischen Prüfanlagen</w:t>
            </w:r>
          </w:p>
        </w:tc>
      </w:tr>
      <w:tr w:rsidR="00BC0171" w:rsidRPr="001B3266" w14:paraId="5038F717" w14:textId="77777777">
        <w:trPr>
          <w:trHeight w:hRule="exact" w:val="270"/>
        </w:trPr>
        <w:tc>
          <w:tcPr>
            <w:tcW w:w="9870" w:type="dxa"/>
            <w:gridSpan w:val="6"/>
            <w:shd w:val="clear" w:color="auto" w:fill="auto"/>
          </w:tcPr>
          <w:p w14:paraId="17EF3E6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3: Inhaltsverzeichnis: Elektrische Anlagen und Betriebsmittel</w:t>
            </w:r>
          </w:p>
        </w:tc>
      </w:tr>
      <w:tr w:rsidR="00BC0171" w:rsidRPr="001B3266" w14:paraId="2DF2AB22" w14:textId="77777777">
        <w:trPr>
          <w:trHeight w:hRule="exact" w:val="270"/>
        </w:trPr>
        <w:tc>
          <w:tcPr>
            <w:tcW w:w="9870" w:type="dxa"/>
            <w:gridSpan w:val="6"/>
            <w:shd w:val="clear" w:color="auto" w:fill="auto"/>
          </w:tcPr>
          <w:p w14:paraId="346BFDC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1: Grundsätze der Prävention , Inhalt</w:t>
            </w:r>
          </w:p>
        </w:tc>
      </w:tr>
      <w:tr w:rsidR="00BC0171" w:rsidRPr="001B3266" w14:paraId="688EF607" w14:textId="77777777">
        <w:trPr>
          <w:trHeight w:hRule="exact" w:val="285"/>
        </w:trPr>
        <w:tc>
          <w:tcPr>
            <w:tcW w:w="9870" w:type="dxa"/>
            <w:gridSpan w:val="6"/>
            <w:shd w:val="clear" w:color="auto" w:fill="auto"/>
          </w:tcPr>
          <w:p w14:paraId="519BFEE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Betriebssicherheitsverordnung (BetrSichV), Inhalt</w:t>
            </w:r>
          </w:p>
        </w:tc>
      </w:tr>
      <w:tr w:rsidR="00BC0171" w:rsidRPr="001B3266" w14:paraId="2E4E6815" w14:textId="77777777">
        <w:trPr>
          <w:trHeight w:hRule="exact" w:val="270"/>
        </w:trPr>
        <w:tc>
          <w:tcPr>
            <w:tcW w:w="9870" w:type="dxa"/>
            <w:gridSpan w:val="6"/>
            <w:shd w:val="clear" w:color="auto" w:fill="auto"/>
          </w:tcPr>
          <w:p w14:paraId="4F814C0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ASR A1.3: Sicherheits- und Gesundheitsschutzkennzeichnung, Inhalt</w:t>
            </w:r>
          </w:p>
        </w:tc>
      </w:tr>
      <w:tr w:rsidR="00BC0171" w:rsidRPr="001B3266" w14:paraId="264E1633" w14:textId="77777777">
        <w:trPr>
          <w:trHeight w:hRule="exact" w:val="570"/>
        </w:trPr>
        <w:tc>
          <w:tcPr>
            <w:tcW w:w="9870" w:type="dxa"/>
            <w:gridSpan w:val="6"/>
            <w:shd w:val="clear" w:color="auto" w:fill="auto"/>
          </w:tcPr>
          <w:p w14:paraId="10FBC8AC"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16206106" w14:textId="77777777">
        <w:trPr>
          <w:trHeight w:hRule="exact" w:val="270"/>
        </w:trPr>
        <w:tc>
          <w:tcPr>
            <w:tcW w:w="15" w:type="dxa"/>
          </w:tcPr>
          <w:p w14:paraId="1CB66058"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1B9AE431"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2030E593"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0EE3ED9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591F056F" w14:textId="77777777" w:rsidR="00BC0171" w:rsidRPr="001B3266" w:rsidRDefault="00BC0171" w:rsidP="001B3266">
            <w:pPr>
              <w:spacing w:line="240" w:lineRule="exact"/>
              <w:rPr>
                <w:rStyle w:val="FakeCharacterStyle"/>
                <w:rFonts w:ascii="Source Sans 3" w:hAnsi="Source Sans 3"/>
              </w:rPr>
            </w:pPr>
          </w:p>
        </w:tc>
      </w:tr>
      <w:tr w:rsidR="00BC0171" w:rsidRPr="001B3266" w14:paraId="7CB4934D" w14:textId="77777777">
        <w:trPr>
          <w:trHeight w:hRule="exact" w:val="1260"/>
        </w:trPr>
        <w:tc>
          <w:tcPr>
            <w:tcW w:w="15" w:type="dxa"/>
          </w:tcPr>
          <w:p w14:paraId="7336D3A8"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1962C1E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3683E483"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32819EFF" w14:textId="77777777">
        <w:trPr>
          <w:trHeight w:hRule="exact" w:val="270"/>
        </w:trPr>
        <w:tc>
          <w:tcPr>
            <w:tcW w:w="15" w:type="dxa"/>
          </w:tcPr>
          <w:p w14:paraId="7CE25306"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1197FA6E"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0E6EFB25"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52A5823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67C0958D" w14:textId="77777777">
        <w:trPr>
          <w:trHeight w:hRule="exact" w:val="1110"/>
        </w:trPr>
        <w:tc>
          <w:tcPr>
            <w:tcW w:w="15" w:type="dxa"/>
          </w:tcPr>
          <w:p w14:paraId="31BD71C2"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4BC1E02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62361F35" w14:textId="77777777" w:rsidR="00BC0171" w:rsidRPr="001B3266" w:rsidRDefault="00BC0171" w:rsidP="001B3266">
      <w:pPr>
        <w:spacing w:line="240" w:lineRule="exact"/>
        <w:rPr>
          <w:rFonts w:ascii="Source Sans 3" w:hAnsi="Source Sans 3"/>
        </w:rPr>
        <w:sectPr w:rsidR="00BC0171" w:rsidRPr="001B3266">
          <w:headerReference w:type="default" r:id="rId458"/>
          <w:footerReference w:type="default" r:id="rId4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3C85C4D8" w14:textId="77777777">
        <w:trPr>
          <w:trHeight w:hRule="exact" w:val="360"/>
        </w:trPr>
        <w:tc>
          <w:tcPr>
            <w:tcW w:w="9870" w:type="dxa"/>
            <w:gridSpan w:val="3"/>
            <w:shd w:val="clear" w:color="auto" w:fill="auto"/>
          </w:tcPr>
          <w:p w14:paraId="51581E0D"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4. Elektrowerkstatt / Lager</w:t>
            </w:r>
          </w:p>
        </w:tc>
      </w:tr>
      <w:tr w:rsidR="00BC0171" w:rsidRPr="001B3266" w14:paraId="342EFD42" w14:textId="77777777">
        <w:trPr>
          <w:trHeight w:hRule="exact" w:val="360"/>
        </w:trPr>
        <w:tc>
          <w:tcPr>
            <w:tcW w:w="9870" w:type="dxa"/>
            <w:gridSpan w:val="3"/>
            <w:shd w:val="clear" w:color="auto" w:fill="auto"/>
          </w:tcPr>
          <w:p w14:paraId="72DD706D"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Trocknen von Tränklacken und Beschichtungsstoffen</w:t>
            </w:r>
          </w:p>
        </w:tc>
      </w:tr>
      <w:tr w:rsidR="00BC0171" w:rsidRPr="001B3266" w14:paraId="71E23360" w14:textId="77777777">
        <w:trPr>
          <w:trHeight w:hRule="exact" w:val="345"/>
        </w:trPr>
        <w:tc>
          <w:tcPr>
            <w:tcW w:w="2700" w:type="dxa"/>
            <w:shd w:val="clear" w:color="auto" w:fill="auto"/>
          </w:tcPr>
          <w:p w14:paraId="09B6A9F7"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3FA32C2B" w14:textId="77777777" w:rsidR="00BC0171" w:rsidRPr="001B3266" w:rsidRDefault="00BC0171" w:rsidP="001B3266">
            <w:pPr>
              <w:spacing w:line="240" w:lineRule="exact"/>
              <w:rPr>
                <w:rStyle w:val="FakeCharacterStyle"/>
                <w:rFonts w:ascii="Source Sans 3" w:hAnsi="Source Sans 3"/>
              </w:rPr>
            </w:pPr>
          </w:p>
        </w:tc>
      </w:tr>
      <w:tr w:rsidR="00BC0171" w:rsidRPr="001B3266" w14:paraId="51D09A4E" w14:textId="77777777">
        <w:tc>
          <w:tcPr>
            <w:tcW w:w="9855" w:type="dxa"/>
            <w:gridSpan w:val="2"/>
            <w:shd w:val="clear" w:color="auto" w:fill="auto"/>
          </w:tcPr>
          <w:p w14:paraId="0DD9EE34"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gesundheitsgefährdende Dämpfe; Brand- und Explosionsgefahr</w:t>
            </w:r>
          </w:p>
        </w:tc>
        <w:tc>
          <w:tcPr>
            <w:tcW w:w="15" w:type="dxa"/>
          </w:tcPr>
          <w:p w14:paraId="7C93EBF9" w14:textId="77777777" w:rsidR="00BC0171" w:rsidRPr="001B3266" w:rsidRDefault="00BC0171" w:rsidP="001B3266">
            <w:pPr>
              <w:spacing w:line="240" w:lineRule="exact"/>
              <w:rPr>
                <w:rStyle w:val="FakeCharacterStyle"/>
                <w:rFonts w:ascii="Source Sans 3" w:hAnsi="Source Sans 3"/>
              </w:rPr>
            </w:pPr>
          </w:p>
        </w:tc>
      </w:tr>
      <w:tr w:rsidR="00BC0171" w:rsidRPr="001B3266" w14:paraId="3C171A78" w14:textId="77777777">
        <w:trPr>
          <w:trHeight w:hRule="exact" w:val="240"/>
        </w:trPr>
        <w:tc>
          <w:tcPr>
            <w:tcW w:w="9870" w:type="dxa"/>
            <w:gridSpan w:val="3"/>
            <w:shd w:val="clear" w:color="auto" w:fill="auto"/>
          </w:tcPr>
          <w:p w14:paraId="4ABC7D13" w14:textId="77777777" w:rsidR="00BC0171" w:rsidRPr="001B3266" w:rsidRDefault="00BC0171" w:rsidP="001B3266">
            <w:pPr>
              <w:pStyle w:val="ParagraphStyle23"/>
              <w:spacing w:line="240" w:lineRule="exact"/>
              <w:rPr>
                <w:rStyle w:val="FakeCharacterStyle"/>
                <w:rFonts w:ascii="Source Sans 3" w:hAnsi="Source Sans 3"/>
              </w:rPr>
            </w:pPr>
          </w:p>
        </w:tc>
      </w:tr>
    </w:tbl>
    <w:p w14:paraId="5D5F3BE4"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3A5A9A4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98992EA"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DD5E2DE"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16D198B"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179BA7E"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5F45B2C"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3A606D05" w14:textId="77777777">
        <w:trPr>
          <w:trHeight w:hRule="exact" w:val="330"/>
        </w:trPr>
        <w:tc>
          <w:tcPr>
            <w:tcW w:w="15" w:type="dxa"/>
            <w:vMerge w:val="restart"/>
            <w:shd w:val="clear" w:color="auto" w:fill="D7EAF9"/>
            <w:vAlign w:val="center"/>
          </w:tcPr>
          <w:p w14:paraId="40DE446E"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F3FC3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ist Anhand der Vorgaben des Herstellers des Ofens eine Beschickungsanleitung unter Angabe der zu verwendenden Lösemittel, der höchstzulässigen Lösemittelmengen (z. B. Menge der Motoren, Gesamtgewicht der zu trocknenden Teile) zu erstellen</w:t>
            </w:r>
          </w:p>
        </w:tc>
        <w:tc>
          <w:tcPr>
            <w:tcW w:w="60" w:type="dxa"/>
            <w:vMerge w:val="restart"/>
            <w:shd w:val="clear" w:color="auto" w:fill="D7EAF9"/>
            <w:vAlign w:val="center"/>
          </w:tcPr>
          <w:p w14:paraId="1020868E"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D6B99F"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9BDFE8"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E98446"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8445B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A73B14E" w14:textId="19237B72"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365FB2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3CAE712" w14:textId="77777777">
        <w:tc>
          <w:tcPr>
            <w:tcW w:w="15" w:type="dxa"/>
            <w:vMerge/>
            <w:shd w:val="clear" w:color="auto" w:fill="D7EAF9"/>
            <w:vAlign w:val="center"/>
          </w:tcPr>
          <w:p w14:paraId="2043239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AB962B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50C36C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9D802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4928B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AAB25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88A71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A7FA3C2"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DBA012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A13DFC1" w14:textId="77777777">
        <w:trPr>
          <w:trHeight w:hRule="exact" w:val="15"/>
        </w:trPr>
        <w:tc>
          <w:tcPr>
            <w:tcW w:w="15" w:type="dxa"/>
            <w:vMerge w:val="restart"/>
            <w:shd w:val="clear" w:color="auto" w:fill="auto"/>
          </w:tcPr>
          <w:p w14:paraId="5A0F7654"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1E3B57B9"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65A11A90"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84F5A7"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D104B9"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AF0D30"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E99DE6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FF6DC55" w14:textId="01437D10"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0C6F6F7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C084050" w14:textId="77777777">
        <w:trPr>
          <w:trHeight w:val="240"/>
        </w:trPr>
        <w:tc>
          <w:tcPr>
            <w:tcW w:w="15" w:type="dxa"/>
            <w:vMerge/>
            <w:shd w:val="clear" w:color="auto" w:fill="auto"/>
          </w:tcPr>
          <w:p w14:paraId="577BB971"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40860515"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Es ist eine </w:t>
            </w:r>
            <w:hyperlink r:id="rId460" w:tooltip="Betriebsanweisung" w:history="1">
              <w:r w:rsidRPr="001B3266">
                <w:rPr>
                  <w:rStyle w:val="FakeCharacterStyle"/>
                  <w:rFonts w:ascii="Source Sans 3" w:hAnsi="Source Sans 3"/>
                  <w:color w:val="000000"/>
                  <w:sz w:val="20"/>
                  <w:u w:val="single"/>
                </w:rPr>
                <w:t>Betriebsanweisung</w:t>
              </w:r>
            </w:hyperlink>
            <w:r w:rsidRPr="001B3266">
              <w:rPr>
                <w:rStyle w:val="FakeCharacterStyle"/>
                <w:rFonts w:ascii="Source Sans 3" w:hAnsi="Source Sans 3"/>
                <w:color w:val="000000"/>
                <w:sz w:val="20"/>
              </w:rPr>
              <w:t xml:space="preserve"> für den Trockenofen zu erstellen</w:t>
            </w:r>
          </w:p>
        </w:tc>
        <w:tc>
          <w:tcPr>
            <w:tcW w:w="60" w:type="dxa"/>
            <w:vMerge/>
            <w:shd w:val="clear" w:color="auto" w:fill="auto"/>
          </w:tcPr>
          <w:p w14:paraId="707DD91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FDEE6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AF649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B2F522"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972F1FF"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19BA728B"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20C90D19" w14:textId="77777777" w:rsidR="00BC0171" w:rsidRPr="001B3266" w:rsidRDefault="00BC0171" w:rsidP="001B3266">
            <w:pPr>
              <w:spacing w:line="240" w:lineRule="exact"/>
              <w:rPr>
                <w:rStyle w:val="FakeCharacterStyle"/>
                <w:rFonts w:ascii="Source Sans 3" w:hAnsi="Source Sans 3"/>
              </w:rPr>
            </w:pPr>
          </w:p>
        </w:tc>
      </w:tr>
      <w:tr w:rsidR="00BC0171" w:rsidRPr="001B3266" w14:paraId="5DCD3430" w14:textId="77777777">
        <w:tc>
          <w:tcPr>
            <w:tcW w:w="15" w:type="dxa"/>
            <w:vMerge/>
            <w:shd w:val="clear" w:color="auto" w:fill="auto"/>
          </w:tcPr>
          <w:p w14:paraId="43981AC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D48E6D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0CD959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EF70A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C1B17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C2640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82FCD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62A775C"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631C13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559C6B3" w14:textId="77777777">
        <w:trPr>
          <w:trHeight w:hRule="exact" w:val="330"/>
        </w:trPr>
        <w:tc>
          <w:tcPr>
            <w:tcW w:w="15" w:type="dxa"/>
            <w:vMerge w:val="restart"/>
            <w:shd w:val="clear" w:color="auto" w:fill="D7EAF9"/>
            <w:vAlign w:val="center"/>
          </w:tcPr>
          <w:p w14:paraId="245808E7"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5A5C3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Unterweisung der Beschäftigten ist zu organisieren</w:t>
            </w:r>
          </w:p>
        </w:tc>
        <w:tc>
          <w:tcPr>
            <w:tcW w:w="60" w:type="dxa"/>
            <w:vMerge w:val="restart"/>
            <w:shd w:val="clear" w:color="auto" w:fill="D7EAF9"/>
            <w:vAlign w:val="center"/>
          </w:tcPr>
          <w:p w14:paraId="05914D3B"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4C8556"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A3F0DC"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5BFFBC"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6ECB0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16EBB02" w14:textId="15218E94"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00906E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73A621F" w14:textId="77777777">
        <w:tc>
          <w:tcPr>
            <w:tcW w:w="15" w:type="dxa"/>
            <w:vMerge/>
            <w:shd w:val="clear" w:color="auto" w:fill="D7EAF9"/>
            <w:vAlign w:val="center"/>
          </w:tcPr>
          <w:p w14:paraId="60287626"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B4987B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EE75CC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DE2E9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ADD52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D64C5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3CBC3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60E674D"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19DA11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F86FD77" w14:textId="77777777">
        <w:trPr>
          <w:trHeight w:hRule="exact" w:val="330"/>
        </w:trPr>
        <w:tc>
          <w:tcPr>
            <w:tcW w:w="15" w:type="dxa"/>
            <w:vMerge w:val="restart"/>
            <w:shd w:val="clear" w:color="auto" w:fill="auto"/>
          </w:tcPr>
          <w:p w14:paraId="75D32CE1"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416DA9FA"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regelmäßige Prüfung der Sicherheitseinrichtungen ist zu veranlassen</w:t>
            </w:r>
          </w:p>
        </w:tc>
        <w:tc>
          <w:tcPr>
            <w:tcW w:w="60" w:type="dxa"/>
            <w:vMerge w:val="restart"/>
            <w:shd w:val="clear" w:color="auto" w:fill="auto"/>
          </w:tcPr>
          <w:p w14:paraId="271EA793"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0F7E61"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703020"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F2E9C8"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FF734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8F71C0D" w14:textId="43678D59"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1AFBF8D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2323B40" w14:textId="77777777">
        <w:tc>
          <w:tcPr>
            <w:tcW w:w="15" w:type="dxa"/>
            <w:vMerge/>
            <w:shd w:val="clear" w:color="auto" w:fill="auto"/>
          </w:tcPr>
          <w:p w14:paraId="08B6AD8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32AD73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D8F89B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A3DDF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864F1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9474A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4C01F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6F4054C"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A7C00A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4903AA3" w14:textId="77777777">
        <w:trPr>
          <w:trHeight w:hRule="exact" w:val="330"/>
        </w:trPr>
        <w:tc>
          <w:tcPr>
            <w:tcW w:w="15" w:type="dxa"/>
            <w:vMerge w:val="restart"/>
            <w:shd w:val="clear" w:color="auto" w:fill="D7EAF9"/>
            <w:vAlign w:val="center"/>
          </w:tcPr>
          <w:p w14:paraId="2C17B049"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D2B68A"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regelmäßige Reinigung des Trockenofens von Lackresten ist zu organisieren</w:t>
            </w:r>
          </w:p>
        </w:tc>
        <w:tc>
          <w:tcPr>
            <w:tcW w:w="60" w:type="dxa"/>
            <w:vMerge w:val="restart"/>
            <w:shd w:val="clear" w:color="auto" w:fill="D7EAF9"/>
            <w:vAlign w:val="center"/>
          </w:tcPr>
          <w:p w14:paraId="65B193B0"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7BB2AF"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82C50E"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CE8FFC"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76B7F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F7BB36D" w14:textId="76A65C8B"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79F47B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66580C4" w14:textId="77777777">
        <w:tc>
          <w:tcPr>
            <w:tcW w:w="15" w:type="dxa"/>
            <w:vMerge/>
            <w:shd w:val="clear" w:color="auto" w:fill="D7EAF9"/>
            <w:vAlign w:val="center"/>
          </w:tcPr>
          <w:p w14:paraId="6C26474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389FE6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FF1C6D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6688B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96AC9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670E5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9E0D6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E73F9B0"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23E984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B4E1FEE" w14:textId="77777777">
        <w:trPr>
          <w:trHeight w:hRule="exact" w:val="15"/>
        </w:trPr>
        <w:tc>
          <w:tcPr>
            <w:tcW w:w="15" w:type="dxa"/>
            <w:vMerge w:val="restart"/>
            <w:shd w:val="clear" w:color="auto" w:fill="auto"/>
          </w:tcPr>
          <w:p w14:paraId="4F099AEC"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3E8920A8"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2DB6AD77"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297F4D"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059B57"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2547CD"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A404C3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FB93539" w14:textId="6739347C"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3F3B919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1CA344A" w14:textId="77777777">
        <w:trPr>
          <w:trHeight w:val="240"/>
        </w:trPr>
        <w:tc>
          <w:tcPr>
            <w:tcW w:w="15" w:type="dxa"/>
            <w:vMerge/>
            <w:shd w:val="clear" w:color="auto" w:fill="auto"/>
          </w:tcPr>
          <w:p w14:paraId="2F2BDCE1"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40C58179"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Erstellen eines </w:t>
            </w:r>
            <w:hyperlink r:id="rId461" w:tooltip="Explosionsschutzdokumentes" w:history="1">
              <w:r w:rsidRPr="001B3266">
                <w:rPr>
                  <w:rStyle w:val="FakeCharacterStyle"/>
                  <w:rFonts w:ascii="Source Sans 3" w:hAnsi="Source Sans 3"/>
                  <w:color w:val="000000"/>
                  <w:sz w:val="20"/>
                  <w:u w:val="single"/>
                </w:rPr>
                <w:t>Explosionsschutzdokumentes</w:t>
              </w:r>
            </w:hyperlink>
          </w:p>
        </w:tc>
        <w:tc>
          <w:tcPr>
            <w:tcW w:w="60" w:type="dxa"/>
            <w:vMerge/>
            <w:shd w:val="clear" w:color="auto" w:fill="auto"/>
          </w:tcPr>
          <w:p w14:paraId="7404E1B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53EC6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A09A1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44FFA9"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E10C7EA"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14D25954"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64B9AA61" w14:textId="77777777" w:rsidR="00BC0171" w:rsidRPr="001B3266" w:rsidRDefault="00BC0171" w:rsidP="001B3266">
            <w:pPr>
              <w:spacing w:line="240" w:lineRule="exact"/>
              <w:rPr>
                <w:rStyle w:val="FakeCharacterStyle"/>
                <w:rFonts w:ascii="Source Sans 3" w:hAnsi="Source Sans 3"/>
              </w:rPr>
            </w:pPr>
          </w:p>
        </w:tc>
      </w:tr>
      <w:tr w:rsidR="00BC0171" w:rsidRPr="001B3266" w14:paraId="25F6E7CF" w14:textId="77777777">
        <w:tc>
          <w:tcPr>
            <w:tcW w:w="15" w:type="dxa"/>
            <w:vMerge/>
            <w:shd w:val="clear" w:color="auto" w:fill="auto"/>
          </w:tcPr>
          <w:p w14:paraId="0544C7B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AAD656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9172E2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5267E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6A068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8946A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67634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D5998DA"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149C428"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8968BD1" w14:textId="77777777">
        <w:trPr>
          <w:trHeight w:hRule="exact" w:val="45"/>
        </w:trPr>
        <w:tc>
          <w:tcPr>
            <w:tcW w:w="9870" w:type="dxa"/>
            <w:gridSpan w:val="9"/>
            <w:shd w:val="clear" w:color="auto" w:fill="auto"/>
          </w:tcPr>
          <w:p w14:paraId="0C27A94C"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73A9490F" wp14:editId="4064BA50">
                  <wp:extent cx="6267450" cy="28575"/>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26"/>
                          <a:stretch>
                            <a:fillRect/>
                          </a:stretch>
                        </pic:blipFill>
                        <pic:spPr>
                          <a:xfrm>
                            <a:off x="0" y="0"/>
                            <a:ext cx="6267450" cy="28575"/>
                          </a:xfrm>
                          <a:prstGeom prst="rect">
                            <a:avLst/>
                          </a:prstGeom>
                          <a:noFill/>
                        </pic:spPr>
                      </pic:pic>
                    </a:graphicData>
                  </a:graphic>
                </wp:inline>
              </w:drawing>
            </w:r>
          </w:p>
        </w:tc>
      </w:tr>
    </w:tbl>
    <w:p w14:paraId="727ECE81"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1CD00205" w14:textId="77777777">
        <w:trPr>
          <w:trHeight w:hRule="exact" w:val="345"/>
        </w:trPr>
        <w:tc>
          <w:tcPr>
            <w:tcW w:w="15" w:type="dxa"/>
          </w:tcPr>
          <w:p w14:paraId="05C51531"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74CAA2AF"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72EA49C3"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659CAA5C" w14:textId="77777777">
        <w:tc>
          <w:tcPr>
            <w:tcW w:w="9870" w:type="dxa"/>
            <w:shd w:val="clear" w:color="auto" w:fill="auto"/>
          </w:tcPr>
          <w:p w14:paraId="211CB6C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Lokale Datei: betriebsanweisungen\maschinen\b_lacktrockenofen.doc</w:t>
            </w:r>
            <w:r w:rsidRPr="001B3266">
              <w:rPr>
                <w:rStyle w:val="CharacterStyle28"/>
                <w:rFonts w:ascii="Source Sans 3" w:hAnsi="Source Sans 3"/>
              </w:rPr>
              <w:br/>
              <w:t>2. Lokale Datei: ex_schutz_dokumente\trockenofen.doc</w:t>
            </w:r>
          </w:p>
        </w:tc>
      </w:tr>
    </w:tbl>
    <w:p w14:paraId="464082DC"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0BC8E84B" w14:textId="77777777">
        <w:trPr>
          <w:trHeight w:hRule="exact" w:val="300"/>
        </w:trPr>
        <w:tc>
          <w:tcPr>
            <w:tcW w:w="9870" w:type="dxa"/>
            <w:gridSpan w:val="6"/>
            <w:shd w:val="clear" w:color="auto" w:fill="auto"/>
          </w:tcPr>
          <w:p w14:paraId="33E8F9EE"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3DAA2414" w14:textId="77777777">
        <w:trPr>
          <w:trHeight w:hRule="exact" w:val="345"/>
        </w:trPr>
        <w:tc>
          <w:tcPr>
            <w:tcW w:w="1440" w:type="dxa"/>
            <w:gridSpan w:val="2"/>
            <w:shd w:val="clear" w:color="auto" w:fill="auto"/>
          </w:tcPr>
          <w:p w14:paraId="35844E01"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2FB13E27" w14:textId="77777777" w:rsidR="00BC0171" w:rsidRPr="001B3266" w:rsidRDefault="00BC0171" w:rsidP="001B3266">
            <w:pPr>
              <w:spacing w:line="240" w:lineRule="exact"/>
              <w:rPr>
                <w:rStyle w:val="FakeCharacterStyle"/>
                <w:rFonts w:ascii="Source Sans 3" w:hAnsi="Source Sans 3"/>
              </w:rPr>
            </w:pPr>
          </w:p>
        </w:tc>
      </w:tr>
      <w:tr w:rsidR="00BC0171" w:rsidRPr="001B3266" w14:paraId="2A27F988" w14:textId="77777777">
        <w:trPr>
          <w:trHeight w:hRule="exact" w:val="270"/>
        </w:trPr>
        <w:tc>
          <w:tcPr>
            <w:tcW w:w="9870" w:type="dxa"/>
            <w:gridSpan w:val="6"/>
            <w:shd w:val="clear" w:color="auto" w:fill="auto"/>
          </w:tcPr>
          <w:p w14:paraId="4336D8C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TRGS 555: Betriebsanweisung und Information der Beschäftigten , Inhalt</w:t>
            </w:r>
          </w:p>
        </w:tc>
      </w:tr>
      <w:tr w:rsidR="00BC0171" w:rsidRPr="001B3266" w14:paraId="42F50E2E" w14:textId="77777777">
        <w:trPr>
          <w:trHeight w:hRule="exact" w:val="270"/>
        </w:trPr>
        <w:tc>
          <w:tcPr>
            <w:tcW w:w="9870" w:type="dxa"/>
            <w:gridSpan w:val="6"/>
            <w:shd w:val="clear" w:color="auto" w:fill="auto"/>
          </w:tcPr>
          <w:p w14:paraId="5A9C8DB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1: Grundsätze der Prävention, Titel</w:t>
            </w:r>
          </w:p>
        </w:tc>
      </w:tr>
      <w:tr w:rsidR="00BC0171" w:rsidRPr="001B3266" w14:paraId="4C6E775B" w14:textId="77777777">
        <w:trPr>
          <w:trHeight w:hRule="exact" w:val="285"/>
        </w:trPr>
        <w:tc>
          <w:tcPr>
            <w:tcW w:w="9870" w:type="dxa"/>
            <w:gridSpan w:val="6"/>
            <w:shd w:val="clear" w:color="auto" w:fill="auto"/>
          </w:tcPr>
          <w:p w14:paraId="4E2DC1B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ASR A1.3: Sicherheits- und Gesundheitsschutzkennzeichnung, Titelseite</w:t>
            </w:r>
          </w:p>
        </w:tc>
      </w:tr>
      <w:tr w:rsidR="00BC0171" w:rsidRPr="001B3266" w14:paraId="3B84E776" w14:textId="77777777">
        <w:trPr>
          <w:trHeight w:hRule="exact" w:val="570"/>
        </w:trPr>
        <w:tc>
          <w:tcPr>
            <w:tcW w:w="9870" w:type="dxa"/>
            <w:gridSpan w:val="6"/>
            <w:shd w:val="clear" w:color="auto" w:fill="auto"/>
          </w:tcPr>
          <w:p w14:paraId="44E5B606"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5C4CAA66" w14:textId="77777777">
        <w:trPr>
          <w:trHeight w:hRule="exact" w:val="270"/>
        </w:trPr>
        <w:tc>
          <w:tcPr>
            <w:tcW w:w="15" w:type="dxa"/>
          </w:tcPr>
          <w:p w14:paraId="74B06731"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2E73AE06"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26E7F353"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2B6E742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476A83BC" w14:textId="77777777" w:rsidR="00BC0171" w:rsidRPr="001B3266" w:rsidRDefault="00BC0171" w:rsidP="001B3266">
            <w:pPr>
              <w:spacing w:line="240" w:lineRule="exact"/>
              <w:rPr>
                <w:rStyle w:val="FakeCharacterStyle"/>
                <w:rFonts w:ascii="Source Sans 3" w:hAnsi="Source Sans 3"/>
              </w:rPr>
            </w:pPr>
          </w:p>
        </w:tc>
      </w:tr>
      <w:tr w:rsidR="00BC0171" w:rsidRPr="001B3266" w14:paraId="6E0C192C" w14:textId="77777777">
        <w:trPr>
          <w:trHeight w:hRule="exact" w:val="1260"/>
        </w:trPr>
        <w:tc>
          <w:tcPr>
            <w:tcW w:w="15" w:type="dxa"/>
          </w:tcPr>
          <w:p w14:paraId="0431E280"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08CAFB0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612E9595"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6D8D36E9" w14:textId="77777777">
        <w:trPr>
          <w:trHeight w:hRule="exact" w:val="270"/>
        </w:trPr>
        <w:tc>
          <w:tcPr>
            <w:tcW w:w="15" w:type="dxa"/>
          </w:tcPr>
          <w:p w14:paraId="532D64D9"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0F82AC01"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230D6DAB"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553501A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79ED2D09" w14:textId="77777777">
        <w:trPr>
          <w:trHeight w:hRule="exact" w:val="1110"/>
        </w:trPr>
        <w:tc>
          <w:tcPr>
            <w:tcW w:w="15" w:type="dxa"/>
          </w:tcPr>
          <w:p w14:paraId="5D808147"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25EC6BB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1AE59F25" w14:textId="77777777" w:rsidR="00BC0171" w:rsidRPr="001B3266" w:rsidRDefault="00BC0171" w:rsidP="001B3266">
      <w:pPr>
        <w:spacing w:line="240" w:lineRule="exact"/>
        <w:rPr>
          <w:rFonts w:ascii="Source Sans 3" w:hAnsi="Source Sans 3"/>
        </w:rPr>
        <w:sectPr w:rsidR="00BC0171" w:rsidRPr="001B3266">
          <w:headerReference w:type="default" r:id="rId462"/>
          <w:footerReference w:type="default" r:id="rId46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6B442AF4" w14:textId="77777777">
        <w:trPr>
          <w:trHeight w:hRule="exact" w:val="360"/>
        </w:trPr>
        <w:tc>
          <w:tcPr>
            <w:tcW w:w="9870" w:type="dxa"/>
            <w:gridSpan w:val="3"/>
            <w:shd w:val="clear" w:color="auto" w:fill="auto"/>
          </w:tcPr>
          <w:p w14:paraId="7616FF11"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5. Gesamter Betrieb</w:t>
            </w:r>
          </w:p>
        </w:tc>
      </w:tr>
      <w:tr w:rsidR="00BC0171" w:rsidRPr="001B3266" w14:paraId="397CF58F" w14:textId="77777777">
        <w:trPr>
          <w:trHeight w:hRule="exact" w:val="360"/>
        </w:trPr>
        <w:tc>
          <w:tcPr>
            <w:tcW w:w="9870" w:type="dxa"/>
            <w:gridSpan w:val="3"/>
            <w:shd w:val="clear" w:color="auto" w:fill="auto"/>
          </w:tcPr>
          <w:p w14:paraId="3130D58B"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Kraftfahrzeuge</w:t>
            </w:r>
          </w:p>
        </w:tc>
      </w:tr>
      <w:tr w:rsidR="00BC0171" w:rsidRPr="001B3266" w14:paraId="66EFF287" w14:textId="77777777">
        <w:trPr>
          <w:trHeight w:hRule="exact" w:val="345"/>
        </w:trPr>
        <w:tc>
          <w:tcPr>
            <w:tcW w:w="2700" w:type="dxa"/>
            <w:shd w:val="clear" w:color="auto" w:fill="auto"/>
          </w:tcPr>
          <w:p w14:paraId="09E55468"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3DE3CB02" w14:textId="77777777" w:rsidR="00BC0171" w:rsidRPr="001B3266" w:rsidRDefault="00BC0171" w:rsidP="001B3266">
            <w:pPr>
              <w:spacing w:line="240" w:lineRule="exact"/>
              <w:rPr>
                <w:rStyle w:val="FakeCharacterStyle"/>
                <w:rFonts w:ascii="Source Sans 3" w:hAnsi="Source Sans 3"/>
              </w:rPr>
            </w:pPr>
          </w:p>
        </w:tc>
      </w:tr>
      <w:tr w:rsidR="00BC0171" w:rsidRPr="001B3266" w14:paraId="014B3284" w14:textId="77777777">
        <w:tc>
          <w:tcPr>
            <w:tcW w:w="9855" w:type="dxa"/>
            <w:gridSpan w:val="2"/>
            <w:shd w:val="clear" w:color="auto" w:fill="auto"/>
          </w:tcPr>
          <w:p w14:paraId="1E3806FA"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Organisatorische und technische Bedingungen,</w:t>
            </w:r>
            <w:r w:rsidRPr="001B3266">
              <w:rPr>
                <w:rStyle w:val="FakeCharacterStyle"/>
                <w:rFonts w:ascii="Source Sans 3" w:hAnsi="Source Sans 3"/>
                <w:b/>
                <w:color w:val="000000"/>
                <w:sz w:val="20"/>
              </w:rPr>
              <w:br/>
              <w:t>Unkontrolliert bewegte Teile durch rutschende Ladung,</w:t>
            </w:r>
            <w:r w:rsidRPr="001B3266">
              <w:rPr>
                <w:rStyle w:val="FakeCharacterStyle"/>
                <w:rFonts w:ascii="Source Sans 3" w:hAnsi="Source Sans 3"/>
                <w:b/>
                <w:color w:val="000000"/>
                <w:sz w:val="20"/>
              </w:rPr>
              <w:br/>
              <w:t>Sturz bzw. Absturz bei Arbeiten auf der Ladefläche oder der Ladebordwand</w:t>
            </w:r>
          </w:p>
        </w:tc>
        <w:tc>
          <w:tcPr>
            <w:tcW w:w="15" w:type="dxa"/>
          </w:tcPr>
          <w:p w14:paraId="667067CE" w14:textId="77777777" w:rsidR="00BC0171" w:rsidRPr="001B3266" w:rsidRDefault="00BC0171" w:rsidP="001B3266">
            <w:pPr>
              <w:spacing w:line="240" w:lineRule="exact"/>
              <w:rPr>
                <w:rStyle w:val="FakeCharacterStyle"/>
                <w:rFonts w:ascii="Source Sans 3" w:hAnsi="Source Sans 3"/>
              </w:rPr>
            </w:pPr>
          </w:p>
        </w:tc>
      </w:tr>
      <w:tr w:rsidR="00BC0171" w:rsidRPr="001B3266" w14:paraId="1CB32F10" w14:textId="77777777">
        <w:trPr>
          <w:trHeight w:hRule="exact" w:val="240"/>
        </w:trPr>
        <w:tc>
          <w:tcPr>
            <w:tcW w:w="9870" w:type="dxa"/>
            <w:gridSpan w:val="3"/>
            <w:shd w:val="clear" w:color="auto" w:fill="auto"/>
          </w:tcPr>
          <w:p w14:paraId="3CDD9BEA" w14:textId="77777777" w:rsidR="00BC0171" w:rsidRPr="001B3266" w:rsidRDefault="00BC0171" w:rsidP="001B3266">
            <w:pPr>
              <w:pStyle w:val="ParagraphStyle23"/>
              <w:spacing w:line="240" w:lineRule="exact"/>
              <w:rPr>
                <w:rStyle w:val="FakeCharacterStyle"/>
                <w:rFonts w:ascii="Source Sans 3" w:hAnsi="Source Sans 3"/>
              </w:rPr>
            </w:pPr>
          </w:p>
        </w:tc>
      </w:tr>
    </w:tbl>
    <w:p w14:paraId="2121299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079375EA"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0456937"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1E210E9"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AFA1BE"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4DCF3D4"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B82E4E2"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5F1D3BE1" w14:textId="77777777">
        <w:trPr>
          <w:trHeight w:hRule="exact" w:val="330"/>
        </w:trPr>
        <w:tc>
          <w:tcPr>
            <w:tcW w:w="15" w:type="dxa"/>
            <w:vMerge w:val="restart"/>
            <w:shd w:val="clear" w:color="auto" w:fill="D7EAF9"/>
            <w:vAlign w:val="center"/>
          </w:tcPr>
          <w:p w14:paraId="3F1F543F"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EFBE3E"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Einrichtungen zur Ladungssicherung wie </w:t>
            </w:r>
            <w:proofErr w:type="spellStart"/>
            <w:r w:rsidRPr="001B3266">
              <w:rPr>
                <w:rStyle w:val="FakeCharacterStyle"/>
                <w:rFonts w:ascii="Source Sans 3" w:hAnsi="Source Sans 3"/>
                <w:color w:val="000000"/>
                <w:sz w:val="20"/>
              </w:rPr>
              <w:t>Zurrösen</w:t>
            </w:r>
            <w:proofErr w:type="spellEnd"/>
            <w:r w:rsidRPr="001B3266">
              <w:rPr>
                <w:rStyle w:val="FakeCharacterStyle"/>
                <w:rFonts w:ascii="Source Sans 3" w:hAnsi="Source Sans 3"/>
                <w:color w:val="000000"/>
                <w:sz w:val="20"/>
              </w:rPr>
              <w:t xml:space="preserve"> sind vorhanden und Zurrmaterial ist zur Verfügung gestellt.</w:t>
            </w:r>
          </w:p>
        </w:tc>
        <w:tc>
          <w:tcPr>
            <w:tcW w:w="60" w:type="dxa"/>
            <w:vMerge w:val="restart"/>
            <w:shd w:val="clear" w:color="auto" w:fill="D7EAF9"/>
            <w:vAlign w:val="center"/>
          </w:tcPr>
          <w:p w14:paraId="1B6223B2"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002EF8"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16A89F"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4FD55F"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B96FC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B02366F" w14:textId="189F59C8"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EEEED9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58E800B" w14:textId="77777777">
        <w:tc>
          <w:tcPr>
            <w:tcW w:w="15" w:type="dxa"/>
            <w:vMerge/>
            <w:shd w:val="clear" w:color="auto" w:fill="D7EAF9"/>
            <w:vAlign w:val="center"/>
          </w:tcPr>
          <w:p w14:paraId="7F8EFCF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B8C05A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5C16A7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1E948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33C59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3042E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83FE0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DB4FF0C"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3A96B8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C8A01D5" w14:textId="77777777">
        <w:trPr>
          <w:trHeight w:hRule="exact" w:val="15"/>
        </w:trPr>
        <w:tc>
          <w:tcPr>
            <w:tcW w:w="15" w:type="dxa"/>
            <w:vMerge w:val="restart"/>
            <w:shd w:val="clear" w:color="auto" w:fill="auto"/>
          </w:tcPr>
          <w:p w14:paraId="66D2FEB6"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4782685B"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70EA3589"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14B7BD"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D9A7F4"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0CEA64"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0890BB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4936265" w14:textId="3444143D"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15327A4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FD32C66" w14:textId="77777777">
        <w:trPr>
          <w:trHeight w:val="240"/>
        </w:trPr>
        <w:tc>
          <w:tcPr>
            <w:tcW w:w="15" w:type="dxa"/>
            <w:vMerge/>
            <w:shd w:val="clear" w:color="auto" w:fill="auto"/>
          </w:tcPr>
          <w:p w14:paraId="657534E0"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5C7A4FD0"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5B54C19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94A92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2B414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74D68E"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E57C62C"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685A75DA"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71680D4D" w14:textId="77777777" w:rsidR="00BC0171" w:rsidRPr="001B3266" w:rsidRDefault="00BC0171" w:rsidP="001B3266">
            <w:pPr>
              <w:spacing w:line="240" w:lineRule="exact"/>
              <w:rPr>
                <w:rStyle w:val="FakeCharacterStyle"/>
                <w:rFonts w:ascii="Source Sans 3" w:hAnsi="Source Sans 3"/>
              </w:rPr>
            </w:pPr>
          </w:p>
        </w:tc>
      </w:tr>
      <w:tr w:rsidR="00BC0171" w:rsidRPr="001B3266" w14:paraId="32BF49EE" w14:textId="77777777">
        <w:tc>
          <w:tcPr>
            <w:tcW w:w="15" w:type="dxa"/>
            <w:vMerge/>
            <w:shd w:val="clear" w:color="auto" w:fill="auto"/>
          </w:tcPr>
          <w:p w14:paraId="235B0E6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744A55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F86DFB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41D18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10755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72A57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F434AD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39A9D7B"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5D9831E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A21D30B" w14:textId="77777777">
        <w:trPr>
          <w:trHeight w:hRule="exact" w:val="330"/>
        </w:trPr>
        <w:tc>
          <w:tcPr>
            <w:tcW w:w="15" w:type="dxa"/>
            <w:vMerge w:val="restart"/>
            <w:shd w:val="clear" w:color="auto" w:fill="D7EAF9"/>
            <w:vAlign w:val="center"/>
          </w:tcPr>
          <w:p w14:paraId="6F83EF39"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7D4DA7"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Zur Verfügung gestellte </w:t>
            </w:r>
            <w:proofErr w:type="spellStart"/>
            <w:r w:rsidRPr="001B3266">
              <w:rPr>
                <w:rStyle w:val="FakeCharacterStyle"/>
                <w:rFonts w:ascii="Source Sans 3" w:hAnsi="Source Sans 3"/>
                <w:color w:val="000000"/>
                <w:sz w:val="20"/>
              </w:rPr>
              <w:t>LKW‘s</w:t>
            </w:r>
            <w:proofErr w:type="spellEnd"/>
            <w:r w:rsidRPr="001B3266">
              <w:rPr>
                <w:rStyle w:val="FakeCharacterStyle"/>
                <w:rFonts w:ascii="Source Sans 3" w:hAnsi="Source Sans 3"/>
                <w:color w:val="000000"/>
                <w:sz w:val="20"/>
              </w:rPr>
              <w:t xml:space="preserve"> mit Hubladebühne (Ladebordwände) sind mit Tritten und Griffen zum Auf-/Absteigen von den Ladeflächen ausgestattet.</w:t>
            </w:r>
          </w:p>
        </w:tc>
        <w:tc>
          <w:tcPr>
            <w:tcW w:w="60" w:type="dxa"/>
            <w:vMerge w:val="restart"/>
            <w:shd w:val="clear" w:color="auto" w:fill="D7EAF9"/>
            <w:vAlign w:val="center"/>
          </w:tcPr>
          <w:p w14:paraId="6918C187"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C54B48"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E5F0EF"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58CA55"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56D99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FE79230" w14:textId="32C9460C"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1E004B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7A14B24" w14:textId="77777777">
        <w:tc>
          <w:tcPr>
            <w:tcW w:w="15" w:type="dxa"/>
            <w:vMerge/>
            <w:shd w:val="clear" w:color="auto" w:fill="D7EAF9"/>
            <w:vAlign w:val="center"/>
          </w:tcPr>
          <w:p w14:paraId="2EAA42C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4D0E12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C5B521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6A096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F7EA1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DD6D1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AF16A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204AB7B"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8336B1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415F02B" w14:textId="77777777">
        <w:trPr>
          <w:trHeight w:hRule="exact" w:val="330"/>
        </w:trPr>
        <w:tc>
          <w:tcPr>
            <w:tcW w:w="15" w:type="dxa"/>
            <w:vMerge w:val="restart"/>
            <w:shd w:val="clear" w:color="auto" w:fill="auto"/>
          </w:tcPr>
          <w:p w14:paraId="01CC9DD7"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21CFFB07"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zur Verfügung gestellten Kombis haben eine feste, trennende Einrichtung zwischen Fahrer- und Laderaum, z. B. Gitter, Netz oder Wand.</w:t>
            </w:r>
          </w:p>
        </w:tc>
        <w:tc>
          <w:tcPr>
            <w:tcW w:w="60" w:type="dxa"/>
            <w:vMerge w:val="restart"/>
            <w:shd w:val="clear" w:color="auto" w:fill="auto"/>
          </w:tcPr>
          <w:p w14:paraId="42DDFEAE"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804076"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35D43F"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1C4583"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A3772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91ECE5D" w14:textId="6E9104B0"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7DDF8C4A"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3E5BB82" w14:textId="77777777">
        <w:tc>
          <w:tcPr>
            <w:tcW w:w="15" w:type="dxa"/>
            <w:vMerge/>
            <w:shd w:val="clear" w:color="auto" w:fill="auto"/>
          </w:tcPr>
          <w:p w14:paraId="58AB49B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E37856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305F31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4CCE4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91F70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BE5F5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5D903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B723337"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723CFB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2A9BE60" w14:textId="77777777">
        <w:trPr>
          <w:trHeight w:hRule="exact" w:val="330"/>
        </w:trPr>
        <w:tc>
          <w:tcPr>
            <w:tcW w:w="15" w:type="dxa"/>
            <w:vMerge w:val="restart"/>
            <w:shd w:val="clear" w:color="auto" w:fill="D7EAF9"/>
            <w:vAlign w:val="center"/>
          </w:tcPr>
          <w:p w14:paraId="7F57645B"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B1FA1B"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04D4D22D"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8FBF31"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A6B981"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2769B2"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0EB7C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1ADB054" w14:textId="4C6DB4F8"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F52483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0190957" w14:textId="77777777">
        <w:tc>
          <w:tcPr>
            <w:tcW w:w="15" w:type="dxa"/>
            <w:vMerge/>
            <w:shd w:val="clear" w:color="auto" w:fill="D7EAF9"/>
            <w:vAlign w:val="center"/>
          </w:tcPr>
          <w:p w14:paraId="64F9328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714541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1EAB12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9BD56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55AF6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36A8A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F01AC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33F3807"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B553D3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44DEB81" w14:textId="77777777">
        <w:trPr>
          <w:trHeight w:hRule="exact" w:val="330"/>
        </w:trPr>
        <w:tc>
          <w:tcPr>
            <w:tcW w:w="15" w:type="dxa"/>
            <w:vMerge w:val="restart"/>
            <w:shd w:val="clear" w:color="auto" w:fill="auto"/>
          </w:tcPr>
          <w:p w14:paraId="3B884392"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75950044"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703834CD"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4E7F4E"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769D4A"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7D0470"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200D6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9AE5A7E" w14:textId="27C470A0"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60D2713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C39302A" w14:textId="77777777">
        <w:tc>
          <w:tcPr>
            <w:tcW w:w="15" w:type="dxa"/>
            <w:vMerge/>
            <w:shd w:val="clear" w:color="auto" w:fill="auto"/>
          </w:tcPr>
          <w:p w14:paraId="3C5060E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2A2116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4E82589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8D46E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E733D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BD74A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30526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2D6144E"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9D5DAD6"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39A0975" w14:textId="77777777">
        <w:trPr>
          <w:trHeight w:hRule="exact" w:val="330"/>
        </w:trPr>
        <w:tc>
          <w:tcPr>
            <w:tcW w:w="15" w:type="dxa"/>
            <w:vMerge w:val="restart"/>
            <w:shd w:val="clear" w:color="auto" w:fill="D7EAF9"/>
            <w:vAlign w:val="center"/>
          </w:tcPr>
          <w:p w14:paraId="28F98EBB"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E55CC0"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464" w:tooltip="Persönliche Schutzausrüstung (PSA)" w:history="1">
              <w:r w:rsidRPr="001B3266">
                <w:rPr>
                  <w:rStyle w:val="FakeCharacterStyle"/>
                  <w:rFonts w:ascii="Source Sans 3" w:hAnsi="Source Sans 3"/>
                  <w:color w:val="000000"/>
                  <w:sz w:val="20"/>
                  <w:u w:val="single"/>
                </w:rPr>
                <w:t>„Persönliche Schutzausrüstung (PSA)"</w:t>
              </w:r>
            </w:hyperlink>
            <w:r w:rsidRPr="001B3266">
              <w:rPr>
                <w:rStyle w:val="FakeCharacterStyle"/>
                <w:rFonts w:ascii="Source Sans 3" w:hAnsi="Source Sans 3"/>
                <w:color w:val="000000"/>
                <w:sz w:val="20"/>
              </w:rPr>
              <w:t xml:space="preserve"> ist beachtet. </w:t>
            </w:r>
          </w:p>
          <w:p w14:paraId="6223E9CB"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Alle Fahrzeuge sind mit Warnkleidung ausgestattet (z.B. mit einer Warnweste nach DIN EN 471) und allen Fahrern von </w:t>
            </w:r>
            <w:proofErr w:type="spellStart"/>
            <w:r w:rsidRPr="001B3266">
              <w:rPr>
                <w:rStyle w:val="FakeCharacterStyle"/>
                <w:rFonts w:ascii="Source Sans 3" w:hAnsi="Source Sans 3"/>
                <w:color w:val="000000"/>
                <w:sz w:val="20"/>
              </w:rPr>
              <w:t>LKW´s</w:t>
            </w:r>
            <w:proofErr w:type="spellEnd"/>
            <w:r w:rsidRPr="001B3266">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16CD0BDB"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4C94BE"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F3221A"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701A8E"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B7B4F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EA75469" w14:textId="36217E7F"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45DF55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288A4CC" w14:textId="77777777">
        <w:tc>
          <w:tcPr>
            <w:tcW w:w="15" w:type="dxa"/>
            <w:vMerge/>
            <w:shd w:val="clear" w:color="auto" w:fill="D7EAF9"/>
            <w:vAlign w:val="center"/>
          </w:tcPr>
          <w:p w14:paraId="2769BB33"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E3F6A5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1E085F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81460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69465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BBDAA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C1411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5EA0CC1"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EF8315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CE5B7F0" w14:textId="77777777">
        <w:trPr>
          <w:trHeight w:hRule="exact" w:val="15"/>
        </w:trPr>
        <w:tc>
          <w:tcPr>
            <w:tcW w:w="15" w:type="dxa"/>
            <w:vMerge w:val="restart"/>
            <w:shd w:val="clear" w:color="auto" w:fill="auto"/>
          </w:tcPr>
          <w:p w14:paraId="7F272509"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1BC4BF16"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65E3695C"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4DDB5E"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E58309"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E0BA99"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863609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77E4992" w14:textId="3DFE95D8"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62D9141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B9F3097" w14:textId="77777777">
        <w:trPr>
          <w:trHeight w:val="240"/>
        </w:trPr>
        <w:tc>
          <w:tcPr>
            <w:tcW w:w="15" w:type="dxa"/>
            <w:vMerge/>
            <w:shd w:val="clear" w:color="auto" w:fill="auto"/>
          </w:tcPr>
          <w:p w14:paraId="53CE4163"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2AAF4C95"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Es ist eine Betriebsanweisung für das </w:t>
            </w:r>
            <w:hyperlink r:id="rId465" w:tooltip="Führen von Fahrzeugen" w:history="1">
              <w:r w:rsidRPr="001B3266">
                <w:rPr>
                  <w:rStyle w:val="FakeCharacterStyle"/>
                  <w:rFonts w:ascii="Source Sans 3" w:hAnsi="Source Sans 3"/>
                  <w:color w:val="000000"/>
                  <w:sz w:val="20"/>
                  <w:u w:val="single"/>
                </w:rPr>
                <w:t>Führen von Fahrzeugen</w:t>
              </w:r>
            </w:hyperlink>
            <w:r w:rsidRPr="001B3266">
              <w:rPr>
                <w:rStyle w:val="FakeCharacterStyle"/>
                <w:rFonts w:ascii="Source Sans 3" w:hAnsi="Source Sans 3"/>
                <w:color w:val="000000"/>
                <w:sz w:val="20"/>
              </w:rPr>
              <w:t xml:space="preserve"> und eine Betriebsanweisung für </w:t>
            </w:r>
            <w:hyperlink r:id="rId466" w:tooltip="Arbeiten mit der Hubladebühne" w:history="1">
              <w:r w:rsidRPr="001B3266">
                <w:rPr>
                  <w:rStyle w:val="FakeCharacterStyle"/>
                  <w:rFonts w:ascii="Source Sans 3" w:hAnsi="Source Sans 3"/>
                  <w:color w:val="000000"/>
                  <w:sz w:val="20"/>
                  <w:u w:val="single"/>
                </w:rPr>
                <w:t>Arbeiten mit der Hubladebühne</w:t>
              </w:r>
            </w:hyperlink>
            <w:r w:rsidRPr="001B3266">
              <w:rPr>
                <w:rStyle w:val="FakeCharacterStyle"/>
                <w:rFonts w:ascii="Source Sans 3" w:hAnsi="Source Sans 3"/>
                <w:color w:val="000000"/>
                <w:sz w:val="20"/>
              </w:rPr>
              <w:t xml:space="preserve"> (Ladebordwand) an Fahrzeugen vorhanden.</w:t>
            </w:r>
          </w:p>
        </w:tc>
        <w:tc>
          <w:tcPr>
            <w:tcW w:w="60" w:type="dxa"/>
            <w:vMerge/>
            <w:shd w:val="clear" w:color="auto" w:fill="auto"/>
          </w:tcPr>
          <w:p w14:paraId="2219ACE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0AB2F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7FBB0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365EC5"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6DE8EFF"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6320A7E6"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76D60588" w14:textId="77777777" w:rsidR="00BC0171" w:rsidRPr="001B3266" w:rsidRDefault="00BC0171" w:rsidP="001B3266">
            <w:pPr>
              <w:spacing w:line="240" w:lineRule="exact"/>
              <w:rPr>
                <w:rStyle w:val="FakeCharacterStyle"/>
                <w:rFonts w:ascii="Source Sans 3" w:hAnsi="Source Sans 3"/>
              </w:rPr>
            </w:pPr>
          </w:p>
        </w:tc>
      </w:tr>
      <w:tr w:rsidR="00BC0171" w:rsidRPr="001B3266" w14:paraId="424E1780" w14:textId="77777777">
        <w:tc>
          <w:tcPr>
            <w:tcW w:w="15" w:type="dxa"/>
            <w:vMerge/>
            <w:shd w:val="clear" w:color="auto" w:fill="auto"/>
          </w:tcPr>
          <w:p w14:paraId="7517BFD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2B274A5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D5AA35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386CD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B424B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F215B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37EA0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B1981CF"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C959A5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66E8564" w14:textId="77777777">
        <w:trPr>
          <w:trHeight w:hRule="exact" w:val="15"/>
        </w:trPr>
        <w:tc>
          <w:tcPr>
            <w:tcW w:w="15" w:type="dxa"/>
            <w:vMerge w:val="restart"/>
            <w:shd w:val="clear" w:color="auto" w:fill="D7EAF9"/>
            <w:vAlign w:val="center"/>
          </w:tcPr>
          <w:p w14:paraId="48E86FED"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181ABC8E"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54C044D0"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1CC65D"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F2BFB8"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B1B8E8"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10F658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6B81183" w14:textId="6AC752C9"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6E84C46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59511EA" w14:textId="77777777">
        <w:trPr>
          <w:trHeight w:val="240"/>
        </w:trPr>
        <w:tc>
          <w:tcPr>
            <w:tcW w:w="15" w:type="dxa"/>
            <w:vMerge/>
            <w:shd w:val="clear" w:color="auto" w:fill="D7EAF9"/>
            <w:vAlign w:val="center"/>
          </w:tcPr>
          <w:p w14:paraId="09004A89"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6B38315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467" w:tooltip="Prüfung" w:history="1">
              <w:r w:rsidRPr="001B3266">
                <w:rPr>
                  <w:rStyle w:val="FakeCharacterStyle"/>
                  <w:rFonts w:ascii="Source Sans 3" w:hAnsi="Source Sans 3"/>
                  <w:color w:val="000000"/>
                  <w:sz w:val="20"/>
                  <w:u w:val="single"/>
                </w:rPr>
                <w:t>„Prüfung"</w:t>
              </w:r>
            </w:hyperlink>
            <w:r w:rsidRPr="001B3266">
              <w:rPr>
                <w:rStyle w:val="FakeCharacterStyle"/>
                <w:rFonts w:ascii="Source Sans 3" w:hAnsi="Source Sans 3"/>
                <w:color w:val="000000"/>
                <w:sz w:val="20"/>
              </w:rPr>
              <w:t xml:space="preserve"> ist beachtet.</w:t>
            </w:r>
          </w:p>
        </w:tc>
        <w:tc>
          <w:tcPr>
            <w:tcW w:w="60" w:type="dxa"/>
            <w:vMerge/>
            <w:shd w:val="clear" w:color="auto" w:fill="D7EAF9"/>
            <w:vAlign w:val="center"/>
          </w:tcPr>
          <w:p w14:paraId="65C928E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32E12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F5BBE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36D2F4"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747B768"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6553BF4F"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58DF322F" w14:textId="77777777" w:rsidR="00BC0171" w:rsidRPr="001B3266" w:rsidRDefault="00BC0171" w:rsidP="001B3266">
            <w:pPr>
              <w:spacing w:line="240" w:lineRule="exact"/>
              <w:rPr>
                <w:rStyle w:val="FakeCharacterStyle"/>
                <w:rFonts w:ascii="Source Sans 3" w:hAnsi="Source Sans 3"/>
              </w:rPr>
            </w:pPr>
          </w:p>
        </w:tc>
      </w:tr>
      <w:tr w:rsidR="00BC0171" w:rsidRPr="001B3266" w14:paraId="7228FDAA" w14:textId="77777777">
        <w:tc>
          <w:tcPr>
            <w:tcW w:w="15" w:type="dxa"/>
            <w:vMerge/>
            <w:shd w:val="clear" w:color="auto" w:fill="D7EAF9"/>
            <w:vAlign w:val="center"/>
          </w:tcPr>
          <w:p w14:paraId="42DCF38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176903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C87DE4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67487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550FE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4FA36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3D614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5C95148"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740206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FFEBFF9" w14:textId="77777777">
        <w:trPr>
          <w:trHeight w:hRule="exact" w:val="330"/>
        </w:trPr>
        <w:tc>
          <w:tcPr>
            <w:tcW w:w="15" w:type="dxa"/>
            <w:vMerge w:val="restart"/>
            <w:shd w:val="clear" w:color="auto" w:fill="auto"/>
          </w:tcPr>
          <w:p w14:paraId="29985D91"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554A526D"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468" w:tooltip="Unterweisungen der Beschäftigten" w:history="1">
              <w:r w:rsidRPr="001B3266">
                <w:rPr>
                  <w:rStyle w:val="FakeCharacterStyle"/>
                  <w:rFonts w:ascii="Source Sans 3" w:hAnsi="Source Sans 3"/>
                  <w:color w:val="000000"/>
                  <w:sz w:val="20"/>
                  <w:u w:val="single"/>
                </w:rPr>
                <w:t>„Unterweisungen der Beschäftigten“</w:t>
              </w:r>
            </w:hyperlink>
            <w:r w:rsidRPr="001B3266">
              <w:rPr>
                <w:rStyle w:val="FakeCharacterStyle"/>
                <w:rFonts w:ascii="Source Sans 3" w:hAnsi="Source Sans 3"/>
                <w:color w:val="000000"/>
                <w:sz w:val="20"/>
              </w:rPr>
              <w:t xml:space="preserve"> ist beachtet.</w:t>
            </w:r>
          </w:p>
          <w:p w14:paraId="1F48F5C4"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469" w:tooltip="T 17" w:history="1">
              <w:r w:rsidRPr="001B3266">
                <w:rPr>
                  <w:rStyle w:val="FakeCharacterStyle"/>
                  <w:rFonts w:ascii="Source Sans 3" w:hAnsi="Source Sans 3"/>
                  <w:color w:val="000000"/>
                  <w:sz w:val="20"/>
                  <w:u w:val="single"/>
                </w:rPr>
                <w:t>T 17</w:t>
              </w:r>
            </w:hyperlink>
            <w:r w:rsidRPr="001B3266">
              <w:rPr>
                <w:rStyle w:val="FakeCharacterStyle"/>
                <w:rFonts w:ascii="Source Sans 3" w:hAnsi="Source Sans 3"/>
                <w:color w:val="000000"/>
                <w:sz w:val="20"/>
              </w:rPr>
              <w:t xml:space="preserve"> unterwiesen.</w:t>
            </w:r>
          </w:p>
          <w:p w14:paraId="4D0935B2"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755DD12A"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2E40DB"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7ACA22"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A93327"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1C068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D326A91" w14:textId="7BBFE89E"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522EFF2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7A86B3E" w14:textId="77777777">
        <w:tc>
          <w:tcPr>
            <w:tcW w:w="15" w:type="dxa"/>
            <w:vMerge/>
            <w:shd w:val="clear" w:color="auto" w:fill="auto"/>
          </w:tcPr>
          <w:p w14:paraId="1B17A0A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47A0CF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951313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D99C4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4D9B2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45D99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FB97F6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A5A3EF4"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32E05F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5E20732" w14:textId="77777777">
        <w:trPr>
          <w:trHeight w:hRule="exact" w:val="45"/>
        </w:trPr>
        <w:tc>
          <w:tcPr>
            <w:tcW w:w="9870" w:type="dxa"/>
            <w:gridSpan w:val="9"/>
            <w:shd w:val="clear" w:color="auto" w:fill="auto"/>
          </w:tcPr>
          <w:p w14:paraId="3326E312"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734C5E42" wp14:editId="53C909F4">
                  <wp:extent cx="6267450" cy="28575"/>
                  <wp:effectExtent l="0" t="0" r="0" b="0"/>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26"/>
                          <a:stretch>
                            <a:fillRect/>
                          </a:stretch>
                        </pic:blipFill>
                        <pic:spPr>
                          <a:xfrm>
                            <a:off x="0" y="0"/>
                            <a:ext cx="6267450" cy="28575"/>
                          </a:xfrm>
                          <a:prstGeom prst="rect">
                            <a:avLst/>
                          </a:prstGeom>
                          <a:noFill/>
                        </pic:spPr>
                      </pic:pic>
                    </a:graphicData>
                  </a:graphic>
                </wp:inline>
              </w:drawing>
            </w:r>
          </w:p>
        </w:tc>
      </w:tr>
    </w:tbl>
    <w:p w14:paraId="7B3B0B50"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42294978" w14:textId="77777777">
        <w:trPr>
          <w:trHeight w:hRule="exact" w:val="345"/>
        </w:trPr>
        <w:tc>
          <w:tcPr>
            <w:tcW w:w="15" w:type="dxa"/>
          </w:tcPr>
          <w:p w14:paraId="232DE989"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3364EEC8"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44F46021"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412BF0B8" w14:textId="77777777">
        <w:tc>
          <w:tcPr>
            <w:tcW w:w="9870" w:type="dxa"/>
            <w:shd w:val="clear" w:color="auto" w:fill="auto"/>
          </w:tcPr>
          <w:p w14:paraId="6E189C2A" w14:textId="72C64C73" w:rsidR="00BC0171" w:rsidRPr="001B3266" w:rsidRDefault="006E665C" w:rsidP="001B3266">
            <w:pPr>
              <w:pStyle w:val="ParagraphStyle72"/>
              <w:spacing w:line="240" w:lineRule="exact"/>
              <w:rPr>
                <w:rStyle w:val="CharacterStyle58"/>
                <w:rFonts w:ascii="Source Sans 3" w:hAnsi="Source Sans 3"/>
              </w:rPr>
            </w:pPr>
            <w:r w:rsidRPr="001B3266">
              <w:rPr>
                <w:rStyle w:val="CharacterStyle58"/>
                <w:rFonts w:ascii="Source Sans 3" w:hAnsi="Source Sans 3"/>
              </w:rPr>
              <w:t>1. Gefährdungsbeurteilungsobjekt aus dem BG-Katalog: Persönliche Schutzausrüstung (PSA)</w:t>
            </w:r>
            <w:r w:rsidRPr="001B3266">
              <w:rPr>
                <w:rStyle w:val="CharacterStyle58"/>
                <w:rFonts w:ascii="Source Sans 3" w:hAnsi="Source Sans 3"/>
              </w:rPr>
              <w:br/>
              <w:t>2. Lokale Datei: betriebsanweisungen\maschinen\b_hubladebuehne.doc</w:t>
            </w:r>
            <w:r w:rsidRPr="001B3266">
              <w:rPr>
                <w:rStyle w:val="CharacterStyle58"/>
                <w:rFonts w:ascii="Source Sans 3" w:hAnsi="Source Sans 3"/>
              </w:rPr>
              <w:br/>
              <w:t>3. Lokale Datei: betriebsanweisungen\maschinen\b_fuehren_kraftfahrzeuge.doc</w:t>
            </w:r>
            <w:r w:rsidRPr="001B3266">
              <w:rPr>
                <w:rStyle w:val="CharacterStyle58"/>
                <w:rFonts w:ascii="Source Sans 3" w:hAnsi="Source Sans 3"/>
              </w:rPr>
              <w:br/>
              <w:t>4. Gefährdungsbeurteilungsobjekt aus dem BG-Katalog: Prüfung</w:t>
            </w:r>
            <w:r w:rsidRPr="001B3266">
              <w:rPr>
                <w:rStyle w:val="CharacterStyle58"/>
                <w:rFonts w:ascii="Source Sans 3" w:hAnsi="Source Sans 3"/>
              </w:rPr>
              <w:br/>
              <w:t>5. Regelwerkeintrag: T 017: Führen von Kraftfahrzeugen, Titel</w:t>
            </w:r>
            <w:r w:rsidR="000C7D45">
              <w:rPr>
                <w:rStyle w:val="CharacterStyle58"/>
                <w:rFonts w:ascii="Source Sans 3" w:hAnsi="Source Sans 3"/>
              </w:rPr>
              <w:br/>
            </w:r>
            <w:r w:rsidR="000C7D45" w:rsidRPr="001B3266">
              <w:rPr>
                <w:rStyle w:val="CharacterStyle59"/>
                <w:rFonts w:ascii="Source Sans 3" w:hAnsi="Source Sans 3"/>
              </w:rPr>
              <w:t>6. Gefährdungsbeurteilungsobjekt aus dem BG-Katalog: Unterweisungen der Beschäftigten</w:t>
            </w:r>
          </w:p>
        </w:tc>
      </w:tr>
    </w:tbl>
    <w:p w14:paraId="4DBE8741" w14:textId="77777777" w:rsidR="00BC0171" w:rsidRPr="001B3266" w:rsidRDefault="00BC0171" w:rsidP="001B3266">
      <w:pPr>
        <w:spacing w:line="240" w:lineRule="exact"/>
        <w:rPr>
          <w:rFonts w:ascii="Source Sans 3" w:hAnsi="Source Sans 3"/>
        </w:rPr>
        <w:sectPr w:rsidR="00BC0171" w:rsidRPr="001B3266">
          <w:headerReference w:type="default" r:id="rId470"/>
          <w:footerReference w:type="default" r:id="rId47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5D96C7D9" w14:textId="77777777" w:rsidTr="000C7D45">
        <w:trPr>
          <w:trHeight w:hRule="exact" w:val="300"/>
        </w:trPr>
        <w:tc>
          <w:tcPr>
            <w:tcW w:w="9875" w:type="dxa"/>
            <w:gridSpan w:val="6"/>
            <w:shd w:val="clear" w:color="auto" w:fill="auto"/>
          </w:tcPr>
          <w:p w14:paraId="37AC0709"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1C798C96" w14:textId="77777777" w:rsidTr="000C7D45">
        <w:trPr>
          <w:trHeight w:hRule="exact" w:val="345"/>
        </w:trPr>
        <w:tc>
          <w:tcPr>
            <w:tcW w:w="1445" w:type="dxa"/>
            <w:gridSpan w:val="2"/>
            <w:shd w:val="clear" w:color="auto" w:fill="auto"/>
          </w:tcPr>
          <w:p w14:paraId="7C7DB907"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7E3042A4" w14:textId="77777777" w:rsidR="00BC0171" w:rsidRPr="001B3266" w:rsidRDefault="00BC0171" w:rsidP="001B3266">
            <w:pPr>
              <w:spacing w:line="240" w:lineRule="exact"/>
              <w:rPr>
                <w:rStyle w:val="FakeCharacterStyle"/>
                <w:rFonts w:ascii="Source Sans 3" w:hAnsi="Source Sans 3"/>
              </w:rPr>
            </w:pPr>
          </w:p>
        </w:tc>
      </w:tr>
      <w:tr w:rsidR="00BC0171" w:rsidRPr="001B3266" w14:paraId="3AC5C887" w14:textId="77777777" w:rsidTr="000C7D45">
        <w:trPr>
          <w:trHeight w:hRule="exact" w:val="270"/>
        </w:trPr>
        <w:tc>
          <w:tcPr>
            <w:tcW w:w="9875" w:type="dxa"/>
            <w:gridSpan w:val="6"/>
            <w:shd w:val="clear" w:color="auto" w:fill="auto"/>
          </w:tcPr>
          <w:p w14:paraId="7E13057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314-003: Prüfung von Fahrzeugen auf Betriebssicherheit</w:t>
            </w:r>
          </w:p>
        </w:tc>
      </w:tr>
      <w:tr w:rsidR="00BC0171" w:rsidRPr="001B3266" w14:paraId="3DE12105" w14:textId="77777777" w:rsidTr="000C7D45">
        <w:trPr>
          <w:trHeight w:hRule="exact" w:val="285"/>
        </w:trPr>
        <w:tc>
          <w:tcPr>
            <w:tcW w:w="9875" w:type="dxa"/>
            <w:gridSpan w:val="6"/>
            <w:shd w:val="clear" w:color="auto" w:fill="auto"/>
          </w:tcPr>
          <w:p w14:paraId="50AAA74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 017: Führen von Kraftfahrzeugen, Titel</w:t>
            </w:r>
          </w:p>
        </w:tc>
      </w:tr>
      <w:tr w:rsidR="00BC0171" w:rsidRPr="001B3266" w14:paraId="5D7F419E" w14:textId="77777777" w:rsidTr="000C7D45">
        <w:trPr>
          <w:trHeight w:hRule="exact" w:val="270"/>
        </w:trPr>
        <w:tc>
          <w:tcPr>
            <w:tcW w:w="9875" w:type="dxa"/>
            <w:gridSpan w:val="6"/>
            <w:shd w:val="clear" w:color="auto" w:fill="auto"/>
          </w:tcPr>
          <w:p w14:paraId="00BC93D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70: Inhaltsverzeichnis: Fahrzeuge</w:t>
            </w:r>
          </w:p>
        </w:tc>
      </w:tr>
      <w:tr w:rsidR="00BC0171" w:rsidRPr="001B3266" w14:paraId="3EB390A4" w14:textId="77777777" w:rsidTr="000C7D45">
        <w:trPr>
          <w:trHeight w:hRule="exact" w:val="570"/>
        </w:trPr>
        <w:tc>
          <w:tcPr>
            <w:tcW w:w="9875" w:type="dxa"/>
            <w:gridSpan w:val="6"/>
            <w:shd w:val="clear" w:color="auto" w:fill="auto"/>
          </w:tcPr>
          <w:p w14:paraId="760526EF"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680C652D" w14:textId="77777777" w:rsidTr="000C7D45">
        <w:trPr>
          <w:trHeight w:hRule="exact" w:val="270"/>
        </w:trPr>
        <w:tc>
          <w:tcPr>
            <w:tcW w:w="20" w:type="dxa"/>
          </w:tcPr>
          <w:p w14:paraId="09C0BA20"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41B1093C"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3FBC11B2"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2CFFBDC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6A1FFBD1" w14:textId="77777777" w:rsidR="00BC0171" w:rsidRPr="001B3266" w:rsidRDefault="00BC0171" w:rsidP="001B3266">
            <w:pPr>
              <w:spacing w:line="240" w:lineRule="exact"/>
              <w:rPr>
                <w:rStyle w:val="FakeCharacterStyle"/>
                <w:rFonts w:ascii="Source Sans 3" w:hAnsi="Source Sans 3"/>
              </w:rPr>
            </w:pPr>
          </w:p>
        </w:tc>
      </w:tr>
      <w:tr w:rsidR="00BC0171" w:rsidRPr="001B3266" w14:paraId="4F4FAD9D" w14:textId="77777777" w:rsidTr="000C7D45">
        <w:trPr>
          <w:trHeight w:hRule="exact" w:val="1260"/>
        </w:trPr>
        <w:tc>
          <w:tcPr>
            <w:tcW w:w="20" w:type="dxa"/>
          </w:tcPr>
          <w:p w14:paraId="3E9270E6"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1302039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3EC43501"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67CF0C75" w14:textId="77777777">
        <w:trPr>
          <w:trHeight w:hRule="exact" w:val="270"/>
        </w:trPr>
        <w:tc>
          <w:tcPr>
            <w:tcW w:w="15" w:type="dxa"/>
          </w:tcPr>
          <w:p w14:paraId="08324075"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0ADF7ADC"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3A78FFCC"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4EF9FF9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0791D172" w14:textId="77777777">
        <w:trPr>
          <w:trHeight w:hRule="exact" w:val="1125"/>
        </w:trPr>
        <w:tc>
          <w:tcPr>
            <w:tcW w:w="15" w:type="dxa"/>
          </w:tcPr>
          <w:p w14:paraId="0D1DE516"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4EEA24C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001CAC27" w14:textId="77777777" w:rsidR="00BC0171" w:rsidRPr="001B3266" w:rsidRDefault="00BC0171" w:rsidP="001B3266">
      <w:pPr>
        <w:spacing w:line="240" w:lineRule="exact"/>
        <w:rPr>
          <w:rFonts w:ascii="Source Sans 3" w:hAnsi="Source Sans 3"/>
        </w:rPr>
        <w:sectPr w:rsidR="00BC0171" w:rsidRPr="001B3266">
          <w:headerReference w:type="default" r:id="rId472"/>
          <w:footerReference w:type="default" r:id="rId4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4802EB1B" w14:textId="77777777">
        <w:trPr>
          <w:trHeight w:hRule="exact" w:val="360"/>
        </w:trPr>
        <w:tc>
          <w:tcPr>
            <w:tcW w:w="9870" w:type="dxa"/>
            <w:gridSpan w:val="3"/>
            <w:shd w:val="clear" w:color="auto" w:fill="auto"/>
          </w:tcPr>
          <w:p w14:paraId="67050E4F"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5. Gesamter Betrieb</w:t>
            </w:r>
          </w:p>
        </w:tc>
      </w:tr>
      <w:tr w:rsidR="00BC0171" w:rsidRPr="001B3266" w14:paraId="77EE1309" w14:textId="77777777">
        <w:trPr>
          <w:trHeight w:hRule="exact" w:val="360"/>
        </w:trPr>
        <w:tc>
          <w:tcPr>
            <w:tcW w:w="9870" w:type="dxa"/>
            <w:gridSpan w:val="3"/>
            <w:shd w:val="clear" w:color="auto" w:fill="auto"/>
          </w:tcPr>
          <w:p w14:paraId="33023D15"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Leitern und Tritte</w:t>
            </w:r>
          </w:p>
        </w:tc>
      </w:tr>
      <w:tr w:rsidR="00BC0171" w:rsidRPr="001B3266" w14:paraId="09182BF5" w14:textId="77777777">
        <w:trPr>
          <w:trHeight w:hRule="exact" w:val="345"/>
        </w:trPr>
        <w:tc>
          <w:tcPr>
            <w:tcW w:w="2700" w:type="dxa"/>
            <w:shd w:val="clear" w:color="auto" w:fill="auto"/>
          </w:tcPr>
          <w:p w14:paraId="035D3A42"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2A909E5D" w14:textId="77777777" w:rsidR="00BC0171" w:rsidRPr="001B3266" w:rsidRDefault="00BC0171" w:rsidP="001B3266">
            <w:pPr>
              <w:spacing w:line="240" w:lineRule="exact"/>
              <w:rPr>
                <w:rStyle w:val="FakeCharacterStyle"/>
                <w:rFonts w:ascii="Source Sans 3" w:hAnsi="Source Sans 3"/>
              </w:rPr>
            </w:pPr>
          </w:p>
        </w:tc>
      </w:tr>
      <w:tr w:rsidR="00BC0171" w:rsidRPr="001B3266" w14:paraId="081FCFCB" w14:textId="77777777">
        <w:tc>
          <w:tcPr>
            <w:tcW w:w="9855" w:type="dxa"/>
            <w:gridSpan w:val="2"/>
            <w:shd w:val="clear" w:color="auto" w:fill="auto"/>
          </w:tcPr>
          <w:p w14:paraId="7F5B0521"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Absturz, unkontrolliert bewegte Teile durch herabfallende Materialien</w:t>
            </w:r>
          </w:p>
        </w:tc>
        <w:tc>
          <w:tcPr>
            <w:tcW w:w="15" w:type="dxa"/>
          </w:tcPr>
          <w:p w14:paraId="61E0CCDB" w14:textId="77777777" w:rsidR="00BC0171" w:rsidRPr="001B3266" w:rsidRDefault="00BC0171" w:rsidP="001B3266">
            <w:pPr>
              <w:spacing w:line="240" w:lineRule="exact"/>
              <w:rPr>
                <w:rStyle w:val="FakeCharacterStyle"/>
                <w:rFonts w:ascii="Source Sans 3" w:hAnsi="Source Sans 3"/>
              </w:rPr>
            </w:pPr>
          </w:p>
        </w:tc>
      </w:tr>
      <w:tr w:rsidR="00BC0171" w:rsidRPr="001B3266" w14:paraId="2EE6BDB7" w14:textId="77777777">
        <w:trPr>
          <w:trHeight w:hRule="exact" w:val="240"/>
        </w:trPr>
        <w:tc>
          <w:tcPr>
            <w:tcW w:w="9870" w:type="dxa"/>
            <w:gridSpan w:val="3"/>
            <w:shd w:val="clear" w:color="auto" w:fill="auto"/>
          </w:tcPr>
          <w:p w14:paraId="4773573E" w14:textId="77777777" w:rsidR="00BC0171" w:rsidRPr="001B3266" w:rsidRDefault="00BC0171" w:rsidP="001B3266">
            <w:pPr>
              <w:pStyle w:val="ParagraphStyle23"/>
              <w:spacing w:line="240" w:lineRule="exact"/>
              <w:rPr>
                <w:rStyle w:val="FakeCharacterStyle"/>
                <w:rFonts w:ascii="Source Sans 3" w:hAnsi="Source Sans 3"/>
              </w:rPr>
            </w:pPr>
          </w:p>
        </w:tc>
      </w:tr>
    </w:tbl>
    <w:p w14:paraId="6508E74D"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0812CDB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19E5C4D"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347BBF4"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2027283"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2EFAA29"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F5FC4EF"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3557692D" w14:textId="77777777">
        <w:trPr>
          <w:trHeight w:hRule="exact" w:val="330"/>
        </w:trPr>
        <w:tc>
          <w:tcPr>
            <w:tcW w:w="15" w:type="dxa"/>
            <w:vMerge w:val="restart"/>
            <w:shd w:val="clear" w:color="auto" w:fill="D7EAF9"/>
            <w:vAlign w:val="center"/>
          </w:tcPr>
          <w:p w14:paraId="546B4EA8"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B56710"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513F9718"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945C19"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9DDF88"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9543F1"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5C3EB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ADF5F07" w14:textId="0C4C027E"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164D7A3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C834FC9" w14:textId="77777777">
        <w:tc>
          <w:tcPr>
            <w:tcW w:w="15" w:type="dxa"/>
            <w:vMerge/>
            <w:shd w:val="clear" w:color="auto" w:fill="D7EAF9"/>
            <w:vAlign w:val="center"/>
          </w:tcPr>
          <w:p w14:paraId="756AB63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9DD582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B8B0FC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EA2A8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6F3F7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E25C5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FD967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9812FAA"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C0E529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A11DD5D" w14:textId="77777777">
        <w:trPr>
          <w:trHeight w:hRule="exact" w:val="330"/>
        </w:trPr>
        <w:tc>
          <w:tcPr>
            <w:tcW w:w="15" w:type="dxa"/>
            <w:vMerge w:val="restart"/>
            <w:shd w:val="clear" w:color="auto" w:fill="auto"/>
          </w:tcPr>
          <w:p w14:paraId="14989F33"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3E201E73"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Leitern und Tritte:</w:t>
            </w:r>
          </w:p>
          <w:p w14:paraId="713D0115"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mit Stufen, Haltegriff oder Haltebügel, </w:t>
            </w:r>
          </w:p>
          <w:p w14:paraId="4C5F84A1"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mit ausreichender Größe und </w:t>
            </w:r>
          </w:p>
          <w:p w14:paraId="076FF407"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ausreichender Tragkraft </w:t>
            </w:r>
          </w:p>
          <w:p w14:paraId="6CF1545B"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sind zur Verfügung gestellt.</w:t>
            </w:r>
          </w:p>
          <w:p w14:paraId="013E2086" w14:textId="77777777" w:rsidR="00BC0171" w:rsidRPr="001B3266" w:rsidRDefault="00193204" w:rsidP="001B3266">
            <w:pPr>
              <w:pStyle w:val="ParagraphStyle38"/>
              <w:spacing w:line="240" w:lineRule="exact"/>
              <w:rPr>
                <w:rStyle w:val="FakeCharacterStyle"/>
                <w:rFonts w:ascii="Source Sans 3" w:hAnsi="Source Sans 3"/>
                <w:color w:val="000000"/>
                <w:sz w:val="20"/>
              </w:rPr>
            </w:pPr>
            <w:hyperlink r:id="rId474" w:tooltip="Leiterarten" w:history="1">
              <w:r w:rsidR="006E665C" w:rsidRPr="001B3266">
                <w:rPr>
                  <w:rStyle w:val="FakeCharacterStyle"/>
                  <w:rFonts w:ascii="Source Sans 3" w:hAnsi="Source Sans 3"/>
                  <w:color w:val="000000"/>
                  <w:sz w:val="20"/>
                  <w:u w:val="single"/>
                </w:rPr>
                <w:t>Leiterarten</w:t>
              </w:r>
            </w:hyperlink>
          </w:p>
        </w:tc>
        <w:tc>
          <w:tcPr>
            <w:tcW w:w="60" w:type="dxa"/>
            <w:vMerge w:val="restart"/>
            <w:shd w:val="clear" w:color="auto" w:fill="auto"/>
          </w:tcPr>
          <w:p w14:paraId="477252BA"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DC7D32"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BB9B04"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36B69B"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081D1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050F1D2" w14:textId="5B085072"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0C59BF70"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59905B6" w14:textId="77777777">
        <w:tc>
          <w:tcPr>
            <w:tcW w:w="15" w:type="dxa"/>
            <w:vMerge/>
            <w:shd w:val="clear" w:color="auto" w:fill="auto"/>
          </w:tcPr>
          <w:p w14:paraId="4A66230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B5AD97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755E28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E1352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C0213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C6CF8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13A59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DC452F8"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FAFC80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B773EFD" w14:textId="77777777">
        <w:trPr>
          <w:trHeight w:hRule="exact" w:val="330"/>
        </w:trPr>
        <w:tc>
          <w:tcPr>
            <w:tcW w:w="15" w:type="dxa"/>
            <w:vMerge w:val="restart"/>
            <w:shd w:val="clear" w:color="auto" w:fill="D7EAF9"/>
            <w:vAlign w:val="center"/>
          </w:tcPr>
          <w:p w14:paraId="3A7D032A"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EF393F"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Betriebsanleitungen sind an den Leitern angebracht, z. B. in Form von </w:t>
            </w:r>
            <w:hyperlink r:id="rId475" w:tooltip="Kurzanleitungen oder Piktogrammen" w:history="1">
              <w:r w:rsidRPr="001B3266">
                <w:rPr>
                  <w:rStyle w:val="FakeCharacterStyle"/>
                  <w:rFonts w:ascii="Source Sans 3" w:hAnsi="Source Sans 3"/>
                  <w:color w:val="000000"/>
                  <w:sz w:val="20"/>
                  <w:u w:val="single"/>
                </w:rPr>
                <w:t>Kurzanleitungen oder Piktogrammen</w:t>
              </w:r>
            </w:hyperlink>
            <w:r w:rsidRPr="001B3266">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3C7421AB"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3C79A8"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140863"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927615"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C905B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BECBC5C" w14:textId="690319DA"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402D37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F51A6E7" w14:textId="77777777">
        <w:tc>
          <w:tcPr>
            <w:tcW w:w="15" w:type="dxa"/>
            <w:vMerge/>
            <w:shd w:val="clear" w:color="auto" w:fill="D7EAF9"/>
            <w:vAlign w:val="center"/>
          </w:tcPr>
          <w:p w14:paraId="58B86A0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5C904D5"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BCB3B3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AC878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D7FCF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106F0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80AE46"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8AA6C8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D123A4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818C221" w14:textId="77777777">
        <w:trPr>
          <w:trHeight w:hRule="exact" w:val="15"/>
        </w:trPr>
        <w:tc>
          <w:tcPr>
            <w:tcW w:w="15" w:type="dxa"/>
            <w:vMerge w:val="restart"/>
            <w:shd w:val="clear" w:color="auto" w:fill="auto"/>
          </w:tcPr>
          <w:p w14:paraId="7A7CDD35"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233F2CAC"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49A1840C"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5397BA"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F08C78"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499F87"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B79BFE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8C3F428" w14:textId="3703A460"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407A8A4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3CE368E" w14:textId="77777777">
        <w:trPr>
          <w:trHeight w:val="240"/>
        </w:trPr>
        <w:tc>
          <w:tcPr>
            <w:tcW w:w="15" w:type="dxa"/>
            <w:vMerge/>
            <w:shd w:val="clear" w:color="auto" w:fill="auto"/>
          </w:tcPr>
          <w:p w14:paraId="28DC4621"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257B272C"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Es ist eine Betriebsanweisung für das </w:t>
            </w:r>
            <w:hyperlink r:id="rId476" w:tooltip="Benutzen von Anlegeleitern" w:history="1">
              <w:r w:rsidRPr="001B3266">
                <w:rPr>
                  <w:rStyle w:val="FakeCharacterStyle"/>
                  <w:rFonts w:ascii="Source Sans 3" w:hAnsi="Source Sans 3"/>
                  <w:color w:val="000000"/>
                  <w:sz w:val="20"/>
                  <w:u w:val="single"/>
                </w:rPr>
                <w:t>Benutzen von Anlegeleitern</w:t>
              </w:r>
            </w:hyperlink>
            <w:r w:rsidRPr="001B3266">
              <w:rPr>
                <w:rStyle w:val="FakeCharacterStyle"/>
                <w:rFonts w:ascii="Source Sans 3" w:hAnsi="Source Sans 3"/>
                <w:color w:val="000000"/>
                <w:sz w:val="20"/>
              </w:rPr>
              <w:t xml:space="preserve"> und eine Betriebsanweisung für das </w:t>
            </w:r>
            <w:hyperlink r:id="rId477" w:tooltip="Benutzen von Stehleitern" w:history="1">
              <w:r w:rsidRPr="001B3266">
                <w:rPr>
                  <w:rStyle w:val="FakeCharacterStyle"/>
                  <w:rFonts w:ascii="Source Sans 3" w:hAnsi="Source Sans 3"/>
                  <w:color w:val="000000"/>
                  <w:sz w:val="20"/>
                  <w:u w:val="single"/>
                </w:rPr>
                <w:t>Benutzen von Stehleitern</w:t>
              </w:r>
            </w:hyperlink>
            <w:r w:rsidRPr="001B3266">
              <w:rPr>
                <w:rStyle w:val="FakeCharacterStyle"/>
                <w:rFonts w:ascii="Source Sans 3" w:hAnsi="Source Sans 3"/>
                <w:color w:val="000000"/>
                <w:sz w:val="20"/>
              </w:rPr>
              <w:t xml:space="preserve"> vorhanden.</w:t>
            </w:r>
          </w:p>
        </w:tc>
        <w:tc>
          <w:tcPr>
            <w:tcW w:w="60" w:type="dxa"/>
            <w:vMerge/>
            <w:shd w:val="clear" w:color="auto" w:fill="auto"/>
          </w:tcPr>
          <w:p w14:paraId="009A8BE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F5798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44FA4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41615C"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740E6C8"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1FE250C3"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484114F8" w14:textId="77777777" w:rsidR="00BC0171" w:rsidRPr="001B3266" w:rsidRDefault="00BC0171" w:rsidP="001B3266">
            <w:pPr>
              <w:spacing w:line="240" w:lineRule="exact"/>
              <w:rPr>
                <w:rStyle w:val="FakeCharacterStyle"/>
                <w:rFonts w:ascii="Source Sans 3" w:hAnsi="Source Sans 3"/>
              </w:rPr>
            </w:pPr>
          </w:p>
        </w:tc>
      </w:tr>
      <w:tr w:rsidR="00BC0171" w:rsidRPr="001B3266" w14:paraId="42E5FF70" w14:textId="77777777">
        <w:tc>
          <w:tcPr>
            <w:tcW w:w="15" w:type="dxa"/>
            <w:vMerge/>
            <w:shd w:val="clear" w:color="auto" w:fill="auto"/>
          </w:tcPr>
          <w:p w14:paraId="190F8B8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046783E5"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23BAC3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4B043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ED6EF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C71AC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5A1ED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E5E68A3"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6E10E1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280F65B" w14:textId="77777777">
        <w:trPr>
          <w:trHeight w:hRule="exact" w:val="330"/>
        </w:trPr>
        <w:tc>
          <w:tcPr>
            <w:tcW w:w="15" w:type="dxa"/>
            <w:vMerge w:val="restart"/>
            <w:shd w:val="clear" w:color="auto" w:fill="D7EAF9"/>
            <w:vAlign w:val="center"/>
          </w:tcPr>
          <w:p w14:paraId="0C85544A"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FF643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6DB54B54"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17C755"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46DE6C"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CFA734"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4E6B2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7719B59" w14:textId="21C5CB19"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1C61798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DC105C8" w14:textId="77777777">
        <w:tc>
          <w:tcPr>
            <w:tcW w:w="15" w:type="dxa"/>
            <w:vMerge/>
            <w:shd w:val="clear" w:color="auto" w:fill="D7EAF9"/>
            <w:vAlign w:val="center"/>
          </w:tcPr>
          <w:p w14:paraId="0877DCA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957984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078BCF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F566C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73E7F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9686C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BD8C4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FBAA582"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66C248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61442C4" w14:textId="77777777">
        <w:trPr>
          <w:trHeight w:hRule="exact" w:val="330"/>
        </w:trPr>
        <w:tc>
          <w:tcPr>
            <w:tcW w:w="15" w:type="dxa"/>
            <w:vMerge w:val="restart"/>
            <w:shd w:val="clear" w:color="auto" w:fill="auto"/>
          </w:tcPr>
          <w:p w14:paraId="7107CE34"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537E872B"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Prüfungen werden durchgeführt (</w:t>
            </w:r>
            <w:proofErr w:type="spellStart"/>
            <w:r w:rsidRPr="001B3266">
              <w:rPr>
                <w:rStyle w:val="FakeCharacterStyle"/>
                <w:rFonts w:ascii="Source Sans 3" w:hAnsi="Source Sans 3"/>
                <w:color w:val="000000"/>
                <w:sz w:val="20"/>
              </w:rPr>
              <w:fldChar w:fldCharType="begin"/>
            </w:r>
            <w:r w:rsidRPr="001B3266">
              <w:rPr>
                <w:rStyle w:val="FakeCharacterStyle"/>
                <w:rFonts w:ascii="Source Sans 3" w:hAnsi="Source Sans 3"/>
                <w:color w:val="000000"/>
                <w:sz w:val="20"/>
              </w:rPr>
              <w:instrText>HYPERLINK "3676" \o "S012_a01-2020.pdf"</w:instrText>
            </w:r>
            <w:r w:rsidRPr="001B3266">
              <w:rPr>
                <w:rStyle w:val="FakeCharacterStyle"/>
                <w:rFonts w:ascii="Source Sans 3" w:hAnsi="Source Sans 3"/>
                <w:color w:val="000000"/>
                <w:sz w:val="20"/>
              </w:rPr>
              <w:fldChar w:fldCharType="separate"/>
            </w:r>
            <w:r w:rsidRPr="001B3266">
              <w:rPr>
                <w:rStyle w:val="FakeCharacterStyle"/>
                <w:rFonts w:ascii="Source Sans 3" w:hAnsi="Source Sans 3"/>
                <w:color w:val="000000"/>
                <w:sz w:val="20"/>
                <w:u w:val="single"/>
              </w:rPr>
              <w:t>Leiternprüfbuch</w:t>
            </w:r>
            <w:proofErr w:type="spellEnd"/>
            <w:r w:rsidRPr="001B3266">
              <w:rPr>
                <w:rStyle w:val="FakeCharacterStyle"/>
                <w:rFonts w:ascii="Source Sans 3" w:hAnsi="Source Sans 3"/>
                <w:color w:val="000000"/>
                <w:sz w:val="20"/>
              </w:rPr>
              <w:fldChar w:fldCharType="end"/>
            </w:r>
            <w:r w:rsidRPr="001B3266">
              <w:rPr>
                <w:rStyle w:val="FakeCharacterStyle"/>
                <w:rFonts w:ascii="Source Sans 3" w:hAnsi="Source Sans 3"/>
                <w:color w:val="000000"/>
                <w:sz w:val="20"/>
              </w:rPr>
              <w:t xml:space="preserve"> S012).</w:t>
            </w:r>
          </w:p>
        </w:tc>
        <w:tc>
          <w:tcPr>
            <w:tcW w:w="60" w:type="dxa"/>
            <w:vMerge w:val="restart"/>
            <w:shd w:val="clear" w:color="auto" w:fill="auto"/>
          </w:tcPr>
          <w:p w14:paraId="38145437"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EF826A"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6B24CD"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6FB5E6"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A201D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42D3AF1" w14:textId="3C0D37DA"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363B255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57C1625" w14:textId="77777777">
        <w:tc>
          <w:tcPr>
            <w:tcW w:w="15" w:type="dxa"/>
            <w:vMerge/>
            <w:shd w:val="clear" w:color="auto" w:fill="auto"/>
          </w:tcPr>
          <w:p w14:paraId="2252099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047662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E2801F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E092B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682C9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84C2E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36DEE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C1237D5"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51F4C02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0FC6C7E" w14:textId="77777777">
        <w:trPr>
          <w:trHeight w:hRule="exact" w:val="45"/>
        </w:trPr>
        <w:tc>
          <w:tcPr>
            <w:tcW w:w="9870" w:type="dxa"/>
            <w:gridSpan w:val="9"/>
            <w:shd w:val="clear" w:color="auto" w:fill="auto"/>
          </w:tcPr>
          <w:p w14:paraId="746A66F3"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628FB8C5" wp14:editId="3EB04352">
                  <wp:extent cx="6267450" cy="28575"/>
                  <wp:effectExtent l="0" t="0" r="0" b="0"/>
                  <wp:docPr id="81"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26"/>
                          <a:stretch>
                            <a:fillRect/>
                          </a:stretch>
                        </pic:blipFill>
                        <pic:spPr>
                          <a:xfrm>
                            <a:off x="0" y="0"/>
                            <a:ext cx="6267450" cy="28575"/>
                          </a:xfrm>
                          <a:prstGeom prst="rect">
                            <a:avLst/>
                          </a:prstGeom>
                          <a:noFill/>
                        </pic:spPr>
                      </pic:pic>
                    </a:graphicData>
                  </a:graphic>
                </wp:inline>
              </w:drawing>
            </w:r>
          </w:p>
        </w:tc>
      </w:tr>
    </w:tbl>
    <w:p w14:paraId="5EDAED1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6691DD47" w14:textId="77777777">
        <w:trPr>
          <w:trHeight w:hRule="exact" w:val="345"/>
        </w:trPr>
        <w:tc>
          <w:tcPr>
            <w:tcW w:w="15" w:type="dxa"/>
          </w:tcPr>
          <w:p w14:paraId="0FC7A5D1"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7930F773"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04E2D93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499CB0F4" w14:textId="77777777">
        <w:tc>
          <w:tcPr>
            <w:tcW w:w="9870" w:type="dxa"/>
            <w:shd w:val="clear" w:color="auto" w:fill="auto"/>
          </w:tcPr>
          <w:p w14:paraId="0DB3E67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TRBS 2121 Teil 2: Gefährdung von Beschäftigten bei der Verwendung von Leitern, 2 Begriffsbestimmungen</w:t>
            </w:r>
            <w:r w:rsidRPr="001B3266">
              <w:rPr>
                <w:rStyle w:val="CharacterStyle28"/>
                <w:rFonts w:ascii="Source Sans 3" w:hAnsi="Source Sans 3"/>
              </w:rPr>
              <w:br/>
              <w:t>2. Regelwerkeintrag: TRBS 2121 Teil 2: Gefährdung von Beschäftigten bei der Verwendung von Leitern, 4 Schutzmaßnahmen</w:t>
            </w:r>
            <w:r w:rsidRPr="001B3266">
              <w:rPr>
                <w:rStyle w:val="CharacterStyle28"/>
                <w:rFonts w:ascii="Source Sans 3" w:hAnsi="Source Sans 3"/>
              </w:rPr>
              <w:br/>
              <w:t>3. Lokale Datei: betriebsanweisungen\maschinen\b_stehleitern.doc</w:t>
            </w:r>
            <w:r w:rsidRPr="001B3266">
              <w:rPr>
                <w:rStyle w:val="CharacterStyle28"/>
                <w:rFonts w:ascii="Source Sans 3" w:hAnsi="Source Sans 3"/>
              </w:rPr>
              <w:br/>
              <w:t>4. Lokale Datei: betriebsanweisungen\maschinen\b_anlegeleiter.doc</w:t>
            </w:r>
            <w:r w:rsidRPr="001B3266">
              <w:rPr>
                <w:rStyle w:val="CharacterStyle28"/>
                <w:rFonts w:ascii="Source Sans 3" w:hAnsi="Source Sans 3"/>
              </w:rPr>
              <w:br/>
              <w:t>5. Gefährdungsbeurteilungsobjekt aus dem BG-Katalog: Unterweisungen der Beschäftigten</w:t>
            </w:r>
            <w:r w:rsidRPr="001B3266">
              <w:rPr>
                <w:rStyle w:val="CharacterStyle28"/>
                <w:rFonts w:ascii="Source Sans 3" w:hAnsi="Source Sans 3"/>
              </w:rPr>
              <w:br/>
              <w:t>6. Gefährdungsbeurteilungsobjekt aus dem BG-Katalog: Prüfung</w:t>
            </w:r>
            <w:r w:rsidRPr="001B3266">
              <w:rPr>
                <w:rStyle w:val="CharacterStyle28"/>
                <w:rFonts w:ascii="Source Sans 3" w:hAnsi="Source Sans 3"/>
              </w:rPr>
              <w:br/>
              <w:t>7. Lokale Datei: prueflisten\S012_a01-2020.pdf</w:t>
            </w:r>
          </w:p>
        </w:tc>
      </w:tr>
    </w:tbl>
    <w:p w14:paraId="1B3D5F0E"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3459A1C8" w14:textId="77777777">
        <w:trPr>
          <w:trHeight w:hRule="exact" w:val="300"/>
        </w:trPr>
        <w:tc>
          <w:tcPr>
            <w:tcW w:w="9870" w:type="dxa"/>
            <w:gridSpan w:val="6"/>
            <w:shd w:val="clear" w:color="auto" w:fill="auto"/>
          </w:tcPr>
          <w:p w14:paraId="1C744A78"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1E92FE2C" w14:textId="77777777">
        <w:trPr>
          <w:trHeight w:hRule="exact" w:val="345"/>
        </w:trPr>
        <w:tc>
          <w:tcPr>
            <w:tcW w:w="1440" w:type="dxa"/>
            <w:gridSpan w:val="2"/>
            <w:shd w:val="clear" w:color="auto" w:fill="auto"/>
          </w:tcPr>
          <w:p w14:paraId="6DA0345E"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3605FBA0" w14:textId="77777777" w:rsidR="00BC0171" w:rsidRPr="001B3266" w:rsidRDefault="00BC0171" w:rsidP="001B3266">
            <w:pPr>
              <w:spacing w:line="240" w:lineRule="exact"/>
              <w:rPr>
                <w:rStyle w:val="FakeCharacterStyle"/>
                <w:rFonts w:ascii="Source Sans 3" w:hAnsi="Source Sans 3"/>
              </w:rPr>
            </w:pPr>
          </w:p>
        </w:tc>
      </w:tr>
      <w:tr w:rsidR="00BC0171" w:rsidRPr="001B3266" w14:paraId="5820C2CE" w14:textId="77777777">
        <w:trPr>
          <w:trHeight w:hRule="exact" w:val="285"/>
        </w:trPr>
        <w:tc>
          <w:tcPr>
            <w:tcW w:w="9870" w:type="dxa"/>
            <w:gridSpan w:val="6"/>
            <w:shd w:val="clear" w:color="auto" w:fill="auto"/>
          </w:tcPr>
          <w:p w14:paraId="082D97A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TRBS 2121 Teil 2: Gefährdungen von Personen durch Absturz - Bereitstellung und Benutzung von Leitern, Inhalt</w:t>
            </w:r>
          </w:p>
        </w:tc>
      </w:tr>
      <w:tr w:rsidR="00BC0171" w:rsidRPr="001B3266" w14:paraId="16B543BD" w14:textId="77777777">
        <w:trPr>
          <w:trHeight w:hRule="exact" w:val="270"/>
        </w:trPr>
        <w:tc>
          <w:tcPr>
            <w:tcW w:w="9870" w:type="dxa"/>
            <w:gridSpan w:val="6"/>
            <w:shd w:val="clear" w:color="auto" w:fill="auto"/>
          </w:tcPr>
          <w:p w14:paraId="7BDE357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TRBS 1203: Befähigte Personen, Inhalt</w:t>
            </w:r>
          </w:p>
        </w:tc>
      </w:tr>
      <w:tr w:rsidR="00BC0171" w:rsidRPr="001B3266" w14:paraId="33BCD85A" w14:textId="77777777">
        <w:trPr>
          <w:trHeight w:hRule="exact" w:val="270"/>
        </w:trPr>
        <w:tc>
          <w:tcPr>
            <w:tcW w:w="9870" w:type="dxa"/>
            <w:gridSpan w:val="6"/>
            <w:shd w:val="clear" w:color="auto" w:fill="auto"/>
          </w:tcPr>
          <w:p w14:paraId="42F45DB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HK 011: Betriebsanleitung für Stehleitern</w:t>
            </w:r>
          </w:p>
        </w:tc>
      </w:tr>
      <w:tr w:rsidR="00BC0171" w:rsidRPr="001B3266" w14:paraId="0FF1E6E9" w14:textId="77777777">
        <w:trPr>
          <w:trHeight w:hRule="exact" w:val="270"/>
        </w:trPr>
        <w:tc>
          <w:tcPr>
            <w:tcW w:w="9870" w:type="dxa"/>
            <w:gridSpan w:val="6"/>
            <w:shd w:val="clear" w:color="auto" w:fill="auto"/>
          </w:tcPr>
          <w:p w14:paraId="6EC4D37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HK 010: Betriebsanleitung für Anlegeleitern</w:t>
            </w:r>
          </w:p>
        </w:tc>
      </w:tr>
      <w:tr w:rsidR="00BC0171" w:rsidRPr="001B3266" w14:paraId="41F7F9A9" w14:textId="77777777">
        <w:trPr>
          <w:trHeight w:hRule="exact" w:val="285"/>
        </w:trPr>
        <w:tc>
          <w:tcPr>
            <w:tcW w:w="9870" w:type="dxa"/>
            <w:gridSpan w:val="6"/>
            <w:shd w:val="clear" w:color="auto" w:fill="auto"/>
          </w:tcPr>
          <w:p w14:paraId="4E34283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Betriebssicherheitsverordnung (BetrSichV), Inhalt</w:t>
            </w:r>
          </w:p>
        </w:tc>
      </w:tr>
      <w:tr w:rsidR="00BC0171" w:rsidRPr="001B3266" w14:paraId="45B705A9" w14:textId="77777777">
        <w:trPr>
          <w:trHeight w:hRule="exact" w:val="570"/>
        </w:trPr>
        <w:tc>
          <w:tcPr>
            <w:tcW w:w="9870" w:type="dxa"/>
            <w:gridSpan w:val="6"/>
            <w:shd w:val="clear" w:color="auto" w:fill="auto"/>
          </w:tcPr>
          <w:p w14:paraId="613191E6"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72B9BF17" w14:textId="77777777">
        <w:trPr>
          <w:trHeight w:hRule="exact" w:val="270"/>
        </w:trPr>
        <w:tc>
          <w:tcPr>
            <w:tcW w:w="15" w:type="dxa"/>
          </w:tcPr>
          <w:p w14:paraId="19610DD2"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3B5BFA92"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52A87F3E"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25263CF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46FCFE6F" w14:textId="77777777" w:rsidR="00BC0171" w:rsidRPr="001B3266" w:rsidRDefault="00BC0171" w:rsidP="001B3266">
            <w:pPr>
              <w:spacing w:line="240" w:lineRule="exact"/>
              <w:rPr>
                <w:rStyle w:val="FakeCharacterStyle"/>
                <w:rFonts w:ascii="Source Sans 3" w:hAnsi="Source Sans 3"/>
              </w:rPr>
            </w:pPr>
          </w:p>
        </w:tc>
      </w:tr>
      <w:tr w:rsidR="00BC0171" w:rsidRPr="001B3266" w14:paraId="2CE6DDFB" w14:textId="77777777" w:rsidTr="000C7D45">
        <w:trPr>
          <w:trHeight w:hRule="exact" w:val="940"/>
        </w:trPr>
        <w:tc>
          <w:tcPr>
            <w:tcW w:w="15" w:type="dxa"/>
          </w:tcPr>
          <w:p w14:paraId="5AE4BC3B"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14160C69" w14:textId="177702E4" w:rsidR="00BC0171" w:rsidRPr="001B3266" w:rsidRDefault="006E665C" w:rsidP="001B3266">
            <w:pPr>
              <w:pStyle w:val="ParagraphStyle74"/>
              <w:spacing w:line="240" w:lineRule="exact"/>
              <w:rPr>
                <w:rStyle w:val="CharacterStyle60"/>
                <w:rFonts w:ascii="Source Sans 3" w:hAnsi="Source Sans 3"/>
              </w:rPr>
            </w:pPr>
            <w:r w:rsidRPr="001B3266">
              <w:rPr>
                <w:rStyle w:val="CharacterStyle60"/>
                <w:rFonts w:ascii="Source Sans 3" w:hAnsi="Source Sans 3"/>
              </w:rPr>
              <w:t>externer Sicherheitskraft / Betriebsarzt/-ärztin / AP / BG</w:t>
            </w:r>
            <w:r w:rsidR="000C7D45">
              <w:rPr>
                <w:rStyle w:val="CharacterStyle60"/>
                <w:rFonts w:ascii="Source Sans 3" w:hAnsi="Source Sans 3"/>
              </w:rPr>
              <w:br/>
            </w:r>
            <w:r w:rsidR="000C7D45">
              <w:rPr>
                <w:rStyle w:val="CharacterStyle60"/>
                <w:rFonts w:ascii="Source Sans 3" w:hAnsi="Source Sans 3"/>
              </w:rPr>
              <w:br/>
            </w:r>
            <w:r w:rsidR="000C7D45" w:rsidRPr="001B3266">
              <w:rPr>
                <w:rStyle w:val="CharacterStyle61"/>
                <w:rFonts w:ascii="Source Sans 3" w:hAnsi="Source Sans 3"/>
              </w:rPr>
              <w:t>........................ bis ........................, erledigt am ......................., durch ......................................................................</w:t>
            </w:r>
          </w:p>
        </w:tc>
      </w:tr>
    </w:tbl>
    <w:p w14:paraId="2FDEA4C0" w14:textId="77777777" w:rsidR="00BC0171" w:rsidRPr="001B3266" w:rsidRDefault="00BC0171" w:rsidP="001B3266">
      <w:pPr>
        <w:spacing w:line="240" w:lineRule="exact"/>
        <w:rPr>
          <w:rFonts w:ascii="Source Sans 3" w:hAnsi="Source Sans 3"/>
        </w:rPr>
        <w:sectPr w:rsidR="00BC0171" w:rsidRPr="001B3266">
          <w:headerReference w:type="default" r:id="rId478"/>
          <w:footerReference w:type="default" r:id="rId479"/>
          <w:pgSz w:w="11908" w:h="16833"/>
          <w:pgMar w:top="907" w:right="1132" w:bottom="907" w:left="907" w:header="0" w:footer="462" w:gutter="0"/>
          <w:cols w:space="720"/>
        </w:sectPr>
      </w:pPr>
    </w:p>
    <w:p w14:paraId="7B7F434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74B98AF5" w14:textId="77777777">
        <w:trPr>
          <w:trHeight w:hRule="exact" w:val="270"/>
        </w:trPr>
        <w:tc>
          <w:tcPr>
            <w:tcW w:w="15" w:type="dxa"/>
          </w:tcPr>
          <w:p w14:paraId="5C45009D"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5E3570C2"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4333A7A1"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2FB2AD9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7F517EBC" w14:textId="77777777">
        <w:trPr>
          <w:trHeight w:hRule="exact" w:val="1125"/>
        </w:trPr>
        <w:tc>
          <w:tcPr>
            <w:tcW w:w="15" w:type="dxa"/>
          </w:tcPr>
          <w:p w14:paraId="0D14DFCE"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74DA8C9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7477DD84" w14:textId="77777777" w:rsidR="00BC0171" w:rsidRPr="001B3266" w:rsidRDefault="00BC0171" w:rsidP="001B3266">
      <w:pPr>
        <w:spacing w:line="240" w:lineRule="exact"/>
        <w:rPr>
          <w:rFonts w:ascii="Source Sans 3" w:hAnsi="Source Sans 3"/>
        </w:rPr>
        <w:sectPr w:rsidR="00BC0171" w:rsidRPr="001B3266">
          <w:headerReference w:type="default" r:id="rId480"/>
          <w:footerReference w:type="default" r:id="rId48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268981F0" w14:textId="77777777">
        <w:trPr>
          <w:trHeight w:hRule="exact" w:val="360"/>
        </w:trPr>
        <w:tc>
          <w:tcPr>
            <w:tcW w:w="9870" w:type="dxa"/>
            <w:gridSpan w:val="3"/>
            <w:shd w:val="clear" w:color="auto" w:fill="auto"/>
          </w:tcPr>
          <w:p w14:paraId="357A0E76"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5. Gesamter Betrieb</w:t>
            </w:r>
          </w:p>
        </w:tc>
      </w:tr>
      <w:tr w:rsidR="00BC0171" w:rsidRPr="001B3266" w14:paraId="3A79F3F9" w14:textId="77777777">
        <w:trPr>
          <w:trHeight w:hRule="exact" w:val="360"/>
        </w:trPr>
        <w:tc>
          <w:tcPr>
            <w:tcW w:w="9870" w:type="dxa"/>
            <w:gridSpan w:val="3"/>
            <w:shd w:val="clear" w:color="auto" w:fill="auto"/>
          </w:tcPr>
          <w:p w14:paraId="044A8917"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Arbeitsplätze: Arbeits-/Sozialräume</w:t>
            </w:r>
          </w:p>
        </w:tc>
      </w:tr>
      <w:tr w:rsidR="00BC0171" w:rsidRPr="001B3266" w14:paraId="55F27292" w14:textId="77777777">
        <w:trPr>
          <w:trHeight w:hRule="exact" w:val="345"/>
        </w:trPr>
        <w:tc>
          <w:tcPr>
            <w:tcW w:w="2700" w:type="dxa"/>
            <w:shd w:val="clear" w:color="auto" w:fill="auto"/>
          </w:tcPr>
          <w:p w14:paraId="73916F45"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2D66A5C6" w14:textId="77777777" w:rsidR="00BC0171" w:rsidRPr="001B3266" w:rsidRDefault="00BC0171" w:rsidP="001B3266">
            <w:pPr>
              <w:spacing w:line="240" w:lineRule="exact"/>
              <w:rPr>
                <w:rStyle w:val="FakeCharacterStyle"/>
                <w:rFonts w:ascii="Source Sans 3" w:hAnsi="Source Sans 3"/>
              </w:rPr>
            </w:pPr>
          </w:p>
        </w:tc>
      </w:tr>
      <w:tr w:rsidR="00BC0171" w:rsidRPr="001B3266" w14:paraId="5860EA17" w14:textId="77777777">
        <w:tc>
          <w:tcPr>
            <w:tcW w:w="9855" w:type="dxa"/>
            <w:gridSpan w:val="2"/>
            <w:shd w:val="clear" w:color="auto" w:fill="auto"/>
          </w:tcPr>
          <w:p w14:paraId="51223C7B"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 xml:space="preserve">Psychische Gefährdungen durch Raumdimensionierung und -gestaltung, </w:t>
            </w:r>
            <w:r w:rsidRPr="001B3266">
              <w:rPr>
                <w:rStyle w:val="FakeCharacterStyle"/>
                <w:rFonts w:ascii="Source Sans 3" w:hAnsi="Source Sans 3"/>
                <w:b/>
                <w:color w:val="000000"/>
                <w:sz w:val="20"/>
              </w:rPr>
              <w:br/>
              <w:t>gesundheitliche Beeinträchtigung durch klimatische Faktoren, wie Zugluft, Luftfeuchtigkeit und Raumtemperatur der Arbeitsräume,</w:t>
            </w:r>
            <w:r w:rsidRPr="001B3266">
              <w:rPr>
                <w:rStyle w:val="FakeCharacterStyle"/>
                <w:rFonts w:ascii="Source Sans 3" w:hAnsi="Source Sans 3"/>
                <w:b/>
                <w:color w:val="000000"/>
                <w:sz w:val="20"/>
              </w:rPr>
              <w:br/>
              <w:t>Gefährdung durch fehlende oder unzureichende Beleuchtung der Arbeitsräume,</w:t>
            </w:r>
            <w:r w:rsidRPr="001B3266">
              <w:rPr>
                <w:rStyle w:val="FakeCharacterStyle"/>
                <w:rFonts w:ascii="Source Sans 3" w:hAnsi="Source Sans 3"/>
                <w:b/>
                <w:color w:val="000000"/>
                <w:sz w:val="20"/>
              </w:rPr>
              <w:br/>
              <w:t>Gesundheitsgefährdung durch fehlende Sozialräume</w:t>
            </w:r>
          </w:p>
        </w:tc>
        <w:tc>
          <w:tcPr>
            <w:tcW w:w="15" w:type="dxa"/>
          </w:tcPr>
          <w:p w14:paraId="297714AD" w14:textId="77777777" w:rsidR="00BC0171" w:rsidRPr="001B3266" w:rsidRDefault="00BC0171" w:rsidP="001B3266">
            <w:pPr>
              <w:spacing w:line="240" w:lineRule="exact"/>
              <w:rPr>
                <w:rStyle w:val="FakeCharacterStyle"/>
                <w:rFonts w:ascii="Source Sans 3" w:hAnsi="Source Sans 3"/>
              </w:rPr>
            </w:pPr>
          </w:p>
        </w:tc>
      </w:tr>
      <w:tr w:rsidR="00BC0171" w:rsidRPr="001B3266" w14:paraId="6693F29F" w14:textId="77777777">
        <w:trPr>
          <w:trHeight w:hRule="exact" w:val="255"/>
        </w:trPr>
        <w:tc>
          <w:tcPr>
            <w:tcW w:w="9870" w:type="dxa"/>
            <w:gridSpan w:val="3"/>
            <w:shd w:val="clear" w:color="auto" w:fill="auto"/>
          </w:tcPr>
          <w:p w14:paraId="19016BDE" w14:textId="77777777" w:rsidR="00BC0171" w:rsidRPr="001B3266" w:rsidRDefault="00BC0171" w:rsidP="001B3266">
            <w:pPr>
              <w:pStyle w:val="ParagraphStyle23"/>
              <w:spacing w:line="240" w:lineRule="exact"/>
              <w:rPr>
                <w:rStyle w:val="FakeCharacterStyle"/>
                <w:rFonts w:ascii="Source Sans 3" w:hAnsi="Source Sans 3"/>
              </w:rPr>
            </w:pPr>
          </w:p>
        </w:tc>
      </w:tr>
    </w:tbl>
    <w:p w14:paraId="54CFA8D5"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2EEC99D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D8CE2DF"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0E869A4"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F29903E"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88F884C"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56C830F"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1E686B19" w14:textId="77777777">
        <w:trPr>
          <w:trHeight w:hRule="exact" w:val="330"/>
        </w:trPr>
        <w:tc>
          <w:tcPr>
            <w:tcW w:w="15" w:type="dxa"/>
            <w:vMerge w:val="restart"/>
            <w:shd w:val="clear" w:color="auto" w:fill="D7EAF9"/>
            <w:vAlign w:val="center"/>
          </w:tcPr>
          <w:p w14:paraId="45D57F5A"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8381C7"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Abmessungen der Arbeitsräume entspricht den Empfehlungen der </w:t>
            </w:r>
            <w:hyperlink r:id="rId482" w:tooltip="ArbStättV Anhang Nr. 1.2 (1)" w:history="1">
              <w:r w:rsidRPr="001B3266">
                <w:rPr>
                  <w:rStyle w:val="FakeCharacterStyle"/>
                  <w:rFonts w:ascii="Source Sans 3" w:hAnsi="Source Sans 3"/>
                  <w:color w:val="000000"/>
                  <w:sz w:val="20"/>
                  <w:u w:val="single"/>
                </w:rPr>
                <w:t>ArbStättV Anhang Nr. 1.2 (1)</w:t>
              </w:r>
            </w:hyperlink>
            <w:r w:rsidRPr="001B3266">
              <w:rPr>
                <w:rStyle w:val="FakeCharacterStyle"/>
                <w:rFonts w:ascii="Source Sans 3" w:hAnsi="Source Sans 3"/>
                <w:color w:val="000000"/>
                <w:sz w:val="20"/>
              </w:rPr>
              <w:t xml:space="preserve"> und der Technischen Regel für Arbeitsstätten </w:t>
            </w:r>
            <w:hyperlink r:id="rId483" w:tooltip="ASR A1.2" w:history="1">
              <w:r w:rsidRPr="001B3266">
                <w:rPr>
                  <w:rStyle w:val="FakeCharacterStyle"/>
                  <w:rFonts w:ascii="Source Sans 3" w:hAnsi="Source Sans 3"/>
                  <w:color w:val="000000"/>
                  <w:sz w:val="20"/>
                  <w:u w:val="single"/>
                </w:rPr>
                <w:t>ASR A1.2</w:t>
              </w:r>
            </w:hyperlink>
            <w:r w:rsidRPr="001B3266">
              <w:rPr>
                <w:rStyle w:val="FakeCharacterStyle"/>
                <w:rFonts w:ascii="Source Sans 3" w:hAnsi="Source Sans 3"/>
                <w:color w:val="000000"/>
                <w:sz w:val="20"/>
              </w:rPr>
              <w:t>:</w:t>
            </w:r>
          </w:p>
          <w:p w14:paraId="1216803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Grundfläche mindestens 8 m² - Raumhöhe mindestens 2,50 m; </w:t>
            </w:r>
          </w:p>
          <w:p w14:paraId="04419E6B"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Grundfläche &gt; 50 m² - Raumhöhe mindestens 2,75 m; </w:t>
            </w:r>
          </w:p>
          <w:p w14:paraId="64671994"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Grundfläche &gt;100 m² - Raumhöhe mindestens 3,00 m; </w:t>
            </w:r>
          </w:p>
          <w:p w14:paraId="624D312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Grundfläche &gt;2000 m² - Raumhöhe mindestens 3,25 m.</w:t>
            </w:r>
          </w:p>
          <w:p w14:paraId="4662D48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Anordnung von Fenstern, Oberlichtern und Lüftungsvorrichtungen ist gemäß ArbStättV Anhang Nr. 1.6 beachtet.</w:t>
            </w:r>
          </w:p>
          <w:p w14:paraId="5880C79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5F76BA2F"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D18958"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8EE0DD"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556DB5"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5E700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AFD7E83" w14:textId="622481C2"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9EB2EA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7894013" w14:textId="77777777">
        <w:tc>
          <w:tcPr>
            <w:tcW w:w="15" w:type="dxa"/>
            <w:vMerge/>
            <w:shd w:val="clear" w:color="auto" w:fill="D7EAF9"/>
            <w:vAlign w:val="center"/>
          </w:tcPr>
          <w:p w14:paraId="26E14FB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CBACFD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5C4D1E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B4B65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C3653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0EF1B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5C6B5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C8F1C0F"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934540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2E46A57" w14:textId="77777777">
        <w:trPr>
          <w:trHeight w:hRule="exact" w:val="330"/>
        </w:trPr>
        <w:tc>
          <w:tcPr>
            <w:tcW w:w="15" w:type="dxa"/>
            <w:vMerge w:val="restart"/>
            <w:shd w:val="clear" w:color="auto" w:fill="auto"/>
          </w:tcPr>
          <w:p w14:paraId="676C126F"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380C1E24"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Bewegungsflächen an Arbeitsplätzen wurden nach </w:t>
            </w:r>
            <w:hyperlink r:id="rId484" w:tooltip="ArbStättV Anhang Nr. 3.1" w:history="1">
              <w:r w:rsidRPr="001B3266">
                <w:rPr>
                  <w:rStyle w:val="FakeCharacterStyle"/>
                  <w:rFonts w:ascii="Source Sans 3" w:hAnsi="Source Sans 3"/>
                  <w:color w:val="000000"/>
                  <w:sz w:val="20"/>
                  <w:u w:val="single"/>
                </w:rPr>
                <w:t>ArbStättV Anhang Nr. 3.1</w:t>
              </w:r>
            </w:hyperlink>
            <w:r w:rsidRPr="001B3266">
              <w:rPr>
                <w:rStyle w:val="FakeCharacterStyle"/>
                <w:rFonts w:ascii="Source Sans 3" w:hAnsi="Source Sans 3"/>
                <w:color w:val="000000"/>
                <w:sz w:val="20"/>
              </w:rPr>
              <w:t xml:space="preserve"> ausgelegt. </w:t>
            </w:r>
          </w:p>
          <w:p w14:paraId="43ED218C"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Empfehlung: Freie Bewegungsfläche mindestens 1,5 m², Breite mindestens 1 m.</w:t>
            </w:r>
          </w:p>
        </w:tc>
        <w:tc>
          <w:tcPr>
            <w:tcW w:w="60" w:type="dxa"/>
            <w:vMerge w:val="restart"/>
            <w:shd w:val="clear" w:color="auto" w:fill="auto"/>
          </w:tcPr>
          <w:p w14:paraId="7B2CC2DC"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3C6B4D"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ED7311"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642405"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C6D3A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9B23649" w14:textId="2D92C7F8"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04D9642B"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E0D9010" w14:textId="77777777">
        <w:tc>
          <w:tcPr>
            <w:tcW w:w="15" w:type="dxa"/>
            <w:vMerge/>
            <w:shd w:val="clear" w:color="auto" w:fill="auto"/>
          </w:tcPr>
          <w:p w14:paraId="2FD03F3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3169A0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520692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6E7F6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1AF0B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920D1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F0C7541"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BFB3944"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FD0F32A"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017BCD5" w14:textId="77777777">
        <w:trPr>
          <w:trHeight w:hRule="exact" w:val="330"/>
        </w:trPr>
        <w:tc>
          <w:tcPr>
            <w:tcW w:w="15" w:type="dxa"/>
            <w:vMerge w:val="restart"/>
            <w:shd w:val="clear" w:color="auto" w:fill="D7EAF9"/>
            <w:vAlign w:val="center"/>
          </w:tcPr>
          <w:p w14:paraId="295C8EC1"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DD4CE4"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Lufträume an Arbeitsplätzen wurden nach </w:t>
            </w:r>
            <w:hyperlink r:id="rId485" w:tooltip="ArbStättV" w:history="1">
              <w:r w:rsidRPr="001B3266">
                <w:rPr>
                  <w:rStyle w:val="FakeCharacterStyle"/>
                  <w:rFonts w:ascii="Source Sans 3" w:hAnsi="Source Sans 3"/>
                  <w:color w:val="000000"/>
                  <w:sz w:val="20"/>
                  <w:u w:val="single"/>
                </w:rPr>
                <w:t>ArbStättV</w:t>
              </w:r>
            </w:hyperlink>
            <w:r w:rsidRPr="001B3266">
              <w:rPr>
                <w:rStyle w:val="FakeCharacterStyle"/>
                <w:rFonts w:ascii="Source Sans 3" w:hAnsi="Source Sans 3"/>
                <w:color w:val="000000"/>
                <w:sz w:val="20"/>
              </w:rPr>
              <w:t xml:space="preserve"> Anhang Nr. 1.2 (3) ausgelegt. </w:t>
            </w:r>
          </w:p>
          <w:p w14:paraId="6ADBAB4E"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Empfehlungen für den Mindestluftraum sind: </w:t>
            </w:r>
          </w:p>
          <w:p w14:paraId="0847BF6F"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je ständig anwesendem Beschäftigten </w:t>
            </w:r>
          </w:p>
          <w:p w14:paraId="4387AE9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bei überwiegend sitzender Tätigkeit 12 m³,</w:t>
            </w:r>
          </w:p>
          <w:p w14:paraId="474273B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bei überwiegend nicht sitzender Tätigkeit 15 m³,</w:t>
            </w:r>
          </w:p>
          <w:p w14:paraId="5B5EBDB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bei schwerer körperlicher Arbeit 18 m³,</w:t>
            </w:r>
          </w:p>
          <w:p w14:paraId="5CA06407"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je anderer Person, die sich nicht nur vorübergehend dort aufhält, 10 m³ (z. B. durchschnittliche Anzahl der Kunden).</w:t>
            </w:r>
          </w:p>
        </w:tc>
        <w:tc>
          <w:tcPr>
            <w:tcW w:w="60" w:type="dxa"/>
            <w:vMerge w:val="restart"/>
            <w:shd w:val="clear" w:color="auto" w:fill="D7EAF9"/>
            <w:vAlign w:val="center"/>
          </w:tcPr>
          <w:p w14:paraId="102A3EE2"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BB0B8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B58F43"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45BBAF"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3DE0D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FE7A81E" w14:textId="730E3C6C"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529651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634F211" w14:textId="77777777">
        <w:tc>
          <w:tcPr>
            <w:tcW w:w="15" w:type="dxa"/>
            <w:vMerge/>
            <w:shd w:val="clear" w:color="auto" w:fill="D7EAF9"/>
            <w:vAlign w:val="center"/>
          </w:tcPr>
          <w:p w14:paraId="19B407E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AA0F30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B991F6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56788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5B93A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3C9D7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71238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F6E1C89"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E4989B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C940AB9" w14:textId="77777777">
        <w:trPr>
          <w:trHeight w:hRule="exact" w:val="330"/>
        </w:trPr>
        <w:tc>
          <w:tcPr>
            <w:tcW w:w="15" w:type="dxa"/>
            <w:vMerge w:val="restart"/>
            <w:shd w:val="clear" w:color="auto" w:fill="auto"/>
          </w:tcPr>
          <w:p w14:paraId="18376632"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205854D9"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Beleuchtung der Arbeitsräume ist gemäß </w:t>
            </w:r>
            <w:hyperlink r:id="rId486" w:tooltip="ArbStättV Anhang Nr. 3.4" w:history="1">
              <w:r w:rsidRPr="001B3266">
                <w:rPr>
                  <w:rStyle w:val="FakeCharacterStyle"/>
                  <w:rFonts w:ascii="Source Sans 3" w:hAnsi="Source Sans 3"/>
                  <w:color w:val="000000"/>
                  <w:sz w:val="20"/>
                  <w:u w:val="single"/>
                </w:rPr>
                <w:t>ArbStättV Anhang Nr. 3.4</w:t>
              </w:r>
            </w:hyperlink>
            <w:r w:rsidRPr="001B3266">
              <w:rPr>
                <w:rStyle w:val="FakeCharacterStyle"/>
                <w:rFonts w:ascii="Source Sans 3" w:hAnsi="Source Sans 3"/>
                <w:color w:val="000000"/>
                <w:sz w:val="20"/>
              </w:rPr>
              <w:t xml:space="preserve">, bzw. </w:t>
            </w:r>
            <w:hyperlink r:id="rId487" w:tooltip="ASR A3.4" w:history="1">
              <w:r w:rsidRPr="001B3266">
                <w:rPr>
                  <w:rStyle w:val="FakeCharacterStyle"/>
                  <w:rFonts w:ascii="Source Sans 3" w:hAnsi="Source Sans 3"/>
                  <w:color w:val="000000"/>
                  <w:sz w:val="20"/>
                  <w:u w:val="single"/>
                </w:rPr>
                <w:t>ASR A3.4</w:t>
              </w:r>
            </w:hyperlink>
            <w:r w:rsidRPr="001B3266">
              <w:rPr>
                <w:rStyle w:val="FakeCharacterStyle"/>
                <w:rFonts w:ascii="Source Sans 3" w:hAnsi="Source Sans 3"/>
                <w:color w:val="000000"/>
                <w:sz w:val="20"/>
              </w:rPr>
              <w:t xml:space="preserve"> ausgeführt.</w:t>
            </w:r>
          </w:p>
        </w:tc>
        <w:tc>
          <w:tcPr>
            <w:tcW w:w="60" w:type="dxa"/>
            <w:vMerge w:val="restart"/>
            <w:shd w:val="clear" w:color="auto" w:fill="auto"/>
          </w:tcPr>
          <w:p w14:paraId="77BBC3A6"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4DA7B2"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274330"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495518"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52263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69154DD" w14:textId="0430F872"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50717B4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6A39F93" w14:textId="77777777">
        <w:tc>
          <w:tcPr>
            <w:tcW w:w="15" w:type="dxa"/>
            <w:vMerge/>
            <w:shd w:val="clear" w:color="auto" w:fill="auto"/>
          </w:tcPr>
          <w:p w14:paraId="466C153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B7635F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410243C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EE7EA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7DE5A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E0CDE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146F4D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A2C0704"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6160AA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2054E4D" w14:textId="77777777">
        <w:trPr>
          <w:trHeight w:hRule="exact" w:val="330"/>
        </w:trPr>
        <w:tc>
          <w:tcPr>
            <w:tcW w:w="15" w:type="dxa"/>
            <w:vMerge w:val="restart"/>
            <w:shd w:val="clear" w:color="auto" w:fill="D7EAF9"/>
            <w:vAlign w:val="center"/>
          </w:tcPr>
          <w:p w14:paraId="7E2DD4B7"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467CA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Sitzgelegenheiten entsprechen den Anforderungen der </w:t>
            </w:r>
            <w:hyperlink r:id="rId488" w:tooltip="DGUV Information 215-410: Bildschirm- und Büroarbeitsplätze" w:history="1">
              <w:r w:rsidRPr="001B3266">
                <w:rPr>
                  <w:rStyle w:val="FakeCharacterStyle"/>
                  <w:rFonts w:ascii="Source Sans 3" w:hAnsi="Source Sans 3"/>
                  <w:color w:val="000000"/>
                  <w:sz w:val="20"/>
                  <w:u w:val="single"/>
                </w:rPr>
                <w:t>DGUV Information 215-410</w:t>
              </w:r>
            </w:hyperlink>
            <w:r w:rsidRPr="001B3266">
              <w:rPr>
                <w:rStyle w:val="FakeCharacterStyle"/>
                <w:rFonts w:ascii="Source Sans 3" w:hAnsi="Source Sans 3"/>
                <w:color w:val="000000"/>
                <w:sz w:val="20"/>
              </w:rPr>
              <w:t>.</w:t>
            </w:r>
          </w:p>
        </w:tc>
        <w:tc>
          <w:tcPr>
            <w:tcW w:w="60" w:type="dxa"/>
            <w:vMerge w:val="restart"/>
            <w:shd w:val="clear" w:color="auto" w:fill="D7EAF9"/>
            <w:vAlign w:val="center"/>
          </w:tcPr>
          <w:p w14:paraId="0E29A6A2"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EA47A7"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CBB15A"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5FA1E3"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D2534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7D1FED9" w14:textId="65B7CE9B"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E2A90E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EACC873" w14:textId="77777777">
        <w:tc>
          <w:tcPr>
            <w:tcW w:w="15" w:type="dxa"/>
            <w:vMerge/>
            <w:shd w:val="clear" w:color="auto" w:fill="D7EAF9"/>
            <w:vAlign w:val="center"/>
          </w:tcPr>
          <w:p w14:paraId="7099A0C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0BA1D6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F07D9B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37B8F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BEB44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166FD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CC79F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06FFF27"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39C4FC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7F52697" w14:textId="77777777">
        <w:trPr>
          <w:trHeight w:hRule="exact" w:val="15"/>
        </w:trPr>
        <w:tc>
          <w:tcPr>
            <w:tcW w:w="15" w:type="dxa"/>
            <w:vMerge w:val="restart"/>
            <w:shd w:val="clear" w:color="auto" w:fill="auto"/>
          </w:tcPr>
          <w:p w14:paraId="5592D119"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7C6C8671"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6A6E9F80"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E9D47B"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894A81"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FBE5D8"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0AD650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709F4BF" w14:textId="577DFC0E"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23FEFB2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E7A221E" w14:textId="77777777">
        <w:trPr>
          <w:trHeight w:val="240"/>
        </w:trPr>
        <w:tc>
          <w:tcPr>
            <w:tcW w:w="15" w:type="dxa"/>
            <w:vMerge/>
            <w:shd w:val="clear" w:color="auto" w:fill="auto"/>
          </w:tcPr>
          <w:p w14:paraId="62D61D29"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4B299179"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Für Atemluft und Raumtemperatur sind die ArbStättV Anhang Nr. 3.5 und 3.6 sowie die </w:t>
            </w:r>
            <w:hyperlink r:id="rId489" w:tooltip="ASR A3.5" w:history="1">
              <w:r w:rsidRPr="001B3266">
                <w:rPr>
                  <w:rStyle w:val="FakeCharacterStyle"/>
                  <w:rFonts w:ascii="Source Sans 3" w:hAnsi="Source Sans 3"/>
                  <w:color w:val="000000"/>
                  <w:sz w:val="20"/>
                  <w:u w:val="single"/>
                </w:rPr>
                <w:t>ASR A3.5</w:t>
              </w:r>
            </w:hyperlink>
            <w:r w:rsidRPr="001B3266">
              <w:rPr>
                <w:rStyle w:val="FakeCharacterStyle"/>
                <w:rFonts w:ascii="Source Sans 3" w:hAnsi="Source Sans 3"/>
                <w:color w:val="000000"/>
                <w:sz w:val="20"/>
              </w:rPr>
              <w:t xml:space="preserve"> und ASR A3.6 beachtet; zum Klima siehe auch </w:t>
            </w:r>
            <w:hyperlink r:id="rId490" w:tooltip="DGUV Information 215-510: Beurteilung des Raumklimas" w:history="1">
              <w:r w:rsidRPr="001B3266">
                <w:rPr>
                  <w:rStyle w:val="FakeCharacterStyle"/>
                  <w:rFonts w:ascii="Source Sans 3" w:hAnsi="Source Sans 3"/>
                  <w:color w:val="000000"/>
                  <w:sz w:val="20"/>
                  <w:u w:val="single"/>
                </w:rPr>
                <w:t>DGUV Information 215-510</w:t>
              </w:r>
            </w:hyperlink>
            <w:r w:rsidRPr="001B3266">
              <w:rPr>
                <w:rStyle w:val="FakeCharacterStyle"/>
                <w:rFonts w:ascii="Source Sans 3" w:hAnsi="Source Sans 3"/>
                <w:color w:val="000000"/>
                <w:sz w:val="20"/>
              </w:rPr>
              <w:t>.</w:t>
            </w:r>
          </w:p>
        </w:tc>
        <w:tc>
          <w:tcPr>
            <w:tcW w:w="60" w:type="dxa"/>
            <w:vMerge/>
            <w:shd w:val="clear" w:color="auto" w:fill="auto"/>
          </w:tcPr>
          <w:p w14:paraId="14BEB82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ABB14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BC7CA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06214E"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43867A2"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72EC7177"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73C9C43C" w14:textId="77777777" w:rsidR="00BC0171" w:rsidRPr="001B3266" w:rsidRDefault="00BC0171" w:rsidP="001B3266">
            <w:pPr>
              <w:spacing w:line="240" w:lineRule="exact"/>
              <w:rPr>
                <w:rStyle w:val="FakeCharacterStyle"/>
                <w:rFonts w:ascii="Source Sans 3" w:hAnsi="Source Sans 3"/>
              </w:rPr>
            </w:pPr>
          </w:p>
        </w:tc>
      </w:tr>
      <w:tr w:rsidR="00BC0171" w:rsidRPr="001B3266" w14:paraId="32A2A42A" w14:textId="77777777">
        <w:tc>
          <w:tcPr>
            <w:tcW w:w="15" w:type="dxa"/>
            <w:vMerge/>
            <w:shd w:val="clear" w:color="auto" w:fill="auto"/>
          </w:tcPr>
          <w:p w14:paraId="4E7B972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662FDEC"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4EB4348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4F16B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288E1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DF764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CA241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9D66D94"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7236929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C1F410D" w14:textId="77777777">
        <w:trPr>
          <w:trHeight w:hRule="exact" w:val="15"/>
        </w:trPr>
        <w:tc>
          <w:tcPr>
            <w:tcW w:w="15" w:type="dxa"/>
            <w:vMerge w:val="restart"/>
            <w:shd w:val="clear" w:color="auto" w:fill="D7EAF9"/>
            <w:vAlign w:val="center"/>
          </w:tcPr>
          <w:p w14:paraId="2480BC19"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79BCC094"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5934E221"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D3E946"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A901BD"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B48B4D"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750C21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031EFC0" w14:textId="173B8692"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76C76FF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935169F" w14:textId="77777777">
        <w:trPr>
          <w:trHeight w:val="240"/>
        </w:trPr>
        <w:tc>
          <w:tcPr>
            <w:tcW w:w="15" w:type="dxa"/>
            <w:vMerge/>
            <w:shd w:val="clear" w:color="auto" w:fill="D7EAF9"/>
            <w:vAlign w:val="center"/>
          </w:tcPr>
          <w:p w14:paraId="360F8656"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0CA15954"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Arbeitsplätze sind barrierefrei nach </w:t>
            </w:r>
            <w:hyperlink r:id="rId491" w:tooltip="ASR V3a.2" w:history="1">
              <w:r w:rsidRPr="001B3266">
                <w:rPr>
                  <w:rStyle w:val="FakeCharacterStyle"/>
                  <w:rFonts w:ascii="Source Sans 3" w:hAnsi="Source Sans 3"/>
                  <w:color w:val="000000"/>
                  <w:sz w:val="20"/>
                  <w:u w:val="single"/>
                </w:rPr>
                <w:t>ASR V3a.2</w:t>
              </w:r>
            </w:hyperlink>
            <w:r w:rsidRPr="001B3266">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24EC94F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1B194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A57AF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6ACB64"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009929F"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7A4AA8B0"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1D365A5B" w14:textId="77777777" w:rsidR="00BC0171" w:rsidRPr="001B3266" w:rsidRDefault="00BC0171" w:rsidP="001B3266">
            <w:pPr>
              <w:spacing w:line="240" w:lineRule="exact"/>
              <w:rPr>
                <w:rStyle w:val="FakeCharacterStyle"/>
                <w:rFonts w:ascii="Source Sans 3" w:hAnsi="Source Sans 3"/>
              </w:rPr>
            </w:pPr>
          </w:p>
        </w:tc>
      </w:tr>
      <w:tr w:rsidR="00BC0171" w:rsidRPr="001B3266" w14:paraId="048B3330" w14:textId="77777777">
        <w:tc>
          <w:tcPr>
            <w:tcW w:w="15" w:type="dxa"/>
            <w:vMerge/>
            <w:shd w:val="clear" w:color="auto" w:fill="D7EAF9"/>
            <w:vAlign w:val="center"/>
          </w:tcPr>
          <w:p w14:paraId="14B1A92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EB228E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3D7546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CD8EE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F09A3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5A4AA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EF253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A727C94"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52200F4" w14:textId="77777777" w:rsidR="00BC0171" w:rsidRPr="001B3266" w:rsidRDefault="00BC0171" w:rsidP="001B3266">
            <w:pPr>
              <w:pStyle w:val="ParagraphStyle32"/>
              <w:spacing w:line="240" w:lineRule="exact"/>
              <w:rPr>
                <w:rStyle w:val="FakeCharacterStyle"/>
                <w:rFonts w:ascii="Source Sans 3" w:hAnsi="Source Sans 3"/>
              </w:rPr>
            </w:pPr>
          </w:p>
        </w:tc>
      </w:tr>
    </w:tbl>
    <w:p w14:paraId="6B3761CC" w14:textId="77777777" w:rsidR="00BC0171" w:rsidRPr="001B3266" w:rsidRDefault="00BC0171" w:rsidP="001B3266">
      <w:pPr>
        <w:spacing w:line="240" w:lineRule="exact"/>
        <w:rPr>
          <w:rFonts w:ascii="Source Sans 3" w:hAnsi="Source Sans 3"/>
        </w:rPr>
        <w:sectPr w:rsidR="00BC0171" w:rsidRPr="001B3266">
          <w:headerReference w:type="default" r:id="rId492"/>
          <w:footerReference w:type="default" r:id="rId4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1B1A2C30" w14:textId="77777777">
        <w:trPr>
          <w:trHeight w:hRule="exact" w:val="345"/>
        </w:trPr>
        <w:tc>
          <w:tcPr>
            <w:tcW w:w="15" w:type="dxa"/>
            <w:vMerge w:val="restart"/>
            <w:shd w:val="clear" w:color="auto" w:fill="auto"/>
          </w:tcPr>
          <w:p w14:paraId="46AFB323"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5D78326F"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Sicherheits- und Gesundheitsschutzkennzeichnung ist entsprechend der </w:t>
            </w:r>
            <w:hyperlink r:id="rId494" w:tooltip="ASR A 1.3" w:history="1">
              <w:r w:rsidRPr="001B3266">
                <w:rPr>
                  <w:rStyle w:val="FakeCharacterStyle"/>
                  <w:rFonts w:ascii="Source Sans 3" w:hAnsi="Source Sans 3"/>
                  <w:color w:val="000000"/>
                  <w:sz w:val="20"/>
                  <w:u w:val="single"/>
                </w:rPr>
                <w:t>ASR A 1.3</w:t>
              </w:r>
            </w:hyperlink>
            <w:r w:rsidRPr="001B3266">
              <w:rPr>
                <w:rStyle w:val="FakeCharacterStyle"/>
                <w:rFonts w:ascii="Source Sans 3" w:hAnsi="Source Sans 3"/>
                <w:color w:val="000000"/>
                <w:sz w:val="20"/>
              </w:rPr>
              <w:t xml:space="preserve"> gestaltet. </w:t>
            </w:r>
          </w:p>
          <w:p w14:paraId="6733BBAA"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Sicherheitsbeleuchtung und optischen Sicherheitsleitsysteme sind nach der </w:t>
            </w:r>
            <w:hyperlink r:id="rId495" w:tooltip="ASR A3.4/3" w:history="1">
              <w:r w:rsidRPr="001B3266">
                <w:rPr>
                  <w:rStyle w:val="FakeCharacterStyle"/>
                  <w:rFonts w:ascii="Source Sans 3" w:hAnsi="Source Sans 3"/>
                  <w:color w:val="000000"/>
                  <w:sz w:val="20"/>
                  <w:u w:val="single"/>
                </w:rPr>
                <w:t>ASR A3.4/3</w:t>
              </w:r>
            </w:hyperlink>
            <w:r w:rsidRPr="001B3266">
              <w:rPr>
                <w:rStyle w:val="FakeCharacterStyle"/>
                <w:rFonts w:ascii="Source Sans 3" w:hAnsi="Source Sans 3"/>
                <w:color w:val="000000"/>
                <w:sz w:val="20"/>
              </w:rPr>
              <w:t xml:space="preserve"> gestaltet.</w:t>
            </w:r>
          </w:p>
        </w:tc>
        <w:tc>
          <w:tcPr>
            <w:tcW w:w="60" w:type="dxa"/>
            <w:vMerge w:val="restart"/>
            <w:shd w:val="clear" w:color="auto" w:fill="auto"/>
          </w:tcPr>
          <w:p w14:paraId="46B365D0"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55BC78"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2C349D"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EB4FF6"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6783E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D3C3891" w14:textId="61A64E94"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3A52F1F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D32FE96" w14:textId="77777777">
        <w:tc>
          <w:tcPr>
            <w:tcW w:w="15" w:type="dxa"/>
            <w:vMerge/>
            <w:shd w:val="clear" w:color="auto" w:fill="auto"/>
          </w:tcPr>
          <w:p w14:paraId="561DE68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421D8F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18DEC6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B2EF6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962C6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329FA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226AA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F637FD6"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772BFA6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605ADD0" w14:textId="77777777">
        <w:trPr>
          <w:trHeight w:hRule="exact" w:val="330"/>
        </w:trPr>
        <w:tc>
          <w:tcPr>
            <w:tcW w:w="15" w:type="dxa"/>
            <w:vMerge w:val="restart"/>
            <w:shd w:val="clear" w:color="auto" w:fill="D7EAF9"/>
            <w:vAlign w:val="center"/>
          </w:tcPr>
          <w:p w14:paraId="585DBC59"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0F85EA"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Pausen- und Bereitschaftsräume sind gemäß </w:t>
            </w:r>
            <w:hyperlink r:id="rId496" w:tooltip="ASR A4.2" w:history="1">
              <w:r w:rsidRPr="001B3266">
                <w:rPr>
                  <w:rStyle w:val="FakeCharacterStyle"/>
                  <w:rFonts w:ascii="Source Sans 3" w:hAnsi="Source Sans 3"/>
                  <w:color w:val="000000"/>
                  <w:sz w:val="20"/>
                  <w:u w:val="single"/>
                </w:rPr>
                <w:t>ASR A4.2</w:t>
              </w:r>
            </w:hyperlink>
            <w:r w:rsidRPr="001B3266">
              <w:rPr>
                <w:rStyle w:val="FakeCharacterStyle"/>
                <w:rFonts w:ascii="Source Sans 3" w:hAnsi="Source Sans 3"/>
                <w:color w:val="000000"/>
                <w:sz w:val="20"/>
              </w:rPr>
              <w:t xml:space="preserve"> gestaltet. Die Regelungen zum Nichtraucherschutz gemäß </w:t>
            </w:r>
            <w:hyperlink r:id="rId497" w:tooltip="ArbStättV §5" w:history="1">
              <w:r w:rsidRPr="001B3266">
                <w:rPr>
                  <w:rStyle w:val="FakeCharacterStyle"/>
                  <w:rFonts w:ascii="Source Sans 3" w:hAnsi="Source Sans 3"/>
                  <w:color w:val="000000"/>
                  <w:sz w:val="20"/>
                  <w:u w:val="single"/>
                </w:rPr>
                <w:t>ArbStättV §5</w:t>
              </w:r>
            </w:hyperlink>
            <w:r w:rsidRPr="001B3266">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319124D8"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3F4D35"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81C2D2"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1BC097"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B8339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C9F7C9F" w14:textId="44215ECE"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D7CC10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C7C331D" w14:textId="77777777">
        <w:tc>
          <w:tcPr>
            <w:tcW w:w="15" w:type="dxa"/>
            <w:vMerge/>
            <w:shd w:val="clear" w:color="auto" w:fill="D7EAF9"/>
            <w:vAlign w:val="center"/>
          </w:tcPr>
          <w:p w14:paraId="02E9EC0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3110F8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08E7ED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A5278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E9E73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590BC4"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253AB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54B4B03"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489909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7BDA8D4" w14:textId="77777777">
        <w:trPr>
          <w:trHeight w:hRule="exact" w:val="330"/>
        </w:trPr>
        <w:tc>
          <w:tcPr>
            <w:tcW w:w="15" w:type="dxa"/>
            <w:vMerge w:val="restart"/>
            <w:shd w:val="clear" w:color="auto" w:fill="auto"/>
          </w:tcPr>
          <w:p w14:paraId="23C1C5F7"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5BD453D2"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Sanitärräume sind entsprechend der </w:t>
            </w:r>
            <w:hyperlink r:id="rId498" w:tooltip="ASR A4.1" w:history="1">
              <w:r w:rsidRPr="001B3266">
                <w:rPr>
                  <w:rStyle w:val="FakeCharacterStyle"/>
                  <w:rFonts w:ascii="Source Sans 3" w:hAnsi="Source Sans 3"/>
                  <w:color w:val="000000"/>
                  <w:sz w:val="20"/>
                  <w:u w:val="single"/>
                </w:rPr>
                <w:t>ASR A4.1</w:t>
              </w:r>
            </w:hyperlink>
            <w:r w:rsidRPr="001B3266">
              <w:rPr>
                <w:rStyle w:val="FakeCharacterStyle"/>
                <w:rFonts w:ascii="Source Sans 3" w:hAnsi="Source Sans 3"/>
                <w:color w:val="000000"/>
                <w:sz w:val="20"/>
              </w:rPr>
              <w:t xml:space="preserve"> gestaltet.</w:t>
            </w:r>
          </w:p>
        </w:tc>
        <w:tc>
          <w:tcPr>
            <w:tcW w:w="60" w:type="dxa"/>
            <w:vMerge w:val="restart"/>
            <w:shd w:val="clear" w:color="auto" w:fill="auto"/>
          </w:tcPr>
          <w:p w14:paraId="7BA076E0"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FD7C8A"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9F9C10"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32FB2A"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DA3CB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3583D1A" w14:textId="4F3ED2E9"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4B2CFB9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3BFB4C2" w14:textId="77777777">
        <w:tc>
          <w:tcPr>
            <w:tcW w:w="15" w:type="dxa"/>
            <w:vMerge/>
            <w:shd w:val="clear" w:color="auto" w:fill="auto"/>
          </w:tcPr>
          <w:p w14:paraId="62028AF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69AA15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452C5E7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320A7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C7AF3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9A088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F470A2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35E2AFA"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EA38F5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74209A8" w14:textId="77777777">
        <w:trPr>
          <w:trHeight w:hRule="exact" w:val="15"/>
        </w:trPr>
        <w:tc>
          <w:tcPr>
            <w:tcW w:w="15" w:type="dxa"/>
            <w:vMerge w:val="restart"/>
            <w:shd w:val="clear" w:color="auto" w:fill="D7EAF9"/>
            <w:vAlign w:val="center"/>
          </w:tcPr>
          <w:p w14:paraId="3C864587"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062617B9"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7E68D936"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61F7FD"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7352B1"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382976"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09B99E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C6C7E33" w14:textId="382E18D3"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59323C59"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06C207E" w14:textId="77777777">
        <w:trPr>
          <w:trHeight w:val="240"/>
        </w:trPr>
        <w:tc>
          <w:tcPr>
            <w:tcW w:w="15" w:type="dxa"/>
            <w:vMerge/>
            <w:shd w:val="clear" w:color="auto" w:fill="D7EAF9"/>
            <w:vAlign w:val="center"/>
          </w:tcPr>
          <w:p w14:paraId="3B795E61"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3A267BE4"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Pausenräume und Einrichtungen für schwangere und stillende Mütter sind entsprechend der </w:t>
            </w:r>
            <w:hyperlink r:id="rId499" w:tooltip="ASR A4.2" w:history="1">
              <w:r w:rsidRPr="001B3266">
                <w:rPr>
                  <w:rStyle w:val="FakeCharacterStyle"/>
                  <w:rFonts w:ascii="Source Sans 3" w:hAnsi="Source Sans 3"/>
                  <w:color w:val="000000"/>
                  <w:sz w:val="20"/>
                  <w:u w:val="single"/>
                </w:rPr>
                <w:t>ASR A4.2</w:t>
              </w:r>
            </w:hyperlink>
            <w:r w:rsidRPr="001B3266">
              <w:rPr>
                <w:rStyle w:val="FakeCharacterStyle"/>
                <w:rFonts w:ascii="Source Sans 3" w:hAnsi="Source Sans 3"/>
                <w:color w:val="000000"/>
                <w:sz w:val="20"/>
              </w:rPr>
              <w:t xml:space="preserve">, Umkleideräume entsprechend der </w:t>
            </w:r>
            <w:hyperlink r:id="rId500" w:tooltip="ASR A4.1" w:history="1">
              <w:r w:rsidRPr="001B3266">
                <w:rPr>
                  <w:rStyle w:val="FakeCharacterStyle"/>
                  <w:rFonts w:ascii="Source Sans 3" w:hAnsi="Source Sans 3"/>
                  <w:color w:val="000000"/>
                  <w:sz w:val="20"/>
                  <w:u w:val="single"/>
                </w:rPr>
                <w:t>ASR A4.1</w:t>
              </w:r>
            </w:hyperlink>
            <w:r w:rsidRPr="001B3266">
              <w:rPr>
                <w:rStyle w:val="FakeCharacterStyle"/>
                <w:rFonts w:ascii="Source Sans 3" w:hAnsi="Source Sans 3"/>
                <w:color w:val="000000"/>
                <w:sz w:val="20"/>
              </w:rPr>
              <w:t xml:space="preserve"> gestaltet.</w:t>
            </w:r>
          </w:p>
        </w:tc>
        <w:tc>
          <w:tcPr>
            <w:tcW w:w="60" w:type="dxa"/>
            <w:vMerge/>
            <w:shd w:val="clear" w:color="auto" w:fill="D7EAF9"/>
            <w:vAlign w:val="center"/>
          </w:tcPr>
          <w:p w14:paraId="716BACB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CD24D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0A656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E012F5"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743F6E0"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3562E038"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2D408CF3" w14:textId="77777777" w:rsidR="00BC0171" w:rsidRPr="001B3266" w:rsidRDefault="00BC0171" w:rsidP="001B3266">
            <w:pPr>
              <w:spacing w:line="240" w:lineRule="exact"/>
              <w:rPr>
                <w:rStyle w:val="FakeCharacterStyle"/>
                <w:rFonts w:ascii="Source Sans 3" w:hAnsi="Source Sans 3"/>
              </w:rPr>
            </w:pPr>
          </w:p>
        </w:tc>
      </w:tr>
      <w:tr w:rsidR="00BC0171" w:rsidRPr="001B3266" w14:paraId="67DA0473" w14:textId="77777777">
        <w:tc>
          <w:tcPr>
            <w:tcW w:w="15" w:type="dxa"/>
            <w:vMerge/>
            <w:shd w:val="clear" w:color="auto" w:fill="D7EAF9"/>
            <w:vAlign w:val="center"/>
          </w:tcPr>
          <w:p w14:paraId="6F274FE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231FBE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298DD5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708DC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FBDB1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10EC5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48213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42F6118"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8ACCA5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2E88649" w14:textId="77777777">
        <w:trPr>
          <w:trHeight w:hRule="exact" w:val="15"/>
        </w:trPr>
        <w:tc>
          <w:tcPr>
            <w:tcW w:w="15" w:type="dxa"/>
            <w:vMerge w:val="restart"/>
            <w:shd w:val="clear" w:color="auto" w:fill="auto"/>
          </w:tcPr>
          <w:p w14:paraId="31E9A21E"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6AFD39C7"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0F9E822E"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F4CDFD"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8F545B"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A3DAAF"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A094B2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1961B3A" w14:textId="5B7B2ADF"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769F28A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E056945" w14:textId="77777777">
        <w:trPr>
          <w:trHeight w:val="240"/>
        </w:trPr>
        <w:tc>
          <w:tcPr>
            <w:tcW w:w="15" w:type="dxa"/>
            <w:vMerge/>
            <w:shd w:val="clear" w:color="auto" w:fill="auto"/>
          </w:tcPr>
          <w:p w14:paraId="3D747344"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3776BBE4"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501" w:tooltip="Prüfung" w:history="1">
              <w:r w:rsidRPr="001B3266">
                <w:rPr>
                  <w:rStyle w:val="FakeCharacterStyle"/>
                  <w:rFonts w:ascii="Source Sans 3" w:hAnsi="Source Sans 3"/>
                  <w:color w:val="000000"/>
                  <w:sz w:val="20"/>
                  <w:u w:val="single"/>
                </w:rPr>
                <w:t>„Prüfung“</w:t>
              </w:r>
            </w:hyperlink>
            <w:r w:rsidRPr="001B3266">
              <w:rPr>
                <w:rStyle w:val="FakeCharacterStyle"/>
                <w:rFonts w:ascii="Source Sans 3" w:hAnsi="Source Sans 3"/>
                <w:color w:val="000000"/>
                <w:sz w:val="20"/>
              </w:rPr>
              <w:t xml:space="preserve"> ist beachtet.</w:t>
            </w:r>
          </w:p>
        </w:tc>
        <w:tc>
          <w:tcPr>
            <w:tcW w:w="60" w:type="dxa"/>
            <w:vMerge/>
            <w:shd w:val="clear" w:color="auto" w:fill="auto"/>
          </w:tcPr>
          <w:p w14:paraId="6112D88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0A279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9E60B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F12C8A"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4467EB9"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4F78822E"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5D270C08" w14:textId="77777777" w:rsidR="00BC0171" w:rsidRPr="001B3266" w:rsidRDefault="00BC0171" w:rsidP="001B3266">
            <w:pPr>
              <w:spacing w:line="240" w:lineRule="exact"/>
              <w:rPr>
                <w:rStyle w:val="FakeCharacterStyle"/>
                <w:rFonts w:ascii="Source Sans 3" w:hAnsi="Source Sans 3"/>
              </w:rPr>
            </w:pPr>
          </w:p>
        </w:tc>
      </w:tr>
      <w:tr w:rsidR="00BC0171" w:rsidRPr="001B3266" w14:paraId="47BABC50" w14:textId="77777777">
        <w:tc>
          <w:tcPr>
            <w:tcW w:w="15" w:type="dxa"/>
            <w:vMerge/>
            <w:shd w:val="clear" w:color="auto" w:fill="auto"/>
          </w:tcPr>
          <w:p w14:paraId="70A4582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BD6B31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6A0B0C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A98F4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EAE60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881E0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F4808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8F4A027"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7BB0C67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870A66A" w14:textId="77777777">
        <w:trPr>
          <w:trHeight w:hRule="exact" w:val="45"/>
        </w:trPr>
        <w:tc>
          <w:tcPr>
            <w:tcW w:w="9870" w:type="dxa"/>
            <w:gridSpan w:val="9"/>
            <w:shd w:val="clear" w:color="auto" w:fill="auto"/>
          </w:tcPr>
          <w:p w14:paraId="61D73748"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0B136DE5" wp14:editId="036B9A26">
                  <wp:extent cx="6267450" cy="28575"/>
                  <wp:effectExtent l="0" t="0" r="0" b="0"/>
                  <wp:docPr id="82" name="Pictu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26"/>
                          <a:stretch>
                            <a:fillRect/>
                          </a:stretch>
                        </pic:blipFill>
                        <pic:spPr>
                          <a:xfrm>
                            <a:off x="0" y="0"/>
                            <a:ext cx="6267450" cy="28575"/>
                          </a:xfrm>
                          <a:prstGeom prst="rect">
                            <a:avLst/>
                          </a:prstGeom>
                          <a:noFill/>
                        </pic:spPr>
                      </pic:pic>
                    </a:graphicData>
                  </a:graphic>
                </wp:inline>
              </w:drawing>
            </w:r>
          </w:p>
        </w:tc>
      </w:tr>
    </w:tbl>
    <w:p w14:paraId="34AD018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3BD1FF7D" w14:textId="77777777">
        <w:trPr>
          <w:trHeight w:hRule="exact" w:val="345"/>
        </w:trPr>
        <w:tc>
          <w:tcPr>
            <w:tcW w:w="15" w:type="dxa"/>
          </w:tcPr>
          <w:p w14:paraId="6C1F9943"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134792A8"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02432AB1"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7D1A18EA" w14:textId="77777777">
        <w:tc>
          <w:tcPr>
            <w:tcW w:w="9870" w:type="dxa"/>
            <w:shd w:val="clear" w:color="auto" w:fill="auto"/>
          </w:tcPr>
          <w:p w14:paraId="65C9785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Arbeitsstättenverordnung (ArbStättV), Anhang: 1 Allgemeine Anforderungen</w:t>
            </w:r>
            <w:r w:rsidRPr="001B3266">
              <w:rPr>
                <w:rStyle w:val="CharacterStyle28"/>
                <w:rFonts w:ascii="Source Sans 3" w:hAnsi="Source Sans 3"/>
              </w:rPr>
              <w:br/>
              <w:t>2. Regelwerkeintrag: ASR A1.2: Raumabmessungen und Bewegungsflächen, Inhalt</w:t>
            </w:r>
            <w:r w:rsidRPr="001B3266">
              <w:rPr>
                <w:rStyle w:val="CharacterStyle28"/>
                <w:rFonts w:ascii="Source Sans 3" w:hAnsi="Source Sans 3"/>
              </w:rPr>
              <w:br/>
              <w:t>3. Regelwerkeintrag: Arbeitsstättenverordnung (ArbStättV), Anhang: 3 Arbeitsbedingungen</w:t>
            </w:r>
            <w:r w:rsidRPr="001B3266">
              <w:rPr>
                <w:rStyle w:val="CharacterStyle28"/>
                <w:rFonts w:ascii="Source Sans 3" w:hAnsi="Source Sans 3"/>
              </w:rPr>
              <w:br/>
              <w:t>4. Regelwerkeintrag: Arbeitsstättenverordnung (ArbStättV), Inhaltsübersicht</w:t>
            </w:r>
            <w:r w:rsidRPr="001B3266">
              <w:rPr>
                <w:rStyle w:val="CharacterStyle28"/>
                <w:rFonts w:ascii="Source Sans 3" w:hAnsi="Source Sans 3"/>
              </w:rPr>
              <w:br/>
              <w:t>5. Regelwerkeintrag: Arbeitsstättenverordnung (ArbStättV), Anhang: 3 Arbeitsbedingungen</w:t>
            </w:r>
            <w:r w:rsidRPr="001B3266">
              <w:rPr>
                <w:rStyle w:val="CharacterStyle28"/>
                <w:rFonts w:ascii="Source Sans 3" w:hAnsi="Source Sans 3"/>
              </w:rPr>
              <w:br/>
              <w:t>6. Regelwerkeintrag: ASR A3.4: Beleuchtung und Sichtverbindung, Inhalt</w:t>
            </w:r>
            <w:r w:rsidRPr="001B3266">
              <w:rPr>
                <w:rStyle w:val="CharacterStyle28"/>
                <w:rFonts w:ascii="Source Sans 3" w:hAnsi="Source Sans 3"/>
              </w:rPr>
              <w:br/>
              <w:t>7. Regelwerkeintrag: DGUV Information 215-410: Bildschirm- und Büroarbeitsplätze</w:t>
            </w:r>
            <w:r w:rsidRPr="001B3266">
              <w:rPr>
                <w:rStyle w:val="CharacterStyle28"/>
                <w:rFonts w:ascii="Source Sans 3" w:hAnsi="Source Sans 3"/>
              </w:rPr>
              <w:br/>
              <w:t>8. Regelwerkeintrag: ASR A3.5: Raumtemperatur, Inhalt</w:t>
            </w:r>
            <w:r w:rsidRPr="001B3266">
              <w:rPr>
                <w:rStyle w:val="CharacterStyle28"/>
                <w:rFonts w:ascii="Source Sans 3" w:hAnsi="Source Sans 3"/>
              </w:rPr>
              <w:br/>
              <w:t>9. Regelwerkeintrag: DGUV Information 215-510: Beurteilung des Raumklimas</w:t>
            </w:r>
            <w:r w:rsidRPr="001B3266">
              <w:rPr>
                <w:rStyle w:val="CharacterStyle28"/>
                <w:rFonts w:ascii="Source Sans 3" w:hAnsi="Source Sans 3"/>
              </w:rPr>
              <w:br/>
              <w:t>10. Regelwerkeintrag: ASR V3a.2: Barrierefreie Gestaltung von Arbeitsstätten, Inhalt</w:t>
            </w:r>
            <w:r w:rsidRPr="001B3266">
              <w:rPr>
                <w:rStyle w:val="CharacterStyle28"/>
                <w:rFonts w:ascii="Source Sans 3" w:hAnsi="Source Sans 3"/>
              </w:rPr>
              <w:br/>
              <w:t>11. Regelwerkeintrag: ASR A1.3: Sicherheits- und Gesundheitsschutzkennzeichnung, Inhalt</w:t>
            </w:r>
            <w:r w:rsidRPr="001B3266">
              <w:rPr>
                <w:rStyle w:val="CharacterStyle28"/>
                <w:rFonts w:ascii="Source Sans 3" w:hAnsi="Source Sans 3"/>
              </w:rPr>
              <w:br/>
              <w:t>12. Regelwerkeintrag: ASR A3.4: Beleuchtung und Sichtverbindung, Titelseite</w:t>
            </w:r>
            <w:r w:rsidRPr="001B3266">
              <w:rPr>
                <w:rStyle w:val="CharacterStyle28"/>
                <w:rFonts w:ascii="Source Sans 3" w:hAnsi="Source Sans 3"/>
              </w:rPr>
              <w:br/>
              <w:t>13. Regelwerkeintrag: ASR A4.2: Pausen- und Bereitschaftsräume, Inhalt</w:t>
            </w:r>
            <w:r w:rsidRPr="001B3266">
              <w:rPr>
                <w:rStyle w:val="CharacterStyle28"/>
                <w:rFonts w:ascii="Source Sans 3" w:hAnsi="Source Sans 3"/>
              </w:rPr>
              <w:br/>
              <w:t>14. Regelwerkeintrag: Arbeitsstättenverordnung (ArbStättV), § 5 Nichtraucherschutz</w:t>
            </w:r>
            <w:r w:rsidRPr="001B3266">
              <w:rPr>
                <w:rStyle w:val="CharacterStyle28"/>
                <w:rFonts w:ascii="Source Sans 3" w:hAnsi="Source Sans 3"/>
              </w:rPr>
              <w:br/>
              <w:t>15. Regelwerkeintrag: ASR A4.1: Sanitärräume, Inhalt</w:t>
            </w:r>
            <w:r w:rsidRPr="001B3266">
              <w:rPr>
                <w:rStyle w:val="CharacterStyle28"/>
                <w:rFonts w:ascii="Source Sans 3" w:hAnsi="Source Sans 3"/>
              </w:rPr>
              <w:br/>
              <w:t>16. Regelwerkeintrag: ASR A4.2: Pausen- und Bereitschaftsräume, 4 Pausenräume und Pausenbereiche</w:t>
            </w:r>
            <w:r w:rsidRPr="001B3266">
              <w:rPr>
                <w:rStyle w:val="CharacterStyle28"/>
                <w:rFonts w:ascii="Source Sans 3" w:hAnsi="Source Sans 3"/>
              </w:rPr>
              <w:br/>
              <w:t>17. Regelwerkeintrag: ASR A4.1: Sanitärräume, 4 Allgemeines</w:t>
            </w:r>
            <w:r w:rsidRPr="001B3266">
              <w:rPr>
                <w:rStyle w:val="CharacterStyle28"/>
                <w:rFonts w:ascii="Source Sans 3" w:hAnsi="Source Sans 3"/>
              </w:rPr>
              <w:br/>
              <w:t>18. Gefährdungsbeurteilungsobjekt aus dem BG-Katalog: Prüfung</w:t>
            </w:r>
          </w:p>
        </w:tc>
      </w:tr>
    </w:tbl>
    <w:p w14:paraId="6D3AB726"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5C8F7670" w14:textId="77777777">
        <w:trPr>
          <w:trHeight w:hRule="exact" w:val="300"/>
        </w:trPr>
        <w:tc>
          <w:tcPr>
            <w:tcW w:w="9870" w:type="dxa"/>
            <w:gridSpan w:val="6"/>
            <w:shd w:val="clear" w:color="auto" w:fill="auto"/>
          </w:tcPr>
          <w:p w14:paraId="00912D9C"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0B40B2B4" w14:textId="77777777">
        <w:trPr>
          <w:trHeight w:hRule="exact" w:val="345"/>
        </w:trPr>
        <w:tc>
          <w:tcPr>
            <w:tcW w:w="1440" w:type="dxa"/>
            <w:gridSpan w:val="2"/>
            <w:shd w:val="clear" w:color="auto" w:fill="auto"/>
          </w:tcPr>
          <w:p w14:paraId="06BF8C72"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7D7BA39D" w14:textId="77777777" w:rsidR="00BC0171" w:rsidRPr="001B3266" w:rsidRDefault="00BC0171" w:rsidP="001B3266">
            <w:pPr>
              <w:spacing w:line="240" w:lineRule="exact"/>
              <w:rPr>
                <w:rStyle w:val="FakeCharacterStyle"/>
                <w:rFonts w:ascii="Source Sans 3" w:hAnsi="Source Sans 3"/>
              </w:rPr>
            </w:pPr>
          </w:p>
        </w:tc>
      </w:tr>
      <w:tr w:rsidR="00BC0171" w:rsidRPr="001B3266" w14:paraId="4247207A" w14:textId="77777777">
        <w:trPr>
          <w:trHeight w:hRule="exact" w:val="270"/>
        </w:trPr>
        <w:tc>
          <w:tcPr>
            <w:tcW w:w="9870" w:type="dxa"/>
            <w:gridSpan w:val="6"/>
            <w:shd w:val="clear" w:color="auto" w:fill="auto"/>
          </w:tcPr>
          <w:p w14:paraId="4C144FD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Arbeitsstättenverordnung (ArbStättV), Inhaltsübersicht</w:t>
            </w:r>
          </w:p>
        </w:tc>
      </w:tr>
      <w:tr w:rsidR="00BC0171" w:rsidRPr="001B3266" w14:paraId="0164EAE1" w14:textId="77777777">
        <w:trPr>
          <w:trHeight w:hRule="exact" w:val="285"/>
        </w:trPr>
        <w:tc>
          <w:tcPr>
            <w:tcW w:w="9870" w:type="dxa"/>
            <w:gridSpan w:val="6"/>
            <w:shd w:val="clear" w:color="auto" w:fill="auto"/>
          </w:tcPr>
          <w:p w14:paraId="3DB5C57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ASR A1.3: Sicherheits- und Gesundheitsschutzkennzeichnung, Inhalt</w:t>
            </w:r>
          </w:p>
        </w:tc>
      </w:tr>
      <w:tr w:rsidR="00BC0171" w:rsidRPr="001B3266" w14:paraId="0F52D754" w14:textId="77777777">
        <w:trPr>
          <w:trHeight w:hRule="exact" w:val="270"/>
        </w:trPr>
        <w:tc>
          <w:tcPr>
            <w:tcW w:w="9870" w:type="dxa"/>
            <w:gridSpan w:val="6"/>
            <w:shd w:val="clear" w:color="auto" w:fill="auto"/>
          </w:tcPr>
          <w:p w14:paraId="1793774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ASR A3.4/3: Sicherheitsbeleuchtung, optische Sicherheitsleitsysteme, Inhalt</w:t>
            </w:r>
          </w:p>
        </w:tc>
      </w:tr>
      <w:tr w:rsidR="00BC0171" w:rsidRPr="001B3266" w14:paraId="4D618CFE" w14:textId="77777777">
        <w:trPr>
          <w:trHeight w:hRule="exact" w:val="270"/>
        </w:trPr>
        <w:tc>
          <w:tcPr>
            <w:tcW w:w="9870" w:type="dxa"/>
            <w:gridSpan w:val="6"/>
            <w:shd w:val="clear" w:color="auto" w:fill="auto"/>
          </w:tcPr>
          <w:p w14:paraId="781B60E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ASR A3.5: Raumtemperatur, Inhalt</w:t>
            </w:r>
          </w:p>
        </w:tc>
      </w:tr>
      <w:tr w:rsidR="00BC0171" w:rsidRPr="001B3266" w14:paraId="47390172" w14:textId="77777777">
        <w:trPr>
          <w:trHeight w:hRule="exact" w:val="270"/>
        </w:trPr>
        <w:tc>
          <w:tcPr>
            <w:tcW w:w="9870" w:type="dxa"/>
            <w:gridSpan w:val="6"/>
            <w:shd w:val="clear" w:color="auto" w:fill="auto"/>
          </w:tcPr>
          <w:p w14:paraId="326AD34D"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ASR A3.6: Lüftung, Titelseite</w:t>
            </w:r>
          </w:p>
        </w:tc>
      </w:tr>
      <w:tr w:rsidR="00BC0171" w:rsidRPr="001B3266" w14:paraId="2767E5DB" w14:textId="77777777">
        <w:trPr>
          <w:trHeight w:hRule="exact" w:val="285"/>
        </w:trPr>
        <w:tc>
          <w:tcPr>
            <w:tcW w:w="9870" w:type="dxa"/>
            <w:gridSpan w:val="6"/>
            <w:shd w:val="clear" w:color="auto" w:fill="auto"/>
          </w:tcPr>
          <w:p w14:paraId="70F94F6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ASR A4.1: Sanitärräume, Inhalt</w:t>
            </w:r>
          </w:p>
        </w:tc>
      </w:tr>
      <w:tr w:rsidR="00BC0171" w:rsidRPr="001B3266" w14:paraId="3EB6A963" w14:textId="77777777">
        <w:trPr>
          <w:trHeight w:hRule="exact" w:val="270"/>
        </w:trPr>
        <w:tc>
          <w:tcPr>
            <w:tcW w:w="9870" w:type="dxa"/>
            <w:gridSpan w:val="6"/>
            <w:shd w:val="clear" w:color="auto" w:fill="auto"/>
          </w:tcPr>
          <w:p w14:paraId="57E9C85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215-510: Beurteilung des Raumklimas</w:t>
            </w:r>
          </w:p>
        </w:tc>
      </w:tr>
      <w:tr w:rsidR="00BC0171" w:rsidRPr="001B3266" w14:paraId="3E1C4340" w14:textId="77777777">
        <w:trPr>
          <w:trHeight w:hRule="exact" w:val="270"/>
        </w:trPr>
        <w:tc>
          <w:tcPr>
            <w:tcW w:w="9870" w:type="dxa"/>
            <w:gridSpan w:val="6"/>
            <w:shd w:val="clear" w:color="auto" w:fill="auto"/>
          </w:tcPr>
          <w:p w14:paraId="008D0C4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215-410: Bildschirm- und Büroarbeitsplätze</w:t>
            </w:r>
          </w:p>
        </w:tc>
      </w:tr>
      <w:tr w:rsidR="00BC0171" w:rsidRPr="001B3266" w14:paraId="66FDE7F8" w14:textId="77777777">
        <w:trPr>
          <w:trHeight w:hRule="exact" w:val="570"/>
        </w:trPr>
        <w:tc>
          <w:tcPr>
            <w:tcW w:w="9870" w:type="dxa"/>
            <w:gridSpan w:val="6"/>
            <w:shd w:val="clear" w:color="auto" w:fill="auto"/>
          </w:tcPr>
          <w:p w14:paraId="5D4CD115"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2C3E7692" w14:textId="77777777">
        <w:trPr>
          <w:trHeight w:hRule="exact" w:val="285"/>
        </w:trPr>
        <w:tc>
          <w:tcPr>
            <w:tcW w:w="15" w:type="dxa"/>
          </w:tcPr>
          <w:p w14:paraId="35B91107"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17CEFDA8"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7AE5CDC6"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5D142A8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69B051C9" w14:textId="77777777" w:rsidR="00BC0171" w:rsidRPr="001B3266" w:rsidRDefault="00BC0171" w:rsidP="001B3266">
            <w:pPr>
              <w:spacing w:line="240" w:lineRule="exact"/>
              <w:rPr>
                <w:rStyle w:val="FakeCharacterStyle"/>
                <w:rFonts w:ascii="Source Sans 3" w:hAnsi="Source Sans 3"/>
              </w:rPr>
            </w:pPr>
          </w:p>
        </w:tc>
      </w:tr>
      <w:tr w:rsidR="00BC0171" w:rsidRPr="001B3266" w14:paraId="16C6F61E" w14:textId="77777777">
        <w:trPr>
          <w:trHeight w:hRule="exact" w:val="1245"/>
        </w:trPr>
        <w:tc>
          <w:tcPr>
            <w:tcW w:w="15" w:type="dxa"/>
          </w:tcPr>
          <w:p w14:paraId="73577DC0"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7E80303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69DC96AA" w14:textId="77777777" w:rsidR="00BC0171" w:rsidRPr="001B3266" w:rsidRDefault="00BC0171" w:rsidP="001B3266">
      <w:pPr>
        <w:spacing w:line="240" w:lineRule="exact"/>
        <w:rPr>
          <w:rFonts w:ascii="Source Sans 3" w:hAnsi="Source Sans 3"/>
        </w:rPr>
        <w:sectPr w:rsidR="00BC0171" w:rsidRPr="001B3266">
          <w:headerReference w:type="default" r:id="rId502"/>
          <w:footerReference w:type="default" r:id="rId503"/>
          <w:pgSz w:w="11908" w:h="16833"/>
          <w:pgMar w:top="907" w:right="1132" w:bottom="907" w:left="907" w:header="0" w:footer="462" w:gutter="0"/>
          <w:cols w:space="720"/>
        </w:sectPr>
      </w:pPr>
    </w:p>
    <w:p w14:paraId="4E8CF9A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1C5A2E99" w14:textId="77777777">
        <w:trPr>
          <w:trHeight w:hRule="exact" w:val="270"/>
        </w:trPr>
        <w:tc>
          <w:tcPr>
            <w:tcW w:w="15" w:type="dxa"/>
          </w:tcPr>
          <w:p w14:paraId="11538711"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4C715E82"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34437812"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1B62120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74C8EB7B" w14:textId="77777777">
        <w:trPr>
          <w:trHeight w:hRule="exact" w:val="1110"/>
        </w:trPr>
        <w:tc>
          <w:tcPr>
            <w:tcW w:w="15" w:type="dxa"/>
          </w:tcPr>
          <w:p w14:paraId="4ABA62D2"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6B6DF7D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5AFED6E0" w14:textId="77777777" w:rsidR="00BC0171" w:rsidRPr="001B3266" w:rsidRDefault="00BC0171" w:rsidP="001B3266">
      <w:pPr>
        <w:spacing w:line="240" w:lineRule="exact"/>
        <w:rPr>
          <w:rFonts w:ascii="Source Sans 3" w:hAnsi="Source Sans 3"/>
        </w:rPr>
        <w:sectPr w:rsidR="00BC0171" w:rsidRPr="001B3266">
          <w:headerReference w:type="default" r:id="rId504"/>
          <w:footerReference w:type="default" r:id="rId50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22464DDB" w14:textId="77777777">
        <w:trPr>
          <w:trHeight w:hRule="exact" w:val="360"/>
        </w:trPr>
        <w:tc>
          <w:tcPr>
            <w:tcW w:w="9870" w:type="dxa"/>
            <w:gridSpan w:val="3"/>
            <w:shd w:val="clear" w:color="auto" w:fill="auto"/>
          </w:tcPr>
          <w:p w14:paraId="7D863FB0"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5. Gesamter Betrieb</w:t>
            </w:r>
          </w:p>
        </w:tc>
      </w:tr>
      <w:tr w:rsidR="00BC0171" w:rsidRPr="001B3266" w14:paraId="03C7BE40" w14:textId="77777777">
        <w:trPr>
          <w:trHeight w:hRule="exact" w:val="360"/>
        </w:trPr>
        <w:tc>
          <w:tcPr>
            <w:tcW w:w="9870" w:type="dxa"/>
            <w:gridSpan w:val="3"/>
            <w:shd w:val="clear" w:color="auto" w:fill="auto"/>
          </w:tcPr>
          <w:p w14:paraId="7E259B67"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Sicherheits- und Gesundheitsschutzkennzeichnung</w:t>
            </w:r>
          </w:p>
        </w:tc>
      </w:tr>
      <w:tr w:rsidR="00BC0171" w:rsidRPr="001B3266" w14:paraId="531C6F79" w14:textId="77777777">
        <w:trPr>
          <w:trHeight w:hRule="exact" w:val="345"/>
        </w:trPr>
        <w:tc>
          <w:tcPr>
            <w:tcW w:w="2700" w:type="dxa"/>
            <w:shd w:val="clear" w:color="auto" w:fill="auto"/>
          </w:tcPr>
          <w:p w14:paraId="20DA4C3B"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71AB4900" w14:textId="77777777" w:rsidR="00BC0171" w:rsidRPr="001B3266" w:rsidRDefault="00BC0171" w:rsidP="001B3266">
            <w:pPr>
              <w:spacing w:line="240" w:lineRule="exact"/>
              <w:rPr>
                <w:rStyle w:val="FakeCharacterStyle"/>
                <w:rFonts w:ascii="Source Sans 3" w:hAnsi="Source Sans 3"/>
              </w:rPr>
            </w:pPr>
          </w:p>
        </w:tc>
      </w:tr>
      <w:tr w:rsidR="00BC0171" w:rsidRPr="001B3266" w14:paraId="297C04B5" w14:textId="77777777">
        <w:tc>
          <w:tcPr>
            <w:tcW w:w="9855" w:type="dxa"/>
            <w:gridSpan w:val="2"/>
            <w:shd w:val="clear" w:color="auto" w:fill="auto"/>
          </w:tcPr>
          <w:p w14:paraId="04ED5325"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Mangelhafte Sicherheits- und Gesundheitsschutzkennzeichnung</w:t>
            </w:r>
          </w:p>
        </w:tc>
        <w:tc>
          <w:tcPr>
            <w:tcW w:w="15" w:type="dxa"/>
          </w:tcPr>
          <w:p w14:paraId="1F9B7248" w14:textId="77777777" w:rsidR="00BC0171" w:rsidRPr="001B3266" w:rsidRDefault="00BC0171" w:rsidP="001B3266">
            <w:pPr>
              <w:spacing w:line="240" w:lineRule="exact"/>
              <w:rPr>
                <w:rStyle w:val="FakeCharacterStyle"/>
                <w:rFonts w:ascii="Source Sans 3" w:hAnsi="Source Sans 3"/>
              </w:rPr>
            </w:pPr>
          </w:p>
        </w:tc>
      </w:tr>
      <w:tr w:rsidR="00BC0171" w:rsidRPr="001B3266" w14:paraId="00B682A7" w14:textId="77777777">
        <w:trPr>
          <w:trHeight w:hRule="exact" w:val="240"/>
        </w:trPr>
        <w:tc>
          <w:tcPr>
            <w:tcW w:w="9870" w:type="dxa"/>
            <w:gridSpan w:val="3"/>
            <w:shd w:val="clear" w:color="auto" w:fill="auto"/>
          </w:tcPr>
          <w:p w14:paraId="15CD5159" w14:textId="77777777" w:rsidR="00BC0171" w:rsidRPr="001B3266" w:rsidRDefault="00BC0171" w:rsidP="001B3266">
            <w:pPr>
              <w:pStyle w:val="ParagraphStyle23"/>
              <w:spacing w:line="240" w:lineRule="exact"/>
              <w:rPr>
                <w:rStyle w:val="FakeCharacterStyle"/>
                <w:rFonts w:ascii="Source Sans 3" w:hAnsi="Source Sans 3"/>
              </w:rPr>
            </w:pPr>
          </w:p>
        </w:tc>
      </w:tr>
    </w:tbl>
    <w:p w14:paraId="74BEE06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1D20ED6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9B50320"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045D14C"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17B0EF3"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8F95EE9"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BAFA4C"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7FF73792" w14:textId="77777777">
        <w:trPr>
          <w:trHeight w:hRule="exact" w:val="330"/>
        </w:trPr>
        <w:tc>
          <w:tcPr>
            <w:tcW w:w="15" w:type="dxa"/>
            <w:vMerge w:val="restart"/>
            <w:shd w:val="clear" w:color="auto" w:fill="D7EAF9"/>
            <w:vAlign w:val="center"/>
          </w:tcPr>
          <w:p w14:paraId="13417B2B"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1ECACE"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wurde überprüft, ob Risiken oder Gefahren trotz Maßnahmen zu deren Verhinderung durch den Einsatz technischer Schutzeinrichtungen, arbeitsorganisatorischer Maßnahmen, Methoden oder Verfahren verbleiben. Die erforderliche Sicherheits- und Gesundheitsschutzkennzeichnung wird durch die Gefährdungsbeurteilung ermittelt.</w:t>
            </w:r>
          </w:p>
        </w:tc>
        <w:tc>
          <w:tcPr>
            <w:tcW w:w="60" w:type="dxa"/>
            <w:vMerge w:val="restart"/>
            <w:shd w:val="clear" w:color="auto" w:fill="D7EAF9"/>
            <w:vAlign w:val="center"/>
          </w:tcPr>
          <w:p w14:paraId="025724CB"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2B3F0F"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1F0EF2"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8D4B5B"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90BC0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A8AF7F7" w14:textId="1F288D26"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057B63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4AE3ECA" w14:textId="77777777">
        <w:tc>
          <w:tcPr>
            <w:tcW w:w="15" w:type="dxa"/>
            <w:vMerge/>
            <w:shd w:val="clear" w:color="auto" w:fill="D7EAF9"/>
            <w:vAlign w:val="center"/>
          </w:tcPr>
          <w:p w14:paraId="4A1BCE1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7BDC0C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599D1F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18964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49AEF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CAABD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2E930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FCA1648"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6C5933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6964665" w14:textId="77777777">
        <w:trPr>
          <w:trHeight w:hRule="exact" w:val="330"/>
        </w:trPr>
        <w:tc>
          <w:tcPr>
            <w:tcW w:w="15" w:type="dxa"/>
            <w:vMerge w:val="restart"/>
            <w:shd w:val="clear" w:color="auto" w:fill="auto"/>
          </w:tcPr>
          <w:p w14:paraId="2BAB84A1"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6E0BE5A2"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59756D30" w14:textId="77777777" w:rsidR="00BC0171" w:rsidRPr="001B3266" w:rsidRDefault="00193204" w:rsidP="001B3266">
            <w:pPr>
              <w:pStyle w:val="ParagraphStyle38"/>
              <w:spacing w:line="240" w:lineRule="exact"/>
              <w:rPr>
                <w:rStyle w:val="FakeCharacterStyle"/>
                <w:rFonts w:ascii="Source Sans 3" w:hAnsi="Source Sans 3"/>
                <w:color w:val="000000"/>
                <w:sz w:val="20"/>
              </w:rPr>
            </w:pPr>
            <w:hyperlink r:id="rId506" w:tooltip="ASR A1.3: Anlage 1 - Sicherheitszeichen und Sicherheitsaussagen" w:history="1">
              <w:r w:rsidR="006E665C" w:rsidRPr="001B3266">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08EAB5AA"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47EB76"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20EA40"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C79808"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202B4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B28D108" w14:textId="71BBA000"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27E7E70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774DFBE" w14:textId="77777777">
        <w:tc>
          <w:tcPr>
            <w:tcW w:w="15" w:type="dxa"/>
            <w:vMerge/>
            <w:shd w:val="clear" w:color="auto" w:fill="auto"/>
          </w:tcPr>
          <w:p w14:paraId="4E173E2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CB901A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080BA6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7B184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5FD52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81263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EA2E44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A1CD773"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F825E9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0BDD8E7" w14:textId="77777777">
        <w:trPr>
          <w:trHeight w:hRule="exact" w:val="15"/>
        </w:trPr>
        <w:tc>
          <w:tcPr>
            <w:tcW w:w="15" w:type="dxa"/>
            <w:vMerge w:val="restart"/>
            <w:shd w:val="clear" w:color="auto" w:fill="D7EAF9"/>
            <w:vAlign w:val="center"/>
          </w:tcPr>
          <w:p w14:paraId="29B837AB"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1B3C6514"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76FE6E74"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E04F3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4B497E"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4F4B2D"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903E67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5AD83BA" w14:textId="45F61EDB"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7CA3534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4EC3FA8" w14:textId="77777777">
        <w:trPr>
          <w:trHeight w:val="240"/>
        </w:trPr>
        <w:tc>
          <w:tcPr>
            <w:tcW w:w="15" w:type="dxa"/>
            <w:vMerge/>
            <w:shd w:val="clear" w:color="auto" w:fill="D7EAF9"/>
            <w:vAlign w:val="center"/>
          </w:tcPr>
          <w:p w14:paraId="2E36EC29"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0C0EBD5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Sicherheits- und Gesundheitsschutzkennzeichnung, die für den gesamten Betrieb, eine Halle oder einen Hallenbereich gilt, ist da angebracht, wo die Sicherheitsaussage den Kreis der Betroffenen erreicht (z.B. an der Werkseinfahrt, am Eingang von Gebäuden oder an einem abgegrenzten Hallenbereich).</w:t>
            </w:r>
          </w:p>
        </w:tc>
        <w:tc>
          <w:tcPr>
            <w:tcW w:w="60" w:type="dxa"/>
            <w:vMerge/>
            <w:shd w:val="clear" w:color="auto" w:fill="D7EAF9"/>
            <w:vAlign w:val="center"/>
          </w:tcPr>
          <w:p w14:paraId="2C832B7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2670A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BCB85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F9D819"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5E40AC6"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787E4A02"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1FEA2723" w14:textId="77777777" w:rsidR="00BC0171" w:rsidRPr="001B3266" w:rsidRDefault="00BC0171" w:rsidP="001B3266">
            <w:pPr>
              <w:spacing w:line="240" w:lineRule="exact"/>
              <w:rPr>
                <w:rStyle w:val="FakeCharacterStyle"/>
                <w:rFonts w:ascii="Source Sans 3" w:hAnsi="Source Sans 3"/>
              </w:rPr>
            </w:pPr>
          </w:p>
        </w:tc>
      </w:tr>
      <w:tr w:rsidR="00BC0171" w:rsidRPr="001B3266" w14:paraId="6E46815B" w14:textId="77777777">
        <w:tc>
          <w:tcPr>
            <w:tcW w:w="15" w:type="dxa"/>
            <w:vMerge/>
            <w:shd w:val="clear" w:color="auto" w:fill="D7EAF9"/>
            <w:vAlign w:val="center"/>
          </w:tcPr>
          <w:p w14:paraId="2652F6F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7D9EB3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E20F29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06AC3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09D0B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99A7D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0C7EFD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149E38E"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AAB722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EE1013F" w14:textId="77777777">
        <w:trPr>
          <w:trHeight w:hRule="exact" w:val="330"/>
        </w:trPr>
        <w:tc>
          <w:tcPr>
            <w:tcW w:w="15" w:type="dxa"/>
            <w:vMerge w:val="restart"/>
            <w:shd w:val="clear" w:color="auto" w:fill="auto"/>
          </w:tcPr>
          <w:p w14:paraId="21DD60D5"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44D8824D"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Eine Anhäufung von Sicherheits- und Gesundheitsschutzkennzeichnungen wurde vermieden. Hinweis: </w:t>
            </w:r>
            <w:r w:rsidRPr="001B3266">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410BA348"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83DCCA"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BA3735"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E4AF9D"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31FF3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217B6AB" w14:textId="0E0A7EF8"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52C79D0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5080539" w14:textId="77777777">
        <w:tc>
          <w:tcPr>
            <w:tcW w:w="15" w:type="dxa"/>
            <w:vMerge/>
            <w:shd w:val="clear" w:color="auto" w:fill="auto"/>
          </w:tcPr>
          <w:p w14:paraId="28F99B9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0AD2B13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4FE48DA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1A116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19C9C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5E7D5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FBF06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841E81E"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372C54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CFBB263" w14:textId="77777777">
        <w:trPr>
          <w:trHeight w:hRule="exact" w:val="15"/>
        </w:trPr>
        <w:tc>
          <w:tcPr>
            <w:tcW w:w="15" w:type="dxa"/>
            <w:vMerge w:val="restart"/>
            <w:shd w:val="clear" w:color="auto" w:fill="D7EAF9"/>
            <w:vAlign w:val="center"/>
          </w:tcPr>
          <w:p w14:paraId="3FBD24EA"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563DEA3E"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20502012"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EB1A52"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5D9614"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535262"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68C60A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263D10A" w14:textId="43B5A78A"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1A572A3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A983653" w14:textId="77777777">
        <w:trPr>
          <w:trHeight w:val="240"/>
        </w:trPr>
        <w:tc>
          <w:tcPr>
            <w:tcW w:w="15" w:type="dxa"/>
            <w:vMerge/>
            <w:shd w:val="clear" w:color="auto" w:fill="D7EAF9"/>
            <w:vAlign w:val="center"/>
          </w:tcPr>
          <w:p w14:paraId="7EF74618"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6F490785"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Das Objekt „</w:t>
            </w:r>
            <w:hyperlink r:id="rId507" w:tooltip="Unterweisungen der Beschäftigten" w:history="1">
              <w:r w:rsidRPr="001B3266">
                <w:rPr>
                  <w:rStyle w:val="FakeCharacterStyle"/>
                  <w:rFonts w:ascii="Source Sans 3" w:hAnsi="Source Sans 3"/>
                  <w:color w:val="000000"/>
                  <w:sz w:val="20"/>
                  <w:u w:val="single"/>
                </w:rPr>
                <w:t>Unterweisungen der Beschäftigten</w:t>
              </w:r>
            </w:hyperlink>
            <w:r w:rsidRPr="001B3266">
              <w:rPr>
                <w:rStyle w:val="FakeCharacterStyle"/>
                <w:rFonts w:ascii="Source Sans 3" w:hAnsi="Source Sans 3"/>
                <w:color w:val="000000"/>
                <w:sz w:val="20"/>
              </w:rPr>
              <w:t xml:space="preserve">“ ist beachtet. </w:t>
            </w:r>
          </w:p>
          <w:p w14:paraId="5FB25C7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sind über die Bedeutung, sowie über die Verpflichtung zur Beachtung der eingesetzten Sicherheits- und Gesundheitsschutzkennzeichnung unterwiesen.</w:t>
            </w:r>
          </w:p>
        </w:tc>
        <w:tc>
          <w:tcPr>
            <w:tcW w:w="60" w:type="dxa"/>
            <w:vMerge/>
            <w:shd w:val="clear" w:color="auto" w:fill="D7EAF9"/>
            <w:vAlign w:val="center"/>
          </w:tcPr>
          <w:p w14:paraId="5891673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32899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D55E6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93EC4F"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FDD90CE"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6208FD49"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0DE9BA2E" w14:textId="77777777" w:rsidR="00BC0171" w:rsidRPr="001B3266" w:rsidRDefault="00BC0171" w:rsidP="001B3266">
            <w:pPr>
              <w:spacing w:line="240" w:lineRule="exact"/>
              <w:rPr>
                <w:rStyle w:val="FakeCharacterStyle"/>
                <w:rFonts w:ascii="Source Sans 3" w:hAnsi="Source Sans 3"/>
              </w:rPr>
            </w:pPr>
          </w:p>
        </w:tc>
      </w:tr>
      <w:tr w:rsidR="00BC0171" w:rsidRPr="001B3266" w14:paraId="06172DFA" w14:textId="77777777">
        <w:tc>
          <w:tcPr>
            <w:tcW w:w="15" w:type="dxa"/>
            <w:vMerge/>
            <w:shd w:val="clear" w:color="auto" w:fill="D7EAF9"/>
            <w:vAlign w:val="center"/>
          </w:tcPr>
          <w:p w14:paraId="1C68F02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0D21ED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7F64F6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5059A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8CA5C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C0FC1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92EF2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3EE1A0A"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069CE2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6AB0443" w14:textId="77777777">
        <w:trPr>
          <w:trHeight w:hRule="exact" w:val="45"/>
        </w:trPr>
        <w:tc>
          <w:tcPr>
            <w:tcW w:w="9870" w:type="dxa"/>
            <w:gridSpan w:val="9"/>
            <w:shd w:val="clear" w:color="auto" w:fill="auto"/>
          </w:tcPr>
          <w:p w14:paraId="424B87F1"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520560DF" wp14:editId="33622647">
                  <wp:extent cx="6267450" cy="28575"/>
                  <wp:effectExtent l="0" t="0" r="0" b="0"/>
                  <wp:docPr id="83"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26"/>
                          <a:stretch>
                            <a:fillRect/>
                          </a:stretch>
                        </pic:blipFill>
                        <pic:spPr>
                          <a:xfrm>
                            <a:off x="0" y="0"/>
                            <a:ext cx="6267450" cy="28575"/>
                          </a:xfrm>
                          <a:prstGeom prst="rect">
                            <a:avLst/>
                          </a:prstGeom>
                          <a:noFill/>
                        </pic:spPr>
                      </pic:pic>
                    </a:graphicData>
                  </a:graphic>
                </wp:inline>
              </w:drawing>
            </w:r>
          </w:p>
        </w:tc>
      </w:tr>
    </w:tbl>
    <w:p w14:paraId="49CF64C4"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441C8690" w14:textId="77777777">
        <w:trPr>
          <w:trHeight w:hRule="exact" w:val="345"/>
        </w:trPr>
        <w:tc>
          <w:tcPr>
            <w:tcW w:w="15" w:type="dxa"/>
          </w:tcPr>
          <w:p w14:paraId="345998A8"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6C423C9F"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1563243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163C1EB0" w14:textId="77777777">
        <w:tc>
          <w:tcPr>
            <w:tcW w:w="9870" w:type="dxa"/>
            <w:shd w:val="clear" w:color="auto" w:fill="auto"/>
          </w:tcPr>
          <w:p w14:paraId="177247E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ASR A1.3: Sicherheits- und Gesundheitsschutzkennzeichnung, Anhang 1</w:t>
            </w:r>
            <w:r w:rsidRPr="001B3266">
              <w:rPr>
                <w:rStyle w:val="CharacterStyle28"/>
                <w:rFonts w:ascii="Source Sans 3" w:hAnsi="Source Sans 3"/>
              </w:rPr>
              <w:br/>
              <w:t>2. Gefährdungsbeurteilungsobjekt aus dem BG-Katalog: Unterweisungen der Beschäftigten</w:t>
            </w:r>
          </w:p>
        </w:tc>
      </w:tr>
    </w:tbl>
    <w:p w14:paraId="1B721643"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076FE302" w14:textId="77777777">
        <w:trPr>
          <w:trHeight w:hRule="exact" w:val="285"/>
        </w:trPr>
        <w:tc>
          <w:tcPr>
            <w:tcW w:w="9870" w:type="dxa"/>
            <w:gridSpan w:val="6"/>
            <w:shd w:val="clear" w:color="auto" w:fill="auto"/>
          </w:tcPr>
          <w:p w14:paraId="02CCD765"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4E526F67" w14:textId="77777777">
        <w:trPr>
          <w:trHeight w:hRule="exact" w:val="345"/>
        </w:trPr>
        <w:tc>
          <w:tcPr>
            <w:tcW w:w="1440" w:type="dxa"/>
            <w:gridSpan w:val="2"/>
            <w:shd w:val="clear" w:color="auto" w:fill="auto"/>
          </w:tcPr>
          <w:p w14:paraId="6A6488BC"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2DDE904C" w14:textId="77777777" w:rsidR="00BC0171" w:rsidRPr="001B3266" w:rsidRDefault="00BC0171" w:rsidP="001B3266">
            <w:pPr>
              <w:spacing w:line="240" w:lineRule="exact"/>
              <w:rPr>
                <w:rStyle w:val="FakeCharacterStyle"/>
                <w:rFonts w:ascii="Source Sans 3" w:hAnsi="Source Sans 3"/>
              </w:rPr>
            </w:pPr>
          </w:p>
        </w:tc>
      </w:tr>
      <w:tr w:rsidR="00BC0171" w:rsidRPr="001B3266" w14:paraId="5294A503" w14:textId="77777777">
        <w:trPr>
          <w:trHeight w:hRule="exact" w:val="285"/>
        </w:trPr>
        <w:tc>
          <w:tcPr>
            <w:tcW w:w="9870" w:type="dxa"/>
            <w:gridSpan w:val="6"/>
            <w:shd w:val="clear" w:color="auto" w:fill="auto"/>
          </w:tcPr>
          <w:p w14:paraId="4B889A4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ASR A1.3: Sicherheits- und Gesundheitsschutzkennzeichnung, Inhalt</w:t>
            </w:r>
          </w:p>
        </w:tc>
      </w:tr>
      <w:tr w:rsidR="00BC0171" w:rsidRPr="001B3266" w14:paraId="1691B39F" w14:textId="77777777">
        <w:trPr>
          <w:trHeight w:hRule="exact" w:val="570"/>
        </w:trPr>
        <w:tc>
          <w:tcPr>
            <w:tcW w:w="9870" w:type="dxa"/>
            <w:gridSpan w:val="6"/>
            <w:shd w:val="clear" w:color="auto" w:fill="auto"/>
          </w:tcPr>
          <w:p w14:paraId="2B8B358A"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229D0C8B" w14:textId="77777777">
        <w:trPr>
          <w:trHeight w:hRule="exact" w:val="270"/>
        </w:trPr>
        <w:tc>
          <w:tcPr>
            <w:tcW w:w="15" w:type="dxa"/>
          </w:tcPr>
          <w:p w14:paraId="6EA48EFC"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3A0E4A8A"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514E66AD"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47C5CCD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0A4F6331" w14:textId="77777777" w:rsidR="00BC0171" w:rsidRPr="001B3266" w:rsidRDefault="00BC0171" w:rsidP="001B3266">
            <w:pPr>
              <w:spacing w:line="240" w:lineRule="exact"/>
              <w:rPr>
                <w:rStyle w:val="FakeCharacterStyle"/>
                <w:rFonts w:ascii="Source Sans 3" w:hAnsi="Source Sans 3"/>
              </w:rPr>
            </w:pPr>
          </w:p>
        </w:tc>
      </w:tr>
      <w:tr w:rsidR="00BC0171" w:rsidRPr="001B3266" w14:paraId="2561AAEB" w14:textId="77777777">
        <w:trPr>
          <w:trHeight w:hRule="exact" w:val="1260"/>
        </w:trPr>
        <w:tc>
          <w:tcPr>
            <w:tcW w:w="15" w:type="dxa"/>
          </w:tcPr>
          <w:p w14:paraId="7DF6FDBE"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07716CA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2EE6BCF5" w14:textId="77777777" w:rsidR="00BC0171" w:rsidRPr="001B3266" w:rsidRDefault="00BC0171" w:rsidP="001B3266">
      <w:pPr>
        <w:spacing w:line="240" w:lineRule="exact"/>
        <w:rPr>
          <w:rFonts w:ascii="Source Sans 3" w:hAnsi="Source Sans 3"/>
        </w:rPr>
      </w:pPr>
    </w:p>
    <w:p w14:paraId="0A0D4CDA" w14:textId="77777777" w:rsidR="00BC0171" w:rsidRPr="001B3266" w:rsidRDefault="00BC0171" w:rsidP="001B3266">
      <w:pPr>
        <w:spacing w:line="240" w:lineRule="exact"/>
        <w:rPr>
          <w:rFonts w:ascii="Source Sans 3" w:hAnsi="Source Sans 3"/>
        </w:rPr>
        <w:sectPr w:rsidR="00BC0171" w:rsidRPr="001B3266">
          <w:headerReference w:type="default" r:id="rId508"/>
          <w:footerReference w:type="default" r:id="rId50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385FBA8E" w14:textId="77777777" w:rsidTr="000C7D45">
        <w:trPr>
          <w:trHeight w:hRule="exact" w:val="286"/>
        </w:trPr>
        <w:tc>
          <w:tcPr>
            <w:tcW w:w="20" w:type="dxa"/>
          </w:tcPr>
          <w:p w14:paraId="3B49EB29"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1DCF64EE" w14:textId="23898340" w:rsidR="00BC0171" w:rsidRPr="001B3266" w:rsidRDefault="00BC0171" w:rsidP="001B3266">
            <w:pPr>
              <w:pStyle w:val="ParagraphStyle77"/>
              <w:spacing w:line="240" w:lineRule="exact"/>
              <w:rPr>
                <w:rStyle w:val="CharacterStyle63"/>
                <w:rFonts w:ascii="Source Sans 3" w:hAnsi="Source Sans 3"/>
              </w:rPr>
            </w:pPr>
          </w:p>
        </w:tc>
      </w:tr>
      <w:tr w:rsidR="000C7D45" w:rsidRPr="001B3266" w14:paraId="3BD2FD24" w14:textId="77777777" w:rsidTr="000C7D45">
        <w:trPr>
          <w:trHeight w:hRule="exact" w:val="270"/>
        </w:trPr>
        <w:tc>
          <w:tcPr>
            <w:tcW w:w="20" w:type="dxa"/>
          </w:tcPr>
          <w:p w14:paraId="770F244B" w14:textId="77777777" w:rsidR="000C7D45" w:rsidRPr="001B3266" w:rsidRDefault="000C7D45" w:rsidP="0000716D">
            <w:pPr>
              <w:spacing w:line="240" w:lineRule="exact"/>
              <w:rPr>
                <w:rStyle w:val="FakeCharacterStyle"/>
                <w:rFonts w:ascii="Source Sans 3" w:hAnsi="Source Sans 3"/>
              </w:rPr>
            </w:pPr>
          </w:p>
        </w:tc>
        <w:tc>
          <w:tcPr>
            <w:tcW w:w="1710" w:type="dxa"/>
            <w:shd w:val="clear" w:color="auto" w:fill="auto"/>
          </w:tcPr>
          <w:p w14:paraId="1AF04DB5" w14:textId="77777777" w:rsidR="000C7D45" w:rsidRPr="001B3266" w:rsidRDefault="000C7D45" w:rsidP="0000716D">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0FE1D7EC" w14:textId="77777777" w:rsidR="000C7D45" w:rsidRPr="001B3266" w:rsidRDefault="000C7D45" w:rsidP="0000716D">
            <w:pPr>
              <w:spacing w:line="240" w:lineRule="exact"/>
              <w:rPr>
                <w:rStyle w:val="FakeCharacterStyle"/>
                <w:rFonts w:ascii="Source Sans 3" w:hAnsi="Source Sans 3"/>
              </w:rPr>
            </w:pPr>
          </w:p>
        </w:tc>
        <w:tc>
          <w:tcPr>
            <w:tcW w:w="8115" w:type="dxa"/>
            <w:shd w:val="clear" w:color="auto" w:fill="auto"/>
          </w:tcPr>
          <w:p w14:paraId="662530EE" w14:textId="77777777" w:rsidR="000C7D45" w:rsidRPr="001B3266" w:rsidRDefault="000C7D45" w:rsidP="0000716D">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0C7D45" w:rsidRPr="001B3266" w14:paraId="4CCC2108" w14:textId="77777777" w:rsidTr="000C7D45">
        <w:trPr>
          <w:trHeight w:hRule="exact" w:val="1078"/>
        </w:trPr>
        <w:tc>
          <w:tcPr>
            <w:tcW w:w="20" w:type="dxa"/>
          </w:tcPr>
          <w:p w14:paraId="28463063" w14:textId="77777777" w:rsidR="000C7D45" w:rsidRPr="001B3266" w:rsidRDefault="000C7D45" w:rsidP="0000716D">
            <w:pPr>
              <w:spacing w:line="240" w:lineRule="exact"/>
              <w:rPr>
                <w:rStyle w:val="FakeCharacterStyle"/>
                <w:rFonts w:ascii="Source Sans 3" w:hAnsi="Source Sans 3"/>
              </w:rPr>
            </w:pPr>
          </w:p>
        </w:tc>
        <w:tc>
          <w:tcPr>
            <w:tcW w:w="9855" w:type="dxa"/>
            <w:gridSpan w:val="3"/>
            <w:shd w:val="clear" w:color="auto" w:fill="auto"/>
          </w:tcPr>
          <w:p w14:paraId="27BB056E" w14:textId="086E4D26" w:rsidR="000C7D45" w:rsidRPr="001B3266" w:rsidRDefault="000C7D45" w:rsidP="0000716D">
            <w:pPr>
              <w:pStyle w:val="ParagraphStyle76"/>
              <w:spacing w:line="240" w:lineRule="exact"/>
              <w:rPr>
                <w:rStyle w:val="CharacterStyle62"/>
                <w:rFonts w:ascii="Source Sans 3" w:hAnsi="Source Sans 3"/>
              </w:rPr>
            </w:pPr>
            <w:r w:rsidRPr="001B3266">
              <w:rPr>
                <w:rStyle w:val="CharacterStyle62"/>
                <w:rFonts w:ascii="Source Sans 3" w:hAnsi="Source Sans 3"/>
              </w:rPr>
              <w:t>hat alle Maßnahmen auf Wirksamkeit geprüft.</w:t>
            </w:r>
            <w:r>
              <w:rPr>
                <w:rStyle w:val="CharacterStyle62"/>
                <w:rFonts w:ascii="Source Sans 3" w:hAnsi="Source Sans 3"/>
              </w:rPr>
              <w:br/>
            </w:r>
            <w:r>
              <w:rPr>
                <w:rStyle w:val="CharacterStyle62"/>
                <w:rFonts w:ascii="Source Sans 3" w:hAnsi="Source Sans 3"/>
              </w:rPr>
              <w:br/>
            </w:r>
            <w:r w:rsidRPr="001B3266">
              <w:rPr>
                <w:rStyle w:val="CharacterStyle63"/>
                <w:rFonts w:ascii="Source Sans 3" w:hAnsi="Source Sans 3"/>
              </w:rPr>
              <w:br/>
              <w:t>Datum .............................  Unterschrift des Verantwortlichen ...................................................................................</w:t>
            </w:r>
          </w:p>
        </w:tc>
      </w:tr>
    </w:tbl>
    <w:p w14:paraId="4B84A6FD" w14:textId="77777777" w:rsidR="00BC0171" w:rsidRPr="001B3266" w:rsidRDefault="00BC0171" w:rsidP="001B3266">
      <w:pPr>
        <w:spacing w:line="240" w:lineRule="exact"/>
        <w:rPr>
          <w:rFonts w:ascii="Source Sans 3" w:hAnsi="Source Sans 3"/>
        </w:rPr>
        <w:sectPr w:rsidR="00BC0171" w:rsidRPr="001B3266">
          <w:headerReference w:type="default" r:id="rId510"/>
          <w:footerReference w:type="default" r:id="rId5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17273C9C" w14:textId="77777777">
        <w:trPr>
          <w:trHeight w:hRule="exact" w:val="360"/>
        </w:trPr>
        <w:tc>
          <w:tcPr>
            <w:tcW w:w="9870" w:type="dxa"/>
            <w:gridSpan w:val="3"/>
            <w:shd w:val="clear" w:color="auto" w:fill="auto"/>
          </w:tcPr>
          <w:p w14:paraId="3B0703BD"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5. Gesamter Betrieb</w:t>
            </w:r>
          </w:p>
        </w:tc>
      </w:tr>
      <w:tr w:rsidR="00BC0171" w:rsidRPr="001B3266" w14:paraId="3BAFFE6F" w14:textId="77777777">
        <w:trPr>
          <w:trHeight w:hRule="exact" w:val="360"/>
        </w:trPr>
        <w:tc>
          <w:tcPr>
            <w:tcW w:w="9870" w:type="dxa"/>
            <w:gridSpan w:val="3"/>
            <w:shd w:val="clear" w:color="auto" w:fill="auto"/>
          </w:tcPr>
          <w:p w14:paraId="574CE312"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Verkehrswege</w:t>
            </w:r>
          </w:p>
        </w:tc>
      </w:tr>
      <w:tr w:rsidR="00BC0171" w:rsidRPr="001B3266" w14:paraId="7E87671C" w14:textId="77777777">
        <w:trPr>
          <w:trHeight w:hRule="exact" w:val="345"/>
        </w:trPr>
        <w:tc>
          <w:tcPr>
            <w:tcW w:w="2700" w:type="dxa"/>
            <w:shd w:val="clear" w:color="auto" w:fill="auto"/>
          </w:tcPr>
          <w:p w14:paraId="69C0BA72"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21BD8441" w14:textId="77777777" w:rsidR="00BC0171" w:rsidRPr="001B3266" w:rsidRDefault="00BC0171" w:rsidP="001B3266">
            <w:pPr>
              <w:spacing w:line="240" w:lineRule="exact"/>
              <w:rPr>
                <w:rStyle w:val="FakeCharacterStyle"/>
                <w:rFonts w:ascii="Source Sans 3" w:hAnsi="Source Sans 3"/>
              </w:rPr>
            </w:pPr>
          </w:p>
        </w:tc>
      </w:tr>
      <w:tr w:rsidR="00BC0171" w:rsidRPr="001B3266" w14:paraId="54D08265" w14:textId="77777777">
        <w:tc>
          <w:tcPr>
            <w:tcW w:w="9855" w:type="dxa"/>
            <w:gridSpan w:val="2"/>
            <w:shd w:val="clear" w:color="auto" w:fill="auto"/>
          </w:tcPr>
          <w:p w14:paraId="2B8B9189"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Sturz auf der Ebene durch Stolperstellen,</w:t>
            </w:r>
            <w:r w:rsidRPr="001B3266">
              <w:rPr>
                <w:rStyle w:val="FakeCharacterStyle"/>
                <w:rFonts w:ascii="Source Sans 3" w:hAnsi="Source Sans 3"/>
                <w:b/>
                <w:color w:val="000000"/>
                <w:sz w:val="20"/>
              </w:rPr>
              <w:br/>
              <w:t>Bewegte Arbeitsmittel durch Fahrzeuge</w:t>
            </w:r>
          </w:p>
        </w:tc>
        <w:tc>
          <w:tcPr>
            <w:tcW w:w="15" w:type="dxa"/>
          </w:tcPr>
          <w:p w14:paraId="245B120F" w14:textId="77777777" w:rsidR="00BC0171" w:rsidRPr="001B3266" w:rsidRDefault="00BC0171" w:rsidP="001B3266">
            <w:pPr>
              <w:spacing w:line="240" w:lineRule="exact"/>
              <w:rPr>
                <w:rStyle w:val="FakeCharacterStyle"/>
                <w:rFonts w:ascii="Source Sans 3" w:hAnsi="Source Sans 3"/>
              </w:rPr>
            </w:pPr>
          </w:p>
        </w:tc>
      </w:tr>
      <w:tr w:rsidR="00BC0171" w:rsidRPr="001B3266" w14:paraId="21A8CDFA" w14:textId="77777777">
        <w:trPr>
          <w:trHeight w:hRule="exact" w:val="255"/>
        </w:trPr>
        <w:tc>
          <w:tcPr>
            <w:tcW w:w="9870" w:type="dxa"/>
            <w:gridSpan w:val="3"/>
            <w:shd w:val="clear" w:color="auto" w:fill="auto"/>
          </w:tcPr>
          <w:p w14:paraId="5E273854" w14:textId="77777777" w:rsidR="00BC0171" w:rsidRPr="001B3266" w:rsidRDefault="00BC0171" w:rsidP="001B3266">
            <w:pPr>
              <w:pStyle w:val="ParagraphStyle23"/>
              <w:spacing w:line="240" w:lineRule="exact"/>
              <w:rPr>
                <w:rStyle w:val="FakeCharacterStyle"/>
                <w:rFonts w:ascii="Source Sans 3" w:hAnsi="Source Sans 3"/>
              </w:rPr>
            </w:pPr>
          </w:p>
        </w:tc>
      </w:tr>
    </w:tbl>
    <w:p w14:paraId="63F2B30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7400AB6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0CB111F"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5CBC96"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5BB96BE"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892BF1A"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0BA3E9C"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487361C4" w14:textId="77777777">
        <w:trPr>
          <w:trHeight w:hRule="exact" w:val="330"/>
        </w:trPr>
        <w:tc>
          <w:tcPr>
            <w:tcW w:w="15" w:type="dxa"/>
            <w:vMerge w:val="restart"/>
            <w:shd w:val="clear" w:color="auto" w:fill="D7EAF9"/>
            <w:vAlign w:val="center"/>
          </w:tcPr>
          <w:p w14:paraId="58BB97BB"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B8C590"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Verkehrswege sind mit ihren Abmessungen, Verläufen und Sicherheitsabständen nach der </w:t>
            </w:r>
            <w:hyperlink r:id="rId512" w:tooltip="ArbStättV Anhang Nr. 1.8" w:history="1">
              <w:r w:rsidRPr="001B3266">
                <w:rPr>
                  <w:rStyle w:val="FakeCharacterStyle"/>
                  <w:rFonts w:ascii="Source Sans 3" w:hAnsi="Source Sans 3"/>
                  <w:color w:val="000000"/>
                  <w:sz w:val="20"/>
                  <w:u w:val="single"/>
                </w:rPr>
                <w:t>ArbStättV Anhang Nr. 1.8</w:t>
              </w:r>
            </w:hyperlink>
            <w:r w:rsidRPr="001B3266">
              <w:rPr>
                <w:rStyle w:val="FakeCharacterStyle"/>
                <w:rFonts w:ascii="Source Sans 3" w:hAnsi="Source Sans 3"/>
                <w:color w:val="000000"/>
                <w:sz w:val="20"/>
              </w:rPr>
              <w:t xml:space="preserve"> und der </w:t>
            </w:r>
            <w:hyperlink r:id="rId513" w:tooltip="ASR" w:history="1">
              <w:r w:rsidRPr="001B3266">
                <w:rPr>
                  <w:rStyle w:val="FakeCharacterStyle"/>
                  <w:rFonts w:ascii="Source Sans 3" w:hAnsi="Source Sans 3"/>
                  <w:color w:val="000000"/>
                  <w:sz w:val="20"/>
                  <w:u w:val="single"/>
                </w:rPr>
                <w:t>ASR</w:t>
              </w:r>
            </w:hyperlink>
            <w:r w:rsidRPr="001B3266">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5E7FFCFA"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18F096"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D2AEA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83997B"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A3E8D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9283BF8" w14:textId="2AE942DC"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17919E5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78D999B" w14:textId="77777777">
        <w:tc>
          <w:tcPr>
            <w:tcW w:w="15" w:type="dxa"/>
            <w:vMerge/>
            <w:shd w:val="clear" w:color="auto" w:fill="D7EAF9"/>
            <w:vAlign w:val="center"/>
          </w:tcPr>
          <w:p w14:paraId="0D7A7BF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EF26B7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51107E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67E1D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4F90D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73F6C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CFCB86"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1BF9E3C"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F26336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3AA40A1" w14:textId="77777777">
        <w:trPr>
          <w:trHeight w:hRule="exact" w:val="330"/>
        </w:trPr>
        <w:tc>
          <w:tcPr>
            <w:tcW w:w="15" w:type="dxa"/>
            <w:vMerge w:val="restart"/>
            <w:shd w:val="clear" w:color="auto" w:fill="auto"/>
          </w:tcPr>
          <w:p w14:paraId="2E4A9DD6"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7F95DC00"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Fußböden sind sicher begehbar. </w:t>
            </w:r>
            <w:r w:rsidRPr="001B3266">
              <w:rPr>
                <w:rStyle w:val="FakeCharacterStyle"/>
                <w:rFonts w:ascii="Source Sans 3" w:hAnsi="Source Sans 3"/>
                <w:color w:val="000000"/>
                <w:sz w:val="20"/>
              </w:rPr>
              <w:br/>
              <w:t xml:space="preserve">Stolperstellen sind entschärft: </w:t>
            </w:r>
            <w:r w:rsidRPr="001B3266">
              <w:rPr>
                <w:rStyle w:val="FakeCharacterStyle"/>
                <w:rFonts w:ascii="Source Sans 3" w:hAnsi="Source Sans 3"/>
                <w:color w:val="000000"/>
                <w:sz w:val="20"/>
              </w:rPr>
              <w:br/>
              <w:t xml:space="preserve">- Kanten von Ausgleichsstufen sind gekennzeichnet, z.B. durch Farbwechsel im Bodenbelag. </w:t>
            </w:r>
            <w:r w:rsidRPr="001B3266">
              <w:rPr>
                <w:rStyle w:val="FakeCharacterStyle"/>
                <w:rFonts w:ascii="Source Sans 3" w:hAnsi="Source Sans 3"/>
                <w:color w:val="000000"/>
                <w:sz w:val="20"/>
              </w:rPr>
              <w:br/>
              <w:t xml:space="preserve">- Steigungen/ Rampen sind erkennbar, z.B. durch farbliche Kennzeichnung. </w:t>
            </w:r>
            <w:r w:rsidRPr="001B3266">
              <w:rPr>
                <w:rStyle w:val="FakeCharacterStyle"/>
                <w:rFonts w:ascii="Source Sans 3" w:hAnsi="Source Sans 3"/>
                <w:color w:val="000000"/>
                <w:sz w:val="20"/>
              </w:rPr>
              <w:br/>
              <w:t xml:space="preserve">- Unebenheiten (&gt; 4 mm) sind beseitigt. </w:t>
            </w:r>
            <w:r w:rsidRPr="001B3266">
              <w:rPr>
                <w:rStyle w:val="FakeCharacterStyle"/>
                <w:rFonts w:ascii="Source Sans 3" w:hAnsi="Source Sans 3"/>
                <w:color w:val="000000"/>
                <w:sz w:val="20"/>
              </w:rPr>
              <w:br/>
              <w:t xml:space="preserve">- Hochstehende Teppichkanten sind verklebt oder mit Abschlussleisten fixiert. </w:t>
            </w:r>
            <w:r w:rsidRPr="001B3266">
              <w:rPr>
                <w:rStyle w:val="FakeCharacterStyle"/>
                <w:rFonts w:ascii="Source Sans 3" w:hAnsi="Source Sans 3"/>
                <w:color w:val="000000"/>
                <w:sz w:val="20"/>
              </w:rPr>
              <w:br/>
              <w:t>- Kabel und Schläuche liegen nicht auf dem Fußboden, sondern sind z.B. in der Zwischendecke verlegt oder von oben zugeführt.</w:t>
            </w:r>
          </w:p>
        </w:tc>
        <w:tc>
          <w:tcPr>
            <w:tcW w:w="60" w:type="dxa"/>
            <w:vMerge w:val="restart"/>
            <w:shd w:val="clear" w:color="auto" w:fill="auto"/>
          </w:tcPr>
          <w:p w14:paraId="3325F439"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16EAE0"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3D67BE"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C1D218"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A5B60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04576E0" w14:textId="51B6B0B6"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23EE2FB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88C933F" w14:textId="77777777">
        <w:tc>
          <w:tcPr>
            <w:tcW w:w="15" w:type="dxa"/>
            <w:vMerge/>
            <w:shd w:val="clear" w:color="auto" w:fill="auto"/>
          </w:tcPr>
          <w:p w14:paraId="357E013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E021CBC"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2152C2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4B44B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98AA4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C83DC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F7D88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93ACB4C"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F96000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E406F0C" w14:textId="77777777">
        <w:trPr>
          <w:trHeight w:hRule="exact" w:val="330"/>
        </w:trPr>
        <w:tc>
          <w:tcPr>
            <w:tcW w:w="15" w:type="dxa"/>
            <w:vMerge w:val="restart"/>
            <w:shd w:val="clear" w:color="auto" w:fill="D7EAF9"/>
            <w:vAlign w:val="center"/>
          </w:tcPr>
          <w:p w14:paraId="13F984EC"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6D0B94"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In Bereichen mit erhöhter Rutschgefahr sind Fußböden mit rutschhemmenden Bodenbelägen verlegt.</w:t>
            </w:r>
            <w:r w:rsidRPr="001B3266">
              <w:rPr>
                <w:rStyle w:val="FakeCharacterStyle"/>
                <w:rFonts w:ascii="Source Sans 3" w:hAnsi="Source Sans 3"/>
                <w:color w:val="000000"/>
                <w:sz w:val="20"/>
              </w:rPr>
              <w:br/>
              <w:t>- ASR A1.5/1.2</w:t>
            </w:r>
          </w:p>
        </w:tc>
        <w:tc>
          <w:tcPr>
            <w:tcW w:w="60" w:type="dxa"/>
            <w:vMerge w:val="restart"/>
            <w:shd w:val="clear" w:color="auto" w:fill="D7EAF9"/>
            <w:vAlign w:val="center"/>
          </w:tcPr>
          <w:p w14:paraId="00620F4D"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F1AAFA"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3926E4"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95DA89"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ED8E3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075A2A9" w14:textId="68A61832"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BEDD63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4A65588" w14:textId="77777777">
        <w:tc>
          <w:tcPr>
            <w:tcW w:w="15" w:type="dxa"/>
            <w:vMerge/>
            <w:shd w:val="clear" w:color="auto" w:fill="D7EAF9"/>
            <w:vAlign w:val="center"/>
          </w:tcPr>
          <w:p w14:paraId="48F1027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0F95B2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92B275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91CAB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1B981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A6859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60E16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2B31E0E"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C94D46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CEBC208" w14:textId="77777777">
        <w:trPr>
          <w:trHeight w:hRule="exact" w:val="15"/>
        </w:trPr>
        <w:tc>
          <w:tcPr>
            <w:tcW w:w="15" w:type="dxa"/>
            <w:vMerge w:val="restart"/>
            <w:shd w:val="clear" w:color="auto" w:fill="auto"/>
          </w:tcPr>
          <w:p w14:paraId="6C2C0684"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7002D40F"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378E490C"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95261A"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E39DFE"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30FE5B"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99A9DD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BA4E340" w14:textId="46FB2D73"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4FAEB89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5F56AB9" w14:textId="77777777">
        <w:trPr>
          <w:trHeight w:val="240"/>
        </w:trPr>
        <w:tc>
          <w:tcPr>
            <w:tcW w:w="15" w:type="dxa"/>
            <w:vMerge/>
            <w:shd w:val="clear" w:color="auto" w:fill="auto"/>
          </w:tcPr>
          <w:p w14:paraId="7B7FB606"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6D76ED9A"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Gitterroste sind gegen Ausheben oder Verschieben gesichert.</w:t>
            </w:r>
          </w:p>
          <w:p w14:paraId="06861CAB"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w:t>
            </w:r>
            <w:hyperlink r:id="rId514" w:tooltip="DGUV Information 208-008: Roste – Montage" w:history="1">
              <w:r w:rsidRPr="001B3266">
                <w:rPr>
                  <w:rStyle w:val="FakeCharacterStyle"/>
                  <w:rFonts w:ascii="Source Sans 3" w:hAnsi="Source Sans 3"/>
                  <w:color w:val="000000"/>
                  <w:sz w:val="20"/>
                  <w:u w:val="single"/>
                </w:rPr>
                <w:t>DGUV Information 208-008</w:t>
              </w:r>
            </w:hyperlink>
          </w:p>
        </w:tc>
        <w:tc>
          <w:tcPr>
            <w:tcW w:w="60" w:type="dxa"/>
            <w:vMerge/>
            <w:shd w:val="clear" w:color="auto" w:fill="auto"/>
          </w:tcPr>
          <w:p w14:paraId="6206790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5CEDA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154A9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DCAFC0"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54F0124"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12EB71E3"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6D7CC098" w14:textId="77777777" w:rsidR="00BC0171" w:rsidRPr="001B3266" w:rsidRDefault="00BC0171" w:rsidP="001B3266">
            <w:pPr>
              <w:spacing w:line="240" w:lineRule="exact"/>
              <w:rPr>
                <w:rStyle w:val="FakeCharacterStyle"/>
                <w:rFonts w:ascii="Source Sans 3" w:hAnsi="Source Sans 3"/>
              </w:rPr>
            </w:pPr>
          </w:p>
        </w:tc>
      </w:tr>
      <w:tr w:rsidR="00BC0171" w:rsidRPr="001B3266" w14:paraId="2D6D57CA" w14:textId="77777777">
        <w:tc>
          <w:tcPr>
            <w:tcW w:w="15" w:type="dxa"/>
            <w:vMerge/>
            <w:shd w:val="clear" w:color="auto" w:fill="auto"/>
          </w:tcPr>
          <w:p w14:paraId="130C1D7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2D2308C"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49D430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221B8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878AD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E586A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6AF61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F7029F2"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D061556"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16B9BEF" w14:textId="77777777">
        <w:trPr>
          <w:trHeight w:hRule="exact" w:val="330"/>
        </w:trPr>
        <w:tc>
          <w:tcPr>
            <w:tcW w:w="15" w:type="dxa"/>
            <w:vMerge w:val="restart"/>
            <w:shd w:val="clear" w:color="auto" w:fill="D7EAF9"/>
            <w:vAlign w:val="center"/>
          </w:tcPr>
          <w:p w14:paraId="56CDA82A"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B92D8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Begrenzungen von Verkehrswegen in Räumen sind gekennzeichnet </w:t>
            </w:r>
            <w:r w:rsidRPr="001B3266">
              <w:rPr>
                <w:rStyle w:val="FakeCharacterStyle"/>
                <w:rFonts w:ascii="Source Sans 3" w:hAnsi="Source Sans 3"/>
                <w:color w:val="000000"/>
                <w:sz w:val="20"/>
              </w:rPr>
              <w:br/>
              <w:t xml:space="preserve">- in Räumen mit Grundflächen über 1000 m² oder </w:t>
            </w:r>
            <w:r w:rsidRPr="001B3266">
              <w:rPr>
                <w:rStyle w:val="FakeCharacterStyle"/>
                <w:rFonts w:ascii="Source Sans 3" w:hAnsi="Source Sans 3"/>
                <w:color w:val="000000"/>
                <w:sz w:val="20"/>
              </w:rPr>
              <w:br/>
              <w:t>- zum Schutz der Beschäftigten wegen der Nutzung oder Einrichtung der Räume.</w:t>
            </w:r>
          </w:p>
        </w:tc>
        <w:tc>
          <w:tcPr>
            <w:tcW w:w="60" w:type="dxa"/>
            <w:vMerge w:val="restart"/>
            <w:shd w:val="clear" w:color="auto" w:fill="D7EAF9"/>
            <w:vAlign w:val="center"/>
          </w:tcPr>
          <w:p w14:paraId="1D1528FB"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D1E5D9"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6B864E"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0C3B53"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4CA29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906409E" w14:textId="2D0B7536"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FE9A4F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508BFF5" w14:textId="77777777">
        <w:tc>
          <w:tcPr>
            <w:tcW w:w="15" w:type="dxa"/>
            <w:vMerge/>
            <w:shd w:val="clear" w:color="auto" w:fill="D7EAF9"/>
            <w:vAlign w:val="center"/>
          </w:tcPr>
          <w:p w14:paraId="2849FCB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9719B2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6590AD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02C43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2F069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1DA68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8B502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08FD05A"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838C5C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2D23992" w14:textId="77777777">
        <w:trPr>
          <w:trHeight w:hRule="exact" w:val="15"/>
        </w:trPr>
        <w:tc>
          <w:tcPr>
            <w:tcW w:w="15" w:type="dxa"/>
            <w:vMerge w:val="restart"/>
            <w:shd w:val="clear" w:color="auto" w:fill="auto"/>
          </w:tcPr>
          <w:p w14:paraId="2BB8F14C"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710DBB89"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36E06930"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301800"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158F5F"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29DB0C"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0C5234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5E7CD1D" w14:textId="2B9C69B1"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78B49558"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B2112E2" w14:textId="77777777">
        <w:trPr>
          <w:trHeight w:val="240"/>
        </w:trPr>
        <w:tc>
          <w:tcPr>
            <w:tcW w:w="15" w:type="dxa"/>
            <w:vMerge/>
            <w:shd w:val="clear" w:color="auto" w:fill="auto"/>
          </w:tcPr>
          <w:p w14:paraId="15F75F66"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4E1378DC"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Bei Beschaffenheit und Maße von Treppen und Geländern ist die ASR A1.8: Verkehrswege, "4 </w:t>
            </w:r>
            <w:hyperlink r:id="rId515" w:tooltip="Einrichten von Verkehrswegen" w:history="1">
              <w:r w:rsidRPr="001B3266">
                <w:rPr>
                  <w:rStyle w:val="FakeCharacterStyle"/>
                  <w:rFonts w:ascii="Source Sans 3" w:hAnsi="Source Sans 3"/>
                  <w:color w:val="000000"/>
                  <w:sz w:val="20"/>
                  <w:u w:val="single"/>
                </w:rPr>
                <w:t>Einrichten von Verkehrswegen</w:t>
              </w:r>
            </w:hyperlink>
            <w:r w:rsidRPr="001B3266">
              <w:rPr>
                <w:rStyle w:val="FakeCharacterStyle"/>
                <w:rFonts w:ascii="Source Sans 3" w:hAnsi="Source Sans 3"/>
                <w:color w:val="000000"/>
                <w:sz w:val="20"/>
              </w:rPr>
              <w:t>" beachtet.</w:t>
            </w:r>
          </w:p>
        </w:tc>
        <w:tc>
          <w:tcPr>
            <w:tcW w:w="60" w:type="dxa"/>
            <w:vMerge/>
            <w:shd w:val="clear" w:color="auto" w:fill="auto"/>
          </w:tcPr>
          <w:p w14:paraId="5C10819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48466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C1173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A444E3"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1F3B1A1"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7CF215F2"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6E40E86A" w14:textId="77777777" w:rsidR="00BC0171" w:rsidRPr="001B3266" w:rsidRDefault="00BC0171" w:rsidP="001B3266">
            <w:pPr>
              <w:spacing w:line="240" w:lineRule="exact"/>
              <w:rPr>
                <w:rStyle w:val="FakeCharacterStyle"/>
                <w:rFonts w:ascii="Source Sans 3" w:hAnsi="Source Sans 3"/>
              </w:rPr>
            </w:pPr>
          </w:p>
        </w:tc>
      </w:tr>
      <w:tr w:rsidR="00BC0171" w:rsidRPr="001B3266" w14:paraId="10F18DC0" w14:textId="77777777">
        <w:tc>
          <w:tcPr>
            <w:tcW w:w="15" w:type="dxa"/>
            <w:vMerge/>
            <w:shd w:val="clear" w:color="auto" w:fill="auto"/>
          </w:tcPr>
          <w:p w14:paraId="4EDE42F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FBCCA6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48AE0A9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D8302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BBE29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F1A5D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72CAF1"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4E06A1A"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0532650"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369BDAC" w14:textId="77777777">
        <w:trPr>
          <w:trHeight w:hRule="exact" w:val="330"/>
        </w:trPr>
        <w:tc>
          <w:tcPr>
            <w:tcW w:w="15" w:type="dxa"/>
            <w:vMerge w:val="restart"/>
            <w:shd w:val="clear" w:color="auto" w:fill="D7EAF9"/>
            <w:vAlign w:val="center"/>
          </w:tcPr>
          <w:p w14:paraId="1DD7CB8E"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A8CF65"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Stufenkanten sind deutlich erkennbar und ausgetretene oder beschädigte Stufen werden unverzüglich instandgesetzt.</w:t>
            </w:r>
          </w:p>
        </w:tc>
        <w:tc>
          <w:tcPr>
            <w:tcW w:w="60" w:type="dxa"/>
            <w:vMerge w:val="restart"/>
            <w:shd w:val="clear" w:color="auto" w:fill="D7EAF9"/>
            <w:vAlign w:val="center"/>
          </w:tcPr>
          <w:p w14:paraId="39294CAE"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6F73C6"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B92E1F"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2B4823"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7B22B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2F04CBA" w14:textId="2A8F734F"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7BC71E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8934C0E" w14:textId="77777777">
        <w:tc>
          <w:tcPr>
            <w:tcW w:w="15" w:type="dxa"/>
            <w:vMerge/>
            <w:shd w:val="clear" w:color="auto" w:fill="D7EAF9"/>
            <w:vAlign w:val="center"/>
          </w:tcPr>
          <w:p w14:paraId="1A9E4FC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666FBB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7D2F8A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9973A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F6EA5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89049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82E24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22FF00D"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418DAE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0890AEE" w14:textId="77777777">
        <w:trPr>
          <w:trHeight w:hRule="exact" w:val="330"/>
        </w:trPr>
        <w:tc>
          <w:tcPr>
            <w:tcW w:w="15" w:type="dxa"/>
            <w:vMerge w:val="restart"/>
            <w:shd w:val="clear" w:color="auto" w:fill="auto"/>
          </w:tcPr>
          <w:p w14:paraId="55D98805"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15441BA9"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70E5CED3"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3C69D7"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B53A3E"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882DE6"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558E1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2382740" w14:textId="5C476687"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0F468C8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068BD41" w14:textId="77777777">
        <w:tc>
          <w:tcPr>
            <w:tcW w:w="15" w:type="dxa"/>
            <w:vMerge/>
            <w:shd w:val="clear" w:color="auto" w:fill="auto"/>
          </w:tcPr>
          <w:p w14:paraId="44750CA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97415D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557801B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E6FDC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A1D65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A9945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AD80E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1365AC8"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5D458E16"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42B1F50" w14:textId="77777777">
        <w:trPr>
          <w:trHeight w:hRule="exact" w:val="15"/>
        </w:trPr>
        <w:tc>
          <w:tcPr>
            <w:tcW w:w="15" w:type="dxa"/>
            <w:vMerge w:val="restart"/>
            <w:shd w:val="clear" w:color="auto" w:fill="D7EAF9"/>
            <w:vAlign w:val="center"/>
          </w:tcPr>
          <w:p w14:paraId="5D314998"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46E12409"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4630429D"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78569A"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9F3C6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DDB2FC"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E28266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556AB8A" w14:textId="3A35382A"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28FFB0B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B659161" w14:textId="77777777">
        <w:trPr>
          <w:trHeight w:val="240"/>
        </w:trPr>
        <w:tc>
          <w:tcPr>
            <w:tcW w:w="15" w:type="dxa"/>
            <w:vMerge/>
            <w:shd w:val="clear" w:color="auto" w:fill="D7EAF9"/>
            <w:vAlign w:val="center"/>
          </w:tcPr>
          <w:p w14:paraId="355D412A"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5599C0E6"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Gefahrstellen mit Stolper- oder Sturzgefahr und Hindernisse sind nach ASR A1.8: Verkehrswege, "4 </w:t>
            </w:r>
            <w:hyperlink r:id="rId516" w:tooltip="Einrichten von Verkehrswegen" w:history="1">
              <w:r w:rsidRPr="001B3266">
                <w:rPr>
                  <w:rStyle w:val="FakeCharacterStyle"/>
                  <w:rFonts w:ascii="Source Sans 3" w:hAnsi="Source Sans 3"/>
                  <w:color w:val="000000"/>
                  <w:sz w:val="20"/>
                  <w:u w:val="single"/>
                </w:rPr>
                <w:t>Einrichten von Verkehrswegen</w:t>
              </w:r>
            </w:hyperlink>
            <w:r w:rsidRPr="001B3266">
              <w:rPr>
                <w:rStyle w:val="FakeCharacterStyle"/>
                <w:rFonts w:ascii="Source Sans 3" w:hAnsi="Source Sans 3"/>
                <w:color w:val="000000"/>
                <w:sz w:val="20"/>
              </w:rPr>
              <w:t>" gekennzeichnet.</w:t>
            </w:r>
          </w:p>
        </w:tc>
        <w:tc>
          <w:tcPr>
            <w:tcW w:w="60" w:type="dxa"/>
            <w:vMerge/>
            <w:shd w:val="clear" w:color="auto" w:fill="D7EAF9"/>
            <w:vAlign w:val="center"/>
          </w:tcPr>
          <w:p w14:paraId="068A0CD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1AC94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A78AD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865E35"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6D8D3A5"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073C4A38"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2EF801B0" w14:textId="77777777" w:rsidR="00BC0171" w:rsidRPr="001B3266" w:rsidRDefault="00BC0171" w:rsidP="001B3266">
            <w:pPr>
              <w:spacing w:line="240" w:lineRule="exact"/>
              <w:rPr>
                <w:rStyle w:val="FakeCharacterStyle"/>
                <w:rFonts w:ascii="Source Sans 3" w:hAnsi="Source Sans 3"/>
              </w:rPr>
            </w:pPr>
          </w:p>
        </w:tc>
      </w:tr>
      <w:tr w:rsidR="00BC0171" w:rsidRPr="001B3266" w14:paraId="72C03A07" w14:textId="77777777">
        <w:tc>
          <w:tcPr>
            <w:tcW w:w="15" w:type="dxa"/>
            <w:vMerge/>
            <w:shd w:val="clear" w:color="auto" w:fill="D7EAF9"/>
            <w:vAlign w:val="center"/>
          </w:tcPr>
          <w:p w14:paraId="02872B4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6941225"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988D6A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9ED06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ACF6A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8011B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35065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340A4B9"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1FC2FB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033F3A3" w14:textId="77777777">
        <w:trPr>
          <w:trHeight w:hRule="exact" w:val="15"/>
        </w:trPr>
        <w:tc>
          <w:tcPr>
            <w:tcW w:w="15" w:type="dxa"/>
            <w:vMerge w:val="restart"/>
            <w:shd w:val="clear" w:color="auto" w:fill="auto"/>
          </w:tcPr>
          <w:p w14:paraId="537F0CC3"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4C19762C"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07D74DF4"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D6468E"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5DA946"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33CDA8"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E6556B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0BD46B0" w14:textId="26B8650C"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784D7FF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489CA68" w14:textId="77777777">
        <w:trPr>
          <w:trHeight w:val="240"/>
        </w:trPr>
        <w:tc>
          <w:tcPr>
            <w:tcW w:w="15" w:type="dxa"/>
            <w:vMerge/>
            <w:shd w:val="clear" w:color="auto" w:fill="auto"/>
          </w:tcPr>
          <w:p w14:paraId="74169ACA"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223D2AC6" w14:textId="373C5BD9"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Verkehrswege sind ausreichend beleuchtet; siehe ASR A3.4 </w:t>
            </w:r>
            <w:r>
              <w:rPr>
                <w:rStyle w:val="FakeCharacterStyle"/>
                <w:rFonts w:ascii="Source Sans 3" w:hAnsi="Source Sans 3"/>
                <w:color w:val="000000"/>
                <w:sz w:val="20"/>
              </w:rPr>
              <w:br/>
            </w:r>
            <w:r w:rsidRPr="001B3266">
              <w:rPr>
                <w:rStyle w:val="FakeCharacterStyle"/>
                <w:rFonts w:ascii="Source Sans 3" w:hAnsi="Source Sans 3"/>
                <w:color w:val="000000"/>
                <w:sz w:val="20"/>
              </w:rPr>
              <w:t>Anhang 1.</w:t>
            </w:r>
          </w:p>
        </w:tc>
        <w:tc>
          <w:tcPr>
            <w:tcW w:w="60" w:type="dxa"/>
            <w:vMerge/>
            <w:shd w:val="clear" w:color="auto" w:fill="auto"/>
          </w:tcPr>
          <w:p w14:paraId="1F9EBD4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D0345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74EED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FC2E10"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67FE1E0"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7308FB7B"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3AA484DC" w14:textId="77777777" w:rsidR="00BC0171" w:rsidRPr="001B3266" w:rsidRDefault="00BC0171" w:rsidP="001B3266">
            <w:pPr>
              <w:spacing w:line="240" w:lineRule="exact"/>
              <w:rPr>
                <w:rStyle w:val="FakeCharacterStyle"/>
                <w:rFonts w:ascii="Source Sans 3" w:hAnsi="Source Sans 3"/>
              </w:rPr>
            </w:pPr>
          </w:p>
        </w:tc>
      </w:tr>
      <w:tr w:rsidR="00BC0171" w:rsidRPr="001B3266" w14:paraId="153E8F82" w14:textId="77777777">
        <w:tc>
          <w:tcPr>
            <w:tcW w:w="15" w:type="dxa"/>
            <w:vMerge/>
            <w:shd w:val="clear" w:color="auto" w:fill="auto"/>
          </w:tcPr>
          <w:p w14:paraId="4526D37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D8C6F3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F92DCF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3460E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77327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D825A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29150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9190244"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F78B82E" w14:textId="77777777" w:rsidR="00BC0171" w:rsidRPr="001B3266" w:rsidRDefault="00BC0171" w:rsidP="001B3266">
            <w:pPr>
              <w:pStyle w:val="ParagraphStyle37"/>
              <w:spacing w:line="240" w:lineRule="exact"/>
              <w:rPr>
                <w:rStyle w:val="FakeCharacterStyle"/>
                <w:rFonts w:ascii="Source Sans 3" w:hAnsi="Source Sans 3"/>
              </w:rPr>
            </w:pPr>
          </w:p>
        </w:tc>
      </w:tr>
    </w:tbl>
    <w:p w14:paraId="1C143D0E" w14:textId="77777777" w:rsidR="00BC0171" w:rsidRPr="001B3266" w:rsidRDefault="00BC0171" w:rsidP="001B3266">
      <w:pPr>
        <w:spacing w:line="240" w:lineRule="exact"/>
        <w:rPr>
          <w:rFonts w:ascii="Source Sans 3" w:hAnsi="Source Sans 3"/>
        </w:rPr>
        <w:sectPr w:rsidR="00BC0171" w:rsidRPr="001B3266">
          <w:headerReference w:type="default" r:id="rId517"/>
          <w:footerReference w:type="default" r:id="rId5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16918151" w14:textId="77777777">
        <w:trPr>
          <w:trHeight w:hRule="exact" w:val="345"/>
        </w:trPr>
        <w:tc>
          <w:tcPr>
            <w:tcW w:w="15" w:type="dxa"/>
            <w:vMerge w:val="restart"/>
            <w:shd w:val="clear" w:color="auto" w:fill="D7EAF9"/>
            <w:vAlign w:val="center"/>
          </w:tcPr>
          <w:p w14:paraId="4F76F8DC"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35E14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0810DE21"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265057"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E4BD7E"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468B34"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570A4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3313A93" w14:textId="0B094345"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22A106E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3766E70" w14:textId="77777777">
        <w:tc>
          <w:tcPr>
            <w:tcW w:w="15" w:type="dxa"/>
            <w:vMerge/>
            <w:shd w:val="clear" w:color="auto" w:fill="D7EAF9"/>
            <w:vAlign w:val="center"/>
          </w:tcPr>
          <w:p w14:paraId="671AADE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58E80F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6F540F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CB26E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9FD1C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3F3D5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213D7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A3F2E83"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4E800E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F482C66" w14:textId="77777777">
        <w:trPr>
          <w:trHeight w:hRule="exact" w:val="15"/>
        </w:trPr>
        <w:tc>
          <w:tcPr>
            <w:tcW w:w="15" w:type="dxa"/>
            <w:vMerge w:val="restart"/>
            <w:shd w:val="clear" w:color="auto" w:fill="auto"/>
          </w:tcPr>
          <w:p w14:paraId="31778918"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51D31F5B"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2B66C465"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892478"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48D7E6"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8F7742"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3DEFD9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CB43352" w14:textId="7D667399"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3821AF20"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7983454" w14:textId="77777777">
        <w:trPr>
          <w:trHeight w:val="240"/>
        </w:trPr>
        <w:tc>
          <w:tcPr>
            <w:tcW w:w="15" w:type="dxa"/>
            <w:vMerge/>
            <w:shd w:val="clear" w:color="auto" w:fill="auto"/>
          </w:tcPr>
          <w:p w14:paraId="0EDC33BA"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30B924FD"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Bei Anordnung und Gestaltung von Türen und Toren sind die </w:t>
            </w:r>
            <w:hyperlink r:id="rId519" w:tooltip="ArbStättV Anhang Nr. 1.7" w:history="1">
              <w:r w:rsidRPr="001B3266">
                <w:rPr>
                  <w:rStyle w:val="FakeCharacterStyle"/>
                  <w:rFonts w:ascii="Source Sans 3" w:hAnsi="Source Sans 3"/>
                  <w:color w:val="000000"/>
                  <w:sz w:val="20"/>
                  <w:u w:val="single"/>
                </w:rPr>
                <w:t>ArbStättV Anhang Nr. 1.7</w:t>
              </w:r>
            </w:hyperlink>
            <w:r w:rsidRPr="001B3266">
              <w:rPr>
                <w:rStyle w:val="FakeCharacterStyle"/>
                <w:rFonts w:ascii="Source Sans 3" w:hAnsi="Source Sans 3"/>
                <w:color w:val="000000"/>
                <w:sz w:val="20"/>
              </w:rPr>
              <w:t xml:space="preserve"> und die </w:t>
            </w:r>
            <w:hyperlink r:id="rId520" w:tooltip="ASR A1.7 Nr. 4 und Nr. 5" w:history="1">
              <w:r w:rsidRPr="001B3266">
                <w:rPr>
                  <w:rStyle w:val="FakeCharacterStyle"/>
                  <w:rFonts w:ascii="Source Sans 3" w:hAnsi="Source Sans 3"/>
                  <w:color w:val="000000"/>
                  <w:sz w:val="20"/>
                  <w:u w:val="single"/>
                </w:rPr>
                <w:t>ASR A1.7 Nr. 4 und Nr. 5</w:t>
              </w:r>
            </w:hyperlink>
            <w:r w:rsidRPr="001B3266">
              <w:rPr>
                <w:rStyle w:val="FakeCharacterStyle"/>
                <w:rFonts w:ascii="Source Sans 3" w:hAnsi="Source Sans 3"/>
                <w:color w:val="000000"/>
                <w:sz w:val="20"/>
              </w:rPr>
              <w:t xml:space="preserve"> beachtet.</w:t>
            </w:r>
          </w:p>
        </w:tc>
        <w:tc>
          <w:tcPr>
            <w:tcW w:w="60" w:type="dxa"/>
            <w:vMerge/>
            <w:shd w:val="clear" w:color="auto" w:fill="auto"/>
          </w:tcPr>
          <w:p w14:paraId="49CCBD2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81405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8DDB7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283A5F"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2540A74"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1D21E9F8"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3919A33D" w14:textId="77777777" w:rsidR="00BC0171" w:rsidRPr="001B3266" w:rsidRDefault="00BC0171" w:rsidP="001B3266">
            <w:pPr>
              <w:spacing w:line="240" w:lineRule="exact"/>
              <w:rPr>
                <w:rStyle w:val="FakeCharacterStyle"/>
                <w:rFonts w:ascii="Source Sans 3" w:hAnsi="Source Sans 3"/>
              </w:rPr>
            </w:pPr>
          </w:p>
        </w:tc>
      </w:tr>
      <w:tr w:rsidR="00BC0171" w:rsidRPr="001B3266" w14:paraId="26A986CF" w14:textId="77777777">
        <w:tc>
          <w:tcPr>
            <w:tcW w:w="15" w:type="dxa"/>
            <w:vMerge/>
            <w:shd w:val="clear" w:color="auto" w:fill="auto"/>
          </w:tcPr>
          <w:p w14:paraId="151C33D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5FD70D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6DF72C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43017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9B8BB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4BDDB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86C24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9D8DC9D"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F944860"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BFBAD93" w14:textId="77777777">
        <w:trPr>
          <w:trHeight w:hRule="exact" w:val="330"/>
        </w:trPr>
        <w:tc>
          <w:tcPr>
            <w:tcW w:w="15" w:type="dxa"/>
            <w:vMerge w:val="restart"/>
            <w:shd w:val="clear" w:color="auto" w:fill="D7EAF9"/>
            <w:vAlign w:val="center"/>
          </w:tcPr>
          <w:p w14:paraId="50A57775"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E4AF8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Ausführung von kraftbetätigten Türen und Toren entspricht der </w:t>
            </w:r>
            <w:hyperlink r:id="rId521" w:tooltip="ArbStättV Anhang Nr. 1.7 Abs. 7" w:history="1">
              <w:r w:rsidRPr="001B3266">
                <w:rPr>
                  <w:rStyle w:val="FakeCharacterStyle"/>
                  <w:rFonts w:ascii="Source Sans 3" w:hAnsi="Source Sans 3"/>
                  <w:color w:val="000000"/>
                  <w:sz w:val="20"/>
                  <w:u w:val="single"/>
                </w:rPr>
                <w:t>ArbStättV Anhang Nr. 1.7 Abs. 7</w:t>
              </w:r>
            </w:hyperlink>
            <w:r w:rsidRPr="001B3266">
              <w:rPr>
                <w:rStyle w:val="FakeCharacterStyle"/>
                <w:rFonts w:ascii="Source Sans 3" w:hAnsi="Source Sans 3"/>
                <w:color w:val="000000"/>
                <w:sz w:val="20"/>
              </w:rPr>
              <w:t xml:space="preserve"> und der </w:t>
            </w:r>
            <w:hyperlink r:id="rId522" w:tooltip="ASR A1.7 Nr. 5" w:history="1">
              <w:r w:rsidRPr="001B3266">
                <w:rPr>
                  <w:rStyle w:val="FakeCharacterStyle"/>
                  <w:rFonts w:ascii="Source Sans 3" w:hAnsi="Source Sans 3"/>
                  <w:color w:val="000000"/>
                  <w:sz w:val="20"/>
                  <w:u w:val="single"/>
                </w:rPr>
                <w:t>ASR A1.7 Nr. 5</w:t>
              </w:r>
            </w:hyperlink>
            <w:r w:rsidRPr="001B3266">
              <w:rPr>
                <w:rStyle w:val="FakeCharacterStyle"/>
                <w:rFonts w:ascii="Source Sans 3" w:hAnsi="Source Sans 3"/>
                <w:color w:val="000000"/>
                <w:sz w:val="20"/>
              </w:rPr>
              <w:t>.</w:t>
            </w:r>
          </w:p>
        </w:tc>
        <w:tc>
          <w:tcPr>
            <w:tcW w:w="60" w:type="dxa"/>
            <w:vMerge w:val="restart"/>
            <w:shd w:val="clear" w:color="auto" w:fill="D7EAF9"/>
            <w:vAlign w:val="center"/>
          </w:tcPr>
          <w:p w14:paraId="3E2F8B37"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FC9279"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8C0F76"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3A0418"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BC11F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20922E4" w14:textId="5E6DA400"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738C649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1F2CC16" w14:textId="77777777">
        <w:tc>
          <w:tcPr>
            <w:tcW w:w="15" w:type="dxa"/>
            <w:vMerge/>
            <w:shd w:val="clear" w:color="auto" w:fill="D7EAF9"/>
            <w:vAlign w:val="center"/>
          </w:tcPr>
          <w:p w14:paraId="313ECD93"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1614CE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CD0253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308D0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9EAAB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082DC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D142D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9FF5075"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2BE84A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4B6E37C" w14:textId="77777777">
        <w:trPr>
          <w:trHeight w:hRule="exact" w:val="330"/>
        </w:trPr>
        <w:tc>
          <w:tcPr>
            <w:tcW w:w="15" w:type="dxa"/>
            <w:vMerge w:val="restart"/>
            <w:shd w:val="clear" w:color="auto" w:fill="auto"/>
          </w:tcPr>
          <w:p w14:paraId="1A8C394B"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107EA8CC"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Bei Ausführung und Einbau von Steigeisen und Steigleitern sind die </w:t>
            </w:r>
            <w:hyperlink r:id="rId523" w:tooltip="ArbStättV Anhang Nr. 1.11" w:history="1">
              <w:r w:rsidRPr="001B3266">
                <w:rPr>
                  <w:rStyle w:val="FakeCharacterStyle"/>
                  <w:rFonts w:ascii="Source Sans 3" w:hAnsi="Source Sans 3"/>
                  <w:color w:val="000000"/>
                  <w:sz w:val="20"/>
                  <w:u w:val="single"/>
                </w:rPr>
                <w:t>ArbStättV Anhang Nr. 1.11</w:t>
              </w:r>
            </w:hyperlink>
            <w:r w:rsidRPr="001B3266">
              <w:rPr>
                <w:rStyle w:val="FakeCharacterStyle"/>
                <w:rFonts w:ascii="Source Sans 3" w:hAnsi="Source Sans 3"/>
                <w:color w:val="000000"/>
                <w:sz w:val="20"/>
              </w:rPr>
              <w:t xml:space="preserve"> und die </w:t>
            </w:r>
            <w:hyperlink r:id="rId524" w:tooltip="ASR A1.8" w:history="1">
              <w:r w:rsidRPr="001B3266">
                <w:rPr>
                  <w:rStyle w:val="FakeCharacterStyle"/>
                  <w:rFonts w:ascii="Source Sans 3" w:hAnsi="Source Sans 3"/>
                  <w:color w:val="000000"/>
                  <w:sz w:val="20"/>
                  <w:u w:val="single"/>
                </w:rPr>
                <w:t>ASR A1.8</w:t>
              </w:r>
            </w:hyperlink>
            <w:r w:rsidRPr="001B3266">
              <w:rPr>
                <w:rStyle w:val="FakeCharacterStyle"/>
                <w:rFonts w:ascii="Source Sans 3" w:hAnsi="Source Sans 3"/>
                <w:color w:val="000000"/>
                <w:sz w:val="20"/>
              </w:rPr>
              <w:t xml:space="preserve"> beachtet.</w:t>
            </w:r>
          </w:p>
        </w:tc>
        <w:tc>
          <w:tcPr>
            <w:tcW w:w="60" w:type="dxa"/>
            <w:vMerge w:val="restart"/>
            <w:shd w:val="clear" w:color="auto" w:fill="auto"/>
          </w:tcPr>
          <w:p w14:paraId="661E5693"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EC35A5"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D2D886"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C987DE"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6DF47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A474DA4" w14:textId="2F3971BD"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4C7A8E6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AF2013E" w14:textId="77777777">
        <w:tc>
          <w:tcPr>
            <w:tcW w:w="15" w:type="dxa"/>
            <w:vMerge/>
            <w:shd w:val="clear" w:color="auto" w:fill="auto"/>
          </w:tcPr>
          <w:p w14:paraId="4741D78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3F51FF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DD8381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ECEA1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DDCB2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C84E1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69CDC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90764CB"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7BB28700"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70BEFE6" w14:textId="77777777">
        <w:trPr>
          <w:trHeight w:hRule="exact" w:val="15"/>
        </w:trPr>
        <w:tc>
          <w:tcPr>
            <w:tcW w:w="15" w:type="dxa"/>
            <w:vMerge w:val="restart"/>
            <w:shd w:val="clear" w:color="auto" w:fill="D7EAF9"/>
            <w:vAlign w:val="center"/>
          </w:tcPr>
          <w:p w14:paraId="01264CEB"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356178FC"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776B3C6D"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FA27FB"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DCAC84"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D2FFBE"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7AA1A4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3BF091B" w14:textId="49CD1C0D"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32CD3F8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A9CBB9B" w14:textId="77777777">
        <w:trPr>
          <w:trHeight w:val="240"/>
        </w:trPr>
        <w:tc>
          <w:tcPr>
            <w:tcW w:w="15" w:type="dxa"/>
            <w:vMerge/>
            <w:shd w:val="clear" w:color="auto" w:fill="D7EAF9"/>
            <w:vAlign w:val="center"/>
          </w:tcPr>
          <w:p w14:paraId="6FFEFEB4"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247E296B"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Bei Steigeisen und Steigleitern in Schächten, Behältern u. Ä. ist die </w:t>
            </w:r>
            <w:hyperlink r:id="rId525" w:tooltip="DGUV Regel 103-008: Steiggänge für Behälter und umschlossene Räume" w:history="1">
              <w:r w:rsidRPr="001B3266">
                <w:rPr>
                  <w:rStyle w:val="FakeCharacterStyle"/>
                  <w:rFonts w:ascii="Source Sans 3" w:hAnsi="Source Sans 3"/>
                  <w:color w:val="000000"/>
                  <w:sz w:val="20"/>
                  <w:u w:val="single"/>
                </w:rPr>
                <w:t>DGUV Regel 103-008</w:t>
              </w:r>
            </w:hyperlink>
            <w:r w:rsidRPr="001B3266">
              <w:rPr>
                <w:rStyle w:val="FakeCharacterStyle"/>
                <w:rFonts w:ascii="Source Sans 3" w:hAnsi="Source Sans 3"/>
                <w:color w:val="000000"/>
                <w:sz w:val="20"/>
              </w:rPr>
              <w:t xml:space="preserve"> beachtet.</w:t>
            </w:r>
          </w:p>
        </w:tc>
        <w:tc>
          <w:tcPr>
            <w:tcW w:w="60" w:type="dxa"/>
            <w:vMerge/>
            <w:shd w:val="clear" w:color="auto" w:fill="D7EAF9"/>
            <w:vAlign w:val="center"/>
          </w:tcPr>
          <w:p w14:paraId="1707A24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E8237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A4E77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4FACC6"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EA3EFC8"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7232D346"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22E01BF1" w14:textId="77777777" w:rsidR="00BC0171" w:rsidRPr="001B3266" w:rsidRDefault="00BC0171" w:rsidP="001B3266">
            <w:pPr>
              <w:spacing w:line="240" w:lineRule="exact"/>
              <w:rPr>
                <w:rStyle w:val="FakeCharacterStyle"/>
                <w:rFonts w:ascii="Source Sans 3" w:hAnsi="Source Sans 3"/>
              </w:rPr>
            </w:pPr>
          </w:p>
        </w:tc>
      </w:tr>
      <w:tr w:rsidR="00BC0171" w:rsidRPr="001B3266" w14:paraId="3643B338" w14:textId="77777777">
        <w:tc>
          <w:tcPr>
            <w:tcW w:w="15" w:type="dxa"/>
            <w:vMerge/>
            <w:shd w:val="clear" w:color="auto" w:fill="D7EAF9"/>
            <w:vAlign w:val="center"/>
          </w:tcPr>
          <w:p w14:paraId="39D5CEA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A64952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FBA1E5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2B5D3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A36D0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9B91C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3421B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5FD1EB9"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A908B7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C8B1F85" w14:textId="77777777">
        <w:trPr>
          <w:trHeight w:hRule="exact" w:val="330"/>
        </w:trPr>
        <w:tc>
          <w:tcPr>
            <w:tcW w:w="15" w:type="dxa"/>
            <w:vMerge w:val="restart"/>
            <w:shd w:val="clear" w:color="auto" w:fill="auto"/>
          </w:tcPr>
          <w:p w14:paraId="5E3F3466"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39CA0AB7"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526" w:tooltip="Unterweisungen der Beschäftigten" w:history="1">
              <w:r w:rsidRPr="001B3266">
                <w:rPr>
                  <w:rStyle w:val="FakeCharacterStyle"/>
                  <w:rFonts w:ascii="Source Sans 3" w:hAnsi="Source Sans 3"/>
                  <w:color w:val="000000"/>
                  <w:sz w:val="20"/>
                  <w:u w:val="single"/>
                </w:rPr>
                <w:t>„Unterweisungen der Beschäftigten“</w:t>
              </w:r>
            </w:hyperlink>
            <w:r w:rsidRPr="001B3266">
              <w:rPr>
                <w:rStyle w:val="FakeCharacterStyle"/>
                <w:rFonts w:ascii="Source Sans 3" w:hAnsi="Source Sans 3"/>
                <w:color w:val="000000"/>
                <w:sz w:val="20"/>
              </w:rPr>
              <w:t xml:space="preserve"> ist beachtet.</w:t>
            </w:r>
          </w:p>
          <w:p w14:paraId="1709EA45"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Beschäftigten wurden unterwiesen: </w:t>
            </w:r>
          </w:p>
          <w:p w14:paraId="726D2018"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Handläufe von Treppen zu benutzen, </w:t>
            </w:r>
          </w:p>
          <w:p w14:paraId="5F75406A"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Rettungswege und Notausgänge immer frei zu halten, </w:t>
            </w:r>
          </w:p>
          <w:p w14:paraId="3034FA8D"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7B7CB71B"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897660"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8F2C8D"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ACD173"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EBF36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BE5B352" w14:textId="5CBA07FF"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161D4920"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6F8E55A" w14:textId="77777777">
        <w:tc>
          <w:tcPr>
            <w:tcW w:w="15" w:type="dxa"/>
            <w:vMerge/>
            <w:shd w:val="clear" w:color="auto" w:fill="auto"/>
          </w:tcPr>
          <w:p w14:paraId="00453BC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B135B4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0A14A5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AD155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19680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B7B25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40EA5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D6A59A0"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3FD497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F5B6251" w14:textId="77777777">
        <w:trPr>
          <w:trHeight w:hRule="exact" w:val="45"/>
        </w:trPr>
        <w:tc>
          <w:tcPr>
            <w:tcW w:w="9870" w:type="dxa"/>
            <w:gridSpan w:val="9"/>
            <w:shd w:val="clear" w:color="auto" w:fill="auto"/>
          </w:tcPr>
          <w:p w14:paraId="5583763A"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57632E69" wp14:editId="12F849F7">
                  <wp:extent cx="6267450" cy="28575"/>
                  <wp:effectExtent l="0" t="0" r="0" b="0"/>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26"/>
                          <a:stretch>
                            <a:fillRect/>
                          </a:stretch>
                        </pic:blipFill>
                        <pic:spPr>
                          <a:xfrm>
                            <a:off x="0" y="0"/>
                            <a:ext cx="6267450" cy="28575"/>
                          </a:xfrm>
                          <a:prstGeom prst="rect">
                            <a:avLst/>
                          </a:prstGeom>
                          <a:noFill/>
                        </pic:spPr>
                      </pic:pic>
                    </a:graphicData>
                  </a:graphic>
                </wp:inline>
              </w:drawing>
            </w:r>
          </w:p>
        </w:tc>
      </w:tr>
    </w:tbl>
    <w:p w14:paraId="5FD78FB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3380AB73" w14:textId="77777777">
        <w:trPr>
          <w:trHeight w:hRule="exact" w:val="345"/>
        </w:trPr>
        <w:tc>
          <w:tcPr>
            <w:tcW w:w="15" w:type="dxa"/>
          </w:tcPr>
          <w:p w14:paraId="6BB08A6F"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6EBBBE4E"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6A3E3104"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5832A82D" w14:textId="77777777">
        <w:tc>
          <w:tcPr>
            <w:tcW w:w="9870" w:type="dxa"/>
            <w:shd w:val="clear" w:color="auto" w:fill="auto"/>
          </w:tcPr>
          <w:p w14:paraId="6EEB694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&gt;ASR A1.8: Verkehrswege, Inhalt</w:t>
            </w:r>
            <w:r w:rsidRPr="001B3266">
              <w:rPr>
                <w:rStyle w:val="CharacterStyle28"/>
                <w:rFonts w:ascii="Source Sans 3" w:hAnsi="Source Sans 3"/>
              </w:rPr>
              <w:br/>
              <w:t>2. Regelwerkeintrag: Arbeitsstättenverordnung (ArbStättV), Anhang: 1 Allgemeine Anforderungen</w:t>
            </w:r>
            <w:r w:rsidRPr="001B3266">
              <w:rPr>
                <w:rStyle w:val="CharacterStyle28"/>
                <w:rFonts w:ascii="Source Sans 3" w:hAnsi="Source Sans 3"/>
              </w:rPr>
              <w:br/>
              <w:t>3. Regelwerkeintrag: DGUV Information 208-008: Roste – Montage</w:t>
            </w:r>
            <w:r w:rsidRPr="001B3266">
              <w:rPr>
                <w:rStyle w:val="CharacterStyle28"/>
                <w:rFonts w:ascii="Source Sans 3" w:hAnsi="Source Sans 3"/>
              </w:rPr>
              <w:br/>
              <w:t>4. Regelwerkeintrag: ASR A1.8: Verkehrswege, 4 Einrichten von Verkehrswegen</w:t>
            </w:r>
            <w:r w:rsidRPr="001B3266">
              <w:rPr>
                <w:rStyle w:val="CharacterStyle28"/>
                <w:rFonts w:ascii="Source Sans 3" w:hAnsi="Source Sans 3"/>
              </w:rPr>
              <w:br/>
              <w:t>5. Regelwerkeintrag: ASR A1.8: Verkehrswege, 4 Einrichten von Verkehrswegen</w:t>
            </w:r>
            <w:r w:rsidRPr="001B3266">
              <w:rPr>
                <w:rStyle w:val="CharacterStyle28"/>
                <w:rFonts w:ascii="Source Sans 3" w:hAnsi="Source Sans 3"/>
              </w:rPr>
              <w:br/>
              <w:t>6. Regelwerkeintrag: ASR A1.7: Türen und Tore, 4 Planung von Türen und Toren</w:t>
            </w:r>
            <w:r w:rsidRPr="001B3266">
              <w:rPr>
                <w:rStyle w:val="CharacterStyle28"/>
                <w:rFonts w:ascii="Source Sans 3" w:hAnsi="Source Sans 3"/>
              </w:rPr>
              <w:br/>
              <w:t>7. Regelwerkeintrag: Arbeitsstättenverordnung (ArbStättV), Anhang: 1 Allgemeine Anforderungen</w:t>
            </w:r>
            <w:r w:rsidRPr="001B3266">
              <w:rPr>
                <w:rStyle w:val="CharacterStyle28"/>
                <w:rFonts w:ascii="Source Sans 3" w:hAnsi="Source Sans 3"/>
              </w:rPr>
              <w:br/>
              <w:t>8. Regelwerkeintrag: Arbeitsstättenverordnung (ArbStättV), Anhang: 1 Allgemeine Anforderungen</w:t>
            </w:r>
            <w:r w:rsidRPr="001B3266">
              <w:rPr>
                <w:rStyle w:val="CharacterStyle28"/>
                <w:rFonts w:ascii="Source Sans 3" w:hAnsi="Source Sans 3"/>
              </w:rPr>
              <w:br/>
              <w:t>9. Regelwerkeintrag: ASR A1.7: Türen und Tore, 5 Auswahl von Türen und Toren</w:t>
            </w:r>
            <w:r w:rsidRPr="001B3266">
              <w:rPr>
                <w:rStyle w:val="CharacterStyle28"/>
                <w:rFonts w:ascii="Source Sans 3" w:hAnsi="Source Sans 3"/>
              </w:rPr>
              <w:br/>
              <w:t>10. Regelwerkeintrag: Arbeitsstättenverordnung (ArbStättV), Anhang: 1 Allgemeine Anforderungen</w:t>
            </w:r>
            <w:r w:rsidRPr="001B3266">
              <w:rPr>
                <w:rStyle w:val="CharacterStyle28"/>
                <w:rFonts w:ascii="Source Sans 3" w:hAnsi="Source Sans 3"/>
              </w:rPr>
              <w:br/>
              <w:t>11. Regelwerkeintrag: &gt;ASR A1.8: Verkehrswege, Inhalt</w:t>
            </w:r>
            <w:r w:rsidRPr="001B3266">
              <w:rPr>
                <w:rStyle w:val="CharacterStyle28"/>
                <w:rFonts w:ascii="Source Sans 3" w:hAnsi="Source Sans 3"/>
              </w:rPr>
              <w:br/>
              <w:t>12. Regelwerkeintrag: DGUV Regel 103-008: Steiggänge für Behälter und umschlossene Räume</w:t>
            </w:r>
            <w:r w:rsidRPr="001B3266">
              <w:rPr>
                <w:rStyle w:val="CharacterStyle28"/>
                <w:rFonts w:ascii="Source Sans 3" w:hAnsi="Source Sans 3"/>
              </w:rPr>
              <w:br/>
              <w:t>13. Gefährdungsbeurteilungsobjekt aus dem BG-Katalog: Unterweisungen der Beschäftigten</w:t>
            </w:r>
          </w:p>
        </w:tc>
      </w:tr>
    </w:tbl>
    <w:p w14:paraId="2A6AA90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241491A9" w14:textId="77777777">
        <w:trPr>
          <w:trHeight w:hRule="exact" w:val="285"/>
        </w:trPr>
        <w:tc>
          <w:tcPr>
            <w:tcW w:w="9870" w:type="dxa"/>
            <w:gridSpan w:val="6"/>
            <w:shd w:val="clear" w:color="auto" w:fill="auto"/>
          </w:tcPr>
          <w:p w14:paraId="58E353D9"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5F785867" w14:textId="77777777">
        <w:trPr>
          <w:trHeight w:hRule="exact" w:val="360"/>
        </w:trPr>
        <w:tc>
          <w:tcPr>
            <w:tcW w:w="1440" w:type="dxa"/>
            <w:gridSpan w:val="2"/>
            <w:shd w:val="clear" w:color="auto" w:fill="auto"/>
          </w:tcPr>
          <w:p w14:paraId="4424D477"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53F7AB6D" w14:textId="77777777" w:rsidR="00BC0171" w:rsidRPr="001B3266" w:rsidRDefault="00BC0171" w:rsidP="001B3266">
            <w:pPr>
              <w:spacing w:line="240" w:lineRule="exact"/>
              <w:rPr>
                <w:rStyle w:val="FakeCharacterStyle"/>
                <w:rFonts w:ascii="Source Sans 3" w:hAnsi="Source Sans 3"/>
              </w:rPr>
            </w:pPr>
          </w:p>
        </w:tc>
      </w:tr>
      <w:tr w:rsidR="00BC0171" w:rsidRPr="001B3266" w14:paraId="1D57D646" w14:textId="77777777">
        <w:trPr>
          <w:trHeight w:hRule="exact" w:val="270"/>
        </w:trPr>
        <w:tc>
          <w:tcPr>
            <w:tcW w:w="9870" w:type="dxa"/>
            <w:gridSpan w:val="6"/>
            <w:shd w:val="clear" w:color="auto" w:fill="auto"/>
          </w:tcPr>
          <w:p w14:paraId="26E43F2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Arbeitsstättenverordnung (ArbStättV), Inhaltsübersicht</w:t>
            </w:r>
          </w:p>
        </w:tc>
      </w:tr>
      <w:tr w:rsidR="00BC0171" w:rsidRPr="001B3266" w14:paraId="70AB4C36" w14:textId="77777777">
        <w:trPr>
          <w:trHeight w:hRule="exact" w:val="270"/>
        </w:trPr>
        <w:tc>
          <w:tcPr>
            <w:tcW w:w="9870" w:type="dxa"/>
            <w:gridSpan w:val="6"/>
            <w:shd w:val="clear" w:color="auto" w:fill="auto"/>
          </w:tcPr>
          <w:p w14:paraId="4DC3EEC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ASR A1.7: Türen und Tore, Inhalt</w:t>
            </w:r>
          </w:p>
        </w:tc>
      </w:tr>
      <w:tr w:rsidR="00BC0171" w:rsidRPr="001B3266" w14:paraId="304585CD" w14:textId="77777777">
        <w:trPr>
          <w:trHeight w:hRule="exact" w:val="270"/>
        </w:trPr>
        <w:tc>
          <w:tcPr>
            <w:tcW w:w="9870" w:type="dxa"/>
            <w:gridSpan w:val="6"/>
            <w:shd w:val="clear" w:color="auto" w:fill="auto"/>
          </w:tcPr>
          <w:p w14:paraId="7697953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Regel 103-008: Steiggänge für Behälter und umschlossene Räume</w:t>
            </w:r>
          </w:p>
        </w:tc>
      </w:tr>
      <w:tr w:rsidR="00BC0171" w:rsidRPr="001B3266" w14:paraId="665F45BB" w14:textId="77777777">
        <w:trPr>
          <w:trHeight w:hRule="exact" w:val="285"/>
        </w:trPr>
        <w:tc>
          <w:tcPr>
            <w:tcW w:w="9870" w:type="dxa"/>
            <w:gridSpan w:val="6"/>
            <w:shd w:val="clear" w:color="auto" w:fill="auto"/>
          </w:tcPr>
          <w:p w14:paraId="762AE34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Regel 108-003 : Fußböden in Arbeitsräumen und Arbeitsbereichen mit Rutschgefahr, Inhalt</w:t>
            </w:r>
          </w:p>
        </w:tc>
      </w:tr>
      <w:tr w:rsidR="00BC0171" w:rsidRPr="001B3266" w14:paraId="418FEBE7" w14:textId="77777777">
        <w:trPr>
          <w:trHeight w:hRule="exact" w:val="570"/>
        </w:trPr>
        <w:tc>
          <w:tcPr>
            <w:tcW w:w="9870" w:type="dxa"/>
            <w:gridSpan w:val="6"/>
            <w:shd w:val="clear" w:color="auto" w:fill="auto"/>
          </w:tcPr>
          <w:p w14:paraId="700316D5"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0F62B267" w14:textId="77777777">
        <w:trPr>
          <w:trHeight w:hRule="exact" w:val="270"/>
        </w:trPr>
        <w:tc>
          <w:tcPr>
            <w:tcW w:w="15" w:type="dxa"/>
          </w:tcPr>
          <w:p w14:paraId="4959E6F1"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18FD8637"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5112BD94"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56FFA93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290A68C9" w14:textId="77777777" w:rsidR="00BC0171" w:rsidRPr="001B3266" w:rsidRDefault="00BC0171" w:rsidP="001B3266">
            <w:pPr>
              <w:spacing w:line="240" w:lineRule="exact"/>
              <w:rPr>
                <w:rStyle w:val="FakeCharacterStyle"/>
                <w:rFonts w:ascii="Source Sans 3" w:hAnsi="Source Sans 3"/>
              </w:rPr>
            </w:pPr>
          </w:p>
        </w:tc>
      </w:tr>
      <w:tr w:rsidR="00BC0171" w:rsidRPr="001B3266" w14:paraId="129268C4" w14:textId="77777777">
        <w:trPr>
          <w:trHeight w:hRule="exact" w:val="1260"/>
        </w:trPr>
        <w:tc>
          <w:tcPr>
            <w:tcW w:w="15" w:type="dxa"/>
          </w:tcPr>
          <w:p w14:paraId="5862C28D"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5FCE90B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15C9E818" w14:textId="77777777" w:rsidR="00BC0171" w:rsidRPr="001B3266" w:rsidRDefault="00BC0171" w:rsidP="001B3266">
      <w:pPr>
        <w:spacing w:line="240" w:lineRule="exact"/>
        <w:rPr>
          <w:rFonts w:ascii="Source Sans 3" w:hAnsi="Source Sans 3"/>
        </w:rPr>
      </w:pPr>
    </w:p>
    <w:p w14:paraId="642F64BC" w14:textId="77777777" w:rsidR="00BC0171" w:rsidRPr="001B3266" w:rsidRDefault="00BC0171" w:rsidP="001B3266">
      <w:pPr>
        <w:spacing w:line="240" w:lineRule="exact"/>
        <w:rPr>
          <w:rFonts w:ascii="Source Sans 3" w:hAnsi="Source Sans 3"/>
        </w:rPr>
        <w:sectPr w:rsidR="00BC0171" w:rsidRPr="001B3266">
          <w:headerReference w:type="default" r:id="rId527"/>
          <w:footerReference w:type="default" r:id="rId52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10B73F71" w14:textId="77777777" w:rsidTr="006E665C">
        <w:trPr>
          <w:trHeight w:hRule="exact" w:val="286"/>
        </w:trPr>
        <w:tc>
          <w:tcPr>
            <w:tcW w:w="20" w:type="dxa"/>
          </w:tcPr>
          <w:p w14:paraId="0938624F"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5320144A" w14:textId="572BC274" w:rsidR="00BC0171" w:rsidRPr="001B3266" w:rsidRDefault="00BC0171" w:rsidP="001B3266">
            <w:pPr>
              <w:pStyle w:val="ParagraphStyle79"/>
              <w:spacing w:line="240" w:lineRule="exact"/>
              <w:rPr>
                <w:rStyle w:val="CharacterStyle65"/>
                <w:rFonts w:ascii="Source Sans 3" w:hAnsi="Source Sans 3"/>
              </w:rPr>
            </w:pPr>
          </w:p>
        </w:tc>
      </w:tr>
      <w:tr w:rsidR="006E665C" w:rsidRPr="001B3266" w14:paraId="249A918B" w14:textId="77777777" w:rsidTr="006E665C">
        <w:trPr>
          <w:trHeight w:hRule="exact" w:val="270"/>
        </w:trPr>
        <w:tc>
          <w:tcPr>
            <w:tcW w:w="20" w:type="dxa"/>
          </w:tcPr>
          <w:p w14:paraId="3D31586B" w14:textId="77777777" w:rsidR="006E665C" w:rsidRPr="001B3266" w:rsidRDefault="006E665C" w:rsidP="0000716D">
            <w:pPr>
              <w:spacing w:line="240" w:lineRule="exact"/>
              <w:rPr>
                <w:rStyle w:val="FakeCharacterStyle"/>
                <w:rFonts w:ascii="Source Sans 3" w:hAnsi="Source Sans 3"/>
              </w:rPr>
            </w:pPr>
          </w:p>
        </w:tc>
        <w:tc>
          <w:tcPr>
            <w:tcW w:w="1710" w:type="dxa"/>
            <w:shd w:val="clear" w:color="auto" w:fill="auto"/>
          </w:tcPr>
          <w:p w14:paraId="2919D4F1" w14:textId="77777777" w:rsidR="006E665C" w:rsidRPr="001B3266" w:rsidRDefault="006E665C" w:rsidP="0000716D">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5F0AF3BF" w14:textId="77777777" w:rsidR="006E665C" w:rsidRPr="001B3266" w:rsidRDefault="006E665C" w:rsidP="0000716D">
            <w:pPr>
              <w:spacing w:line="240" w:lineRule="exact"/>
              <w:rPr>
                <w:rStyle w:val="FakeCharacterStyle"/>
                <w:rFonts w:ascii="Source Sans 3" w:hAnsi="Source Sans 3"/>
              </w:rPr>
            </w:pPr>
          </w:p>
        </w:tc>
        <w:tc>
          <w:tcPr>
            <w:tcW w:w="8115" w:type="dxa"/>
            <w:shd w:val="clear" w:color="auto" w:fill="auto"/>
          </w:tcPr>
          <w:p w14:paraId="4235CA31" w14:textId="77777777" w:rsidR="006E665C" w:rsidRPr="001B3266" w:rsidRDefault="006E665C" w:rsidP="0000716D">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6E665C" w:rsidRPr="001B3266" w14:paraId="545D7820" w14:textId="77777777" w:rsidTr="006E665C">
        <w:trPr>
          <w:trHeight w:hRule="exact" w:val="1032"/>
        </w:trPr>
        <w:tc>
          <w:tcPr>
            <w:tcW w:w="20" w:type="dxa"/>
          </w:tcPr>
          <w:p w14:paraId="58CE4FDF" w14:textId="77777777" w:rsidR="006E665C" w:rsidRPr="001B3266" w:rsidRDefault="006E665C" w:rsidP="0000716D">
            <w:pPr>
              <w:spacing w:line="240" w:lineRule="exact"/>
              <w:rPr>
                <w:rStyle w:val="FakeCharacterStyle"/>
                <w:rFonts w:ascii="Source Sans 3" w:hAnsi="Source Sans 3"/>
              </w:rPr>
            </w:pPr>
          </w:p>
        </w:tc>
        <w:tc>
          <w:tcPr>
            <w:tcW w:w="9855" w:type="dxa"/>
            <w:gridSpan w:val="3"/>
            <w:shd w:val="clear" w:color="auto" w:fill="auto"/>
          </w:tcPr>
          <w:p w14:paraId="7DDAF7B3" w14:textId="00436E86" w:rsidR="006E665C" w:rsidRPr="001B3266" w:rsidRDefault="006E665C" w:rsidP="0000716D">
            <w:pPr>
              <w:pStyle w:val="ParagraphStyle78"/>
              <w:spacing w:line="240" w:lineRule="exact"/>
              <w:rPr>
                <w:rStyle w:val="CharacterStyle64"/>
                <w:rFonts w:ascii="Source Sans 3" w:hAnsi="Source Sans 3"/>
              </w:rPr>
            </w:pPr>
            <w:r w:rsidRPr="001B3266">
              <w:rPr>
                <w:rStyle w:val="CharacterStyle64"/>
                <w:rFonts w:ascii="Source Sans 3" w:hAnsi="Source Sans 3"/>
              </w:rPr>
              <w:t>hat alle Maßnahmen auf Wirksamkeit geprüft.</w:t>
            </w:r>
            <w:r>
              <w:rPr>
                <w:rStyle w:val="CharacterStyle64"/>
                <w:rFonts w:ascii="Source Sans 3" w:hAnsi="Source Sans 3"/>
              </w:rPr>
              <w:br/>
            </w:r>
            <w:r>
              <w:rPr>
                <w:rStyle w:val="CharacterStyle64"/>
                <w:rFonts w:ascii="Source Sans 3" w:hAnsi="Source Sans 3"/>
              </w:rPr>
              <w:br/>
            </w:r>
            <w:r>
              <w:rPr>
                <w:rStyle w:val="CharacterStyle64"/>
                <w:rFonts w:ascii="Source Sans 3" w:hAnsi="Source Sans 3"/>
              </w:rPr>
              <w:br/>
            </w:r>
            <w:r w:rsidRPr="001B3266">
              <w:rPr>
                <w:rStyle w:val="CharacterStyle65"/>
                <w:rFonts w:ascii="Source Sans 3" w:hAnsi="Source Sans 3"/>
              </w:rPr>
              <w:t>Datum .............................  Unterschrift des Verantwortlichen ...................................................................................</w:t>
            </w:r>
          </w:p>
        </w:tc>
      </w:tr>
    </w:tbl>
    <w:p w14:paraId="61097C62" w14:textId="77777777" w:rsidR="00BC0171" w:rsidRPr="001B3266" w:rsidRDefault="00BC0171" w:rsidP="001B3266">
      <w:pPr>
        <w:spacing w:line="240" w:lineRule="exact"/>
        <w:rPr>
          <w:rFonts w:ascii="Source Sans 3" w:hAnsi="Source Sans 3"/>
        </w:rPr>
        <w:sectPr w:rsidR="00BC0171" w:rsidRPr="001B3266">
          <w:headerReference w:type="default" r:id="rId529"/>
          <w:footerReference w:type="default" r:id="rId5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430D9836" w14:textId="77777777">
        <w:trPr>
          <w:trHeight w:hRule="exact" w:val="360"/>
        </w:trPr>
        <w:tc>
          <w:tcPr>
            <w:tcW w:w="9870" w:type="dxa"/>
            <w:gridSpan w:val="3"/>
            <w:shd w:val="clear" w:color="auto" w:fill="auto"/>
          </w:tcPr>
          <w:p w14:paraId="43F5AD7E"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5. Gesamter Betrieb</w:t>
            </w:r>
          </w:p>
        </w:tc>
      </w:tr>
      <w:tr w:rsidR="00BC0171" w:rsidRPr="001B3266" w14:paraId="218CFFE6" w14:textId="77777777">
        <w:trPr>
          <w:trHeight w:hRule="exact" w:val="360"/>
        </w:trPr>
        <w:tc>
          <w:tcPr>
            <w:tcW w:w="9870" w:type="dxa"/>
            <w:gridSpan w:val="3"/>
            <w:shd w:val="clear" w:color="auto" w:fill="auto"/>
          </w:tcPr>
          <w:p w14:paraId="7B95167F"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Heben, Tragen, Ziehen und Schieben von Lasten</w:t>
            </w:r>
          </w:p>
        </w:tc>
      </w:tr>
      <w:tr w:rsidR="00BC0171" w:rsidRPr="001B3266" w14:paraId="4B3ACBC0" w14:textId="77777777">
        <w:trPr>
          <w:trHeight w:hRule="exact" w:val="345"/>
        </w:trPr>
        <w:tc>
          <w:tcPr>
            <w:tcW w:w="2700" w:type="dxa"/>
            <w:shd w:val="clear" w:color="auto" w:fill="auto"/>
          </w:tcPr>
          <w:p w14:paraId="3941D47A"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2D810F75" w14:textId="77777777" w:rsidR="00BC0171" w:rsidRPr="001B3266" w:rsidRDefault="00BC0171" w:rsidP="001B3266">
            <w:pPr>
              <w:spacing w:line="240" w:lineRule="exact"/>
              <w:rPr>
                <w:rStyle w:val="FakeCharacterStyle"/>
                <w:rFonts w:ascii="Source Sans 3" w:hAnsi="Source Sans 3"/>
              </w:rPr>
            </w:pPr>
          </w:p>
        </w:tc>
      </w:tr>
      <w:tr w:rsidR="00BC0171" w:rsidRPr="001B3266" w14:paraId="16600C5E" w14:textId="77777777">
        <w:tc>
          <w:tcPr>
            <w:tcW w:w="9855" w:type="dxa"/>
            <w:gridSpan w:val="2"/>
            <w:shd w:val="clear" w:color="auto" w:fill="auto"/>
          </w:tcPr>
          <w:p w14:paraId="29A77332"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17FB14F7" w14:textId="77777777" w:rsidR="00BC0171" w:rsidRPr="001B3266" w:rsidRDefault="00BC0171" w:rsidP="001B3266">
            <w:pPr>
              <w:spacing w:line="240" w:lineRule="exact"/>
              <w:rPr>
                <w:rStyle w:val="FakeCharacterStyle"/>
                <w:rFonts w:ascii="Source Sans 3" w:hAnsi="Source Sans 3"/>
              </w:rPr>
            </w:pPr>
          </w:p>
        </w:tc>
      </w:tr>
      <w:tr w:rsidR="00BC0171" w:rsidRPr="001B3266" w14:paraId="5E2EA373" w14:textId="77777777">
        <w:trPr>
          <w:trHeight w:hRule="exact" w:val="255"/>
        </w:trPr>
        <w:tc>
          <w:tcPr>
            <w:tcW w:w="9870" w:type="dxa"/>
            <w:gridSpan w:val="3"/>
            <w:shd w:val="clear" w:color="auto" w:fill="auto"/>
          </w:tcPr>
          <w:p w14:paraId="7DC7344F" w14:textId="77777777" w:rsidR="00BC0171" w:rsidRPr="001B3266" w:rsidRDefault="00BC0171" w:rsidP="001B3266">
            <w:pPr>
              <w:pStyle w:val="ParagraphStyle23"/>
              <w:spacing w:line="240" w:lineRule="exact"/>
              <w:rPr>
                <w:rStyle w:val="FakeCharacterStyle"/>
                <w:rFonts w:ascii="Source Sans 3" w:hAnsi="Source Sans 3"/>
              </w:rPr>
            </w:pPr>
          </w:p>
        </w:tc>
      </w:tr>
    </w:tbl>
    <w:p w14:paraId="3E414A3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21F1DEB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9C91F35"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3BF1E6D"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5FF2433"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81C81E3"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8AF8E46"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554BCDC6" w14:textId="77777777">
        <w:trPr>
          <w:trHeight w:hRule="exact" w:val="330"/>
        </w:trPr>
        <w:tc>
          <w:tcPr>
            <w:tcW w:w="15" w:type="dxa"/>
            <w:vMerge w:val="restart"/>
            <w:shd w:val="clear" w:color="auto" w:fill="D7EAF9"/>
            <w:vAlign w:val="center"/>
          </w:tcPr>
          <w:p w14:paraId="56FA9AD4"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128A4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Hebe- und Tragetätigkeiten werden nach der Leitmerkmalmethode „Heben-Halten-Tragen“ bewertet.</w:t>
            </w:r>
          </w:p>
          <w:p w14:paraId="4D4EFE9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Bewertungshilfe: </w:t>
            </w:r>
            <w:hyperlink r:id="rId531" w:tooltip="LMM-Heben-Halten-Tragen" w:history="1">
              <w:r w:rsidRPr="001B3266">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6A8A9171"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FA9608"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5AA606"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9FE3FD"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FA100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C463323" w14:textId="67D1A357"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C24A7F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0E6C3A7" w14:textId="77777777">
        <w:tc>
          <w:tcPr>
            <w:tcW w:w="15" w:type="dxa"/>
            <w:vMerge/>
            <w:shd w:val="clear" w:color="auto" w:fill="D7EAF9"/>
            <w:vAlign w:val="center"/>
          </w:tcPr>
          <w:p w14:paraId="5821FD4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AFE1FD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217C0B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49D96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25BD2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D6434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DEF68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4A51BEC"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D2CF60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B9F01BC" w14:textId="77777777">
        <w:trPr>
          <w:trHeight w:hRule="exact" w:val="15"/>
        </w:trPr>
        <w:tc>
          <w:tcPr>
            <w:tcW w:w="15" w:type="dxa"/>
            <w:vMerge w:val="restart"/>
            <w:shd w:val="clear" w:color="auto" w:fill="auto"/>
          </w:tcPr>
          <w:p w14:paraId="5FECD387"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1B7BD79C"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790B2EEB"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13F6DD"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F2621D"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AAC69C"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91FA81"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F440AAA" w14:textId="70743B69"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705A19D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E8709A1" w14:textId="77777777">
        <w:trPr>
          <w:trHeight w:val="240"/>
        </w:trPr>
        <w:tc>
          <w:tcPr>
            <w:tcW w:w="15" w:type="dxa"/>
            <w:vMerge/>
            <w:shd w:val="clear" w:color="auto" w:fill="auto"/>
          </w:tcPr>
          <w:p w14:paraId="2E126A08"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137A7B7E"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Zieh- und Schiebetätigkeiten werden nach der Leitmerkmalmethode „Ziehen-Schieben“ bewertet.</w:t>
            </w:r>
          </w:p>
          <w:p w14:paraId="5CE0484B"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Bewertungshilfe: </w:t>
            </w:r>
            <w:hyperlink r:id="rId532" w:tooltip="LMM- Ziehen-Schieben" w:history="1">
              <w:r w:rsidRPr="001B3266">
                <w:rPr>
                  <w:rStyle w:val="FakeCharacterStyle"/>
                  <w:rFonts w:ascii="Source Sans 3" w:hAnsi="Source Sans 3"/>
                  <w:color w:val="000000"/>
                  <w:sz w:val="20"/>
                  <w:u w:val="single"/>
                </w:rPr>
                <w:t>LMM- Ziehen-Schieben</w:t>
              </w:r>
            </w:hyperlink>
          </w:p>
        </w:tc>
        <w:tc>
          <w:tcPr>
            <w:tcW w:w="60" w:type="dxa"/>
            <w:vMerge/>
            <w:shd w:val="clear" w:color="auto" w:fill="auto"/>
          </w:tcPr>
          <w:p w14:paraId="234255F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E7B93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B97BC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CF34E0"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42C4133"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60CE3AD6"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62B40094" w14:textId="77777777" w:rsidR="00BC0171" w:rsidRPr="001B3266" w:rsidRDefault="00BC0171" w:rsidP="001B3266">
            <w:pPr>
              <w:spacing w:line="240" w:lineRule="exact"/>
              <w:rPr>
                <w:rStyle w:val="FakeCharacterStyle"/>
                <w:rFonts w:ascii="Source Sans 3" w:hAnsi="Source Sans 3"/>
              </w:rPr>
            </w:pPr>
          </w:p>
        </w:tc>
      </w:tr>
      <w:tr w:rsidR="00BC0171" w:rsidRPr="001B3266" w14:paraId="1850C4F3" w14:textId="77777777">
        <w:tc>
          <w:tcPr>
            <w:tcW w:w="15" w:type="dxa"/>
            <w:vMerge/>
            <w:shd w:val="clear" w:color="auto" w:fill="auto"/>
          </w:tcPr>
          <w:p w14:paraId="0D89337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3891F9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E8EEF1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77983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16E1F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E7FAA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86BEE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956FB57"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8F4F46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F18ACBE" w14:textId="77777777">
        <w:trPr>
          <w:trHeight w:hRule="exact" w:val="15"/>
        </w:trPr>
        <w:tc>
          <w:tcPr>
            <w:tcW w:w="15" w:type="dxa"/>
            <w:vMerge w:val="restart"/>
            <w:shd w:val="clear" w:color="auto" w:fill="D7EAF9"/>
            <w:vAlign w:val="center"/>
          </w:tcPr>
          <w:p w14:paraId="6DA05439"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3ACC0685"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4022E0E0"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19D2EF"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BDE156"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7A50CD"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C7A708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03CFE9C" w14:textId="3618202F"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0F0071C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36B842E" w14:textId="77777777">
        <w:trPr>
          <w:trHeight w:val="240"/>
        </w:trPr>
        <w:tc>
          <w:tcPr>
            <w:tcW w:w="15" w:type="dxa"/>
            <w:vMerge/>
            <w:shd w:val="clear" w:color="auto" w:fill="D7EAF9"/>
            <w:vAlign w:val="center"/>
          </w:tcPr>
          <w:p w14:paraId="10A7AE46"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0BD55E3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Bei Arbeiten mit bei Hebe-, Trage-, Zieh- und Schiebetätigkeiten wird der Mutterschutz beachtet.</w:t>
            </w:r>
          </w:p>
          <w:p w14:paraId="138C32F5" w14:textId="77777777" w:rsidR="00BC0171" w:rsidRPr="001B3266" w:rsidRDefault="00193204" w:rsidP="001B3266">
            <w:pPr>
              <w:pStyle w:val="ParagraphStyle28"/>
              <w:spacing w:line="240" w:lineRule="exact"/>
              <w:rPr>
                <w:rStyle w:val="FakeCharacterStyle"/>
                <w:rFonts w:ascii="Source Sans 3" w:hAnsi="Source Sans 3"/>
                <w:color w:val="000000"/>
                <w:sz w:val="20"/>
              </w:rPr>
            </w:pPr>
            <w:hyperlink r:id="rId533" w:tooltip="Mutterschutzgesetz, §4 Weitere Beschäftigungsverbote Abs. 2, Punkt 1-3" w:history="1">
              <w:r w:rsidR="006E665C" w:rsidRPr="001B3266">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048BA5B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61269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13134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D848B7"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86A62DB"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345F4540"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45F06BFC" w14:textId="77777777" w:rsidR="00BC0171" w:rsidRPr="001B3266" w:rsidRDefault="00BC0171" w:rsidP="001B3266">
            <w:pPr>
              <w:spacing w:line="240" w:lineRule="exact"/>
              <w:rPr>
                <w:rStyle w:val="FakeCharacterStyle"/>
                <w:rFonts w:ascii="Source Sans 3" w:hAnsi="Source Sans 3"/>
              </w:rPr>
            </w:pPr>
          </w:p>
        </w:tc>
      </w:tr>
      <w:tr w:rsidR="00BC0171" w:rsidRPr="001B3266" w14:paraId="0ABBC149" w14:textId="77777777">
        <w:tc>
          <w:tcPr>
            <w:tcW w:w="15" w:type="dxa"/>
            <w:vMerge/>
            <w:shd w:val="clear" w:color="auto" w:fill="D7EAF9"/>
            <w:vAlign w:val="center"/>
          </w:tcPr>
          <w:p w14:paraId="3EBAA63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986523C"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10D969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582EE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0BFEE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3FADF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022E9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6C2C189"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8875459"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6BD7CAD" w14:textId="77777777">
        <w:trPr>
          <w:trHeight w:hRule="exact" w:val="330"/>
        </w:trPr>
        <w:tc>
          <w:tcPr>
            <w:tcW w:w="15" w:type="dxa"/>
            <w:vMerge w:val="restart"/>
            <w:shd w:val="clear" w:color="auto" w:fill="auto"/>
          </w:tcPr>
          <w:p w14:paraId="5FF2D706"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022FE24A"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Eine </w:t>
            </w:r>
            <w:hyperlink r:id="rId534" w:tooltip="Arbeitsmedizinische Vorsorge" w:history="1">
              <w:r w:rsidRPr="001B3266">
                <w:rPr>
                  <w:rStyle w:val="FakeCharacterStyle"/>
                  <w:rFonts w:ascii="Source Sans 3" w:hAnsi="Source Sans 3"/>
                  <w:color w:val="000000"/>
                  <w:sz w:val="20"/>
                  <w:u w:val="single"/>
                </w:rPr>
                <w:t>arbeitsmedizinische Beratung</w:t>
              </w:r>
            </w:hyperlink>
            <w:r w:rsidRPr="001B3266">
              <w:rPr>
                <w:rStyle w:val="FakeCharacterStyle"/>
                <w:rFonts w:ascii="Source Sans 3" w:hAnsi="Source Sans 3"/>
                <w:color w:val="000000"/>
                <w:sz w:val="20"/>
              </w:rPr>
              <w:t xml:space="preserve"> wird angeboten.</w:t>
            </w:r>
          </w:p>
        </w:tc>
        <w:tc>
          <w:tcPr>
            <w:tcW w:w="60" w:type="dxa"/>
            <w:vMerge w:val="restart"/>
            <w:shd w:val="clear" w:color="auto" w:fill="auto"/>
          </w:tcPr>
          <w:p w14:paraId="0208F3F3"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835433"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41E55D"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0905DE"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32CA6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48B801A" w14:textId="56977A6C"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16BE1F2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151BBDF" w14:textId="77777777">
        <w:tc>
          <w:tcPr>
            <w:tcW w:w="15" w:type="dxa"/>
            <w:vMerge/>
            <w:shd w:val="clear" w:color="auto" w:fill="auto"/>
          </w:tcPr>
          <w:p w14:paraId="7E64AF1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79E190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7336F1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38E8A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42CDE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E0D77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B739A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62B05A5"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1B84663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471F25C" w14:textId="77777777">
        <w:trPr>
          <w:trHeight w:hRule="exact" w:val="330"/>
        </w:trPr>
        <w:tc>
          <w:tcPr>
            <w:tcW w:w="15" w:type="dxa"/>
            <w:vMerge w:val="restart"/>
            <w:shd w:val="clear" w:color="auto" w:fill="D7EAF9"/>
            <w:vAlign w:val="center"/>
          </w:tcPr>
          <w:p w14:paraId="77A131D3"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01675B"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Erhöhte Belastungen bei Hebe-, Trage-, Zieh- und Schiebetätigkeiten wird durch angepasste Lastgewichte vermieden. </w:t>
            </w:r>
            <w:hyperlink r:id="rId535" w:tooltip="DGUV Information 208-006" w:history="1">
              <w:r w:rsidRPr="001B3266">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16E70A11"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79F95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5EEC79"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A2B971"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B11BF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48991A4" w14:textId="0C4068CA"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CA5170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CDBE984" w14:textId="77777777">
        <w:tc>
          <w:tcPr>
            <w:tcW w:w="15" w:type="dxa"/>
            <w:vMerge/>
            <w:shd w:val="clear" w:color="auto" w:fill="D7EAF9"/>
            <w:vAlign w:val="center"/>
          </w:tcPr>
          <w:p w14:paraId="526BACC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7D13E9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15A117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5C3B4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5AC5B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61032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C3F0E6"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0FD84B0"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8D84BA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95CF5B7" w14:textId="77777777">
        <w:trPr>
          <w:trHeight w:hRule="exact" w:val="330"/>
        </w:trPr>
        <w:tc>
          <w:tcPr>
            <w:tcW w:w="15" w:type="dxa"/>
            <w:vMerge w:val="restart"/>
            <w:shd w:val="clear" w:color="auto" w:fill="auto"/>
          </w:tcPr>
          <w:p w14:paraId="0B9A333D"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35AC6D2C"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Es werden </w:t>
            </w:r>
            <w:hyperlink r:id="rId536" w:tooltip="Transporthilfsmitte" w:history="1">
              <w:r w:rsidRPr="001B3266">
                <w:rPr>
                  <w:rStyle w:val="FakeCharacterStyle"/>
                  <w:rFonts w:ascii="Source Sans 3" w:hAnsi="Source Sans 3"/>
                  <w:color w:val="000000"/>
                  <w:sz w:val="20"/>
                  <w:u w:val="single"/>
                </w:rPr>
                <w:t>Transporthilfsmitte</w:t>
              </w:r>
            </w:hyperlink>
            <w:r w:rsidRPr="001B3266">
              <w:rPr>
                <w:rStyle w:val="FakeCharacterStyle"/>
                <w:rFonts w:ascii="Source Sans 3" w:hAnsi="Source Sans 3"/>
                <w:color w:val="000000"/>
                <w:sz w:val="20"/>
              </w:rPr>
              <w:t xml:space="preserve">l für schwere Lasten zur Verfügung gestellt (z.B. </w:t>
            </w:r>
            <w:proofErr w:type="spellStart"/>
            <w:r w:rsidRPr="001B3266">
              <w:rPr>
                <w:rStyle w:val="FakeCharacterStyle"/>
                <w:rFonts w:ascii="Source Sans 3" w:hAnsi="Source Sans 3"/>
                <w:color w:val="000000"/>
                <w:sz w:val="20"/>
              </w:rPr>
              <w:t>Knippstangen</w:t>
            </w:r>
            <w:proofErr w:type="spellEnd"/>
            <w:r w:rsidRPr="001B3266">
              <w:rPr>
                <w:rStyle w:val="FakeCharacterStyle"/>
                <w:rFonts w:ascii="Source Sans 3" w:hAnsi="Source Sans 3"/>
                <w:color w:val="000000"/>
                <w:sz w:val="20"/>
              </w:rPr>
              <w:t xml:space="preserve">, </w:t>
            </w:r>
            <w:proofErr w:type="spellStart"/>
            <w:r w:rsidRPr="001B3266">
              <w:rPr>
                <w:rStyle w:val="FakeCharacterStyle"/>
                <w:rFonts w:ascii="Source Sans 3" w:hAnsi="Source Sans 3"/>
                <w:color w:val="000000"/>
                <w:sz w:val="20"/>
              </w:rPr>
              <w:t>Rollknippstangen</w:t>
            </w:r>
            <w:proofErr w:type="spellEnd"/>
            <w:r w:rsidRPr="001B3266">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32E50BCC"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0270A5"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A8341F"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E45C5C"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B7F9C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AF55421" w14:textId="1E00C1E9"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40A948D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2864A99" w14:textId="77777777">
        <w:tc>
          <w:tcPr>
            <w:tcW w:w="15" w:type="dxa"/>
            <w:vMerge/>
            <w:shd w:val="clear" w:color="auto" w:fill="auto"/>
          </w:tcPr>
          <w:p w14:paraId="3E4B467F"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8DC47E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5BE897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AC3DF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D2459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C453F4"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D55D8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272E6FB"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D13FAB8"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46CC2C6" w14:textId="77777777">
        <w:trPr>
          <w:trHeight w:hRule="exact" w:val="330"/>
        </w:trPr>
        <w:tc>
          <w:tcPr>
            <w:tcW w:w="15" w:type="dxa"/>
            <w:vMerge w:val="restart"/>
            <w:shd w:val="clear" w:color="auto" w:fill="D7EAF9"/>
            <w:vAlign w:val="center"/>
          </w:tcPr>
          <w:p w14:paraId="44E89CAF"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CFBBE5"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Es sind </w:t>
            </w:r>
            <w:hyperlink r:id="rId537" w:tooltip="handbetriebene Transportmittel" w:history="1">
              <w:r w:rsidRPr="001B3266">
                <w:rPr>
                  <w:rStyle w:val="FakeCharacterStyle"/>
                  <w:rFonts w:ascii="Source Sans 3" w:hAnsi="Source Sans 3"/>
                  <w:color w:val="000000"/>
                  <w:sz w:val="20"/>
                  <w:u w:val="single"/>
                </w:rPr>
                <w:t>handbetriebene Transportmittel</w:t>
              </w:r>
            </w:hyperlink>
            <w:r w:rsidRPr="001B3266">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7E67FD41"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6BA83C"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220F4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B16FB7"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176D3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BC49CA2" w14:textId="1E1BC7C9"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70B9D6A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82B8B58" w14:textId="77777777">
        <w:tc>
          <w:tcPr>
            <w:tcW w:w="15" w:type="dxa"/>
            <w:vMerge/>
            <w:shd w:val="clear" w:color="auto" w:fill="D7EAF9"/>
            <w:vAlign w:val="center"/>
          </w:tcPr>
          <w:p w14:paraId="7B78F46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A440DE5"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FD5F05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71435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32553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FC510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BCA9B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0C8CD24"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272C63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2C86163" w14:textId="77777777">
        <w:trPr>
          <w:trHeight w:hRule="exact" w:val="330"/>
        </w:trPr>
        <w:tc>
          <w:tcPr>
            <w:tcW w:w="15" w:type="dxa"/>
            <w:vMerge w:val="restart"/>
            <w:shd w:val="clear" w:color="auto" w:fill="auto"/>
          </w:tcPr>
          <w:p w14:paraId="798D7493"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42BE21CA"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Es sind </w:t>
            </w:r>
            <w:hyperlink r:id="rId538" w:tooltip="Mitgänger-Flurförderzeuge" w:history="1">
              <w:r w:rsidRPr="001B3266">
                <w:rPr>
                  <w:rStyle w:val="FakeCharacterStyle"/>
                  <w:rFonts w:ascii="Source Sans 3" w:hAnsi="Source Sans 3"/>
                  <w:color w:val="000000"/>
                  <w:sz w:val="20"/>
                  <w:u w:val="single"/>
                </w:rPr>
                <w:t>Mitgänger-Flurförderzeuge</w:t>
              </w:r>
            </w:hyperlink>
            <w:r w:rsidRPr="001B3266">
              <w:rPr>
                <w:rStyle w:val="FakeCharacterStyle"/>
                <w:rFonts w:ascii="Source Sans 3" w:hAnsi="Source Sans 3"/>
                <w:color w:val="000000"/>
                <w:sz w:val="20"/>
              </w:rPr>
              <w:t xml:space="preserve"> zur Verfügung gestellt.</w:t>
            </w:r>
          </w:p>
        </w:tc>
        <w:tc>
          <w:tcPr>
            <w:tcW w:w="60" w:type="dxa"/>
            <w:vMerge w:val="restart"/>
            <w:shd w:val="clear" w:color="auto" w:fill="auto"/>
          </w:tcPr>
          <w:p w14:paraId="13231BED"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F308E5"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A92311"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B30FE8"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75EAC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3BBE626" w14:textId="2ACC3014"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3A79193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ABCEF07" w14:textId="77777777">
        <w:tc>
          <w:tcPr>
            <w:tcW w:w="15" w:type="dxa"/>
            <w:vMerge/>
            <w:shd w:val="clear" w:color="auto" w:fill="auto"/>
          </w:tcPr>
          <w:p w14:paraId="6C4D051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1C8C29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6DDE955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140D1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45EC5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89858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D53CE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58F2D9B"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10D5878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83B2B37" w14:textId="77777777">
        <w:trPr>
          <w:trHeight w:hRule="exact" w:val="330"/>
        </w:trPr>
        <w:tc>
          <w:tcPr>
            <w:tcW w:w="15" w:type="dxa"/>
            <w:vMerge w:val="restart"/>
            <w:shd w:val="clear" w:color="auto" w:fill="D7EAF9"/>
            <w:vAlign w:val="center"/>
          </w:tcPr>
          <w:p w14:paraId="6D2AC717"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24BE9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sind Transporthilfsmittel für leichte Lasten zur Verfügung gestellt (z.B. Handmagnete, Handsauger, Tragklauen, Traggurte, Tragklemmen).</w:t>
            </w:r>
          </w:p>
        </w:tc>
        <w:tc>
          <w:tcPr>
            <w:tcW w:w="60" w:type="dxa"/>
            <w:vMerge w:val="restart"/>
            <w:shd w:val="clear" w:color="auto" w:fill="D7EAF9"/>
            <w:vAlign w:val="center"/>
          </w:tcPr>
          <w:p w14:paraId="25B126E3"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2D9F7E"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4C7420"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0FB0CF"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FEF67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141805A" w14:textId="765D42BC"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8E5F029"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B7892A8" w14:textId="77777777">
        <w:tc>
          <w:tcPr>
            <w:tcW w:w="15" w:type="dxa"/>
            <w:vMerge/>
            <w:shd w:val="clear" w:color="auto" w:fill="D7EAF9"/>
            <w:vAlign w:val="center"/>
          </w:tcPr>
          <w:p w14:paraId="60F59A0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923999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5C94BB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6B8FD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7A007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70115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C56477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4FF982A"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C7D3C2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A40CF5D" w14:textId="77777777">
        <w:trPr>
          <w:trHeight w:hRule="exact" w:val="330"/>
        </w:trPr>
        <w:tc>
          <w:tcPr>
            <w:tcW w:w="15" w:type="dxa"/>
            <w:vMerge w:val="restart"/>
            <w:shd w:val="clear" w:color="auto" w:fill="auto"/>
          </w:tcPr>
          <w:p w14:paraId="3B9F1A9D"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61CCBBDF"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539" w:tooltip="Persönliche Schutzausrüstung (PSA)" w:history="1">
              <w:r w:rsidRPr="001B3266">
                <w:rPr>
                  <w:rStyle w:val="FakeCharacterStyle"/>
                  <w:rFonts w:ascii="Source Sans 3" w:hAnsi="Source Sans 3"/>
                  <w:color w:val="000000"/>
                  <w:sz w:val="20"/>
                  <w:u w:val="single"/>
                </w:rPr>
                <w:t>„Persönliche Schutzausrüstung (PSA)"</w:t>
              </w:r>
            </w:hyperlink>
            <w:r w:rsidRPr="001B3266">
              <w:rPr>
                <w:rStyle w:val="FakeCharacterStyle"/>
                <w:rFonts w:ascii="Source Sans 3" w:hAnsi="Source Sans 3"/>
                <w:color w:val="000000"/>
                <w:sz w:val="20"/>
              </w:rPr>
              <w:t xml:space="preserve"> ist beachtet.</w:t>
            </w:r>
          </w:p>
        </w:tc>
        <w:tc>
          <w:tcPr>
            <w:tcW w:w="60" w:type="dxa"/>
            <w:vMerge w:val="restart"/>
            <w:shd w:val="clear" w:color="auto" w:fill="auto"/>
          </w:tcPr>
          <w:p w14:paraId="065034C1"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048251"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082BBA"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82514B"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75721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8A730B4" w14:textId="72D60D78"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61043A6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D24263E" w14:textId="77777777">
        <w:tc>
          <w:tcPr>
            <w:tcW w:w="15" w:type="dxa"/>
            <w:vMerge/>
            <w:shd w:val="clear" w:color="auto" w:fill="auto"/>
          </w:tcPr>
          <w:p w14:paraId="2360161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83CABE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A9B893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EB198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4046F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F008B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8A2B4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BABB089"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4A0853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26A6E5D" w14:textId="77777777">
        <w:trPr>
          <w:trHeight w:hRule="exact" w:val="15"/>
        </w:trPr>
        <w:tc>
          <w:tcPr>
            <w:tcW w:w="15" w:type="dxa"/>
            <w:vMerge w:val="restart"/>
            <w:shd w:val="clear" w:color="auto" w:fill="D7EAF9"/>
            <w:vAlign w:val="center"/>
          </w:tcPr>
          <w:p w14:paraId="0EDBCB07"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21088F5B"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6070584B"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F824F7"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AEEAE6"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766B3A"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0FC323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6202169" w14:textId="18CFB972"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69AE652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E3FB236" w14:textId="77777777">
        <w:trPr>
          <w:trHeight w:val="240"/>
        </w:trPr>
        <w:tc>
          <w:tcPr>
            <w:tcW w:w="15" w:type="dxa"/>
            <w:vMerge/>
            <w:shd w:val="clear" w:color="auto" w:fill="D7EAF9"/>
            <w:vAlign w:val="center"/>
          </w:tcPr>
          <w:p w14:paraId="2818DBA6"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5CAF3E6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540" w:tooltip="Unterweisungen der Beschäftigten" w:history="1">
              <w:r w:rsidRPr="001B3266">
                <w:rPr>
                  <w:rStyle w:val="FakeCharacterStyle"/>
                  <w:rFonts w:ascii="Source Sans 3" w:hAnsi="Source Sans 3"/>
                  <w:color w:val="000000"/>
                  <w:sz w:val="20"/>
                  <w:u w:val="single"/>
                </w:rPr>
                <w:t>„Unterweisungen der Beschäftigten“</w:t>
              </w:r>
            </w:hyperlink>
            <w:r w:rsidRPr="001B3266">
              <w:rPr>
                <w:rStyle w:val="FakeCharacterStyle"/>
                <w:rFonts w:ascii="Source Sans 3" w:hAnsi="Source Sans 3"/>
                <w:color w:val="000000"/>
                <w:sz w:val="20"/>
              </w:rPr>
              <w:t xml:space="preserve"> ist beachtet.</w:t>
            </w:r>
          </w:p>
          <w:p w14:paraId="49FAD49B"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Eine Betriebsanweisung für </w:t>
            </w:r>
            <w:hyperlink r:id="rId541" w:tooltip="Hebe-, Trage-, Zieh- und Schiebetätigkeiten von Lasten" w:history="1">
              <w:r w:rsidRPr="001B3266">
                <w:rPr>
                  <w:rStyle w:val="FakeCharacterStyle"/>
                  <w:rFonts w:ascii="Source Sans 3" w:hAnsi="Source Sans 3"/>
                  <w:color w:val="000000"/>
                  <w:sz w:val="20"/>
                  <w:u w:val="single"/>
                </w:rPr>
                <w:t>Hebe-, Trage-, Zieh- und Schiebetätigkeiten von Lasten</w:t>
              </w:r>
            </w:hyperlink>
            <w:r w:rsidRPr="001B3266">
              <w:rPr>
                <w:rStyle w:val="FakeCharacterStyle"/>
                <w:rFonts w:ascii="Source Sans 3" w:hAnsi="Source Sans 3"/>
                <w:color w:val="000000"/>
                <w:sz w:val="20"/>
              </w:rPr>
              <w:t xml:space="preserve"> ist vorhanden.</w:t>
            </w:r>
          </w:p>
          <w:p w14:paraId="36BB2590"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sind über rückengerechtes Heben, Tragen, Ziehen und Schieben von Lasten anhand der arbeitsplatzspezifischen Betriebsanweisung unterwiesen.</w:t>
            </w:r>
          </w:p>
        </w:tc>
        <w:tc>
          <w:tcPr>
            <w:tcW w:w="60" w:type="dxa"/>
            <w:vMerge/>
            <w:shd w:val="clear" w:color="auto" w:fill="D7EAF9"/>
            <w:vAlign w:val="center"/>
          </w:tcPr>
          <w:p w14:paraId="449CC45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249B2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6078A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00E6C5"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DA20071"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6AF79F9A"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38B2CBC2" w14:textId="77777777" w:rsidR="00BC0171" w:rsidRPr="001B3266" w:rsidRDefault="00BC0171" w:rsidP="001B3266">
            <w:pPr>
              <w:spacing w:line="240" w:lineRule="exact"/>
              <w:rPr>
                <w:rStyle w:val="FakeCharacterStyle"/>
                <w:rFonts w:ascii="Source Sans 3" w:hAnsi="Source Sans 3"/>
              </w:rPr>
            </w:pPr>
          </w:p>
        </w:tc>
      </w:tr>
      <w:tr w:rsidR="00BC0171" w:rsidRPr="001B3266" w14:paraId="5250B19B" w14:textId="77777777">
        <w:tc>
          <w:tcPr>
            <w:tcW w:w="15" w:type="dxa"/>
            <w:vMerge/>
            <w:shd w:val="clear" w:color="auto" w:fill="D7EAF9"/>
            <w:vAlign w:val="center"/>
          </w:tcPr>
          <w:p w14:paraId="2CA48833"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F09EA6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A72AED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AA28C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EB167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C9813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6FC8D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F79BFF7"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CC6665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558DE8A" w14:textId="77777777">
        <w:trPr>
          <w:trHeight w:hRule="exact" w:val="45"/>
        </w:trPr>
        <w:tc>
          <w:tcPr>
            <w:tcW w:w="9870" w:type="dxa"/>
            <w:gridSpan w:val="9"/>
            <w:shd w:val="clear" w:color="auto" w:fill="auto"/>
          </w:tcPr>
          <w:p w14:paraId="7CBA6245"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5A3A37B6" wp14:editId="067816B0">
                  <wp:extent cx="6267450" cy="28575"/>
                  <wp:effectExtent l="0" t="0" r="0" b="0"/>
                  <wp:docPr id="85" name="Pictu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26"/>
                          <a:stretch>
                            <a:fillRect/>
                          </a:stretch>
                        </pic:blipFill>
                        <pic:spPr>
                          <a:xfrm>
                            <a:off x="0" y="0"/>
                            <a:ext cx="6267450" cy="28575"/>
                          </a:xfrm>
                          <a:prstGeom prst="rect">
                            <a:avLst/>
                          </a:prstGeom>
                          <a:noFill/>
                        </pic:spPr>
                      </pic:pic>
                    </a:graphicData>
                  </a:graphic>
                </wp:inline>
              </w:drawing>
            </w:r>
          </w:p>
        </w:tc>
      </w:tr>
    </w:tbl>
    <w:p w14:paraId="0D5E1626"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245E0910" w14:textId="77777777">
        <w:trPr>
          <w:trHeight w:hRule="exact" w:val="345"/>
        </w:trPr>
        <w:tc>
          <w:tcPr>
            <w:tcW w:w="15" w:type="dxa"/>
          </w:tcPr>
          <w:p w14:paraId="6D846441"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0B06F127"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468E5E83"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6D4274A5" w14:textId="77777777">
        <w:tc>
          <w:tcPr>
            <w:tcW w:w="9870" w:type="dxa"/>
            <w:shd w:val="clear" w:color="auto" w:fill="auto"/>
          </w:tcPr>
          <w:p w14:paraId="5ECCAE2A" w14:textId="77777777" w:rsidR="00BC0171" w:rsidRPr="001B3266" w:rsidRDefault="006E665C" w:rsidP="001B3266">
            <w:pPr>
              <w:pStyle w:val="ParagraphStyle80"/>
              <w:spacing w:line="240" w:lineRule="exact"/>
              <w:rPr>
                <w:rStyle w:val="CharacterStyle66"/>
                <w:rFonts w:ascii="Source Sans 3" w:hAnsi="Source Sans 3"/>
              </w:rPr>
            </w:pPr>
            <w:r w:rsidRPr="001B3266">
              <w:rPr>
                <w:rStyle w:val="CharacterStyle66"/>
                <w:rFonts w:ascii="Source Sans 3" w:hAnsi="Source Sans 3"/>
              </w:rPr>
              <w:t>1. Lokale Datei: bewertungshilfen\lmm-heben-halten-tragen.pdf</w:t>
            </w:r>
            <w:r w:rsidRPr="001B3266">
              <w:rPr>
                <w:rStyle w:val="CharacterStyle66"/>
                <w:rFonts w:ascii="Source Sans 3" w:hAnsi="Source Sans 3"/>
              </w:rPr>
              <w:br/>
              <w:t>2. Lokale Datei: bewertungshilfen\lmm-ziehen-schieben.pdf</w:t>
            </w:r>
          </w:p>
        </w:tc>
      </w:tr>
    </w:tbl>
    <w:p w14:paraId="2981D3A8" w14:textId="77777777" w:rsidR="00BC0171" w:rsidRPr="001B3266" w:rsidRDefault="00BC0171" w:rsidP="001B3266">
      <w:pPr>
        <w:spacing w:line="240" w:lineRule="exact"/>
        <w:rPr>
          <w:rFonts w:ascii="Source Sans 3" w:hAnsi="Source Sans 3"/>
        </w:rPr>
        <w:sectPr w:rsidR="00BC0171" w:rsidRPr="001B3266">
          <w:headerReference w:type="default" r:id="rId542"/>
          <w:footerReference w:type="default" r:id="rId54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75E94019" w14:textId="77777777">
        <w:tc>
          <w:tcPr>
            <w:tcW w:w="9870" w:type="dxa"/>
            <w:shd w:val="clear" w:color="auto" w:fill="auto"/>
          </w:tcPr>
          <w:p w14:paraId="74A1954A" w14:textId="77777777" w:rsidR="00BC0171" w:rsidRPr="001B3266" w:rsidRDefault="006E665C" w:rsidP="001B3266">
            <w:pPr>
              <w:pStyle w:val="ParagraphStyle81"/>
              <w:spacing w:line="240" w:lineRule="exact"/>
              <w:rPr>
                <w:rStyle w:val="CharacterStyle67"/>
                <w:rFonts w:ascii="Source Sans 3" w:hAnsi="Source Sans 3"/>
              </w:rPr>
            </w:pPr>
            <w:r w:rsidRPr="001B3266">
              <w:rPr>
                <w:rStyle w:val="CharacterStyle67"/>
                <w:rFonts w:ascii="Source Sans 3" w:hAnsi="Source Sans 3"/>
              </w:rPr>
              <w:lastRenderedPageBreak/>
              <w:t>3. Regelwerkeintrag: Mutterschutzgesetz (MuschG), § 4 Verbot der Mehrarbeit; Ruhezeit</w:t>
            </w:r>
            <w:r w:rsidRPr="001B3266">
              <w:rPr>
                <w:rStyle w:val="CharacterStyle67"/>
                <w:rFonts w:ascii="Source Sans 3" w:hAnsi="Source Sans 3"/>
              </w:rPr>
              <w:br/>
              <w:t>4. Gefährdungsbeurteilungsobjekt aus dem BG-Katalog: Arbeitsmedizinische Vorsorge</w:t>
            </w:r>
            <w:r w:rsidRPr="001B3266">
              <w:rPr>
                <w:rStyle w:val="CharacterStyle67"/>
                <w:rFonts w:ascii="Source Sans 3" w:hAnsi="Source Sans 3"/>
              </w:rPr>
              <w:br/>
              <w:t>5. Regelwerkeintrag: DGUV Information 208-006</w:t>
            </w:r>
            <w:r w:rsidRPr="001B3266">
              <w:rPr>
                <w:rStyle w:val="CharacterStyle67"/>
                <w:rFonts w:ascii="Source Sans 3" w:hAnsi="Source Sans 3"/>
              </w:rPr>
              <w:br/>
              <w:t>6. Regelwerkeintrag: Transporthilfsmitte</w:t>
            </w:r>
            <w:r w:rsidRPr="001B3266">
              <w:rPr>
                <w:rStyle w:val="CharacterStyle67"/>
                <w:rFonts w:ascii="Source Sans 3" w:hAnsi="Source Sans 3"/>
              </w:rPr>
              <w:br/>
              <w:t>7. Regelwerkeintrag: handbetriebene Transportmittel</w:t>
            </w:r>
            <w:r w:rsidRPr="001B3266">
              <w:rPr>
                <w:rStyle w:val="CharacterStyle67"/>
                <w:rFonts w:ascii="Source Sans 3" w:hAnsi="Source Sans 3"/>
              </w:rPr>
              <w:br/>
              <w:t>8. Regelwerkeintrag: Mitgänger-Flurförderzeuge</w:t>
            </w:r>
            <w:r w:rsidRPr="001B3266">
              <w:rPr>
                <w:rStyle w:val="CharacterStyle67"/>
                <w:rFonts w:ascii="Source Sans 3" w:hAnsi="Source Sans 3"/>
              </w:rPr>
              <w:br/>
              <w:t>9. Gefährdungsbeurteilungsobjekt aus dem BG-Katalog: Persönliche Schutzausrüstung (PSA)</w:t>
            </w:r>
            <w:r w:rsidRPr="001B3266">
              <w:rPr>
                <w:rStyle w:val="CharacterStyle67"/>
                <w:rFonts w:ascii="Source Sans 3" w:hAnsi="Source Sans 3"/>
              </w:rPr>
              <w:br/>
              <w:t>10. Gefährdungsbeurteilungsobjekt aus dem BG-Katalog: Unterweisungen der Beschäftigten</w:t>
            </w:r>
            <w:r w:rsidRPr="001B3266">
              <w:rPr>
                <w:rStyle w:val="CharacterStyle67"/>
                <w:rFonts w:ascii="Source Sans 3" w:hAnsi="Source Sans 3"/>
              </w:rPr>
              <w:br/>
              <w:t>11. Lokale Datei: betriebsanweisungen\maschinen\b_heben_tragen_ziehen_schieben.doc</w:t>
            </w:r>
          </w:p>
        </w:tc>
      </w:tr>
    </w:tbl>
    <w:p w14:paraId="104D07FB"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5723BD60" w14:textId="77777777">
        <w:trPr>
          <w:trHeight w:hRule="exact" w:val="285"/>
        </w:trPr>
        <w:tc>
          <w:tcPr>
            <w:tcW w:w="9870" w:type="dxa"/>
            <w:gridSpan w:val="6"/>
            <w:shd w:val="clear" w:color="auto" w:fill="auto"/>
          </w:tcPr>
          <w:p w14:paraId="7637D643"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3E3FE3E2" w14:textId="77777777">
        <w:trPr>
          <w:trHeight w:hRule="exact" w:val="345"/>
        </w:trPr>
        <w:tc>
          <w:tcPr>
            <w:tcW w:w="1440" w:type="dxa"/>
            <w:gridSpan w:val="2"/>
            <w:shd w:val="clear" w:color="auto" w:fill="auto"/>
          </w:tcPr>
          <w:p w14:paraId="11250197"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53BABF0B" w14:textId="77777777" w:rsidR="00BC0171" w:rsidRPr="001B3266" w:rsidRDefault="00BC0171" w:rsidP="001B3266">
            <w:pPr>
              <w:spacing w:line="240" w:lineRule="exact"/>
              <w:rPr>
                <w:rStyle w:val="FakeCharacterStyle"/>
                <w:rFonts w:ascii="Source Sans 3" w:hAnsi="Source Sans 3"/>
              </w:rPr>
            </w:pPr>
          </w:p>
        </w:tc>
      </w:tr>
      <w:tr w:rsidR="00BC0171" w:rsidRPr="001B3266" w14:paraId="53F96F5E" w14:textId="77777777">
        <w:trPr>
          <w:trHeight w:hRule="exact" w:val="285"/>
        </w:trPr>
        <w:tc>
          <w:tcPr>
            <w:tcW w:w="9870" w:type="dxa"/>
            <w:gridSpan w:val="6"/>
            <w:shd w:val="clear" w:color="auto" w:fill="auto"/>
          </w:tcPr>
          <w:p w14:paraId="34163B9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Verordnung zur arbeitsmedizinischen Vorsorge (ArbMedVV), Inhalt</w:t>
            </w:r>
          </w:p>
        </w:tc>
      </w:tr>
      <w:tr w:rsidR="00BC0171" w:rsidRPr="001B3266" w14:paraId="594C6093" w14:textId="77777777">
        <w:trPr>
          <w:trHeight w:hRule="exact" w:val="270"/>
        </w:trPr>
        <w:tc>
          <w:tcPr>
            <w:tcW w:w="9870" w:type="dxa"/>
            <w:gridSpan w:val="6"/>
            <w:shd w:val="clear" w:color="auto" w:fill="auto"/>
          </w:tcPr>
          <w:p w14:paraId="23323C9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DGUV-Information 208-006: Transport- und Lagerarbeiten, Inhalt</w:t>
            </w:r>
          </w:p>
        </w:tc>
      </w:tr>
      <w:tr w:rsidR="00BC0171" w:rsidRPr="001B3266" w14:paraId="44AE914E" w14:textId="77777777">
        <w:trPr>
          <w:trHeight w:hRule="exact" w:val="270"/>
        </w:trPr>
        <w:tc>
          <w:tcPr>
            <w:tcW w:w="9870" w:type="dxa"/>
            <w:gridSpan w:val="6"/>
            <w:shd w:val="clear" w:color="auto" w:fill="auto"/>
          </w:tcPr>
          <w:p w14:paraId="6221C5C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Mutterschutzgesetz (MuschG), Inhalt</w:t>
            </w:r>
          </w:p>
        </w:tc>
      </w:tr>
      <w:tr w:rsidR="00BC0171" w:rsidRPr="001B3266" w14:paraId="17178E2F" w14:textId="77777777">
        <w:trPr>
          <w:trHeight w:hRule="exact" w:val="570"/>
        </w:trPr>
        <w:tc>
          <w:tcPr>
            <w:tcW w:w="9870" w:type="dxa"/>
            <w:gridSpan w:val="6"/>
            <w:shd w:val="clear" w:color="auto" w:fill="auto"/>
          </w:tcPr>
          <w:p w14:paraId="780947E2"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01467BDC" w14:textId="77777777">
        <w:trPr>
          <w:trHeight w:hRule="exact" w:val="285"/>
        </w:trPr>
        <w:tc>
          <w:tcPr>
            <w:tcW w:w="15" w:type="dxa"/>
          </w:tcPr>
          <w:p w14:paraId="7DB655E5"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570A3491"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3D8F7A9D"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445FAE0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25A33574" w14:textId="77777777" w:rsidR="00BC0171" w:rsidRPr="001B3266" w:rsidRDefault="00BC0171" w:rsidP="001B3266">
            <w:pPr>
              <w:spacing w:line="240" w:lineRule="exact"/>
              <w:rPr>
                <w:rStyle w:val="FakeCharacterStyle"/>
                <w:rFonts w:ascii="Source Sans 3" w:hAnsi="Source Sans 3"/>
              </w:rPr>
            </w:pPr>
          </w:p>
        </w:tc>
      </w:tr>
      <w:tr w:rsidR="00BC0171" w:rsidRPr="001B3266" w14:paraId="039A1CF7" w14:textId="77777777">
        <w:trPr>
          <w:trHeight w:hRule="exact" w:val="1245"/>
        </w:trPr>
        <w:tc>
          <w:tcPr>
            <w:tcW w:w="15" w:type="dxa"/>
          </w:tcPr>
          <w:p w14:paraId="080A5CCD"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1096C89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4A55F23B"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1A7DC7EB" w14:textId="77777777">
        <w:trPr>
          <w:trHeight w:hRule="exact" w:val="270"/>
        </w:trPr>
        <w:tc>
          <w:tcPr>
            <w:tcW w:w="15" w:type="dxa"/>
          </w:tcPr>
          <w:p w14:paraId="5E3A8FFF"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07B3019B"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79515439"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4019026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607CBB4C" w14:textId="77777777">
        <w:trPr>
          <w:trHeight w:hRule="exact" w:val="1125"/>
        </w:trPr>
        <w:tc>
          <w:tcPr>
            <w:tcW w:w="15" w:type="dxa"/>
          </w:tcPr>
          <w:p w14:paraId="666B3313"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39933C4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2C2A3956" w14:textId="77777777" w:rsidR="00BC0171" w:rsidRPr="001B3266" w:rsidRDefault="00BC0171" w:rsidP="001B3266">
      <w:pPr>
        <w:spacing w:line="240" w:lineRule="exact"/>
        <w:rPr>
          <w:rFonts w:ascii="Source Sans 3" w:hAnsi="Source Sans 3"/>
        </w:rPr>
        <w:sectPr w:rsidR="00BC0171" w:rsidRPr="001B3266">
          <w:headerReference w:type="default" r:id="rId544"/>
          <w:footerReference w:type="default" r:id="rId5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25DE7F5D" w14:textId="77777777">
        <w:trPr>
          <w:trHeight w:hRule="exact" w:val="360"/>
        </w:trPr>
        <w:tc>
          <w:tcPr>
            <w:tcW w:w="9870" w:type="dxa"/>
            <w:gridSpan w:val="3"/>
            <w:shd w:val="clear" w:color="auto" w:fill="auto"/>
          </w:tcPr>
          <w:p w14:paraId="6AE67334"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5. Gesamter Betrieb</w:t>
            </w:r>
          </w:p>
        </w:tc>
      </w:tr>
      <w:tr w:rsidR="00BC0171" w:rsidRPr="001B3266" w14:paraId="2A9870ED" w14:textId="77777777">
        <w:trPr>
          <w:trHeight w:hRule="exact" w:val="360"/>
        </w:trPr>
        <w:tc>
          <w:tcPr>
            <w:tcW w:w="9870" w:type="dxa"/>
            <w:gridSpan w:val="3"/>
            <w:shd w:val="clear" w:color="auto" w:fill="auto"/>
          </w:tcPr>
          <w:p w14:paraId="63C8D4CC"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Lärm</w:t>
            </w:r>
          </w:p>
        </w:tc>
      </w:tr>
      <w:tr w:rsidR="00BC0171" w:rsidRPr="001B3266" w14:paraId="16C655FC" w14:textId="77777777">
        <w:trPr>
          <w:trHeight w:hRule="exact" w:val="345"/>
        </w:trPr>
        <w:tc>
          <w:tcPr>
            <w:tcW w:w="2700" w:type="dxa"/>
            <w:shd w:val="clear" w:color="auto" w:fill="auto"/>
          </w:tcPr>
          <w:p w14:paraId="3530ED45"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310B3A3F" w14:textId="77777777" w:rsidR="00BC0171" w:rsidRPr="001B3266" w:rsidRDefault="00BC0171" w:rsidP="001B3266">
            <w:pPr>
              <w:spacing w:line="240" w:lineRule="exact"/>
              <w:rPr>
                <w:rStyle w:val="FakeCharacterStyle"/>
                <w:rFonts w:ascii="Source Sans 3" w:hAnsi="Source Sans 3"/>
              </w:rPr>
            </w:pPr>
          </w:p>
        </w:tc>
      </w:tr>
      <w:tr w:rsidR="00BC0171" w:rsidRPr="001B3266" w14:paraId="3CF828FC" w14:textId="77777777">
        <w:tc>
          <w:tcPr>
            <w:tcW w:w="9855" w:type="dxa"/>
            <w:gridSpan w:val="2"/>
            <w:shd w:val="clear" w:color="auto" w:fill="auto"/>
          </w:tcPr>
          <w:p w14:paraId="51DD68E1"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Lärm</w:t>
            </w:r>
          </w:p>
        </w:tc>
        <w:tc>
          <w:tcPr>
            <w:tcW w:w="15" w:type="dxa"/>
          </w:tcPr>
          <w:p w14:paraId="360D72C1" w14:textId="77777777" w:rsidR="00BC0171" w:rsidRPr="001B3266" w:rsidRDefault="00BC0171" w:rsidP="001B3266">
            <w:pPr>
              <w:spacing w:line="240" w:lineRule="exact"/>
              <w:rPr>
                <w:rStyle w:val="FakeCharacterStyle"/>
                <w:rFonts w:ascii="Source Sans 3" w:hAnsi="Source Sans 3"/>
              </w:rPr>
            </w:pPr>
          </w:p>
        </w:tc>
      </w:tr>
      <w:tr w:rsidR="00BC0171" w:rsidRPr="001B3266" w14:paraId="6B90DF9E" w14:textId="77777777">
        <w:trPr>
          <w:trHeight w:hRule="exact" w:val="240"/>
        </w:trPr>
        <w:tc>
          <w:tcPr>
            <w:tcW w:w="9870" w:type="dxa"/>
            <w:gridSpan w:val="3"/>
            <w:shd w:val="clear" w:color="auto" w:fill="auto"/>
          </w:tcPr>
          <w:p w14:paraId="17492158" w14:textId="77777777" w:rsidR="00BC0171" w:rsidRPr="001B3266" w:rsidRDefault="00BC0171" w:rsidP="001B3266">
            <w:pPr>
              <w:pStyle w:val="ParagraphStyle23"/>
              <w:spacing w:line="240" w:lineRule="exact"/>
              <w:rPr>
                <w:rStyle w:val="FakeCharacterStyle"/>
                <w:rFonts w:ascii="Source Sans 3" w:hAnsi="Source Sans 3"/>
              </w:rPr>
            </w:pPr>
          </w:p>
        </w:tc>
      </w:tr>
    </w:tbl>
    <w:p w14:paraId="2FDFA883"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6BCF998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25063A9"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10C1B77"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869299"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DB2E6C7"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34C290D"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08D919BB" w14:textId="77777777">
        <w:trPr>
          <w:trHeight w:hRule="exact" w:val="330"/>
        </w:trPr>
        <w:tc>
          <w:tcPr>
            <w:tcW w:w="15" w:type="dxa"/>
            <w:vMerge w:val="restart"/>
            <w:shd w:val="clear" w:color="auto" w:fill="D7EAF9"/>
            <w:vAlign w:val="center"/>
          </w:tcPr>
          <w:p w14:paraId="1640FC80"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23801B"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wird geprüft, ob lärmarme Arbeitsverfahren oder Arbeitsmittel eingesetzt werden können.</w:t>
            </w:r>
            <w:r w:rsidRPr="001B3266">
              <w:rPr>
                <w:rStyle w:val="FakeCharacterStyle"/>
                <w:rFonts w:ascii="Source Sans 3" w:hAnsi="Source Sans 3"/>
                <w:color w:val="000000"/>
                <w:sz w:val="20"/>
              </w:rPr>
              <w:br/>
              <w:t>Zur Lärmminderung werden bevorzugt technische Maßnahmen angewendet, z. B. Kapselung, Abschirmung.</w:t>
            </w:r>
            <w:r w:rsidRPr="001B3266">
              <w:rPr>
                <w:rStyle w:val="FakeCharacterStyle"/>
                <w:rFonts w:ascii="Source Sans 3" w:hAnsi="Source Sans 3"/>
                <w:color w:val="000000"/>
                <w:sz w:val="20"/>
              </w:rPr>
              <w:br/>
              <w:t>Es wird geprüft, ob organisatorische Schutzmaßnahmen, z. B. die zeitliche Verlegung lärmintensiver Arbeiten oder die Verteilung der Exposition im Wechsel auf mehrere Beschäftigte, durchführbar sind.</w:t>
            </w:r>
          </w:p>
        </w:tc>
        <w:tc>
          <w:tcPr>
            <w:tcW w:w="60" w:type="dxa"/>
            <w:vMerge w:val="restart"/>
            <w:shd w:val="clear" w:color="auto" w:fill="D7EAF9"/>
            <w:vAlign w:val="center"/>
          </w:tcPr>
          <w:p w14:paraId="2AF68232"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ED91B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FB828E"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CC4519"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839CC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3238B0B" w14:textId="7409FFD6"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599D04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1DE77F3" w14:textId="77777777">
        <w:tc>
          <w:tcPr>
            <w:tcW w:w="15" w:type="dxa"/>
            <w:vMerge/>
            <w:shd w:val="clear" w:color="auto" w:fill="D7EAF9"/>
            <w:vAlign w:val="center"/>
          </w:tcPr>
          <w:p w14:paraId="0BBCC2C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389D7DC"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A2B054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75BC3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C2AB3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2FA5B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F5289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721E6F0"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AA5489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3130814" w14:textId="77777777">
        <w:trPr>
          <w:trHeight w:hRule="exact" w:val="15"/>
        </w:trPr>
        <w:tc>
          <w:tcPr>
            <w:tcW w:w="15" w:type="dxa"/>
            <w:vMerge w:val="restart"/>
            <w:shd w:val="clear" w:color="auto" w:fill="auto"/>
          </w:tcPr>
          <w:p w14:paraId="1EAC7228"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58A429F1"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2CE9F258"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02F41C"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5B9D5A"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B074F8"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83F77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CB9012C" w14:textId="3EA8A223"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206EBB4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870111D" w14:textId="77777777">
        <w:trPr>
          <w:trHeight w:val="240"/>
        </w:trPr>
        <w:tc>
          <w:tcPr>
            <w:tcW w:w="15" w:type="dxa"/>
            <w:vMerge/>
            <w:shd w:val="clear" w:color="auto" w:fill="auto"/>
          </w:tcPr>
          <w:p w14:paraId="1C29C215"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090758CE"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Lärmexposition in den verschiedenen Arbeitsbereichen sind ermittelt (</w:t>
            </w:r>
            <w:hyperlink r:id="rId546" w:tooltip="Lärm-Belastungs-Rechner" w:history="1">
              <w:r w:rsidRPr="001B3266">
                <w:rPr>
                  <w:rStyle w:val="FakeCharacterStyle"/>
                  <w:rFonts w:ascii="Source Sans 3" w:hAnsi="Source Sans 3"/>
                  <w:color w:val="000000"/>
                  <w:sz w:val="20"/>
                  <w:u w:val="single"/>
                </w:rPr>
                <w:t>Lärm-Belastungs-Rechner</w:t>
              </w:r>
            </w:hyperlink>
            <w:r w:rsidRPr="001B3266">
              <w:rPr>
                <w:rStyle w:val="FakeCharacterStyle"/>
                <w:rFonts w:ascii="Source Sans 3" w:hAnsi="Source Sans 3"/>
                <w:color w:val="000000"/>
                <w:sz w:val="20"/>
              </w:rPr>
              <w:t>).</w:t>
            </w:r>
          </w:p>
          <w:p w14:paraId="79E67AA6"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Hinweis: Die Auslösewerte nach TRLV Lärm in Bezug auf den Tages-Lärmexpositionspegel und den Spitzenschalldruckpegel betragen:</w:t>
            </w:r>
          </w:p>
          <w:p w14:paraId="19FC2BC4"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1. Obere Auslösewerte: LEX,8h = 85 dB(A) bzw. </w:t>
            </w:r>
            <w:proofErr w:type="spellStart"/>
            <w:r w:rsidRPr="001B3266">
              <w:rPr>
                <w:rStyle w:val="FakeCharacterStyle"/>
                <w:rFonts w:ascii="Source Sans 3" w:hAnsi="Source Sans 3"/>
                <w:color w:val="000000"/>
                <w:sz w:val="20"/>
              </w:rPr>
              <w:t>LpC,peak</w:t>
            </w:r>
            <w:proofErr w:type="spellEnd"/>
            <w:r w:rsidRPr="001B3266">
              <w:rPr>
                <w:rStyle w:val="FakeCharacterStyle"/>
                <w:rFonts w:ascii="Source Sans 3" w:hAnsi="Source Sans 3"/>
                <w:color w:val="000000"/>
                <w:sz w:val="20"/>
              </w:rPr>
              <w:t xml:space="preserve"> = 137 dB(C)</w:t>
            </w:r>
          </w:p>
          <w:p w14:paraId="7A27C29C"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2. Untere Auslösewerte: LEX,8h = 80 dB(A) bzw. </w:t>
            </w:r>
            <w:proofErr w:type="spellStart"/>
            <w:r w:rsidRPr="001B3266">
              <w:rPr>
                <w:rStyle w:val="FakeCharacterStyle"/>
                <w:rFonts w:ascii="Source Sans 3" w:hAnsi="Source Sans 3"/>
                <w:color w:val="000000"/>
                <w:sz w:val="20"/>
              </w:rPr>
              <w:t>LpC,peak</w:t>
            </w:r>
            <w:proofErr w:type="spellEnd"/>
            <w:r w:rsidRPr="001B3266">
              <w:rPr>
                <w:rStyle w:val="FakeCharacterStyle"/>
                <w:rFonts w:ascii="Source Sans 3" w:hAnsi="Source Sans 3"/>
                <w:color w:val="000000"/>
                <w:sz w:val="20"/>
              </w:rPr>
              <w:t xml:space="preserve"> = 135 dB(C).</w:t>
            </w:r>
          </w:p>
        </w:tc>
        <w:tc>
          <w:tcPr>
            <w:tcW w:w="60" w:type="dxa"/>
            <w:vMerge/>
            <w:shd w:val="clear" w:color="auto" w:fill="auto"/>
          </w:tcPr>
          <w:p w14:paraId="6261D4A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27FFC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8C71D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F78126"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7224BF1"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79C86524"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17DD1B61" w14:textId="77777777" w:rsidR="00BC0171" w:rsidRPr="001B3266" w:rsidRDefault="00BC0171" w:rsidP="001B3266">
            <w:pPr>
              <w:spacing w:line="240" w:lineRule="exact"/>
              <w:rPr>
                <w:rStyle w:val="FakeCharacterStyle"/>
                <w:rFonts w:ascii="Source Sans 3" w:hAnsi="Source Sans 3"/>
              </w:rPr>
            </w:pPr>
          </w:p>
        </w:tc>
      </w:tr>
      <w:tr w:rsidR="00BC0171" w:rsidRPr="001B3266" w14:paraId="1861B8CE" w14:textId="77777777">
        <w:tc>
          <w:tcPr>
            <w:tcW w:w="15" w:type="dxa"/>
            <w:vMerge/>
            <w:shd w:val="clear" w:color="auto" w:fill="auto"/>
          </w:tcPr>
          <w:p w14:paraId="1E4D33D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2CAA2B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2CFFCC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2112A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D602B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31FF3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19808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265A6AC"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0B7DB38"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A90E29B" w14:textId="77777777">
        <w:trPr>
          <w:trHeight w:hRule="exact" w:val="15"/>
        </w:trPr>
        <w:tc>
          <w:tcPr>
            <w:tcW w:w="15" w:type="dxa"/>
            <w:vMerge w:val="restart"/>
            <w:shd w:val="clear" w:color="auto" w:fill="D7EAF9"/>
            <w:vAlign w:val="center"/>
          </w:tcPr>
          <w:p w14:paraId="77FB78EB"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055AD785"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090ABE72"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38C692"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26C0D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C1681A"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CC37F6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2FBFAC6" w14:textId="6660FA0B"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37D03BB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288191A" w14:textId="77777777">
        <w:trPr>
          <w:trHeight w:val="240"/>
        </w:trPr>
        <w:tc>
          <w:tcPr>
            <w:tcW w:w="15" w:type="dxa"/>
            <w:vMerge/>
            <w:shd w:val="clear" w:color="auto" w:fill="D7EAF9"/>
            <w:vAlign w:val="center"/>
          </w:tcPr>
          <w:p w14:paraId="33523471"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73B2AE9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Bei Überschreitung eines unteren Auslösewertes ist:</w:t>
            </w:r>
            <w:r w:rsidRPr="001B3266">
              <w:rPr>
                <w:rStyle w:val="FakeCharacterStyle"/>
                <w:rFonts w:ascii="Source Sans 3" w:hAnsi="Source Sans 3"/>
                <w:color w:val="000000"/>
                <w:sz w:val="20"/>
              </w:rPr>
              <w:br/>
              <w:t>- geeigneter persönlicher Gehörschutz zur Verfügung gestellt,</w:t>
            </w:r>
            <w:r w:rsidRPr="001B3266">
              <w:rPr>
                <w:rStyle w:val="FakeCharacterStyle"/>
                <w:rFonts w:ascii="Source Sans 3" w:hAnsi="Source Sans 3"/>
                <w:color w:val="000000"/>
                <w:sz w:val="20"/>
              </w:rPr>
              <w:br/>
              <w:t>- die allgemeine arbeitsmedizinische Beratung im Rahmen der Unterweisung oder durch den Betriebsarzt durchgeführt,</w:t>
            </w:r>
            <w:r w:rsidRPr="001B3266">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28E1958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32237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86D09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FCF437"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C31C723"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3CB14595"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77C743FC" w14:textId="77777777" w:rsidR="00BC0171" w:rsidRPr="001B3266" w:rsidRDefault="00BC0171" w:rsidP="001B3266">
            <w:pPr>
              <w:spacing w:line="240" w:lineRule="exact"/>
              <w:rPr>
                <w:rStyle w:val="FakeCharacterStyle"/>
                <w:rFonts w:ascii="Source Sans 3" w:hAnsi="Source Sans 3"/>
              </w:rPr>
            </w:pPr>
          </w:p>
        </w:tc>
      </w:tr>
      <w:tr w:rsidR="00BC0171" w:rsidRPr="001B3266" w14:paraId="2F4CA9EE" w14:textId="77777777">
        <w:tc>
          <w:tcPr>
            <w:tcW w:w="15" w:type="dxa"/>
            <w:vMerge/>
            <w:shd w:val="clear" w:color="auto" w:fill="D7EAF9"/>
            <w:vAlign w:val="center"/>
          </w:tcPr>
          <w:p w14:paraId="2A37CC5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9A713E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9B346C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AF338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58D02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37648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17830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C09848B"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42EB7C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61B1EEB" w14:textId="77777777">
        <w:trPr>
          <w:trHeight w:hRule="exact" w:val="330"/>
        </w:trPr>
        <w:tc>
          <w:tcPr>
            <w:tcW w:w="15" w:type="dxa"/>
            <w:vMerge w:val="restart"/>
            <w:shd w:val="clear" w:color="auto" w:fill="auto"/>
          </w:tcPr>
          <w:p w14:paraId="2B1FCD21"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7E0D3144"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Bei Überschreitung eines oberen Auslösewertes ist/sind:</w:t>
            </w:r>
            <w:r w:rsidRPr="001B3266">
              <w:rPr>
                <w:rStyle w:val="FakeCharacterStyle"/>
                <w:rFonts w:ascii="Source Sans 3" w:hAnsi="Source Sans 3"/>
                <w:color w:val="000000"/>
                <w:sz w:val="20"/>
              </w:rPr>
              <w:br/>
              <w:t>- Lärmbereiche gekennzeichnet,</w:t>
            </w:r>
            <w:r w:rsidRPr="001B3266">
              <w:rPr>
                <w:rStyle w:val="FakeCharacterStyle"/>
                <w:rFonts w:ascii="Source Sans 3" w:hAnsi="Source Sans 3"/>
                <w:color w:val="000000"/>
                <w:sz w:val="20"/>
              </w:rPr>
              <w:br/>
              <w:t>- ein Lärmminderungsprogramm mit technischen und organisatorischen Maßnahmen ausgearbeitet und umgesetzt,</w:t>
            </w:r>
            <w:r w:rsidRPr="001B3266">
              <w:rPr>
                <w:rStyle w:val="FakeCharacterStyle"/>
                <w:rFonts w:ascii="Source Sans 3" w:hAnsi="Source Sans 3"/>
                <w:color w:val="000000"/>
                <w:sz w:val="20"/>
              </w:rPr>
              <w:br/>
              <w:t>- arbeitsmedizinische Pflichtvorsorge (G 20) veranlasst.</w:t>
            </w:r>
            <w:r w:rsidRPr="001B3266">
              <w:rPr>
                <w:rStyle w:val="FakeCharacterStyle"/>
                <w:rFonts w:ascii="Source Sans 3" w:hAnsi="Source Sans 3"/>
                <w:color w:val="000000"/>
                <w:sz w:val="20"/>
              </w:rPr>
              <w:br/>
            </w:r>
            <w:r w:rsidRPr="001B3266">
              <w:rPr>
                <w:rStyle w:val="FakeCharacterStyle"/>
                <w:rFonts w:ascii="Source Sans 3" w:hAnsi="Source Sans 3"/>
                <w:color w:val="000000"/>
                <w:sz w:val="20"/>
              </w:rPr>
              <w:br/>
              <w:t>Es besteht Tragepflicht für Gehörschutz.</w:t>
            </w:r>
          </w:p>
        </w:tc>
        <w:tc>
          <w:tcPr>
            <w:tcW w:w="60" w:type="dxa"/>
            <w:vMerge w:val="restart"/>
            <w:shd w:val="clear" w:color="auto" w:fill="auto"/>
          </w:tcPr>
          <w:p w14:paraId="5B280C71"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7225F1"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264EB0"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A5A25B"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5276F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FAACFF2" w14:textId="31657654"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56F87E8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F812BE2" w14:textId="77777777">
        <w:tc>
          <w:tcPr>
            <w:tcW w:w="15" w:type="dxa"/>
            <w:vMerge/>
            <w:shd w:val="clear" w:color="auto" w:fill="auto"/>
          </w:tcPr>
          <w:p w14:paraId="297DEC5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EE0D70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2A68A2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0DD24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47DF5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50748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927FF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F43C6F4"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76344D2A"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6C623B3" w14:textId="77777777">
        <w:trPr>
          <w:trHeight w:hRule="exact" w:val="330"/>
        </w:trPr>
        <w:tc>
          <w:tcPr>
            <w:tcW w:w="15" w:type="dxa"/>
            <w:vMerge w:val="restart"/>
            <w:shd w:val="clear" w:color="auto" w:fill="D7EAF9"/>
            <w:vAlign w:val="center"/>
          </w:tcPr>
          <w:p w14:paraId="297D5F09"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B39F41"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werden regelmäßig anhand der Betriebsanweisung "</w:t>
            </w:r>
            <w:hyperlink r:id="rId547" w:tooltip="Benutzung von Gehörschutz" w:history="1">
              <w:r w:rsidRPr="001B3266">
                <w:rPr>
                  <w:rStyle w:val="FakeCharacterStyle"/>
                  <w:rFonts w:ascii="Source Sans 3" w:hAnsi="Source Sans 3"/>
                  <w:color w:val="000000"/>
                  <w:sz w:val="20"/>
                  <w:u w:val="single"/>
                </w:rPr>
                <w:t>Benutzung von Gehörschutz</w:t>
              </w:r>
            </w:hyperlink>
            <w:r w:rsidRPr="001B3266">
              <w:rPr>
                <w:rStyle w:val="FakeCharacterStyle"/>
                <w:rFonts w:ascii="Source Sans 3" w:hAnsi="Source Sans 3"/>
                <w:color w:val="000000"/>
                <w:sz w:val="20"/>
              </w:rPr>
              <w:t>" unterwiesen.</w:t>
            </w:r>
          </w:p>
        </w:tc>
        <w:tc>
          <w:tcPr>
            <w:tcW w:w="60" w:type="dxa"/>
            <w:vMerge w:val="restart"/>
            <w:shd w:val="clear" w:color="auto" w:fill="D7EAF9"/>
            <w:vAlign w:val="center"/>
          </w:tcPr>
          <w:p w14:paraId="0AF1694B"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610C3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1E1C4E"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30A804"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AA667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B29A1DF" w14:textId="1C79316F"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7733BC2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0BFDAB3" w14:textId="77777777">
        <w:tc>
          <w:tcPr>
            <w:tcW w:w="15" w:type="dxa"/>
            <w:vMerge/>
            <w:shd w:val="clear" w:color="auto" w:fill="D7EAF9"/>
            <w:vAlign w:val="center"/>
          </w:tcPr>
          <w:p w14:paraId="4A54437F"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DAE453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1A12B6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0B475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BCB98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2689F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86E63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03A11D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ECB1A6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94FA360" w14:textId="77777777">
        <w:trPr>
          <w:trHeight w:hRule="exact" w:val="45"/>
        </w:trPr>
        <w:tc>
          <w:tcPr>
            <w:tcW w:w="9870" w:type="dxa"/>
            <w:gridSpan w:val="9"/>
            <w:shd w:val="clear" w:color="auto" w:fill="auto"/>
          </w:tcPr>
          <w:p w14:paraId="4B35C83D"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480B220C" wp14:editId="6E260478">
                  <wp:extent cx="6267450" cy="28575"/>
                  <wp:effectExtent l="0" t="0" r="0" b="0"/>
                  <wp:docPr id="86" name="Pictu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26"/>
                          <a:stretch>
                            <a:fillRect/>
                          </a:stretch>
                        </pic:blipFill>
                        <pic:spPr>
                          <a:xfrm>
                            <a:off x="0" y="0"/>
                            <a:ext cx="6267450" cy="28575"/>
                          </a:xfrm>
                          <a:prstGeom prst="rect">
                            <a:avLst/>
                          </a:prstGeom>
                          <a:noFill/>
                        </pic:spPr>
                      </pic:pic>
                    </a:graphicData>
                  </a:graphic>
                </wp:inline>
              </w:drawing>
            </w:r>
          </w:p>
        </w:tc>
      </w:tr>
    </w:tbl>
    <w:p w14:paraId="2F3B8433"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7E2762C8" w14:textId="77777777">
        <w:trPr>
          <w:trHeight w:hRule="exact" w:val="360"/>
        </w:trPr>
        <w:tc>
          <w:tcPr>
            <w:tcW w:w="15" w:type="dxa"/>
          </w:tcPr>
          <w:p w14:paraId="194B68B4"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7CFC8280"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48057D4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4E9106F8" w14:textId="77777777">
        <w:tc>
          <w:tcPr>
            <w:tcW w:w="9870" w:type="dxa"/>
            <w:shd w:val="clear" w:color="auto" w:fill="auto"/>
          </w:tcPr>
          <w:p w14:paraId="15A3F8E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Lokale Datei: bewertungshilfen\noise-calculator.xls</w:t>
            </w:r>
            <w:r w:rsidRPr="001B3266">
              <w:rPr>
                <w:rStyle w:val="CharacterStyle28"/>
                <w:rFonts w:ascii="Source Sans 3" w:hAnsi="Source Sans 3"/>
              </w:rPr>
              <w:br/>
              <w:t>2. Lokale Datei: betriebsanweisungen\maschinen\b_gehoerschutz.doc</w:t>
            </w:r>
          </w:p>
        </w:tc>
      </w:tr>
    </w:tbl>
    <w:p w14:paraId="2CC52964"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C0171" w:rsidRPr="001B3266" w14:paraId="637C0CFD" w14:textId="77777777">
        <w:trPr>
          <w:trHeight w:hRule="exact" w:val="300"/>
        </w:trPr>
        <w:tc>
          <w:tcPr>
            <w:tcW w:w="9870" w:type="dxa"/>
            <w:gridSpan w:val="2"/>
            <w:shd w:val="clear" w:color="auto" w:fill="auto"/>
          </w:tcPr>
          <w:p w14:paraId="22D1BE3E"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027EE7F0" w14:textId="77777777">
        <w:trPr>
          <w:trHeight w:hRule="exact" w:val="345"/>
        </w:trPr>
        <w:tc>
          <w:tcPr>
            <w:tcW w:w="1440" w:type="dxa"/>
            <w:shd w:val="clear" w:color="auto" w:fill="auto"/>
          </w:tcPr>
          <w:p w14:paraId="290B3628"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tcPr>
          <w:p w14:paraId="2E2953C1" w14:textId="77777777" w:rsidR="00BC0171" w:rsidRPr="001B3266" w:rsidRDefault="00BC0171" w:rsidP="001B3266">
            <w:pPr>
              <w:spacing w:line="240" w:lineRule="exact"/>
              <w:rPr>
                <w:rStyle w:val="FakeCharacterStyle"/>
                <w:rFonts w:ascii="Source Sans 3" w:hAnsi="Source Sans 3"/>
              </w:rPr>
            </w:pPr>
          </w:p>
        </w:tc>
      </w:tr>
      <w:tr w:rsidR="00BC0171" w:rsidRPr="001B3266" w14:paraId="320B05C8" w14:textId="77777777">
        <w:trPr>
          <w:trHeight w:hRule="exact" w:val="270"/>
        </w:trPr>
        <w:tc>
          <w:tcPr>
            <w:tcW w:w="9870" w:type="dxa"/>
            <w:gridSpan w:val="2"/>
            <w:shd w:val="clear" w:color="auto" w:fill="auto"/>
          </w:tcPr>
          <w:p w14:paraId="599486F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Regel 112-194: Benutzung von Gehörschutz</w:t>
            </w:r>
          </w:p>
        </w:tc>
      </w:tr>
      <w:tr w:rsidR="00BC0171" w:rsidRPr="001B3266" w14:paraId="7B240879" w14:textId="77777777">
        <w:trPr>
          <w:trHeight w:hRule="exact" w:val="270"/>
        </w:trPr>
        <w:tc>
          <w:tcPr>
            <w:tcW w:w="9870" w:type="dxa"/>
            <w:gridSpan w:val="2"/>
            <w:shd w:val="clear" w:color="auto" w:fill="auto"/>
          </w:tcPr>
          <w:p w14:paraId="6BE995C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TRLV Lärm Teil 3: Lärmschutzmaßnahmen, Inhalt</w:t>
            </w:r>
          </w:p>
        </w:tc>
      </w:tr>
      <w:tr w:rsidR="00BC0171" w:rsidRPr="001B3266" w14:paraId="539B2FEB" w14:textId="77777777">
        <w:trPr>
          <w:trHeight w:hRule="exact" w:val="285"/>
        </w:trPr>
        <w:tc>
          <w:tcPr>
            <w:tcW w:w="9870" w:type="dxa"/>
            <w:gridSpan w:val="2"/>
            <w:shd w:val="clear" w:color="auto" w:fill="auto"/>
          </w:tcPr>
          <w:p w14:paraId="3065FCA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TRLV Lärm Teil 2: Messung von Lärm, Inhalt</w:t>
            </w:r>
          </w:p>
        </w:tc>
      </w:tr>
      <w:tr w:rsidR="00BC0171" w:rsidRPr="001B3266" w14:paraId="68847BCB" w14:textId="77777777">
        <w:trPr>
          <w:trHeight w:hRule="exact" w:val="270"/>
        </w:trPr>
        <w:tc>
          <w:tcPr>
            <w:tcW w:w="9870" w:type="dxa"/>
            <w:gridSpan w:val="2"/>
            <w:shd w:val="clear" w:color="auto" w:fill="auto"/>
          </w:tcPr>
          <w:p w14:paraId="038A379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TRLV Lärm Teil 1: Beurteilung der Gefährdung durch Lärm, Inhalt</w:t>
            </w:r>
          </w:p>
        </w:tc>
      </w:tr>
      <w:tr w:rsidR="00BC0171" w:rsidRPr="001B3266" w14:paraId="0AE1452D" w14:textId="77777777">
        <w:trPr>
          <w:trHeight w:hRule="exact" w:val="270"/>
        </w:trPr>
        <w:tc>
          <w:tcPr>
            <w:tcW w:w="9870" w:type="dxa"/>
            <w:gridSpan w:val="2"/>
            <w:shd w:val="clear" w:color="auto" w:fill="auto"/>
          </w:tcPr>
          <w:p w14:paraId="3D8DFAF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TRLV Lärm Teil: Allgemeines, Inhalt</w:t>
            </w:r>
          </w:p>
        </w:tc>
      </w:tr>
      <w:tr w:rsidR="00BC0171" w:rsidRPr="001B3266" w14:paraId="2900D3C4" w14:textId="77777777">
        <w:trPr>
          <w:trHeight w:hRule="exact" w:val="270"/>
        </w:trPr>
        <w:tc>
          <w:tcPr>
            <w:tcW w:w="9870" w:type="dxa"/>
            <w:gridSpan w:val="2"/>
            <w:shd w:val="clear" w:color="auto" w:fill="auto"/>
          </w:tcPr>
          <w:p w14:paraId="7F277D5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Verordnung zur arbeitsmedizinischen Vorsorge (ArbMedVV), Inhalt</w:t>
            </w:r>
          </w:p>
        </w:tc>
      </w:tr>
      <w:tr w:rsidR="00BC0171" w:rsidRPr="001B3266" w14:paraId="7750A2C9" w14:textId="77777777">
        <w:trPr>
          <w:trHeight w:hRule="exact" w:val="285"/>
        </w:trPr>
        <w:tc>
          <w:tcPr>
            <w:tcW w:w="9870" w:type="dxa"/>
            <w:gridSpan w:val="2"/>
            <w:shd w:val="clear" w:color="auto" w:fill="auto"/>
          </w:tcPr>
          <w:p w14:paraId="1FC8D99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Lärm- und Vibrations-Arbeitsschutzverordnung (LärmVibrationsArbSchV), Inhalt</w:t>
            </w:r>
          </w:p>
        </w:tc>
      </w:tr>
    </w:tbl>
    <w:p w14:paraId="6B8201E9" w14:textId="77777777" w:rsidR="00BC0171" w:rsidRPr="001B3266" w:rsidRDefault="00BC0171" w:rsidP="001B3266">
      <w:pPr>
        <w:spacing w:line="240" w:lineRule="exact"/>
        <w:rPr>
          <w:rFonts w:ascii="Source Sans 3" w:hAnsi="Source Sans 3"/>
        </w:rPr>
        <w:sectPr w:rsidR="00BC0171" w:rsidRPr="001B3266">
          <w:headerReference w:type="default" r:id="rId548"/>
          <w:footerReference w:type="default" r:id="rId5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C0171" w:rsidRPr="001B3266" w14:paraId="3A522AE4" w14:textId="77777777">
        <w:trPr>
          <w:trHeight w:hRule="exact" w:val="585"/>
        </w:trPr>
        <w:tc>
          <w:tcPr>
            <w:tcW w:w="9870" w:type="dxa"/>
            <w:gridSpan w:val="5"/>
            <w:shd w:val="clear" w:color="auto" w:fill="auto"/>
          </w:tcPr>
          <w:p w14:paraId="75904273"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6022C9F3" w14:textId="77777777">
        <w:trPr>
          <w:trHeight w:hRule="exact" w:val="270"/>
        </w:trPr>
        <w:tc>
          <w:tcPr>
            <w:tcW w:w="15" w:type="dxa"/>
          </w:tcPr>
          <w:p w14:paraId="7D444311" w14:textId="77777777" w:rsidR="00BC0171" w:rsidRPr="001B3266" w:rsidRDefault="00BC0171" w:rsidP="001B3266">
            <w:pPr>
              <w:spacing w:line="240" w:lineRule="exact"/>
              <w:rPr>
                <w:rStyle w:val="FakeCharacterStyle"/>
                <w:rFonts w:ascii="Source Sans 3" w:hAnsi="Source Sans 3"/>
              </w:rPr>
            </w:pPr>
          </w:p>
        </w:tc>
        <w:tc>
          <w:tcPr>
            <w:tcW w:w="2700" w:type="dxa"/>
            <w:shd w:val="clear" w:color="auto" w:fill="auto"/>
          </w:tcPr>
          <w:p w14:paraId="3ECDE600"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7BFD6D88"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445FEAF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2EC53F86" w14:textId="77777777" w:rsidR="00BC0171" w:rsidRPr="001B3266" w:rsidRDefault="00BC0171" w:rsidP="001B3266">
            <w:pPr>
              <w:spacing w:line="240" w:lineRule="exact"/>
              <w:rPr>
                <w:rStyle w:val="FakeCharacterStyle"/>
                <w:rFonts w:ascii="Source Sans 3" w:hAnsi="Source Sans 3"/>
              </w:rPr>
            </w:pPr>
          </w:p>
        </w:tc>
      </w:tr>
      <w:tr w:rsidR="00BC0171" w:rsidRPr="001B3266" w14:paraId="0A0E96B9" w14:textId="77777777">
        <w:trPr>
          <w:trHeight w:hRule="exact" w:val="1260"/>
        </w:trPr>
        <w:tc>
          <w:tcPr>
            <w:tcW w:w="15" w:type="dxa"/>
          </w:tcPr>
          <w:p w14:paraId="31AA5A0D" w14:textId="77777777" w:rsidR="00BC0171" w:rsidRPr="001B3266" w:rsidRDefault="00BC0171" w:rsidP="001B3266">
            <w:pPr>
              <w:spacing w:line="240" w:lineRule="exact"/>
              <w:rPr>
                <w:rStyle w:val="FakeCharacterStyle"/>
                <w:rFonts w:ascii="Source Sans 3" w:hAnsi="Source Sans 3"/>
              </w:rPr>
            </w:pPr>
          </w:p>
        </w:tc>
        <w:tc>
          <w:tcPr>
            <w:tcW w:w="9855" w:type="dxa"/>
            <w:gridSpan w:val="4"/>
            <w:shd w:val="clear" w:color="auto" w:fill="auto"/>
          </w:tcPr>
          <w:p w14:paraId="6F4D785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6CB8E715"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3643D1FD" w14:textId="77777777">
        <w:trPr>
          <w:trHeight w:hRule="exact" w:val="285"/>
        </w:trPr>
        <w:tc>
          <w:tcPr>
            <w:tcW w:w="15" w:type="dxa"/>
          </w:tcPr>
          <w:p w14:paraId="0C861375"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0EA528AD"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71163F06"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7D7CC2A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72822896" w14:textId="77777777">
        <w:trPr>
          <w:trHeight w:hRule="exact" w:val="1110"/>
        </w:trPr>
        <w:tc>
          <w:tcPr>
            <w:tcW w:w="15" w:type="dxa"/>
          </w:tcPr>
          <w:p w14:paraId="62DBAA9A"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202CD20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065BFEBA" w14:textId="77777777" w:rsidR="00BC0171" w:rsidRPr="001B3266" w:rsidRDefault="00BC0171" w:rsidP="001B3266">
      <w:pPr>
        <w:spacing w:line="240" w:lineRule="exact"/>
        <w:rPr>
          <w:rFonts w:ascii="Source Sans 3" w:hAnsi="Source Sans 3"/>
        </w:rPr>
        <w:sectPr w:rsidR="00BC0171" w:rsidRPr="001B3266">
          <w:headerReference w:type="default" r:id="rId550"/>
          <w:footerReference w:type="default" r:id="rId5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6A4FE82A" w14:textId="77777777">
        <w:trPr>
          <w:trHeight w:hRule="exact" w:val="360"/>
        </w:trPr>
        <w:tc>
          <w:tcPr>
            <w:tcW w:w="9870" w:type="dxa"/>
            <w:gridSpan w:val="3"/>
            <w:shd w:val="clear" w:color="auto" w:fill="auto"/>
          </w:tcPr>
          <w:p w14:paraId="1247DF58"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5. Gesamter Betrieb</w:t>
            </w:r>
          </w:p>
        </w:tc>
      </w:tr>
      <w:tr w:rsidR="00BC0171" w:rsidRPr="001B3266" w14:paraId="5D1429DE" w14:textId="77777777">
        <w:trPr>
          <w:trHeight w:hRule="exact" w:val="360"/>
        </w:trPr>
        <w:tc>
          <w:tcPr>
            <w:tcW w:w="9870" w:type="dxa"/>
            <w:gridSpan w:val="3"/>
            <w:shd w:val="clear" w:color="auto" w:fill="auto"/>
          </w:tcPr>
          <w:p w14:paraId="168A921D"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Vibration; Hand-Arm-Vibration</w:t>
            </w:r>
          </w:p>
        </w:tc>
      </w:tr>
      <w:tr w:rsidR="00BC0171" w:rsidRPr="001B3266" w14:paraId="0B3C0765" w14:textId="77777777">
        <w:trPr>
          <w:trHeight w:hRule="exact" w:val="345"/>
        </w:trPr>
        <w:tc>
          <w:tcPr>
            <w:tcW w:w="2700" w:type="dxa"/>
            <w:shd w:val="clear" w:color="auto" w:fill="auto"/>
          </w:tcPr>
          <w:p w14:paraId="6997007D"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60FAA941" w14:textId="77777777" w:rsidR="00BC0171" w:rsidRPr="001B3266" w:rsidRDefault="00BC0171" w:rsidP="001B3266">
            <w:pPr>
              <w:spacing w:line="240" w:lineRule="exact"/>
              <w:rPr>
                <w:rStyle w:val="FakeCharacterStyle"/>
                <w:rFonts w:ascii="Source Sans 3" w:hAnsi="Source Sans 3"/>
              </w:rPr>
            </w:pPr>
          </w:p>
        </w:tc>
      </w:tr>
      <w:tr w:rsidR="00BC0171" w:rsidRPr="001B3266" w14:paraId="50B58778" w14:textId="77777777">
        <w:tc>
          <w:tcPr>
            <w:tcW w:w="9855" w:type="dxa"/>
            <w:gridSpan w:val="2"/>
            <w:shd w:val="clear" w:color="auto" w:fill="auto"/>
          </w:tcPr>
          <w:p w14:paraId="18F46CEF"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Hand-Arm-Vibration durch die Nutzung von vibrierenden Arbeitsmitteln, die in der Hand gehalten oder mit der Hand geführt werden</w:t>
            </w:r>
          </w:p>
        </w:tc>
        <w:tc>
          <w:tcPr>
            <w:tcW w:w="15" w:type="dxa"/>
          </w:tcPr>
          <w:p w14:paraId="7403CBFC" w14:textId="77777777" w:rsidR="00BC0171" w:rsidRPr="001B3266" w:rsidRDefault="00BC0171" w:rsidP="001B3266">
            <w:pPr>
              <w:spacing w:line="240" w:lineRule="exact"/>
              <w:rPr>
                <w:rStyle w:val="FakeCharacterStyle"/>
                <w:rFonts w:ascii="Source Sans 3" w:hAnsi="Source Sans 3"/>
              </w:rPr>
            </w:pPr>
          </w:p>
        </w:tc>
      </w:tr>
      <w:tr w:rsidR="00BC0171" w:rsidRPr="001B3266" w14:paraId="2679C47B" w14:textId="77777777">
        <w:trPr>
          <w:trHeight w:hRule="exact" w:val="255"/>
        </w:trPr>
        <w:tc>
          <w:tcPr>
            <w:tcW w:w="9870" w:type="dxa"/>
            <w:gridSpan w:val="3"/>
            <w:shd w:val="clear" w:color="auto" w:fill="auto"/>
          </w:tcPr>
          <w:p w14:paraId="5F1AE96C" w14:textId="77777777" w:rsidR="00BC0171" w:rsidRPr="001B3266" w:rsidRDefault="00BC0171" w:rsidP="001B3266">
            <w:pPr>
              <w:pStyle w:val="ParagraphStyle23"/>
              <w:spacing w:line="240" w:lineRule="exact"/>
              <w:rPr>
                <w:rStyle w:val="FakeCharacterStyle"/>
                <w:rFonts w:ascii="Source Sans 3" w:hAnsi="Source Sans 3"/>
              </w:rPr>
            </w:pPr>
          </w:p>
        </w:tc>
      </w:tr>
    </w:tbl>
    <w:p w14:paraId="287359E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51BE9A2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C4CEE19"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E572699"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0709C9D"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B35157F"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E86502D"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47888BF5" w14:textId="77777777">
        <w:trPr>
          <w:trHeight w:hRule="exact" w:val="330"/>
        </w:trPr>
        <w:tc>
          <w:tcPr>
            <w:tcW w:w="15" w:type="dxa"/>
            <w:vMerge w:val="restart"/>
            <w:shd w:val="clear" w:color="auto" w:fill="D7EAF9"/>
            <w:vAlign w:val="center"/>
          </w:tcPr>
          <w:p w14:paraId="182D834C"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12B10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552" w:tooltip="Beschaffung technischer Arbeitsmittel" w:history="1">
              <w:r w:rsidRPr="001B3266">
                <w:rPr>
                  <w:rStyle w:val="FakeCharacterStyle"/>
                  <w:rFonts w:ascii="Source Sans 3" w:hAnsi="Source Sans 3"/>
                  <w:color w:val="000000"/>
                  <w:sz w:val="20"/>
                  <w:u w:val="single"/>
                </w:rPr>
                <w:t>„Beschaffung technischer Arbeitsmittel“</w:t>
              </w:r>
            </w:hyperlink>
            <w:r w:rsidRPr="001B3266">
              <w:rPr>
                <w:rStyle w:val="FakeCharacterStyle"/>
                <w:rFonts w:ascii="Source Sans 3" w:hAnsi="Source Sans 3"/>
                <w:color w:val="000000"/>
                <w:sz w:val="20"/>
              </w:rPr>
              <w:t xml:space="preserve"> ist beachtet.</w:t>
            </w:r>
          </w:p>
          <w:p w14:paraId="591D6E9E"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Beim Einkauf neuer Maschinen werden bei gleicher Eignung Maschinen mit der geringsten Vibrationsemission (nach Herstellerangaben) bestellt.</w:t>
            </w:r>
          </w:p>
        </w:tc>
        <w:tc>
          <w:tcPr>
            <w:tcW w:w="60" w:type="dxa"/>
            <w:vMerge w:val="restart"/>
            <w:shd w:val="clear" w:color="auto" w:fill="D7EAF9"/>
            <w:vAlign w:val="center"/>
          </w:tcPr>
          <w:p w14:paraId="59299BE2"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4E09F0"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E0180D"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0778B9"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AF2E6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8949737" w14:textId="706A3CA6"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779D26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1349753" w14:textId="77777777">
        <w:tc>
          <w:tcPr>
            <w:tcW w:w="15" w:type="dxa"/>
            <w:vMerge/>
            <w:shd w:val="clear" w:color="auto" w:fill="D7EAF9"/>
            <w:vAlign w:val="center"/>
          </w:tcPr>
          <w:p w14:paraId="5C6E231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84561E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8C9C35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58CEE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075BE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5C6AE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7EFC0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497BB5D"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BFBAD5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695AB92" w14:textId="77777777">
        <w:trPr>
          <w:trHeight w:hRule="exact" w:val="330"/>
        </w:trPr>
        <w:tc>
          <w:tcPr>
            <w:tcW w:w="15" w:type="dxa"/>
            <w:vMerge w:val="restart"/>
            <w:shd w:val="clear" w:color="auto" w:fill="auto"/>
          </w:tcPr>
          <w:p w14:paraId="699E2D02"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7431881B"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wird geprüft, ob vibrationsarme Arbeitsverfahren eingesetzt werden können.</w:t>
            </w:r>
          </w:p>
        </w:tc>
        <w:tc>
          <w:tcPr>
            <w:tcW w:w="60" w:type="dxa"/>
            <w:vMerge w:val="restart"/>
            <w:shd w:val="clear" w:color="auto" w:fill="auto"/>
          </w:tcPr>
          <w:p w14:paraId="2B3F609B"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69EA42"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4CB88D"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50B325"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F5559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DE0DF03" w14:textId="36A59787"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16D8648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F2D44FF" w14:textId="77777777">
        <w:tc>
          <w:tcPr>
            <w:tcW w:w="15" w:type="dxa"/>
            <w:vMerge/>
            <w:shd w:val="clear" w:color="auto" w:fill="auto"/>
          </w:tcPr>
          <w:p w14:paraId="36E3C4A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AFCE30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29DAC7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EE9B9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D4A0F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2FEFC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0EB38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A0952A0"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2B39A2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EA14569" w14:textId="77777777">
        <w:trPr>
          <w:trHeight w:hRule="exact" w:val="15"/>
        </w:trPr>
        <w:tc>
          <w:tcPr>
            <w:tcW w:w="15" w:type="dxa"/>
            <w:vMerge w:val="restart"/>
            <w:shd w:val="clear" w:color="auto" w:fill="D7EAF9"/>
            <w:vAlign w:val="center"/>
          </w:tcPr>
          <w:p w14:paraId="06BCD663"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15794F3C"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69E17E45"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B6163B"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7F7DE6"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0D9753"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87342E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8D9E257" w14:textId="09B2ED30"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59CD28C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01DC76F" w14:textId="77777777">
        <w:trPr>
          <w:trHeight w:val="240"/>
        </w:trPr>
        <w:tc>
          <w:tcPr>
            <w:tcW w:w="15" w:type="dxa"/>
            <w:vMerge/>
            <w:shd w:val="clear" w:color="auto" w:fill="D7EAF9"/>
            <w:vAlign w:val="center"/>
          </w:tcPr>
          <w:p w14:paraId="7BF0AA0D"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5AB8BDEA"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Vibrationsexposition nach </w:t>
            </w:r>
            <w:hyperlink r:id="rId553" w:tooltip="TRLV Vibration" w:history="1">
              <w:r w:rsidRPr="001B3266">
                <w:rPr>
                  <w:rStyle w:val="FakeCharacterStyle"/>
                  <w:rFonts w:ascii="Source Sans 3" w:hAnsi="Source Sans 3"/>
                  <w:color w:val="000000"/>
                  <w:sz w:val="20"/>
                  <w:u w:val="single"/>
                </w:rPr>
                <w:t>TRLV Vibration</w:t>
              </w:r>
            </w:hyperlink>
            <w:r w:rsidRPr="001B3266">
              <w:rPr>
                <w:rStyle w:val="FakeCharacterStyle"/>
                <w:rFonts w:ascii="Source Sans 3" w:hAnsi="Source Sans 3"/>
                <w:color w:val="000000"/>
                <w:sz w:val="20"/>
              </w:rPr>
              <w:t xml:space="preserve"> (Teil 1 Punkt 6.2, Abb. 5) ist anhand von Kennwertrechnern zu ermitteln:</w:t>
            </w:r>
          </w:p>
          <w:p w14:paraId="7C5AAA5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w:t>
            </w:r>
            <w:hyperlink r:id="rId554" w:tooltip="https://www.dguv.de/ifa/index.jsp" w:history="1">
              <w:r w:rsidRPr="001B3266">
                <w:rPr>
                  <w:rStyle w:val="FakeCharacterStyle"/>
                  <w:rFonts w:ascii="Source Sans 3" w:hAnsi="Source Sans 3"/>
                  <w:color w:val="000000"/>
                  <w:sz w:val="20"/>
                  <w:u w:val="single"/>
                </w:rPr>
                <w:t>https://www.dguv.de/ifa</w:t>
              </w:r>
            </w:hyperlink>
            <w:r w:rsidRPr="001B3266">
              <w:rPr>
                <w:rStyle w:val="FakeCharacterStyle"/>
                <w:rFonts w:ascii="Source Sans 3" w:hAnsi="Source Sans 3"/>
                <w:color w:val="000000"/>
                <w:sz w:val="20"/>
              </w:rPr>
              <w:t xml:space="preserve">, </w:t>
            </w:r>
            <w:proofErr w:type="spellStart"/>
            <w:r w:rsidRPr="001B3266">
              <w:rPr>
                <w:rStyle w:val="FakeCharacterStyle"/>
                <w:rFonts w:ascii="Source Sans 3" w:hAnsi="Source Sans 3"/>
                <w:color w:val="000000"/>
                <w:sz w:val="20"/>
              </w:rPr>
              <w:t>Webcode</w:t>
            </w:r>
            <w:proofErr w:type="spellEnd"/>
            <w:r w:rsidRPr="001B3266">
              <w:rPr>
                <w:rStyle w:val="FakeCharacterStyle"/>
                <w:rFonts w:ascii="Source Sans 3" w:hAnsi="Source Sans 3"/>
                <w:color w:val="000000"/>
                <w:sz w:val="20"/>
              </w:rPr>
              <w:t>: d3245, Hrsg.: Institut für Arbeitsschutz der Deutschen Gesetzlichen Unfallversicherung (IFA)</w:t>
            </w:r>
          </w:p>
          <w:p w14:paraId="3D4516B5"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w:t>
            </w:r>
            <w:hyperlink r:id="rId555" w:tooltip="Einzel Vibrationsrechner.xls" w:history="1">
              <w:r w:rsidRPr="001B3266">
                <w:rPr>
                  <w:rStyle w:val="FakeCharacterStyle"/>
                  <w:rFonts w:ascii="Source Sans 3" w:hAnsi="Source Sans 3"/>
                  <w:color w:val="000000"/>
                  <w:sz w:val="20"/>
                  <w:u w:val="single"/>
                </w:rPr>
                <w:t>Vibrationsrechner</w:t>
              </w:r>
            </w:hyperlink>
            <w:r w:rsidRPr="001B3266">
              <w:rPr>
                <w:rStyle w:val="FakeCharacterStyle"/>
                <w:rFonts w:ascii="Source Sans 3" w:hAnsi="Source Sans 3"/>
                <w:color w:val="000000"/>
                <w:sz w:val="20"/>
              </w:rPr>
              <w:t xml:space="preserve"> </w:t>
            </w:r>
          </w:p>
        </w:tc>
        <w:tc>
          <w:tcPr>
            <w:tcW w:w="60" w:type="dxa"/>
            <w:vMerge/>
            <w:shd w:val="clear" w:color="auto" w:fill="D7EAF9"/>
            <w:vAlign w:val="center"/>
          </w:tcPr>
          <w:p w14:paraId="1E84EE9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C2636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6C885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B7394F"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E1E8575"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23F2B9CA"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31CE3D98" w14:textId="77777777" w:rsidR="00BC0171" w:rsidRPr="001B3266" w:rsidRDefault="00BC0171" w:rsidP="001B3266">
            <w:pPr>
              <w:spacing w:line="240" w:lineRule="exact"/>
              <w:rPr>
                <w:rStyle w:val="FakeCharacterStyle"/>
                <w:rFonts w:ascii="Source Sans 3" w:hAnsi="Source Sans 3"/>
              </w:rPr>
            </w:pPr>
          </w:p>
        </w:tc>
      </w:tr>
      <w:tr w:rsidR="00BC0171" w:rsidRPr="001B3266" w14:paraId="558A3CC6" w14:textId="77777777">
        <w:tc>
          <w:tcPr>
            <w:tcW w:w="15" w:type="dxa"/>
            <w:vMerge/>
            <w:shd w:val="clear" w:color="auto" w:fill="D7EAF9"/>
            <w:vAlign w:val="center"/>
          </w:tcPr>
          <w:p w14:paraId="2178D7A6"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3F5CB7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78BEEC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54DC0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89E32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DCAE4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17BD5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EC714EF"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67AF15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D67BF58" w14:textId="77777777">
        <w:trPr>
          <w:trHeight w:hRule="exact" w:val="330"/>
        </w:trPr>
        <w:tc>
          <w:tcPr>
            <w:tcW w:w="15" w:type="dxa"/>
            <w:vMerge w:val="restart"/>
            <w:shd w:val="clear" w:color="auto" w:fill="auto"/>
          </w:tcPr>
          <w:p w14:paraId="334A566A"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45E1FC38"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Bei Tätigkeiten mit einer ermittelten Vibrationsexposition, die den Hand-Arm-Vibrationen (HAV) Auslösewert: A(8) = 2,5 m/s² überschreiten, wird</w:t>
            </w:r>
            <w:r w:rsidRPr="001B3266">
              <w:rPr>
                <w:rStyle w:val="FakeCharacterStyle"/>
                <w:rFonts w:ascii="Source Sans 3" w:hAnsi="Source Sans 3"/>
                <w:color w:val="000000"/>
                <w:sz w:val="20"/>
              </w:rPr>
              <w:br/>
              <w:t>- ein Vibrationsminderungsprogramm erarbeitet und umgesetzt,</w:t>
            </w:r>
            <w:r w:rsidRPr="001B3266">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0995D6C6"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5D2905"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FB7C69"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E08896"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E49E0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B908ECD" w14:textId="3042076E"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13C310CA"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404594B" w14:textId="77777777">
        <w:tc>
          <w:tcPr>
            <w:tcW w:w="15" w:type="dxa"/>
            <w:vMerge/>
            <w:shd w:val="clear" w:color="auto" w:fill="auto"/>
          </w:tcPr>
          <w:p w14:paraId="5024620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ED1257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58983E2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94F67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BF478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29121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7A8C23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02FB677"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417797B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C53DE69" w14:textId="77777777">
        <w:trPr>
          <w:trHeight w:hRule="exact" w:val="330"/>
        </w:trPr>
        <w:tc>
          <w:tcPr>
            <w:tcW w:w="15" w:type="dxa"/>
            <w:vMerge w:val="restart"/>
            <w:shd w:val="clear" w:color="auto" w:fill="D7EAF9"/>
            <w:vAlign w:val="center"/>
          </w:tcPr>
          <w:p w14:paraId="55E2663D"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7923C0"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Bei Tätigkeiten mit einer ermittelten Vibrationsexposition, die den Hand-Arm-Vibrationen (HAV) Expositionsgrenzwert: A(8) = 5 m/s² erreichen oder überschreiten, werden</w:t>
            </w:r>
            <w:r w:rsidRPr="001B3266">
              <w:rPr>
                <w:rStyle w:val="FakeCharacterStyle"/>
                <w:rFonts w:ascii="Source Sans 3" w:hAnsi="Source Sans 3"/>
                <w:color w:val="000000"/>
                <w:sz w:val="20"/>
              </w:rPr>
              <w:br/>
              <w:t>- Sofort-Maßnahmen ergriffen und weitere Überschreitungen verhindert,</w:t>
            </w:r>
            <w:r w:rsidRPr="001B3266">
              <w:rPr>
                <w:rStyle w:val="FakeCharacterStyle"/>
                <w:rFonts w:ascii="Source Sans 3" w:hAnsi="Source Sans 3"/>
                <w:color w:val="000000"/>
                <w:sz w:val="20"/>
              </w:rPr>
              <w:br/>
              <w:t>- die regelmäßige arbeitsmedizinische Vorsorge ( G 46) organisiert und veranlasst.</w:t>
            </w:r>
          </w:p>
        </w:tc>
        <w:tc>
          <w:tcPr>
            <w:tcW w:w="60" w:type="dxa"/>
            <w:vMerge w:val="restart"/>
            <w:shd w:val="clear" w:color="auto" w:fill="D7EAF9"/>
            <w:vAlign w:val="center"/>
          </w:tcPr>
          <w:p w14:paraId="675D64AC"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EC1838"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69C7E0"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25CAAC"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DCEA5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7172535" w14:textId="7023DB41"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DFB4A0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D4FAC0A" w14:textId="77777777">
        <w:tc>
          <w:tcPr>
            <w:tcW w:w="15" w:type="dxa"/>
            <w:vMerge/>
            <w:shd w:val="clear" w:color="auto" w:fill="D7EAF9"/>
            <w:vAlign w:val="center"/>
          </w:tcPr>
          <w:p w14:paraId="7888434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E88D7A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2C6D13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548B1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67B01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DC4E6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B9C28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967A1F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7BD1EB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D042276" w14:textId="77777777">
        <w:trPr>
          <w:trHeight w:hRule="exact" w:val="330"/>
        </w:trPr>
        <w:tc>
          <w:tcPr>
            <w:tcW w:w="15" w:type="dxa"/>
            <w:vMerge w:val="restart"/>
            <w:shd w:val="clear" w:color="auto" w:fill="auto"/>
          </w:tcPr>
          <w:p w14:paraId="2487F4DE"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0EC9BE98"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Eine Betriebsanweisung für das </w:t>
            </w:r>
            <w:hyperlink r:id="rId556" w:tooltip="Arbeiten mit Werkzeugen" w:history="1">
              <w:r w:rsidRPr="001B3266">
                <w:rPr>
                  <w:rStyle w:val="FakeCharacterStyle"/>
                  <w:rFonts w:ascii="Source Sans 3" w:hAnsi="Source Sans 3"/>
                  <w:color w:val="000000"/>
                  <w:sz w:val="20"/>
                  <w:u w:val="single"/>
                </w:rPr>
                <w:t>Arbeiten mit Werkzeugen</w:t>
              </w:r>
            </w:hyperlink>
            <w:r w:rsidRPr="001B3266">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6CA18DCE"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CA07B5"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966593"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C3826E"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6FA17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592DEA0" w14:textId="2A9F33B7"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5E736C0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580DDA0" w14:textId="77777777">
        <w:tc>
          <w:tcPr>
            <w:tcW w:w="15" w:type="dxa"/>
            <w:vMerge/>
            <w:shd w:val="clear" w:color="auto" w:fill="auto"/>
          </w:tcPr>
          <w:p w14:paraId="72AABB2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ADA4FB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4430C7D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7065D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FED86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C1646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34991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5E27FAC"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D489B7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9A2DA22" w14:textId="77777777">
        <w:trPr>
          <w:trHeight w:hRule="exact" w:val="330"/>
        </w:trPr>
        <w:tc>
          <w:tcPr>
            <w:tcW w:w="15" w:type="dxa"/>
            <w:vMerge w:val="restart"/>
            <w:shd w:val="clear" w:color="auto" w:fill="D7EAF9"/>
            <w:vAlign w:val="center"/>
          </w:tcPr>
          <w:p w14:paraId="4BC32235"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04385A"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557" w:tooltip="Unterweisungen der Beschäftigten" w:history="1">
              <w:r w:rsidRPr="001B3266">
                <w:rPr>
                  <w:rStyle w:val="FakeCharacterStyle"/>
                  <w:rFonts w:ascii="Source Sans 3" w:hAnsi="Source Sans 3"/>
                  <w:color w:val="000000"/>
                  <w:sz w:val="20"/>
                  <w:u w:val="single"/>
                </w:rPr>
                <w:t>„Unterweisungen der Beschäftigten“</w:t>
              </w:r>
            </w:hyperlink>
            <w:r w:rsidRPr="001B3266">
              <w:rPr>
                <w:rStyle w:val="FakeCharacterStyle"/>
                <w:rFonts w:ascii="Source Sans 3" w:hAnsi="Source Sans 3"/>
                <w:color w:val="000000"/>
                <w:sz w:val="20"/>
              </w:rPr>
              <w:t xml:space="preserve"> ist beachtet. Die allgemeine arbeitsmedizinische Beratung nach </w:t>
            </w:r>
            <w:hyperlink r:id="rId558" w:tooltip="TRLV Vibration (Teil 1, Punkt 8)" w:history="1">
              <w:r w:rsidRPr="001B3266">
                <w:rPr>
                  <w:rStyle w:val="FakeCharacterStyle"/>
                  <w:rFonts w:ascii="Source Sans 3" w:hAnsi="Source Sans 3"/>
                  <w:color w:val="000000"/>
                  <w:sz w:val="20"/>
                  <w:u w:val="single"/>
                </w:rPr>
                <w:t>TRLV Vibration (Teil 1, Punkt 8)</w:t>
              </w:r>
            </w:hyperlink>
            <w:r w:rsidRPr="001B3266">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74F29A27"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10B29F"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A13955"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2134DD"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F5EAF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E43AFC4" w14:textId="388FCAEC"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5BAC84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08479F8" w14:textId="77777777">
        <w:tc>
          <w:tcPr>
            <w:tcW w:w="15" w:type="dxa"/>
            <w:vMerge/>
            <w:shd w:val="clear" w:color="auto" w:fill="D7EAF9"/>
            <w:vAlign w:val="center"/>
          </w:tcPr>
          <w:p w14:paraId="079731F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E6525A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963403B"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A3DDD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835D9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AA892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5C7D7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2458E5B"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4172E9E9"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725638D" w14:textId="77777777">
        <w:trPr>
          <w:trHeight w:hRule="exact" w:val="45"/>
        </w:trPr>
        <w:tc>
          <w:tcPr>
            <w:tcW w:w="9870" w:type="dxa"/>
            <w:gridSpan w:val="9"/>
            <w:shd w:val="clear" w:color="auto" w:fill="auto"/>
          </w:tcPr>
          <w:p w14:paraId="25480646"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43864ED4" wp14:editId="128AEFC3">
                  <wp:extent cx="6267450" cy="28575"/>
                  <wp:effectExtent l="0" t="0" r="0" b="0"/>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26"/>
                          <a:stretch>
                            <a:fillRect/>
                          </a:stretch>
                        </pic:blipFill>
                        <pic:spPr>
                          <a:xfrm>
                            <a:off x="0" y="0"/>
                            <a:ext cx="6267450" cy="28575"/>
                          </a:xfrm>
                          <a:prstGeom prst="rect">
                            <a:avLst/>
                          </a:prstGeom>
                          <a:noFill/>
                        </pic:spPr>
                      </pic:pic>
                    </a:graphicData>
                  </a:graphic>
                </wp:inline>
              </w:drawing>
            </w:r>
          </w:p>
        </w:tc>
      </w:tr>
    </w:tbl>
    <w:p w14:paraId="5068F3E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7AFA4AFB" w14:textId="77777777">
        <w:trPr>
          <w:trHeight w:hRule="exact" w:val="345"/>
        </w:trPr>
        <w:tc>
          <w:tcPr>
            <w:tcW w:w="15" w:type="dxa"/>
          </w:tcPr>
          <w:p w14:paraId="6562FE40"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21C0C2B4"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6F1B65FC"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52166FBE" w14:textId="77777777">
        <w:tc>
          <w:tcPr>
            <w:tcW w:w="9870" w:type="dxa"/>
            <w:shd w:val="clear" w:color="auto" w:fill="auto"/>
          </w:tcPr>
          <w:p w14:paraId="0924567B" w14:textId="6BE4A5E6" w:rsidR="00BC0171" w:rsidRPr="001B3266" w:rsidRDefault="006E665C" w:rsidP="001B3266">
            <w:pPr>
              <w:pStyle w:val="ParagraphStyle82"/>
              <w:spacing w:line="240" w:lineRule="exact"/>
              <w:rPr>
                <w:rStyle w:val="CharacterStyle68"/>
                <w:rFonts w:ascii="Source Sans 3" w:hAnsi="Source Sans 3"/>
              </w:rPr>
            </w:pPr>
            <w:r w:rsidRPr="001B3266">
              <w:rPr>
                <w:rStyle w:val="CharacterStyle68"/>
                <w:rFonts w:ascii="Source Sans 3" w:hAnsi="Source Sans 3"/>
              </w:rPr>
              <w:t>1. Gefährdungsbeurteilungsobjekt aus dem BG-Katalog: Beschaffung technischer Arbeitsmittel</w:t>
            </w:r>
            <w:r w:rsidRPr="001B3266">
              <w:rPr>
                <w:rStyle w:val="CharacterStyle68"/>
                <w:rFonts w:ascii="Source Sans 3" w:hAnsi="Source Sans 3"/>
              </w:rPr>
              <w:br/>
              <w:t>2. Regelwerkeintrag: TRLV Vibrationen Teil 1: Beurteilung der Gefährdung durch Vibrationen, 6 Bewertung der</w:t>
            </w:r>
            <w:r w:rsidRPr="001B3266">
              <w:rPr>
                <w:rStyle w:val="CharacterStyle68"/>
                <w:rFonts w:ascii="Source Sans 3" w:hAnsi="Source Sans 3"/>
              </w:rPr>
              <w:br/>
              <w:t>Vibrationsexposition</w:t>
            </w:r>
            <w:r w:rsidRPr="001B3266">
              <w:rPr>
                <w:rStyle w:val="CharacterStyle68"/>
                <w:rFonts w:ascii="Source Sans 3" w:hAnsi="Source Sans 3"/>
              </w:rPr>
              <w:br/>
              <w:t>3. Internet-Adresse: https://www.dguv.de/ifa/index.jsp</w:t>
            </w:r>
            <w:r w:rsidRPr="001B3266">
              <w:rPr>
                <w:rStyle w:val="CharacterStyle68"/>
                <w:rFonts w:ascii="Source Sans 3" w:hAnsi="Source Sans 3"/>
              </w:rPr>
              <w:br/>
              <w:t>4. Lokale Datei: Handlungshilfen\Einzel Vibrationsrechner.xls</w:t>
            </w:r>
            <w:r w:rsidRPr="001B3266">
              <w:rPr>
                <w:rStyle w:val="CharacterStyle68"/>
                <w:rFonts w:ascii="Source Sans 3" w:hAnsi="Source Sans 3"/>
              </w:rPr>
              <w:br/>
              <w:t>5. Lokale Datei: betriebsanweisungen\maschinen\b_hand_arm_vibration.doc</w:t>
            </w:r>
            <w:r w:rsidRPr="001B3266">
              <w:rPr>
                <w:rStyle w:val="CharacterStyle68"/>
                <w:rFonts w:ascii="Source Sans 3" w:hAnsi="Source Sans 3"/>
              </w:rPr>
              <w:br/>
              <w:t>6. Regelwerkeintrag: TRLV Vibrationen Teil 1: Beurteilung der Gefährdung durch Vibrationen, 8 Allgemeine</w:t>
            </w:r>
            <w:r>
              <w:rPr>
                <w:rStyle w:val="CharacterStyle68"/>
                <w:rFonts w:ascii="Source Sans 3" w:hAnsi="Source Sans 3"/>
              </w:rPr>
              <w:br/>
            </w:r>
            <w:r w:rsidRPr="001B3266">
              <w:rPr>
                <w:rStyle w:val="CharacterStyle69"/>
                <w:rFonts w:ascii="Source Sans 3" w:hAnsi="Source Sans 3"/>
              </w:rPr>
              <w:t>arbeitsmedizinische Beratung</w:t>
            </w:r>
            <w:r w:rsidRPr="001B3266">
              <w:rPr>
                <w:rStyle w:val="CharacterStyle69"/>
                <w:rFonts w:ascii="Source Sans 3" w:hAnsi="Source Sans 3"/>
              </w:rPr>
              <w:br/>
              <w:t>7. Gefährdungsbeurteilungsobjekt aus dem BG-Katalog: Unterweisungen der Beschäftigten</w:t>
            </w:r>
          </w:p>
        </w:tc>
      </w:tr>
    </w:tbl>
    <w:p w14:paraId="41C9BBAB" w14:textId="77777777" w:rsidR="00BC0171" w:rsidRPr="001B3266" w:rsidRDefault="00BC0171" w:rsidP="001B3266">
      <w:pPr>
        <w:spacing w:line="240" w:lineRule="exact"/>
        <w:rPr>
          <w:rFonts w:ascii="Source Sans 3" w:hAnsi="Source Sans 3"/>
        </w:rPr>
        <w:sectPr w:rsidR="00BC0171" w:rsidRPr="001B3266">
          <w:headerReference w:type="default" r:id="rId559"/>
          <w:footerReference w:type="default" r:id="rId56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004CDC88" w14:textId="77777777" w:rsidTr="006E665C">
        <w:trPr>
          <w:trHeight w:hRule="exact" w:val="285"/>
        </w:trPr>
        <w:tc>
          <w:tcPr>
            <w:tcW w:w="9875" w:type="dxa"/>
            <w:gridSpan w:val="6"/>
            <w:shd w:val="clear" w:color="auto" w:fill="auto"/>
          </w:tcPr>
          <w:p w14:paraId="62A57380"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16D57260" w14:textId="77777777" w:rsidTr="006E665C">
        <w:trPr>
          <w:trHeight w:hRule="exact" w:val="345"/>
        </w:trPr>
        <w:tc>
          <w:tcPr>
            <w:tcW w:w="1445" w:type="dxa"/>
            <w:gridSpan w:val="2"/>
            <w:shd w:val="clear" w:color="auto" w:fill="auto"/>
          </w:tcPr>
          <w:p w14:paraId="1FB4F785"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7C885FF0" w14:textId="77777777" w:rsidR="00BC0171" w:rsidRPr="001B3266" w:rsidRDefault="00BC0171" w:rsidP="001B3266">
            <w:pPr>
              <w:spacing w:line="240" w:lineRule="exact"/>
              <w:rPr>
                <w:rStyle w:val="FakeCharacterStyle"/>
                <w:rFonts w:ascii="Source Sans 3" w:hAnsi="Source Sans 3"/>
              </w:rPr>
            </w:pPr>
          </w:p>
        </w:tc>
      </w:tr>
      <w:tr w:rsidR="00BC0171" w:rsidRPr="001B3266" w14:paraId="0BFB3718" w14:textId="77777777" w:rsidTr="006E665C">
        <w:trPr>
          <w:trHeight w:hRule="exact" w:val="285"/>
        </w:trPr>
        <w:tc>
          <w:tcPr>
            <w:tcW w:w="9875" w:type="dxa"/>
            <w:gridSpan w:val="6"/>
            <w:shd w:val="clear" w:color="auto" w:fill="auto"/>
          </w:tcPr>
          <w:p w14:paraId="15918DD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TRLV Vibrationen Teil Allgemeines, Inhalt</w:t>
            </w:r>
          </w:p>
        </w:tc>
      </w:tr>
      <w:tr w:rsidR="00BC0171" w:rsidRPr="001B3266" w14:paraId="422171DB" w14:textId="77777777" w:rsidTr="006E665C">
        <w:trPr>
          <w:trHeight w:hRule="exact" w:val="270"/>
        </w:trPr>
        <w:tc>
          <w:tcPr>
            <w:tcW w:w="9875" w:type="dxa"/>
            <w:gridSpan w:val="6"/>
            <w:shd w:val="clear" w:color="auto" w:fill="auto"/>
          </w:tcPr>
          <w:p w14:paraId="3F7D39D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TRLV Vibrationen Teil 3: Vibrationsschutzmaßnahmen, Inhalt</w:t>
            </w:r>
          </w:p>
        </w:tc>
      </w:tr>
      <w:tr w:rsidR="00BC0171" w:rsidRPr="001B3266" w14:paraId="2E64EB7C" w14:textId="77777777" w:rsidTr="006E665C">
        <w:trPr>
          <w:trHeight w:hRule="exact" w:val="270"/>
        </w:trPr>
        <w:tc>
          <w:tcPr>
            <w:tcW w:w="9875" w:type="dxa"/>
            <w:gridSpan w:val="6"/>
            <w:shd w:val="clear" w:color="auto" w:fill="auto"/>
          </w:tcPr>
          <w:p w14:paraId="1819BC9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TRLV Vibrationen Teil 2: Messung von Vibrationen, Inhalt</w:t>
            </w:r>
          </w:p>
        </w:tc>
      </w:tr>
      <w:tr w:rsidR="00BC0171" w:rsidRPr="001B3266" w14:paraId="638110F2" w14:textId="77777777" w:rsidTr="006E665C">
        <w:trPr>
          <w:trHeight w:hRule="exact" w:val="285"/>
        </w:trPr>
        <w:tc>
          <w:tcPr>
            <w:tcW w:w="9875" w:type="dxa"/>
            <w:gridSpan w:val="6"/>
            <w:shd w:val="clear" w:color="auto" w:fill="auto"/>
          </w:tcPr>
          <w:p w14:paraId="70AACCD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TRLV Vibrationen Teil 1: Beurteilung der Gefährdung durch Vibrationen, Inhalt</w:t>
            </w:r>
          </w:p>
        </w:tc>
      </w:tr>
      <w:tr w:rsidR="00BC0171" w:rsidRPr="001B3266" w14:paraId="22493632" w14:textId="77777777" w:rsidTr="006E665C">
        <w:trPr>
          <w:trHeight w:hRule="exact" w:val="270"/>
        </w:trPr>
        <w:tc>
          <w:tcPr>
            <w:tcW w:w="9875" w:type="dxa"/>
            <w:gridSpan w:val="6"/>
            <w:shd w:val="clear" w:color="auto" w:fill="auto"/>
          </w:tcPr>
          <w:p w14:paraId="697400A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Verordnung zur arbeitsmedizinischen Vorsorge (ArbMedVV), Inhalt</w:t>
            </w:r>
          </w:p>
        </w:tc>
      </w:tr>
      <w:tr w:rsidR="00BC0171" w:rsidRPr="001B3266" w14:paraId="38619B78" w14:textId="77777777" w:rsidTr="006E665C">
        <w:trPr>
          <w:trHeight w:hRule="exact" w:val="270"/>
        </w:trPr>
        <w:tc>
          <w:tcPr>
            <w:tcW w:w="9875" w:type="dxa"/>
            <w:gridSpan w:val="6"/>
            <w:shd w:val="clear" w:color="auto" w:fill="auto"/>
          </w:tcPr>
          <w:p w14:paraId="6DB0F2D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Lärm- und Vibrations-Arbeitsschutzverordnung (LärmVibrationsArbSchV), Inhalt</w:t>
            </w:r>
          </w:p>
        </w:tc>
      </w:tr>
      <w:tr w:rsidR="00BC0171" w:rsidRPr="001B3266" w14:paraId="7F20A91A" w14:textId="77777777" w:rsidTr="006E665C">
        <w:trPr>
          <w:trHeight w:hRule="exact" w:val="570"/>
        </w:trPr>
        <w:tc>
          <w:tcPr>
            <w:tcW w:w="9875" w:type="dxa"/>
            <w:gridSpan w:val="6"/>
            <w:shd w:val="clear" w:color="auto" w:fill="auto"/>
          </w:tcPr>
          <w:p w14:paraId="13961141"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3FF35691" w14:textId="77777777" w:rsidTr="006E665C">
        <w:trPr>
          <w:trHeight w:hRule="exact" w:val="285"/>
        </w:trPr>
        <w:tc>
          <w:tcPr>
            <w:tcW w:w="20" w:type="dxa"/>
          </w:tcPr>
          <w:p w14:paraId="23043705"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73BF75EF"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131C37BB"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3C92B59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634DEFBF" w14:textId="77777777" w:rsidR="00BC0171" w:rsidRPr="001B3266" w:rsidRDefault="00BC0171" w:rsidP="001B3266">
            <w:pPr>
              <w:spacing w:line="240" w:lineRule="exact"/>
              <w:rPr>
                <w:rStyle w:val="FakeCharacterStyle"/>
                <w:rFonts w:ascii="Source Sans 3" w:hAnsi="Source Sans 3"/>
              </w:rPr>
            </w:pPr>
          </w:p>
        </w:tc>
      </w:tr>
      <w:tr w:rsidR="00BC0171" w:rsidRPr="001B3266" w14:paraId="7C6C44C9" w14:textId="77777777" w:rsidTr="006E665C">
        <w:trPr>
          <w:trHeight w:hRule="exact" w:val="1245"/>
        </w:trPr>
        <w:tc>
          <w:tcPr>
            <w:tcW w:w="20" w:type="dxa"/>
          </w:tcPr>
          <w:p w14:paraId="754CCCE4"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1E5D4D5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6097D8D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15FDA580" w14:textId="77777777">
        <w:trPr>
          <w:trHeight w:hRule="exact" w:val="270"/>
        </w:trPr>
        <w:tc>
          <w:tcPr>
            <w:tcW w:w="15" w:type="dxa"/>
          </w:tcPr>
          <w:p w14:paraId="3C6699D4"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47283F2B"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6E0C36B3"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659B6850"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56E65FF4" w14:textId="77777777">
        <w:trPr>
          <w:trHeight w:hRule="exact" w:val="1125"/>
        </w:trPr>
        <w:tc>
          <w:tcPr>
            <w:tcW w:w="15" w:type="dxa"/>
          </w:tcPr>
          <w:p w14:paraId="3EC2CA36"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51D4419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5EFC02C2" w14:textId="77777777" w:rsidR="00BC0171" w:rsidRPr="001B3266" w:rsidRDefault="00BC0171" w:rsidP="001B3266">
      <w:pPr>
        <w:spacing w:line="240" w:lineRule="exact"/>
        <w:rPr>
          <w:rFonts w:ascii="Source Sans 3" w:hAnsi="Source Sans 3"/>
        </w:rPr>
        <w:sectPr w:rsidR="00BC0171" w:rsidRPr="001B3266">
          <w:headerReference w:type="default" r:id="rId561"/>
          <w:footerReference w:type="default" r:id="rId5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53D84A65" w14:textId="77777777">
        <w:trPr>
          <w:trHeight w:hRule="exact" w:val="360"/>
        </w:trPr>
        <w:tc>
          <w:tcPr>
            <w:tcW w:w="9870" w:type="dxa"/>
            <w:gridSpan w:val="3"/>
            <w:shd w:val="clear" w:color="auto" w:fill="auto"/>
          </w:tcPr>
          <w:p w14:paraId="0502B4A1"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5. Gesamter Betrieb</w:t>
            </w:r>
          </w:p>
        </w:tc>
      </w:tr>
      <w:tr w:rsidR="00BC0171" w:rsidRPr="001B3266" w14:paraId="57DC99E9" w14:textId="77777777">
        <w:trPr>
          <w:trHeight w:hRule="exact" w:val="360"/>
        </w:trPr>
        <w:tc>
          <w:tcPr>
            <w:tcW w:w="9870" w:type="dxa"/>
            <w:gridSpan w:val="3"/>
            <w:shd w:val="clear" w:color="auto" w:fill="auto"/>
          </w:tcPr>
          <w:p w14:paraId="2BAAF097"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Zwangshaltungen</w:t>
            </w:r>
          </w:p>
        </w:tc>
      </w:tr>
      <w:tr w:rsidR="00BC0171" w:rsidRPr="001B3266" w14:paraId="18C773A9" w14:textId="77777777">
        <w:trPr>
          <w:trHeight w:hRule="exact" w:val="345"/>
        </w:trPr>
        <w:tc>
          <w:tcPr>
            <w:tcW w:w="2700" w:type="dxa"/>
            <w:shd w:val="clear" w:color="auto" w:fill="auto"/>
          </w:tcPr>
          <w:p w14:paraId="45095D4E"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134D5520" w14:textId="77777777" w:rsidR="00BC0171" w:rsidRPr="001B3266" w:rsidRDefault="00BC0171" w:rsidP="001B3266">
            <w:pPr>
              <w:spacing w:line="240" w:lineRule="exact"/>
              <w:rPr>
                <w:rStyle w:val="FakeCharacterStyle"/>
                <w:rFonts w:ascii="Source Sans 3" w:hAnsi="Source Sans 3"/>
              </w:rPr>
            </w:pPr>
          </w:p>
        </w:tc>
      </w:tr>
      <w:tr w:rsidR="00BC0171" w:rsidRPr="001B3266" w14:paraId="5F623107" w14:textId="77777777">
        <w:tc>
          <w:tcPr>
            <w:tcW w:w="9855" w:type="dxa"/>
            <w:gridSpan w:val="2"/>
            <w:shd w:val="clear" w:color="auto" w:fill="auto"/>
          </w:tcPr>
          <w:p w14:paraId="36ACD55D"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Haltungsarbeit durch:</w:t>
            </w:r>
            <w:r w:rsidRPr="001B3266">
              <w:rPr>
                <w:rStyle w:val="FakeCharacterStyle"/>
                <w:rFonts w:ascii="Source Sans 3" w:hAnsi="Source Sans 3"/>
                <w:b/>
                <w:color w:val="000000"/>
                <w:sz w:val="20"/>
              </w:rPr>
              <w:br/>
              <w:t>- häufiges Arbeiten in gebeugter Haltung,</w:t>
            </w:r>
            <w:r w:rsidRPr="001B3266">
              <w:rPr>
                <w:rStyle w:val="FakeCharacterStyle"/>
                <w:rFonts w:ascii="Source Sans 3" w:hAnsi="Source Sans 3"/>
                <w:b/>
                <w:color w:val="000000"/>
                <w:sz w:val="20"/>
              </w:rPr>
              <w:br/>
              <w:t>- Arbeiten auf den Knien und in der Hocke,</w:t>
            </w:r>
            <w:r w:rsidRPr="001B3266">
              <w:rPr>
                <w:rStyle w:val="FakeCharacterStyle"/>
                <w:rFonts w:ascii="Source Sans 3" w:hAnsi="Source Sans 3"/>
                <w:b/>
                <w:color w:val="000000"/>
                <w:sz w:val="20"/>
              </w:rPr>
              <w:br/>
              <w:t>- Überkopfarbeit,</w:t>
            </w:r>
            <w:r w:rsidRPr="001B3266">
              <w:rPr>
                <w:rStyle w:val="FakeCharacterStyle"/>
                <w:rFonts w:ascii="Source Sans 3" w:hAnsi="Source Sans 3"/>
                <w:b/>
                <w:color w:val="000000"/>
                <w:sz w:val="20"/>
              </w:rPr>
              <w:br/>
              <w:t>- Arbeiten mit vor oder seitlich gebeugtem oder verdrehtem Oberkörper,</w:t>
            </w:r>
            <w:r w:rsidRPr="001B3266">
              <w:rPr>
                <w:rStyle w:val="FakeCharacterStyle"/>
                <w:rFonts w:ascii="Source Sans 3" w:hAnsi="Source Sans 3"/>
                <w:b/>
                <w:color w:val="000000"/>
                <w:sz w:val="20"/>
              </w:rPr>
              <w:br/>
              <w:t>- Arbeiten mit vorgebeugter gedrehter Kopfhaltung,</w:t>
            </w:r>
            <w:r w:rsidRPr="001B3266">
              <w:rPr>
                <w:rStyle w:val="FakeCharacterStyle"/>
                <w:rFonts w:ascii="Source Sans 3" w:hAnsi="Source Sans 3"/>
                <w:b/>
                <w:color w:val="000000"/>
                <w:sz w:val="20"/>
              </w:rPr>
              <w:br/>
              <w:t>- sehr langes Verharren in einer normalen Arbeitshaltung,</w:t>
            </w:r>
            <w:r w:rsidRPr="001B3266">
              <w:rPr>
                <w:rStyle w:val="FakeCharacterStyle"/>
                <w:rFonts w:ascii="Source Sans 3" w:hAnsi="Source Sans 3"/>
                <w:b/>
                <w:color w:val="000000"/>
                <w:sz w:val="20"/>
              </w:rPr>
              <w:br/>
              <w:t>- wiederkehrender Einsatz kleiner Muskelgruppen</w:t>
            </w:r>
          </w:p>
        </w:tc>
        <w:tc>
          <w:tcPr>
            <w:tcW w:w="15" w:type="dxa"/>
          </w:tcPr>
          <w:p w14:paraId="1F8228C1" w14:textId="77777777" w:rsidR="00BC0171" w:rsidRPr="001B3266" w:rsidRDefault="00BC0171" w:rsidP="001B3266">
            <w:pPr>
              <w:spacing w:line="240" w:lineRule="exact"/>
              <w:rPr>
                <w:rStyle w:val="FakeCharacterStyle"/>
                <w:rFonts w:ascii="Source Sans 3" w:hAnsi="Source Sans 3"/>
              </w:rPr>
            </w:pPr>
          </w:p>
        </w:tc>
      </w:tr>
      <w:tr w:rsidR="00BC0171" w:rsidRPr="001B3266" w14:paraId="74713BA7" w14:textId="77777777">
        <w:trPr>
          <w:trHeight w:hRule="exact" w:val="240"/>
        </w:trPr>
        <w:tc>
          <w:tcPr>
            <w:tcW w:w="9870" w:type="dxa"/>
            <w:gridSpan w:val="3"/>
            <w:shd w:val="clear" w:color="auto" w:fill="auto"/>
          </w:tcPr>
          <w:p w14:paraId="54FFCD3B" w14:textId="77777777" w:rsidR="00BC0171" w:rsidRPr="001B3266" w:rsidRDefault="00BC0171" w:rsidP="001B3266">
            <w:pPr>
              <w:pStyle w:val="ParagraphStyle23"/>
              <w:spacing w:line="240" w:lineRule="exact"/>
              <w:rPr>
                <w:rStyle w:val="FakeCharacterStyle"/>
                <w:rFonts w:ascii="Source Sans 3" w:hAnsi="Source Sans 3"/>
              </w:rPr>
            </w:pPr>
          </w:p>
        </w:tc>
      </w:tr>
    </w:tbl>
    <w:p w14:paraId="370A7319"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43457B1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6EE629F"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4A2DC1"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2C9FD3D"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A04C282"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3A6DBA7"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37521144" w14:textId="77777777">
        <w:trPr>
          <w:trHeight w:hRule="exact" w:val="330"/>
        </w:trPr>
        <w:tc>
          <w:tcPr>
            <w:tcW w:w="15" w:type="dxa"/>
            <w:vMerge w:val="restart"/>
            <w:shd w:val="clear" w:color="auto" w:fill="D7EAF9"/>
            <w:vAlign w:val="center"/>
          </w:tcPr>
          <w:p w14:paraId="5B912BDA"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4C30FF"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Arbeitsaufgabe ist so gestaltet, dass ungünstige Körperhaltungen vermieden werden.</w:t>
            </w:r>
          </w:p>
        </w:tc>
        <w:tc>
          <w:tcPr>
            <w:tcW w:w="60" w:type="dxa"/>
            <w:vMerge w:val="restart"/>
            <w:shd w:val="clear" w:color="auto" w:fill="D7EAF9"/>
            <w:vAlign w:val="center"/>
          </w:tcPr>
          <w:p w14:paraId="65008891"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840C19"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D10ABA"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954DC6"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D5745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BDD8F38" w14:textId="7F689899"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1DCC07C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D06D6AD" w14:textId="77777777">
        <w:tc>
          <w:tcPr>
            <w:tcW w:w="15" w:type="dxa"/>
            <w:vMerge/>
            <w:shd w:val="clear" w:color="auto" w:fill="D7EAF9"/>
            <w:vAlign w:val="center"/>
          </w:tcPr>
          <w:p w14:paraId="626D203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F7AA96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FC1240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8F7A4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51F07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840CA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E65EA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7CCADDEC"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DB0A71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C53139B" w14:textId="77777777">
        <w:trPr>
          <w:trHeight w:hRule="exact" w:val="330"/>
        </w:trPr>
        <w:tc>
          <w:tcPr>
            <w:tcW w:w="15" w:type="dxa"/>
            <w:vMerge w:val="restart"/>
            <w:shd w:val="clear" w:color="auto" w:fill="auto"/>
          </w:tcPr>
          <w:p w14:paraId="1A6682F7"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69BB0895"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Arbeitsaufgabe ist so gestaltet, dass statische Haltungsarbeit vermieden wird.</w:t>
            </w:r>
          </w:p>
        </w:tc>
        <w:tc>
          <w:tcPr>
            <w:tcW w:w="60" w:type="dxa"/>
            <w:vMerge w:val="restart"/>
            <w:shd w:val="clear" w:color="auto" w:fill="auto"/>
          </w:tcPr>
          <w:p w14:paraId="47452793"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0C1E60"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F618E6"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260917"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37B9E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0E2D6C2" w14:textId="6AB30FC1"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4955D18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8903F57" w14:textId="77777777">
        <w:tc>
          <w:tcPr>
            <w:tcW w:w="15" w:type="dxa"/>
            <w:vMerge/>
            <w:shd w:val="clear" w:color="auto" w:fill="auto"/>
          </w:tcPr>
          <w:p w14:paraId="1A242808"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820852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2A14FF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8550B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76F0E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046EA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D1631B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77D6482"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5085D02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D50ECFE" w14:textId="77777777">
        <w:trPr>
          <w:trHeight w:hRule="exact" w:val="330"/>
        </w:trPr>
        <w:tc>
          <w:tcPr>
            <w:tcW w:w="15" w:type="dxa"/>
            <w:vMerge w:val="restart"/>
            <w:shd w:val="clear" w:color="auto" w:fill="D7EAF9"/>
            <w:vAlign w:val="center"/>
          </w:tcPr>
          <w:p w14:paraId="10DAC327"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7D5AC7"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563" w:tooltip="Heben, Tragen, Ziehen und Schieben von Lasten" w:history="1">
              <w:r w:rsidRPr="001B3266">
                <w:rPr>
                  <w:rStyle w:val="FakeCharacterStyle"/>
                  <w:rFonts w:ascii="Source Sans 3" w:hAnsi="Source Sans 3"/>
                  <w:color w:val="000000"/>
                  <w:sz w:val="20"/>
                  <w:u w:val="single"/>
                </w:rPr>
                <w:t>„Heben, Tragen, Ziehen und Schieben von Lasten“</w:t>
              </w:r>
            </w:hyperlink>
            <w:r w:rsidRPr="001B32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B105331"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5462E7"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632B87"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89E4BD"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18E28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1B733E7" w14:textId="727047C9"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2C4EFD1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87E971E" w14:textId="77777777">
        <w:tc>
          <w:tcPr>
            <w:tcW w:w="15" w:type="dxa"/>
            <w:vMerge/>
            <w:shd w:val="clear" w:color="auto" w:fill="D7EAF9"/>
            <w:vAlign w:val="center"/>
          </w:tcPr>
          <w:p w14:paraId="54A0B39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416E10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CC2B6D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ECF08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D5561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53CC4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CF99AE"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747674D"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952CC9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9F91C54" w14:textId="77777777">
        <w:trPr>
          <w:trHeight w:hRule="exact" w:val="15"/>
        </w:trPr>
        <w:tc>
          <w:tcPr>
            <w:tcW w:w="15" w:type="dxa"/>
            <w:vMerge w:val="restart"/>
            <w:shd w:val="clear" w:color="auto" w:fill="auto"/>
          </w:tcPr>
          <w:p w14:paraId="1B781578"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68DC5F94"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694B9970"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4A5460"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93B5EE"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B710C6"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50B674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186F0FA" w14:textId="587EE0B4"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10D7984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BF5C262" w14:textId="77777777">
        <w:trPr>
          <w:trHeight w:val="240"/>
        </w:trPr>
        <w:tc>
          <w:tcPr>
            <w:tcW w:w="15" w:type="dxa"/>
            <w:vMerge/>
            <w:shd w:val="clear" w:color="auto" w:fill="auto"/>
          </w:tcPr>
          <w:p w14:paraId="24C0A220"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0D1876C7"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Der Raumbedarf ist den Beschäftigten und der Arbeitsaufgabe entsprechend angepasst (Abmessung der Grundfläche mindestens 1,50 m * 1,00 m)</w:t>
            </w:r>
          </w:p>
        </w:tc>
        <w:tc>
          <w:tcPr>
            <w:tcW w:w="60" w:type="dxa"/>
            <w:vMerge/>
            <w:shd w:val="clear" w:color="auto" w:fill="auto"/>
          </w:tcPr>
          <w:p w14:paraId="7E9158E7"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0C80F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BD597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1E88EA"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47772EA"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2580693B"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4A51B767" w14:textId="77777777" w:rsidR="00BC0171" w:rsidRPr="001B3266" w:rsidRDefault="00BC0171" w:rsidP="001B3266">
            <w:pPr>
              <w:spacing w:line="240" w:lineRule="exact"/>
              <w:rPr>
                <w:rStyle w:val="FakeCharacterStyle"/>
                <w:rFonts w:ascii="Source Sans 3" w:hAnsi="Source Sans 3"/>
              </w:rPr>
            </w:pPr>
          </w:p>
        </w:tc>
      </w:tr>
      <w:tr w:rsidR="00BC0171" w:rsidRPr="001B3266" w14:paraId="1EED7E7F" w14:textId="77777777">
        <w:tc>
          <w:tcPr>
            <w:tcW w:w="15" w:type="dxa"/>
            <w:vMerge/>
            <w:shd w:val="clear" w:color="auto" w:fill="auto"/>
          </w:tcPr>
          <w:p w14:paraId="5E2F0CE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E0E076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B3FCBD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7B0E5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E2957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8C0ED4"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21C1B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91270FC"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385612B"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6FB076C" w14:textId="77777777">
        <w:trPr>
          <w:trHeight w:hRule="exact" w:val="15"/>
        </w:trPr>
        <w:tc>
          <w:tcPr>
            <w:tcW w:w="15" w:type="dxa"/>
            <w:vMerge w:val="restart"/>
            <w:shd w:val="clear" w:color="auto" w:fill="D7EAF9"/>
            <w:vAlign w:val="center"/>
          </w:tcPr>
          <w:p w14:paraId="181A99BE"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4F88CC10"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4E096AF0"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584CF5"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8D2FB2"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6B673A"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263F25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F53C386" w14:textId="167F4ECE"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2B80CB1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7EDF01F" w14:textId="77777777">
        <w:trPr>
          <w:trHeight w:val="240"/>
        </w:trPr>
        <w:tc>
          <w:tcPr>
            <w:tcW w:w="15" w:type="dxa"/>
            <w:vMerge/>
            <w:shd w:val="clear" w:color="auto" w:fill="D7EAF9"/>
            <w:vAlign w:val="center"/>
          </w:tcPr>
          <w:p w14:paraId="67586F35"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46AF2E34"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w:t>
            </w:r>
            <w:hyperlink r:id="rId564" w:tooltip="Arbeitsmedizinische Vorsorge" w:history="1">
              <w:r w:rsidRPr="001B3266">
                <w:rPr>
                  <w:rStyle w:val="FakeCharacterStyle"/>
                  <w:rFonts w:ascii="Source Sans 3" w:hAnsi="Source Sans 3"/>
                  <w:color w:val="000000"/>
                  <w:sz w:val="20"/>
                  <w:u w:val="single"/>
                </w:rPr>
                <w:t>arbeitsmedizinische Vorsorge</w:t>
              </w:r>
            </w:hyperlink>
            <w:r w:rsidRPr="001B3266">
              <w:rPr>
                <w:rStyle w:val="FakeCharacterStyle"/>
                <w:rFonts w:ascii="Source Sans 3" w:hAnsi="Source Sans 3"/>
                <w:color w:val="000000"/>
                <w:sz w:val="20"/>
              </w:rPr>
              <w:t xml:space="preserve"> ist organisiert.</w:t>
            </w:r>
          </w:p>
        </w:tc>
        <w:tc>
          <w:tcPr>
            <w:tcW w:w="60" w:type="dxa"/>
            <w:vMerge/>
            <w:shd w:val="clear" w:color="auto" w:fill="D7EAF9"/>
            <w:vAlign w:val="center"/>
          </w:tcPr>
          <w:p w14:paraId="498C549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95D43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FAEDA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7C68A0"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1C6A21C"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7C45D9CB"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1EC147D8" w14:textId="77777777" w:rsidR="00BC0171" w:rsidRPr="001B3266" w:rsidRDefault="00BC0171" w:rsidP="001B3266">
            <w:pPr>
              <w:spacing w:line="240" w:lineRule="exact"/>
              <w:rPr>
                <w:rStyle w:val="FakeCharacterStyle"/>
                <w:rFonts w:ascii="Source Sans 3" w:hAnsi="Source Sans 3"/>
              </w:rPr>
            </w:pPr>
          </w:p>
        </w:tc>
      </w:tr>
      <w:tr w:rsidR="00BC0171" w:rsidRPr="001B3266" w14:paraId="2899D699" w14:textId="77777777">
        <w:tc>
          <w:tcPr>
            <w:tcW w:w="15" w:type="dxa"/>
            <w:vMerge/>
            <w:shd w:val="clear" w:color="auto" w:fill="D7EAF9"/>
            <w:vAlign w:val="center"/>
          </w:tcPr>
          <w:p w14:paraId="7E21E07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4AD950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23B900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12207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740B4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E0CC4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08ABF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0B96BBC"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466D8D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BC6B2B3" w14:textId="77777777">
        <w:trPr>
          <w:trHeight w:hRule="exact" w:val="330"/>
        </w:trPr>
        <w:tc>
          <w:tcPr>
            <w:tcW w:w="15" w:type="dxa"/>
            <w:vMerge w:val="restart"/>
            <w:shd w:val="clear" w:color="auto" w:fill="auto"/>
          </w:tcPr>
          <w:p w14:paraId="30CA7670"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622E6BC5"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An dem Arbeitsplatz kann der Beschäftigte seine Arbeitshaltung wechseln (sitzen/stehe)</w:t>
            </w:r>
            <w:r w:rsidRPr="001B3266">
              <w:rPr>
                <w:rStyle w:val="FakeCharacterStyle"/>
                <w:rFonts w:ascii="Source Sans 3" w:hAnsi="Source Sans 3"/>
                <w:color w:val="000000"/>
                <w:sz w:val="20"/>
              </w:rPr>
              <w:br/>
              <w:t>Sofern beim Stehen kein Wechsel mit anderen Tätigkeiten möglich ist, sind Stehhilfen zu verwenden.</w:t>
            </w:r>
          </w:p>
        </w:tc>
        <w:tc>
          <w:tcPr>
            <w:tcW w:w="60" w:type="dxa"/>
            <w:vMerge w:val="restart"/>
            <w:shd w:val="clear" w:color="auto" w:fill="auto"/>
          </w:tcPr>
          <w:p w14:paraId="29E9508A"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C38E27"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316E12"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5884C6"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EA90C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5C0C48A" w14:textId="2CFF0084"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6F4095FB"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D17F441" w14:textId="77777777">
        <w:tc>
          <w:tcPr>
            <w:tcW w:w="15" w:type="dxa"/>
            <w:vMerge/>
            <w:shd w:val="clear" w:color="auto" w:fill="auto"/>
          </w:tcPr>
          <w:p w14:paraId="30C241E3"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2766788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12AD5C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58A52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C4FC9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1C3AB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05B8D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6906CF7"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5DB1124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0F02BAD" w14:textId="77777777">
        <w:trPr>
          <w:trHeight w:hRule="exact" w:val="330"/>
        </w:trPr>
        <w:tc>
          <w:tcPr>
            <w:tcW w:w="15" w:type="dxa"/>
            <w:vMerge w:val="restart"/>
            <w:shd w:val="clear" w:color="auto" w:fill="D7EAF9"/>
            <w:vAlign w:val="center"/>
          </w:tcPr>
          <w:p w14:paraId="4B024B1D"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0867C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wird ein regelmäßiger Wechsel mit anderen Tätigkeiten durchgeführt (Job-Rotation).</w:t>
            </w:r>
            <w:r w:rsidRPr="001B3266">
              <w:rPr>
                <w:rStyle w:val="FakeCharacterStyle"/>
                <w:rFonts w:ascii="Source Sans 3" w:hAnsi="Source Sans 3"/>
                <w:color w:val="000000"/>
                <w:sz w:val="20"/>
              </w:rPr>
              <w:br/>
              <w:t>Dabei ist darauf zu achten, dass nicht die gleichen Belastungen auftreten.</w:t>
            </w:r>
          </w:p>
        </w:tc>
        <w:tc>
          <w:tcPr>
            <w:tcW w:w="60" w:type="dxa"/>
            <w:vMerge w:val="restart"/>
            <w:shd w:val="clear" w:color="auto" w:fill="D7EAF9"/>
            <w:vAlign w:val="center"/>
          </w:tcPr>
          <w:p w14:paraId="0782521B"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947F3F"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E25886"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6ACED7"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8DF6D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74406DA" w14:textId="4DC38CF6"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17C7A42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386856F" w14:textId="77777777">
        <w:tc>
          <w:tcPr>
            <w:tcW w:w="15" w:type="dxa"/>
            <w:vMerge/>
            <w:shd w:val="clear" w:color="auto" w:fill="D7EAF9"/>
            <w:vAlign w:val="center"/>
          </w:tcPr>
          <w:p w14:paraId="78C873B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D0B6A6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9FEADB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5A2DD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9CDF4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2E88A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3D2AA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E9B685F"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AFFD47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A7D7519" w14:textId="77777777">
        <w:trPr>
          <w:trHeight w:hRule="exact" w:val="15"/>
        </w:trPr>
        <w:tc>
          <w:tcPr>
            <w:tcW w:w="15" w:type="dxa"/>
            <w:vMerge w:val="restart"/>
            <w:shd w:val="clear" w:color="auto" w:fill="auto"/>
          </w:tcPr>
          <w:p w14:paraId="0AB9FA20"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1BBD4869"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478FB31E"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D770F8"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15C996"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E36420"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E84D0E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85001DE" w14:textId="62039E5E"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40647F8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094CD9D" w14:textId="77777777">
        <w:trPr>
          <w:trHeight w:val="240"/>
        </w:trPr>
        <w:tc>
          <w:tcPr>
            <w:tcW w:w="15" w:type="dxa"/>
            <w:vMerge/>
            <w:shd w:val="clear" w:color="auto" w:fill="auto"/>
          </w:tcPr>
          <w:p w14:paraId="6A02211D"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6EBD37FD"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werden regelmäßige Kurzpausen bzw. Bewegungspausen durchgeführt.</w:t>
            </w:r>
          </w:p>
        </w:tc>
        <w:tc>
          <w:tcPr>
            <w:tcW w:w="60" w:type="dxa"/>
            <w:vMerge/>
            <w:shd w:val="clear" w:color="auto" w:fill="auto"/>
          </w:tcPr>
          <w:p w14:paraId="6C19D8A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9A30C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4D0FB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61A545"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C0E1936"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23EA21F5"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682578B6" w14:textId="77777777" w:rsidR="00BC0171" w:rsidRPr="001B3266" w:rsidRDefault="00BC0171" w:rsidP="001B3266">
            <w:pPr>
              <w:spacing w:line="240" w:lineRule="exact"/>
              <w:rPr>
                <w:rStyle w:val="FakeCharacterStyle"/>
                <w:rFonts w:ascii="Source Sans 3" w:hAnsi="Source Sans 3"/>
              </w:rPr>
            </w:pPr>
          </w:p>
        </w:tc>
      </w:tr>
      <w:tr w:rsidR="00BC0171" w:rsidRPr="001B3266" w14:paraId="415A718A" w14:textId="77777777">
        <w:tc>
          <w:tcPr>
            <w:tcW w:w="15" w:type="dxa"/>
            <w:vMerge/>
            <w:shd w:val="clear" w:color="auto" w:fill="auto"/>
          </w:tcPr>
          <w:p w14:paraId="67A0BE4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CB167A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5CE1D173"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2CFE9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2F000D"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21EAD5"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3ACDD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BF675A3"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90BB63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945CDDD" w14:textId="77777777">
        <w:trPr>
          <w:trHeight w:hRule="exact" w:val="330"/>
        </w:trPr>
        <w:tc>
          <w:tcPr>
            <w:tcW w:w="15" w:type="dxa"/>
            <w:vMerge w:val="restart"/>
            <w:shd w:val="clear" w:color="auto" w:fill="D7EAF9"/>
            <w:vAlign w:val="center"/>
          </w:tcPr>
          <w:p w14:paraId="45C283E3"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4A839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werden Programme (z.B. Rückenschule) in Zusammenarbeit mit der BG und dem Betriebsarzt angeboten.</w:t>
            </w:r>
          </w:p>
        </w:tc>
        <w:tc>
          <w:tcPr>
            <w:tcW w:w="60" w:type="dxa"/>
            <w:vMerge w:val="restart"/>
            <w:shd w:val="clear" w:color="auto" w:fill="D7EAF9"/>
            <w:vAlign w:val="center"/>
          </w:tcPr>
          <w:p w14:paraId="0FA80A4F"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A03E3C"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804CDA"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1124DB"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BFC15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2693A5E" w14:textId="3FDF76A8"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9F0E31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8BEF55B" w14:textId="77777777">
        <w:tc>
          <w:tcPr>
            <w:tcW w:w="15" w:type="dxa"/>
            <w:vMerge/>
            <w:shd w:val="clear" w:color="auto" w:fill="D7EAF9"/>
            <w:vAlign w:val="center"/>
          </w:tcPr>
          <w:p w14:paraId="35F77A9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225DA0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1291D3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52EAD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086A3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DE87BC"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09F80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B7D48B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05B46F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B4AF94F" w14:textId="77777777">
        <w:trPr>
          <w:trHeight w:hRule="exact" w:val="330"/>
        </w:trPr>
        <w:tc>
          <w:tcPr>
            <w:tcW w:w="15" w:type="dxa"/>
            <w:vMerge w:val="restart"/>
            <w:shd w:val="clear" w:color="auto" w:fill="auto"/>
          </w:tcPr>
          <w:p w14:paraId="00D78CAA"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683BF8BF"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Für regelmäßige Arbeiten auf den Knien oder in der Hocke sind Knieschoner, Unterlagen und Sitzhilfen zur Verfügung gestellt.</w:t>
            </w:r>
          </w:p>
        </w:tc>
        <w:tc>
          <w:tcPr>
            <w:tcW w:w="60" w:type="dxa"/>
            <w:vMerge w:val="restart"/>
            <w:shd w:val="clear" w:color="auto" w:fill="auto"/>
          </w:tcPr>
          <w:p w14:paraId="5FC2B0EC"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0A2480"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272960"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6B30C5"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3B012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DA844A7" w14:textId="7AD7E431"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6B5EB4C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7167683" w14:textId="77777777">
        <w:tc>
          <w:tcPr>
            <w:tcW w:w="15" w:type="dxa"/>
            <w:vMerge/>
            <w:shd w:val="clear" w:color="auto" w:fill="auto"/>
          </w:tcPr>
          <w:p w14:paraId="764B27A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C3C6D2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5357D5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154CB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2CDC9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18BF4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06F59B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AD1A788"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814F56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908DA8E" w14:textId="77777777">
        <w:trPr>
          <w:trHeight w:hRule="exact" w:val="15"/>
        </w:trPr>
        <w:tc>
          <w:tcPr>
            <w:tcW w:w="15" w:type="dxa"/>
            <w:vMerge w:val="restart"/>
            <w:shd w:val="clear" w:color="auto" w:fill="D7EAF9"/>
            <w:vAlign w:val="center"/>
          </w:tcPr>
          <w:p w14:paraId="23CD4520"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14E1A5AF"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2F9DE1DF"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EF03CC"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719682"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A7B431"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6B8BA2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7C96746" w14:textId="475A31D9"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548B8F6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4011066" w14:textId="77777777">
        <w:trPr>
          <w:trHeight w:val="240"/>
        </w:trPr>
        <w:tc>
          <w:tcPr>
            <w:tcW w:w="15" w:type="dxa"/>
            <w:vMerge/>
            <w:shd w:val="clear" w:color="auto" w:fill="D7EAF9"/>
            <w:vAlign w:val="center"/>
          </w:tcPr>
          <w:p w14:paraId="33B52A4A"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48243545"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sind über Meniskus schonende Knie- und Hockhaltungen unterwiesen.</w:t>
            </w:r>
          </w:p>
        </w:tc>
        <w:tc>
          <w:tcPr>
            <w:tcW w:w="60" w:type="dxa"/>
            <w:vMerge/>
            <w:shd w:val="clear" w:color="auto" w:fill="D7EAF9"/>
            <w:vAlign w:val="center"/>
          </w:tcPr>
          <w:p w14:paraId="301C707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14056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20681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46C148"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C71A92B"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3F73B170"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546AE5DC" w14:textId="77777777" w:rsidR="00BC0171" w:rsidRPr="001B3266" w:rsidRDefault="00BC0171" w:rsidP="001B3266">
            <w:pPr>
              <w:spacing w:line="240" w:lineRule="exact"/>
              <w:rPr>
                <w:rStyle w:val="FakeCharacterStyle"/>
                <w:rFonts w:ascii="Source Sans 3" w:hAnsi="Source Sans 3"/>
              </w:rPr>
            </w:pPr>
          </w:p>
        </w:tc>
      </w:tr>
      <w:tr w:rsidR="00BC0171" w:rsidRPr="001B3266" w14:paraId="7DF5CCEE" w14:textId="77777777">
        <w:tc>
          <w:tcPr>
            <w:tcW w:w="15" w:type="dxa"/>
            <w:vMerge/>
            <w:shd w:val="clear" w:color="auto" w:fill="D7EAF9"/>
            <w:vAlign w:val="center"/>
          </w:tcPr>
          <w:p w14:paraId="57DEECF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E35F715"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754A65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7D220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90488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3A596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84846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1D86844"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624D46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869A554" w14:textId="77777777">
        <w:trPr>
          <w:trHeight w:hRule="exact" w:val="45"/>
        </w:trPr>
        <w:tc>
          <w:tcPr>
            <w:tcW w:w="9870" w:type="dxa"/>
            <w:gridSpan w:val="9"/>
            <w:shd w:val="clear" w:color="auto" w:fill="auto"/>
          </w:tcPr>
          <w:p w14:paraId="59C3D25A"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771CD006" wp14:editId="27655B43">
                  <wp:extent cx="6267450" cy="28575"/>
                  <wp:effectExtent l="0" t="0" r="0" b="0"/>
                  <wp:docPr id="88" name="Picture 88"/>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26"/>
                          <a:stretch>
                            <a:fillRect/>
                          </a:stretch>
                        </pic:blipFill>
                        <pic:spPr>
                          <a:xfrm>
                            <a:off x="0" y="0"/>
                            <a:ext cx="6267450" cy="28575"/>
                          </a:xfrm>
                          <a:prstGeom prst="rect">
                            <a:avLst/>
                          </a:prstGeom>
                          <a:noFill/>
                        </pic:spPr>
                      </pic:pic>
                    </a:graphicData>
                  </a:graphic>
                </wp:inline>
              </w:drawing>
            </w:r>
          </w:p>
        </w:tc>
      </w:tr>
    </w:tbl>
    <w:p w14:paraId="17F8712B" w14:textId="77777777" w:rsidR="00BC0171" w:rsidRPr="001B3266" w:rsidRDefault="00BC0171" w:rsidP="001B3266">
      <w:pPr>
        <w:spacing w:line="240" w:lineRule="exact"/>
        <w:rPr>
          <w:rFonts w:ascii="Source Sans 3" w:hAnsi="Source Sans 3"/>
        </w:rPr>
      </w:pPr>
    </w:p>
    <w:p w14:paraId="78B8E9D9" w14:textId="77777777" w:rsidR="00BC0171" w:rsidRPr="001B3266" w:rsidRDefault="00BC0171" w:rsidP="001B3266">
      <w:pPr>
        <w:spacing w:line="240" w:lineRule="exact"/>
        <w:rPr>
          <w:rFonts w:ascii="Source Sans 3" w:hAnsi="Source Sans 3"/>
        </w:rPr>
        <w:sectPr w:rsidR="00BC0171" w:rsidRPr="001B3266">
          <w:headerReference w:type="default" r:id="rId565"/>
          <w:footerReference w:type="default" r:id="rId566"/>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20"/>
        <w:gridCol w:w="1440"/>
        <w:gridCol w:w="8410"/>
      </w:tblGrid>
      <w:tr w:rsidR="006E665C" w:rsidRPr="001B3266" w14:paraId="6DD9E98C" w14:textId="77777777" w:rsidTr="006E665C">
        <w:tc>
          <w:tcPr>
            <w:tcW w:w="9870" w:type="dxa"/>
            <w:gridSpan w:val="3"/>
            <w:shd w:val="clear" w:color="auto" w:fill="auto"/>
          </w:tcPr>
          <w:p w14:paraId="3E8ACCA7" w14:textId="77777777" w:rsidR="006E665C" w:rsidRPr="001B3266" w:rsidRDefault="006E665C" w:rsidP="001B3266">
            <w:pPr>
              <w:pStyle w:val="ParagraphStyle42"/>
              <w:spacing w:line="240" w:lineRule="exact"/>
              <w:rPr>
                <w:rStyle w:val="CharacterStyle28"/>
                <w:rFonts w:ascii="Source Sans 3" w:hAnsi="Source Sans 3"/>
              </w:rPr>
            </w:pPr>
          </w:p>
        </w:tc>
      </w:tr>
      <w:tr w:rsidR="006E665C" w:rsidRPr="001B3266" w14:paraId="3D7256B6" w14:textId="77777777" w:rsidTr="006E665C">
        <w:trPr>
          <w:gridAfter w:val="1"/>
          <w:wAfter w:w="8410" w:type="dxa"/>
          <w:trHeight w:hRule="exact" w:val="345"/>
        </w:trPr>
        <w:tc>
          <w:tcPr>
            <w:tcW w:w="20" w:type="dxa"/>
          </w:tcPr>
          <w:p w14:paraId="5BE1999E" w14:textId="77777777" w:rsidR="006E665C" w:rsidRPr="001B3266" w:rsidRDefault="006E665C" w:rsidP="0000716D">
            <w:pPr>
              <w:spacing w:line="240" w:lineRule="exact"/>
              <w:rPr>
                <w:rStyle w:val="FakeCharacterStyle"/>
                <w:rFonts w:ascii="Source Sans 3" w:hAnsi="Source Sans 3"/>
              </w:rPr>
            </w:pPr>
          </w:p>
        </w:tc>
        <w:tc>
          <w:tcPr>
            <w:tcW w:w="1440" w:type="dxa"/>
            <w:shd w:val="clear" w:color="auto" w:fill="auto"/>
          </w:tcPr>
          <w:p w14:paraId="78CF22AE" w14:textId="77777777" w:rsidR="006E665C" w:rsidRPr="001B3266" w:rsidRDefault="006E665C" w:rsidP="0000716D">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r w:rsidR="00BC0171" w:rsidRPr="001B3266" w14:paraId="5C8FDACC" w14:textId="77777777" w:rsidTr="006E665C">
        <w:tc>
          <w:tcPr>
            <w:tcW w:w="9870" w:type="dxa"/>
            <w:gridSpan w:val="3"/>
            <w:shd w:val="clear" w:color="auto" w:fill="auto"/>
          </w:tcPr>
          <w:p w14:paraId="68F00F8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Gefährdungsbeurteilungsobjekt aus dem BG-Katalog: Heben, Tragen, Ziehen und Schieben von Lasten</w:t>
            </w:r>
            <w:r w:rsidRPr="001B3266">
              <w:rPr>
                <w:rStyle w:val="CharacterStyle28"/>
                <w:rFonts w:ascii="Source Sans 3" w:hAnsi="Source Sans 3"/>
              </w:rPr>
              <w:br/>
              <w:t>2. Gefährdungsbeurteilungsobjekt aus dem BG-Katalog: Arbeitsmedizinische Vorsorge</w:t>
            </w:r>
          </w:p>
        </w:tc>
      </w:tr>
    </w:tbl>
    <w:p w14:paraId="15C9A585"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63D2BE9F" w14:textId="77777777">
        <w:trPr>
          <w:trHeight w:hRule="exact" w:val="285"/>
        </w:trPr>
        <w:tc>
          <w:tcPr>
            <w:tcW w:w="9870" w:type="dxa"/>
            <w:gridSpan w:val="6"/>
            <w:shd w:val="clear" w:color="auto" w:fill="auto"/>
          </w:tcPr>
          <w:p w14:paraId="73DF97E2"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1410DC4E" w14:textId="77777777">
        <w:trPr>
          <w:trHeight w:hRule="exact" w:val="345"/>
        </w:trPr>
        <w:tc>
          <w:tcPr>
            <w:tcW w:w="1440" w:type="dxa"/>
            <w:gridSpan w:val="2"/>
            <w:shd w:val="clear" w:color="auto" w:fill="auto"/>
          </w:tcPr>
          <w:p w14:paraId="26E7CDFA"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25D5BF19" w14:textId="77777777" w:rsidR="00BC0171" w:rsidRPr="001B3266" w:rsidRDefault="00BC0171" w:rsidP="001B3266">
            <w:pPr>
              <w:spacing w:line="240" w:lineRule="exact"/>
              <w:rPr>
                <w:rStyle w:val="FakeCharacterStyle"/>
                <w:rFonts w:ascii="Source Sans 3" w:hAnsi="Source Sans 3"/>
              </w:rPr>
            </w:pPr>
          </w:p>
        </w:tc>
      </w:tr>
      <w:tr w:rsidR="00BC0171" w:rsidRPr="001B3266" w14:paraId="6A29074F" w14:textId="77777777">
        <w:trPr>
          <w:trHeight w:hRule="exact" w:val="525"/>
        </w:trPr>
        <w:tc>
          <w:tcPr>
            <w:tcW w:w="9870" w:type="dxa"/>
            <w:gridSpan w:val="6"/>
            <w:shd w:val="clear" w:color="auto" w:fill="auto"/>
          </w:tcPr>
          <w:p w14:paraId="65E054F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208-033: Muskel-Skelett-Belastungen –</w:t>
            </w:r>
            <w:r w:rsidRPr="001B3266">
              <w:rPr>
                <w:rStyle w:val="CharacterStyle28"/>
                <w:rFonts w:ascii="Source Sans 3" w:hAnsi="Source Sans 3"/>
              </w:rPr>
              <w:br/>
              <w:t>erkennen und beurteilen</w:t>
            </w:r>
          </w:p>
        </w:tc>
      </w:tr>
      <w:tr w:rsidR="00BC0171" w:rsidRPr="001B3266" w14:paraId="7DEAE8A6" w14:textId="77777777">
        <w:trPr>
          <w:trHeight w:hRule="exact" w:val="270"/>
        </w:trPr>
        <w:tc>
          <w:tcPr>
            <w:tcW w:w="9870" w:type="dxa"/>
            <w:gridSpan w:val="6"/>
            <w:shd w:val="clear" w:color="auto" w:fill="auto"/>
          </w:tcPr>
          <w:p w14:paraId="430A51A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1: Grundsätze der Prävention , Inhalt</w:t>
            </w:r>
          </w:p>
        </w:tc>
      </w:tr>
      <w:tr w:rsidR="00BC0171" w:rsidRPr="001B3266" w14:paraId="7B92A11C" w14:textId="77777777">
        <w:trPr>
          <w:trHeight w:hRule="exact" w:val="285"/>
        </w:trPr>
        <w:tc>
          <w:tcPr>
            <w:tcW w:w="9870" w:type="dxa"/>
            <w:gridSpan w:val="6"/>
            <w:shd w:val="clear" w:color="auto" w:fill="auto"/>
          </w:tcPr>
          <w:p w14:paraId="37EC33F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Arbeitsstättenverordnung (ArbStättV), Inhaltsübersicht</w:t>
            </w:r>
          </w:p>
        </w:tc>
      </w:tr>
      <w:tr w:rsidR="00BC0171" w:rsidRPr="001B3266" w14:paraId="61318550" w14:textId="77777777">
        <w:trPr>
          <w:trHeight w:hRule="exact" w:val="570"/>
        </w:trPr>
        <w:tc>
          <w:tcPr>
            <w:tcW w:w="9870" w:type="dxa"/>
            <w:gridSpan w:val="6"/>
            <w:shd w:val="clear" w:color="auto" w:fill="auto"/>
          </w:tcPr>
          <w:p w14:paraId="433B9E37"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2A180133" w14:textId="77777777">
        <w:trPr>
          <w:trHeight w:hRule="exact" w:val="270"/>
        </w:trPr>
        <w:tc>
          <w:tcPr>
            <w:tcW w:w="15" w:type="dxa"/>
          </w:tcPr>
          <w:p w14:paraId="43D42607"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3CC3BDD3"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3C5614FB"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4D6FA60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4F41CB10" w14:textId="77777777" w:rsidR="00BC0171" w:rsidRPr="001B3266" w:rsidRDefault="00BC0171" w:rsidP="001B3266">
            <w:pPr>
              <w:spacing w:line="240" w:lineRule="exact"/>
              <w:rPr>
                <w:rStyle w:val="FakeCharacterStyle"/>
                <w:rFonts w:ascii="Source Sans 3" w:hAnsi="Source Sans 3"/>
              </w:rPr>
            </w:pPr>
          </w:p>
        </w:tc>
      </w:tr>
      <w:tr w:rsidR="00BC0171" w:rsidRPr="001B3266" w14:paraId="0F5F53D6" w14:textId="77777777">
        <w:trPr>
          <w:trHeight w:hRule="exact" w:val="1260"/>
        </w:trPr>
        <w:tc>
          <w:tcPr>
            <w:tcW w:w="15" w:type="dxa"/>
          </w:tcPr>
          <w:p w14:paraId="75F2D9F1"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009FD94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571FE074"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11D307C8" w14:textId="77777777">
        <w:trPr>
          <w:trHeight w:hRule="exact" w:val="270"/>
        </w:trPr>
        <w:tc>
          <w:tcPr>
            <w:tcW w:w="15" w:type="dxa"/>
          </w:tcPr>
          <w:p w14:paraId="7CF2B1D1"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059CA833"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65ED5702"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5D2FE78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1E5D3529" w14:textId="77777777">
        <w:trPr>
          <w:trHeight w:hRule="exact" w:val="1110"/>
        </w:trPr>
        <w:tc>
          <w:tcPr>
            <w:tcW w:w="15" w:type="dxa"/>
          </w:tcPr>
          <w:p w14:paraId="67DE4B49"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55FB223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78CD25CE" w14:textId="77777777" w:rsidR="00BC0171" w:rsidRPr="001B3266" w:rsidRDefault="00BC0171" w:rsidP="001B3266">
      <w:pPr>
        <w:spacing w:line="240" w:lineRule="exact"/>
        <w:rPr>
          <w:rFonts w:ascii="Source Sans 3" w:hAnsi="Source Sans 3"/>
        </w:rPr>
        <w:sectPr w:rsidR="00BC0171" w:rsidRPr="001B3266">
          <w:headerReference w:type="default" r:id="rId567"/>
          <w:footerReference w:type="default" r:id="rId5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65224550" w14:textId="77777777">
        <w:trPr>
          <w:trHeight w:hRule="exact" w:val="360"/>
        </w:trPr>
        <w:tc>
          <w:tcPr>
            <w:tcW w:w="9870" w:type="dxa"/>
            <w:gridSpan w:val="3"/>
            <w:shd w:val="clear" w:color="auto" w:fill="auto"/>
          </w:tcPr>
          <w:p w14:paraId="71304DB6"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6. Kundenanlage</w:t>
            </w:r>
          </w:p>
        </w:tc>
      </w:tr>
      <w:tr w:rsidR="00BC0171" w:rsidRPr="001B3266" w14:paraId="54A9C561" w14:textId="77777777">
        <w:trPr>
          <w:trHeight w:hRule="exact" w:val="360"/>
        </w:trPr>
        <w:tc>
          <w:tcPr>
            <w:tcW w:w="9870" w:type="dxa"/>
            <w:gridSpan w:val="3"/>
            <w:shd w:val="clear" w:color="auto" w:fill="auto"/>
          </w:tcPr>
          <w:p w14:paraId="6EC9F430"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Fehlerdiagnose</w:t>
            </w:r>
          </w:p>
        </w:tc>
      </w:tr>
      <w:tr w:rsidR="00BC0171" w:rsidRPr="001B3266" w14:paraId="036F5F97" w14:textId="77777777">
        <w:trPr>
          <w:trHeight w:hRule="exact" w:val="345"/>
        </w:trPr>
        <w:tc>
          <w:tcPr>
            <w:tcW w:w="2700" w:type="dxa"/>
            <w:shd w:val="clear" w:color="auto" w:fill="auto"/>
          </w:tcPr>
          <w:p w14:paraId="10060277"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51995C1B" w14:textId="77777777" w:rsidR="00BC0171" w:rsidRPr="001B3266" w:rsidRDefault="00BC0171" w:rsidP="001B3266">
            <w:pPr>
              <w:spacing w:line="240" w:lineRule="exact"/>
              <w:rPr>
                <w:rStyle w:val="FakeCharacterStyle"/>
                <w:rFonts w:ascii="Source Sans 3" w:hAnsi="Source Sans 3"/>
              </w:rPr>
            </w:pPr>
          </w:p>
        </w:tc>
      </w:tr>
      <w:tr w:rsidR="00BC0171" w:rsidRPr="001B3266" w14:paraId="5867C98E" w14:textId="77777777">
        <w:tc>
          <w:tcPr>
            <w:tcW w:w="9855" w:type="dxa"/>
            <w:gridSpan w:val="2"/>
            <w:shd w:val="clear" w:color="auto" w:fill="auto"/>
          </w:tcPr>
          <w:p w14:paraId="62B2C6EC"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 xml:space="preserve">gefährliche </w:t>
            </w:r>
            <w:proofErr w:type="spellStart"/>
            <w:r w:rsidRPr="001B3266">
              <w:rPr>
                <w:rStyle w:val="FakeCharacterStyle"/>
                <w:rFonts w:ascii="Source Sans 3" w:hAnsi="Source Sans 3"/>
                <w:b/>
                <w:color w:val="000000"/>
                <w:sz w:val="20"/>
              </w:rPr>
              <w:t>Körperdurchströmung</w:t>
            </w:r>
            <w:proofErr w:type="spellEnd"/>
            <w:r w:rsidRPr="001B3266">
              <w:rPr>
                <w:rStyle w:val="FakeCharacterStyle"/>
                <w:rFonts w:ascii="Source Sans 3" w:hAnsi="Source Sans 3"/>
                <w:b/>
                <w:color w:val="000000"/>
                <w:sz w:val="20"/>
              </w:rPr>
              <w:t>, Fehlersuche unter Spannung, leitfähige Umgebung</w:t>
            </w:r>
          </w:p>
        </w:tc>
        <w:tc>
          <w:tcPr>
            <w:tcW w:w="15" w:type="dxa"/>
          </w:tcPr>
          <w:p w14:paraId="7F8625DF" w14:textId="77777777" w:rsidR="00BC0171" w:rsidRPr="001B3266" w:rsidRDefault="00BC0171" w:rsidP="001B3266">
            <w:pPr>
              <w:spacing w:line="240" w:lineRule="exact"/>
              <w:rPr>
                <w:rStyle w:val="FakeCharacterStyle"/>
                <w:rFonts w:ascii="Source Sans 3" w:hAnsi="Source Sans 3"/>
              </w:rPr>
            </w:pPr>
          </w:p>
        </w:tc>
      </w:tr>
      <w:tr w:rsidR="00BC0171" w:rsidRPr="001B3266" w14:paraId="0A86D007" w14:textId="77777777">
        <w:trPr>
          <w:trHeight w:hRule="exact" w:val="240"/>
        </w:trPr>
        <w:tc>
          <w:tcPr>
            <w:tcW w:w="9870" w:type="dxa"/>
            <w:gridSpan w:val="3"/>
            <w:shd w:val="clear" w:color="auto" w:fill="auto"/>
          </w:tcPr>
          <w:p w14:paraId="20AC3C02" w14:textId="77777777" w:rsidR="00BC0171" w:rsidRPr="001B3266" w:rsidRDefault="00BC0171" w:rsidP="001B3266">
            <w:pPr>
              <w:pStyle w:val="ParagraphStyle23"/>
              <w:spacing w:line="240" w:lineRule="exact"/>
              <w:rPr>
                <w:rStyle w:val="FakeCharacterStyle"/>
                <w:rFonts w:ascii="Source Sans 3" w:hAnsi="Source Sans 3"/>
              </w:rPr>
            </w:pPr>
          </w:p>
        </w:tc>
      </w:tr>
    </w:tbl>
    <w:p w14:paraId="70E751F7"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356EBCF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5405E1F"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167D2F5"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14D90B"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5D76540"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353EB18"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17E0B8A6" w14:textId="77777777">
        <w:trPr>
          <w:trHeight w:hRule="exact" w:val="330"/>
        </w:trPr>
        <w:tc>
          <w:tcPr>
            <w:tcW w:w="15" w:type="dxa"/>
            <w:vMerge w:val="restart"/>
            <w:shd w:val="clear" w:color="auto" w:fill="D7EAF9"/>
            <w:vAlign w:val="center"/>
          </w:tcPr>
          <w:p w14:paraId="7453B02F"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9AE93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Arbeiten unter Spannung ist nur erlaubt, wenn die Fehlerdiagnose nicht auf andere Weise möglich ist. Betriebsanweisungen für Arbeiten unter Spannung sind erstellt.</w:t>
            </w:r>
          </w:p>
        </w:tc>
        <w:tc>
          <w:tcPr>
            <w:tcW w:w="60" w:type="dxa"/>
            <w:vMerge w:val="restart"/>
            <w:shd w:val="clear" w:color="auto" w:fill="D7EAF9"/>
            <w:vAlign w:val="center"/>
          </w:tcPr>
          <w:p w14:paraId="56F1E3C8"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BC52B7"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BDEEE8"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82E525"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9D6C06"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A45E2C5" w14:textId="6A372A05"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619691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E4C985F" w14:textId="77777777">
        <w:tc>
          <w:tcPr>
            <w:tcW w:w="15" w:type="dxa"/>
            <w:vMerge/>
            <w:shd w:val="clear" w:color="auto" w:fill="D7EAF9"/>
            <w:vAlign w:val="center"/>
          </w:tcPr>
          <w:p w14:paraId="23187B5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D418E6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701DE2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B4C0C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53A19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6B639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D87F1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3911430"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FC0460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6292722" w14:textId="77777777">
        <w:trPr>
          <w:trHeight w:hRule="exact" w:val="330"/>
        </w:trPr>
        <w:tc>
          <w:tcPr>
            <w:tcW w:w="15" w:type="dxa"/>
            <w:vMerge w:val="restart"/>
            <w:shd w:val="clear" w:color="auto" w:fill="auto"/>
          </w:tcPr>
          <w:p w14:paraId="0B7E5612"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08B8B733"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Arbeiten unter Spannung sind nur zur Fehlerdiagnose erlaubt.</w:t>
            </w:r>
          </w:p>
        </w:tc>
        <w:tc>
          <w:tcPr>
            <w:tcW w:w="60" w:type="dxa"/>
            <w:vMerge w:val="restart"/>
            <w:shd w:val="clear" w:color="auto" w:fill="auto"/>
          </w:tcPr>
          <w:p w14:paraId="3158DE05"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4A2C06"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87C396"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67306E"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B9A4D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5F5540D" w14:textId="6153FA00"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2FA6341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75E01B0" w14:textId="77777777">
        <w:tc>
          <w:tcPr>
            <w:tcW w:w="15" w:type="dxa"/>
            <w:vMerge/>
            <w:shd w:val="clear" w:color="auto" w:fill="auto"/>
          </w:tcPr>
          <w:p w14:paraId="43CEEF7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4C6415C"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4C6540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92F9F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8B8B8F"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75D44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5D6DC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24937F1"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DF411D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33F5F6E" w14:textId="77777777">
        <w:trPr>
          <w:trHeight w:hRule="exact" w:val="15"/>
        </w:trPr>
        <w:tc>
          <w:tcPr>
            <w:tcW w:w="15" w:type="dxa"/>
            <w:vMerge w:val="restart"/>
            <w:shd w:val="clear" w:color="auto" w:fill="D7EAF9"/>
            <w:vAlign w:val="center"/>
          </w:tcPr>
          <w:p w14:paraId="3C736B78"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32EEACB7"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0964C552"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F29049"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9634E2"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779F63"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22A784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254F111" w14:textId="6DAAB953"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7FB0F8A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54BA887" w14:textId="77777777">
        <w:trPr>
          <w:trHeight w:val="240"/>
        </w:trPr>
        <w:tc>
          <w:tcPr>
            <w:tcW w:w="15" w:type="dxa"/>
            <w:vMerge/>
            <w:shd w:val="clear" w:color="auto" w:fill="D7EAF9"/>
            <w:vAlign w:val="center"/>
          </w:tcPr>
          <w:p w14:paraId="713CCD1C"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4495965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Alle erforderlichen Reparaturarbeiten sind im spannungsfreien Zustand auszuführen.</w:t>
            </w:r>
          </w:p>
        </w:tc>
        <w:tc>
          <w:tcPr>
            <w:tcW w:w="60" w:type="dxa"/>
            <w:vMerge/>
            <w:shd w:val="clear" w:color="auto" w:fill="D7EAF9"/>
            <w:vAlign w:val="center"/>
          </w:tcPr>
          <w:p w14:paraId="39B4980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397FB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E55F4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8511CB"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6085AE9"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79945F07"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4C0E8D33" w14:textId="77777777" w:rsidR="00BC0171" w:rsidRPr="001B3266" w:rsidRDefault="00BC0171" w:rsidP="001B3266">
            <w:pPr>
              <w:spacing w:line="240" w:lineRule="exact"/>
              <w:rPr>
                <w:rStyle w:val="FakeCharacterStyle"/>
                <w:rFonts w:ascii="Source Sans 3" w:hAnsi="Source Sans 3"/>
              </w:rPr>
            </w:pPr>
          </w:p>
        </w:tc>
      </w:tr>
      <w:tr w:rsidR="00BC0171" w:rsidRPr="001B3266" w14:paraId="503F2615" w14:textId="77777777">
        <w:tc>
          <w:tcPr>
            <w:tcW w:w="15" w:type="dxa"/>
            <w:vMerge/>
            <w:shd w:val="clear" w:color="auto" w:fill="D7EAF9"/>
            <w:vAlign w:val="center"/>
          </w:tcPr>
          <w:p w14:paraId="228D3C6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F54055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55D384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45416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E9FFA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0091B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3E2E53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280FAC6"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9215ED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CE55495" w14:textId="77777777">
        <w:trPr>
          <w:trHeight w:hRule="exact" w:val="330"/>
        </w:trPr>
        <w:tc>
          <w:tcPr>
            <w:tcW w:w="15" w:type="dxa"/>
            <w:vMerge w:val="restart"/>
            <w:shd w:val="clear" w:color="auto" w:fill="auto"/>
          </w:tcPr>
          <w:p w14:paraId="21A4C946"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49CA4D82"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Auf Baustellen oder beim Kunden wird eine </w:t>
            </w:r>
            <w:hyperlink r:id="rId569" w:tooltip="ortsveränderlichen Schutzeinrichtung" w:history="1">
              <w:r w:rsidRPr="001B3266">
                <w:rPr>
                  <w:rStyle w:val="FakeCharacterStyle"/>
                  <w:rFonts w:ascii="Source Sans 3" w:hAnsi="Source Sans 3"/>
                  <w:color w:val="000000"/>
                  <w:sz w:val="20"/>
                  <w:u w:val="single"/>
                </w:rPr>
                <w:t>ortsveränderlichen Schutzeinrichtung</w:t>
              </w:r>
            </w:hyperlink>
            <w:r w:rsidRPr="001B3266">
              <w:rPr>
                <w:rStyle w:val="FakeCharacterStyle"/>
                <w:rFonts w:ascii="Source Sans 3" w:hAnsi="Source Sans 3"/>
                <w:color w:val="000000"/>
                <w:sz w:val="20"/>
              </w:rPr>
              <w:t xml:space="preserve"> verwendet, z. B. Fehlerstromschutzschalter mit max. 30 mA Fehlerstrom, PRCD mit integriertem 30 mA-Fehlerstrom-Schutzschalter.</w:t>
            </w:r>
          </w:p>
        </w:tc>
        <w:tc>
          <w:tcPr>
            <w:tcW w:w="60" w:type="dxa"/>
            <w:vMerge w:val="restart"/>
            <w:shd w:val="clear" w:color="auto" w:fill="auto"/>
          </w:tcPr>
          <w:p w14:paraId="710C4E36"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217398"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5C3901"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03AA57"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AA9EB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29723BB" w14:textId="49949180"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7B426338"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D9B2845" w14:textId="77777777">
        <w:tc>
          <w:tcPr>
            <w:tcW w:w="15" w:type="dxa"/>
            <w:vMerge/>
            <w:shd w:val="clear" w:color="auto" w:fill="auto"/>
          </w:tcPr>
          <w:p w14:paraId="44EA9EA3"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7D4AA2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48FA8C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4BA13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7434D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1BD3A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59291D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2F0DFF6"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6DCC9C7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8163701" w14:textId="77777777">
        <w:trPr>
          <w:trHeight w:hRule="exact" w:val="15"/>
        </w:trPr>
        <w:tc>
          <w:tcPr>
            <w:tcW w:w="15" w:type="dxa"/>
            <w:vMerge w:val="restart"/>
            <w:shd w:val="clear" w:color="auto" w:fill="D7EAF9"/>
            <w:vAlign w:val="center"/>
          </w:tcPr>
          <w:p w14:paraId="2464C1E6"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486F5E6F"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7386A5E8"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97B077"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599062"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04E090"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227A97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69BFF36" w14:textId="639EA826"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199A861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1B97086" w14:textId="77777777">
        <w:trPr>
          <w:trHeight w:val="240"/>
        </w:trPr>
        <w:tc>
          <w:tcPr>
            <w:tcW w:w="15" w:type="dxa"/>
            <w:vMerge/>
            <w:shd w:val="clear" w:color="auto" w:fill="D7EAF9"/>
            <w:vAlign w:val="center"/>
          </w:tcPr>
          <w:p w14:paraId="674912BA"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796062F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Je nach Art der Arbeit und den Umgebungsverhältnissen sind weitere Maßnahmen erforderlich , z. B. isoliertes Werkzeug, isolierende Schutzhandschuhe, Isolation des Standorts.</w:t>
            </w:r>
          </w:p>
        </w:tc>
        <w:tc>
          <w:tcPr>
            <w:tcW w:w="60" w:type="dxa"/>
            <w:vMerge/>
            <w:shd w:val="clear" w:color="auto" w:fill="D7EAF9"/>
            <w:vAlign w:val="center"/>
          </w:tcPr>
          <w:p w14:paraId="01C10E6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51235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C659E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7345A9"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E444952"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1CBDC255"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36D4EDF4" w14:textId="77777777" w:rsidR="00BC0171" w:rsidRPr="001B3266" w:rsidRDefault="00BC0171" w:rsidP="001B3266">
            <w:pPr>
              <w:spacing w:line="240" w:lineRule="exact"/>
              <w:rPr>
                <w:rStyle w:val="FakeCharacterStyle"/>
                <w:rFonts w:ascii="Source Sans 3" w:hAnsi="Source Sans 3"/>
              </w:rPr>
            </w:pPr>
          </w:p>
        </w:tc>
      </w:tr>
      <w:tr w:rsidR="00BC0171" w:rsidRPr="001B3266" w14:paraId="1071DA1B" w14:textId="77777777">
        <w:tc>
          <w:tcPr>
            <w:tcW w:w="15" w:type="dxa"/>
            <w:vMerge/>
            <w:shd w:val="clear" w:color="auto" w:fill="D7EAF9"/>
            <w:vAlign w:val="center"/>
          </w:tcPr>
          <w:p w14:paraId="621E9813"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ABCF11C"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D7AA1B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9A4AC2"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32E28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29E84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BFE5D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FE08BD2"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460CBA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2BFACE3" w14:textId="77777777">
        <w:trPr>
          <w:trHeight w:hRule="exact" w:val="15"/>
        </w:trPr>
        <w:tc>
          <w:tcPr>
            <w:tcW w:w="15" w:type="dxa"/>
            <w:vMerge w:val="restart"/>
            <w:shd w:val="clear" w:color="auto" w:fill="auto"/>
          </w:tcPr>
          <w:p w14:paraId="7AC8EAC3"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08E33A72"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1045E7C8"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D99841"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B2E316"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BE84EF"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6FE724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A73FDFF" w14:textId="58A5B30A"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1EE3C31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8D433B8" w14:textId="77777777">
        <w:trPr>
          <w:trHeight w:val="240"/>
        </w:trPr>
        <w:tc>
          <w:tcPr>
            <w:tcW w:w="15" w:type="dxa"/>
            <w:vMerge/>
            <w:shd w:val="clear" w:color="auto" w:fill="auto"/>
          </w:tcPr>
          <w:p w14:paraId="2E58330B"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08AAF7C7"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werden nur berührungsgeschützte Mess- und Prüfleitungen verwendet.</w:t>
            </w:r>
          </w:p>
        </w:tc>
        <w:tc>
          <w:tcPr>
            <w:tcW w:w="60" w:type="dxa"/>
            <w:vMerge/>
            <w:shd w:val="clear" w:color="auto" w:fill="auto"/>
          </w:tcPr>
          <w:p w14:paraId="21F04B6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89C4E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52950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2BE43E"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FDFE8EE"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6BF7B419"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18C5016B" w14:textId="77777777" w:rsidR="00BC0171" w:rsidRPr="001B3266" w:rsidRDefault="00BC0171" w:rsidP="001B3266">
            <w:pPr>
              <w:spacing w:line="240" w:lineRule="exact"/>
              <w:rPr>
                <w:rStyle w:val="FakeCharacterStyle"/>
                <w:rFonts w:ascii="Source Sans 3" w:hAnsi="Source Sans 3"/>
              </w:rPr>
            </w:pPr>
          </w:p>
        </w:tc>
      </w:tr>
      <w:tr w:rsidR="00BC0171" w:rsidRPr="001B3266" w14:paraId="33DB59B7" w14:textId="77777777">
        <w:tc>
          <w:tcPr>
            <w:tcW w:w="15" w:type="dxa"/>
            <w:vMerge/>
            <w:shd w:val="clear" w:color="auto" w:fill="auto"/>
          </w:tcPr>
          <w:p w14:paraId="5FD10F7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24BC24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5F6889B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77F13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6EC77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E7084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367DA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77EC63C"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587BFF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D7C45AF" w14:textId="77777777">
        <w:trPr>
          <w:trHeight w:hRule="exact" w:val="330"/>
        </w:trPr>
        <w:tc>
          <w:tcPr>
            <w:tcW w:w="15" w:type="dxa"/>
            <w:vMerge w:val="restart"/>
            <w:shd w:val="clear" w:color="auto" w:fill="D7EAF9"/>
            <w:vAlign w:val="center"/>
          </w:tcPr>
          <w:p w14:paraId="010DA12B"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ECA061"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Beschäftigten sind </w:t>
            </w:r>
            <w:hyperlink r:id="rId570" w:tooltip="Unterweisungen der Beschäftigten" w:history="1">
              <w:r w:rsidRPr="001B3266">
                <w:rPr>
                  <w:rStyle w:val="FakeCharacterStyle"/>
                  <w:rFonts w:ascii="Source Sans 3" w:hAnsi="Source Sans 3"/>
                  <w:color w:val="000000"/>
                  <w:sz w:val="20"/>
                  <w:u w:val="single"/>
                </w:rPr>
                <w:t>unterwiesen</w:t>
              </w:r>
            </w:hyperlink>
            <w:r w:rsidRPr="001B3266">
              <w:rPr>
                <w:rStyle w:val="FakeCharacterStyle"/>
                <w:rFonts w:ascii="Source Sans 3" w:hAnsi="Source Sans 3"/>
                <w:color w:val="000000"/>
                <w:sz w:val="20"/>
              </w:rPr>
              <w:t>.</w:t>
            </w:r>
          </w:p>
        </w:tc>
        <w:tc>
          <w:tcPr>
            <w:tcW w:w="60" w:type="dxa"/>
            <w:vMerge w:val="restart"/>
            <w:shd w:val="clear" w:color="auto" w:fill="D7EAF9"/>
            <w:vAlign w:val="center"/>
          </w:tcPr>
          <w:p w14:paraId="4AD14DBB"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9FCF8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E8DE9C"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B0D079"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3AAEF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3560621" w14:textId="67D25C6C"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635EAC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AA65239" w14:textId="77777777">
        <w:tc>
          <w:tcPr>
            <w:tcW w:w="15" w:type="dxa"/>
            <w:vMerge/>
            <w:shd w:val="clear" w:color="auto" w:fill="D7EAF9"/>
            <w:vAlign w:val="center"/>
          </w:tcPr>
          <w:p w14:paraId="638A144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339C3FC"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A20779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99661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EDCEE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275240"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8B556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A57A5A2"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F7A1C8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07E4976" w14:textId="77777777">
        <w:trPr>
          <w:trHeight w:hRule="exact" w:val="45"/>
        </w:trPr>
        <w:tc>
          <w:tcPr>
            <w:tcW w:w="9870" w:type="dxa"/>
            <w:gridSpan w:val="9"/>
            <w:shd w:val="clear" w:color="auto" w:fill="auto"/>
          </w:tcPr>
          <w:p w14:paraId="49AD17FE"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766ACE29" wp14:editId="7A73FD44">
                  <wp:extent cx="6267450" cy="28575"/>
                  <wp:effectExtent l="0" t="0" r="0" b="0"/>
                  <wp:docPr id="89" name="Picture 89"/>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26"/>
                          <a:stretch>
                            <a:fillRect/>
                          </a:stretch>
                        </pic:blipFill>
                        <pic:spPr>
                          <a:xfrm>
                            <a:off x="0" y="0"/>
                            <a:ext cx="6267450" cy="28575"/>
                          </a:xfrm>
                          <a:prstGeom prst="rect">
                            <a:avLst/>
                          </a:prstGeom>
                          <a:noFill/>
                        </pic:spPr>
                      </pic:pic>
                    </a:graphicData>
                  </a:graphic>
                </wp:inline>
              </w:drawing>
            </w:r>
          </w:p>
        </w:tc>
      </w:tr>
    </w:tbl>
    <w:p w14:paraId="57D4F3B4"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4FCA31C6" w14:textId="77777777">
        <w:trPr>
          <w:trHeight w:hRule="exact" w:val="345"/>
        </w:trPr>
        <w:tc>
          <w:tcPr>
            <w:tcW w:w="15" w:type="dxa"/>
          </w:tcPr>
          <w:p w14:paraId="1F96374E"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60D468ED"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1AE4656E"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60ACF953" w14:textId="77777777">
        <w:tc>
          <w:tcPr>
            <w:tcW w:w="9870" w:type="dxa"/>
            <w:shd w:val="clear" w:color="auto" w:fill="auto"/>
          </w:tcPr>
          <w:p w14:paraId="4713E10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ortsveränderlichen Schutzeinrichtung</w:t>
            </w:r>
            <w:r w:rsidRPr="001B3266">
              <w:rPr>
                <w:rStyle w:val="CharacterStyle28"/>
                <w:rFonts w:ascii="Source Sans 3" w:hAnsi="Source Sans 3"/>
              </w:rPr>
              <w:br/>
              <w:t>2. Gefährdungsbeurteilungsobjekt aus dem BG-Katalog: Unterweisungen der Beschäftigten</w:t>
            </w:r>
          </w:p>
        </w:tc>
      </w:tr>
    </w:tbl>
    <w:p w14:paraId="66E5C3E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21E25517" w14:textId="77777777">
        <w:trPr>
          <w:trHeight w:hRule="exact" w:val="285"/>
        </w:trPr>
        <w:tc>
          <w:tcPr>
            <w:tcW w:w="9870" w:type="dxa"/>
            <w:gridSpan w:val="6"/>
            <w:shd w:val="clear" w:color="auto" w:fill="auto"/>
          </w:tcPr>
          <w:p w14:paraId="179A9F6A"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51518DFB" w14:textId="77777777">
        <w:trPr>
          <w:trHeight w:hRule="exact" w:val="345"/>
        </w:trPr>
        <w:tc>
          <w:tcPr>
            <w:tcW w:w="1440" w:type="dxa"/>
            <w:gridSpan w:val="2"/>
            <w:shd w:val="clear" w:color="auto" w:fill="auto"/>
          </w:tcPr>
          <w:p w14:paraId="02E713F3"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75F4F46A" w14:textId="77777777" w:rsidR="00BC0171" w:rsidRPr="001B3266" w:rsidRDefault="00BC0171" w:rsidP="001B3266">
            <w:pPr>
              <w:spacing w:line="240" w:lineRule="exact"/>
              <w:rPr>
                <w:rStyle w:val="FakeCharacterStyle"/>
                <w:rFonts w:ascii="Source Sans 3" w:hAnsi="Source Sans 3"/>
              </w:rPr>
            </w:pPr>
          </w:p>
        </w:tc>
      </w:tr>
      <w:tr w:rsidR="00BC0171" w:rsidRPr="001B3266" w14:paraId="3B392756" w14:textId="77777777">
        <w:trPr>
          <w:trHeight w:hRule="exact" w:val="285"/>
        </w:trPr>
        <w:tc>
          <w:tcPr>
            <w:tcW w:w="9870" w:type="dxa"/>
            <w:gridSpan w:val="6"/>
            <w:shd w:val="clear" w:color="auto" w:fill="auto"/>
          </w:tcPr>
          <w:p w14:paraId="40C0B05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3: § 8 Zulässige Abweichungen: Elektrische Anlagen und Betriebsmittel</w:t>
            </w:r>
          </w:p>
        </w:tc>
      </w:tr>
      <w:tr w:rsidR="00BC0171" w:rsidRPr="001B3266" w14:paraId="0D989C88" w14:textId="77777777">
        <w:trPr>
          <w:trHeight w:hRule="exact" w:val="570"/>
        </w:trPr>
        <w:tc>
          <w:tcPr>
            <w:tcW w:w="9870" w:type="dxa"/>
            <w:gridSpan w:val="6"/>
            <w:shd w:val="clear" w:color="auto" w:fill="auto"/>
          </w:tcPr>
          <w:p w14:paraId="1AA6D726"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2EE90982" w14:textId="77777777">
        <w:trPr>
          <w:trHeight w:hRule="exact" w:val="270"/>
        </w:trPr>
        <w:tc>
          <w:tcPr>
            <w:tcW w:w="15" w:type="dxa"/>
          </w:tcPr>
          <w:p w14:paraId="32B9CB13"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1CB05E30"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351A1973"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454F2B9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09481F65" w14:textId="77777777" w:rsidR="00BC0171" w:rsidRPr="001B3266" w:rsidRDefault="00BC0171" w:rsidP="001B3266">
            <w:pPr>
              <w:spacing w:line="240" w:lineRule="exact"/>
              <w:rPr>
                <w:rStyle w:val="FakeCharacterStyle"/>
                <w:rFonts w:ascii="Source Sans 3" w:hAnsi="Source Sans 3"/>
              </w:rPr>
            </w:pPr>
          </w:p>
        </w:tc>
      </w:tr>
      <w:tr w:rsidR="00BC0171" w:rsidRPr="001B3266" w14:paraId="6D87D70F" w14:textId="77777777">
        <w:trPr>
          <w:trHeight w:hRule="exact" w:val="1260"/>
        </w:trPr>
        <w:tc>
          <w:tcPr>
            <w:tcW w:w="15" w:type="dxa"/>
          </w:tcPr>
          <w:p w14:paraId="3D1E9353"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59069B7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0F5253B0"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4BC9F18D" w14:textId="77777777">
        <w:trPr>
          <w:trHeight w:hRule="exact" w:val="270"/>
        </w:trPr>
        <w:tc>
          <w:tcPr>
            <w:tcW w:w="15" w:type="dxa"/>
          </w:tcPr>
          <w:p w14:paraId="64613684"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00754CE9"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2F1429CA"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3393E521"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4102354A" w14:textId="77777777">
        <w:trPr>
          <w:trHeight w:hRule="exact" w:val="1110"/>
        </w:trPr>
        <w:tc>
          <w:tcPr>
            <w:tcW w:w="15" w:type="dxa"/>
          </w:tcPr>
          <w:p w14:paraId="1D448627"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68DB52B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0CC331CD" w14:textId="77777777" w:rsidR="00BC0171" w:rsidRPr="001B3266" w:rsidRDefault="00BC0171" w:rsidP="001B3266">
      <w:pPr>
        <w:spacing w:line="240" w:lineRule="exact"/>
        <w:rPr>
          <w:rFonts w:ascii="Source Sans 3" w:hAnsi="Source Sans 3"/>
        </w:rPr>
        <w:sectPr w:rsidR="00BC0171" w:rsidRPr="001B3266">
          <w:headerReference w:type="default" r:id="rId571"/>
          <w:footerReference w:type="default" r:id="rId5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1B199605" w14:textId="77777777">
        <w:trPr>
          <w:trHeight w:hRule="exact" w:val="360"/>
        </w:trPr>
        <w:tc>
          <w:tcPr>
            <w:tcW w:w="9870" w:type="dxa"/>
            <w:gridSpan w:val="3"/>
            <w:shd w:val="clear" w:color="auto" w:fill="auto"/>
          </w:tcPr>
          <w:p w14:paraId="375A37C0"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6. Kundenanlage</w:t>
            </w:r>
          </w:p>
        </w:tc>
      </w:tr>
      <w:tr w:rsidR="00BC0171" w:rsidRPr="001B3266" w14:paraId="06F22D1B" w14:textId="77777777">
        <w:trPr>
          <w:trHeight w:hRule="exact" w:val="360"/>
        </w:trPr>
        <w:tc>
          <w:tcPr>
            <w:tcW w:w="9870" w:type="dxa"/>
            <w:gridSpan w:val="3"/>
            <w:shd w:val="clear" w:color="auto" w:fill="auto"/>
          </w:tcPr>
          <w:p w14:paraId="3F9D0C6B"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Kraftfahrzeuge</w:t>
            </w:r>
          </w:p>
        </w:tc>
      </w:tr>
      <w:tr w:rsidR="00BC0171" w:rsidRPr="001B3266" w14:paraId="6ADB0581" w14:textId="77777777">
        <w:trPr>
          <w:trHeight w:hRule="exact" w:val="345"/>
        </w:trPr>
        <w:tc>
          <w:tcPr>
            <w:tcW w:w="2700" w:type="dxa"/>
            <w:shd w:val="clear" w:color="auto" w:fill="auto"/>
          </w:tcPr>
          <w:p w14:paraId="13B91C2F"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3F7AF377" w14:textId="77777777" w:rsidR="00BC0171" w:rsidRPr="001B3266" w:rsidRDefault="00BC0171" w:rsidP="001B3266">
            <w:pPr>
              <w:spacing w:line="240" w:lineRule="exact"/>
              <w:rPr>
                <w:rStyle w:val="FakeCharacterStyle"/>
                <w:rFonts w:ascii="Source Sans 3" w:hAnsi="Source Sans 3"/>
              </w:rPr>
            </w:pPr>
          </w:p>
        </w:tc>
      </w:tr>
      <w:tr w:rsidR="00BC0171" w:rsidRPr="001B3266" w14:paraId="4CF0A3CC" w14:textId="77777777">
        <w:tc>
          <w:tcPr>
            <w:tcW w:w="9855" w:type="dxa"/>
            <w:gridSpan w:val="2"/>
            <w:shd w:val="clear" w:color="auto" w:fill="auto"/>
          </w:tcPr>
          <w:p w14:paraId="6F6F0791"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Organisatorische und technische Bedingungen,</w:t>
            </w:r>
            <w:r w:rsidRPr="001B3266">
              <w:rPr>
                <w:rStyle w:val="FakeCharacterStyle"/>
                <w:rFonts w:ascii="Source Sans 3" w:hAnsi="Source Sans 3"/>
                <w:b/>
                <w:color w:val="000000"/>
                <w:sz w:val="20"/>
              </w:rPr>
              <w:br/>
              <w:t>Unkontrolliert bewegte Teile durch rutschende Ladung,</w:t>
            </w:r>
            <w:r w:rsidRPr="001B3266">
              <w:rPr>
                <w:rStyle w:val="FakeCharacterStyle"/>
                <w:rFonts w:ascii="Source Sans 3" w:hAnsi="Source Sans 3"/>
                <w:b/>
                <w:color w:val="000000"/>
                <w:sz w:val="20"/>
              </w:rPr>
              <w:br/>
              <w:t>Sturz bzw. Absturz bei Arbeiten auf der Ladefläche oder der Ladebordwand</w:t>
            </w:r>
          </w:p>
        </w:tc>
        <w:tc>
          <w:tcPr>
            <w:tcW w:w="15" w:type="dxa"/>
          </w:tcPr>
          <w:p w14:paraId="1182407D" w14:textId="77777777" w:rsidR="00BC0171" w:rsidRPr="001B3266" w:rsidRDefault="00BC0171" w:rsidP="001B3266">
            <w:pPr>
              <w:spacing w:line="240" w:lineRule="exact"/>
              <w:rPr>
                <w:rStyle w:val="FakeCharacterStyle"/>
                <w:rFonts w:ascii="Source Sans 3" w:hAnsi="Source Sans 3"/>
              </w:rPr>
            </w:pPr>
          </w:p>
        </w:tc>
      </w:tr>
      <w:tr w:rsidR="00BC0171" w:rsidRPr="001B3266" w14:paraId="19933C4A" w14:textId="77777777">
        <w:trPr>
          <w:trHeight w:hRule="exact" w:val="240"/>
        </w:trPr>
        <w:tc>
          <w:tcPr>
            <w:tcW w:w="9870" w:type="dxa"/>
            <w:gridSpan w:val="3"/>
            <w:shd w:val="clear" w:color="auto" w:fill="auto"/>
          </w:tcPr>
          <w:p w14:paraId="46C89F47" w14:textId="77777777" w:rsidR="00BC0171" w:rsidRPr="001B3266" w:rsidRDefault="00BC0171" w:rsidP="001B3266">
            <w:pPr>
              <w:pStyle w:val="ParagraphStyle23"/>
              <w:spacing w:line="240" w:lineRule="exact"/>
              <w:rPr>
                <w:rStyle w:val="FakeCharacterStyle"/>
                <w:rFonts w:ascii="Source Sans 3" w:hAnsi="Source Sans 3"/>
              </w:rPr>
            </w:pPr>
          </w:p>
        </w:tc>
      </w:tr>
    </w:tbl>
    <w:p w14:paraId="407CA006"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13AFB50C"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813E86A"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EC7E300"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55C758E"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7169A7B"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9314EFB"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54BBD255" w14:textId="77777777">
        <w:trPr>
          <w:trHeight w:hRule="exact" w:val="330"/>
        </w:trPr>
        <w:tc>
          <w:tcPr>
            <w:tcW w:w="15" w:type="dxa"/>
            <w:vMerge w:val="restart"/>
            <w:shd w:val="clear" w:color="auto" w:fill="D7EAF9"/>
            <w:vAlign w:val="center"/>
          </w:tcPr>
          <w:p w14:paraId="56C15A3C"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AF979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Einrichtungen zur Ladungssicherung wie </w:t>
            </w:r>
            <w:proofErr w:type="spellStart"/>
            <w:r w:rsidRPr="001B3266">
              <w:rPr>
                <w:rStyle w:val="FakeCharacterStyle"/>
                <w:rFonts w:ascii="Source Sans 3" w:hAnsi="Source Sans 3"/>
                <w:color w:val="000000"/>
                <w:sz w:val="20"/>
              </w:rPr>
              <w:t>Zurrösen</w:t>
            </w:r>
            <w:proofErr w:type="spellEnd"/>
            <w:r w:rsidRPr="001B3266">
              <w:rPr>
                <w:rStyle w:val="FakeCharacterStyle"/>
                <w:rFonts w:ascii="Source Sans 3" w:hAnsi="Source Sans 3"/>
                <w:color w:val="000000"/>
                <w:sz w:val="20"/>
              </w:rPr>
              <w:t xml:space="preserve"> sind vorhanden und Zurrmaterial ist zur Verfügung gestellt.</w:t>
            </w:r>
          </w:p>
        </w:tc>
        <w:tc>
          <w:tcPr>
            <w:tcW w:w="60" w:type="dxa"/>
            <w:vMerge w:val="restart"/>
            <w:shd w:val="clear" w:color="auto" w:fill="D7EAF9"/>
            <w:vAlign w:val="center"/>
          </w:tcPr>
          <w:p w14:paraId="3556ABD5"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0AE48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ED8980"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C0BC67"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08B18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18E85E5" w14:textId="0C309A9E"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3B36879"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5D700E8" w14:textId="77777777">
        <w:tc>
          <w:tcPr>
            <w:tcW w:w="15" w:type="dxa"/>
            <w:vMerge/>
            <w:shd w:val="clear" w:color="auto" w:fill="D7EAF9"/>
            <w:vAlign w:val="center"/>
          </w:tcPr>
          <w:p w14:paraId="4480E1B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F5F22D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FC835E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C971D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20BCB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F4852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A43C4C"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1AA0C5E"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3A96D6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BD8B192" w14:textId="77777777">
        <w:trPr>
          <w:trHeight w:hRule="exact" w:val="15"/>
        </w:trPr>
        <w:tc>
          <w:tcPr>
            <w:tcW w:w="15" w:type="dxa"/>
            <w:vMerge w:val="restart"/>
            <w:shd w:val="clear" w:color="auto" w:fill="auto"/>
          </w:tcPr>
          <w:p w14:paraId="444A7AC1"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785419F9"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4D7559D2"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03AA94"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B3A8B5"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5C29C2"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6BAB09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314BA9D" w14:textId="3FA84AC8"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6D47F040"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C6761E5" w14:textId="77777777">
        <w:trPr>
          <w:trHeight w:val="240"/>
        </w:trPr>
        <w:tc>
          <w:tcPr>
            <w:tcW w:w="15" w:type="dxa"/>
            <w:vMerge/>
            <w:shd w:val="clear" w:color="auto" w:fill="auto"/>
          </w:tcPr>
          <w:p w14:paraId="432124A7"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6987E2D2"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1D158F6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2BE2B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A6A24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ACAFBF"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BDF1B6F"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192C647E"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5717F037" w14:textId="77777777" w:rsidR="00BC0171" w:rsidRPr="001B3266" w:rsidRDefault="00BC0171" w:rsidP="001B3266">
            <w:pPr>
              <w:spacing w:line="240" w:lineRule="exact"/>
              <w:rPr>
                <w:rStyle w:val="FakeCharacterStyle"/>
                <w:rFonts w:ascii="Source Sans 3" w:hAnsi="Source Sans 3"/>
              </w:rPr>
            </w:pPr>
          </w:p>
        </w:tc>
      </w:tr>
      <w:tr w:rsidR="00BC0171" w:rsidRPr="001B3266" w14:paraId="4BF5644F" w14:textId="77777777">
        <w:tc>
          <w:tcPr>
            <w:tcW w:w="15" w:type="dxa"/>
            <w:vMerge/>
            <w:shd w:val="clear" w:color="auto" w:fill="auto"/>
          </w:tcPr>
          <w:p w14:paraId="352367F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2A57ECB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A20B94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70338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769DD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92E18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E1F0F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3E56103"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1C7758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806E632" w14:textId="77777777">
        <w:trPr>
          <w:trHeight w:hRule="exact" w:val="330"/>
        </w:trPr>
        <w:tc>
          <w:tcPr>
            <w:tcW w:w="15" w:type="dxa"/>
            <w:vMerge w:val="restart"/>
            <w:shd w:val="clear" w:color="auto" w:fill="D7EAF9"/>
            <w:vAlign w:val="center"/>
          </w:tcPr>
          <w:p w14:paraId="20160C7C"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E9A61A"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Zur Verfügung gestellte </w:t>
            </w:r>
            <w:proofErr w:type="spellStart"/>
            <w:r w:rsidRPr="001B3266">
              <w:rPr>
                <w:rStyle w:val="FakeCharacterStyle"/>
                <w:rFonts w:ascii="Source Sans 3" w:hAnsi="Source Sans 3"/>
                <w:color w:val="000000"/>
                <w:sz w:val="20"/>
              </w:rPr>
              <w:t>LKW‘s</w:t>
            </w:r>
            <w:proofErr w:type="spellEnd"/>
            <w:r w:rsidRPr="001B3266">
              <w:rPr>
                <w:rStyle w:val="FakeCharacterStyle"/>
                <w:rFonts w:ascii="Source Sans 3" w:hAnsi="Source Sans 3"/>
                <w:color w:val="000000"/>
                <w:sz w:val="20"/>
              </w:rPr>
              <w:t xml:space="preserve"> mit Hubladebühne (Ladebordwände) sind mit Tritten und Griffen zum Auf-/Absteigen von den Ladeflächen ausgestattet.</w:t>
            </w:r>
          </w:p>
        </w:tc>
        <w:tc>
          <w:tcPr>
            <w:tcW w:w="60" w:type="dxa"/>
            <w:vMerge w:val="restart"/>
            <w:shd w:val="clear" w:color="auto" w:fill="D7EAF9"/>
            <w:vAlign w:val="center"/>
          </w:tcPr>
          <w:p w14:paraId="0695D7A4"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7E57CA"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FAB67A"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3734D8"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F32A1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AA2BC93" w14:textId="3649BB04"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102935F0"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7C6D931" w14:textId="77777777">
        <w:tc>
          <w:tcPr>
            <w:tcW w:w="15" w:type="dxa"/>
            <w:vMerge/>
            <w:shd w:val="clear" w:color="auto" w:fill="D7EAF9"/>
            <w:vAlign w:val="center"/>
          </w:tcPr>
          <w:p w14:paraId="5BB9D3D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301E55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AC7C71E"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2EB08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37FC4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D6B8B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7A0F4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6AA9619F"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F13057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63DF659" w14:textId="77777777">
        <w:trPr>
          <w:trHeight w:hRule="exact" w:val="330"/>
        </w:trPr>
        <w:tc>
          <w:tcPr>
            <w:tcW w:w="15" w:type="dxa"/>
            <w:vMerge w:val="restart"/>
            <w:shd w:val="clear" w:color="auto" w:fill="auto"/>
          </w:tcPr>
          <w:p w14:paraId="4286F09C"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4DC97945"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zur Verfügung gestellten Kombis haben eine feste, trennende Einrichtung zwischen Fahrer- und Laderaum, z. B. Gitter, Netz oder Wand.</w:t>
            </w:r>
          </w:p>
        </w:tc>
        <w:tc>
          <w:tcPr>
            <w:tcW w:w="60" w:type="dxa"/>
            <w:vMerge w:val="restart"/>
            <w:shd w:val="clear" w:color="auto" w:fill="auto"/>
          </w:tcPr>
          <w:p w14:paraId="453E3BC9"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886130"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05601B"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44B46B"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CA20B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A56275B" w14:textId="4598528F"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6630B934"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A814A0F" w14:textId="77777777">
        <w:tc>
          <w:tcPr>
            <w:tcW w:w="15" w:type="dxa"/>
            <w:vMerge/>
            <w:shd w:val="clear" w:color="auto" w:fill="auto"/>
          </w:tcPr>
          <w:p w14:paraId="4220BB34"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CBA91E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C7D41B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4EAC7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3B712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6FCA4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B067C6"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98A108A"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0A9507C"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ED0D446" w14:textId="77777777">
        <w:trPr>
          <w:trHeight w:hRule="exact" w:val="330"/>
        </w:trPr>
        <w:tc>
          <w:tcPr>
            <w:tcW w:w="15" w:type="dxa"/>
            <w:vMerge w:val="restart"/>
            <w:shd w:val="clear" w:color="auto" w:fill="D7EAF9"/>
            <w:vAlign w:val="center"/>
          </w:tcPr>
          <w:p w14:paraId="4D031750"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A232CE"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0B83BB0B"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AB3CEF"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4D6F8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BD15B7"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F6EEB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43199A8" w14:textId="7FA40413"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DE0A96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DF34A1B" w14:textId="77777777">
        <w:tc>
          <w:tcPr>
            <w:tcW w:w="15" w:type="dxa"/>
            <w:vMerge/>
            <w:shd w:val="clear" w:color="auto" w:fill="D7EAF9"/>
            <w:vAlign w:val="center"/>
          </w:tcPr>
          <w:p w14:paraId="5C6C702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71833C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06884E4A"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30284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86ED6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4DB98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D2F2F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2BFCACB"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2D3AF2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0C202F1" w14:textId="77777777">
        <w:trPr>
          <w:trHeight w:hRule="exact" w:val="330"/>
        </w:trPr>
        <w:tc>
          <w:tcPr>
            <w:tcW w:w="15" w:type="dxa"/>
            <w:vMerge w:val="restart"/>
            <w:shd w:val="clear" w:color="auto" w:fill="auto"/>
          </w:tcPr>
          <w:p w14:paraId="696EA69A"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54FA5602"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22C2726E"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ACA86D"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C6157F"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336FF1"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5A635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AA1E4EF" w14:textId="523D3BB8"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3FD8870E"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E0DE975" w14:textId="77777777">
        <w:tc>
          <w:tcPr>
            <w:tcW w:w="15" w:type="dxa"/>
            <w:vMerge/>
            <w:shd w:val="clear" w:color="auto" w:fill="auto"/>
          </w:tcPr>
          <w:p w14:paraId="5DF7D61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07DD9BB5"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5BAB36A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5DBFC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93E85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45861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36A9A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C1832F4"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767A41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83BDF04" w14:textId="77777777">
        <w:trPr>
          <w:trHeight w:hRule="exact" w:val="330"/>
        </w:trPr>
        <w:tc>
          <w:tcPr>
            <w:tcW w:w="15" w:type="dxa"/>
            <w:vMerge w:val="restart"/>
            <w:shd w:val="clear" w:color="auto" w:fill="D7EAF9"/>
            <w:vAlign w:val="center"/>
          </w:tcPr>
          <w:p w14:paraId="06C1F9B6"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95642D"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573" w:tooltip="Persönliche Schutzausrüstung (PSA)" w:history="1">
              <w:r w:rsidRPr="001B3266">
                <w:rPr>
                  <w:rStyle w:val="FakeCharacterStyle"/>
                  <w:rFonts w:ascii="Source Sans 3" w:hAnsi="Source Sans 3"/>
                  <w:color w:val="000000"/>
                  <w:sz w:val="20"/>
                  <w:u w:val="single"/>
                </w:rPr>
                <w:t>„Persönliche Schutzausrüstung (PSA)"</w:t>
              </w:r>
            </w:hyperlink>
            <w:r w:rsidRPr="001B3266">
              <w:rPr>
                <w:rStyle w:val="FakeCharacterStyle"/>
                <w:rFonts w:ascii="Source Sans 3" w:hAnsi="Source Sans 3"/>
                <w:color w:val="000000"/>
                <w:sz w:val="20"/>
              </w:rPr>
              <w:t xml:space="preserve"> ist beachtet. </w:t>
            </w:r>
          </w:p>
          <w:p w14:paraId="303100DE"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Alle Fahrzeuge sind mit Warnkleidung ausgestattet (z.B. mit einer Warnweste nach DIN EN 471) und allen Fahrern von </w:t>
            </w:r>
            <w:proofErr w:type="spellStart"/>
            <w:r w:rsidRPr="001B3266">
              <w:rPr>
                <w:rStyle w:val="FakeCharacterStyle"/>
                <w:rFonts w:ascii="Source Sans 3" w:hAnsi="Source Sans 3"/>
                <w:color w:val="000000"/>
                <w:sz w:val="20"/>
              </w:rPr>
              <w:t>LKW´s</w:t>
            </w:r>
            <w:proofErr w:type="spellEnd"/>
            <w:r w:rsidRPr="001B3266">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62FB1B6A"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579862"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7DD07F"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B4A3BA"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F9FFB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7D3236F" w14:textId="1228F490"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A03360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126C88B" w14:textId="77777777">
        <w:tc>
          <w:tcPr>
            <w:tcW w:w="15" w:type="dxa"/>
            <w:vMerge/>
            <w:shd w:val="clear" w:color="auto" w:fill="D7EAF9"/>
            <w:vAlign w:val="center"/>
          </w:tcPr>
          <w:p w14:paraId="6BE772B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2927F32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CA6F22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A4D91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28812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EF6114"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6C00D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E688035"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A0B5E21"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A98E48F" w14:textId="77777777">
        <w:trPr>
          <w:trHeight w:hRule="exact" w:val="15"/>
        </w:trPr>
        <w:tc>
          <w:tcPr>
            <w:tcW w:w="15" w:type="dxa"/>
            <w:vMerge w:val="restart"/>
            <w:shd w:val="clear" w:color="auto" w:fill="auto"/>
          </w:tcPr>
          <w:p w14:paraId="07E84AF3"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75900692"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3158F505"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BC7C89"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0264B2"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DDBABC"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9518F5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8F5F785" w14:textId="483AEF4F"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2F257226"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9C8651E" w14:textId="77777777">
        <w:trPr>
          <w:trHeight w:val="240"/>
        </w:trPr>
        <w:tc>
          <w:tcPr>
            <w:tcW w:w="15" w:type="dxa"/>
            <w:vMerge/>
            <w:shd w:val="clear" w:color="auto" w:fill="auto"/>
          </w:tcPr>
          <w:p w14:paraId="66852A19"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1DACED5B"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Es ist eine Betriebsanweisung für das </w:t>
            </w:r>
            <w:hyperlink r:id="rId574" w:tooltip="Führen von Fahrzeugen" w:history="1">
              <w:r w:rsidRPr="001B3266">
                <w:rPr>
                  <w:rStyle w:val="FakeCharacterStyle"/>
                  <w:rFonts w:ascii="Source Sans 3" w:hAnsi="Source Sans 3"/>
                  <w:color w:val="000000"/>
                  <w:sz w:val="20"/>
                  <w:u w:val="single"/>
                </w:rPr>
                <w:t>Führen von Fahrzeugen</w:t>
              </w:r>
            </w:hyperlink>
            <w:r w:rsidRPr="001B3266">
              <w:rPr>
                <w:rStyle w:val="FakeCharacterStyle"/>
                <w:rFonts w:ascii="Source Sans 3" w:hAnsi="Source Sans 3"/>
                <w:color w:val="000000"/>
                <w:sz w:val="20"/>
              </w:rPr>
              <w:t xml:space="preserve"> und eine Betriebsanweisung für </w:t>
            </w:r>
            <w:hyperlink r:id="rId575" w:tooltip="Arbeiten mit der Hubladebühne" w:history="1">
              <w:r w:rsidRPr="001B3266">
                <w:rPr>
                  <w:rStyle w:val="FakeCharacterStyle"/>
                  <w:rFonts w:ascii="Source Sans 3" w:hAnsi="Source Sans 3"/>
                  <w:color w:val="000000"/>
                  <w:sz w:val="20"/>
                  <w:u w:val="single"/>
                </w:rPr>
                <w:t>Arbeiten mit der Hubladebühne</w:t>
              </w:r>
            </w:hyperlink>
            <w:r w:rsidRPr="001B3266">
              <w:rPr>
                <w:rStyle w:val="FakeCharacterStyle"/>
                <w:rFonts w:ascii="Source Sans 3" w:hAnsi="Source Sans 3"/>
                <w:color w:val="000000"/>
                <w:sz w:val="20"/>
              </w:rPr>
              <w:t xml:space="preserve"> (Ladebordwand) an Fahrzeugen vorhanden.</w:t>
            </w:r>
          </w:p>
        </w:tc>
        <w:tc>
          <w:tcPr>
            <w:tcW w:w="60" w:type="dxa"/>
            <w:vMerge/>
            <w:shd w:val="clear" w:color="auto" w:fill="auto"/>
          </w:tcPr>
          <w:p w14:paraId="0E1A819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EA6D4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6EF41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96F225"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1D43C7A"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1620CF4B"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03BD21DA" w14:textId="77777777" w:rsidR="00BC0171" w:rsidRPr="001B3266" w:rsidRDefault="00BC0171" w:rsidP="001B3266">
            <w:pPr>
              <w:spacing w:line="240" w:lineRule="exact"/>
              <w:rPr>
                <w:rStyle w:val="FakeCharacterStyle"/>
                <w:rFonts w:ascii="Source Sans 3" w:hAnsi="Source Sans 3"/>
              </w:rPr>
            </w:pPr>
          </w:p>
        </w:tc>
      </w:tr>
      <w:tr w:rsidR="00BC0171" w:rsidRPr="001B3266" w14:paraId="32647778" w14:textId="77777777">
        <w:tc>
          <w:tcPr>
            <w:tcW w:w="15" w:type="dxa"/>
            <w:vMerge/>
            <w:shd w:val="clear" w:color="auto" w:fill="auto"/>
          </w:tcPr>
          <w:p w14:paraId="67DBD6D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7CEA12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4D08DF8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735AC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6DD13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FF234A"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F9833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02C54DC"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1FC0616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3767A26" w14:textId="77777777">
        <w:trPr>
          <w:trHeight w:hRule="exact" w:val="15"/>
        </w:trPr>
        <w:tc>
          <w:tcPr>
            <w:tcW w:w="15" w:type="dxa"/>
            <w:vMerge w:val="restart"/>
            <w:shd w:val="clear" w:color="auto" w:fill="D7EAF9"/>
            <w:vAlign w:val="center"/>
          </w:tcPr>
          <w:p w14:paraId="5347F708"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0ADCCFD7"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541E2E17"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DB1108"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29303C"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2C167B"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C675EB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4A9E196" w14:textId="17FB8FFB"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043FED1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7C6D25C" w14:textId="77777777">
        <w:trPr>
          <w:trHeight w:val="240"/>
        </w:trPr>
        <w:tc>
          <w:tcPr>
            <w:tcW w:w="15" w:type="dxa"/>
            <w:vMerge/>
            <w:shd w:val="clear" w:color="auto" w:fill="D7EAF9"/>
            <w:vAlign w:val="center"/>
          </w:tcPr>
          <w:p w14:paraId="1338B689"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01BF5820"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576" w:tooltip="Prüfung" w:history="1">
              <w:r w:rsidRPr="001B3266">
                <w:rPr>
                  <w:rStyle w:val="FakeCharacterStyle"/>
                  <w:rFonts w:ascii="Source Sans 3" w:hAnsi="Source Sans 3"/>
                  <w:color w:val="000000"/>
                  <w:sz w:val="20"/>
                  <w:u w:val="single"/>
                </w:rPr>
                <w:t>„Prüfung"</w:t>
              </w:r>
            </w:hyperlink>
            <w:r w:rsidRPr="001B3266">
              <w:rPr>
                <w:rStyle w:val="FakeCharacterStyle"/>
                <w:rFonts w:ascii="Source Sans 3" w:hAnsi="Source Sans 3"/>
                <w:color w:val="000000"/>
                <w:sz w:val="20"/>
              </w:rPr>
              <w:t xml:space="preserve"> ist beachtet.</w:t>
            </w:r>
          </w:p>
        </w:tc>
        <w:tc>
          <w:tcPr>
            <w:tcW w:w="60" w:type="dxa"/>
            <w:vMerge/>
            <w:shd w:val="clear" w:color="auto" w:fill="D7EAF9"/>
            <w:vAlign w:val="center"/>
          </w:tcPr>
          <w:p w14:paraId="24A4798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D5EDF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1795CB"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DA5DE4"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950E92B"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200DDB55"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4EA41502" w14:textId="77777777" w:rsidR="00BC0171" w:rsidRPr="001B3266" w:rsidRDefault="00BC0171" w:rsidP="001B3266">
            <w:pPr>
              <w:spacing w:line="240" w:lineRule="exact"/>
              <w:rPr>
                <w:rStyle w:val="FakeCharacterStyle"/>
                <w:rFonts w:ascii="Source Sans 3" w:hAnsi="Source Sans 3"/>
              </w:rPr>
            </w:pPr>
          </w:p>
        </w:tc>
      </w:tr>
      <w:tr w:rsidR="00BC0171" w:rsidRPr="001B3266" w14:paraId="6E83D53F" w14:textId="77777777">
        <w:tc>
          <w:tcPr>
            <w:tcW w:w="15" w:type="dxa"/>
            <w:vMerge/>
            <w:shd w:val="clear" w:color="auto" w:fill="D7EAF9"/>
            <w:vAlign w:val="center"/>
          </w:tcPr>
          <w:p w14:paraId="7180C4B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407DAF9"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C6886B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04982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4E1E9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F9059D"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592D32"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327882C"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E9FAB8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F2EA670" w14:textId="77777777">
        <w:trPr>
          <w:trHeight w:hRule="exact" w:val="330"/>
        </w:trPr>
        <w:tc>
          <w:tcPr>
            <w:tcW w:w="15" w:type="dxa"/>
            <w:vMerge w:val="restart"/>
            <w:shd w:val="clear" w:color="auto" w:fill="auto"/>
          </w:tcPr>
          <w:p w14:paraId="5298D11D"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4B9B2FDC"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577" w:tooltip="Unterweisungen der Beschäftigten" w:history="1">
              <w:r w:rsidRPr="001B3266">
                <w:rPr>
                  <w:rStyle w:val="FakeCharacterStyle"/>
                  <w:rFonts w:ascii="Source Sans 3" w:hAnsi="Source Sans 3"/>
                  <w:color w:val="000000"/>
                  <w:sz w:val="20"/>
                  <w:u w:val="single"/>
                </w:rPr>
                <w:t>„Unterweisungen der Beschäftigten“</w:t>
              </w:r>
            </w:hyperlink>
            <w:r w:rsidRPr="001B3266">
              <w:rPr>
                <w:rStyle w:val="FakeCharacterStyle"/>
                <w:rFonts w:ascii="Source Sans 3" w:hAnsi="Source Sans 3"/>
                <w:color w:val="000000"/>
                <w:sz w:val="20"/>
              </w:rPr>
              <w:t xml:space="preserve"> ist beachtet.</w:t>
            </w:r>
          </w:p>
          <w:p w14:paraId="1B87DB19"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578" w:tooltip="T 17" w:history="1">
              <w:r w:rsidRPr="001B3266">
                <w:rPr>
                  <w:rStyle w:val="FakeCharacterStyle"/>
                  <w:rFonts w:ascii="Source Sans 3" w:hAnsi="Source Sans 3"/>
                  <w:color w:val="000000"/>
                  <w:sz w:val="20"/>
                  <w:u w:val="single"/>
                </w:rPr>
                <w:t>T 17</w:t>
              </w:r>
            </w:hyperlink>
            <w:r w:rsidRPr="001B3266">
              <w:rPr>
                <w:rStyle w:val="FakeCharacterStyle"/>
                <w:rFonts w:ascii="Source Sans 3" w:hAnsi="Source Sans 3"/>
                <w:color w:val="000000"/>
                <w:sz w:val="20"/>
              </w:rPr>
              <w:t xml:space="preserve"> unterwiesen.</w:t>
            </w:r>
          </w:p>
          <w:p w14:paraId="45ED0F32"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326CC516"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D1A141"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24004C"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2C3A9A"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D0FB5C"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547FB52" w14:textId="28CF4157"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45815F3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2B498ABC" w14:textId="77777777">
        <w:tc>
          <w:tcPr>
            <w:tcW w:w="15" w:type="dxa"/>
            <w:vMerge/>
            <w:shd w:val="clear" w:color="auto" w:fill="auto"/>
          </w:tcPr>
          <w:p w14:paraId="0BB3C7E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0B0942D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D54E12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4D985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DA041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DADE6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94357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4D51590"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DA919A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D31DBC0" w14:textId="77777777">
        <w:trPr>
          <w:trHeight w:hRule="exact" w:val="45"/>
        </w:trPr>
        <w:tc>
          <w:tcPr>
            <w:tcW w:w="9870" w:type="dxa"/>
            <w:gridSpan w:val="9"/>
            <w:shd w:val="clear" w:color="auto" w:fill="auto"/>
          </w:tcPr>
          <w:p w14:paraId="3F5C2630"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4EC81C01" wp14:editId="6DE72768">
                  <wp:extent cx="6267450" cy="28575"/>
                  <wp:effectExtent l="0" t="0" r="0" b="0"/>
                  <wp:docPr id="90" name="Pictu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26"/>
                          <a:stretch>
                            <a:fillRect/>
                          </a:stretch>
                        </pic:blipFill>
                        <pic:spPr>
                          <a:xfrm>
                            <a:off x="0" y="0"/>
                            <a:ext cx="6267450" cy="28575"/>
                          </a:xfrm>
                          <a:prstGeom prst="rect">
                            <a:avLst/>
                          </a:prstGeom>
                          <a:noFill/>
                        </pic:spPr>
                      </pic:pic>
                    </a:graphicData>
                  </a:graphic>
                </wp:inline>
              </w:drawing>
            </w:r>
          </w:p>
        </w:tc>
      </w:tr>
    </w:tbl>
    <w:p w14:paraId="0CC82633"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038E05EB" w14:textId="77777777">
        <w:trPr>
          <w:trHeight w:hRule="exact" w:val="345"/>
        </w:trPr>
        <w:tc>
          <w:tcPr>
            <w:tcW w:w="15" w:type="dxa"/>
          </w:tcPr>
          <w:p w14:paraId="756E3702"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204148AE"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7A85BF84"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43E583F8" w14:textId="77777777">
        <w:tc>
          <w:tcPr>
            <w:tcW w:w="9870" w:type="dxa"/>
            <w:shd w:val="clear" w:color="auto" w:fill="auto"/>
          </w:tcPr>
          <w:p w14:paraId="78111F2A" w14:textId="4EA65F6E" w:rsidR="00BC0171" w:rsidRPr="001B3266" w:rsidRDefault="006E665C" w:rsidP="001B3266">
            <w:pPr>
              <w:pStyle w:val="ParagraphStyle84"/>
              <w:spacing w:line="240" w:lineRule="exact"/>
              <w:rPr>
                <w:rStyle w:val="CharacterStyle70"/>
                <w:rFonts w:ascii="Source Sans 3" w:hAnsi="Source Sans 3"/>
              </w:rPr>
            </w:pPr>
            <w:r w:rsidRPr="001B3266">
              <w:rPr>
                <w:rStyle w:val="CharacterStyle70"/>
                <w:rFonts w:ascii="Source Sans 3" w:hAnsi="Source Sans 3"/>
              </w:rPr>
              <w:t>1. Gefährdungsbeurteilungsobjekt aus dem BG-Katalog: Persönliche Schutzausrüstung (PSA)</w:t>
            </w:r>
            <w:r w:rsidRPr="001B3266">
              <w:rPr>
                <w:rStyle w:val="CharacterStyle70"/>
                <w:rFonts w:ascii="Source Sans 3" w:hAnsi="Source Sans 3"/>
              </w:rPr>
              <w:br/>
              <w:t>2. Lokale Datei: betriebsanweisungen\maschinen\b_hubladebuehne.doc</w:t>
            </w:r>
            <w:r w:rsidRPr="001B3266">
              <w:rPr>
                <w:rStyle w:val="CharacterStyle70"/>
                <w:rFonts w:ascii="Source Sans 3" w:hAnsi="Source Sans 3"/>
              </w:rPr>
              <w:br/>
              <w:t>3. Lokale Datei: betriebsanweisungen\maschinen\b_fuehren_kraftfahrzeuge.doc</w:t>
            </w:r>
            <w:r w:rsidRPr="001B3266">
              <w:rPr>
                <w:rStyle w:val="CharacterStyle70"/>
                <w:rFonts w:ascii="Source Sans 3" w:hAnsi="Source Sans 3"/>
              </w:rPr>
              <w:br/>
              <w:t>4. Gefährdungsbeurteilungsobjekt aus dem BG-Katalog: Prüfung</w:t>
            </w:r>
            <w:r w:rsidRPr="001B3266">
              <w:rPr>
                <w:rStyle w:val="CharacterStyle70"/>
                <w:rFonts w:ascii="Source Sans 3" w:hAnsi="Source Sans 3"/>
              </w:rPr>
              <w:br/>
              <w:t>5. Regelwerkeintrag: T 017: Führen von Kraftfahrzeugen, Titel</w:t>
            </w:r>
            <w:r>
              <w:rPr>
                <w:rStyle w:val="CharacterStyle70"/>
                <w:rFonts w:ascii="Source Sans 3" w:hAnsi="Source Sans 3"/>
              </w:rPr>
              <w:br/>
            </w:r>
            <w:r w:rsidRPr="001B3266">
              <w:rPr>
                <w:rStyle w:val="CharacterStyle71"/>
                <w:rFonts w:ascii="Source Sans 3" w:hAnsi="Source Sans 3"/>
              </w:rPr>
              <w:t>6. Gefährdungsbeurteilungsobjekt aus dem BG-Katalog: Unterweisungen der Beschäftigten</w:t>
            </w:r>
          </w:p>
        </w:tc>
      </w:tr>
    </w:tbl>
    <w:p w14:paraId="5704A8B8" w14:textId="77777777" w:rsidR="00BC0171" w:rsidRPr="001B3266" w:rsidRDefault="00BC0171" w:rsidP="001B3266">
      <w:pPr>
        <w:spacing w:line="240" w:lineRule="exact"/>
        <w:rPr>
          <w:rFonts w:ascii="Source Sans 3" w:hAnsi="Source Sans 3"/>
        </w:rPr>
        <w:sectPr w:rsidR="00BC0171" w:rsidRPr="001B3266">
          <w:headerReference w:type="default" r:id="rId579"/>
          <w:footerReference w:type="default" r:id="rId58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5558FF0D" w14:textId="77777777" w:rsidTr="006E665C">
        <w:trPr>
          <w:trHeight w:hRule="exact" w:val="300"/>
        </w:trPr>
        <w:tc>
          <w:tcPr>
            <w:tcW w:w="9875" w:type="dxa"/>
            <w:gridSpan w:val="6"/>
            <w:shd w:val="clear" w:color="auto" w:fill="auto"/>
          </w:tcPr>
          <w:p w14:paraId="0667C0B8"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5B860788" w14:textId="77777777" w:rsidTr="006E665C">
        <w:trPr>
          <w:trHeight w:hRule="exact" w:val="345"/>
        </w:trPr>
        <w:tc>
          <w:tcPr>
            <w:tcW w:w="1445" w:type="dxa"/>
            <w:gridSpan w:val="2"/>
            <w:shd w:val="clear" w:color="auto" w:fill="auto"/>
          </w:tcPr>
          <w:p w14:paraId="523D7601"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1AE4EDDD" w14:textId="77777777" w:rsidR="00BC0171" w:rsidRPr="001B3266" w:rsidRDefault="00BC0171" w:rsidP="001B3266">
            <w:pPr>
              <w:spacing w:line="240" w:lineRule="exact"/>
              <w:rPr>
                <w:rStyle w:val="FakeCharacterStyle"/>
                <w:rFonts w:ascii="Source Sans 3" w:hAnsi="Source Sans 3"/>
              </w:rPr>
            </w:pPr>
          </w:p>
        </w:tc>
      </w:tr>
      <w:tr w:rsidR="00BC0171" w:rsidRPr="001B3266" w14:paraId="7067ACFE" w14:textId="77777777" w:rsidTr="006E665C">
        <w:trPr>
          <w:trHeight w:hRule="exact" w:val="270"/>
        </w:trPr>
        <w:tc>
          <w:tcPr>
            <w:tcW w:w="9875" w:type="dxa"/>
            <w:gridSpan w:val="6"/>
            <w:shd w:val="clear" w:color="auto" w:fill="auto"/>
          </w:tcPr>
          <w:p w14:paraId="3FDBDAD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314-003: Prüfung von Fahrzeugen auf Betriebssicherheit</w:t>
            </w:r>
          </w:p>
        </w:tc>
      </w:tr>
      <w:tr w:rsidR="00BC0171" w:rsidRPr="001B3266" w14:paraId="2D407A98" w14:textId="77777777" w:rsidTr="006E665C">
        <w:trPr>
          <w:trHeight w:hRule="exact" w:val="285"/>
        </w:trPr>
        <w:tc>
          <w:tcPr>
            <w:tcW w:w="9875" w:type="dxa"/>
            <w:gridSpan w:val="6"/>
            <w:shd w:val="clear" w:color="auto" w:fill="auto"/>
          </w:tcPr>
          <w:p w14:paraId="5464774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 017: Führen von Kraftfahrzeugen, Titel</w:t>
            </w:r>
          </w:p>
        </w:tc>
      </w:tr>
      <w:tr w:rsidR="00BC0171" w:rsidRPr="001B3266" w14:paraId="6514A099" w14:textId="77777777" w:rsidTr="006E665C">
        <w:trPr>
          <w:trHeight w:hRule="exact" w:val="270"/>
        </w:trPr>
        <w:tc>
          <w:tcPr>
            <w:tcW w:w="9875" w:type="dxa"/>
            <w:gridSpan w:val="6"/>
            <w:shd w:val="clear" w:color="auto" w:fill="auto"/>
          </w:tcPr>
          <w:p w14:paraId="1DABDB9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70: Inhaltsverzeichnis: Fahrzeuge</w:t>
            </w:r>
          </w:p>
        </w:tc>
      </w:tr>
      <w:tr w:rsidR="00BC0171" w:rsidRPr="001B3266" w14:paraId="417BA36D" w14:textId="77777777" w:rsidTr="006E665C">
        <w:trPr>
          <w:trHeight w:hRule="exact" w:val="570"/>
        </w:trPr>
        <w:tc>
          <w:tcPr>
            <w:tcW w:w="9875" w:type="dxa"/>
            <w:gridSpan w:val="6"/>
            <w:shd w:val="clear" w:color="auto" w:fill="auto"/>
          </w:tcPr>
          <w:p w14:paraId="6361FEDF"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7F8CEA32" w14:textId="77777777" w:rsidTr="006E665C">
        <w:trPr>
          <w:trHeight w:hRule="exact" w:val="270"/>
        </w:trPr>
        <w:tc>
          <w:tcPr>
            <w:tcW w:w="20" w:type="dxa"/>
          </w:tcPr>
          <w:p w14:paraId="3F397473"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1A35302E"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0586045F"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016251B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33E55223" w14:textId="77777777" w:rsidR="00BC0171" w:rsidRPr="001B3266" w:rsidRDefault="00BC0171" w:rsidP="001B3266">
            <w:pPr>
              <w:spacing w:line="240" w:lineRule="exact"/>
              <w:rPr>
                <w:rStyle w:val="FakeCharacterStyle"/>
                <w:rFonts w:ascii="Source Sans 3" w:hAnsi="Source Sans 3"/>
              </w:rPr>
            </w:pPr>
          </w:p>
        </w:tc>
      </w:tr>
      <w:tr w:rsidR="00BC0171" w:rsidRPr="001B3266" w14:paraId="37987B35" w14:textId="77777777" w:rsidTr="006E665C">
        <w:trPr>
          <w:trHeight w:hRule="exact" w:val="1260"/>
        </w:trPr>
        <w:tc>
          <w:tcPr>
            <w:tcW w:w="20" w:type="dxa"/>
          </w:tcPr>
          <w:p w14:paraId="5C017191"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3E6EB16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6FBB8255"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2BDC1CAD" w14:textId="77777777">
        <w:trPr>
          <w:trHeight w:hRule="exact" w:val="270"/>
        </w:trPr>
        <w:tc>
          <w:tcPr>
            <w:tcW w:w="15" w:type="dxa"/>
          </w:tcPr>
          <w:p w14:paraId="0783EE2B"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6B54A1B0"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28CBD460"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2E9F2F0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417B3A04" w14:textId="77777777">
        <w:trPr>
          <w:trHeight w:hRule="exact" w:val="1125"/>
        </w:trPr>
        <w:tc>
          <w:tcPr>
            <w:tcW w:w="15" w:type="dxa"/>
          </w:tcPr>
          <w:p w14:paraId="3644D95D"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0A53875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2F6D9481" w14:textId="77777777" w:rsidR="00BC0171" w:rsidRPr="001B3266" w:rsidRDefault="00BC0171" w:rsidP="001B3266">
      <w:pPr>
        <w:spacing w:line="240" w:lineRule="exact"/>
        <w:rPr>
          <w:rFonts w:ascii="Source Sans 3" w:hAnsi="Source Sans 3"/>
        </w:rPr>
        <w:sectPr w:rsidR="00BC0171" w:rsidRPr="001B3266">
          <w:headerReference w:type="default" r:id="rId581"/>
          <w:footerReference w:type="default" r:id="rId5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4A058B91" w14:textId="77777777">
        <w:trPr>
          <w:trHeight w:hRule="exact" w:val="360"/>
        </w:trPr>
        <w:tc>
          <w:tcPr>
            <w:tcW w:w="9870" w:type="dxa"/>
            <w:gridSpan w:val="3"/>
            <w:shd w:val="clear" w:color="auto" w:fill="auto"/>
          </w:tcPr>
          <w:p w14:paraId="19E6E5AB"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7. Verkaufsraum Elektroartikel</w:t>
            </w:r>
          </w:p>
        </w:tc>
      </w:tr>
      <w:tr w:rsidR="00BC0171" w:rsidRPr="001B3266" w14:paraId="01CA15D7" w14:textId="77777777">
        <w:trPr>
          <w:trHeight w:hRule="exact" w:val="360"/>
        </w:trPr>
        <w:tc>
          <w:tcPr>
            <w:tcW w:w="9870" w:type="dxa"/>
            <w:gridSpan w:val="3"/>
            <w:shd w:val="clear" w:color="auto" w:fill="auto"/>
          </w:tcPr>
          <w:p w14:paraId="51C8073A"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Elektrische Geräte; Reparaturannahme</w:t>
            </w:r>
          </w:p>
        </w:tc>
      </w:tr>
      <w:tr w:rsidR="00BC0171" w:rsidRPr="001B3266" w14:paraId="37FC77F4" w14:textId="77777777">
        <w:trPr>
          <w:trHeight w:hRule="exact" w:val="345"/>
        </w:trPr>
        <w:tc>
          <w:tcPr>
            <w:tcW w:w="2700" w:type="dxa"/>
            <w:shd w:val="clear" w:color="auto" w:fill="auto"/>
          </w:tcPr>
          <w:p w14:paraId="40B47D72"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673D5BED" w14:textId="77777777" w:rsidR="00BC0171" w:rsidRPr="001B3266" w:rsidRDefault="00BC0171" w:rsidP="001B3266">
            <w:pPr>
              <w:spacing w:line="240" w:lineRule="exact"/>
              <w:rPr>
                <w:rStyle w:val="FakeCharacterStyle"/>
                <w:rFonts w:ascii="Source Sans 3" w:hAnsi="Source Sans 3"/>
              </w:rPr>
            </w:pPr>
          </w:p>
        </w:tc>
      </w:tr>
      <w:tr w:rsidR="00BC0171" w:rsidRPr="001B3266" w14:paraId="11D8EA19" w14:textId="77777777">
        <w:tc>
          <w:tcPr>
            <w:tcW w:w="9855" w:type="dxa"/>
            <w:gridSpan w:val="2"/>
            <w:shd w:val="clear" w:color="auto" w:fill="auto"/>
          </w:tcPr>
          <w:p w14:paraId="6B9291D9"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Gefährliche Körperströme bei Arbeiten an offene Geräten, die unter Spannung stehen</w:t>
            </w:r>
          </w:p>
        </w:tc>
        <w:tc>
          <w:tcPr>
            <w:tcW w:w="15" w:type="dxa"/>
          </w:tcPr>
          <w:p w14:paraId="70F2133C" w14:textId="77777777" w:rsidR="00BC0171" w:rsidRPr="001B3266" w:rsidRDefault="00BC0171" w:rsidP="001B3266">
            <w:pPr>
              <w:spacing w:line="240" w:lineRule="exact"/>
              <w:rPr>
                <w:rStyle w:val="FakeCharacterStyle"/>
                <w:rFonts w:ascii="Source Sans 3" w:hAnsi="Source Sans 3"/>
              </w:rPr>
            </w:pPr>
          </w:p>
        </w:tc>
      </w:tr>
      <w:tr w:rsidR="00BC0171" w:rsidRPr="001B3266" w14:paraId="1FE85A50" w14:textId="77777777">
        <w:trPr>
          <w:trHeight w:hRule="exact" w:val="240"/>
        </w:trPr>
        <w:tc>
          <w:tcPr>
            <w:tcW w:w="9870" w:type="dxa"/>
            <w:gridSpan w:val="3"/>
            <w:shd w:val="clear" w:color="auto" w:fill="auto"/>
          </w:tcPr>
          <w:p w14:paraId="499979F4" w14:textId="77777777" w:rsidR="00BC0171" w:rsidRPr="001B3266" w:rsidRDefault="00BC0171" w:rsidP="001B3266">
            <w:pPr>
              <w:pStyle w:val="ParagraphStyle23"/>
              <w:spacing w:line="240" w:lineRule="exact"/>
              <w:rPr>
                <w:rStyle w:val="FakeCharacterStyle"/>
                <w:rFonts w:ascii="Source Sans 3" w:hAnsi="Source Sans 3"/>
              </w:rPr>
            </w:pPr>
          </w:p>
        </w:tc>
      </w:tr>
    </w:tbl>
    <w:p w14:paraId="2FDD6C4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62BD5BC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C8FC8FE"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31E9304"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6FAB2A8"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AA4A555"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967809A"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49BFABCE" w14:textId="77777777">
        <w:trPr>
          <w:trHeight w:hRule="exact" w:val="330"/>
        </w:trPr>
        <w:tc>
          <w:tcPr>
            <w:tcW w:w="15" w:type="dxa"/>
            <w:vMerge w:val="restart"/>
            <w:shd w:val="clear" w:color="auto" w:fill="D7EAF9"/>
            <w:vAlign w:val="center"/>
          </w:tcPr>
          <w:p w14:paraId="1577A8BC"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90DEEF"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Das Unterspannung setzen reparaturbedürftiger Geräte zur Fehlerdiagnose durch Laien ist grundsätzlich verboten.</w:t>
            </w:r>
          </w:p>
        </w:tc>
        <w:tc>
          <w:tcPr>
            <w:tcW w:w="60" w:type="dxa"/>
            <w:vMerge w:val="restart"/>
            <w:shd w:val="clear" w:color="auto" w:fill="D7EAF9"/>
            <w:vAlign w:val="center"/>
          </w:tcPr>
          <w:p w14:paraId="12C537DD"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FCE63D"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197A8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7EEBCF"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29185A"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697F85C" w14:textId="320A6014"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0F1F95BA"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D64C965" w14:textId="77777777">
        <w:tc>
          <w:tcPr>
            <w:tcW w:w="15" w:type="dxa"/>
            <w:vMerge/>
            <w:shd w:val="clear" w:color="auto" w:fill="D7EAF9"/>
            <w:vAlign w:val="center"/>
          </w:tcPr>
          <w:p w14:paraId="592ED04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3F84652"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6AEA98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AA960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4B742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B3A036"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15F941"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10810F3"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D7F080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4884D01" w14:textId="77777777">
        <w:trPr>
          <w:trHeight w:hRule="exact" w:val="330"/>
        </w:trPr>
        <w:tc>
          <w:tcPr>
            <w:tcW w:w="15" w:type="dxa"/>
            <w:vMerge w:val="restart"/>
            <w:shd w:val="clear" w:color="auto" w:fill="auto"/>
          </w:tcPr>
          <w:p w14:paraId="0E8EE609"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1B1B9F8B"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583" w:tooltip="Unterweisungen der Beschäftigten" w:history="1">
              <w:r w:rsidRPr="001B3266">
                <w:rPr>
                  <w:rStyle w:val="FakeCharacterStyle"/>
                  <w:rFonts w:ascii="Source Sans 3" w:hAnsi="Source Sans 3"/>
                  <w:color w:val="000000"/>
                  <w:sz w:val="20"/>
                  <w:u w:val="single"/>
                </w:rPr>
                <w:t>„Unterweisungen der Beschäftigten“</w:t>
              </w:r>
            </w:hyperlink>
            <w:r w:rsidRPr="001B3266">
              <w:rPr>
                <w:rStyle w:val="FakeCharacterStyle"/>
                <w:rFonts w:ascii="Source Sans 3" w:hAnsi="Source Sans 3"/>
                <w:color w:val="000000"/>
                <w:sz w:val="20"/>
              </w:rPr>
              <w:t xml:space="preserve"> ist beachtet.</w:t>
            </w:r>
          </w:p>
          <w:p w14:paraId="0DC45AC9"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Für die </w:t>
            </w:r>
            <w:hyperlink r:id="rId584" w:tooltip="Reparaturannahme" w:history="1">
              <w:r w:rsidRPr="001B3266">
                <w:rPr>
                  <w:rStyle w:val="FakeCharacterStyle"/>
                  <w:rFonts w:ascii="Source Sans 3" w:hAnsi="Source Sans 3"/>
                  <w:color w:val="000000"/>
                  <w:sz w:val="20"/>
                  <w:u w:val="single"/>
                </w:rPr>
                <w:t>Reparaturannahme</w:t>
              </w:r>
            </w:hyperlink>
            <w:r w:rsidRPr="001B3266">
              <w:rPr>
                <w:rStyle w:val="FakeCharacterStyle"/>
                <w:rFonts w:ascii="Source Sans 3" w:hAnsi="Source Sans 3"/>
                <w:color w:val="000000"/>
                <w:sz w:val="20"/>
              </w:rPr>
              <w:t xml:space="preserve"> ist eine Betriebsanweisung vorhanden. </w:t>
            </w:r>
          </w:p>
          <w:p w14:paraId="40DB88D7"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sind über das sicherheitsgerechte Vorgehen bei der Reparaturannahme unterwiesen.</w:t>
            </w:r>
          </w:p>
        </w:tc>
        <w:tc>
          <w:tcPr>
            <w:tcW w:w="60" w:type="dxa"/>
            <w:vMerge w:val="restart"/>
            <w:shd w:val="clear" w:color="auto" w:fill="auto"/>
          </w:tcPr>
          <w:p w14:paraId="411D864F"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B65540"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F135D8"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AB5EC9"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600B2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4998C89C" w14:textId="53149EF4"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0554E2AA"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34D9134A" w14:textId="77777777">
        <w:tc>
          <w:tcPr>
            <w:tcW w:w="15" w:type="dxa"/>
            <w:vMerge/>
            <w:shd w:val="clear" w:color="auto" w:fill="auto"/>
          </w:tcPr>
          <w:p w14:paraId="1BFEF083"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1E5DA09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8E59F6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20621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601759"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6C891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D36C4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DEDB97C"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13F18DC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D175B37" w14:textId="77777777">
        <w:trPr>
          <w:trHeight w:hRule="exact" w:val="45"/>
        </w:trPr>
        <w:tc>
          <w:tcPr>
            <w:tcW w:w="9870" w:type="dxa"/>
            <w:gridSpan w:val="9"/>
            <w:shd w:val="clear" w:color="auto" w:fill="auto"/>
          </w:tcPr>
          <w:p w14:paraId="06C5CB5D"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57DFA0D7" wp14:editId="392A2CDA">
                  <wp:extent cx="6267450" cy="28575"/>
                  <wp:effectExtent l="0" t="0" r="0" b="0"/>
                  <wp:docPr id="91" name="Pictu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26"/>
                          <a:stretch>
                            <a:fillRect/>
                          </a:stretch>
                        </pic:blipFill>
                        <pic:spPr>
                          <a:xfrm>
                            <a:off x="0" y="0"/>
                            <a:ext cx="6267450" cy="28575"/>
                          </a:xfrm>
                          <a:prstGeom prst="rect">
                            <a:avLst/>
                          </a:prstGeom>
                          <a:noFill/>
                        </pic:spPr>
                      </pic:pic>
                    </a:graphicData>
                  </a:graphic>
                </wp:inline>
              </w:drawing>
            </w:r>
          </w:p>
        </w:tc>
      </w:tr>
    </w:tbl>
    <w:p w14:paraId="3413422B"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5BC567B6" w14:textId="77777777">
        <w:trPr>
          <w:trHeight w:hRule="exact" w:val="360"/>
        </w:trPr>
        <w:tc>
          <w:tcPr>
            <w:tcW w:w="15" w:type="dxa"/>
          </w:tcPr>
          <w:p w14:paraId="61DE48C1"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279A0BDA"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3F288FD4"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50EC6B21" w14:textId="77777777">
        <w:tc>
          <w:tcPr>
            <w:tcW w:w="9870" w:type="dxa"/>
            <w:shd w:val="clear" w:color="auto" w:fill="auto"/>
          </w:tcPr>
          <w:p w14:paraId="1222824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Lokale Datei: betriebsanweisungen\maschinen\b_reparaturannahme_elektr_geraete.doc</w:t>
            </w:r>
            <w:r w:rsidRPr="001B3266">
              <w:rPr>
                <w:rStyle w:val="CharacterStyle28"/>
                <w:rFonts w:ascii="Source Sans 3" w:hAnsi="Source Sans 3"/>
              </w:rPr>
              <w:br/>
              <w:t>2. Gefährdungsbeurteilungsobjekt aus dem BG-Katalog: Unterweisungen der Beschäftigten</w:t>
            </w:r>
          </w:p>
        </w:tc>
      </w:tr>
    </w:tbl>
    <w:p w14:paraId="18D6B791"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256D82BE" w14:textId="77777777">
        <w:trPr>
          <w:trHeight w:hRule="exact" w:val="300"/>
        </w:trPr>
        <w:tc>
          <w:tcPr>
            <w:tcW w:w="9870" w:type="dxa"/>
            <w:gridSpan w:val="6"/>
            <w:shd w:val="clear" w:color="auto" w:fill="auto"/>
          </w:tcPr>
          <w:p w14:paraId="004D02B5"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07B4209D" w14:textId="77777777">
        <w:trPr>
          <w:trHeight w:hRule="exact" w:val="345"/>
        </w:trPr>
        <w:tc>
          <w:tcPr>
            <w:tcW w:w="1440" w:type="dxa"/>
            <w:gridSpan w:val="2"/>
            <w:shd w:val="clear" w:color="auto" w:fill="auto"/>
          </w:tcPr>
          <w:p w14:paraId="753D7436"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51A024E4" w14:textId="77777777" w:rsidR="00BC0171" w:rsidRPr="001B3266" w:rsidRDefault="00BC0171" w:rsidP="001B3266">
            <w:pPr>
              <w:spacing w:line="240" w:lineRule="exact"/>
              <w:rPr>
                <w:rStyle w:val="FakeCharacterStyle"/>
                <w:rFonts w:ascii="Source Sans 3" w:hAnsi="Source Sans 3"/>
              </w:rPr>
            </w:pPr>
          </w:p>
        </w:tc>
      </w:tr>
      <w:tr w:rsidR="00BC0171" w:rsidRPr="001B3266" w14:paraId="402F028C" w14:textId="77777777">
        <w:trPr>
          <w:trHeight w:hRule="exact" w:val="270"/>
        </w:trPr>
        <w:tc>
          <w:tcPr>
            <w:tcW w:w="9870" w:type="dxa"/>
            <w:gridSpan w:val="6"/>
            <w:shd w:val="clear" w:color="auto" w:fill="auto"/>
          </w:tcPr>
          <w:p w14:paraId="2453DC1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3: Inhaltsverzeichnis: Elektrische Anlagen und Betriebsmittel</w:t>
            </w:r>
          </w:p>
        </w:tc>
      </w:tr>
      <w:tr w:rsidR="00BC0171" w:rsidRPr="001B3266" w14:paraId="11C26C6C" w14:textId="77777777">
        <w:trPr>
          <w:trHeight w:hRule="exact" w:val="270"/>
        </w:trPr>
        <w:tc>
          <w:tcPr>
            <w:tcW w:w="9870" w:type="dxa"/>
            <w:gridSpan w:val="6"/>
            <w:shd w:val="clear" w:color="auto" w:fill="auto"/>
          </w:tcPr>
          <w:p w14:paraId="6681846E"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Information 203-002: Elektrofachkräfte</w:t>
            </w:r>
          </w:p>
        </w:tc>
      </w:tr>
      <w:tr w:rsidR="00BC0171" w:rsidRPr="001B3266" w14:paraId="4BE2F151" w14:textId="77777777">
        <w:trPr>
          <w:trHeight w:hRule="exact" w:val="585"/>
        </w:trPr>
        <w:tc>
          <w:tcPr>
            <w:tcW w:w="9870" w:type="dxa"/>
            <w:gridSpan w:val="6"/>
            <w:shd w:val="clear" w:color="auto" w:fill="auto"/>
          </w:tcPr>
          <w:p w14:paraId="6AC61365"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42D21FDB" w14:textId="77777777">
        <w:trPr>
          <w:trHeight w:hRule="exact" w:val="270"/>
        </w:trPr>
        <w:tc>
          <w:tcPr>
            <w:tcW w:w="15" w:type="dxa"/>
          </w:tcPr>
          <w:p w14:paraId="5C50925B"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1A0B9669"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4995FC75"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1A02E4D4"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7C116810" w14:textId="77777777" w:rsidR="00BC0171" w:rsidRPr="001B3266" w:rsidRDefault="00BC0171" w:rsidP="001B3266">
            <w:pPr>
              <w:spacing w:line="240" w:lineRule="exact"/>
              <w:rPr>
                <w:rStyle w:val="FakeCharacterStyle"/>
                <w:rFonts w:ascii="Source Sans 3" w:hAnsi="Source Sans 3"/>
              </w:rPr>
            </w:pPr>
          </w:p>
        </w:tc>
      </w:tr>
      <w:tr w:rsidR="00BC0171" w:rsidRPr="001B3266" w14:paraId="62BCDF23" w14:textId="77777777">
        <w:trPr>
          <w:trHeight w:hRule="exact" w:val="1260"/>
        </w:trPr>
        <w:tc>
          <w:tcPr>
            <w:tcW w:w="15" w:type="dxa"/>
          </w:tcPr>
          <w:p w14:paraId="121CD9B8"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77D9346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02C91BB5"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398841B6" w14:textId="77777777">
        <w:trPr>
          <w:trHeight w:hRule="exact" w:val="285"/>
        </w:trPr>
        <w:tc>
          <w:tcPr>
            <w:tcW w:w="15" w:type="dxa"/>
          </w:tcPr>
          <w:p w14:paraId="7838A7FF"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3091D927"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66446CC8"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6A0E16A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277EF09B" w14:textId="77777777">
        <w:trPr>
          <w:trHeight w:hRule="exact" w:val="1110"/>
        </w:trPr>
        <w:tc>
          <w:tcPr>
            <w:tcW w:w="15" w:type="dxa"/>
          </w:tcPr>
          <w:p w14:paraId="3B4DC7AC"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31F1E22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4BE12161" w14:textId="77777777" w:rsidR="00BC0171" w:rsidRPr="001B3266" w:rsidRDefault="00BC0171" w:rsidP="001B3266">
      <w:pPr>
        <w:spacing w:line="240" w:lineRule="exact"/>
        <w:rPr>
          <w:rFonts w:ascii="Source Sans 3" w:hAnsi="Source Sans 3"/>
        </w:rPr>
        <w:sectPr w:rsidR="00BC0171" w:rsidRPr="001B3266">
          <w:headerReference w:type="default" r:id="rId585"/>
          <w:footerReference w:type="default" r:id="rId5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6FBD2F71" w14:textId="77777777">
        <w:trPr>
          <w:trHeight w:hRule="exact" w:val="360"/>
        </w:trPr>
        <w:tc>
          <w:tcPr>
            <w:tcW w:w="9870" w:type="dxa"/>
            <w:gridSpan w:val="3"/>
            <w:shd w:val="clear" w:color="auto" w:fill="auto"/>
          </w:tcPr>
          <w:p w14:paraId="16CA737D"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7. Verkaufsraum Elektroartikel</w:t>
            </w:r>
          </w:p>
        </w:tc>
      </w:tr>
      <w:tr w:rsidR="00BC0171" w:rsidRPr="001B3266" w14:paraId="59E1E082" w14:textId="77777777">
        <w:trPr>
          <w:trHeight w:hRule="exact" w:val="360"/>
        </w:trPr>
        <w:tc>
          <w:tcPr>
            <w:tcW w:w="9870" w:type="dxa"/>
            <w:gridSpan w:val="3"/>
            <w:shd w:val="clear" w:color="auto" w:fill="auto"/>
          </w:tcPr>
          <w:p w14:paraId="47D1E242"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Leitern und Tritte</w:t>
            </w:r>
          </w:p>
        </w:tc>
      </w:tr>
      <w:tr w:rsidR="00BC0171" w:rsidRPr="001B3266" w14:paraId="34091234" w14:textId="77777777">
        <w:trPr>
          <w:trHeight w:hRule="exact" w:val="345"/>
        </w:trPr>
        <w:tc>
          <w:tcPr>
            <w:tcW w:w="2700" w:type="dxa"/>
            <w:shd w:val="clear" w:color="auto" w:fill="auto"/>
          </w:tcPr>
          <w:p w14:paraId="496EAF98"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3653484A" w14:textId="77777777" w:rsidR="00BC0171" w:rsidRPr="001B3266" w:rsidRDefault="00BC0171" w:rsidP="001B3266">
            <w:pPr>
              <w:spacing w:line="240" w:lineRule="exact"/>
              <w:rPr>
                <w:rStyle w:val="FakeCharacterStyle"/>
                <w:rFonts w:ascii="Source Sans 3" w:hAnsi="Source Sans 3"/>
              </w:rPr>
            </w:pPr>
          </w:p>
        </w:tc>
      </w:tr>
      <w:tr w:rsidR="00BC0171" w:rsidRPr="001B3266" w14:paraId="6336FD92" w14:textId="77777777">
        <w:tc>
          <w:tcPr>
            <w:tcW w:w="9855" w:type="dxa"/>
            <w:gridSpan w:val="2"/>
            <w:shd w:val="clear" w:color="auto" w:fill="auto"/>
          </w:tcPr>
          <w:p w14:paraId="5B0C2E21"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Absturz, unkontrolliert bewegte Teile durch herabfallende Materialien</w:t>
            </w:r>
          </w:p>
        </w:tc>
        <w:tc>
          <w:tcPr>
            <w:tcW w:w="15" w:type="dxa"/>
          </w:tcPr>
          <w:p w14:paraId="7D528EA3" w14:textId="77777777" w:rsidR="00BC0171" w:rsidRPr="001B3266" w:rsidRDefault="00BC0171" w:rsidP="001B3266">
            <w:pPr>
              <w:spacing w:line="240" w:lineRule="exact"/>
              <w:rPr>
                <w:rStyle w:val="FakeCharacterStyle"/>
                <w:rFonts w:ascii="Source Sans 3" w:hAnsi="Source Sans 3"/>
              </w:rPr>
            </w:pPr>
          </w:p>
        </w:tc>
      </w:tr>
      <w:tr w:rsidR="00BC0171" w:rsidRPr="001B3266" w14:paraId="63EFD748" w14:textId="77777777">
        <w:trPr>
          <w:trHeight w:hRule="exact" w:val="240"/>
        </w:trPr>
        <w:tc>
          <w:tcPr>
            <w:tcW w:w="9870" w:type="dxa"/>
            <w:gridSpan w:val="3"/>
            <w:shd w:val="clear" w:color="auto" w:fill="auto"/>
          </w:tcPr>
          <w:p w14:paraId="4FAABBB4" w14:textId="77777777" w:rsidR="00BC0171" w:rsidRPr="001B3266" w:rsidRDefault="00BC0171" w:rsidP="001B3266">
            <w:pPr>
              <w:pStyle w:val="ParagraphStyle23"/>
              <w:spacing w:line="240" w:lineRule="exact"/>
              <w:rPr>
                <w:rStyle w:val="FakeCharacterStyle"/>
                <w:rFonts w:ascii="Source Sans 3" w:hAnsi="Source Sans 3"/>
              </w:rPr>
            </w:pPr>
          </w:p>
        </w:tc>
      </w:tr>
    </w:tbl>
    <w:p w14:paraId="0322DEC5"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72C44EF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BC8D779"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2FF27BC"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1A41B8E"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FC202A1"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0EBD7D9"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520DD313" w14:textId="77777777">
        <w:trPr>
          <w:trHeight w:hRule="exact" w:val="330"/>
        </w:trPr>
        <w:tc>
          <w:tcPr>
            <w:tcW w:w="15" w:type="dxa"/>
            <w:vMerge w:val="restart"/>
            <w:shd w:val="clear" w:color="auto" w:fill="D7EAF9"/>
            <w:vAlign w:val="center"/>
          </w:tcPr>
          <w:p w14:paraId="701616DF"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7856C9"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15A6148B"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6EE2D4"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0099AE"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14B108"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D84D7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7205B45" w14:textId="5922DF9D"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F5A30C5"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4E077A4" w14:textId="77777777">
        <w:tc>
          <w:tcPr>
            <w:tcW w:w="15" w:type="dxa"/>
            <w:vMerge/>
            <w:shd w:val="clear" w:color="auto" w:fill="D7EAF9"/>
            <w:vAlign w:val="center"/>
          </w:tcPr>
          <w:p w14:paraId="7767741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6DE722C"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2ECEE2B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DC736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44FA7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4A316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5510E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D7676BD"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64B5FE0F"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219611E" w14:textId="77777777">
        <w:trPr>
          <w:trHeight w:hRule="exact" w:val="330"/>
        </w:trPr>
        <w:tc>
          <w:tcPr>
            <w:tcW w:w="15" w:type="dxa"/>
            <w:vMerge w:val="restart"/>
            <w:shd w:val="clear" w:color="auto" w:fill="auto"/>
          </w:tcPr>
          <w:p w14:paraId="225AA187"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09F36E72"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Leitern und Tritte:</w:t>
            </w:r>
          </w:p>
          <w:p w14:paraId="5AE0B9F1"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mit Stufen, Haltegriff oder Haltebügel, </w:t>
            </w:r>
          </w:p>
          <w:p w14:paraId="7A4A4B08"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mit ausreichender Größe und </w:t>
            </w:r>
          </w:p>
          <w:p w14:paraId="0F2D751C"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 ausreichender Tragkraft </w:t>
            </w:r>
          </w:p>
          <w:p w14:paraId="5DF268BE"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sind zur Verfügung gestellt.</w:t>
            </w:r>
          </w:p>
          <w:p w14:paraId="37A93C5B" w14:textId="77777777" w:rsidR="00BC0171" w:rsidRPr="001B3266" w:rsidRDefault="00193204" w:rsidP="001B3266">
            <w:pPr>
              <w:pStyle w:val="ParagraphStyle38"/>
              <w:spacing w:line="240" w:lineRule="exact"/>
              <w:rPr>
                <w:rStyle w:val="FakeCharacterStyle"/>
                <w:rFonts w:ascii="Source Sans 3" w:hAnsi="Source Sans 3"/>
                <w:color w:val="000000"/>
                <w:sz w:val="20"/>
              </w:rPr>
            </w:pPr>
            <w:hyperlink r:id="rId587" w:tooltip="Leiterarten" w:history="1">
              <w:r w:rsidR="006E665C" w:rsidRPr="001B3266">
                <w:rPr>
                  <w:rStyle w:val="FakeCharacterStyle"/>
                  <w:rFonts w:ascii="Source Sans 3" w:hAnsi="Source Sans 3"/>
                  <w:color w:val="000000"/>
                  <w:sz w:val="20"/>
                  <w:u w:val="single"/>
                </w:rPr>
                <w:t>Leiterarten</w:t>
              </w:r>
            </w:hyperlink>
          </w:p>
        </w:tc>
        <w:tc>
          <w:tcPr>
            <w:tcW w:w="60" w:type="dxa"/>
            <w:vMerge w:val="restart"/>
            <w:shd w:val="clear" w:color="auto" w:fill="auto"/>
          </w:tcPr>
          <w:p w14:paraId="727D4825"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45B285"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DE748E"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2A3611"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68F2C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B36BCDE" w14:textId="29E9763C"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7DF8852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5B8E8D8" w14:textId="77777777">
        <w:tc>
          <w:tcPr>
            <w:tcW w:w="15" w:type="dxa"/>
            <w:vMerge/>
            <w:shd w:val="clear" w:color="auto" w:fill="auto"/>
          </w:tcPr>
          <w:p w14:paraId="62AF930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04A8C9FE"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5A59C334"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A288F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6E4FB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F4F85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E8322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6D877AE"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9741791"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29C0504" w14:textId="77777777">
        <w:trPr>
          <w:trHeight w:hRule="exact" w:val="330"/>
        </w:trPr>
        <w:tc>
          <w:tcPr>
            <w:tcW w:w="15" w:type="dxa"/>
            <w:vMerge w:val="restart"/>
            <w:shd w:val="clear" w:color="auto" w:fill="D7EAF9"/>
            <w:vAlign w:val="center"/>
          </w:tcPr>
          <w:p w14:paraId="01C99824"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DE3F3F"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Betriebsanleitungen sind an den Leitern angebracht, z. B. in Form von </w:t>
            </w:r>
            <w:hyperlink r:id="rId588" w:tooltip="Kurzanleitungen oder Piktogrammen" w:history="1">
              <w:r w:rsidRPr="001B3266">
                <w:rPr>
                  <w:rStyle w:val="FakeCharacterStyle"/>
                  <w:rFonts w:ascii="Source Sans 3" w:hAnsi="Source Sans 3"/>
                  <w:color w:val="000000"/>
                  <w:sz w:val="20"/>
                  <w:u w:val="single"/>
                </w:rPr>
                <w:t>Kurzanleitungen oder Piktogrammen</w:t>
              </w:r>
            </w:hyperlink>
            <w:r w:rsidRPr="001B3266">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422D2722"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432CA0"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13D7D6"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4BDAD2"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169F55"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CEB3441" w14:textId="7C699A5C"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6407A2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1FFCC01E" w14:textId="77777777">
        <w:tc>
          <w:tcPr>
            <w:tcW w:w="15" w:type="dxa"/>
            <w:vMerge/>
            <w:shd w:val="clear" w:color="auto" w:fill="D7EAF9"/>
            <w:vAlign w:val="center"/>
          </w:tcPr>
          <w:p w14:paraId="367916D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E6CF16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4768E22"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37764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C1906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CCCC7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CD4C18"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EED2483"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2A9E8FB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11ADDD4" w14:textId="77777777">
        <w:trPr>
          <w:trHeight w:hRule="exact" w:val="15"/>
        </w:trPr>
        <w:tc>
          <w:tcPr>
            <w:tcW w:w="15" w:type="dxa"/>
            <w:vMerge w:val="restart"/>
            <w:shd w:val="clear" w:color="auto" w:fill="auto"/>
          </w:tcPr>
          <w:p w14:paraId="3E6307CE"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782F398E"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46C006FA"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D8918A"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544A7A"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BA0103"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C5B00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2FDB6A8" w14:textId="7A53AEF5"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0A552FE3"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E649B51" w14:textId="77777777">
        <w:trPr>
          <w:trHeight w:val="240"/>
        </w:trPr>
        <w:tc>
          <w:tcPr>
            <w:tcW w:w="15" w:type="dxa"/>
            <w:vMerge/>
            <w:shd w:val="clear" w:color="auto" w:fill="auto"/>
          </w:tcPr>
          <w:p w14:paraId="7EBCB0A1"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27D10D8C"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Es ist eine Betriebsanweisung für das </w:t>
            </w:r>
            <w:hyperlink r:id="rId589" w:tooltip="Benutzen von Anlegeleitern" w:history="1">
              <w:r w:rsidRPr="001B3266">
                <w:rPr>
                  <w:rStyle w:val="FakeCharacterStyle"/>
                  <w:rFonts w:ascii="Source Sans 3" w:hAnsi="Source Sans 3"/>
                  <w:color w:val="000000"/>
                  <w:sz w:val="20"/>
                  <w:u w:val="single"/>
                </w:rPr>
                <w:t>Benutzen von Anlegeleitern</w:t>
              </w:r>
            </w:hyperlink>
            <w:r w:rsidRPr="001B3266">
              <w:rPr>
                <w:rStyle w:val="FakeCharacterStyle"/>
                <w:rFonts w:ascii="Source Sans 3" w:hAnsi="Source Sans 3"/>
                <w:color w:val="000000"/>
                <w:sz w:val="20"/>
              </w:rPr>
              <w:t xml:space="preserve"> und eine Betriebsanweisung für das </w:t>
            </w:r>
            <w:hyperlink r:id="rId590" w:tooltip="Benutzen von Stehleitern" w:history="1">
              <w:r w:rsidRPr="001B3266">
                <w:rPr>
                  <w:rStyle w:val="FakeCharacterStyle"/>
                  <w:rFonts w:ascii="Source Sans 3" w:hAnsi="Source Sans 3"/>
                  <w:color w:val="000000"/>
                  <w:sz w:val="20"/>
                  <w:u w:val="single"/>
                </w:rPr>
                <w:t>Benutzen von Stehleitern</w:t>
              </w:r>
            </w:hyperlink>
            <w:r w:rsidRPr="001B3266">
              <w:rPr>
                <w:rStyle w:val="FakeCharacterStyle"/>
                <w:rFonts w:ascii="Source Sans 3" w:hAnsi="Source Sans 3"/>
                <w:color w:val="000000"/>
                <w:sz w:val="20"/>
              </w:rPr>
              <w:t xml:space="preserve"> vorhanden.</w:t>
            </w:r>
          </w:p>
        </w:tc>
        <w:tc>
          <w:tcPr>
            <w:tcW w:w="60" w:type="dxa"/>
            <w:vMerge/>
            <w:shd w:val="clear" w:color="auto" w:fill="auto"/>
          </w:tcPr>
          <w:p w14:paraId="1A01790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8C8165"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4CCB9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2B6022"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E13D0FE"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4945758B"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08BB2419" w14:textId="77777777" w:rsidR="00BC0171" w:rsidRPr="001B3266" w:rsidRDefault="00BC0171" w:rsidP="001B3266">
            <w:pPr>
              <w:spacing w:line="240" w:lineRule="exact"/>
              <w:rPr>
                <w:rStyle w:val="FakeCharacterStyle"/>
                <w:rFonts w:ascii="Source Sans 3" w:hAnsi="Source Sans 3"/>
              </w:rPr>
            </w:pPr>
          </w:p>
        </w:tc>
      </w:tr>
      <w:tr w:rsidR="00BC0171" w:rsidRPr="001B3266" w14:paraId="3EB33E6E" w14:textId="77777777">
        <w:tc>
          <w:tcPr>
            <w:tcW w:w="15" w:type="dxa"/>
            <w:vMerge/>
            <w:shd w:val="clear" w:color="auto" w:fill="auto"/>
          </w:tcPr>
          <w:p w14:paraId="44A729CC"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BFB59DD"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54B35C8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F2BBA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15F07A"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B74712"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2E53B4"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304E1C40"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F9E807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4BD4F52" w14:textId="77777777">
        <w:trPr>
          <w:trHeight w:hRule="exact" w:val="330"/>
        </w:trPr>
        <w:tc>
          <w:tcPr>
            <w:tcW w:w="15" w:type="dxa"/>
            <w:vMerge w:val="restart"/>
            <w:shd w:val="clear" w:color="auto" w:fill="D7EAF9"/>
            <w:vAlign w:val="center"/>
          </w:tcPr>
          <w:p w14:paraId="7D6EDCB2"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159798"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546570AB"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A030C7"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7C2845"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21C113"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F8BFD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AE5191D" w14:textId="776BF0CD"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2013E3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505E950" w14:textId="77777777">
        <w:tc>
          <w:tcPr>
            <w:tcW w:w="15" w:type="dxa"/>
            <w:vMerge/>
            <w:shd w:val="clear" w:color="auto" w:fill="D7EAF9"/>
            <w:vAlign w:val="center"/>
          </w:tcPr>
          <w:p w14:paraId="1D99009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1B867D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6A7370EC"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C0102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39BDF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3A170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92676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38947CB5"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380F363"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D5FB28F" w14:textId="77777777">
        <w:trPr>
          <w:trHeight w:hRule="exact" w:val="330"/>
        </w:trPr>
        <w:tc>
          <w:tcPr>
            <w:tcW w:w="15" w:type="dxa"/>
            <w:vMerge w:val="restart"/>
            <w:shd w:val="clear" w:color="auto" w:fill="auto"/>
          </w:tcPr>
          <w:p w14:paraId="7ED4A5C8"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3EE8F672"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Prüfungen werden durchgeführt (</w:t>
            </w:r>
            <w:proofErr w:type="spellStart"/>
            <w:r w:rsidRPr="001B3266">
              <w:rPr>
                <w:rStyle w:val="FakeCharacterStyle"/>
                <w:rFonts w:ascii="Source Sans 3" w:hAnsi="Source Sans 3"/>
                <w:color w:val="000000"/>
                <w:sz w:val="20"/>
              </w:rPr>
              <w:fldChar w:fldCharType="begin"/>
            </w:r>
            <w:r w:rsidRPr="001B3266">
              <w:rPr>
                <w:rStyle w:val="FakeCharacterStyle"/>
                <w:rFonts w:ascii="Source Sans 3" w:hAnsi="Source Sans 3"/>
                <w:color w:val="000000"/>
                <w:sz w:val="20"/>
              </w:rPr>
              <w:instrText>HYPERLINK "3676" \o "S012_a01-2020.pdf"</w:instrText>
            </w:r>
            <w:r w:rsidRPr="001B3266">
              <w:rPr>
                <w:rStyle w:val="FakeCharacterStyle"/>
                <w:rFonts w:ascii="Source Sans 3" w:hAnsi="Source Sans 3"/>
                <w:color w:val="000000"/>
                <w:sz w:val="20"/>
              </w:rPr>
              <w:fldChar w:fldCharType="separate"/>
            </w:r>
            <w:r w:rsidRPr="001B3266">
              <w:rPr>
                <w:rStyle w:val="FakeCharacterStyle"/>
                <w:rFonts w:ascii="Source Sans 3" w:hAnsi="Source Sans 3"/>
                <w:color w:val="000000"/>
                <w:sz w:val="20"/>
                <w:u w:val="single"/>
              </w:rPr>
              <w:t>Leiternprüfbuch</w:t>
            </w:r>
            <w:proofErr w:type="spellEnd"/>
            <w:r w:rsidRPr="001B3266">
              <w:rPr>
                <w:rStyle w:val="FakeCharacterStyle"/>
                <w:rFonts w:ascii="Source Sans 3" w:hAnsi="Source Sans 3"/>
                <w:color w:val="000000"/>
                <w:sz w:val="20"/>
              </w:rPr>
              <w:fldChar w:fldCharType="end"/>
            </w:r>
            <w:r w:rsidRPr="001B3266">
              <w:rPr>
                <w:rStyle w:val="FakeCharacterStyle"/>
                <w:rFonts w:ascii="Source Sans 3" w:hAnsi="Source Sans 3"/>
                <w:color w:val="000000"/>
                <w:sz w:val="20"/>
              </w:rPr>
              <w:t xml:space="preserve"> S012).</w:t>
            </w:r>
          </w:p>
        </w:tc>
        <w:tc>
          <w:tcPr>
            <w:tcW w:w="60" w:type="dxa"/>
            <w:vMerge w:val="restart"/>
            <w:shd w:val="clear" w:color="auto" w:fill="auto"/>
          </w:tcPr>
          <w:p w14:paraId="0A4358F2"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B7F41C"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1CB8DB"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EC6580"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FEC553"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BE4FB95" w14:textId="0301D5CC"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4A947BD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43C6311" w14:textId="77777777">
        <w:tc>
          <w:tcPr>
            <w:tcW w:w="15" w:type="dxa"/>
            <w:vMerge/>
            <w:shd w:val="clear" w:color="auto" w:fill="auto"/>
          </w:tcPr>
          <w:p w14:paraId="1B51EE6B"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313449E0"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3E02E96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C0AB6D"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7D1F0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1B623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93FE05"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6E84F36F"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7D7BDF8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C394BED" w14:textId="77777777">
        <w:trPr>
          <w:trHeight w:hRule="exact" w:val="45"/>
        </w:trPr>
        <w:tc>
          <w:tcPr>
            <w:tcW w:w="9870" w:type="dxa"/>
            <w:gridSpan w:val="9"/>
            <w:shd w:val="clear" w:color="auto" w:fill="auto"/>
          </w:tcPr>
          <w:p w14:paraId="6BB14F3A"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22076B62" wp14:editId="11AF4D52">
                  <wp:extent cx="6267450" cy="28575"/>
                  <wp:effectExtent l="0" t="0" r="0" b="0"/>
                  <wp:docPr id="92" name="Picture 92"/>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26"/>
                          <a:stretch>
                            <a:fillRect/>
                          </a:stretch>
                        </pic:blipFill>
                        <pic:spPr>
                          <a:xfrm>
                            <a:off x="0" y="0"/>
                            <a:ext cx="6267450" cy="28575"/>
                          </a:xfrm>
                          <a:prstGeom prst="rect">
                            <a:avLst/>
                          </a:prstGeom>
                          <a:noFill/>
                        </pic:spPr>
                      </pic:pic>
                    </a:graphicData>
                  </a:graphic>
                </wp:inline>
              </w:drawing>
            </w:r>
          </w:p>
        </w:tc>
      </w:tr>
    </w:tbl>
    <w:p w14:paraId="0D226D49"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0AAE8B68" w14:textId="77777777">
        <w:trPr>
          <w:trHeight w:hRule="exact" w:val="345"/>
        </w:trPr>
        <w:tc>
          <w:tcPr>
            <w:tcW w:w="15" w:type="dxa"/>
          </w:tcPr>
          <w:p w14:paraId="7CC7471B"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03FFE2DB"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6526CFD3"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182649A7" w14:textId="77777777">
        <w:tc>
          <w:tcPr>
            <w:tcW w:w="9870" w:type="dxa"/>
            <w:shd w:val="clear" w:color="auto" w:fill="auto"/>
          </w:tcPr>
          <w:p w14:paraId="1CFFB097"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Regelwerkeintrag: TRBS 2121 Teil 2: Gefährdung von Beschäftigten bei der Verwendung von Leitern, 2 Begriffsbestimmungen</w:t>
            </w:r>
            <w:r w:rsidRPr="001B3266">
              <w:rPr>
                <w:rStyle w:val="CharacterStyle28"/>
                <w:rFonts w:ascii="Source Sans 3" w:hAnsi="Source Sans 3"/>
              </w:rPr>
              <w:br/>
              <w:t>2. Regelwerkeintrag: TRBS 2121 Teil 2: Gefährdung von Beschäftigten bei der Verwendung von Leitern, 4 Schutzmaßnahmen</w:t>
            </w:r>
            <w:r w:rsidRPr="001B3266">
              <w:rPr>
                <w:rStyle w:val="CharacterStyle28"/>
                <w:rFonts w:ascii="Source Sans 3" w:hAnsi="Source Sans 3"/>
              </w:rPr>
              <w:br/>
              <w:t>3. Lokale Datei: betriebsanweisungen\maschinen\b_stehleitern.doc</w:t>
            </w:r>
            <w:r w:rsidRPr="001B3266">
              <w:rPr>
                <w:rStyle w:val="CharacterStyle28"/>
                <w:rFonts w:ascii="Source Sans 3" w:hAnsi="Source Sans 3"/>
              </w:rPr>
              <w:br/>
              <w:t>4. Lokale Datei: betriebsanweisungen\maschinen\b_anlegeleiter.doc</w:t>
            </w:r>
            <w:r w:rsidRPr="001B3266">
              <w:rPr>
                <w:rStyle w:val="CharacterStyle28"/>
                <w:rFonts w:ascii="Source Sans 3" w:hAnsi="Source Sans 3"/>
              </w:rPr>
              <w:br/>
              <w:t>5. Gefährdungsbeurteilungsobjekt aus dem BG-Katalog: Unterweisungen der Beschäftigten</w:t>
            </w:r>
            <w:r w:rsidRPr="001B3266">
              <w:rPr>
                <w:rStyle w:val="CharacterStyle28"/>
                <w:rFonts w:ascii="Source Sans 3" w:hAnsi="Source Sans 3"/>
              </w:rPr>
              <w:br/>
              <w:t>6. Gefährdungsbeurteilungsobjekt aus dem BG-Katalog: Prüfung</w:t>
            </w:r>
            <w:r w:rsidRPr="001B3266">
              <w:rPr>
                <w:rStyle w:val="CharacterStyle28"/>
                <w:rFonts w:ascii="Source Sans 3" w:hAnsi="Source Sans 3"/>
              </w:rPr>
              <w:br/>
              <w:t>7. Lokale Datei: prueflisten\S012_a01-2020.pdf</w:t>
            </w:r>
          </w:p>
        </w:tc>
      </w:tr>
    </w:tbl>
    <w:p w14:paraId="0FE4595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6C8837A8" w14:textId="77777777">
        <w:trPr>
          <w:trHeight w:hRule="exact" w:val="300"/>
        </w:trPr>
        <w:tc>
          <w:tcPr>
            <w:tcW w:w="9870" w:type="dxa"/>
            <w:gridSpan w:val="6"/>
            <w:shd w:val="clear" w:color="auto" w:fill="auto"/>
          </w:tcPr>
          <w:p w14:paraId="464552D9"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7E04CF40" w14:textId="77777777">
        <w:trPr>
          <w:trHeight w:hRule="exact" w:val="345"/>
        </w:trPr>
        <w:tc>
          <w:tcPr>
            <w:tcW w:w="1440" w:type="dxa"/>
            <w:gridSpan w:val="2"/>
            <w:shd w:val="clear" w:color="auto" w:fill="auto"/>
          </w:tcPr>
          <w:p w14:paraId="40CC064B"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6E1A3233" w14:textId="77777777" w:rsidR="00BC0171" w:rsidRPr="001B3266" w:rsidRDefault="00BC0171" w:rsidP="001B3266">
            <w:pPr>
              <w:spacing w:line="240" w:lineRule="exact"/>
              <w:rPr>
                <w:rStyle w:val="FakeCharacterStyle"/>
                <w:rFonts w:ascii="Source Sans 3" w:hAnsi="Source Sans 3"/>
              </w:rPr>
            </w:pPr>
          </w:p>
        </w:tc>
      </w:tr>
      <w:tr w:rsidR="00BC0171" w:rsidRPr="001B3266" w14:paraId="3CB291C0" w14:textId="77777777">
        <w:trPr>
          <w:trHeight w:hRule="exact" w:val="285"/>
        </w:trPr>
        <w:tc>
          <w:tcPr>
            <w:tcW w:w="9870" w:type="dxa"/>
            <w:gridSpan w:val="6"/>
            <w:shd w:val="clear" w:color="auto" w:fill="auto"/>
          </w:tcPr>
          <w:p w14:paraId="198FCCD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TRBS 2121 Teil 2: Gefährdungen von Personen durch Absturz - Bereitstellung und Benutzung von Leitern, Inhalt</w:t>
            </w:r>
          </w:p>
        </w:tc>
      </w:tr>
      <w:tr w:rsidR="00BC0171" w:rsidRPr="001B3266" w14:paraId="5193403F" w14:textId="77777777">
        <w:trPr>
          <w:trHeight w:hRule="exact" w:val="270"/>
        </w:trPr>
        <w:tc>
          <w:tcPr>
            <w:tcW w:w="9870" w:type="dxa"/>
            <w:gridSpan w:val="6"/>
            <w:shd w:val="clear" w:color="auto" w:fill="auto"/>
          </w:tcPr>
          <w:p w14:paraId="298E425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TRBS 1203: Befähigte Personen, Inhalt</w:t>
            </w:r>
          </w:p>
        </w:tc>
      </w:tr>
      <w:tr w:rsidR="00BC0171" w:rsidRPr="001B3266" w14:paraId="4268C6C5" w14:textId="77777777">
        <w:trPr>
          <w:trHeight w:hRule="exact" w:val="270"/>
        </w:trPr>
        <w:tc>
          <w:tcPr>
            <w:tcW w:w="9870" w:type="dxa"/>
            <w:gridSpan w:val="6"/>
            <w:shd w:val="clear" w:color="auto" w:fill="auto"/>
          </w:tcPr>
          <w:p w14:paraId="19147F6A"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HK 011: Betriebsanleitung für Stehleitern</w:t>
            </w:r>
          </w:p>
        </w:tc>
      </w:tr>
      <w:tr w:rsidR="00BC0171" w:rsidRPr="001B3266" w14:paraId="7D3FF29D" w14:textId="77777777">
        <w:trPr>
          <w:trHeight w:hRule="exact" w:val="270"/>
        </w:trPr>
        <w:tc>
          <w:tcPr>
            <w:tcW w:w="9870" w:type="dxa"/>
            <w:gridSpan w:val="6"/>
            <w:shd w:val="clear" w:color="auto" w:fill="auto"/>
          </w:tcPr>
          <w:p w14:paraId="489E556C"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HK 010: Betriebsanleitung für Anlegeleitern</w:t>
            </w:r>
          </w:p>
        </w:tc>
      </w:tr>
      <w:tr w:rsidR="00BC0171" w:rsidRPr="001B3266" w14:paraId="7B5B8453" w14:textId="77777777">
        <w:trPr>
          <w:trHeight w:hRule="exact" w:val="285"/>
        </w:trPr>
        <w:tc>
          <w:tcPr>
            <w:tcW w:w="9870" w:type="dxa"/>
            <w:gridSpan w:val="6"/>
            <w:shd w:val="clear" w:color="auto" w:fill="auto"/>
          </w:tcPr>
          <w:p w14:paraId="194B5DD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Betriebssicherheitsverordnung (BetrSichV), Inhalt</w:t>
            </w:r>
          </w:p>
        </w:tc>
      </w:tr>
      <w:tr w:rsidR="00BC0171" w:rsidRPr="001B3266" w14:paraId="202FF56D" w14:textId="77777777">
        <w:trPr>
          <w:trHeight w:hRule="exact" w:val="570"/>
        </w:trPr>
        <w:tc>
          <w:tcPr>
            <w:tcW w:w="9870" w:type="dxa"/>
            <w:gridSpan w:val="6"/>
            <w:shd w:val="clear" w:color="auto" w:fill="auto"/>
          </w:tcPr>
          <w:p w14:paraId="00F05D17"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20BD1416" w14:textId="77777777">
        <w:trPr>
          <w:trHeight w:hRule="exact" w:val="270"/>
        </w:trPr>
        <w:tc>
          <w:tcPr>
            <w:tcW w:w="15" w:type="dxa"/>
          </w:tcPr>
          <w:p w14:paraId="6AE727AB"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40E9C4FE"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63371BDD"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5434D41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09B931ED" w14:textId="77777777" w:rsidR="00BC0171" w:rsidRPr="001B3266" w:rsidRDefault="00BC0171" w:rsidP="001B3266">
            <w:pPr>
              <w:spacing w:line="240" w:lineRule="exact"/>
              <w:rPr>
                <w:rStyle w:val="FakeCharacterStyle"/>
                <w:rFonts w:ascii="Source Sans 3" w:hAnsi="Source Sans 3"/>
              </w:rPr>
            </w:pPr>
          </w:p>
        </w:tc>
      </w:tr>
      <w:tr w:rsidR="00BC0171" w:rsidRPr="001B3266" w14:paraId="794F0471" w14:textId="77777777" w:rsidTr="006E665C">
        <w:trPr>
          <w:trHeight w:hRule="exact" w:val="940"/>
        </w:trPr>
        <w:tc>
          <w:tcPr>
            <w:tcW w:w="15" w:type="dxa"/>
          </w:tcPr>
          <w:p w14:paraId="10B8524F"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0A3A4AAA" w14:textId="05977075" w:rsidR="00BC0171" w:rsidRPr="001B3266" w:rsidRDefault="006E665C" w:rsidP="001B3266">
            <w:pPr>
              <w:pStyle w:val="ParagraphStyle86"/>
              <w:spacing w:line="240" w:lineRule="exact"/>
              <w:rPr>
                <w:rStyle w:val="CharacterStyle72"/>
                <w:rFonts w:ascii="Source Sans 3" w:hAnsi="Source Sans 3"/>
              </w:rPr>
            </w:pPr>
            <w:r w:rsidRPr="001B3266">
              <w:rPr>
                <w:rStyle w:val="CharacterStyle72"/>
                <w:rFonts w:ascii="Source Sans 3" w:hAnsi="Source Sans 3"/>
              </w:rPr>
              <w:t>externer Sicherheitskraft / Betriebsarzt/-ärztin / AP / BG</w:t>
            </w:r>
            <w:r>
              <w:rPr>
                <w:rStyle w:val="CharacterStyle72"/>
                <w:rFonts w:ascii="Source Sans 3" w:hAnsi="Source Sans 3"/>
              </w:rPr>
              <w:br/>
            </w:r>
            <w:r>
              <w:rPr>
                <w:rStyle w:val="CharacterStyle72"/>
                <w:rFonts w:ascii="Source Sans 3" w:hAnsi="Source Sans 3"/>
              </w:rPr>
              <w:br/>
            </w:r>
            <w:r w:rsidRPr="001B3266">
              <w:rPr>
                <w:rStyle w:val="CharacterStyle73"/>
                <w:rFonts w:ascii="Source Sans 3" w:hAnsi="Source Sans 3"/>
              </w:rPr>
              <w:t>........................ bis ........................, erledigt am ......................., durch ......................................................................</w:t>
            </w:r>
          </w:p>
        </w:tc>
      </w:tr>
    </w:tbl>
    <w:p w14:paraId="676A5517" w14:textId="77777777" w:rsidR="00BC0171" w:rsidRPr="001B3266" w:rsidRDefault="00BC0171" w:rsidP="001B3266">
      <w:pPr>
        <w:spacing w:line="240" w:lineRule="exact"/>
        <w:rPr>
          <w:rFonts w:ascii="Source Sans 3" w:hAnsi="Source Sans 3"/>
        </w:rPr>
        <w:sectPr w:rsidR="00BC0171" w:rsidRPr="001B3266">
          <w:headerReference w:type="default" r:id="rId591"/>
          <w:footerReference w:type="default" r:id="rId592"/>
          <w:pgSz w:w="11908" w:h="16833"/>
          <w:pgMar w:top="907" w:right="1132" w:bottom="907" w:left="907" w:header="0" w:footer="462" w:gutter="0"/>
          <w:cols w:space="720"/>
        </w:sectPr>
      </w:pPr>
    </w:p>
    <w:p w14:paraId="1E9DDD40"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7B8DFC5F" w14:textId="77777777">
        <w:trPr>
          <w:trHeight w:hRule="exact" w:val="270"/>
        </w:trPr>
        <w:tc>
          <w:tcPr>
            <w:tcW w:w="15" w:type="dxa"/>
          </w:tcPr>
          <w:p w14:paraId="293D9141"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39FA3C83"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4FF03585"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4D42178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36914713" w14:textId="77777777">
        <w:trPr>
          <w:trHeight w:hRule="exact" w:val="1125"/>
        </w:trPr>
        <w:tc>
          <w:tcPr>
            <w:tcW w:w="15" w:type="dxa"/>
          </w:tcPr>
          <w:p w14:paraId="1117B04A"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54D2D06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7E6066F6" w14:textId="77777777" w:rsidR="00BC0171" w:rsidRPr="001B3266" w:rsidRDefault="00BC0171" w:rsidP="001B3266">
      <w:pPr>
        <w:spacing w:line="240" w:lineRule="exact"/>
        <w:rPr>
          <w:rFonts w:ascii="Source Sans 3" w:hAnsi="Source Sans 3"/>
        </w:rPr>
        <w:sectPr w:rsidR="00BC0171" w:rsidRPr="001B3266">
          <w:headerReference w:type="default" r:id="rId593"/>
          <w:footerReference w:type="default" r:id="rId5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5F90CE71" w14:textId="77777777">
        <w:trPr>
          <w:trHeight w:hRule="exact" w:val="360"/>
        </w:trPr>
        <w:tc>
          <w:tcPr>
            <w:tcW w:w="9870" w:type="dxa"/>
            <w:gridSpan w:val="3"/>
            <w:shd w:val="clear" w:color="auto" w:fill="auto"/>
          </w:tcPr>
          <w:p w14:paraId="535ADB02"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7. Verkaufsraum Elektroartikel</w:t>
            </w:r>
          </w:p>
        </w:tc>
      </w:tr>
      <w:tr w:rsidR="00BC0171" w:rsidRPr="001B3266" w14:paraId="03FF7C6D" w14:textId="77777777">
        <w:trPr>
          <w:trHeight w:hRule="exact" w:val="360"/>
        </w:trPr>
        <w:tc>
          <w:tcPr>
            <w:tcW w:w="9870" w:type="dxa"/>
            <w:gridSpan w:val="3"/>
            <w:shd w:val="clear" w:color="auto" w:fill="auto"/>
          </w:tcPr>
          <w:p w14:paraId="514CA269"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Leuchtenvorführstand</w:t>
            </w:r>
          </w:p>
        </w:tc>
      </w:tr>
      <w:tr w:rsidR="00BC0171" w:rsidRPr="001B3266" w14:paraId="39D74D42" w14:textId="77777777">
        <w:trPr>
          <w:trHeight w:hRule="exact" w:val="345"/>
        </w:trPr>
        <w:tc>
          <w:tcPr>
            <w:tcW w:w="2700" w:type="dxa"/>
            <w:shd w:val="clear" w:color="auto" w:fill="auto"/>
          </w:tcPr>
          <w:p w14:paraId="7B5512BF"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09BD2F96" w14:textId="77777777" w:rsidR="00BC0171" w:rsidRPr="001B3266" w:rsidRDefault="00BC0171" w:rsidP="001B3266">
            <w:pPr>
              <w:spacing w:line="240" w:lineRule="exact"/>
              <w:rPr>
                <w:rStyle w:val="FakeCharacterStyle"/>
                <w:rFonts w:ascii="Source Sans 3" w:hAnsi="Source Sans 3"/>
              </w:rPr>
            </w:pPr>
          </w:p>
        </w:tc>
      </w:tr>
      <w:tr w:rsidR="00BC0171" w:rsidRPr="001B3266" w14:paraId="6B6EA1B2" w14:textId="77777777">
        <w:tc>
          <w:tcPr>
            <w:tcW w:w="9855" w:type="dxa"/>
            <w:gridSpan w:val="2"/>
            <w:shd w:val="clear" w:color="auto" w:fill="auto"/>
          </w:tcPr>
          <w:p w14:paraId="13BBA68F"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Gefährliche Körperströme beim Abklemmen oder Vorführen von Leuchten</w:t>
            </w:r>
          </w:p>
        </w:tc>
        <w:tc>
          <w:tcPr>
            <w:tcW w:w="15" w:type="dxa"/>
          </w:tcPr>
          <w:p w14:paraId="20F17DAA" w14:textId="77777777" w:rsidR="00BC0171" w:rsidRPr="001B3266" w:rsidRDefault="00BC0171" w:rsidP="001B3266">
            <w:pPr>
              <w:spacing w:line="240" w:lineRule="exact"/>
              <w:rPr>
                <w:rStyle w:val="FakeCharacterStyle"/>
                <w:rFonts w:ascii="Source Sans 3" w:hAnsi="Source Sans 3"/>
              </w:rPr>
            </w:pPr>
          </w:p>
        </w:tc>
      </w:tr>
      <w:tr w:rsidR="00BC0171" w:rsidRPr="001B3266" w14:paraId="7F6C1753" w14:textId="77777777">
        <w:trPr>
          <w:trHeight w:hRule="exact" w:val="240"/>
        </w:trPr>
        <w:tc>
          <w:tcPr>
            <w:tcW w:w="9870" w:type="dxa"/>
            <w:gridSpan w:val="3"/>
            <w:shd w:val="clear" w:color="auto" w:fill="auto"/>
          </w:tcPr>
          <w:p w14:paraId="0E3E19AF" w14:textId="77777777" w:rsidR="00BC0171" w:rsidRPr="001B3266" w:rsidRDefault="00BC0171" w:rsidP="001B3266">
            <w:pPr>
              <w:pStyle w:val="ParagraphStyle23"/>
              <w:spacing w:line="240" w:lineRule="exact"/>
              <w:rPr>
                <w:rStyle w:val="FakeCharacterStyle"/>
                <w:rFonts w:ascii="Source Sans 3" w:hAnsi="Source Sans 3"/>
              </w:rPr>
            </w:pPr>
          </w:p>
        </w:tc>
      </w:tr>
    </w:tbl>
    <w:p w14:paraId="70C7D9AA"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1ABF8ED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DF63B2E"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A492742"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373D6C2"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E02AAC4"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5DF652"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1F2079F4" w14:textId="77777777">
        <w:trPr>
          <w:trHeight w:hRule="exact" w:val="330"/>
        </w:trPr>
        <w:tc>
          <w:tcPr>
            <w:tcW w:w="15" w:type="dxa"/>
            <w:vMerge w:val="restart"/>
            <w:shd w:val="clear" w:color="auto" w:fill="D7EAF9"/>
            <w:vAlign w:val="center"/>
          </w:tcPr>
          <w:p w14:paraId="41D6B866"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6CFE0A"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595" w:tooltip="Beschaffung technischer Arbeitsmittel" w:history="1">
              <w:r w:rsidRPr="001B3266">
                <w:rPr>
                  <w:rStyle w:val="FakeCharacterStyle"/>
                  <w:rFonts w:ascii="Source Sans 3" w:hAnsi="Source Sans 3"/>
                  <w:color w:val="000000"/>
                  <w:sz w:val="20"/>
                  <w:u w:val="single"/>
                </w:rPr>
                <w:t>„Beschaffung technischer Arbeitsmittel“</w:t>
              </w:r>
            </w:hyperlink>
            <w:r w:rsidRPr="001B32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15AAF6F"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08FB15"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953298"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C29C28"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ED611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5B21F19" w14:textId="7873A72E"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3D5FCBF6"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4E8144F" w14:textId="77777777">
        <w:tc>
          <w:tcPr>
            <w:tcW w:w="15" w:type="dxa"/>
            <w:vMerge/>
            <w:shd w:val="clear" w:color="auto" w:fill="D7EAF9"/>
            <w:vAlign w:val="center"/>
          </w:tcPr>
          <w:p w14:paraId="3BF35A76"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01E22C0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CBF9CC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EE336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377865"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12A37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14FD7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F4DA3A4"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08B8E8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E84590A" w14:textId="77777777">
        <w:trPr>
          <w:trHeight w:hRule="exact" w:val="15"/>
        </w:trPr>
        <w:tc>
          <w:tcPr>
            <w:tcW w:w="15" w:type="dxa"/>
            <w:vMerge w:val="restart"/>
            <w:shd w:val="clear" w:color="auto" w:fill="auto"/>
          </w:tcPr>
          <w:p w14:paraId="565FDBD0"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368099FB"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7E9FFD7C"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CC6CF0"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7C2CCB"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CF6062"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3B15428"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4F68A73" w14:textId="07E19923"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312A4AC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8EC0E57" w14:textId="77777777">
        <w:trPr>
          <w:trHeight w:val="240"/>
        </w:trPr>
        <w:tc>
          <w:tcPr>
            <w:tcW w:w="15" w:type="dxa"/>
            <w:vMerge/>
            <w:shd w:val="clear" w:color="auto" w:fill="auto"/>
          </w:tcPr>
          <w:p w14:paraId="7658A1CE"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41445F7C"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Bei der Errichtung von </w:t>
            </w:r>
            <w:proofErr w:type="spellStart"/>
            <w:r w:rsidRPr="001B3266">
              <w:rPr>
                <w:rStyle w:val="FakeCharacterStyle"/>
                <w:rFonts w:ascii="Source Sans 3" w:hAnsi="Source Sans 3"/>
                <w:color w:val="000000"/>
                <w:sz w:val="20"/>
              </w:rPr>
              <w:t>Leuchtenvorführständen</w:t>
            </w:r>
            <w:proofErr w:type="spellEnd"/>
            <w:r w:rsidRPr="001B3266">
              <w:rPr>
                <w:rStyle w:val="FakeCharacterStyle"/>
                <w:rFonts w:ascii="Source Sans 3" w:hAnsi="Source Sans 3"/>
                <w:color w:val="000000"/>
                <w:sz w:val="20"/>
              </w:rPr>
              <w:t xml:space="preserve"> ist die DIN VDE 0100 Teil 559 beachtet.</w:t>
            </w:r>
          </w:p>
        </w:tc>
        <w:tc>
          <w:tcPr>
            <w:tcW w:w="60" w:type="dxa"/>
            <w:vMerge/>
            <w:shd w:val="clear" w:color="auto" w:fill="auto"/>
          </w:tcPr>
          <w:p w14:paraId="770FF76D"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941991"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A5AB0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9E7C0B"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F095F54"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459AEF3C"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63D8A2D7" w14:textId="77777777" w:rsidR="00BC0171" w:rsidRPr="001B3266" w:rsidRDefault="00BC0171" w:rsidP="001B3266">
            <w:pPr>
              <w:spacing w:line="240" w:lineRule="exact"/>
              <w:rPr>
                <w:rStyle w:val="FakeCharacterStyle"/>
                <w:rFonts w:ascii="Source Sans 3" w:hAnsi="Source Sans 3"/>
              </w:rPr>
            </w:pPr>
          </w:p>
        </w:tc>
      </w:tr>
      <w:tr w:rsidR="00BC0171" w:rsidRPr="001B3266" w14:paraId="4658921E" w14:textId="77777777">
        <w:tc>
          <w:tcPr>
            <w:tcW w:w="15" w:type="dxa"/>
            <w:vMerge/>
            <w:shd w:val="clear" w:color="auto" w:fill="auto"/>
          </w:tcPr>
          <w:p w14:paraId="62EED939"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001053B3"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0D67B466"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8073A3"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E11FC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8C1A2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D56C9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AB2E6C4"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C4BE33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E0A813D" w14:textId="77777777">
        <w:trPr>
          <w:trHeight w:hRule="exact" w:val="330"/>
        </w:trPr>
        <w:tc>
          <w:tcPr>
            <w:tcW w:w="15" w:type="dxa"/>
            <w:vMerge w:val="restart"/>
            <w:shd w:val="clear" w:color="auto" w:fill="D7EAF9"/>
            <w:vAlign w:val="center"/>
          </w:tcPr>
          <w:p w14:paraId="4EEA5A45"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95ECF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Stromkreise der Vorführstände sind mit einem Fehlerstrom-Schutzschalter und mit einem Auslösestrom von max. 30 mA, betrieben.</w:t>
            </w:r>
          </w:p>
        </w:tc>
        <w:tc>
          <w:tcPr>
            <w:tcW w:w="60" w:type="dxa"/>
            <w:vMerge w:val="restart"/>
            <w:shd w:val="clear" w:color="auto" w:fill="D7EAF9"/>
            <w:vAlign w:val="center"/>
          </w:tcPr>
          <w:p w14:paraId="05AFDEA1"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FC6A61"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89E54D"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2EA18D"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F86B3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937459A" w14:textId="74BC7CD9"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875E62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2D39039" w14:textId="77777777">
        <w:tc>
          <w:tcPr>
            <w:tcW w:w="15" w:type="dxa"/>
            <w:vMerge/>
            <w:shd w:val="clear" w:color="auto" w:fill="D7EAF9"/>
            <w:vAlign w:val="center"/>
          </w:tcPr>
          <w:p w14:paraId="240CE7AA"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1E202AD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317676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E674D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1E470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98DF31"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B7456D"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53EF2C48"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9829D27"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5ECC80B" w14:textId="77777777">
        <w:trPr>
          <w:trHeight w:hRule="exact" w:val="330"/>
        </w:trPr>
        <w:tc>
          <w:tcPr>
            <w:tcW w:w="15" w:type="dxa"/>
            <w:vMerge w:val="restart"/>
            <w:shd w:val="clear" w:color="auto" w:fill="auto"/>
          </w:tcPr>
          <w:p w14:paraId="4950B73E"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3892ABE0"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sind allpolige Bereichsschalter mit gekennzeichneter Schalterstellung einbaut.</w:t>
            </w:r>
          </w:p>
        </w:tc>
        <w:tc>
          <w:tcPr>
            <w:tcW w:w="60" w:type="dxa"/>
            <w:vMerge w:val="restart"/>
            <w:shd w:val="clear" w:color="auto" w:fill="auto"/>
          </w:tcPr>
          <w:p w14:paraId="6DD88EDB"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ED69A3"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FA5247"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33533E"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0D6F7B"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57A8233" w14:textId="7E0E8651"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47E1A110"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C76E923" w14:textId="77777777">
        <w:tc>
          <w:tcPr>
            <w:tcW w:w="15" w:type="dxa"/>
            <w:vMerge/>
            <w:shd w:val="clear" w:color="auto" w:fill="auto"/>
          </w:tcPr>
          <w:p w14:paraId="57C310AE"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7163D65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E2401AF"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61641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4AF96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4E3C07"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61DC6A"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D51C2B8"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4A8028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51E2168" w14:textId="77777777">
        <w:trPr>
          <w:trHeight w:hRule="exact" w:val="330"/>
        </w:trPr>
        <w:tc>
          <w:tcPr>
            <w:tcW w:w="15" w:type="dxa"/>
            <w:vMerge w:val="restart"/>
            <w:shd w:val="clear" w:color="auto" w:fill="D7EAF9"/>
            <w:vAlign w:val="center"/>
          </w:tcPr>
          <w:p w14:paraId="58DABE9A"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CF007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Leitfähige Aufhängevorrichtung, z.B. Metallrasterdecke sind geerdet.</w:t>
            </w:r>
          </w:p>
        </w:tc>
        <w:tc>
          <w:tcPr>
            <w:tcW w:w="60" w:type="dxa"/>
            <w:vMerge w:val="restart"/>
            <w:shd w:val="clear" w:color="auto" w:fill="D7EAF9"/>
            <w:vAlign w:val="center"/>
          </w:tcPr>
          <w:p w14:paraId="525101D6"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C04237"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B8F8CB"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2D6228"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1B6D46"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43C00FA" w14:textId="0E43CA70"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4CFE5C0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1A3E538" w14:textId="77777777">
        <w:tc>
          <w:tcPr>
            <w:tcW w:w="15" w:type="dxa"/>
            <w:vMerge/>
            <w:shd w:val="clear" w:color="auto" w:fill="D7EAF9"/>
            <w:vAlign w:val="center"/>
          </w:tcPr>
          <w:p w14:paraId="7FF485F1"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62C375B8"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F8807C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9E773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51506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855E5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805BE9"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E52D79B"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3B26269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0EAF7B89" w14:textId="77777777">
        <w:trPr>
          <w:trHeight w:hRule="exact" w:val="330"/>
        </w:trPr>
        <w:tc>
          <w:tcPr>
            <w:tcW w:w="15" w:type="dxa"/>
            <w:vMerge w:val="restart"/>
            <w:shd w:val="clear" w:color="auto" w:fill="auto"/>
          </w:tcPr>
          <w:p w14:paraId="479D782D"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7F182039"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ist eine Zugentlastung vorhanden.</w:t>
            </w:r>
          </w:p>
        </w:tc>
        <w:tc>
          <w:tcPr>
            <w:tcW w:w="60" w:type="dxa"/>
            <w:vMerge w:val="restart"/>
            <w:shd w:val="clear" w:color="auto" w:fill="auto"/>
          </w:tcPr>
          <w:p w14:paraId="5B992EA8"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9FB7ED"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5FD137"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EA2E2F"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FA76A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3A69347" w14:textId="59B9EBA6"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486CBD85"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5D135994" w14:textId="77777777">
        <w:tc>
          <w:tcPr>
            <w:tcW w:w="15" w:type="dxa"/>
            <w:vMerge/>
            <w:shd w:val="clear" w:color="auto" w:fill="auto"/>
          </w:tcPr>
          <w:p w14:paraId="7D22FB4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20DC734"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259FE09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7804BC"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5A47C8"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80B94B"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515E5E"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39E1A1B"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135C7579"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741B35EE" w14:textId="77777777">
        <w:trPr>
          <w:trHeight w:hRule="exact" w:val="15"/>
        </w:trPr>
        <w:tc>
          <w:tcPr>
            <w:tcW w:w="15" w:type="dxa"/>
            <w:vMerge w:val="restart"/>
            <w:shd w:val="clear" w:color="auto" w:fill="D7EAF9"/>
            <w:vAlign w:val="center"/>
          </w:tcPr>
          <w:p w14:paraId="4A606C90"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7031BC6E"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3F16CC49"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A7DDF7"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FB3795"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90035A"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9DD84B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2382A7B" w14:textId="4C922BA7"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4FC282A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B13939F" w14:textId="77777777">
        <w:trPr>
          <w:trHeight w:val="240"/>
        </w:trPr>
        <w:tc>
          <w:tcPr>
            <w:tcW w:w="15" w:type="dxa"/>
            <w:vMerge/>
            <w:shd w:val="clear" w:color="auto" w:fill="D7EAF9"/>
            <w:vAlign w:val="center"/>
          </w:tcPr>
          <w:p w14:paraId="52F0CF90"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7B57BAEC"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werden isolierte Werkzeuge und Hilfsmittel zur Verfügung gestellt (z.B. Reichstange aus Holz, isolierte Schraubendreher).</w:t>
            </w:r>
          </w:p>
        </w:tc>
        <w:tc>
          <w:tcPr>
            <w:tcW w:w="60" w:type="dxa"/>
            <w:vMerge/>
            <w:shd w:val="clear" w:color="auto" w:fill="D7EAF9"/>
            <w:vAlign w:val="center"/>
          </w:tcPr>
          <w:p w14:paraId="6FAAFA5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532A09"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805EEE"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C6AB20"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59FBC3A"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2C04A921"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49D92956" w14:textId="77777777" w:rsidR="00BC0171" w:rsidRPr="001B3266" w:rsidRDefault="00BC0171" w:rsidP="001B3266">
            <w:pPr>
              <w:spacing w:line="240" w:lineRule="exact"/>
              <w:rPr>
                <w:rStyle w:val="FakeCharacterStyle"/>
                <w:rFonts w:ascii="Source Sans 3" w:hAnsi="Source Sans 3"/>
              </w:rPr>
            </w:pPr>
          </w:p>
        </w:tc>
      </w:tr>
      <w:tr w:rsidR="00BC0171" w:rsidRPr="001B3266" w14:paraId="62ED71A2" w14:textId="77777777">
        <w:tc>
          <w:tcPr>
            <w:tcW w:w="15" w:type="dxa"/>
            <w:vMerge/>
            <w:shd w:val="clear" w:color="auto" w:fill="D7EAF9"/>
            <w:vAlign w:val="center"/>
          </w:tcPr>
          <w:p w14:paraId="29130A43"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A7D7B7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1AF656E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6FB6A0"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BDFD8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B30E8F"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4275D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AAF968B"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0D2F1962"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45A4A083" w14:textId="77777777">
        <w:trPr>
          <w:trHeight w:hRule="exact" w:val="330"/>
        </w:trPr>
        <w:tc>
          <w:tcPr>
            <w:tcW w:w="15" w:type="dxa"/>
            <w:vMerge w:val="restart"/>
            <w:shd w:val="clear" w:color="auto" w:fill="auto"/>
          </w:tcPr>
          <w:p w14:paraId="4A2D340F"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433305FB"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wird ein Lampenprüfgerät eingesetzt, das im Ruhezustand den Stromkreis allpolig unterbricht.</w:t>
            </w:r>
          </w:p>
        </w:tc>
        <w:tc>
          <w:tcPr>
            <w:tcW w:w="60" w:type="dxa"/>
            <w:vMerge w:val="restart"/>
            <w:shd w:val="clear" w:color="auto" w:fill="auto"/>
          </w:tcPr>
          <w:p w14:paraId="1779428E"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FB094B"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A05591"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FF74EA"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351BA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7E72F663" w14:textId="1EA1722C"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1B63258F"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1566E8E8" w14:textId="77777777">
        <w:tc>
          <w:tcPr>
            <w:tcW w:w="15" w:type="dxa"/>
            <w:vMerge/>
            <w:shd w:val="clear" w:color="auto" w:fill="auto"/>
          </w:tcPr>
          <w:p w14:paraId="57AE98F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602EC0E6"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CAB25D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D7DE0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6EB267"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BEE1C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E93AC9"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880E52D"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23E4A3A6"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C95E0E3" w14:textId="77777777">
        <w:trPr>
          <w:trHeight w:hRule="exact" w:val="330"/>
        </w:trPr>
        <w:tc>
          <w:tcPr>
            <w:tcW w:w="15" w:type="dxa"/>
            <w:vMerge w:val="restart"/>
            <w:shd w:val="clear" w:color="auto" w:fill="D7EAF9"/>
            <w:vAlign w:val="center"/>
          </w:tcPr>
          <w:p w14:paraId="2801B857"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09B3F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596" w:tooltip="Unterweisungen der Beschäftigten" w:history="1">
              <w:r w:rsidRPr="001B3266">
                <w:rPr>
                  <w:rStyle w:val="FakeCharacterStyle"/>
                  <w:rFonts w:ascii="Source Sans 3" w:hAnsi="Source Sans 3"/>
                  <w:color w:val="000000"/>
                  <w:sz w:val="20"/>
                  <w:u w:val="single"/>
                </w:rPr>
                <w:t>„Unterweisungen der Beschäftigten“</w:t>
              </w:r>
            </w:hyperlink>
            <w:r w:rsidRPr="001B3266">
              <w:rPr>
                <w:rStyle w:val="FakeCharacterStyle"/>
                <w:rFonts w:ascii="Source Sans 3" w:hAnsi="Source Sans 3"/>
                <w:color w:val="000000"/>
                <w:sz w:val="20"/>
              </w:rPr>
              <w:t xml:space="preserve"> ist beachtet.</w:t>
            </w:r>
          </w:p>
          <w:p w14:paraId="40496305"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Für die </w:t>
            </w:r>
            <w:hyperlink r:id="rId597" w:tooltip="Arbeiten am Leuchtenvorführstand" w:history="1">
              <w:r w:rsidRPr="001B3266">
                <w:rPr>
                  <w:rStyle w:val="FakeCharacterStyle"/>
                  <w:rFonts w:ascii="Source Sans 3" w:hAnsi="Source Sans 3"/>
                  <w:color w:val="000000"/>
                  <w:sz w:val="20"/>
                  <w:u w:val="single"/>
                </w:rPr>
                <w:t xml:space="preserve">Arbeiten am </w:t>
              </w:r>
              <w:proofErr w:type="spellStart"/>
              <w:r w:rsidRPr="001B3266">
                <w:rPr>
                  <w:rStyle w:val="FakeCharacterStyle"/>
                  <w:rFonts w:ascii="Source Sans 3" w:hAnsi="Source Sans 3"/>
                  <w:color w:val="000000"/>
                  <w:sz w:val="20"/>
                  <w:u w:val="single"/>
                </w:rPr>
                <w:t>Leuchtenvorführstand</w:t>
              </w:r>
              <w:proofErr w:type="spellEnd"/>
            </w:hyperlink>
            <w:r w:rsidRPr="001B3266">
              <w:rPr>
                <w:rStyle w:val="FakeCharacterStyle"/>
                <w:rFonts w:ascii="Source Sans 3" w:hAnsi="Source Sans 3"/>
                <w:color w:val="000000"/>
                <w:sz w:val="20"/>
              </w:rPr>
              <w:t xml:space="preserve"> ist eine Betriebsanweisung vorhanden.</w:t>
            </w:r>
          </w:p>
          <w:p w14:paraId="5A688650"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sind mit Hilfe der arbeitsplatzspezifischen Betriebsanweisung unterwiesen.</w:t>
            </w:r>
          </w:p>
        </w:tc>
        <w:tc>
          <w:tcPr>
            <w:tcW w:w="60" w:type="dxa"/>
            <w:vMerge w:val="restart"/>
            <w:shd w:val="clear" w:color="auto" w:fill="D7EAF9"/>
            <w:vAlign w:val="center"/>
          </w:tcPr>
          <w:p w14:paraId="76F5A08C"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1D13DE"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9012FA"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34C6CE"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BB995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26F6638B" w14:textId="32A5C6EB"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5555832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4ECE21C" w14:textId="77777777">
        <w:tc>
          <w:tcPr>
            <w:tcW w:w="15" w:type="dxa"/>
            <w:vMerge/>
            <w:shd w:val="clear" w:color="auto" w:fill="D7EAF9"/>
            <w:vAlign w:val="center"/>
          </w:tcPr>
          <w:p w14:paraId="2CE13D42"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57F7C9D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580643A5"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5E004A"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3DC73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104288"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D4FBB3"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4C8E6E2"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A4E324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77E70C1E" w14:textId="77777777">
        <w:trPr>
          <w:trHeight w:hRule="exact" w:val="15"/>
        </w:trPr>
        <w:tc>
          <w:tcPr>
            <w:tcW w:w="15" w:type="dxa"/>
            <w:vMerge w:val="restart"/>
            <w:shd w:val="clear" w:color="auto" w:fill="auto"/>
          </w:tcPr>
          <w:p w14:paraId="2EAB04BE"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71E1CC2E"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7E62F4C5"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5537B5"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46E443"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AF9916"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690A40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F2765D" w14:textId="1CCD0369"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51B3C05A"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607F58B5" w14:textId="77777777">
        <w:trPr>
          <w:trHeight w:val="240"/>
        </w:trPr>
        <w:tc>
          <w:tcPr>
            <w:tcW w:w="15" w:type="dxa"/>
            <w:vMerge/>
            <w:shd w:val="clear" w:color="auto" w:fill="auto"/>
          </w:tcPr>
          <w:p w14:paraId="75C8C96A"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32E3E4B7"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598" w:tooltip="Prüfung" w:history="1">
              <w:r w:rsidRPr="001B3266">
                <w:rPr>
                  <w:rStyle w:val="FakeCharacterStyle"/>
                  <w:rFonts w:ascii="Source Sans 3" w:hAnsi="Source Sans 3"/>
                  <w:color w:val="000000"/>
                  <w:sz w:val="20"/>
                  <w:u w:val="single"/>
                </w:rPr>
                <w:t>„Prüfung“</w:t>
              </w:r>
            </w:hyperlink>
            <w:r w:rsidRPr="001B3266">
              <w:rPr>
                <w:rStyle w:val="FakeCharacterStyle"/>
                <w:rFonts w:ascii="Source Sans 3" w:hAnsi="Source Sans 3"/>
                <w:color w:val="000000"/>
                <w:sz w:val="20"/>
              </w:rPr>
              <w:t xml:space="preserve"> ist beachtet.</w:t>
            </w:r>
          </w:p>
        </w:tc>
        <w:tc>
          <w:tcPr>
            <w:tcW w:w="60" w:type="dxa"/>
            <w:vMerge/>
            <w:shd w:val="clear" w:color="auto" w:fill="auto"/>
          </w:tcPr>
          <w:p w14:paraId="6BCA080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A32D04"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02D416"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8F1D78"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F6A5764"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4DA76627"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2A06C34E" w14:textId="77777777" w:rsidR="00BC0171" w:rsidRPr="001B3266" w:rsidRDefault="00BC0171" w:rsidP="001B3266">
            <w:pPr>
              <w:spacing w:line="240" w:lineRule="exact"/>
              <w:rPr>
                <w:rStyle w:val="FakeCharacterStyle"/>
                <w:rFonts w:ascii="Source Sans 3" w:hAnsi="Source Sans 3"/>
              </w:rPr>
            </w:pPr>
          </w:p>
        </w:tc>
      </w:tr>
      <w:tr w:rsidR="00BC0171" w:rsidRPr="001B3266" w14:paraId="7AFA1969" w14:textId="77777777">
        <w:tc>
          <w:tcPr>
            <w:tcW w:w="15" w:type="dxa"/>
            <w:vMerge/>
            <w:shd w:val="clear" w:color="auto" w:fill="auto"/>
          </w:tcPr>
          <w:p w14:paraId="107AFBA3"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5914548F"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7BFCE29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8CAEB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186F63"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7603E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818892"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19610AFB"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AEEECAA"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0FDDF0C2" w14:textId="77777777">
        <w:trPr>
          <w:trHeight w:hRule="exact" w:val="45"/>
        </w:trPr>
        <w:tc>
          <w:tcPr>
            <w:tcW w:w="9870" w:type="dxa"/>
            <w:gridSpan w:val="9"/>
            <w:shd w:val="clear" w:color="auto" w:fill="auto"/>
          </w:tcPr>
          <w:p w14:paraId="67ADC14F"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0D35F78B" wp14:editId="6A663E2D">
                  <wp:extent cx="6267450" cy="28575"/>
                  <wp:effectExtent l="0" t="0" r="0" b="0"/>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26"/>
                          <a:stretch>
                            <a:fillRect/>
                          </a:stretch>
                        </pic:blipFill>
                        <pic:spPr>
                          <a:xfrm>
                            <a:off x="0" y="0"/>
                            <a:ext cx="6267450" cy="28575"/>
                          </a:xfrm>
                          <a:prstGeom prst="rect">
                            <a:avLst/>
                          </a:prstGeom>
                          <a:noFill/>
                        </pic:spPr>
                      </pic:pic>
                    </a:graphicData>
                  </a:graphic>
                </wp:inline>
              </w:drawing>
            </w:r>
          </w:p>
        </w:tc>
      </w:tr>
    </w:tbl>
    <w:p w14:paraId="5069FC05"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63A709CA" w14:textId="77777777">
        <w:trPr>
          <w:trHeight w:hRule="exact" w:val="360"/>
        </w:trPr>
        <w:tc>
          <w:tcPr>
            <w:tcW w:w="15" w:type="dxa"/>
          </w:tcPr>
          <w:p w14:paraId="0CF638D7"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5CEF4E98"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1A2F6BCB"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47571996" w14:textId="77777777">
        <w:tc>
          <w:tcPr>
            <w:tcW w:w="9870" w:type="dxa"/>
            <w:shd w:val="clear" w:color="auto" w:fill="auto"/>
          </w:tcPr>
          <w:p w14:paraId="2847035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Gefährdungsbeurteilungsobjekt aus dem BG-Katalog: Beschaffung technischer Arbeitsmittel</w:t>
            </w:r>
            <w:r w:rsidRPr="001B3266">
              <w:rPr>
                <w:rStyle w:val="CharacterStyle28"/>
                <w:rFonts w:ascii="Source Sans 3" w:hAnsi="Source Sans 3"/>
              </w:rPr>
              <w:br/>
              <w:t>2. Lokale Datei: betriebsanweisungen\maschinen\b_leuchtenvorfuehrstand.doc</w:t>
            </w:r>
            <w:r w:rsidRPr="001B3266">
              <w:rPr>
                <w:rStyle w:val="CharacterStyle28"/>
                <w:rFonts w:ascii="Source Sans 3" w:hAnsi="Source Sans 3"/>
              </w:rPr>
              <w:br/>
              <w:t>3. Gefährdungsbeurteilungsobjekt aus dem BG-Katalog: Unterweisungen der Beschäftigten</w:t>
            </w:r>
            <w:r w:rsidRPr="001B3266">
              <w:rPr>
                <w:rStyle w:val="CharacterStyle28"/>
                <w:rFonts w:ascii="Source Sans 3" w:hAnsi="Source Sans 3"/>
              </w:rPr>
              <w:br/>
              <w:t>4. Gefährdungsbeurteilungsobjekt aus dem BG-Katalog: Prüfung</w:t>
            </w:r>
          </w:p>
        </w:tc>
      </w:tr>
    </w:tbl>
    <w:p w14:paraId="737D5D31"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10EBFF54" w14:textId="77777777">
        <w:trPr>
          <w:trHeight w:hRule="exact" w:val="285"/>
        </w:trPr>
        <w:tc>
          <w:tcPr>
            <w:tcW w:w="9870" w:type="dxa"/>
            <w:gridSpan w:val="6"/>
            <w:shd w:val="clear" w:color="auto" w:fill="auto"/>
          </w:tcPr>
          <w:p w14:paraId="2B6D0881"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3DE08DDA" w14:textId="77777777">
        <w:trPr>
          <w:trHeight w:hRule="exact" w:val="345"/>
        </w:trPr>
        <w:tc>
          <w:tcPr>
            <w:tcW w:w="1440" w:type="dxa"/>
            <w:gridSpan w:val="2"/>
            <w:shd w:val="clear" w:color="auto" w:fill="auto"/>
          </w:tcPr>
          <w:p w14:paraId="48AEF169"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7A703650" w14:textId="77777777" w:rsidR="00BC0171" w:rsidRPr="001B3266" w:rsidRDefault="00BC0171" w:rsidP="001B3266">
            <w:pPr>
              <w:spacing w:line="240" w:lineRule="exact"/>
              <w:rPr>
                <w:rStyle w:val="FakeCharacterStyle"/>
                <w:rFonts w:ascii="Source Sans 3" w:hAnsi="Source Sans 3"/>
              </w:rPr>
            </w:pPr>
          </w:p>
        </w:tc>
      </w:tr>
      <w:tr w:rsidR="00BC0171" w:rsidRPr="001B3266" w14:paraId="4E4F9ED6" w14:textId="77777777">
        <w:trPr>
          <w:trHeight w:hRule="exact" w:val="285"/>
        </w:trPr>
        <w:tc>
          <w:tcPr>
            <w:tcW w:w="9870" w:type="dxa"/>
            <w:gridSpan w:val="6"/>
            <w:shd w:val="clear" w:color="auto" w:fill="auto"/>
          </w:tcPr>
          <w:p w14:paraId="6AAEC88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3: Inhaltsverzeichnis: Elektrische Anlagen und Betriebsmittel</w:t>
            </w:r>
          </w:p>
        </w:tc>
      </w:tr>
      <w:tr w:rsidR="00BC0171" w:rsidRPr="001B3266" w14:paraId="4B34D62A" w14:textId="77777777">
        <w:trPr>
          <w:trHeight w:hRule="exact" w:val="570"/>
        </w:trPr>
        <w:tc>
          <w:tcPr>
            <w:tcW w:w="9870" w:type="dxa"/>
            <w:gridSpan w:val="6"/>
            <w:shd w:val="clear" w:color="auto" w:fill="auto"/>
          </w:tcPr>
          <w:p w14:paraId="5F8D4FA2"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42E3B385" w14:textId="77777777">
        <w:trPr>
          <w:trHeight w:hRule="exact" w:val="270"/>
        </w:trPr>
        <w:tc>
          <w:tcPr>
            <w:tcW w:w="15" w:type="dxa"/>
          </w:tcPr>
          <w:p w14:paraId="4508DAB4"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7FBB163C"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4750FCC0"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08FD1C75"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71396BA6" w14:textId="77777777" w:rsidR="00BC0171" w:rsidRPr="001B3266" w:rsidRDefault="00BC0171" w:rsidP="001B3266">
            <w:pPr>
              <w:spacing w:line="240" w:lineRule="exact"/>
              <w:rPr>
                <w:rStyle w:val="FakeCharacterStyle"/>
                <w:rFonts w:ascii="Source Sans 3" w:hAnsi="Source Sans 3"/>
              </w:rPr>
            </w:pPr>
          </w:p>
        </w:tc>
      </w:tr>
      <w:tr w:rsidR="00BC0171" w:rsidRPr="001B3266" w14:paraId="60F7D296" w14:textId="77777777" w:rsidTr="006E665C">
        <w:trPr>
          <w:trHeight w:hRule="exact" w:val="880"/>
        </w:trPr>
        <w:tc>
          <w:tcPr>
            <w:tcW w:w="15" w:type="dxa"/>
          </w:tcPr>
          <w:p w14:paraId="346AC4AB"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7F07954E" w14:textId="05B7D922" w:rsidR="00BC0171" w:rsidRPr="001B3266" w:rsidRDefault="006E665C" w:rsidP="001B3266">
            <w:pPr>
              <w:pStyle w:val="ParagraphStyle88"/>
              <w:spacing w:line="240" w:lineRule="exact"/>
              <w:rPr>
                <w:rStyle w:val="CharacterStyle74"/>
                <w:rFonts w:ascii="Source Sans 3" w:hAnsi="Source Sans 3"/>
              </w:rPr>
            </w:pPr>
            <w:r w:rsidRPr="001B3266">
              <w:rPr>
                <w:rStyle w:val="CharacterStyle74"/>
                <w:rFonts w:ascii="Source Sans 3" w:hAnsi="Source Sans 3"/>
              </w:rPr>
              <w:t>externer Sicherheitskraft / Betriebsarzt/-ärztin / AP / BG</w:t>
            </w:r>
            <w:r>
              <w:rPr>
                <w:rStyle w:val="CharacterStyle74"/>
                <w:rFonts w:ascii="Source Sans 3" w:hAnsi="Source Sans 3"/>
              </w:rPr>
              <w:br/>
            </w:r>
            <w:r>
              <w:rPr>
                <w:rStyle w:val="CharacterStyle74"/>
                <w:rFonts w:ascii="Source Sans 3" w:hAnsi="Source Sans 3"/>
              </w:rPr>
              <w:br/>
            </w:r>
            <w:r w:rsidRPr="001B3266">
              <w:rPr>
                <w:rStyle w:val="CharacterStyle75"/>
                <w:rFonts w:ascii="Source Sans 3" w:hAnsi="Source Sans 3"/>
              </w:rPr>
              <w:t>........................ bis ........................, erledigt am ......................., durch ......................................................................</w:t>
            </w:r>
          </w:p>
        </w:tc>
      </w:tr>
    </w:tbl>
    <w:p w14:paraId="1E56AB12" w14:textId="77777777" w:rsidR="00BC0171" w:rsidRPr="001B3266" w:rsidRDefault="00BC0171" w:rsidP="001B3266">
      <w:pPr>
        <w:spacing w:line="240" w:lineRule="exact"/>
        <w:rPr>
          <w:rFonts w:ascii="Source Sans 3" w:hAnsi="Source Sans 3"/>
        </w:rPr>
        <w:sectPr w:rsidR="00BC0171" w:rsidRPr="001B3266">
          <w:headerReference w:type="default" r:id="rId599"/>
          <w:footerReference w:type="default" r:id="rId600"/>
          <w:pgSz w:w="11908" w:h="16833"/>
          <w:pgMar w:top="907" w:right="1132" w:bottom="907" w:left="907" w:header="0" w:footer="462" w:gutter="0"/>
          <w:cols w:space="720"/>
        </w:sectPr>
      </w:pPr>
    </w:p>
    <w:p w14:paraId="12B1A9B2"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31DDA528" w14:textId="77777777">
        <w:trPr>
          <w:trHeight w:hRule="exact" w:val="270"/>
        </w:trPr>
        <w:tc>
          <w:tcPr>
            <w:tcW w:w="15" w:type="dxa"/>
          </w:tcPr>
          <w:p w14:paraId="44C7CDAF"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402A7902"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387111AD"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64BFEC6B"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67247697" w14:textId="77777777">
        <w:trPr>
          <w:trHeight w:hRule="exact" w:val="1125"/>
        </w:trPr>
        <w:tc>
          <w:tcPr>
            <w:tcW w:w="15" w:type="dxa"/>
          </w:tcPr>
          <w:p w14:paraId="1F15B2AB"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1E741A5F"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7CE67504" w14:textId="77777777" w:rsidR="00BC0171" w:rsidRPr="001B3266" w:rsidRDefault="00BC0171" w:rsidP="001B3266">
      <w:pPr>
        <w:spacing w:line="240" w:lineRule="exact"/>
        <w:rPr>
          <w:rFonts w:ascii="Source Sans 3" w:hAnsi="Source Sans 3"/>
        </w:rPr>
        <w:sectPr w:rsidR="00BC0171" w:rsidRPr="001B3266">
          <w:headerReference w:type="default" r:id="rId601"/>
          <w:footerReference w:type="default" r:id="rId6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C0171" w:rsidRPr="001B3266" w14:paraId="70F1F54D" w14:textId="77777777">
        <w:trPr>
          <w:trHeight w:hRule="exact" w:val="360"/>
        </w:trPr>
        <w:tc>
          <w:tcPr>
            <w:tcW w:w="9870" w:type="dxa"/>
            <w:gridSpan w:val="3"/>
            <w:shd w:val="clear" w:color="auto" w:fill="auto"/>
          </w:tcPr>
          <w:p w14:paraId="30240574" w14:textId="77777777" w:rsidR="00BC0171" w:rsidRPr="001B3266" w:rsidRDefault="006E665C" w:rsidP="001B3266">
            <w:pPr>
              <w:pStyle w:val="ParagraphStyle19"/>
              <w:spacing w:line="240" w:lineRule="exact"/>
              <w:rPr>
                <w:rStyle w:val="CharacterStyle15"/>
                <w:rFonts w:ascii="Source Sans 3" w:hAnsi="Source Sans 3"/>
              </w:rPr>
            </w:pPr>
            <w:r w:rsidRPr="001B3266">
              <w:rPr>
                <w:rStyle w:val="CharacterStyle15"/>
                <w:rFonts w:ascii="Source Sans 3" w:hAnsi="Source Sans 3"/>
              </w:rPr>
              <w:lastRenderedPageBreak/>
              <w:t>Gefährdungskatalog: 7. Verkaufsraum Elektroartikel</w:t>
            </w:r>
          </w:p>
        </w:tc>
      </w:tr>
      <w:tr w:rsidR="00BC0171" w:rsidRPr="001B3266" w14:paraId="2ED057A6" w14:textId="77777777">
        <w:trPr>
          <w:trHeight w:hRule="exact" w:val="360"/>
        </w:trPr>
        <w:tc>
          <w:tcPr>
            <w:tcW w:w="9870" w:type="dxa"/>
            <w:gridSpan w:val="3"/>
            <w:shd w:val="clear" w:color="auto" w:fill="auto"/>
          </w:tcPr>
          <w:p w14:paraId="0D5C73BA" w14:textId="77777777" w:rsidR="00BC0171" w:rsidRPr="001B3266" w:rsidRDefault="006E665C" w:rsidP="001B3266">
            <w:pPr>
              <w:pStyle w:val="ParagraphStyle20"/>
              <w:spacing w:line="240" w:lineRule="exact"/>
              <w:rPr>
                <w:rStyle w:val="CharacterStyle16"/>
                <w:rFonts w:ascii="Source Sans 3" w:hAnsi="Source Sans 3"/>
              </w:rPr>
            </w:pPr>
            <w:r w:rsidRPr="001B3266">
              <w:rPr>
                <w:rStyle w:val="CharacterStyle16"/>
                <w:rFonts w:ascii="Source Sans 3" w:hAnsi="Source Sans 3"/>
              </w:rPr>
              <w:t>Leuchtmittelprüfgerät</w:t>
            </w:r>
          </w:p>
        </w:tc>
      </w:tr>
      <w:tr w:rsidR="00BC0171" w:rsidRPr="001B3266" w14:paraId="64F25758" w14:textId="77777777">
        <w:trPr>
          <w:trHeight w:hRule="exact" w:val="345"/>
        </w:trPr>
        <w:tc>
          <w:tcPr>
            <w:tcW w:w="2700" w:type="dxa"/>
            <w:shd w:val="clear" w:color="auto" w:fill="auto"/>
          </w:tcPr>
          <w:p w14:paraId="09BF542C" w14:textId="77777777" w:rsidR="00BC0171" w:rsidRPr="001B3266" w:rsidRDefault="006E665C" w:rsidP="001B3266">
            <w:pPr>
              <w:pStyle w:val="ParagraphStyle21"/>
              <w:spacing w:line="240" w:lineRule="exact"/>
              <w:rPr>
                <w:rStyle w:val="CharacterStyle17"/>
                <w:rFonts w:ascii="Source Sans 3" w:hAnsi="Source Sans 3"/>
              </w:rPr>
            </w:pPr>
            <w:r w:rsidRPr="001B3266">
              <w:rPr>
                <w:rStyle w:val="CharacterStyle17"/>
                <w:rFonts w:ascii="Source Sans 3" w:hAnsi="Source Sans 3"/>
              </w:rPr>
              <w:t>Gefährdung/Belastung</w:t>
            </w:r>
          </w:p>
        </w:tc>
        <w:tc>
          <w:tcPr>
            <w:tcW w:w="7170" w:type="dxa"/>
            <w:gridSpan w:val="2"/>
          </w:tcPr>
          <w:p w14:paraId="0C0CDFCC" w14:textId="77777777" w:rsidR="00BC0171" w:rsidRPr="001B3266" w:rsidRDefault="00BC0171" w:rsidP="001B3266">
            <w:pPr>
              <w:spacing w:line="240" w:lineRule="exact"/>
              <w:rPr>
                <w:rStyle w:val="FakeCharacterStyle"/>
                <w:rFonts w:ascii="Source Sans 3" w:hAnsi="Source Sans 3"/>
              </w:rPr>
            </w:pPr>
          </w:p>
        </w:tc>
      </w:tr>
      <w:tr w:rsidR="00BC0171" w:rsidRPr="001B3266" w14:paraId="7CF98E79" w14:textId="77777777">
        <w:tc>
          <w:tcPr>
            <w:tcW w:w="9855" w:type="dxa"/>
            <w:gridSpan w:val="2"/>
            <w:shd w:val="clear" w:color="auto" w:fill="auto"/>
          </w:tcPr>
          <w:p w14:paraId="400DBAB0" w14:textId="77777777" w:rsidR="00BC0171" w:rsidRPr="001B3266" w:rsidRDefault="006E665C" w:rsidP="001B3266">
            <w:pPr>
              <w:pStyle w:val="ParagraphStyle22"/>
              <w:spacing w:line="240" w:lineRule="exact"/>
              <w:rPr>
                <w:rStyle w:val="FakeCharacterStyle"/>
                <w:rFonts w:ascii="Source Sans 3" w:hAnsi="Source Sans 3"/>
                <w:b/>
                <w:color w:val="000000"/>
                <w:sz w:val="20"/>
              </w:rPr>
            </w:pPr>
            <w:r w:rsidRPr="001B3266">
              <w:rPr>
                <w:rStyle w:val="FakeCharacterStyle"/>
                <w:rFonts w:ascii="Source Sans 3" w:hAnsi="Source Sans 3"/>
                <w:b/>
                <w:color w:val="000000"/>
                <w:sz w:val="20"/>
              </w:rPr>
              <w:t>Gefährliche Körperströme bei Funktionsprüfung von Leuchten</w:t>
            </w:r>
          </w:p>
        </w:tc>
        <w:tc>
          <w:tcPr>
            <w:tcW w:w="15" w:type="dxa"/>
          </w:tcPr>
          <w:p w14:paraId="69BFC51B" w14:textId="77777777" w:rsidR="00BC0171" w:rsidRPr="001B3266" w:rsidRDefault="00BC0171" w:rsidP="001B3266">
            <w:pPr>
              <w:spacing w:line="240" w:lineRule="exact"/>
              <w:rPr>
                <w:rStyle w:val="FakeCharacterStyle"/>
                <w:rFonts w:ascii="Source Sans 3" w:hAnsi="Source Sans 3"/>
              </w:rPr>
            </w:pPr>
          </w:p>
        </w:tc>
      </w:tr>
      <w:tr w:rsidR="00BC0171" w:rsidRPr="001B3266" w14:paraId="619CCC70" w14:textId="77777777">
        <w:trPr>
          <w:trHeight w:hRule="exact" w:val="240"/>
        </w:trPr>
        <w:tc>
          <w:tcPr>
            <w:tcW w:w="9870" w:type="dxa"/>
            <w:gridSpan w:val="3"/>
            <w:shd w:val="clear" w:color="auto" w:fill="auto"/>
          </w:tcPr>
          <w:p w14:paraId="0CDBA6DB" w14:textId="77777777" w:rsidR="00BC0171" w:rsidRPr="001B3266" w:rsidRDefault="00BC0171" w:rsidP="001B3266">
            <w:pPr>
              <w:pStyle w:val="ParagraphStyle23"/>
              <w:spacing w:line="240" w:lineRule="exact"/>
              <w:rPr>
                <w:rStyle w:val="FakeCharacterStyle"/>
                <w:rFonts w:ascii="Source Sans 3" w:hAnsi="Source Sans 3"/>
              </w:rPr>
            </w:pPr>
          </w:p>
        </w:tc>
      </w:tr>
    </w:tbl>
    <w:p w14:paraId="575BDD52" w14:textId="77777777" w:rsidR="00BC0171" w:rsidRPr="001B3266" w:rsidRDefault="00BC0171" w:rsidP="001B3266">
      <w:pPr>
        <w:spacing w:line="240" w:lineRule="exact"/>
        <w:rPr>
          <w:rFonts w:ascii="Source Sans 3" w:hAnsi="Source Sans 3"/>
        </w:rPr>
      </w:pPr>
    </w:p>
    <w:p w14:paraId="7A467D8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C0171" w:rsidRPr="001B3266" w14:paraId="3C39671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D4BD0EE" w14:textId="77777777" w:rsidR="00BC0171" w:rsidRPr="001B3266" w:rsidRDefault="006E665C" w:rsidP="001B3266">
            <w:pPr>
              <w:pStyle w:val="ParagraphStyle24"/>
              <w:spacing w:line="240" w:lineRule="exact"/>
              <w:rPr>
                <w:rStyle w:val="CharacterStyle18"/>
                <w:rFonts w:ascii="Source Sans 3" w:hAnsi="Source Sans 3"/>
              </w:rPr>
            </w:pPr>
            <w:r w:rsidRPr="001B32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09B2F92"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C7CF0A5"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028C668" w14:textId="77777777" w:rsidR="00BC0171" w:rsidRPr="001B3266" w:rsidRDefault="006E665C" w:rsidP="001B3266">
            <w:pPr>
              <w:pStyle w:val="ParagraphStyle25"/>
              <w:spacing w:line="240" w:lineRule="exact"/>
              <w:rPr>
                <w:rStyle w:val="CharacterStyle19"/>
                <w:rFonts w:ascii="Source Sans 3" w:hAnsi="Source Sans 3"/>
              </w:rPr>
            </w:pPr>
            <w:r w:rsidRPr="001B32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7503CCD" w14:textId="77777777" w:rsidR="00BC0171" w:rsidRPr="001B3266" w:rsidRDefault="006E665C" w:rsidP="001B3266">
            <w:pPr>
              <w:pStyle w:val="ParagraphStyle26"/>
              <w:spacing w:line="240" w:lineRule="exact"/>
              <w:rPr>
                <w:rStyle w:val="CharacterStyle20"/>
                <w:rFonts w:ascii="Source Sans 3" w:hAnsi="Source Sans 3"/>
              </w:rPr>
            </w:pPr>
            <w:r w:rsidRPr="001B3266">
              <w:rPr>
                <w:rStyle w:val="CharacterStyle20"/>
                <w:rFonts w:ascii="Source Sans 3" w:hAnsi="Source Sans 3"/>
              </w:rPr>
              <w:t>Ja,</w:t>
            </w:r>
            <w:r w:rsidRPr="001B3266">
              <w:rPr>
                <w:rStyle w:val="CharacterStyle20"/>
                <w:rFonts w:ascii="Source Sans 3" w:hAnsi="Source Sans 3"/>
              </w:rPr>
              <w:br/>
              <w:t>wirksam</w:t>
            </w:r>
          </w:p>
        </w:tc>
      </w:tr>
      <w:tr w:rsidR="00BC0171" w:rsidRPr="001B3266" w14:paraId="2E0F6F00" w14:textId="77777777">
        <w:trPr>
          <w:trHeight w:hRule="exact" w:val="330"/>
        </w:trPr>
        <w:tc>
          <w:tcPr>
            <w:tcW w:w="15" w:type="dxa"/>
            <w:vMerge w:val="restart"/>
            <w:shd w:val="clear" w:color="auto" w:fill="D7EAF9"/>
            <w:vAlign w:val="center"/>
          </w:tcPr>
          <w:p w14:paraId="0134459B"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5F0EE5"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603" w:tooltip="Beschaffung technischer Arbeitsmittel" w:history="1">
              <w:r w:rsidRPr="001B3266">
                <w:rPr>
                  <w:rStyle w:val="FakeCharacterStyle"/>
                  <w:rFonts w:ascii="Source Sans 3" w:hAnsi="Source Sans 3"/>
                  <w:color w:val="000000"/>
                  <w:sz w:val="20"/>
                  <w:u w:val="single"/>
                </w:rPr>
                <w:t>„Beschaffung technischer Arbeitsmittel“</w:t>
              </w:r>
            </w:hyperlink>
            <w:r w:rsidRPr="001B32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2CB3AE3"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9EF7A5"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8F6556"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2F5967"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8590FF"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4818528A" w14:textId="0008850D"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6823520B"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341F16B7" w14:textId="77777777">
        <w:tc>
          <w:tcPr>
            <w:tcW w:w="15" w:type="dxa"/>
            <w:vMerge/>
            <w:shd w:val="clear" w:color="auto" w:fill="D7EAF9"/>
            <w:vAlign w:val="center"/>
          </w:tcPr>
          <w:p w14:paraId="21222845"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366FADAB"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7566415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E5F76E"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5219CC"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B44AB3"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A2999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6EAB9FB"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75ED8548"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C6FD568" w14:textId="77777777">
        <w:trPr>
          <w:trHeight w:hRule="exact" w:val="15"/>
        </w:trPr>
        <w:tc>
          <w:tcPr>
            <w:tcW w:w="15" w:type="dxa"/>
            <w:vMerge w:val="restart"/>
            <w:shd w:val="clear" w:color="auto" w:fill="auto"/>
          </w:tcPr>
          <w:p w14:paraId="27B73230"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tcPr>
          <w:p w14:paraId="3A0D2EC2"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auto"/>
          </w:tcPr>
          <w:p w14:paraId="26C7A1B8"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93D022"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A47C58"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432D90"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137AEDF"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03C9EBF" w14:textId="61E4F626"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vMerge w:val="restart"/>
            <w:shd w:val="clear" w:color="auto" w:fill="auto"/>
            <w:vAlign w:val="center"/>
          </w:tcPr>
          <w:p w14:paraId="30A2B112"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A075A5F" w14:textId="77777777">
        <w:trPr>
          <w:trHeight w:val="240"/>
        </w:trPr>
        <w:tc>
          <w:tcPr>
            <w:tcW w:w="15" w:type="dxa"/>
            <w:vMerge/>
            <w:shd w:val="clear" w:color="auto" w:fill="auto"/>
          </w:tcPr>
          <w:p w14:paraId="195AE527"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auto"/>
          </w:tcPr>
          <w:p w14:paraId="4F15D213"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Bei Geräten, die mit Netzspannung betrieben werden, liegt die Spannung am </w:t>
            </w:r>
            <w:proofErr w:type="spellStart"/>
            <w:r w:rsidRPr="001B3266">
              <w:rPr>
                <w:rStyle w:val="FakeCharacterStyle"/>
                <w:rFonts w:ascii="Source Sans 3" w:hAnsi="Source Sans 3"/>
                <w:color w:val="000000"/>
                <w:sz w:val="20"/>
              </w:rPr>
              <w:t>Leuchtensockel</w:t>
            </w:r>
            <w:proofErr w:type="spellEnd"/>
            <w:r w:rsidRPr="001B3266">
              <w:rPr>
                <w:rStyle w:val="FakeCharacterStyle"/>
                <w:rFonts w:ascii="Source Sans 3" w:hAnsi="Source Sans 3"/>
                <w:color w:val="000000"/>
                <w:sz w:val="20"/>
              </w:rPr>
              <w:t xml:space="preserve"> nur an, solange ein Druck- oder Tipptaster betätigt wird.</w:t>
            </w:r>
          </w:p>
        </w:tc>
        <w:tc>
          <w:tcPr>
            <w:tcW w:w="60" w:type="dxa"/>
            <w:vMerge/>
            <w:shd w:val="clear" w:color="auto" w:fill="auto"/>
          </w:tcPr>
          <w:p w14:paraId="1328F2A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F0C82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3B6CD0"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CA4FF0"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A698501"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auto"/>
            <w:vAlign w:val="center"/>
          </w:tcPr>
          <w:p w14:paraId="0D203089"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auto"/>
            <w:vAlign w:val="center"/>
          </w:tcPr>
          <w:p w14:paraId="26F2C1F3" w14:textId="77777777" w:rsidR="00BC0171" w:rsidRPr="001B3266" w:rsidRDefault="00BC0171" w:rsidP="001B3266">
            <w:pPr>
              <w:spacing w:line="240" w:lineRule="exact"/>
              <w:rPr>
                <w:rStyle w:val="FakeCharacterStyle"/>
                <w:rFonts w:ascii="Source Sans 3" w:hAnsi="Source Sans 3"/>
              </w:rPr>
            </w:pPr>
          </w:p>
        </w:tc>
      </w:tr>
      <w:tr w:rsidR="00BC0171" w:rsidRPr="001B3266" w14:paraId="002F09B0" w14:textId="77777777">
        <w:tc>
          <w:tcPr>
            <w:tcW w:w="15" w:type="dxa"/>
            <w:vMerge/>
            <w:shd w:val="clear" w:color="auto" w:fill="auto"/>
          </w:tcPr>
          <w:p w14:paraId="1722D936"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2EF3B945"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57175EF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A1F2FB"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F3603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BE5645"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009BDD"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0B683E70"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392FF74D"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2E803A7" w14:textId="77777777">
        <w:trPr>
          <w:trHeight w:hRule="exact" w:val="15"/>
        </w:trPr>
        <w:tc>
          <w:tcPr>
            <w:tcW w:w="15" w:type="dxa"/>
            <w:vMerge w:val="restart"/>
            <w:shd w:val="clear" w:color="auto" w:fill="D7EAF9"/>
            <w:vAlign w:val="center"/>
          </w:tcPr>
          <w:p w14:paraId="279347B5"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tcPr>
          <w:p w14:paraId="5832A905" w14:textId="77777777" w:rsidR="00BC0171" w:rsidRPr="001B3266" w:rsidRDefault="00BC0171" w:rsidP="001B3266">
            <w:pPr>
              <w:spacing w:line="240" w:lineRule="exact"/>
              <w:rPr>
                <w:rStyle w:val="FakeCharacterStyle"/>
                <w:rFonts w:ascii="Source Sans 3" w:hAnsi="Source Sans 3"/>
              </w:rPr>
            </w:pPr>
          </w:p>
        </w:tc>
        <w:tc>
          <w:tcPr>
            <w:tcW w:w="60" w:type="dxa"/>
            <w:vMerge w:val="restart"/>
            <w:shd w:val="clear" w:color="auto" w:fill="D7EAF9"/>
            <w:vAlign w:val="center"/>
          </w:tcPr>
          <w:p w14:paraId="2A8B0ADF"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2CCFA0"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25F2F5"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E685EF"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9ACEF00"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A59B04A" w14:textId="27C3F303"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vMerge w:val="restart"/>
            <w:shd w:val="clear" w:color="auto" w:fill="D7EAF9"/>
            <w:vAlign w:val="center"/>
          </w:tcPr>
          <w:p w14:paraId="4DCCBFD4"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5187FE44" w14:textId="77777777">
        <w:trPr>
          <w:trHeight w:val="240"/>
        </w:trPr>
        <w:tc>
          <w:tcPr>
            <w:tcW w:w="15" w:type="dxa"/>
            <w:vMerge/>
            <w:shd w:val="clear" w:color="auto" w:fill="D7EAF9"/>
            <w:vAlign w:val="center"/>
          </w:tcPr>
          <w:p w14:paraId="59E0FD20" w14:textId="77777777" w:rsidR="00BC0171" w:rsidRPr="001B3266" w:rsidRDefault="00BC0171" w:rsidP="001B3266">
            <w:pPr>
              <w:spacing w:line="240" w:lineRule="exact"/>
              <w:rPr>
                <w:rStyle w:val="FakeCharacterStyle"/>
                <w:rFonts w:ascii="Source Sans 3" w:hAnsi="Source Sans 3"/>
              </w:rPr>
            </w:pPr>
          </w:p>
        </w:tc>
        <w:tc>
          <w:tcPr>
            <w:tcW w:w="5895" w:type="dxa"/>
            <w:vMerge w:val="restart"/>
            <w:shd w:val="clear" w:color="auto" w:fill="D7EAF9"/>
            <w:vAlign w:val="center"/>
          </w:tcPr>
          <w:p w14:paraId="275B9E33"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Es werden mit Kleinspannung betriebene Durchgangsprüfgeräte zur Verfügung gestellt.</w:t>
            </w:r>
          </w:p>
        </w:tc>
        <w:tc>
          <w:tcPr>
            <w:tcW w:w="60" w:type="dxa"/>
            <w:vMerge/>
            <w:shd w:val="clear" w:color="auto" w:fill="D7EAF9"/>
            <w:vAlign w:val="center"/>
          </w:tcPr>
          <w:p w14:paraId="00D0E1C0"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712058"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F2C68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B635CE" w14:textId="77777777" w:rsidR="00BC0171" w:rsidRPr="001B3266" w:rsidRDefault="00BC0171" w:rsidP="001B32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B3AEBBC" w14:textId="77777777" w:rsidR="00BC0171" w:rsidRPr="001B3266" w:rsidRDefault="00BC0171" w:rsidP="001B3266">
            <w:pPr>
              <w:spacing w:line="240" w:lineRule="exact"/>
              <w:rPr>
                <w:rStyle w:val="FakeCharacterStyle"/>
                <w:rFonts w:ascii="Source Sans 3" w:hAnsi="Source Sans 3"/>
              </w:rPr>
            </w:pPr>
          </w:p>
        </w:tc>
        <w:tc>
          <w:tcPr>
            <w:tcW w:w="330" w:type="dxa"/>
            <w:vMerge/>
            <w:shd w:val="clear" w:color="auto" w:fill="D7EAF9"/>
            <w:vAlign w:val="center"/>
          </w:tcPr>
          <w:p w14:paraId="1E728B94" w14:textId="77777777" w:rsidR="00BC0171" w:rsidRPr="001B3266" w:rsidRDefault="00BC0171" w:rsidP="001B3266">
            <w:pPr>
              <w:spacing w:line="240" w:lineRule="exact"/>
              <w:rPr>
                <w:rStyle w:val="FakeCharacterStyle"/>
                <w:rFonts w:ascii="Source Sans 3" w:hAnsi="Source Sans 3"/>
              </w:rPr>
            </w:pPr>
          </w:p>
        </w:tc>
        <w:tc>
          <w:tcPr>
            <w:tcW w:w="345" w:type="dxa"/>
            <w:vMerge/>
            <w:shd w:val="clear" w:color="auto" w:fill="D7EAF9"/>
            <w:vAlign w:val="center"/>
          </w:tcPr>
          <w:p w14:paraId="2B615F0B" w14:textId="77777777" w:rsidR="00BC0171" w:rsidRPr="001B3266" w:rsidRDefault="00BC0171" w:rsidP="001B3266">
            <w:pPr>
              <w:spacing w:line="240" w:lineRule="exact"/>
              <w:rPr>
                <w:rStyle w:val="FakeCharacterStyle"/>
                <w:rFonts w:ascii="Source Sans 3" w:hAnsi="Source Sans 3"/>
              </w:rPr>
            </w:pPr>
          </w:p>
        </w:tc>
      </w:tr>
      <w:tr w:rsidR="00BC0171" w:rsidRPr="001B3266" w14:paraId="39F1613C" w14:textId="77777777">
        <w:tc>
          <w:tcPr>
            <w:tcW w:w="15" w:type="dxa"/>
            <w:vMerge/>
            <w:shd w:val="clear" w:color="auto" w:fill="D7EAF9"/>
            <w:vAlign w:val="center"/>
          </w:tcPr>
          <w:p w14:paraId="6932454D"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48998991"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453F5D69"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EF67E7"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71CBD4"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A565B9"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3C3EA7"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F3C5B59"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19890E2C"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64B95D32" w14:textId="77777777">
        <w:trPr>
          <w:trHeight w:hRule="exact" w:val="330"/>
        </w:trPr>
        <w:tc>
          <w:tcPr>
            <w:tcW w:w="15" w:type="dxa"/>
            <w:vMerge w:val="restart"/>
            <w:shd w:val="clear" w:color="auto" w:fill="auto"/>
          </w:tcPr>
          <w:p w14:paraId="7C2C1DEC" w14:textId="77777777" w:rsidR="00BC0171" w:rsidRPr="001B3266" w:rsidRDefault="00BC0171" w:rsidP="001B3266">
            <w:pPr>
              <w:pStyle w:val="ParagraphStyle33"/>
              <w:spacing w:line="240" w:lineRule="exact"/>
              <w:rPr>
                <w:rStyle w:val="FakeCharacterStyle"/>
                <w:rFonts w:ascii="Source Sans 3" w:hAnsi="Source Sans 3"/>
              </w:rPr>
            </w:pPr>
          </w:p>
        </w:tc>
        <w:tc>
          <w:tcPr>
            <w:tcW w:w="5895" w:type="dxa"/>
            <w:vMerge w:val="restart"/>
            <w:shd w:val="clear" w:color="auto" w:fill="auto"/>
          </w:tcPr>
          <w:p w14:paraId="4384F2DA"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604" w:tooltip="Unterweisungen der Beschäftigten" w:history="1">
              <w:r w:rsidRPr="001B3266">
                <w:rPr>
                  <w:rStyle w:val="FakeCharacterStyle"/>
                  <w:rFonts w:ascii="Source Sans 3" w:hAnsi="Source Sans 3"/>
                  <w:color w:val="000000"/>
                  <w:sz w:val="20"/>
                  <w:u w:val="single"/>
                </w:rPr>
                <w:t>„Unterweisungen der Beschäftigten“</w:t>
              </w:r>
            </w:hyperlink>
            <w:r w:rsidRPr="001B3266">
              <w:rPr>
                <w:rStyle w:val="FakeCharacterStyle"/>
                <w:rFonts w:ascii="Source Sans 3" w:hAnsi="Source Sans 3"/>
                <w:color w:val="000000"/>
                <w:sz w:val="20"/>
              </w:rPr>
              <w:t xml:space="preserve"> ist beachtet.</w:t>
            </w:r>
          </w:p>
          <w:p w14:paraId="5E656272" w14:textId="77777777" w:rsidR="00BC0171" w:rsidRPr="001B3266" w:rsidRDefault="006E665C" w:rsidP="001B3266">
            <w:pPr>
              <w:pStyle w:val="ParagraphStyle3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Die Beschäftigten werden über den Umgang mit dem Leuchtmittelprüfgerät unterwiesen.</w:t>
            </w:r>
          </w:p>
        </w:tc>
        <w:tc>
          <w:tcPr>
            <w:tcW w:w="60" w:type="dxa"/>
            <w:vMerge w:val="restart"/>
            <w:shd w:val="clear" w:color="auto" w:fill="auto"/>
          </w:tcPr>
          <w:p w14:paraId="727E93AA" w14:textId="77777777" w:rsidR="00BC0171" w:rsidRPr="001B3266" w:rsidRDefault="00BC0171" w:rsidP="001B32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F3E24E" w14:textId="77777777" w:rsidR="00BC0171" w:rsidRPr="001B3266" w:rsidRDefault="00BC0171" w:rsidP="001B32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3DCCCA" w14:textId="77777777" w:rsidR="00BC0171" w:rsidRPr="001B3266" w:rsidRDefault="00BC0171" w:rsidP="001B32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E61DFF" w14:textId="77777777" w:rsidR="00BC0171" w:rsidRPr="001B3266" w:rsidRDefault="00BC0171" w:rsidP="001B32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19BDD0"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5593D045" w14:textId="234E8E16" w:rsidR="00BC0171" w:rsidRPr="001B3266" w:rsidRDefault="006E665C" w:rsidP="001B3266">
            <w:pPr>
              <w:pStyle w:val="ParagraphStyle36"/>
              <w:spacing w:line="240" w:lineRule="exact"/>
              <w:rPr>
                <w:rStyle w:val="CharacterStyle24"/>
                <w:rFonts w:ascii="Source Sans 3" w:hAnsi="Source Sans 3"/>
              </w:rPr>
            </w:pPr>
            <w:r w:rsidRPr="001B3266">
              <w:rPr>
                <w:rStyle w:val="CharacterStyle24"/>
                <w:rFonts w:ascii="Source Sans 3" w:hAnsi="Source Sans 3"/>
              </w:rPr>
              <w:fldChar w:fldCharType="begin"/>
            </w:r>
            <w:r w:rsidR="00193204">
              <w:rPr>
                <w:rStyle w:val="CharacterStyle24"/>
                <w:rFonts w:ascii="Source Sans 3" w:hAnsi="Source Sans 3"/>
              </w:rPr>
              <w:fldChar w:fldCharType="separate"/>
            </w:r>
            <w:r w:rsidRPr="001B3266">
              <w:rPr>
                <w:rStyle w:val="CharacterStyle24"/>
                <w:rFonts w:ascii="Source Sans 3" w:hAnsi="Source Sans 3"/>
              </w:rPr>
              <w:fldChar w:fldCharType="end"/>
            </w:r>
          </w:p>
        </w:tc>
        <w:tc>
          <w:tcPr>
            <w:tcW w:w="345" w:type="dxa"/>
            <w:shd w:val="clear" w:color="auto" w:fill="auto"/>
            <w:vAlign w:val="center"/>
          </w:tcPr>
          <w:p w14:paraId="22A9BCB6"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01EA31D" w14:textId="77777777">
        <w:tc>
          <w:tcPr>
            <w:tcW w:w="15" w:type="dxa"/>
            <w:vMerge/>
            <w:shd w:val="clear" w:color="auto" w:fill="auto"/>
          </w:tcPr>
          <w:p w14:paraId="36392127"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auto"/>
          </w:tcPr>
          <w:p w14:paraId="48B9B4C7"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auto"/>
          </w:tcPr>
          <w:p w14:paraId="17590771"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7F4906"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215641"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F6C4BE"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E691A7" w14:textId="77777777" w:rsidR="00BC0171" w:rsidRPr="001B3266" w:rsidRDefault="00BC0171" w:rsidP="001B3266">
            <w:pPr>
              <w:pStyle w:val="ParagraphStyle35"/>
              <w:spacing w:line="240" w:lineRule="exact"/>
              <w:rPr>
                <w:rStyle w:val="FakeCharacterStyle"/>
                <w:rFonts w:ascii="Source Sans 3" w:hAnsi="Source Sans 3"/>
              </w:rPr>
            </w:pPr>
          </w:p>
        </w:tc>
        <w:tc>
          <w:tcPr>
            <w:tcW w:w="330" w:type="dxa"/>
            <w:shd w:val="clear" w:color="auto" w:fill="auto"/>
            <w:vAlign w:val="center"/>
          </w:tcPr>
          <w:p w14:paraId="2D6E8B56" w14:textId="77777777" w:rsidR="00BC0171" w:rsidRPr="001B3266" w:rsidRDefault="00BC0171" w:rsidP="001B3266">
            <w:pPr>
              <w:pStyle w:val="ParagraphStyle37"/>
              <w:spacing w:line="240" w:lineRule="exact"/>
              <w:rPr>
                <w:rStyle w:val="FakeCharacterStyle"/>
                <w:rFonts w:ascii="Source Sans 3" w:hAnsi="Source Sans 3"/>
              </w:rPr>
            </w:pPr>
          </w:p>
        </w:tc>
        <w:tc>
          <w:tcPr>
            <w:tcW w:w="345" w:type="dxa"/>
            <w:shd w:val="clear" w:color="auto" w:fill="auto"/>
            <w:vAlign w:val="center"/>
          </w:tcPr>
          <w:p w14:paraId="04E429A7" w14:textId="77777777" w:rsidR="00BC0171" w:rsidRPr="001B3266" w:rsidRDefault="00BC0171" w:rsidP="001B3266">
            <w:pPr>
              <w:pStyle w:val="ParagraphStyle37"/>
              <w:spacing w:line="240" w:lineRule="exact"/>
              <w:rPr>
                <w:rStyle w:val="FakeCharacterStyle"/>
                <w:rFonts w:ascii="Source Sans 3" w:hAnsi="Source Sans 3"/>
              </w:rPr>
            </w:pPr>
          </w:p>
        </w:tc>
      </w:tr>
      <w:tr w:rsidR="00BC0171" w:rsidRPr="001B3266" w14:paraId="4D41E114" w14:textId="77777777">
        <w:trPr>
          <w:trHeight w:hRule="exact" w:val="330"/>
        </w:trPr>
        <w:tc>
          <w:tcPr>
            <w:tcW w:w="15" w:type="dxa"/>
            <w:vMerge w:val="restart"/>
            <w:shd w:val="clear" w:color="auto" w:fill="D7EAF9"/>
            <w:vAlign w:val="center"/>
          </w:tcPr>
          <w:p w14:paraId="72647942" w14:textId="77777777" w:rsidR="00BC0171" w:rsidRPr="001B3266" w:rsidRDefault="00BC0171" w:rsidP="001B32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8CBE22" w14:textId="77777777" w:rsidR="00BC0171" w:rsidRPr="001B3266" w:rsidRDefault="006E665C" w:rsidP="001B3266">
            <w:pPr>
              <w:pStyle w:val="ParagraphStyle28"/>
              <w:spacing w:line="240" w:lineRule="exact"/>
              <w:rPr>
                <w:rStyle w:val="FakeCharacterStyle"/>
                <w:rFonts w:ascii="Source Sans 3" w:hAnsi="Source Sans 3"/>
                <w:color w:val="000000"/>
                <w:sz w:val="20"/>
              </w:rPr>
            </w:pPr>
            <w:r w:rsidRPr="001B3266">
              <w:rPr>
                <w:rStyle w:val="FakeCharacterStyle"/>
                <w:rFonts w:ascii="Source Sans 3" w:hAnsi="Source Sans 3"/>
                <w:color w:val="000000"/>
                <w:sz w:val="20"/>
              </w:rPr>
              <w:t xml:space="preserve">Das Objekt </w:t>
            </w:r>
            <w:hyperlink r:id="rId605" w:tooltip="Prüfung" w:history="1">
              <w:r w:rsidRPr="001B3266">
                <w:rPr>
                  <w:rStyle w:val="FakeCharacterStyle"/>
                  <w:rFonts w:ascii="Source Sans 3" w:hAnsi="Source Sans 3"/>
                  <w:color w:val="000000"/>
                  <w:sz w:val="20"/>
                  <w:u w:val="single"/>
                </w:rPr>
                <w:t>„Prüfung“</w:t>
              </w:r>
            </w:hyperlink>
            <w:r w:rsidRPr="001B32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966DA39" w14:textId="77777777" w:rsidR="00BC0171" w:rsidRPr="001B3266" w:rsidRDefault="00BC0171" w:rsidP="001B32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CE7535" w14:textId="77777777" w:rsidR="00BC0171" w:rsidRPr="001B3266" w:rsidRDefault="00BC0171" w:rsidP="001B32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732415" w14:textId="77777777" w:rsidR="00BC0171" w:rsidRPr="001B3266" w:rsidRDefault="00BC0171" w:rsidP="001B32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3C0B72" w14:textId="77777777" w:rsidR="00BC0171" w:rsidRPr="001B3266" w:rsidRDefault="00BC0171" w:rsidP="001B32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90221B"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02792BDF" w14:textId="17ADAD39" w:rsidR="00BC0171" w:rsidRPr="001B3266" w:rsidRDefault="006E665C" w:rsidP="001B3266">
            <w:pPr>
              <w:pStyle w:val="ParagraphStyle31"/>
              <w:spacing w:line="240" w:lineRule="exact"/>
              <w:rPr>
                <w:rStyle w:val="CharacterStyle22"/>
                <w:rFonts w:ascii="Source Sans 3" w:hAnsi="Source Sans 3"/>
              </w:rPr>
            </w:pPr>
            <w:r w:rsidRPr="001B3266">
              <w:rPr>
                <w:rStyle w:val="CharacterStyle22"/>
                <w:rFonts w:ascii="Source Sans 3" w:hAnsi="Source Sans 3"/>
              </w:rPr>
              <w:fldChar w:fldCharType="begin"/>
            </w:r>
            <w:r w:rsidR="00193204">
              <w:rPr>
                <w:rStyle w:val="CharacterStyle22"/>
                <w:rFonts w:ascii="Source Sans 3" w:hAnsi="Source Sans 3"/>
              </w:rPr>
              <w:fldChar w:fldCharType="separate"/>
            </w:r>
            <w:r w:rsidRPr="001B3266">
              <w:rPr>
                <w:rStyle w:val="CharacterStyle22"/>
                <w:rFonts w:ascii="Source Sans 3" w:hAnsi="Source Sans 3"/>
              </w:rPr>
              <w:fldChar w:fldCharType="end"/>
            </w:r>
          </w:p>
        </w:tc>
        <w:tc>
          <w:tcPr>
            <w:tcW w:w="345" w:type="dxa"/>
            <w:shd w:val="clear" w:color="auto" w:fill="D7EAF9"/>
            <w:vAlign w:val="center"/>
          </w:tcPr>
          <w:p w14:paraId="7D94B71D"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F589D46" w14:textId="77777777">
        <w:tc>
          <w:tcPr>
            <w:tcW w:w="15" w:type="dxa"/>
            <w:vMerge/>
            <w:shd w:val="clear" w:color="auto" w:fill="D7EAF9"/>
            <w:vAlign w:val="center"/>
          </w:tcPr>
          <w:p w14:paraId="73648B50" w14:textId="77777777" w:rsidR="00BC0171" w:rsidRPr="001B3266" w:rsidRDefault="00BC0171" w:rsidP="001B3266">
            <w:pPr>
              <w:spacing w:line="240" w:lineRule="exact"/>
              <w:rPr>
                <w:rStyle w:val="FakeCharacterStyle"/>
                <w:rFonts w:ascii="Source Sans 3" w:hAnsi="Source Sans 3"/>
              </w:rPr>
            </w:pPr>
          </w:p>
        </w:tc>
        <w:tc>
          <w:tcPr>
            <w:tcW w:w="5895" w:type="dxa"/>
            <w:vMerge/>
            <w:shd w:val="clear" w:color="auto" w:fill="D7EAF9"/>
            <w:vAlign w:val="center"/>
          </w:tcPr>
          <w:p w14:paraId="73416E1A" w14:textId="77777777" w:rsidR="00BC0171" w:rsidRPr="001B3266" w:rsidRDefault="00BC0171" w:rsidP="001B3266">
            <w:pPr>
              <w:spacing w:line="240" w:lineRule="exact"/>
              <w:rPr>
                <w:rStyle w:val="FakeCharacterStyle"/>
                <w:rFonts w:ascii="Source Sans 3" w:hAnsi="Source Sans 3"/>
              </w:rPr>
            </w:pPr>
          </w:p>
        </w:tc>
        <w:tc>
          <w:tcPr>
            <w:tcW w:w="60" w:type="dxa"/>
            <w:vMerge/>
            <w:shd w:val="clear" w:color="auto" w:fill="D7EAF9"/>
            <w:vAlign w:val="center"/>
          </w:tcPr>
          <w:p w14:paraId="3029C6F8" w14:textId="77777777" w:rsidR="00BC0171" w:rsidRPr="001B3266" w:rsidRDefault="00BC0171" w:rsidP="001B32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C2E4BF" w14:textId="77777777" w:rsidR="00BC0171" w:rsidRPr="001B3266" w:rsidRDefault="00BC0171" w:rsidP="001B32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CE4642" w14:textId="77777777" w:rsidR="00BC0171" w:rsidRPr="001B3266" w:rsidRDefault="00BC0171" w:rsidP="001B32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6A27C5" w14:textId="77777777" w:rsidR="00BC0171" w:rsidRPr="001B3266" w:rsidRDefault="00BC0171" w:rsidP="001B32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848994" w14:textId="77777777" w:rsidR="00BC0171" w:rsidRPr="001B3266" w:rsidRDefault="00BC0171" w:rsidP="001B3266">
            <w:pPr>
              <w:pStyle w:val="ParagraphStyle30"/>
              <w:spacing w:line="240" w:lineRule="exact"/>
              <w:rPr>
                <w:rStyle w:val="FakeCharacterStyle"/>
                <w:rFonts w:ascii="Source Sans 3" w:hAnsi="Source Sans 3"/>
              </w:rPr>
            </w:pPr>
          </w:p>
        </w:tc>
        <w:tc>
          <w:tcPr>
            <w:tcW w:w="330" w:type="dxa"/>
            <w:shd w:val="clear" w:color="auto" w:fill="D7EAF9"/>
            <w:vAlign w:val="center"/>
          </w:tcPr>
          <w:p w14:paraId="1A9EEAE1" w14:textId="77777777" w:rsidR="00BC0171" w:rsidRPr="001B3266" w:rsidRDefault="00BC0171" w:rsidP="001B3266">
            <w:pPr>
              <w:pStyle w:val="ParagraphStyle32"/>
              <w:spacing w:line="240" w:lineRule="exact"/>
              <w:rPr>
                <w:rStyle w:val="FakeCharacterStyle"/>
                <w:rFonts w:ascii="Source Sans 3" w:hAnsi="Source Sans 3"/>
              </w:rPr>
            </w:pPr>
          </w:p>
        </w:tc>
        <w:tc>
          <w:tcPr>
            <w:tcW w:w="345" w:type="dxa"/>
            <w:shd w:val="clear" w:color="auto" w:fill="D7EAF9"/>
            <w:vAlign w:val="center"/>
          </w:tcPr>
          <w:p w14:paraId="5DA573CE" w14:textId="77777777" w:rsidR="00BC0171" w:rsidRPr="001B3266" w:rsidRDefault="00BC0171" w:rsidP="001B3266">
            <w:pPr>
              <w:pStyle w:val="ParagraphStyle32"/>
              <w:spacing w:line="240" w:lineRule="exact"/>
              <w:rPr>
                <w:rStyle w:val="FakeCharacterStyle"/>
                <w:rFonts w:ascii="Source Sans 3" w:hAnsi="Source Sans 3"/>
              </w:rPr>
            </w:pPr>
          </w:p>
        </w:tc>
      </w:tr>
      <w:tr w:rsidR="00BC0171" w:rsidRPr="001B3266" w14:paraId="224BE785" w14:textId="77777777">
        <w:trPr>
          <w:trHeight w:hRule="exact" w:val="45"/>
        </w:trPr>
        <w:tc>
          <w:tcPr>
            <w:tcW w:w="9870" w:type="dxa"/>
            <w:gridSpan w:val="9"/>
            <w:shd w:val="clear" w:color="auto" w:fill="auto"/>
          </w:tcPr>
          <w:p w14:paraId="75964E6F" w14:textId="77777777" w:rsidR="00BC0171" w:rsidRPr="001B3266" w:rsidRDefault="006E665C" w:rsidP="001B3266">
            <w:pPr>
              <w:pStyle w:val="ParagraphStyle7"/>
              <w:spacing w:line="240" w:lineRule="exact"/>
              <w:rPr>
                <w:rStyle w:val="FakeCharacterStyle"/>
                <w:rFonts w:ascii="Source Sans 3" w:hAnsi="Source Sans 3"/>
              </w:rPr>
            </w:pPr>
            <w:r w:rsidRPr="001B3266">
              <w:rPr>
                <w:rFonts w:ascii="Source Sans 3" w:hAnsi="Source Sans 3"/>
                <w:noProof/>
              </w:rPr>
              <w:drawing>
                <wp:inline distT="0" distB="0" distL="0" distR="0" wp14:anchorId="6F6C2467" wp14:editId="22BD7E61">
                  <wp:extent cx="6267450" cy="28575"/>
                  <wp:effectExtent l="0" t="0" r="0" b="0"/>
                  <wp:docPr id="94" name="Picture 9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26"/>
                          <a:stretch>
                            <a:fillRect/>
                          </a:stretch>
                        </pic:blipFill>
                        <pic:spPr>
                          <a:xfrm>
                            <a:off x="0" y="0"/>
                            <a:ext cx="6267450" cy="28575"/>
                          </a:xfrm>
                          <a:prstGeom prst="rect">
                            <a:avLst/>
                          </a:prstGeom>
                          <a:noFill/>
                        </pic:spPr>
                      </pic:pic>
                    </a:graphicData>
                  </a:graphic>
                </wp:inline>
              </w:drawing>
            </w:r>
          </w:p>
        </w:tc>
      </w:tr>
    </w:tbl>
    <w:p w14:paraId="54FDA212" w14:textId="77777777" w:rsidR="00BC0171" w:rsidRPr="001B3266" w:rsidRDefault="00BC0171" w:rsidP="001B3266">
      <w:pPr>
        <w:spacing w:line="240" w:lineRule="exact"/>
        <w:rPr>
          <w:rFonts w:ascii="Source Sans 3" w:hAnsi="Source Sans 3"/>
        </w:rPr>
      </w:pPr>
    </w:p>
    <w:p w14:paraId="213F74B1"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C0171" w:rsidRPr="001B3266" w14:paraId="6848DA39" w14:textId="77777777">
        <w:trPr>
          <w:trHeight w:hRule="exact" w:val="345"/>
        </w:trPr>
        <w:tc>
          <w:tcPr>
            <w:tcW w:w="15" w:type="dxa"/>
          </w:tcPr>
          <w:p w14:paraId="1A6C7036" w14:textId="77777777" w:rsidR="00BC0171" w:rsidRPr="001B3266" w:rsidRDefault="00BC0171" w:rsidP="001B3266">
            <w:pPr>
              <w:spacing w:line="240" w:lineRule="exact"/>
              <w:rPr>
                <w:rStyle w:val="FakeCharacterStyle"/>
                <w:rFonts w:ascii="Source Sans 3" w:hAnsi="Source Sans 3"/>
              </w:rPr>
            </w:pPr>
          </w:p>
        </w:tc>
        <w:tc>
          <w:tcPr>
            <w:tcW w:w="1440" w:type="dxa"/>
            <w:shd w:val="clear" w:color="auto" w:fill="auto"/>
          </w:tcPr>
          <w:p w14:paraId="4D198D26"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Links</w:t>
            </w:r>
          </w:p>
        </w:tc>
      </w:tr>
    </w:tbl>
    <w:p w14:paraId="4DE89A5E" w14:textId="77777777" w:rsidR="00BC0171" w:rsidRPr="001B3266" w:rsidRDefault="00BC0171" w:rsidP="001B3266">
      <w:pPr>
        <w:spacing w:line="240" w:lineRule="exact"/>
        <w:rPr>
          <w:rFonts w:ascii="Source Sans 3" w:hAnsi="Source Sans 3"/>
        </w:rPr>
      </w:pPr>
    </w:p>
    <w:p w14:paraId="6F76E3EF"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C0171" w:rsidRPr="001B3266" w14:paraId="5EED86AD" w14:textId="77777777">
        <w:tc>
          <w:tcPr>
            <w:tcW w:w="9870" w:type="dxa"/>
            <w:shd w:val="clear" w:color="auto" w:fill="auto"/>
          </w:tcPr>
          <w:p w14:paraId="3F13353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1. Gefährdungsbeurteilungsobjekt aus dem BG-Katalog: Beschaffung technischer Arbeitsmittel</w:t>
            </w:r>
            <w:r w:rsidRPr="001B3266">
              <w:rPr>
                <w:rStyle w:val="CharacterStyle28"/>
                <w:rFonts w:ascii="Source Sans 3" w:hAnsi="Source Sans 3"/>
              </w:rPr>
              <w:br/>
              <w:t>2. Gefährdungsbeurteilungsobjekt aus dem BG-Katalog: Unterweisungen der Beschäftigten</w:t>
            </w:r>
            <w:r w:rsidRPr="001B3266">
              <w:rPr>
                <w:rStyle w:val="CharacterStyle28"/>
                <w:rFonts w:ascii="Source Sans 3" w:hAnsi="Source Sans 3"/>
              </w:rPr>
              <w:br/>
              <w:t>3. Gefährdungsbeurteilungsobjekt aus dem BG-Katalog: Prüfung</w:t>
            </w:r>
          </w:p>
        </w:tc>
      </w:tr>
    </w:tbl>
    <w:p w14:paraId="595472D0" w14:textId="77777777" w:rsidR="00BC0171" w:rsidRPr="001B3266" w:rsidRDefault="00BC0171" w:rsidP="001B3266">
      <w:pPr>
        <w:spacing w:line="240" w:lineRule="exact"/>
        <w:rPr>
          <w:rFonts w:ascii="Source Sans 3" w:hAnsi="Source Sans 3"/>
        </w:rPr>
      </w:pPr>
    </w:p>
    <w:p w14:paraId="17C578D8"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C0171" w:rsidRPr="001B3266" w14:paraId="2A992DF8" w14:textId="77777777">
        <w:trPr>
          <w:trHeight w:hRule="exact" w:val="285"/>
        </w:trPr>
        <w:tc>
          <w:tcPr>
            <w:tcW w:w="9870" w:type="dxa"/>
            <w:gridSpan w:val="6"/>
            <w:shd w:val="clear" w:color="auto" w:fill="auto"/>
          </w:tcPr>
          <w:p w14:paraId="0DB9C3CC"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5E4AA992" w14:textId="77777777">
        <w:trPr>
          <w:trHeight w:hRule="exact" w:val="360"/>
        </w:trPr>
        <w:tc>
          <w:tcPr>
            <w:tcW w:w="1440" w:type="dxa"/>
            <w:gridSpan w:val="2"/>
            <w:shd w:val="clear" w:color="auto" w:fill="auto"/>
          </w:tcPr>
          <w:p w14:paraId="51855A29" w14:textId="77777777" w:rsidR="00BC0171" w:rsidRPr="001B3266" w:rsidRDefault="006E665C" w:rsidP="001B3266">
            <w:pPr>
              <w:pStyle w:val="ParagraphStyle39"/>
              <w:spacing w:line="240" w:lineRule="exact"/>
              <w:rPr>
                <w:rStyle w:val="CharacterStyle25"/>
                <w:rFonts w:ascii="Source Sans 3" w:hAnsi="Source Sans 3"/>
              </w:rPr>
            </w:pPr>
            <w:r w:rsidRPr="001B3266">
              <w:rPr>
                <w:rStyle w:val="CharacterStyle25"/>
                <w:rFonts w:ascii="Source Sans 3" w:hAnsi="Source Sans 3"/>
              </w:rPr>
              <w:t>Quellen</w:t>
            </w:r>
          </w:p>
        </w:tc>
        <w:tc>
          <w:tcPr>
            <w:tcW w:w="8430" w:type="dxa"/>
            <w:gridSpan w:val="4"/>
          </w:tcPr>
          <w:p w14:paraId="03E0B349" w14:textId="77777777" w:rsidR="00BC0171" w:rsidRPr="001B3266" w:rsidRDefault="00BC0171" w:rsidP="001B3266">
            <w:pPr>
              <w:spacing w:line="240" w:lineRule="exact"/>
              <w:rPr>
                <w:rStyle w:val="FakeCharacterStyle"/>
                <w:rFonts w:ascii="Source Sans 3" w:hAnsi="Source Sans 3"/>
              </w:rPr>
            </w:pPr>
          </w:p>
        </w:tc>
      </w:tr>
      <w:tr w:rsidR="00BC0171" w:rsidRPr="001B3266" w14:paraId="5EBA362A" w14:textId="77777777">
        <w:trPr>
          <w:trHeight w:hRule="exact" w:val="270"/>
        </w:trPr>
        <w:tc>
          <w:tcPr>
            <w:tcW w:w="9870" w:type="dxa"/>
            <w:gridSpan w:val="6"/>
            <w:shd w:val="clear" w:color="auto" w:fill="auto"/>
          </w:tcPr>
          <w:p w14:paraId="71582CC3"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DGUV Vorschrift 3: Inhaltsverzeichnis: Elektrische Anlagen und Betriebsmittel</w:t>
            </w:r>
          </w:p>
        </w:tc>
      </w:tr>
      <w:tr w:rsidR="00BC0171" w:rsidRPr="001B3266" w14:paraId="6F8C459C" w14:textId="77777777">
        <w:trPr>
          <w:trHeight w:hRule="exact" w:val="570"/>
        </w:trPr>
        <w:tc>
          <w:tcPr>
            <w:tcW w:w="9870" w:type="dxa"/>
            <w:gridSpan w:val="6"/>
            <w:shd w:val="clear" w:color="auto" w:fill="auto"/>
          </w:tcPr>
          <w:p w14:paraId="28BCD6E1" w14:textId="77777777" w:rsidR="00BC0171" w:rsidRPr="001B3266" w:rsidRDefault="00BC0171" w:rsidP="001B3266">
            <w:pPr>
              <w:pStyle w:val="ParagraphStyle23"/>
              <w:spacing w:line="240" w:lineRule="exact"/>
              <w:rPr>
                <w:rStyle w:val="FakeCharacterStyle"/>
                <w:rFonts w:ascii="Source Sans 3" w:hAnsi="Source Sans 3"/>
              </w:rPr>
            </w:pPr>
          </w:p>
        </w:tc>
      </w:tr>
      <w:tr w:rsidR="00BC0171" w:rsidRPr="001B3266" w14:paraId="5F81AA7D" w14:textId="77777777">
        <w:trPr>
          <w:trHeight w:hRule="exact" w:val="270"/>
        </w:trPr>
        <w:tc>
          <w:tcPr>
            <w:tcW w:w="15" w:type="dxa"/>
          </w:tcPr>
          <w:p w14:paraId="735763A3" w14:textId="77777777" w:rsidR="00BC0171" w:rsidRPr="001B3266" w:rsidRDefault="00BC0171" w:rsidP="001B3266">
            <w:pPr>
              <w:spacing w:line="240" w:lineRule="exact"/>
              <w:rPr>
                <w:rStyle w:val="FakeCharacterStyle"/>
                <w:rFonts w:ascii="Source Sans 3" w:hAnsi="Source Sans 3"/>
              </w:rPr>
            </w:pPr>
          </w:p>
        </w:tc>
        <w:tc>
          <w:tcPr>
            <w:tcW w:w="2700" w:type="dxa"/>
            <w:gridSpan w:val="2"/>
            <w:shd w:val="clear" w:color="auto" w:fill="auto"/>
          </w:tcPr>
          <w:p w14:paraId="7A9648B1"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Falls B (= Beratungsbedarf)</w:t>
            </w:r>
          </w:p>
        </w:tc>
        <w:tc>
          <w:tcPr>
            <w:tcW w:w="30" w:type="dxa"/>
          </w:tcPr>
          <w:p w14:paraId="726F9E77" w14:textId="77777777" w:rsidR="00BC0171" w:rsidRPr="001B3266" w:rsidRDefault="00BC0171" w:rsidP="001B3266">
            <w:pPr>
              <w:spacing w:line="240" w:lineRule="exact"/>
              <w:rPr>
                <w:rStyle w:val="FakeCharacterStyle"/>
                <w:rFonts w:ascii="Source Sans 3" w:hAnsi="Source Sans 3"/>
              </w:rPr>
            </w:pPr>
          </w:p>
        </w:tc>
        <w:tc>
          <w:tcPr>
            <w:tcW w:w="2865" w:type="dxa"/>
            <w:shd w:val="clear" w:color="auto" w:fill="auto"/>
          </w:tcPr>
          <w:p w14:paraId="3F1F3849"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Kontakt aufnehmen mit:</w:t>
            </w:r>
          </w:p>
        </w:tc>
        <w:tc>
          <w:tcPr>
            <w:tcW w:w="4260" w:type="dxa"/>
          </w:tcPr>
          <w:p w14:paraId="2BBF2881" w14:textId="77777777" w:rsidR="00BC0171" w:rsidRPr="001B3266" w:rsidRDefault="00BC0171" w:rsidP="001B3266">
            <w:pPr>
              <w:spacing w:line="240" w:lineRule="exact"/>
              <w:rPr>
                <w:rStyle w:val="FakeCharacterStyle"/>
                <w:rFonts w:ascii="Source Sans 3" w:hAnsi="Source Sans 3"/>
              </w:rPr>
            </w:pPr>
          </w:p>
        </w:tc>
      </w:tr>
      <w:tr w:rsidR="00BC0171" w:rsidRPr="001B3266" w14:paraId="77375C10" w14:textId="77777777">
        <w:trPr>
          <w:trHeight w:hRule="exact" w:val="1260"/>
        </w:trPr>
        <w:tc>
          <w:tcPr>
            <w:tcW w:w="15" w:type="dxa"/>
          </w:tcPr>
          <w:p w14:paraId="0C765E25" w14:textId="77777777" w:rsidR="00BC0171" w:rsidRPr="001B3266" w:rsidRDefault="00BC0171" w:rsidP="001B3266">
            <w:pPr>
              <w:spacing w:line="240" w:lineRule="exact"/>
              <w:rPr>
                <w:rStyle w:val="FakeCharacterStyle"/>
                <w:rFonts w:ascii="Source Sans 3" w:hAnsi="Source Sans 3"/>
              </w:rPr>
            </w:pPr>
          </w:p>
        </w:tc>
        <w:tc>
          <w:tcPr>
            <w:tcW w:w="9855" w:type="dxa"/>
            <w:gridSpan w:val="5"/>
            <w:shd w:val="clear" w:color="auto" w:fill="auto"/>
          </w:tcPr>
          <w:p w14:paraId="34067806"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externer Sicherheitskraft / Betriebsarzt/-ärztin / AP / BG</w:t>
            </w:r>
            <w:r w:rsidRPr="001B3266">
              <w:rPr>
                <w:rStyle w:val="CharacterStyle28"/>
                <w:rFonts w:ascii="Source Sans 3" w:hAnsi="Source Sans 3"/>
              </w:rPr>
              <w:br/>
            </w:r>
            <w:r w:rsidRPr="001B3266">
              <w:rPr>
                <w:rStyle w:val="CharacterStyle28"/>
                <w:rFonts w:ascii="Source Sans 3" w:hAnsi="Source Sans 3"/>
              </w:rPr>
              <w:br/>
              <w:t>........................ bis ........................, erledigt am ......................., durch ......................................................................</w:t>
            </w:r>
          </w:p>
        </w:tc>
      </w:tr>
    </w:tbl>
    <w:p w14:paraId="21D3C282" w14:textId="77777777" w:rsidR="00BC0171" w:rsidRPr="001B3266" w:rsidRDefault="00BC0171" w:rsidP="001B3266">
      <w:pPr>
        <w:spacing w:line="240" w:lineRule="exact"/>
        <w:rPr>
          <w:rFonts w:ascii="Source Sans 3" w:hAnsi="Source Sans 3"/>
        </w:rPr>
      </w:pPr>
    </w:p>
    <w:p w14:paraId="53D9AFE5" w14:textId="77777777" w:rsidR="00BC0171" w:rsidRPr="001B3266" w:rsidRDefault="00BC0171" w:rsidP="001B32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C0171" w:rsidRPr="001B3266" w14:paraId="5A726AAA" w14:textId="77777777">
        <w:trPr>
          <w:trHeight w:hRule="exact" w:val="270"/>
        </w:trPr>
        <w:tc>
          <w:tcPr>
            <w:tcW w:w="15" w:type="dxa"/>
          </w:tcPr>
          <w:p w14:paraId="613DC6A5" w14:textId="77777777" w:rsidR="00BC0171" w:rsidRPr="001B3266" w:rsidRDefault="00BC0171" w:rsidP="001B3266">
            <w:pPr>
              <w:spacing w:line="240" w:lineRule="exact"/>
              <w:rPr>
                <w:rStyle w:val="FakeCharacterStyle"/>
                <w:rFonts w:ascii="Source Sans 3" w:hAnsi="Source Sans 3"/>
              </w:rPr>
            </w:pPr>
          </w:p>
        </w:tc>
        <w:tc>
          <w:tcPr>
            <w:tcW w:w="1710" w:type="dxa"/>
            <w:shd w:val="clear" w:color="auto" w:fill="auto"/>
          </w:tcPr>
          <w:p w14:paraId="19FA9BB5" w14:textId="77777777" w:rsidR="00BC0171" w:rsidRPr="001B3266" w:rsidRDefault="006E665C" w:rsidP="001B3266">
            <w:pPr>
              <w:pStyle w:val="ParagraphStyle43"/>
              <w:spacing w:line="240" w:lineRule="exact"/>
              <w:rPr>
                <w:rStyle w:val="CharacterStyle29"/>
                <w:rFonts w:ascii="Source Sans 3" w:hAnsi="Source Sans 3"/>
              </w:rPr>
            </w:pPr>
            <w:r w:rsidRPr="001B3266">
              <w:rPr>
                <w:rStyle w:val="CharacterStyle29"/>
                <w:rFonts w:ascii="Source Sans 3" w:hAnsi="Source Sans 3"/>
              </w:rPr>
              <w:t>Verantwortliche/r</w:t>
            </w:r>
          </w:p>
        </w:tc>
        <w:tc>
          <w:tcPr>
            <w:tcW w:w="30" w:type="dxa"/>
          </w:tcPr>
          <w:p w14:paraId="3E343A95" w14:textId="77777777" w:rsidR="00BC0171" w:rsidRPr="001B3266" w:rsidRDefault="00BC0171" w:rsidP="001B3266">
            <w:pPr>
              <w:spacing w:line="240" w:lineRule="exact"/>
              <w:rPr>
                <w:rStyle w:val="FakeCharacterStyle"/>
                <w:rFonts w:ascii="Source Sans 3" w:hAnsi="Source Sans 3"/>
              </w:rPr>
            </w:pPr>
          </w:p>
        </w:tc>
        <w:tc>
          <w:tcPr>
            <w:tcW w:w="8115" w:type="dxa"/>
            <w:shd w:val="clear" w:color="auto" w:fill="auto"/>
          </w:tcPr>
          <w:p w14:paraId="74B83912"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(O Unternehmer/in / O Beauftragte/r / Vorgesetzte/r............................................................)</w:t>
            </w:r>
          </w:p>
        </w:tc>
      </w:tr>
      <w:tr w:rsidR="00BC0171" w:rsidRPr="001B3266" w14:paraId="423CBE26" w14:textId="77777777">
        <w:trPr>
          <w:trHeight w:hRule="exact" w:val="1110"/>
        </w:trPr>
        <w:tc>
          <w:tcPr>
            <w:tcW w:w="15" w:type="dxa"/>
          </w:tcPr>
          <w:p w14:paraId="7272D0CC" w14:textId="77777777" w:rsidR="00BC0171" w:rsidRPr="001B3266" w:rsidRDefault="00BC0171" w:rsidP="001B3266">
            <w:pPr>
              <w:spacing w:line="240" w:lineRule="exact"/>
              <w:rPr>
                <w:rStyle w:val="FakeCharacterStyle"/>
                <w:rFonts w:ascii="Source Sans 3" w:hAnsi="Source Sans 3"/>
              </w:rPr>
            </w:pPr>
          </w:p>
        </w:tc>
        <w:tc>
          <w:tcPr>
            <w:tcW w:w="9855" w:type="dxa"/>
            <w:gridSpan w:val="3"/>
            <w:shd w:val="clear" w:color="auto" w:fill="auto"/>
          </w:tcPr>
          <w:p w14:paraId="39C12888" w14:textId="77777777" w:rsidR="00BC0171" w:rsidRPr="001B3266" w:rsidRDefault="006E665C" w:rsidP="001B3266">
            <w:pPr>
              <w:pStyle w:val="ParagraphStyle42"/>
              <w:spacing w:line="240" w:lineRule="exact"/>
              <w:rPr>
                <w:rStyle w:val="CharacterStyle28"/>
                <w:rFonts w:ascii="Source Sans 3" w:hAnsi="Source Sans 3"/>
              </w:rPr>
            </w:pPr>
            <w:r w:rsidRPr="001B3266">
              <w:rPr>
                <w:rStyle w:val="CharacterStyle28"/>
                <w:rFonts w:ascii="Source Sans 3" w:hAnsi="Source Sans 3"/>
              </w:rPr>
              <w:t>hat alle Maßnahmen auf Wirksamkeit geprüft.</w:t>
            </w:r>
            <w:r w:rsidRPr="001B3266">
              <w:rPr>
                <w:rStyle w:val="CharacterStyle28"/>
                <w:rFonts w:ascii="Source Sans 3" w:hAnsi="Source Sans 3"/>
              </w:rPr>
              <w:br/>
            </w:r>
            <w:r w:rsidRPr="001B3266">
              <w:rPr>
                <w:rStyle w:val="CharacterStyle28"/>
                <w:rFonts w:ascii="Source Sans 3" w:hAnsi="Source Sans 3"/>
              </w:rPr>
              <w:br/>
            </w:r>
            <w:r w:rsidRPr="001B3266">
              <w:rPr>
                <w:rStyle w:val="CharacterStyle28"/>
                <w:rFonts w:ascii="Source Sans 3" w:hAnsi="Source Sans 3"/>
              </w:rPr>
              <w:br/>
              <w:t>Datum .............................  Unterschrift des Verantwortlichen ...................................................................................</w:t>
            </w:r>
          </w:p>
        </w:tc>
      </w:tr>
    </w:tbl>
    <w:p w14:paraId="2F57A25B" w14:textId="77777777" w:rsidR="00BC0171" w:rsidRPr="001B3266" w:rsidRDefault="00BC0171" w:rsidP="001B3266">
      <w:pPr>
        <w:spacing w:line="240" w:lineRule="exact"/>
        <w:rPr>
          <w:rFonts w:ascii="Source Sans 3" w:hAnsi="Source Sans 3"/>
        </w:rPr>
      </w:pPr>
    </w:p>
    <w:sectPr w:rsidR="00BC0171" w:rsidRPr="001B3266">
      <w:headerReference w:type="default" r:id="rId606"/>
      <w:footerReference w:type="default" r:id="rId607"/>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41F1F" w14:textId="77777777" w:rsidR="008F534C" w:rsidRDefault="006E665C">
      <w:r>
        <w:separator/>
      </w:r>
    </w:p>
  </w:endnote>
  <w:endnote w:type="continuationSeparator" w:id="0">
    <w:p w14:paraId="6A6581FC" w14:textId="77777777" w:rsidR="008F534C" w:rsidRDefault="006E6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F0D75" w14:textId="77777777" w:rsidR="001B3266" w:rsidRDefault="001B3266">
    <w:pPr>
      <w:pStyle w:val="Fuzeil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5C8E293E" w14:textId="77777777">
      <w:trPr>
        <w:trHeight w:hRule="exact" w:val="45"/>
      </w:trPr>
      <w:tc>
        <w:tcPr>
          <w:tcW w:w="3285" w:type="dxa"/>
          <w:vMerge w:val="restart"/>
          <w:shd w:val="clear" w:color="auto" w:fill="auto"/>
        </w:tcPr>
        <w:p w14:paraId="2C4D3D9C"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2A41603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914EFF4"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346328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70DBC3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4FB3D6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56FC965" w14:textId="77777777" w:rsidR="00BC0171" w:rsidRPr="001B3266" w:rsidRDefault="00BC0171">
          <w:pPr>
            <w:pStyle w:val="ParagraphStyle2"/>
            <w:rPr>
              <w:rStyle w:val="FakeCharacterStyle"/>
              <w:rFonts w:ascii="Source Sans 3" w:hAnsi="Source Sans 3"/>
            </w:rPr>
          </w:pPr>
        </w:p>
      </w:tc>
    </w:tr>
    <w:tr w:rsidR="00BC0171" w:rsidRPr="001B3266" w14:paraId="3A3D104D" w14:textId="77777777">
      <w:trPr>
        <w:trHeight w:hRule="exact" w:val="345"/>
      </w:trPr>
      <w:tc>
        <w:tcPr>
          <w:tcW w:w="3285" w:type="dxa"/>
          <w:vMerge/>
          <w:shd w:val="clear" w:color="auto" w:fill="auto"/>
        </w:tcPr>
        <w:p w14:paraId="54D10B9C" w14:textId="77777777" w:rsidR="00BC0171" w:rsidRPr="001B3266" w:rsidRDefault="00BC0171">
          <w:pPr>
            <w:rPr>
              <w:rStyle w:val="FakeCharacterStyle"/>
              <w:rFonts w:ascii="Source Sans 3" w:hAnsi="Source Sans 3"/>
            </w:rPr>
          </w:pPr>
        </w:p>
      </w:tc>
      <w:tc>
        <w:tcPr>
          <w:tcW w:w="930" w:type="dxa"/>
          <w:shd w:val="clear" w:color="auto" w:fill="auto"/>
        </w:tcPr>
        <w:p w14:paraId="72B7429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B81F89C"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442B789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2BD7BA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A3D0D0E"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-8-</w:t>
          </w:r>
        </w:p>
      </w:tc>
      <w:tc>
        <w:tcPr>
          <w:tcW w:w="930" w:type="dxa"/>
          <w:shd w:val="clear" w:color="auto" w:fill="auto"/>
        </w:tcPr>
        <w:p w14:paraId="232AC10F" w14:textId="77777777" w:rsidR="00BC0171" w:rsidRPr="001B3266" w:rsidRDefault="00BC0171">
          <w:pPr>
            <w:pStyle w:val="ParagraphStyle2"/>
            <w:rPr>
              <w:rStyle w:val="FakeCharacterStyle"/>
              <w:rFonts w:ascii="Source Sans 3" w:hAnsi="Source Sans 3"/>
            </w:rPr>
          </w:pPr>
        </w:p>
      </w:tc>
    </w:tr>
    <w:tr w:rsidR="00BC0171" w:rsidRPr="001B3266" w14:paraId="4A173D77" w14:textId="77777777">
      <w:trPr>
        <w:trHeight w:hRule="exact" w:val="45"/>
      </w:trPr>
      <w:tc>
        <w:tcPr>
          <w:tcW w:w="3285" w:type="dxa"/>
          <w:vMerge/>
          <w:shd w:val="clear" w:color="auto" w:fill="auto"/>
        </w:tcPr>
        <w:p w14:paraId="53A7281F" w14:textId="77777777" w:rsidR="00BC0171" w:rsidRPr="001B3266" w:rsidRDefault="00BC0171">
          <w:pPr>
            <w:rPr>
              <w:rStyle w:val="FakeCharacterStyle"/>
              <w:rFonts w:ascii="Source Sans 3" w:hAnsi="Source Sans 3"/>
            </w:rPr>
          </w:pPr>
        </w:p>
      </w:tc>
      <w:tc>
        <w:tcPr>
          <w:tcW w:w="930" w:type="dxa"/>
          <w:shd w:val="clear" w:color="auto" w:fill="auto"/>
        </w:tcPr>
        <w:p w14:paraId="4EBB186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AA4443D"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ADADF0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9AB0DF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242E72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BAAFF76" w14:textId="77777777" w:rsidR="00BC0171" w:rsidRPr="001B3266" w:rsidRDefault="00BC0171">
          <w:pPr>
            <w:pStyle w:val="ParagraphStyle2"/>
            <w:rPr>
              <w:rStyle w:val="FakeCharacterStyle"/>
              <w:rFonts w:ascii="Source Sans 3" w:hAnsi="Source Sans 3"/>
            </w:rPr>
          </w:pPr>
        </w:p>
      </w:tc>
    </w:tr>
  </w:tbl>
  <w:p w14:paraId="789DE8C6" w14:textId="77777777" w:rsidR="00BC0171" w:rsidRPr="001B3266" w:rsidRDefault="00BC0171">
    <w:pPr>
      <w:rPr>
        <w:rStyle w:val="FakeCharacterStyle"/>
        <w:rFonts w:ascii="Source Sans 3" w:hAnsi="Source Sans 3"/>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234F43BD" w14:textId="77777777">
      <w:trPr>
        <w:trHeight w:hRule="exact" w:val="45"/>
      </w:trPr>
      <w:tc>
        <w:tcPr>
          <w:tcW w:w="3285" w:type="dxa"/>
          <w:vMerge w:val="restart"/>
          <w:shd w:val="clear" w:color="auto" w:fill="auto"/>
        </w:tcPr>
        <w:p w14:paraId="4254335A"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3342E1F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7E33AD0"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35409F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A10133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5BEED5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8A31450" w14:textId="77777777" w:rsidR="00BC0171" w:rsidRPr="001B3266" w:rsidRDefault="00BC0171">
          <w:pPr>
            <w:pStyle w:val="ParagraphStyle2"/>
            <w:rPr>
              <w:rStyle w:val="FakeCharacterStyle"/>
              <w:rFonts w:ascii="Source Sans 3" w:hAnsi="Source Sans 3"/>
            </w:rPr>
          </w:pPr>
        </w:p>
      </w:tc>
    </w:tr>
    <w:tr w:rsidR="00BC0171" w:rsidRPr="001B3266" w14:paraId="1291CF99" w14:textId="77777777">
      <w:trPr>
        <w:trHeight w:hRule="exact" w:val="345"/>
      </w:trPr>
      <w:tc>
        <w:tcPr>
          <w:tcW w:w="3285" w:type="dxa"/>
          <w:vMerge/>
          <w:shd w:val="clear" w:color="auto" w:fill="auto"/>
        </w:tcPr>
        <w:p w14:paraId="32E67B1C" w14:textId="77777777" w:rsidR="00BC0171" w:rsidRPr="001B3266" w:rsidRDefault="00BC0171">
          <w:pPr>
            <w:rPr>
              <w:rStyle w:val="FakeCharacterStyle"/>
              <w:rFonts w:ascii="Source Sans 3" w:hAnsi="Source Sans 3"/>
            </w:rPr>
          </w:pPr>
        </w:p>
      </w:tc>
      <w:tc>
        <w:tcPr>
          <w:tcW w:w="930" w:type="dxa"/>
          <w:shd w:val="clear" w:color="auto" w:fill="auto"/>
        </w:tcPr>
        <w:p w14:paraId="4F0DA5A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998F89E"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5C86B66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70FF0D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9986CFB"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-98-</w:t>
          </w:r>
        </w:p>
      </w:tc>
      <w:tc>
        <w:tcPr>
          <w:tcW w:w="930" w:type="dxa"/>
          <w:shd w:val="clear" w:color="auto" w:fill="auto"/>
        </w:tcPr>
        <w:p w14:paraId="6799CE72" w14:textId="77777777" w:rsidR="00BC0171" w:rsidRPr="001B3266" w:rsidRDefault="00BC0171">
          <w:pPr>
            <w:pStyle w:val="ParagraphStyle2"/>
            <w:rPr>
              <w:rStyle w:val="FakeCharacterStyle"/>
              <w:rFonts w:ascii="Source Sans 3" w:hAnsi="Source Sans 3"/>
            </w:rPr>
          </w:pPr>
        </w:p>
      </w:tc>
    </w:tr>
    <w:tr w:rsidR="00BC0171" w:rsidRPr="001B3266" w14:paraId="0126F4F6" w14:textId="77777777">
      <w:trPr>
        <w:trHeight w:hRule="exact" w:val="45"/>
      </w:trPr>
      <w:tc>
        <w:tcPr>
          <w:tcW w:w="3285" w:type="dxa"/>
          <w:vMerge/>
          <w:shd w:val="clear" w:color="auto" w:fill="auto"/>
        </w:tcPr>
        <w:p w14:paraId="7ED5CE6F" w14:textId="77777777" w:rsidR="00BC0171" w:rsidRPr="001B3266" w:rsidRDefault="00BC0171">
          <w:pPr>
            <w:rPr>
              <w:rStyle w:val="FakeCharacterStyle"/>
              <w:rFonts w:ascii="Source Sans 3" w:hAnsi="Source Sans 3"/>
            </w:rPr>
          </w:pPr>
        </w:p>
      </w:tc>
      <w:tc>
        <w:tcPr>
          <w:tcW w:w="930" w:type="dxa"/>
          <w:shd w:val="clear" w:color="auto" w:fill="auto"/>
        </w:tcPr>
        <w:p w14:paraId="6B5D7ED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CD719EC"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30A78A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3C2A91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DDE4AD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3EB3396" w14:textId="77777777" w:rsidR="00BC0171" w:rsidRPr="001B3266" w:rsidRDefault="00BC0171">
          <w:pPr>
            <w:pStyle w:val="ParagraphStyle2"/>
            <w:rPr>
              <w:rStyle w:val="FakeCharacterStyle"/>
              <w:rFonts w:ascii="Source Sans 3" w:hAnsi="Source Sans 3"/>
            </w:rPr>
          </w:pPr>
        </w:p>
      </w:tc>
    </w:tr>
  </w:tbl>
  <w:p w14:paraId="4E903152" w14:textId="77777777" w:rsidR="00BC0171" w:rsidRPr="001B3266" w:rsidRDefault="00BC0171">
    <w:pPr>
      <w:rPr>
        <w:rStyle w:val="FakeCharacterStyle"/>
        <w:rFonts w:ascii="Source Sans 3" w:hAnsi="Source Sans 3"/>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675DDE1B" w14:textId="77777777">
      <w:trPr>
        <w:trHeight w:hRule="exact" w:val="45"/>
      </w:trPr>
      <w:tc>
        <w:tcPr>
          <w:tcW w:w="3285" w:type="dxa"/>
          <w:vMerge w:val="restart"/>
          <w:shd w:val="clear" w:color="auto" w:fill="auto"/>
        </w:tcPr>
        <w:p w14:paraId="0EDCB94E"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44BDACF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BA17272"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BB05CC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7E3FE3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09C0EC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DEF7B65" w14:textId="77777777" w:rsidR="00BC0171" w:rsidRPr="001B3266" w:rsidRDefault="00BC0171">
          <w:pPr>
            <w:pStyle w:val="ParagraphStyle2"/>
            <w:rPr>
              <w:rStyle w:val="FakeCharacterStyle"/>
              <w:rFonts w:ascii="Source Sans 3" w:hAnsi="Source Sans 3"/>
            </w:rPr>
          </w:pPr>
        </w:p>
      </w:tc>
    </w:tr>
    <w:tr w:rsidR="00BC0171" w:rsidRPr="001B3266" w14:paraId="775654B8" w14:textId="77777777">
      <w:trPr>
        <w:trHeight w:hRule="exact" w:val="345"/>
      </w:trPr>
      <w:tc>
        <w:tcPr>
          <w:tcW w:w="3285" w:type="dxa"/>
          <w:vMerge/>
          <w:shd w:val="clear" w:color="auto" w:fill="auto"/>
        </w:tcPr>
        <w:p w14:paraId="171EA653" w14:textId="77777777" w:rsidR="00BC0171" w:rsidRPr="001B3266" w:rsidRDefault="00BC0171">
          <w:pPr>
            <w:rPr>
              <w:rStyle w:val="FakeCharacterStyle"/>
              <w:rFonts w:ascii="Source Sans 3" w:hAnsi="Source Sans 3"/>
            </w:rPr>
          </w:pPr>
        </w:p>
      </w:tc>
      <w:tc>
        <w:tcPr>
          <w:tcW w:w="930" w:type="dxa"/>
          <w:shd w:val="clear" w:color="auto" w:fill="auto"/>
        </w:tcPr>
        <w:p w14:paraId="0DDF82F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2AF0149"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1ED12E0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9DF9A9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23A3060"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-99-</w:t>
          </w:r>
        </w:p>
      </w:tc>
      <w:tc>
        <w:tcPr>
          <w:tcW w:w="930" w:type="dxa"/>
          <w:shd w:val="clear" w:color="auto" w:fill="auto"/>
        </w:tcPr>
        <w:p w14:paraId="3D5EC272" w14:textId="77777777" w:rsidR="00BC0171" w:rsidRPr="001B3266" w:rsidRDefault="00BC0171">
          <w:pPr>
            <w:pStyle w:val="ParagraphStyle2"/>
            <w:rPr>
              <w:rStyle w:val="FakeCharacterStyle"/>
              <w:rFonts w:ascii="Source Sans 3" w:hAnsi="Source Sans 3"/>
            </w:rPr>
          </w:pPr>
        </w:p>
      </w:tc>
    </w:tr>
    <w:tr w:rsidR="00BC0171" w:rsidRPr="001B3266" w14:paraId="4AA929E7" w14:textId="77777777">
      <w:trPr>
        <w:trHeight w:hRule="exact" w:val="45"/>
      </w:trPr>
      <w:tc>
        <w:tcPr>
          <w:tcW w:w="3285" w:type="dxa"/>
          <w:vMerge/>
          <w:shd w:val="clear" w:color="auto" w:fill="auto"/>
        </w:tcPr>
        <w:p w14:paraId="45FD17B8" w14:textId="77777777" w:rsidR="00BC0171" w:rsidRPr="001B3266" w:rsidRDefault="00BC0171">
          <w:pPr>
            <w:rPr>
              <w:rStyle w:val="FakeCharacterStyle"/>
              <w:rFonts w:ascii="Source Sans 3" w:hAnsi="Source Sans 3"/>
            </w:rPr>
          </w:pPr>
        </w:p>
      </w:tc>
      <w:tc>
        <w:tcPr>
          <w:tcW w:w="930" w:type="dxa"/>
          <w:shd w:val="clear" w:color="auto" w:fill="auto"/>
        </w:tcPr>
        <w:p w14:paraId="1983D7D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1FD3A4F"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AB2E0A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B6185E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75A552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F8133B2" w14:textId="77777777" w:rsidR="00BC0171" w:rsidRPr="001B3266" w:rsidRDefault="00BC0171">
          <w:pPr>
            <w:pStyle w:val="ParagraphStyle2"/>
            <w:rPr>
              <w:rStyle w:val="FakeCharacterStyle"/>
              <w:rFonts w:ascii="Source Sans 3" w:hAnsi="Source Sans 3"/>
            </w:rPr>
          </w:pPr>
        </w:p>
      </w:tc>
    </w:tr>
  </w:tbl>
  <w:p w14:paraId="56B94EAB" w14:textId="77777777" w:rsidR="00BC0171" w:rsidRPr="001B3266" w:rsidRDefault="00BC0171">
    <w:pPr>
      <w:rPr>
        <w:rStyle w:val="FakeCharacterStyle"/>
        <w:rFonts w:ascii="Source Sans 3" w:hAnsi="Source Sans 3"/>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6C601C11" w14:textId="77777777">
      <w:trPr>
        <w:trHeight w:hRule="exact" w:val="45"/>
      </w:trPr>
      <w:tc>
        <w:tcPr>
          <w:tcW w:w="3285" w:type="dxa"/>
          <w:vMerge w:val="restart"/>
          <w:shd w:val="clear" w:color="auto" w:fill="auto"/>
        </w:tcPr>
        <w:p w14:paraId="21976229"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479D89E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1C00F94"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0225E2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1820F2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58B281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68F23DF" w14:textId="77777777" w:rsidR="00BC0171" w:rsidRPr="001B3266" w:rsidRDefault="00BC0171">
          <w:pPr>
            <w:pStyle w:val="ParagraphStyle2"/>
            <w:rPr>
              <w:rStyle w:val="FakeCharacterStyle"/>
              <w:rFonts w:ascii="Source Sans 3" w:hAnsi="Source Sans 3"/>
            </w:rPr>
          </w:pPr>
        </w:p>
      </w:tc>
    </w:tr>
    <w:tr w:rsidR="00BC0171" w:rsidRPr="001B3266" w14:paraId="39E082AC" w14:textId="77777777">
      <w:trPr>
        <w:trHeight w:hRule="exact" w:val="345"/>
      </w:trPr>
      <w:tc>
        <w:tcPr>
          <w:tcW w:w="3285" w:type="dxa"/>
          <w:vMerge/>
          <w:shd w:val="clear" w:color="auto" w:fill="auto"/>
        </w:tcPr>
        <w:p w14:paraId="3E21B455" w14:textId="77777777" w:rsidR="00BC0171" w:rsidRPr="001B3266" w:rsidRDefault="00BC0171">
          <w:pPr>
            <w:rPr>
              <w:rStyle w:val="FakeCharacterStyle"/>
              <w:rFonts w:ascii="Source Sans 3" w:hAnsi="Source Sans 3"/>
            </w:rPr>
          </w:pPr>
        </w:p>
      </w:tc>
      <w:tc>
        <w:tcPr>
          <w:tcW w:w="930" w:type="dxa"/>
          <w:shd w:val="clear" w:color="auto" w:fill="auto"/>
        </w:tcPr>
        <w:p w14:paraId="2E0FF9F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5F577CF"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25021C7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D09BF2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9F79D3A"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-100-</w:t>
          </w:r>
        </w:p>
      </w:tc>
      <w:tc>
        <w:tcPr>
          <w:tcW w:w="930" w:type="dxa"/>
          <w:shd w:val="clear" w:color="auto" w:fill="auto"/>
        </w:tcPr>
        <w:p w14:paraId="0B57944A" w14:textId="77777777" w:rsidR="00BC0171" w:rsidRPr="001B3266" w:rsidRDefault="00BC0171">
          <w:pPr>
            <w:pStyle w:val="ParagraphStyle2"/>
            <w:rPr>
              <w:rStyle w:val="FakeCharacterStyle"/>
              <w:rFonts w:ascii="Source Sans 3" w:hAnsi="Source Sans 3"/>
            </w:rPr>
          </w:pPr>
        </w:p>
      </w:tc>
    </w:tr>
    <w:tr w:rsidR="00BC0171" w:rsidRPr="001B3266" w14:paraId="5E2826BA" w14:textId="77777777">
      <w:trPr>
        <w:trHeight w:hRule="exact" w:val="45"/>
      </w:trPr>
      <w:tc>
        <w:tcPr>
          <w:tcW w:w="3285" w:type="dxa"/>
          <w:vMerge/>
          <w:shd w:val="clear" w:color="auto" w:fill="auto"/>
        </w:tcPr>
        <w:p w14:paraId="7501C544" w14:textId="77777777" w:rsidR="00BC0171" w:rsidRPr="001B3266" w:rsidRDefault="00BC0171">
          <w:pPr>
            <w:rPr>
              <w:rStyle w:val="FakeCharacterStyle"/>
              <w:rFonts w:ascii="Source Sans 3" w:hAnsi="Source Sans 3"/>
            </w:rPr>
          </w:pPr>
        </w:p>
      </w:tc>
      <w:tc>
        <w:tcPr>
          <w:tcW w:w="930" w:type="dxa"/>
          <w:shd w:val="clear" w:color="auto" w:fill="auto"/>
        </w:tcPr>
        <w:p w14:paraId="5FF9B82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A1B03D8"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96F2E1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948F4A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EDEE75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85DB652" w14:textId="77777777" w:rsidR="00BC0171" w:rsidRPr="001B3266" w:rsidRDefault="00BC0171">
          <w:pPr>
            <w:pStyle w:val="ParagraphStyle2"/>
            <w:rPr>
              <w:rStyle w:val="FakeCharacterStyle"/>
              <w:rFonts w:ascii="Source Sans 3" w:hAnsi="Source Sans 3"/>
            </w:rPr>
          </w:pPr>
        </w:p>
      </w:tc>
    </w:tr>
  </w:tbl>
  <w:p w14:paraId="45629D97" w14:textId="77777777" w:rsidR="00BC0171" w:rsidRPr="001B3266" w:rsidRDefault="00BC0171">
    <w:pPr>
      <w:rPr>
        <w:rStyle w:val="FakeCharacterStyle"/>
        <w:rFonts w:ascii="Source Sans 3" w:hAnsi="Source Sans 3"/>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202A3511" w14:textId="77777777">
      <w:trPr>
        <w:trHeight w:hRule="exact" w:val="45"/>
      </w:trPr>
      <w:tc>
        <w:tcPr>
          <w:tcW w:w="3285" w:type="dxa"/>
          <w:vMerge w:val="restart"/>
          <w:shd w:val="clear" w:color="auto" w:fill="auto"/>
        </w:tcPr>
        <w:p w14:paraId="5F3E5CED"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767FC88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F3C3052"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3166E7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E98994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F3E298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ECB813F" w14:textId="77777777" w:rsidR="00BC0171" w:rsidRPr="001B3266" w:rsidRDefault="00BC0171">
          <w:pPr>
            <w:pStyle w:val="ParagraphStyle2"/>
            <w:rPr>
              <w:rStyle w:val="FakeCharacterStyle"/>
              <w:rFonts w:ascii="Source Sans 3" w:hAnsi="Source Sans 3"/>
            </w:rPr>
          </w:pPr>
        </w:p>
      </w:tc>
    </w:tr>
    <w:tr w:rsidR="00BC0171" w:rsidRPr="001B3266" w14:paraId="0054786C" w14:textId="77777777">
      <w:trPr>
        <w:trHeight w:hRule="exact" w:val="345"/>
      </w:trPr>
      <w:tc>
        <w:tcPr>
          <w:tcW w:w="3285" w:type="dxa"/>
          <w:vMerge/>
          <w:shd w:val="clear" w:color="auto" w:fill="auto"/>
        </w:tcPr>
        <w:p w14:paraId="0E42853A" w14:textId="77777777" w:rsidR="00BC0171" w:rsidRPr="001B3266" w:rsidRDefault="00BC0171">
          <w:pPr>
            <w:rPr>
              <w:rStyle w:val="FakeCharacterStyle"/>
              <w:rFonts w:ascii="Source Sans 3" w:hAnsi="Source Sans 3"/>
            </w:rPr>
          </w:pPr>
        </w:p>
      </w:tc>
      <w:tc>
        <w:tcPr>
          <w:tcW w:w="930" w:type="dxa"/>
          <w:shd w:val="clear" w:color="auto" w:fill="auto"/>
        </w:tcPr>
        <w:p w14:paraId="28FDB07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7671654"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38D0533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B15D98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047A4E8"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-101-</w:t>
          </w:r>
        </w:p>
      </w:tc>
      <w:tc>
        <w:tcPr>
          <w:tcW w:w="930" w:type="dxa"/>
          <w:shd w:val="clear" w:color="auto" w:fill="auto"/>
        </w:tcPr>
        <w:p w14:paraId="578E11FA" w14:textId="77777777" w:rsidR="00BC0171" w:rsidRPr="001B3266" w:rsidRDefault="00BC0171">
          <w:pPr>
            <w:pStyle w:val="ParagraphStyle2"/>
            <w:rPr>
              <w:rStyle w:val="FakeCharacterStyle"/>
              <w:rFonts w:ascii="Source Sans 3" w:hAnsi="Source Sans 3"/>
            </w:rPr>
          </w:pPr>
        </w:p>
      </w:tc>
    </w:tr>
    <w:tr w:rsidR="00BC0171" w:rsidRPr="001B3266" w14:paraId="03054D15" w14:textId="77777777">
      <w:trPr>
        <w:trHeight w:hRule="exact" w:val="45"/>
      </w:trPr>
      <w:tc>
        <w:tcPr>
          <w:tcW w:w="3285" w:type="dxa"/>
          <w:vMerge/>
          <w:shd w:val="clear" w:color="auto" w:fill="auto"/>
        </w:tcPr>
        <w:p w14:paraId="439C6581" w14:textId="77777777" w:rsidR="00BC0171" w:rsidRPr="001B3266" w:rsidRDefault="00BC0171">
          <w:pPr>
            <w:rPr>
              <w:rStyle w:val="FakeCharacterStyle"/>
              <w:rFonts w:ascii="Source Sans 3" w:hAnsi="Source Sans 3"/>
            </w:rPr>
          </w:pPr>
        </w:p>
      </w:tc>
      <w:tc>
        <w:tcPr>
          <w:tcW w:w="930" w:type="dxa"/>
          <w:shd w:val="clear" w:color="auto" w:fill="auto"/>
        </w:tcPr>
        <w:p w14:paraId="61EEEE6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63C431A"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0E70EF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B350CD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D3B67E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B0DFF3B" w14:textId="77777777" w:rsidR="00BC0171" w:rsidRPr="001B3266" w:rsidRDefault="00BC0171">
          <w:pPr>
            <w:pStyle w:val="ParagraphStyle2"/>
            <w:rPr>
              <w:rStyle w:val="FakeCharacterStyle"/>
              <w:rFonts w:ascii="Source Sans 3" w:hAnsi="Source Sans 3"/>
            </w:rPr>
          </w:pPr>
        </w:p>
      </w:tc>
    </w:tr>
  </w:tbl>
  <w:p w14:paraId="7D6ADF83" w14:textId="77777777" w:rsidR="00BC0171" w:rsidRPr="001B3266" w:rsidRDefault="00BC0171">
    <w:pPr>
      <w:rPr>
        <w:rStyle w:val="FakeCharacterStyle"/>
        <w:rFonts w:ascii="Source Sans 3" w:hAnsi="Source Sans 3"/>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718F0C94" w14:textId="77777777">
      <w:trPr>
        <w:trHeight w:hRule="exact" w:val="45"/>
      </w:trPr>
      <w:tc>
        <w:tcPr>
          <w:tcW w:w="3285" w:type="dxa"/>
          <w:vMerge w:val="restart"/>
          <w:shd w:val="clear" w:color="auto" w:fill="auto"/>
        </w:tcPr>
        <w:p w14:paraId="28A02BDA"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23BF142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474DA5B"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1E9CC1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1488CD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750DEB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47BEF11" w14:textId="77777777" w:rsidR="00BC0171" w:rsidRPr="001B3266" w:rsidRDefault="00BC0171">
          <w:pPr>
            <w:pStyle w:val="ParagraphStyle2"/>
            <w:rPr>
              <w:rStyle w:val="FakeCharacterStyle"/>
              <w:rFonts w:ascii="Source Sans 3" w:hAnsi="Source Sans 3"/>
            </w:rPr>
          </w:pPr>
        </w:p>
      </w:tc>
    </w:tr>
    <w:tr w:rsidR="00BC0171" w:rsidRPr="001B3266" w14:paraId="0ECDC230" w14:textId="77777777">
      <w:trPr>
        <w:trHeight w:hRule="exact" w:val="345"/>
      </w:trPr>
      <w:tc>
        <w:tcPr>
          <w:tcW w:w="3285" w:type="dxa"/>
          <w:vMerge/>
          <w:shd w:val="clear" w:color="auto" w:fill="auto"/>
        </w:tcPr>
        <w:p w14:paraId="17E28CD1" w14:textId="77777777" w:rsidR="00BC0171" w:rsidRPr="001B3266" w:rsidRDefault="00BC0171">
          <w:pPr>
            <w:rPr>
              <w:rStyle w:val="FakeCharacterStyle"/>
              <w:rFonts w:ascii="Source Sans 3" w:hAnsi="Source Sans 3"/>
            </w:rPr>
          </w:pPr>
        </w:p>
      </w:tc>
      <w:tc>
        <w:tcPr>
          <w:tcW w:w="930" w:type="dxa"/>
          <w:shd w:val="clear" w:color="auto" w:fill="auto"/>
        </w:tcPr>
        <w:p w14:paraId="6940FBE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D0D904E"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0C65FF0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FF6027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BC97548"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-102-</w:t>
          </w:r>
        </w:p>
      </w:tc>
      <w:tc>
        <w:tcPr>
          <w:tcW w:w="930" w:type="dxa"/>
          <w:shd w:val="clear" w:color="auto" w:fill="auto"/>
        </w:tcPr>
        <w:p w14:paraId="5AA53421" w14:textId="77777777" w:rsidR="00BC0171" w:rsidRPr="001B3266" w:rsidRDefault="00BC0171">
          <w:pPr>
            <w:pStyle w:val="ParagraphStyle2"/>
            <w:rPr>
              <w:rStyle w:val="FakeCharacterStyle"/>
              <w:rFonts w:ascii="Source Sans 3" w:hAnsi="Source Sans 3"/>
            </w:rPr>
          </w:pPr>
        </w:p>
      </w:tc>
    </w:tr>
    <w:tr w:rsidR="00BC0171" w:rsidRPr="001B3266" w14:paraId="675D2538" w14:textId="77777777">
      <w:trPr>
        <w:trHeight w:hRule="exact" w:val="45"/>
      </w:trPr>
      <w:tc>
        <w:tcPr>
          <w:tcW w:w="3285" w:type="dxa"/>
          <w:vMerge/>
          <w:shd w:val="clear" w:color="auto" w:fill="auto"/>
        </w:tcPr>
        <w:p w14:paraId="069F6A02" w14:textId="77777777" w:rsidR="00BC0171" w:rsidRPr="001B3266" w:rsidRDefault="00BC0171">
          <w:pPr>
            <w:rPr>
              <w:rStyle w:val="FakeCharacterStyle"/>
              <w:rFonts w:ascii="Source Sans 3" w:hAnsi="Source Sans 3"/>
            </w:rPr>
          </w:pPr>
        </w:p>
      </w:tc>
      <w:tc>
        <w:tcPr>
          <w:tcW w:w="930" w:type="dxa"/>
          <w:shd w:val="clear" w:color="auto" w:fill="auto"/>
        </w:tcPr>
        <w:p w14:paraId="2CB2758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5540C6B"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46D442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EDD745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0C559C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E1283F5" w14:textId="77777777" w:rsidR="00BC0171" w:rsidRPr="001B3266" w:rsidRDefault="00BC0171">
          <w:pPr>
            <w:pStyle w:val="ParagraphStyle2"/>
            <w:rPr>
              <w:rStyle w:val="FakeCharacterStyle"/>
              <w:rFonts w:ascii="Source Sans 3" w:hAnsi="Source Sans 3"/>
            </w:rPr>
          </w:pPr>
        </w:p>
      </w:tc>
    </w:tr>
  </w:tbl>
  <w:p w14:paraId="7B69BFAA" w14:textId="77777777" w:rsidR="00BC0171" w:rsidRPr="001B3266" w:rsidRDefault="00BC0171">
    <w:pPr>
      <w:rPr>
        <w:rStyle w:val="FakeCharacterStyle"/>
        <w:rFonts w:ascii="Source Sans 3" w:hAnsi="Source Sans 3"/>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1CD64AF5" w14:textId="77777777">
      <w:trPr>
        <w:trHeight w:hRule="exact" w:val="45"/>
      </w:trPr>
      <w:tc>
        <w:tcPr>
          <w:tcW w:w="3285" w:type="dxa"/>
          <w:vMerge w:val="restart"/>
          <w:shd w:val="clear" w:color="auto" w:fill="auto"/>
        </w:tcPr>
        <w:p w14:paraId="4D545B43"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383E044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E365FE6"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709C11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C4059B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BBF296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FA37542" w14:textId="77777777" w:rsidR="00BC0171" w:rsidRPr="001B3266" w:rsidRDefault="00BC0171">
          <w:pPr>
            <w:pStyle w:val="ParagraphStyle2"/>
            <w:rPr>
              <w:rStyle w:val="FakeCharacterStyle"/>
              <w:rFonts w:ascii="Source Sans 3" w:hAnsi="Source Sans 3"/>
            </w:rPr>
          </w:pPr>
        </w:p>
      </w:tc>
    </w:tr>
    <w:tr w:rsidR="00BC0171" w:rsidRPr="001B3266" w14:paraId="57D0A314" w14:textId="77777777">
      <w:trPr>
        <w:trHeight w:hRule="exact" w:val="345"/>
      </w:trPr>
      <w:tc>
        <w:tcPr>
          <w:tcW w:w="3285" w:type="dxa"/>
          <w:vMerge/>
          <w:shd w:val="clear" w:color="auto" w:fill="auto"/>
        </w:tcPr>
        <w:p w14:paraId="640654A5" w14:textId="77777777" w:rsidR="00BC0171" w:rsidRPr="001B3266" w:rsidRDefault="00BC0171">
          <w:pPr>
            <w:rPr>
              <w:rStyle w:val="FakeCharacterStyle"/>
              <w:rFonts w:ascii="Source Sans 3" w:hAnsi="Source Sans 3"/>
            </w:rPr>
          </w:pPr>
        </w:p>
      </w:tc>
      <w:tc>
        <w:tcPr>
          <w:tcW w:w="930" w:type="dxa"/>
          <w:shd w:val="clear" w:color="auto" w:fill="auto"/>
        </w:tcPr>
        <w:p w14:paraId="61EA2E4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FFD7E87"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6AEBF81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999EF6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18273A0"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-103-</w:t>
          </w:r>
        </w:p>
      </w:tc>
      <w:tc>
        <w:tcPr>
          <w:tcW w:w="930" w:type="dxa"/>
          <w:shd w:val="clear" w:color="auto" w:fill="auto"/>
        </w:tcPr>
        <w:p w14:paraId="249A8AEE" w14:textId="77777777" w:rsidR="00BC0171" w:rsidRPr="001B3266" w:rsidRDefault="00BC0171">
          <w:pPr>
            <w:pStyle w:val="ParagraphStyle2"/>
            <w:rPr>
              <w:rStyle w:val="FakeCharacterStyle"/>
              <w:rFonts w:ascii="Source Sans 3" w:hAnsi="Source Sans 3"/>
            </w:rPr>
          </w:pPr>
        </w:p>
      </w:tc>
    </w:tr>
    <w:tr w:rsidR="00BC0171" w:rsidRPr="001B3266" w14:paraId="518B3F5B" w14:textId="77777777">
      <w:trPr>
        <w:trHeight w:hRule="exact" w:val="45"/>
      </w:trPr>
      <w:tc>
        <w:tcPr>
          <w:tcW w:w="3285" w:type="dxa"/>
          <w:vMerge/>
          <w:shd w:val="clear" w:color="auto" w:fill="auto"/>
        </w:tcPr>
        <w:p w14:paraId="7A0D0F34" w14:textId="77777777" w:rsidR="00BC0171" w:rsidRPr="001B3266" w:rsidRDefault="00BC0171">
          <w:pPr>
            <w:rPr>
              <w:rStyle w:val="FakeCharacterStyle"/>
              <w:rFonts w:ascii="Source Sans 3" w:hAnsi="Source Sans 3"/>
            </w:rPr>
          </w:pPr>
        </w:p>
      </w:tc>
      <w:tc>
        <w:tcPr>
          <w:tcW w:w="930" w:type="dxa"/>
          <w:shd w:val="clear" w:color="auto" w:fill="auto"/>
        </w:tcPr>
        <w:p w14:paraId="620D2F0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ED22A89"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FB6A16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C5C0D1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26F2F8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E7F37C4" w14:textId="77777777" w:rsidR="00BC0171" w:rsidRPr="001B3266" w:rsidRDefault="00BC0171">
          <w:pPr>
            <w:pStyle w:val="ParagraphStyle2"/>
            <w:rPr>
              <w:rStyle w:val="FakeCharacterStyle"/>
              <w:rFonts w:ascii="Source Sans 3" w:hAnsi="Source Sans 3"/>
            </w:rPr>
          </w:pPr>
        </w:p>
      </w:tc>
    </w:tr>
  </w:tbl>
  <w:p w14:paraId="660A6823" w14:textId="77777777" w:rsidR="00BC0171" w:rsidRPr="001B3266" w:rsidRDefault="00BC0171">
    <w:pPr>
      <w:rPr>
        <w:rStyle w:val="FakeCharacterStyle"/>
        <w:rFonts w:ascii="Source Sans 3" w:hAnsi="Source Sans 3"/>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455824B8" w14:textId="77777777">
      <w:trPr>
        <w:trHeight w:hRule="exact" w:val="45"/>
      </w:trPr>
      <w:tc>
        <w:tcPr>
          <w:tcW w:w="3285" w:type="dxa"/>
          <w:vMerge w:val="restart"/>
          <w:shd w:val="clear" w:color="auto" w:fill="auto"/>
        </w:tcPr>
        <w:p w14:paraId="428F10B8"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05813C6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9F657C3"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A91BDB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427E23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91DE51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AEA9B63" w14:textId="77777777" w:rsidR="00BC0171" w:rsidRPr="001B3266" w:rsidRDefault="00BC0171">
          <w:pPr>
            <w:pStyle w:val="ParagraphStyle2"/>
            <w:rPr>
              <w:rStyle w:val="FakeCharacterStyle"/>
              <w:rFonts w:ascii="Source Sans 3" w:hAnsi="Source Sans 3"/>
            </w:rPr>
          </w:pPr>
        </w:p>
      </w:tc>
    </w:tr>
    <w:tr w:rsidR="00BC0171" w:rsidRPr="001B3266" w14:paraId="43ABB69A" w14:textId="77777777">
      <w:trPr>
        <w:trHeight w:hRule="exact" w:val="345"/>
      </w:trPr>
      <w:tc>
        <w:tcPr>
          <w:tcW w:w="3285" w:type="dxa"/>
          <w:vMerge/>
          <w:shd w:val="clear" w:color="auto" w:fill="auto"/>
        </w:tcPr>
        <w:p w14:paraId="61857524" w14:textId="77777777" w:rsidR="00BC0171" w:rsidRPr="001B3266" w:rsidRDefault="00BC0171">
          <w:pPr>
            <w:rPr>
              <w:rStyle w:val="FakeCharacterStyle"/>
              <w:rFonts w:ascii="Source Sans 3" w:hAnsi="Source Sans 3"/>
            </w:rPr>
          </w:pPr>
        </w:p>
      </w:tc>
      <w:tc>
        <w:tcPr>
          <w:tcW w:w="930" w:type="dxa"/>
          <w:shd w:val="clear" w:color="auto" w:fill="auto"/>
        </w:tcPr>
        <w:p w14:paraId="57EBDF2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EDD161E"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52A637C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DB737B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8E25B6E"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-104-</w:t>
          </w:r>
        </w:p>
      </w:tc>
      <w:tc>
        <w:tcPr>
          <w:tcW w:w="930" w:type="dxa"/>
          <w:shd w:val="clear" w:color="auto" w:fill="auto"/>
        </w:tcPr>
        <w:p w14:paraId="6EDA318C" w14:textId="77777777" w:rsidR="00BC0171" w:rsidRPr="001B3266" w:rsidRDefault="00BC0171">
          <w:pPr>
            <w:pStyle w:val="ParagraphStyle2"/>
            <w:rPr>
              <w:rStyle w:val="FakeCharacterStyle"/>
              <w:rFonts w:ascii="Source Sans 3" w:hAnsi="Source Sans 3"/>
            </w:rPr>
          </w:pPr>
        </w:p>
      </w:tc>
    </w:tr>
    <w:tr w:rsidR="00BC0171" w:rsidRPr="001B3266" w14:paraId="4E3F705F" w14:textId="77777777">
      <w:trPr>
        <w:trHeight w:hRule="exact" w:val="45"/>
      </w:trPr>
      <w:tc>
        <w:tcPr>
          <w:tcW w:w="3285" w:type="dxa"/>
          <w:vMerge/>
          <w:shd w:val="clear" w:color="auto" w:fill="auto"/>
        </w:tcPr>
        <w:p w14:paraId="2D891DC5" w14:textId="77777777" w:rsidR="00BC0171" w:rsidRPr="001B3266" w:rsidRDefault="00BC0171">
          <w:pPr>
            <w:rPr>
              <w:rStyle w:val="FakeCharacterStyle"/>
              <w:rFonts w:ascii="Source Sans 3" w:hAnsi="Source Sans 3"/>
            </w:rPr>
          </w:pPr>
        </w:p>
      </w:tc>
      <w:tc>
        <w:tcPr>
          <w:tcW w:w="930" w:type="dxa"/>
          <w:shd w:val="clear" w:color="auto" w:fill="auto"/>
        </w:tcPr>
        <w:p w14:paraId="0047D0A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E1C7873"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545AF3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D5EC3B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7881AC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B790EF3" w14:textId="77777777" w:rsidR="00BC0171" w:rsidRPr="001B3266" w:rsidRDefault="00BC0171">
          <w:pPr>
            <w:pStyle w:val="ParagraphStyle2"/>
            <w:rPr>
              <w:rStyle w:val="FakeCharacterStyle"/>
              <w:rFonts w:ascii="Source Sans 3" w:hAnsi="Source Sans 3"/>
            </w:rPr>
          </w:pPr>
        </w:p>
      </w:tc>
    </w:tr>
  </w:tbl>
  <w:p w14:paraId="72C6BC28" w14:textId="77777777" w:rsidR="00BC0171" w:rsidRPr="001B3266" w:rsidRDefault="00BC0171">
    <w:pPr>
      <w:rPr>
        <w:rStyle w:val="FakeCharacterStyle"/>
        <w:rFonts w:ascii="Source Sans 3" w:hAnsi="Source Sans 3"/>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5FCBF514" w14:textId="77777777">
      <w:trPr>
        <w:trHeight w:hRule="exact" w:val="45"/>
      </w:trPr>
      <w:tc>
        <w:tcPr>
          <w:tcW w:w="3285" w:type="dxa"/>
          <w:vMerge w:val="restart"/>
          <w:shd w:val="clear" w:color="auto" w:fill="auto"/>
        </w:tcPr>
        <w:p w14:paraId="17549684"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231EF22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53CEF2D"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DB07AD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665A71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4C798B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83A4DEB" w14:textId="77777777" w:rsidR="00BC0171" w:rsidRPr="001B3266" w:rsidRDefault="00BC0171">
          <w:pPr>
            <w:pStyle w:val="ParagraphStyle2"/>
            <w:rPr>
              <w:rStyle w:val="FakeCharacterStyle"/>
              <w:rFonts w:ascii="Source Sans 3" w:hAnsi="Source Sans 3"/>
            </w:rPr>
          </w:pPr>
        </w:p>
      </w:tc>
    </w:tr>
    <w:tr w:rsidR="00BC0171" w:rsidRPr="001B3266" w14:paraId="19B7ED9A" w14:textId="77777777">
      <w:trPr>
        <w:trHeight w:hRule="exact" w:val="345"/>
      </w:trPr>
      <w:tc>
        <w:tcPr>
          <w:tcW w:w="3285" w:type="dxa"/>
          <w:vMerge/>
          <w:shd w:val="clear" w:color="auto" w:fill="auto"/>
        </w:tcPr>
        <w:p w14:paraId="2E85EFC3" w14:textId="77777777" w:rsidR="00BC0171" w:rsidRPr="001B3266" w:rsidRDefault="00BC0171">
          <w:pPr>
            <w:rPr>
              <w:rStyle w:val="FakeCharacterStyle"/>
              <w:rFonts w:ascii="Source Sans 3" w:hAnsi="Source Sans 3"/>
            </w:rPr>
          </w:pPr>
        </w:p>
      </w:tc>
      <w:tc>
        <w:tcPr>
          <w:tcW w:w="930" w:type="dxa"/>
          <w:shd w:val="clear" w:color="auto" w:fill="auto"/>
        </w:tcPr>
        <w:p w14:paraId="634BCA1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D954579"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129720B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ACF5D7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0411BD6"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-105-</w:t>
          </w:r>
        </w:p>
      </w:tc>
      <w:tc>
        <w:tcPr>
          <w:tcW w:w="930" w:type="dxa"/>
          <w:shd w:val="clear" w:color="auto" w:fill="auto"/>
        </w:tcPr>
        <w:p w14:paraId="2CD59B6A" w14:textId="77777777" w:rsidR="00BC0171" w:rsidRPr="001B3266" w:rsidRDefault="00BC0171">
          <w:pPr>
            <w:pStyle w:val="ParagraphStyle2"/>
            <w:rPr>
              <w:rStyle w:val="FakeCharacterStyle"/>
              <w:rFonts w:ascii="Source Sans 3" w:hAnsi="Source Sans 3"/>
            </w:rPr>
          </w:pPr>
        </w:p>
      </w:tc>
    </w:tr>
    <w:tr w:rsidR="00BC0171" w:rsidRPr="001B3266" w14:paraId="553DA1A8" w14:textId="77777777">
      <w:trPr>
        <w:trHeight w:hRule="exact" w:val="45"/>
      </w:trPr>
      <w:tc>
        <w:tcPr>
          <w:tcW w:w="3285" w:type="dxa"/>
          <w:vMerge/>
          <w:shd w:val="clear" w:color="auto" w:fill="auto"/>
        </w:tcPr>
        <w:p w14:paraId="4022FA59" w14:textId="77777777" w:rsidR="00BC0171" w:rsidRPr="001B3266" w:rsidRDefault="00BC0171">
          <w:pPr>
            <w:rPr>
              <w:rStyle w:val="FakeCharacterStyle"/>
              <w:rFonts w:ascii="Source Sans 3" w:hAnsi="Source Sans 3"/>
            </w:rPr>
          </w:pPr>
        </w:p>
      </w:tc>
      <w:tc>
        <w:tcPr>
          <w:tcW w:w="930" w:type="dxa"/>
          <w:shd w:val="clear" w:color="auto" w:fill="auto"/>
        </w:tcPr>
        <w:p w14:paraId="18EAF42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8A59BD8"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45863D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DFC108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A13769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7BA683C" w14:textId="77777777" w:rsidR="00BC0171" w:rsidRPr="001B3266" w:rsidRDefault="00BC0171">
          <w:pPr>
            <w:pStyle w:val="ParagraphStyle2"/>
            <w:rPr>
              <w:rStyle w:val="FakeCharacterStyle"/>
              <w:rFonts w:ascii="Source Sans 3" w:hAnsi="Source Sans 3"/>
            </w:rPr>
          </w:pPr>
        </w:p>
      </w:tc>
    </w:tr>
  </w:tbl>
  <w:p w14:paraId="386F9E65" w14:textId="77777777" w:rsidR="00BC0171" w:rsidRPr="001B3266" w:rsidRDefault="00BC0171">
    <w:pPr>
      <w:rPr>
        <w:rStyle w:val="FakeCharacterStyle"/>
        <w:rFonts w:ascii="Source Sans 3" w:hAnsi="Source Sans 3"/>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78207A9B" w14:textId="77777777">
      <w:trPr>
        <w:trHeight w:hRule="exact" w:val="45"/>
      </w:trPr>
      <w:tc>
        <w:tcPr>
          <w:tcW w:w="3285" w:type="dxa"/>
          <w:vMerge w:val="restart"/>
          <w:shd w:val="clear" w:color="auto" w:fill="auto"/>
        </w:tcPr>
        <w:p w14:paraId="46F6227A"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6B9571E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F3F3448"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6C5A31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70FA47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E26538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F5E84FB" w14:textId="77777777" w:rsidR="00BC0171" w:rsidRPr="001B3266" w:rsidRDefault="00BC0171">
          <w:pPr>
            <w:pStyle w:val="ParagraphStyle2"/>
            <w:rPr>
              <w:rStyle w:val="FakeCharacterStyle"/>
              <w:rFonts w:ascii="Source Sans 3" w:hAnsi="Source Sans 3"/>
            </w:rPr>
          </w:pPr>
        </w:p>
      </w:tc>
    </w:tr>
    <w:tr w:rsidR="00BC0171" w:rsidRPr="001B3266" w14:paraId="05783954" w14:textId="77777777">
      <w:trPr>
        <w:trHeight w:hRule="exact" w:val="345"/>
      </w:trPr>
      <w:tc>
        <w:tcPr>
          <w:tcW w:w="3285" w:type="dxa"/>
          <w:vMerge/>
          <w:shd w:val="clear" w:color="auto" w:fill="auto"/>
        </w:tcPr>
        <w:p w14:paraId="110C7BF4" w14:textId="77777777" w:rsidR="00BC0171" w:rsidRPr="001B3266" w:rsidRDefault="00BC0171">
          <w:pPr>
            <w:rPr>
              <w:rStyle w:val="FakeCharacterStyle"/>
              <w:rFonts w:ascii="Source Sans 3" w:hAnsi="Source Sans 3"/>
            </w:rPr>
          </w:pPr>
        </w:p>
      </w:tc>
      <w:tc>
        <w:tcPr>
          <w:tcW w:w="930" w:type="dxa"/>
          <w:shd w:val="clear" w:color="auto" w:fill="auto"/>
        </w:tcPr>
        <w:p w14:paraId="26FC0BF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E64ECA3"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70D6E92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FBA6E8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E2E2AB3"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-106-</w:t>
          </w:r>
        </w:p>
      </w:tc>
      <w:tc>
        <w:tcPr>
          <w:tcW w:w="930" w:type="dxa"/>
          <w:shd w:val="clear" w:color="auto" w:fill="auto"/>
        </w:tcPr>
        <w:p w14:paraId="3C28D4CB" w14:textId="77777777" w:rsidR="00BC0171" w:rsidRPr="001B3266" w:rsidRDefault="00BC0171">
          <w:pPr>
            <w:pStyle w:val="ParagraphStyle2"/>
            <w:rPr>
              <w:rStyle w:val="FakeCharacterStyle"/>
              <w:rFonts w:ascii="Source Sans 3" w:hAnsi="Source Sans 3"/>
            </w:rPr>
          </w:pPr>
        </w:p>
      </w:tc>
    </w:tr>
    <w:tr w:rsidR="00BC0171" w:rsidRPr="001B3266" w14:paraId="63781B64" w14:textId="77777777">
      <w:trPr>
        <w:trHeight w:hRule="exact" w:val="45"/>
      </w:trPr>
      <w:tc>
        <w:tcPr>
          <w:tcW w:w="3285" w:type="dxa"/>
          <w:vMerge/>
          <w:shd w:val="clear" w:color="auto" w:fill="auto"/>
        </w:tcPr>
        <w:p w14:paraId="703C0D3A" w14:textId="77777777" w:rsidR="00BC0171" w:rsidRPr="001B3266" w:rsidRDefault="00BC0171">
          <w:pPr>
            <w:rPr>
              <w:rStyle w:val="FakeCharacterStyle"/>
              <w:rFonts w:ascii="Source Sans 3" w:hAnsi="Source Sans 3"/>
            </w:rPr>
          </w:pPr>
        </w:p>
      </w:tc>
      <w:tc>
        <w:tcPr>
          <w:tcW w:w="930" w:type="dxa"/>
          <w:shd w:val="clear" w:color="auto" w:fill="auto"/>
        </w:tcPr>
        <w:p w14:paraId="4AD44F5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DF5DF87"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C8D2D1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F07862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EB3367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C3CCC58" w14:textId="77777777" w:rsidR="00BC0171" w:rsidRPr="001B3266" w:rsidRDefault="00BC0171">
          <w:pPr>
            <w:pStyle w:val="ParagraphStyle2"/>
            <w:rPr>
              <w:rStyle w:val="FakeCharacterStyle"/>
              <w:rFonts w:ascii="Source Sans 3" w:hAnsi="Source Sans 3"/>
            </w:rPr>
          </w:pPr>
        </w:p>
      </w:tc>
    </w:tr>
  </w:tbl>
  <w:p w14:paraId="11BFB9DA" w14:textId="77777777" w:rsidR="00BC0171" w:rsidRPr="001B3266" w:rsidRDefault="00BC0171">
    <w:pPr>
      <w:rPr>
        <w:rStyle w:val="FakeCharacterStyle"/>
        <w:rFonts w:ascii="Source Sans 3" w:hAnsi="Source Sans 3"/>
      </w:rP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0D331CFC" w14:textId="77777777">
      <w:trPr>
        <w:trHeight w:hRule="exact" w:val="45"/>
      </w:trPr>
      <w:tc>
        <w:tcPr>
          <w:tcW w:w="3285" w:type="dxa"/>
          <w:vMerge w:val="restart"/>
          <w:shd w:val="clear" w:color="auto" w:fill="auto"/>
        </w:tcPr>
        <w:p w14:paraId="39CC3F96"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6BB03E8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35B7D22"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7DC754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F8B8B7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772454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5D95232" w14:textId="77777777" w:rsidR="00BC0171" w:rsidRPr="001B3266" w:rsidRDefault="00BC0171">
          <w:pPr>
            <w:pStyle w:val="ParagraphStyle2"/>
            <w:rPr>
              <w:rStyle w:val="FakeCharacterStyle"/>
              <w:rFonts w:ascii="Source Sans 3" w:hAnsi="Source Sans 3"/>
            </w:rPr>
          </w:pPr>
        </w:p>
      </w:tc>
    </w:tr>
    <w:tr w:rsidR="00BC0171" w:rsidRPr="001B3266" w14:paraId="085A37C9" w14:textId="77777777">
      <w:trPr>
        <w:trHeight w:hRule="exact" w:val="345"/>
      </w:trPr>
      <w:tc>
        <w:tcPr>
          <w:tcW w:w="3285" w:type="dxa"/>
          <w:vMerge/>
          <w:shd w:val="clear" w:color="auto" w:fill="auto"/>
        </w:tcPr>
        <w:p w14:paraId="7CEBBAB2" w14:textId="77777777" w:rsidR="00BC0171" w:rsidRPr="001B3266" w:rsidRDefault="00BC0171">
          <w:pPr>
            <w:rPr>
              <w:rStyle w:val="FakeCharacterStyle"/>
              <w:rFonts w:ascii="Source Sans 3" w:hAnsi="Source Sans 3"/>
            </w:rPr>
          </w:pPr>
        </w:p>
      </w:tc>
      <w:tc>
        <w:tcPr>
          <w:tcW w:w="930" w:type="dxa"/>
          <w:shd w:val="clear" w:color="auto" w:fill="auto"/>
        </w:tcPr>
        <w:p w14:paraId="7A6645F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097B02F"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164EDA9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A255CD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667EA4B"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-107-</w:t>
          </w:r>
        </w:p>
      </w:tc>
      <w:tc>
        <w:tcPr>
          <w:tcW w:w="930" w:type="dxa"/>
          <w:shd w:val="clear" w:color="auto" w:fill="auto"/>
        </w:tcPr>
        <w:p w14:paraId="4B940395" w14:textId="77777777" w:rsidR="00BC0171" w:rsidRPr="001B3266" w:rsidRDefault="00BC0171">
          <w:pPr>
            <w:pStyle w:val="ParagraphStyle2"/>
            <w:rPr>
              <w:rStyle w:val="FakeCharacterStyle"/>
              <w:rFonts w:ascii="Source Sans 3" w:hAnsi="Source Sans 3"/>
            </w:rPr>
          </w:pPr>
        </w:p>
      </w:tc>
    </w:tr>
    <w:tr w:rsidR="00BC0171" w:rsidRPr="001B3266" w14:paraId="1B5E47D9" w14:textId="77777777">
      <w:trPr>
        <w:trHeight w:hRule="exact" w:val="45"/>
      </w:trPr>
      <w:tc>
        <w:tcPr>
          <w:tcW w:w="3285" w:type="dxa"/>
          <w:vMerge/>
          <w:shd w:val="clear" w:color="auto" w:fill="auto"/>
        </w:tcPr>
        <w:p w14:paraId="081AC688" w14:textId="77777777" w:rsidR="00BC0171" w:rsidRPr="001B3266" w:rsidRDefault="00BC0171">
          <w:pPr>
            <w:rPr>
              <w:rStyle w:val="FakeCharacterStyle"/>
              <w:rFonts w:ascii="Source Sans 3" w:hAnsi="Source Sans 3"/>
            </w:rPr>
          </w:pPr>
        </w:p>
      </w:tc>
      <w:tc>
        <w:tcPr>
          <w:tcW w:w="930" w:type="dxa"/>
          <w:shd w:val="clear" w:color="auto" w:fill="auto"/>
        </w:tcPr>
        <w:p w14:paraId="063EFED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9C330C2"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032543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5D5EF1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B41294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DD97B5B" w14:textId="77777777" w:rsidR="00BC0171" w:rsidRPr="001B3266" w:rsidRDefault="00BC0171">
          <w:pPr>
            <w:pStyle w:val="ParagraphStyle2"/>
            <w:rPr>
              <w:rStyle w:val="FakeCharacterStyle"/>
              <w:rFonts w:ascii="Source Sans 3" w:hAnsi="Source Sans 3"/>
            </w:rPr>
          </w:pPr>
        </w:p>
      </w:tc>
    </w:tr>
  </w:tbl>
  <w:p w14:paraId="0AF717FE" w14:textId="77777777" w:rsidR="00BC0171" w:rsidRPr="001B3266" w:rsidRDefault="00BC0171">
    <w:pPr>
      <w:rPr>
        <w:rStyle w:val="FakeCharacterStyle"/>
        <w:rFonts w:ascii="Source Sans 3" w:hAnsi="Source Sans 3"/>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1CA5CA1B" w14:textId="77777777">
      <w:trPr>
        <w:trHeight w:hRule="exact" w:val="45"/>
      </w:trPr>
      <w:tc>
        <w:tcPr>
          <w:tcW w:w="3285" w:type="dxa"/>
          <w:vMerge w:val="restart"/>
          <w:shd w:val="clear" w:color="auto" w:fill="auto"/>
        </w:tcPr>
        <w:p w14:paraId="138DBEAB"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3FD85D6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A84ADA8"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F06F36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8B57DE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5ACEB8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5D377C1" w14:textId="77777777" w:rsidR="00BC0171" w:rsidRPr="001B3266" w:rsidRDefault="00BC0171">
          <w:pPr>
            <w:pStyle w:val="ParagraphStyle2"/>
            <w:rPr>
              <w:rStyle w:val="FakeCharacterStyle"/>
              <w:rFonts w:ascii="Source Sans 3" w:hAnsi="Source Sans 3"/>
            </w:rPr>
          </w:pPr>
        </w:p>
      </w:tc>
    </w:tr>
    <w:tr w:rsidR="00BC0171" w:rsidRPr="001B3266" w14:paraId="3A7229DE" w14:textId="77777777">
      <w:trPr>
        <w:trHeight w:hRule="exact" w:val="345"/>
      </w:trPr>
      <w:tc>
        <w:tcPr>
          <w:tcW w:w="3285" w:type="dxa"/>
          <w:vMerge/>
          <w:shd w:val="clear" w:color="auto" w:fill="auto"/>
        </w:tcPr>
        <w:p w14:paraId="1F4740FB" w14:textId="77777777" w:rsidR="00BC0171" w:rsidRPr="001B3266" w:rsidRDefault="00BC0171">
          <w:pPr>
            <w:rPr>
              <w:rStyle w:val="FakeCharacterStyle"/>
              <w:rFonts w:ascii="Source Sans 3" w:hAnsi="Source Sans 3"/>
            </w:rPr>
          </w:pPr>
        </w:p>
      </w:tc>
      <w:tc>
        <w:tcPr>
          <w:tcW w:w="930" w:type="dxa"/>
          <w:shd w:val="clear" w:color="auto" w:fill="auto"/>
        </w:tcPr>
        <w:p w14:paraId="0B94A87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1108BF0"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52D56FC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12EB76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83DEF03"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-9-</w:t>
          </w:r>
        </w:p>
      </w:tc>
      <w:tc>
        <w:tcPr>
          <w:tcW w:w="930" w:type="dxa"/>
          <w:shd w:val="clear" w:color="auto" w:fill="auto"/>
        </w:tcPr>
        <w:p w14:paraId="5B0719B5" w14:textId="77777777" w:rsidR="00BC0171" w:rsidRPr="001B3266" w:rsidRDefault="00BC0171">
          <w:pPr>
            <w:pStyle w:val="ParagraphStyle2"/>
            <w:rPr>
              <w:rStyle w:val="FakeCharacterStyle"/>
              <w:rFonts w:ascii="Source Sans 3" w:hAnsi="Source Sans 3"/>
            </w:rPr>
          </w:pPr>
        </w:p>
      </w:tc>
    </w:tr>
    <w:tr w:rsidR="00BC0171" w:rsidRPr="001B3266" w14:paraId="0E5140A2" w14:textId="77777777">
      <w:trPr>
        <w:trHeight w:hRule="exact" w:val="45"/>
      </w:trPr>
      <w:tc>
        <w:tcPr>
          <w:tcW w:w="3285" w:type="dxa"/>
          <w:vMerge/>
          <w:shd w:val="clear" w:color="auto" w:fill="auto"/>
        </w:tcPr>
        <w:p w14:paraId="48BCFFD1" w14:textId="77777777" w:rsidR="00BC0171" w:rsidRPr="001B3266" w:rsidRDefault="00BC0171">
          <w:pPr>
            <w:rPr>
              <w:rStyle w:val="FakeCharacterStyle"/>
              <w:rFonts w:ascii="Source Sans 3" w:hAnsi="Source Sans 3"/>
            </w:rPr>
          </w:pPr>
        </w:p>
      </w:tc>
      <w:tc>
        <w:tcPr>
          <w:tcW w:w="930" w:type="dxa"/>
          <w:shd w:val="clear" w:color="auto" w:fill="auto"/>
        </w:tcPr>
        <w:p w14:paraId="15AECA6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D984E60"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7039B1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06239B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34E0D2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45C91C7" w14:textId="77777777" w:rsidR="00BC0171" w:rsidRPr="001B3266" w:rsidRDefault="00BC0171">
          <w:pPr>
            <w:pStyle w:val="ParagraphStyle2"/>
            <w:rPr>
              <w:rStyle w:val="FakeCharacterStyle"/>
              <w:rFonts w:ascii="Source Sans 3" w:hAnsi="Source Sans 3"/>
            </w:rPr>
          </w:pPr>
        </w:p>
      </w:tc>
    </w:tr>
  </w:tbl>
  <w:p w14:paraId="5E294950" w14:textId="77777777" w:rsidR="00BC0171" w:rsidRPr="001B3266" w:rsidRDefault="00BC0171">
    <w:pPr>
      <w:rPr>
        <w:rStyle w:val="FakeCharacterStyle"/>
        <w:rFonts w:ascii="Source Sans 3" w:hAnsi="Source Sans 3"/>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6DF4296B" w14:textId="77777777">
      <w:trPr>
        <w:trHeight w:hRule="exact" w:val="45"/>
      </w:trPr>
      <w:tc>
        <w:tcPr>
          <w:tcW w:w="3285" w:type="dxa"/>
          <w:vMerge w:val="restart"/>
          <w:shd w:val="clear" w:color="auto" w:fill="auto"/>
        </w:tcPr>
        <w:p w14:paraId="075B98F0"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6006E65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3BF3F19"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AE44AF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31DD2D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A2EFA9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74F72CE" w14:textId="77777777" w:rsidR="00BC0171" w:rsidRPr="001B3266" w:rsidRDefault="00BC0171">
          <w:pPr>
            <w:pStyle w:val="ParagraphStyle2"/>
            <w:rPr>
              <w:rStyle w:val="FakeCharacterStyle"/>
              <w:rFonts w:ascii="Source Sans 3" w:hAnsi="Source Sans 3"/>
            </w:rPr>
          </w:pPr>
        </w:p>
      </w:tc>
    </w:tr>
    <w:tr w:rsidR="00BC0171" w:rsidRPr="001B3266" w14:paraId="30E603C5" w14:textId="77777777">
      <w:trPr>
        <w:trHeight w:hRule="exact" w:val="345"/>
      </w:trPr>
      <w:tc>
        <w:tcPr>
          <w:tcW w:w="3285" w:type="dxa"/>
          <w:vMerge/>
          <w:shd w:val="clear" w:color="auto" w:fill="auto"/>
        </w:tcPr>
        <w:p w14:paraId="4AE5CCE1" w14:textId="77777777" w:rsidR="00BC0171" w:rsidRPr="001B3266" w:rsidRDefault="00BC0171">
          <w:pPr>
            <w:rPr>
              <w:rStyle w:val="FakeCharacterStyle"/>
              <w:rFonts w:ascii="Source Sans 3" w:hAnsi="Source Sans 3"/>
            </w:rPr>
          </w:pPr>
        </w:p>
      </w:tc>
      <w:tc>
        <w:tcPr>
          <w:tcW w:w="930" w:type="dxa"/>
          <w:shd w:val="clear" w:color="auto" w:fill="auto"/>
        </w:tcPr>
        <w:p w14:paraId="6CF1B9D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074433B"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5743F04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466607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6905CD3"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-108-</w:t>
          </w:r>
        </w:p>
      </w:tc>
      <w:tc>
        <w:tcPr>
          <w:tcW w:w="930" w:type="dxa"/>
          <w:shd w:val="clear" w:color="auto" w:fill="auto"/>
        </w:tcPr>
        <w:p w14:paraId="2B45D415" w14:textId="77777777" w:rsidR="00BC0171" w:rsidRPr="001B3266" w:rsidRDefault="00BC0171">
          <w:pPr>
            <w:pStyle w:val="ParagraphStyle2"/>
            <w:rPr>
              <w:rStyle w:val="FakeCharacterStyle"/>
              <w:rFonts w:ascii="Source Sans 3" w:hAnsi="Source Sans 3"/>
            </w:rPr>
          </w:pPr>
        </w:p>
      </w:tc>
    </w:tr>
    <w:tr w:rsidR="00BC0171" w:rsidRPr="001B3266" w14:paraId="52AE1071" w14:textId="77777777">
      <w:trPr>
        <w:trHeight w:hRule="exact" w:val="45"/>
      </w:trPr>
      <w:tc>
        <w:tcPr>
          <w:tcW w:w="3285" w:type="dxa"/>
          <w:vMerge/>
          <w:shd w:val="clear" w:color="auto" w:fill="auto"/>
        </w:tcPr>
        <w:p w14:paraId="032B63C1" w14:textId="77777777" w:rsidR="00BC0171" w:rsidRPr="001B3266" w:rsidRDefault="00BC0171">
          <w:pPr>
            <w:rPr>
              <w:rStyle w:val="FakeCharacterStyle"/>
              <w:rFonts w:ascii="Source Sans 3" w:hAnsi="Source Sans 3"/>
            </w:rPr>
          </w:pPr>
        </w:p>
      </w:tc>
      <w:tc>
        <w:tcPr>
          <w:tcW w:w="930" w:type="dxa"/>
          <w:shd w:val="clear" w:color="auto" w:fill="auto"/>
        </w:tcPr>
        <w:p w14:paraId="329E85A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67A4DC3"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D05E02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574CF0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D36DC0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CA36030" w14:textId="77777777" w:rsidR="00BC0171" w:rsidRPr="001B3266" w:rsidRDefault="00BC0171">
          <w:pPr>
            <w:pStyle w:val="ParagraphStyle2"/>
            <w:rPr>
              <w:rStyle w:val="FakeCharacterStyle"/>
              <w:rFonts w:ascii="Source Sans 3" w:hAnsi="Source Sans 3"/>
            </w:rPr>
          </w:pPr>
        </w:p>
      </w:tc>
    </w:tr>
  </w:tbl>
  <w:p w14:paraId="7AB99464" w14:textId="77777777" w:rsidR="00BC0171" w:rsidRPr="001B3266" w:rsidRDefault="00BC0171">
    <w:pPr>
      <w:rPr>
        <w:rStyle w:val="FakeCharacterStyle"/>
        <w:rFonts w:ascii="Source Sans 3" w:hAnsi="Source Sans 3"/>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06B950F2" w14:textId="77777777">
      <w:trPr>
        <w:trHeight w:hRule="exact" w:val="45"/>
      </w:trPr>
      <w:tc>
        <w:tcPr>
          <w:tcW w:w="3285" w:type="dxa"/>
          <w:vMerge w:val="restart"/>
          <w:shd w:val="clear" w:color="auto" w:fill="auto"/>
        </w:tcPr>
        <w:p w14:paraId="22F45B95"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136A224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9B275CE"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E5E428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12AA44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BEC5DC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5D77BE9" w14:textId="77777777" w:rsidR="00BC0171" w:rsidRPr="001B3266" w:rsidRDefault="00BC0171">
          <w:pPr>
            <w:pStyle w:val="ParagraphStyle2"/>
            <w:rPr>
              <w:rStyle w:val="FakeCharacterStyle"/>
              <w:rFonts w:ascii="Source Sans 3" w:hAnsi="Source Sans 3"/>
            </w:rPr>
          </w:pPr>
        </w:p>
      </w:tc>
    </w:tr>
    <w:tr w:rsidR="00BC0171" w:rsidRPr="001B3266" w14:paraId="6CEF349B" w14:textId="77777777">
      <w:trPr>
        <w:trHeight w:hRule="exact" w:val="345"/>
      </w:trPr>
      <w:tc>
        <w:tcPr>
          <w:tcW w:w="3285" w:type="dxa"/>
          <w:vMerge/>
          <w:shd w:val="clear" w:color="auto" w:fill="auto"/>
        </w:tcPr>
        <w:p w14:paraId="0E630957" w14:textId="77777777" w:rsidR="00BC0171" w:rsidRPr="001B3266" w:rsidRDefault="00BC0171">
          <w:pPr>
            <w:rPr>
              <w:rStyle w:val="FakeCharacterStyle"/>
              <w:rFonts w:ascii="Source Sans 3" w:hAnsi="Source Sans 3"/>
            </w:rPr>
          </w:pPr>
        </w:p>
      </w:tc>
      <w:tc>
        <w:tcPr>
          <w:tcW w:w="930" w:type="dxa"/>
          <w:shd w:val="clear" w:color="auto" w:fill="auto"/>
        </w:tcPr>
        <w:p w14:paraId="086A15A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8CCEF8B"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190EA5D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1FC72E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CD20827"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-109-</w:t>
          </w:r>
        </w:p>
      </w:tc>
      <w:tc>
        <w:tcPr>
          <w:tcW w:w="930" w:type="dxa"/>
          <w:shd w:val="clear" w:color="auto" w:fill="auto"/>
        </w:tcPr>
        <w:p w14:paraId="108F8508" w14:textId="77777777" w:rsidR="00BC0171" w:rsidRPr="001B3266" w:rsidRDefault="00BC0171">
          <w:pPr>
            <w:pStyle w:val="ParagraphStyle2"/>
            <w:rPr>
              <w:rStyle w:val="FakeCharacterStyle"/>
              <w:rFonts w:ascii="Source Sans 3" w:hAnsi="Source Sans 3"/>
            </w:rPr>
          </w:pPr>
        </w:p>
      </w:tc>
    </w:tr>
    <w:tr w:rsidR="00BC0171" w:rsidRPr="001B3266" w14:paraId="5BF3B290" w14:textId="77777777">
      <w:trPr>
        <w:trHeight w:hRule="exact" w:val="45"/>
      </w:trPr>
      <w:tc>
        <w:tcPr>
          <w:tcW w:w="3285" w:type="dxa"/>
          <w:vMerge/>
          <w:shd w:val="clear" w:color="auto" w:fill="auto"/>
        </w:tcPr>
        <w:p w14:paraId="2FC2210F" w14:textId="77777777" w:rsidR="00BC0171" w:rsidRPr="001B3266" w:rsidRDefault="00BC0171">
          <w:pPr>
            <w:rPr>
              <w:rStyle w:val="FakeCharacterStyle"/>
              <w:rFonts w:ascii="Source Sans 3" w:hAnsi="Source Sans 3"/>
            </w:rPr>
          </w:pPr>
        </w:p>
      </w:tc>
      <w:tc>
        <w:tcPr>
          <w:tcW w:w="930" w:type="dxa"/>
          <w:shd w:val="clear" w:color="auto" w:fill="auto"/>
        </w:tcPr>
        <w:p w14:paraId="457B14F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DDF28E3"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5303CF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69ED76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6BA227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DC93B45" w14:textId="77777777" w:rsidR="00BC0171" w:rsidRPr="001B3266" w:rsidRDefault="00BC0171">
          <w:pPr>
            <w:pStyle w:val="ParagraphStyle2"/>
            <w:rPr>
              <w:rStyle w:val="FakeCharacterStyle"/>
              <w:rFonts w:ascii="Source Sans 3" w:hAnsi="Source Sans 3"/>
            </w:rPr>
          </w:pPr>
        </w:p>
      </w:tc>
    </w:tr>
  </w:tbl>
  <w:p w14:paraId="2F1618C1" w14:textId="77777777" w:rsidR="00BC0171" w:rsidRPr="001B3266" w:rsidRDefault="00BC0171">
    <w:pPr>
      <w:rPr>
        <w:rStyle w:val="FakeCharacterStyle"/>
        <w:rFonts w:ascii="Source Sans 3" w:hAnsi="Source Sans 3"/>
      </w:rP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314A408A" w14:textId="77777777">
      <w:trPr>
        <w:trHeight w:hRule="exact" w:val="45"/>
      </w:trPr>
      <w:tc>
        <w:tcPr>
          <w:tcW w:w="3285" w:type="dxa"/>
          <w:vMerge w:val="restart"/>
          <w:shd w:val="clear" w:color="auto" w:fill="auto"/>
        </w:tcPr>
        <w:p w14:paraId="6272ACCE"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645C365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09CDFAD"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D3DBB4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4474F7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EBF6D0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0C7851B" w14:textId="77777777" w:rsidR="00BC0171" w:rsidRPr="001B3266" w:rsidRDefault="00BC0171">
          <w:pPr>
            <w:pStyle w:val="ParagraphStyle2"/>
            <w:rPr>
              <w:rStyle w:val="FakeCharacterStyle"/>
              <w:rFonts w:ascii="Source Sans 3" w:hAnsi="Source Sans 3"/>
            </w:rPr>
          </w:pPr>
        </w:p>
      </w:tc>
    </w:tr>
    <w:tr w:rsidR="00BC0171" w:rsidRPr="001B3266" w14:paraId="007F5D10" w14:textId="77777777">
      <w:trPr>
        <w:trHeight w:hRule="exact" w:val="345"/>
      </w:trPr>
      <w:tc>
        <w:tcPr>
          <w:tcW w:w="3285" w:type="dxa"/>
          <w:vMerge/>
          <w:shd w:val="clear" w:color="auto" w:fill="auto"/>
        </w:tcPr>
        <w:p w14:paraId="089ABEFC" w14:textId="77777777" w:rsidR="00BC0171" w:rsidRPr="001B3266" w:rsidRDefault="00BC0171">
          <w:pPr>
            <w:rPr>
              <w:rStyle w:val="FakeCharacterStyle"/>
              <w:rFonts w:ascii="Source Sans 3" w:hAnsi="Source Sans 3"/>
            </w:rPr>
          </w:pPr>
        </w:p>
      </w:tc>
      <w:tc>
        <w:tcPr>
          <w:tcW w:w="930" w:type="dxa"/>
          <w:shd w:val="clear" w:color="auto" w:fill="auto"/>
        </w:tcPr>
        <w:p w14:paraId="339D7CA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BC3C180"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5FE3132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561CBB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3D095C1"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-110-</w:t>
          </w:r>
        </w:p>
      </w:tc>
      <w:tc>
        <w:tcPr>
          <w:tcW w:w="930" w:type="dxa"/>
          <w:shd w:val="clear" w:color="auto" w:fill="auto"/>
        </w:tcPr>
        <w:p w14:paraId="640DCD06" w14:textId="77777777" w:rsidR="00BC0171" w:rsidRPr="001B3266" w:rsidRDefault="00BC0171">
          <w:pPr>
            <w:pStyle w:val="ParagraphStyle2"/>
            <w:rPr>
              <w:rStyle w:val="FakeCharacterStyle"/>
              <w:rFonts w:ascii="Source Sans 3" w:hAnsi="Source Sans 3"/>
            </w:rPr>
          </w:pPr>
        </w:p>
      </w:tc>
    </w:tr>
    <w:tr w:rsidR="00BC0171" w:rsidRPr="001B3266" w14:paraId="3DB7DE63" w14:textId="77777777">
      <w:trPr>
        <w:trHeight w:hRule="exact" w:val="45"/>
      </w:trPr>
      <w:tc>
        <w:tcPr>
          <w:tcW w:w="3285" w:type="dxa"/>
          <w:vMerge/>
          <w:shd w:val="clear" w:color="auto" w:fill="auto"/>
        </w:tcPr>
        <w:p w14:paraId="3121E849" w14:textId="77777777" w:rsidR="00BC0171" w:rsidRPr="001B3266" w:rsidRDefault="00BC0171">
          <w:pPr>
            <w:rPr>
              <w:rStyle w:val="FakeCharacterStyle"/>
              <w:rFonts w:ascii="Source Sans 3" w:hAnsi="Source Sans 3"/>
            </w:rPr>
          </w:pPr>
        </w:p>
      </w:tc>
      <w:tc>
        <w:tcPr>
          <w:tcW w:w="930" w:type="dxa"/>
          <w:shd w:val="clear" w:color="auto" w:fill="auto"/>
        </w:tcPr>
        <w:p w14:paraId="7CD8F83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AB6FDBB"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930C38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EC9EEA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3D569F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D4FE959" w14:textId="77777777" w:rsidR="00BC0171" w:rsidRPr="001B3266" w:rsidRDefault="00BC0171">
          <w:pPr>
            <w:pStyle w:val="ParagraphStyle2"/>
            <w:rPr>
              <w:rStyle w:val="FakeCharacterStyle"/>
              <w:rFonts w:ascii="Source Sans 3" w:hAnsi="Source Sans 3"/>
            </w:rPr>
          </w:pPr>
        </w:p>
      </w:tc>
    </w:tr>
  </w:tbl>
  <w:p w14:paraId="51DB5AC0" w14:textId="77777777" w:rsidR="00BC0171" w:rsidRPr="001B3266" w:rsidRDefault="00BC0171">
    <w:pPr>
      <w:rPr>
        <w:rStyle w:val="FakeCharacterStyle"/>
        <w:rFonts w:ascii="Source Sans 3" w:hAnsi="Source Sans 3"/>
      </w:rP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22665126" w14:textId="77777777">
      <w:trPr>
        <w:trHeight w:hRule="exact" w:val="45"/>
      </w:trPr>
      <w:tc>
        <w:tcPr>
          <w:tcW w:w="3285" w:type="dxa"/>
          <w:vMerge w:val="restart"/>
          <w:shd w:val="clear" w:color="auto" w:fill="auto"/>
        </w:tcPr>
        <w:p w14:paraId="37231852"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5868DEA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A317BFD"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76E66E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16ED5D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40F0AE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021F950" w14:textId="77777777" w:rsidR="00BC0171" w:rsidRPr="001B3266" w:rsidRDefault="00BC0171">
          <w:pPr>
            <w:pStyle w:val="ParagraphStyle2"/>
            <w:rPr>
              <w:rStyle w:val="FakeCharacterStyle"/>
              <w:rFonts w:ascii="Source Sans 3" w:hAnsi="Source Sans 3"/>
            </w:rPr>
          </w:pPr>
        </w:p>
      </w:tc>
    </w:tr>
    <w:tr w:rsidR="00BC0171" w:rsidRPr="001B3266" w14:paraId="66213E8C" w14:textId="77777777">
      <w:trPr>
        <w:trHeight w:hRule="exact" w:val="345"/>
      </w:trPr>
      <w:tc>
        <w:tcPr>
          <w:tcW w:w="3285" w:type="dxa"/>
          <w:vMerge/>
          <w:shd w:val="clear" w:color="auto" w:fill="auto"/>
        </w:tcPr>
        <w:p w14:paraId="4A43E589" w14:textId="77777777" w:rsidR="00BC0171" w:rsidRPr="001B3266" w:rsidRDefault="00BC0171">
          <w:pPr>
            <w:rPr>
              <w:rStyle w:val="FakeCharacterStyle"/>
              <w:rFonts w:ascii="Source Sans 3" w:hAnsi="Source Sans 3"/>
            </w:rPr>
          </w:pPr>
        </w:p>
      </w:tc>
      <w:tc>
        <w:tcPr>
          <w:tcW w:w="930" w:type="dxa"/>
          <w:shd w:val="clear" w:color="auto" w:fill="auto"/>
        </w:tcPr>
        <w:p w14:paraId="29C9A49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7BC1D4E"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46BD1B1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FC6294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02BAC9E"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-111-</w:t>
          </w:r>
        </w:p>
      </w:tc>
      <w:tc>
        <w:tcPr>
          <w:tcW w:w="930" w:type="dxa"/>
          <w:shd w:val="clear" w:color="auto" w:fill="auto"/>
        </w:tcPr>
        <w:p w14:paraId="3689F8F9" w14:textId="77777777" w:rsidR="00BC0171" w:rsidRPr="001B3266" w:rsidRDefault="00BC0171">
          <w:pPr>
            <w:pStyle w:val="ParagraphStyle2"/>
            <w:rPr>
              <w:rStyle w:val="FakeCharacterStyle"/>
              <w:rFonts w:ascii="Source Sans 3" w:hAnsi="Source Sans 3"/>
            </w:rPr>
          </w:pPr>
        </w:p>
      </w:tc>
    </w:tr>
    <w:tr w:rsidR="00BC0171" w:rsidRPr="001B3266" w14:paraId="446E6311" w14:textId="77777777">
      <w:trPr>
        <w:trHeight w:hRule="exact" w:val="45"/>
      </w:trPr>
      <w:tc>
        <w:tcPr>
          <w:tcW w:w="3285" w:type="dxa"/>
          <w:vMerge/>
          <w:shd w:val="clear" w:color="auto" w:fill="auto"/>
        </w:tcPr>
        <w:p w14:paraId="246975C0" w14:textId="77777777" w:rsidR="00BC0171" w:rsidRPr="001B3266" w:rsidRDefault="00BC0171">
          <w:pPr>
            <w:rPr>
              <w:rStyle w:val="FakeCharacterStyle"/>
              <w:rFonts w:ascii="Source Sans 3" w:hAnsi="Source Sans 3"/>
            </w:rPr>
          </w:pPr>
        </w:p>
      </w:tc>
      <w:tc>
        <w:tcPr>
          <w:tcW w:w="930" w:type="dxa"/>
          <w:shd w:val="clear" w:color="auto" w:fill="auto"/>
        </w:tcPr>
        <w:p w14:paraId="7CD7080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05B3CF2"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73DF27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E8AD3C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EEB8DB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DA8EBE4" w14:textId="77777777" w:rsidR="00BC0171" w:rsidRPr="001B3266" w:rsidRDefault="00BC0171">
          <w:pPr>
            <w:pStyle w:val="ParagraphStyle2"/>
            <w:rPr>
              <w:rStyle w:val="FakeCharacterStyle"/>
              <w:rFonts w:ascii="Source Sans 3" w:hAnsi="Source Sans 3"/>
            </w:rPr>
          </w:pPr>
        </w:p>
      </w:tc>
    </w:tr>
  </w:tbl>
  <w:p w14:paraId="59DB69D4" w14:textId="77777777" w:rsidR="00BC0171" w:rsidRPr="001B3266" w:rsidRDefault="00BC0171">
    <w:pPr>
      <w:rPr>
        <w:rStyle w:val="FakeCharacterStyle"/>
        <w:rFonts w:ascii="Source Sans 3" w:hAnsi="Source Sans 3"/>
      </w:rP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1E72EEEB" w14:textId="77777777">
      <w:trPr>
        <w:trHeight w:hRule="exact" w:val="45"/>
      </w:trPr>
      <w:tc>
        <w:tcPr>
          <w:tcW w:w="3285" w:type="dxa"/>
          <w:vMerge w:val="restart"/>
          <w:shd w:val="clear" w:color="auto" w:fill="auto"/>
        </w:tcPr>
        <w:p w14:paraId="31A871AF"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261E0F1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A36520D"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0F6B55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3984ED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515150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4D36FBF" w14:textId="77777777" w:rsidR="00BC0171" w:rsidRPr="001B3266" w:rsidRDefault="00BC0171">
          <w:pPr>
            <w:pStyle w:val="ParagraphStyle2"/>
            <w:rPr>
              <w:rStyle w:val="FakeCharacterStyle"/>
              <w:rFonts w:ascii="Source Sans 3" w:hAnsi="Source Sans 3"/>
            </w:rPr>
          </w:pPr>
        </w:p>
      </w:tc>
    </w:tr>
    <w:tr w:rsidR="00BC0171" w:rsidRPr="001B3266" w14:paraId="0D5C98AB" w14:textId="77777777">
      <w:trPr>
        <w:trHeight w:hRule="exact" w:val="345"/>
      </w:trPr>
      <w:tc>
        <w:tcPr>
          <w:tcW w:w="3285" w:type="dxa"/>
          <w:vMerge/>
          <w:shd w:val="clear" w:color="auto" w:fill="auto"/>
        </w:tcPr>
        <w:p w14:paraId="3A4482DD" w14:textId="77777777" w:rsidR="00BC0171" w:rsidRPr="001B3266" w:rsidRDefault="00BC0171">
          <w:pPr>
            <w:rPr>
              <w:rStyle w:val="FakeCharacterStyle"/>
              <w:rFonts w:ascii="Source Sans 3" w:hAnsi="Source Sans 3"/>
            </w:rPr>
          </w:pPr>
        </w:p>
      </w:tc>
      <w:tc>
        <w:tcPr>
          <w:tcW w:w="930" w:type="dxa"/>
          <w:shd w:val="clear" w:color="auto" w:fill="auto"/>
        </w:tcPr>
        <w:p w14:paraId="715D3BC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0CB969E"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3D5DE3F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5FF804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5E80B50"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-112-</w:t>
          </w:r>
        </w:p>
      </w:tc>
      <w:tc>
        <w:tcPr>
          <w:tcW w:w="930" w:type="dxa"/>
          <w:shd w:val="clear" w:color="auto" w:fill="auto"/>
        </w:tcPr>
        <w:p w14:paraId="7206E3C3" w14:textId="77777777" w:rsidR="00BC0171" w:rsidRPr="001B3266" w:rsidRDefault="00BC0171">
          <w:pPr>
            <w:pStyle w:val="ParagraphStyle2"/>
            <w:rPr>
              <w:rStyle w:val="FakeCharacterStyle"/>
              <w:rFonts w:ascii="Source Sans 3" w:hAnsi="Source Sans 3"/>
            </w:rPr>
          </w:pPr>
        </w:p>
      </w:tc>
    </w:tr>
    <w:tr w:rsidR="00BC0171" w:rsidRPr="001B3266" w14:paraId="332A36B7" w14:textId="77777777">
      <w:trPr>
        <w:trHeight w:hRule="exact" w:val="45"/>
      </w:trPr>
      <w:tc>
        <w:tcPr>
          <w:tcW w:w="3285" w:type="dxa"/>
          <w:vMerge/>
          <w:shd w:val="clear" w:color="auto" w:fill="auto"/>
        </w:tcPr>
        <w:p w14:paraId="34599018" w14:textId="77777777" w:rsidR="00BC0171" w:rsidRPr="001B3266" w:rsidRDefault="00BC0171">
          <w:pPr>
            <w:rPr>
              <w:rStyle w:val="FakeCharacterStyle"/>
              <w:rFonts w:ascii="Source Sans 3" w:hAnsi="Source Sans 3"/>
            </w:rPr>
          </w:pPr>
        </w:p>
      </w:tc>
      <w:tc>
        <w:tcPr>
          <w:tcW w:w="930" w:type="dxa"/>
          <w:shd w:val="clear" w:color="auto" w:fill="auto"/>
        </w:tcPr>
        <w:p w14:paraId="6AF9B67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8DAEE72"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1FA49D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9EF2F9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802A5E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8A453A8" w14:textId="77777777" w:rsidR="00BC0171" w:rsidRPr="001B3266" w:rsidRDefault="00BC0171">
          <w:pPr>
            <w:pStyle w:val="ParagraphStyle2"/>
            <w:rPr>
              <w:rStyle w:val="FakeCharacterStyle"/>
              <w:rFonts w:ascii="Source Sans 3" w:hAnsi="Source Sans 3"/>
            </w:rPr>
          </w:pPr>
        </w:p>
      </w:tc>
    </w:tr>
  </w:tbl>
  <w:p w14:paraId="7581C66C" w14:textId="77777777" w:rsidR="00BC0171" w:rsidRPr="001B3266" w:rsidRDefault="00BC0171">
    <w:pPr>
      <w:rPr>
        <w:rStyle w:val="FakeCharacterStyle"/>
        <w:rFonts w:ascii="Source Sans 3" w:hAnsi="Source Sans 3"/>
      </w:rP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03A665F1" w14:textId="77777777">
      <w:trPr>
        <w:trHeight w:hRule="exact" w:val="45"/>
      </w:trPr>
      <w:tc>
        <w:tcPr>
          <w:tcW w:w="3285" w:type="dxa"/>
          <w:vMerge w:val="restart"/>
          <w:shd w:val="clear" w:color="auto" w:fill="auto"/>
        </w:tcPr>
        <w:p w14:paraId="510F35B9"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4F8CD83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9509AC9"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44F102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82C4B3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64D5D2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0FBB6F2" w14:textId="77777777" w:rsidR="00BC0171" w:rsidRPr="001B3266" w:rsidRDefault="00BC0171">
          <w:pPr>
            <w:pStyle w:val="ParagraphStyle2"/>
            <w:rPr>
              <w:rStyle w:val="FakeCharacterStyle"/>
              <w:rFonts w:ascii="Source Sans 3" w:hAnsi="Source Sans 3"/>
            </w:rPr>
          </w:pPr>
        </w:p>
      </w:tc>
    </w:tr>
    <w:tr w:rsidR="00BC0171" w:rsidRPr="001B3266" w14:paraId="4B86EAD4" w14:textId="77777777">
      <w:trPr>
        <w:trHeight w:hRule="exact" w:val="345"/>
      </w:trPr>
      <w:tc>
        <w:tcPr>
          <w:tcW w:w="3285" w:type="dxa"/>
          <w:vMerge/>
          <w:shd w:val="clear" w:color="auto" w:fill="auto"/>
        </w:tcPr>
        <w:p w14:paraId="21A18420" w14:textId="77777777" w:rsidR="00BC0171" w:rsidRPr="001B3266" w:rsidRDefault="00BC0171">
          <w:pPr>
            <w:rPr>
              <w:rStyle w:val="FakeCharacterStyle"/>
              <w:rFonts w:ascii="Source Sans 3" w:hAnsi="Source Sans 3"/>
            </w:rPr>
          </w:pPr>
        </w:p>
      </w:tc>
      <w:tc>
        <w:tcPr>
          <w:tcW w:w="930" w:type="dxa"/>
          <w:shd w:val="clear" w:color="auto" w:fill="auto"/>
        </w:tcPr>
        <w:p w14:paraId="4C56949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08F644F"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0808036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677D5B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E4FCADE"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-113-</w:t>
          </w:r>
        </w:p>
      </w:tc>
      <w:tc>
        <w:tcPr>
          <w:tcW w:w="930" w:type="dxa"/>
          <w:shd w:val="clear" w:color="auto" w:fill="auto"/>
        </w:tcPr>
        <w:p w14:paraId="46266F41" w14:textId="77777777" w:rsidR="00BC0171" w:rsidRPr="001B3266" w:rsidRDefault="00BC0171">
          <w:pPr>
            <w:pStyle w:val="ParagraphStyle2"/>
            <w:rPr>
              <w:rStyle w:val="FakeCharacterStyle"/>
              <w:rFonts w:ascii="Source Sans 3" w:hAnsi="Source Sans 3"/>
            </w:rPr>
          </w:pPr>
        </w:p>
      </w:tc>
    </w:tr>
    <w:tr w:rsidR="00BC0171" w:rsidRPr="001B3266" w14:paraId="4BDA945E" w14:textId="77777777">
      <w:trPr>
        <w:trHeight w:hRule="exact" w:val="45"/>
      </w:trPr>
      <w:tc>
        <w:tcPr>
          <w:tcW w:w="3285" w:type="dxa"/>
          <w:vMerge/>
          <w:shd w:val="clear" w:color="auto" w:fill="auto"/>
        </w:tcPr>
        <w:p w14:paraId="11EB952B" w14:textId="77777777" w:rsidR="00BC0171" w:rsidRPr="001B3266" w:rsidRDefault="00BC0171">
          <w:pPr>
            <w:rPr>
              <w:rStyle w:val="FakeCharacterStyle"/>
              <w:rFonts w:ascii="Source Sans 3" w:hAnsi="Source Sans 3"/>
            </w:rPr>
          </w:pPr>
        </w:p>
      </w:tc>
      <w:tc>
        <w:tcPr>
          <w:tcW w:w="930" w:type="dxa"/>
          <w:shd w:val="clear" w:color="auto" w:fill="auto"/>
        </w:tcPr>
        <w:p w14:paraId="15C6576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51400E0"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B72984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64780E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029EE5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3A99589" w14:textId="77777777" w:rsidR="00BC0171" w:rsidRPr="001B3266" w:rsidRDefault="00BC0171">
          <w:pPr>
            <w:pStyle w:val="ParagraphStyle2"/>
            <w:rPr>
              <w:rStyle w:val="FakeCharacterStyle"/>
              <w:rFonts w:ascii="Source Sans 3" w:hAnsi="Source Sans 3"/>
            </w:rPr>
          </w:pPr>
        </w:p>
      </w:tc>
    </w:tr>
  </w:tbl>
  <w:p w14:paraId="1B7AADB2" w14:textId="77777777" w:rsidR="00BC0171" w:rsidRPr="001B3266" w:rsidRDefault="00BC0171">
    <w:pPr>
      <w:rPr>
        <w:rStyle w:val="FakeCharacterStyle"/>
        <w:rFonts w:ascii="Source Sans 3" w:hAnsi="Source Sans 3"/>
      </w:rP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3FC82977" w14:textId="77777777">
      <w:trPr>
        <w:trHeight w:hRule="exact" w:val="45"/>
      </w:trPr>
      <w:tc>
        <w:tcPr>
          <w:tcW w:w="3285" w:type="dxa"/>
          <w:vMerge w:val="restart"/>
          <w:shd w:val="clear" w:color="auto" w:fill="auto"/>
        </w:tcPr>
        <w:p w14:paraId="0470BED5"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7455A51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4AAD6D8"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900E99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30D5C5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29CF27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A0F80AB" w14:textId="77777777" w:rsidR="00BC0171" w:rsidRPr="001B3266" w:rsidRDefault="00BC0171">
          <w:pPr>
            <w:pStyle w:val="ParagraphStyle2"/>
            <w:rPr>
              <w:rStyle w:val="FakeCharacterStyle"/>
              <w:rFonts w:ascii="Source Sans 3" w:hAnsi="Source Sans 3"/>
            </w:rPr>
          </w:pPr>
        </w:p>
      </w:tc>
    </w:tr>
    <w:tr w:rsidR="00BC0171" w:rsidRPr="001B3266" w14:paraId="21503832" w14:textId="77777777">
      <w:trPr>
        <w:trHeight w:hRule="exact" w:val="345"/>
      </w:trPr>
      <w:tc>
        <w:tcPr>
          <w:tcW w:w="3285" w:type="dxa"/>
          <w:vMerge/>
          <w:shd w:val="clear" w:color="auto" w:fill="auto"/>
        </w:tcPr>
        <w:p w14:paraId="7CEB921E" w14:textId="77777777" w:rsidR="00BC0171" w:rsidRPr="001B3266" w:rsidRDefault="00BC0171">
          <w:pPr>
            <w:rPr>
              <w:rStyle w:val="FakeCharacterStyle"/>
              <w:rFonts w:ascii="Source Sans 3" w:hAnsi="Source Sans 3"/>
            </w:rPr>
          </w:pPr>
        </w:p>
      </w:tc>
      <w:tc>
        <w:tcPr>
          <w:tcW w:w="930" w:type="dxa"/>
          <w:shd w:val="clear" w:color="auto" w:fill="auto"/>
        </w:tcPr>
        <w:p w14:paraId="74518B9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76457D9"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5F8B0AC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4286FB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E53BFDD"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-114-</w:t>
          </w:r>
        </w:p>
      </w:tc>
      <w:tc>
        <w:tcPr>
          <w:tcW w:w="930" w:type="dxa"/>
          <w:shd w:val="clear" w:color="auto" w:fill="auto"/>
        </w:tcPr>
        <w:p w14:paraId="7DF4543A" w14:textId="77777777" w:rsidR="00BC0171" w:rsidRPr="001B3266" w:rsidRDefault="00BC0171">
          <w:pPr>
            <w:pStyle w:val="ParagraphStyle2"/>
            <w:rPr>
              <w:rStyle w:val="FakeCharacterStyle"/>
              <w:rFonts w:ascii="Source Sans 3" w:hAnsi="Source Sans 3"/>
            </w:rPr>
          </w:pPr>
        </w:p>
      </w:tc>
    </w:tr>
    <w:tr w:rsidR="00BC0171" w:rsidRPr="001B3266" w14:paraId="48521B4D" w14:textId="77777777">
      <w:trPr>
        <w:trHeight w:hRule="exact" w:val="45"/>
      </w:trPr>
      <w:tc>
        <w:tcPr>
          <w:tcW w:w="3285" w:type="dxa"/>
          <w:vMerge/>
          <w:shd w:val="clear" w:color="auto" w:fill="auto"/>
        </w:tcPr>
        <w:p w14:paraId="1D88AB36" w14:textId="77777777" w:rsidR="00BC0171" w:rsidRPr="001B3266" w:rsidRDefault="00BC0171">
          <w:pPr>
            <w:rPr>
              <w:rStyle w:val="FakeCharacterStyle"/>
              <w:rFonts w:ascii="Source Sans 3" w:hAnsi="Source Sans 3"/>
            </w:rPr>
          </w:pPr>
        </w:p>
      </w:tc>
      <w:tc>
        <w:tcPr>
          <w:tcW w:w="930" w:type="dxa"/>
          <w:shd w:val="clear" w:color="auto" w:fill="auto"/>
        </w:tcPr>
        <w:p w14:paraId="1F1CF05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43C01A8"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D1866A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C268EE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E44E7F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484DE55" w14:textId="77777777" w:rsidR="00BC0171" w:rsidRPr="001B3266" w:rsidRDefault="00BC0171">
          <w:pPr>
            <w:pStyle w:val="ParagraphStyle2"/>
            <w:rPr>
              <w:rStyle w:val="FakeCharacterStyle"/>
              <w:rFonts w:ascii="Source Sans 3" w:hAnsi="Source Sans 3"/>
            </w:rPr>
          </w:pPr>
        </w:p>
      </w:tc>
    </w:tr>
  </w:tbl>
  <w:p w14:paraId="10EE2A33" w14:textId="77777777" w:rsidR="00BC0171" w:rsidRPr="001B3266" w:rsidRDefault="00BC0171">
    <w:pPr>
      <w:rPr>
        <w:rStyle w:val="FakeCharacterStyle"/>
        <w:rFonts w:ascii="Source Sans 3" w:hAnsi="Source Sans 3"/>
      </w:rP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31D34630" w14:textId="77777777">
      <w:trPr>
        <w:trHeight w:hRule="exact" w:val="45"/>
      </w:trPr>
      <w:tc>
        <w:tcPr>
          <w:tcW w:w="3285" w:type="dxa"/>
          <w:vMerge w:val="restart"/>
          <w:shd w:val="clear" w:color="auto" w:fill="auto"/>
        </w:tcPr>
        <w:p w14:paraId="23155699"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04A800D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C3579CC"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A8E4F5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0869A5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6DBDE5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BEE58D8" w14:textId="77777777" w:rsidR="00BC0171" w:rsidRPr="001B3266" w:rsidRDefault="00BC0171">
          <w:pPr>
            <w:pStyle w:val="ParagraphStyle2"/>
            <w:rPr>
              <w:rStyle w:val="FakeCharacterStyle"/>
              <w:rFonts w:ascii="Source Sans 3" w:hAnsi="Source Sans 3"/>
            </w:rPr>
          </w:pPr>
        </w:p>
      </w:tc>
    </w:tr>
    <w:tr w:rsidR="00BC0171" w:rsidRPr="001B3266" w14:paraId="546201E3" w14:textId="77777777">
      <w:trPr>
        <w:trHeight w:hRule="exact" w:val="345"/>
      </w:trPr>
      <w:tc>
        <w:tcPr>
          <w:tcW w:w="3285" w:type="dxa"/>
          <w:vMerge/>
          <w:shd w:val="clear" w:color="auto" w:fill="auto"/>
        </w:tcPr>
        <w:p w14:paraId="113872B0" w14:textId="77777777" w:rsidR="00BC0171" w:rsidRPr="001B3266" w:rsidRDefault="00BC0171">
          <w:pPr>
            <w:rPr>
              <w:rStyle w:val="FakeCharacterStyle"/>
              <w:rFonts w:ascii="Source Sans 3" w:hAnsi="Source Sans 3"/>
            </w:rPr>
          </w:pPr>
        </w:p>
      </w:tc>
      <w:tc>
        <w:tcPr>
          <w:tcW w:w="930" w:type="dxa"/>
          <w:shd w:val="clear" w:color="auto" w:fill="auto"/>
        </w:tcPr>
        <w:p w14:paraId="3D9475D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379CA3F"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7250802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550DA3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9CF600B"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-115-</w:t>
          </w:r>
        </w:p>
      </w:tc>
      <w:tc>
        <w:tcPr>
          <w:tcW w:w="930" w:type="dxa"/>
          <w:shd w:val="clear" w:color="auto" w:fill="auto"/>
        </w:tcPr>
        <w:p w14:paraId="03A46276" w14:textId="77777777" w:rsidR="00BC0171" w:rsidRPr="001B3266" w:rsidRDefault="00BC0171">
          <w:pPr>
            <w:pStyle w:val="ParagraphStyle2"/>
            <w:rPr>
              <w:rStyle w:val="FakeCharacterStyle"/>
              <w:rFonts w:ascii="Source Sans 3" w:hAnsi="Source Sans 3"/>
            </w:rPr>
          </w:pPr>
        </w:p>
      </w:tc>
    </w:tr>
    <w:tr w:rsidR="00BC0171" w:rsidRPr="001B3266" w14:paraId="1A0724CF" w14:textId="77777777">
      <w:trPr>
        <w:trHeight w:hRule="exact" w:val="45"/>
      </w:trPr>
      <w:tc>
        <w:tcPr>
          <w:tcW w:w="3285" w:type="dxa"/>
          <w:vMerge/>
          <w:shd w:val="clear" w:color="auto" w:fill="auto"/>
        </w:tcPr>
        <w:p w14:paraId="4EEF4412" w14:textId="77777777" w:rsidR="00BC0171" w:rsidRPr="001B3266" w:rsidRDefault="00BC0171">
          <w:pPr>
            <w:rPr>
              <w:rStyle w:val="FakeCharacterStyle"/>
              <w:rFonts w:ascii="Source Sans 3" w:hAnsi="Source Sans 3"/>
            </w:rPr>
          </w:pPr>
        </w:p>
      </w:tc>
      <w:tc>
        <w:tcPr>
          <w:tcW w:w="930" w:type="dxa"/>
          <w:shd w:val="clear" w:color="auto" w:fill="auto"/>
        </w:tcPr>
        <w:p w14:paraId="4C1341E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9D31854"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258FBD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AC2898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423B84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96104EE" w14:textId="77777777" w:rsidR="00BC0171" w:rsidRPr="001B3266" w:rsidRDefault="00BC0171">
          <w:pPr>
            <w:pStyle w:val="ParagraphStyle2"/>
            <w:rPr>
              <w:rStyle w:val="FakeCharacterStyle"/>
              <w:rFonts w:ascii="Source Sans 3" w:hAnsi="Source Sans 3"/>
            </w:rPr>
          </w:pPr>
        </w:p>
      </w:tc>
    </w:tr>
  </w:tbl>
  <w:p w14:paraId="1F1BE6E7" w14:textId="77777777" w:rsidR="00BC0171" w:rsidRPr="001B3266" w:rsidRDefault="00BC0171">
    <w:pPr>
      <w:rPr>
        <w:rStyle w:val="FakeCharacterStyle"/>
        <w:rFonts w:ascii="Source Sans 3" w:hAnsi="Source Sans 3"/>
      </w:rP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6806391A" w14:textId="77777777">
      <w:trPr>
        <w:trHeight w:hRule="exact" w:val="45"/>
      </w:trPr>
      <w:tc>
        <w:tcPr>
          <w:tcW w:w="3285" w:type="dxa"/>
          <w:vMerge w:val="restart"/>
          <w:shd w:val="clear" w:color="auto" w:fill="auto"/>
        </w:tcPr>
        <w:p w14:paraId="14A467DA"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0230DC8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789FC91"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3AB1D5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692961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093A17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AA6B1F7" w14:textId="77777777" w:rsidR="00BC0171" w:rsidRPr="001B3266" w:rsidRDefault="00BC0171">
          <w:pPr>
            <w:pStyle w:val="ParagraphStyle2"/>
            <w:rPr>
              <w:rStyle w:val="FakeCharacterStyle"/>
              <w:rFonts w:ascii="Source Sans 3" w:hAnsi="Source Sans 3"/>
            </w:rPr>
          </w:pPr>
        </w:p>
      </w:tc>
    </w:tr>
    <w:tr w:rsidR="00BC0171" w:rsidRPr="001B3266" w14:paraId="4A0E8BF2" w14:textId="77777777">
      <w:trPr>
        <w:trHeight w:hRule="exact" w:val="345"/>
      </w:trPr>
      <w:tc>
        <w:tcPr>
          <w:tcW w:w="3285" w:type="dxa"/>
          <w:vMerge/>
          <w:shd w:val="clear" w:color="auto" w:fill="auto"/>
        </w:tcPr>
        <w:p w14:paraId="51C99BB2" w14:textId="77777777" w:rsidR="00BC0171" w:rsidRPr="001B3266" w:rsidRDefault="00BC0171">
          <w:pPr>
            <w:rPr>
              <w:rStyle w:val="FakeCharacterStyle"/>
              <w:rFonts w:ascii="Source Sans 3" w:hAnsi="Source Sans 3"/>
            </w:rPr>
          </w:pPr>
        </w:p>
      </w:tc>
      <w:tc>
        <w:tcPr>
          <w:tcW w:w="930" w:type="dxa"/>
          <w:shd w:val="clear" w:color="auto" w:fill="auto"/>
        </w:tcPr>
        <w:p w14:paraId="3E66E22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BFF51AF"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5CED53A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7B0216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AFDB160"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-116-</w:t>
          </w:r>
        </w:p>
      </w:tc>
      <w:tc>
        <w:tcPr>
          <w:tcW w:w="930" w:type="dxa"/>
          <w:shd w:val="clear" w:color="auto" w:fill="auto"/>
        </w:tcPr>
        <w:p w14:paraId="518A849E" w14:textId="77777777" w:rsidR="00BC0171" w:rsidRPr="001B3266" w:rsidRDefault="00BC0171">
          <w:pPr>
            <w:pStyle w:val="ParagraphStyle2"/>
            <w:rPr>
              <w:rStyle w:val="FakeCharacterStyle"/>
              <w:rFonts w:ascii="Source Sans 3" w:hAnsi="Source Sans 3"/>
            </w:rPr>
          </w:pPr>
        </w:p>
      </w:tc>
    </w:tr>
    <w:tr w:rsidR="00BC0171" w:rsidRPr="001B3266" w14:paraId="1B895499" w14:textId="77777777">
      <w:trPr>
        <w:trHeight w:hRule="exact" w:val="45"/>
      </w:trPr>
      <w:tc>
        <w:tcPr>
          <w:tcW w:w="3285" w:type="dxa"/>
          <w:vMerge/>
          <w:shd w:val="clear" w:color="auto" w:fill="auto"/>
        </w:tcPr>
        <w:p w14:paraId="2B1BA7FE" w14:textId="77777777" w:rsidR="00BC0171" w:rsidRPr="001B3266" w:rsidRDefault="00BC0171">
          <w:pPr>
            <w:rPr>
              <w:rStyle w:val="FakeCharacterStyle"/>
              <w:rFonts w:ascii="Source Sans 3" w:hAnsi="Source Sans 3"/>
            </w:rPr>
          </w:pPr>
        </w:p>
      </w:tc>
      <w:tc>
        <w:tcPr>
          <w:tcW w:w="930" w:type="dxa"/>
          <w:shd w:val="clear" w:color="auto" w:fill="auto"/>
        </w:tcPr>
        <w:p w14:paraId="5F08966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77E2902"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DF811C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0CF209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52303B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B529E22" w14:textId="77777777" w:rsidR="00BC0171" w:rsidRPr="001B3266" w:rsidRDefault="00BC0171">
          <w:pPr>
            <w:pStyle w:val="ParagraphStyle2"/>
            <w:rPr>
              <w:rStyle w:val="FakeCharacterStyle"/>
              <w:rFonts w:ascii="Source Sans 3" w:hAnsi="Source Sans 3"/>
            </w:rPr>
          </w:pPr>
        </w:p>
      </w:tc>
    </w:tr>
  </w:tbl>
  <w:p w14:paraId="7E7F27AD" w14:textId="77777777" w:rsidR="00BC0171" w:rsidRPr="001B3266" w:rsidRDefault="00BC0171">
    <w:pPr>
      <w:rPr>
        <w:rStyle w:val="FakeCharacterStyle"/>
        <w:rFonts w:ascii="Source Sans 3" w:hAnsi="Source Sans 3"/>
      </w:rP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6B373C6D" w14:textId="77777777">
      <w:trPr>
        <w:trHeight w:hRule="exact" w:val="45"/>
      </w:trPr>
      <w:tc>
        <w:tcPr>
          <w:tcW w:w="3285" w:type="dxa"/>
          <w:vMerge w:val="restart"/>
          <w:shd w:val="clear" w:color="auto" w:fill="auto"/>
        </w:tcPr>
        <w:p w14:paraId="6EF4303D"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28EB789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C7D156F"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5AC3D7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BBE8E5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8677B7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4F87899" w14:textId="77777777" w:rsidR="00BC0171" w:rsidRPr="001B3266" w:rsidRDefault="00BC0171">
          <w:pPr>
            <w:pStyle w:val="ParagraphStyle2"/>
            <w:rPr>
              <w:rStyle w:val="FakeCharacterStyle"/>
              <w:rFonts w:ascii="Source Sans 3" w:hAnsi="Source Sans 3"/>
            </w:rPr>
          </w:pPr>
        </w:p>
      </w:tc>
    </w:tr>
    <w:tr w:rsidR="00BC0171" w:rsidRPr="001B3266" w14:paraId="5E8A8AEB" w14:textId="77777777">
      <w:trPr>
        <w:trHeight w:hRule="exact" w:val="345"/>
      </w:trPr>
      <w:tc>
        <w:tcPr>
          <w:tcW w:w="3285" w:type="dxa"/>
          <w:vMerge/>
          <w:shd w:val="clear" w:color="auto" w:fill="auto"/>
        </w:tcPr>
        <w:p w14:paraId="4116204D" w14:textId="77777777" w:rsidR="00BC0171" w:rsidRPr="001B3266" w:rsidRDefault="00BC0171">
          <w:pPr>
            <w:rPr>
              <w:rStyle w:val="FakeCharacterStyle"/>
              <w:rFonts w:ascii="Source Sans 3" w:hAnsi="Source Sans 3"/>
            </w:rPr>
          </w:pPr>
        </w:p>
      </w:tc>
      <w:tc>
        <w:tcPr>
          <w:tcW w:w="930" w:type="dxa"/>
          <w:shd w:val="clear" w:color="auto" w:fill="auto"/>
        </w:tcPr>
        <w:p w14:paraId="08E209C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29F09E3"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0A4B327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1DADEE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4A56908"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-117-</w:t>
          </w:r>
        </w:p>
      </w:tc>
      <w:tc>
        <w:tcPr>
          <w:tcW w:w="930" w:type="dxa"/>
          <w:shd w:val="clear" w:color="auto" w:fill="auto"/>
        </w:tcPr>
        <w:p w14:paraId="18BB2516" w14:textId="77777777" w:rsidR="00BC0171" w:rsidRPr="001B3266" w:rsidRDefault="00BC0171">
          <w:pPr>
            <w:pStyle w:val="ParagraphStyle2"/>
            <w:rPr>
              <w:rStyle w:val="FakeCharacterStyle"/>
              <w:rFonts w:ascii="Source Sans 3" w:hAnsi="Source Sans 3"/>
            </w:rPr>
          </w:pPr>
        </w:p>
      </w:tc>
    </w:tr>
    <w:tr w:rsidR="00BC0171" w:rsidRPr="001B3266" w14:paraId="6BD19E86" w14:textId="77777777">
      <w:trPr>
        <w:trHeight w:hRule="exact" w:val="45"/>
      </w:trPr>
      <w:tc>
        <w:tcPr>
          <w:tcW w:w="3285" w:type="dxa"/>
          <w:vMerge/>
          <w:shd w:val="clear" w:color="auto" w:fill="auto"/>
        </w:tcPr>
        <w:p w14:paraId="04002F9E" w14:textId="77777777" w:rsidR="00BC0171" w:rsidRPr="001B3266" w:rsidRDefault="00BC0171">
          <w:pPr>
            <w:rPr>
              <w:rStyle w:val="FakeCharacterStyle"/>
              <w:rFonts w:ascii="Source Sans 3" w:hAnsi="Source Sans 3"/>
            </w:rPr>
          </w:pPr>
        </w:p>
      </w:tc>
      <w:tc>
        <w:tcPr>
          <w:tcW w:w="930" w:type="dxa"/>
          <w:shd w:val="clear" w:color="auto" w:fill="auto"/>
        </w:tcPr>
        <w:p w14:paraId="162F768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5E1C585"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16361E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CB0761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8AE7A7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89DE11B" w14:textId="77777777" w:rsidR="00BC0171" w:rsidRPr="001B3266" w:rsidRDefault="00BC0171">
          <w:pPr>
            <w:pStyle w:val="ParagraphStyle2"/>
            <w:rPr>
              <w:rStyle w:val="FakeCharacterStyle"/>
              <w:rFonts w:ascii="Source Sans 3" w:hAnsi="Source Sans 3"/>
            </w:rPr>
          </w:pPr>
        </w:p>
      </w:tc>
    </w:tr>
  </w:tbl>
  <w:p w14:paraId="63BB7316" w14:textId="77777777" w:rsidR="00BC0171" w:rsidRPr="001B3266" w:rsidRDefault="00BC0171">
    <w:pPr>
      <w:rPr>
        <w:rStyle w:val="FakeCharacterStyle"/>
        <w:rFonts w:ascii="Source Sans 3" w:hAnsi="Source Sans 3"/>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29EEBD07" w14:textId="77777777">
      <w:trPr>
        <w:trHeight w:hRule="exact" w:val="45"/>
      </w:trPr>
      <w:tc>
        <w:tcPr>
          <w:tcW w:w="3285" w:type="dxa"/>
          <w:vMerge w:val="restart"/>
          <w:shd w:val="clear" w:color="auto" w:fill="auto"/>
        </w:tcPr>
        <w:p w14:paraId="36F72971"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42FDAAB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88C1AEF"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1F2097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D62988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A82AC5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21A6703" w14:textId="77777777" w:rsidR="00BC0171" w:rsidRPr="001B3266" w:rsidRDefault="00BC0171">
          <w:pPr>
            <w:pStyle w:val="ParagraphStyle2"/>
            <w:rPr>
              <w:rStyle w:val="FakeCharacterStyle"/>
              <w:rFonts w:ascii="Source Sans 3" w:hAnsi="Source Sans 3"/>
            </w:rPr>
          </w:pPr>
        </w:p>
      </w:tc>
    </w:tr>
    <w:tr w:rsidR="00BC0171" w:rsidRPr="001B3266" w14:paraId="51551F23" w14:textId="77777777">
      <w:trPr>
        <w:trHeight w:hRule="exact" w:val="345"/>
      </w:trPr>
      <w:tc>
        <w:tcPr>
          <w:tcW w:w="3285" w:type="dxa"/>
          <w:vMerge/>
          <w:shd w:val="clear" w:color="auto" w:fill="auto"/>
        </w:tcPr>
        <w:p w14:paraId="46D66E57" w14:textId="77777777" w:rsidR="00BC0171" w:rsidRPr="001B3266" w:rsidRDefault="00BC0171">
          <w:pPr>
            <w:rPr>
              <w:rStyle w:val="FakeCharacterStyle"/>
              <w:rFonts w:ascii="Source Sans 3" w:hAnsi="Source Sans 3"/>
            </w:rPr>
          </w:pPr>
        </w:p>
      </w:tc>
      <w:tc>
        <w:tcPr>
          <w:tcW w:w="930" w:type="dxa"/>
          <w:shd w:val="clear" w:color="auto" w:fill="auto"/>
        </w:tcPr>
        <w:p w14:paraId="2B53CD4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8F81109"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6FB26F1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B5CC9F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1BD6925"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-10-</w:t>
          </w:r>
        </w:p>
      </w:tc>
      <w:tc>
        <w:tcPr>
          <w:tcW w:w="930" w:type="dxa"/>
          <w:shd w:val="clear" w:color="auto" w:fill="auto"/>
        </w:tcPr>
        <w:p w14:paraId="7A776470" w14:textId="77777777" w:rsidR="00BC0171" w:rsidRPr="001B3266" w:rsidRDefault="00BC0171">
          <w:pPr>
            <w:pStyle w:val="ParagraphStyle2"/>
            <w:rPr>
              <w:rStyle w:val="FakeCharacterStyle"/>
              <w:rFonts w:ascii="Source Sans 3" w:hAnsi="Source Sans 3"/>
            </w:rPr>
          </w:pPr>
        </w:p>
      </w:tc>
    </w:tr>
    <w:tr w:rsidR="00BC0171" w:rsidRPr="001B3266" w14:paraId="155695D3" w14:textId="77777777">
      <w:trPr>
        <w:trHeight w:hRule="exact" w:val="45"/>
      </w:trPr>
      <w:tc>
        <w:tcPr>
          <w:tcW w:w="3285" w:type="dxa"/>
          <w:vMerge/>
          <w:shd w:val="clear" w:color="auto" w:fill="auto"/>
        </w:tcPr>
        <w:p w14:paraId="499864B2" w14:textId="77777777" w:rsidR="00BC0171" w:rsidRPr="001B3266" w:rsidRDefault="00BC0171">
          <w:pPr>
            <w:rPr>
              <w:rStyle w:val="FakeCharacterStyle"/>
              <w:rFonts w:ascii="Source Sans 3" w:hAnsi="Source Sans 3"/>
            </w:rPr>
          </w:pPr>
        </w:p>
      </w:tc>
      <w:tc>
        <w:tcPr>
          <w:tcW w:w="930" w:type="dxa"/>
          <w:shd w:val="clear" w:color="auto" w:fill="auto"/>
        </w:tcPr>
        <w:p w14:paraId="765BD87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C8CBC07"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E162E2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3F6B28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A2B4C1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A12FBE7" w14:textId="77777777" w:rsidR="00BC0171" w:rsidRPr="001B3266" w:rsidRDefault="00BC0171">
          <w:pPr>
            <w:pStyle w:val="ParagraphStyle2"/>
            <w:rPr>
              <w:rStyle w:val="FakeCharacterStyle"/>
              <w:rFonts w:ascii="Source Sans 3" w:hAnsi="Source Sans 3"/>
            </w:rPr>
          </w:pPr>
        </w:p>
      </w:tc>
    </w:tr>
  </w:tbl>
  <w:p w14:paraId="35BE8F61" w14:textId="77777777" w:rsidR="00BC0171" w:rsidRPr="001B3266" w:rsidRDefault="00BC0171">
    <w:pPr>
      <w:rPr>
        <w:rStyle w:val="FakeCharacterStyle"/>
        <w:rFonts w:ascii="Source Sans 3" w:hAnsi="Source Sans 3"/>
      </w:rP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0D024602" w14:textId="77777777">
      <w:trPr>
        <w:trHeight w:hRule="exact" w:val="45"/>
      </w:trPr>
      <w:tc>
        <w:tcPr>
          <w:tcW w:w="3285" w:type="dxa"/>
          <w:vMerge w:val="restart"/>
          <w:shd w:val="clear" w:color="auto" w:fill="auto"/>
        </w:tcPr>
        <w:p w14:paraId="63A35C43"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0D1754A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3183E9F"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427486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21288A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C11C06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00EA5FA" w14:textId="77777777" w:rsidR="00BC0171" w:rsidRPr="001B3266" w:rsidRDefault="00BC0171">
          <w:pPr>
            <w:pStyle w:val="ParagraphStyle2"/>
            <w:rPr>
              <w:rStyle w:val="FakeCharacterStyle"/>
              <w:rFonts w:ascii="Source Sans 3" w:hAnsi="Source Sans 3"/>
            </w:rPr>
          </w:pPr>
        </w:p>
      </w:tc>
    </w:tr>
    <w:tr w:rsidR="00BC0171" w:rsidRPr="001B3266" w14:paraId="60EB7DB9" w14:textId="77777777">
      <w:trPr>
        <w:trHeight w:hRule="exact" w:val="345"/>
      </w:trPr>
      <w:tc>
        <w:tcPr>
          <w:tcW w:w="3285" w:type="dxa"/>
          <w:vMerge/>
          <w:shd w:val="clear" w:color="auto" w:fill="auto"/>
        </w:tcPr>
        <w:p w14:paraId="2B447A91" w14:textId="77777777" w:rsidR="00BC0171" w:rsidRPr="001B3266" w:rsidRDefault="00BC0171">
          <w:pPr>
            <w:rPr>
              <w:rStyle w:val="FakeCharacterStyle"/>
              <w:rFonts w:ascii="Source Sans 3" w:hAnsi="Source Sans 3"/>
            </w:rPr>
          </w:pPr>
        </w:p>
      </w:tc>
      <w:tc>
        <w:tcPr>
          <w:tcW w:w="930" w:type="dxa"/>
          <w:shd w:val="clear" w:color="auto" w:fill="auto"/>
        </w:tcPr>
        <w:p w14:paraId="7D1EDD3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419B7AA"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09A7B43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1B9C2C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E721E7D"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-118-</w:t>
          </w:r>
        </w:p>
      </w:tc>
      <w:tc>
        <w:tcPr>
          <w:tcW w:w="930" w:type="dxa"/>
          <w:shd w:val="clear" w:color="auto" w:fill="auto"/>
        </w:tcPr>
        <w:p w14:paraId="0B088538" w14:textId="77777777" w:rsidR="00BC0171" w:rsidRPr="001B3266" w:rsidRDefault="00BC0171">
          <w:pPr>
            <w:pStyle w:val="ParagraphStyle2"/>
            <w:rPr>
              <w:rStyle w:val="FakeCharacterStyle"/>
              <w:rFonts w:ascii="Source Sans 3" w:hAnsi="Source Sans 3"/>
            </w:rPr>
          </w:pPr>
        </w:p>
      </w:tc>
    </w:tr>
    <w:tr w:rsidR="00BC0171" w:rsidRPr="001B3266" w14:paraId="7567B23C" w14:textId="77777777">
      <w:trPr>
        <w:trHeight w:hRule="exact" w:val="45"/>
      </w:trPr>
      <w:tc>
        <w:tcPr>
          <w:tcW w:w="3285" w:type="dxa"/>
          <w:vMerge/>
          <w:shd w:val="clear" w:color="auto" w:fill="auto"/>
        </w:tcPr>
        <w:p w14:paraId="45430DE1" w14:textId="77777777" w:rsidR="00BC0171" w:rsidRPr="001B3266" w:rsidRDefault="00BC0171">
          <w:pPr>
            <w:rPr>
              <w:rStyle w:val="FakeCharacterStyle"/>
              <w:rFonts w:ascii="Source Sans 3" w:hAnsi="Source Sans 3"/>
            </w:rPr>
          </w:pPr>
        </w:p>
      </w:tc>
      <w:tc>
        <w:tcPr>
          <w:tcW w:w="930" w:type="dxa"/>
          <w:shd w:val="clear" w:color="auto" w:fill="auto"/>
        </w:tcPr>
        <w:p w14:paraId="38784B4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9EBC045"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43C181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075227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8B80F9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83ADE1C" w14:textId="77777777" w:rsidR="00BC0171" w:rsidRPr="001B3266" w:rsidRDefault="00BC0171">
          <w:pPr>
            <w:pStyle w:val="ParagraphStyle2"/>
            <w:rPr>
              <w:rStyle w:val="FakeCharacterStyle"/>
              <w:rFonts w:ascii="Source Sans 3" w:hAnsi="Source Sans 3"/>
            </w:rPr>
          </w:pPr>
        </w:p>
      </w:tc>
    </w:tr>
  </w:tbl>
  <w:p w14:paraId="262D8E60" w14:textId="77777777" w:rsidR="00BC0171" w:rsidRPr="001B3266" w:rsidRDefault="00BC0171">
    <w:pPr>
      <w:rPr>
        <w:rStyle w:val="FakeCharacterStyle"/>
        <w:rFonts w:ascii="Source Sans 3" w:hAnsi="Source Sans 3"/>
      </w:rP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1404297B" w14:textId="77777777">
      <w:trPr>
        <w:trHeight w:hRule="exact" w:val="45"/>
      </w:trPr>
      <w:tc>
        <w:tcPr>
          <w:tcW w:w="3285" w:type="dxa"/>
          <w:vMerge w:val="restart"/>
          <w:shd w:val="clear" w:color="auto" w:fill="auto"/>
        </w:tcPr>
        <w:p w14:paraId="61181736"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743F51D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C33ECDD"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F12BE0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D10703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AAE339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7FD1B12" w14:textId="77777777" w:rsidR="00BC0171" w:rsidRPr="001B3266" w:rsidRDefault="00BC0171">
          <w:pPr>
            <w:pStyle w:val="ParagraphStyle2"/>
            <w:rPr>
              <w:rStyle w:val="FakeCharacterStyle"/>
              <w:rFonts w:ascii="Source Sans 3" w:hAnsi="Source Sans 3"/>
            </w:rPr>
          </w:pPr>
        </w:p>
      </w:tc>
    </w:tr>
    <w:tr w:rsidR="00BC0171" w:rsidRPr="001B3266" w14:paraId="22F4595A" w14:textId="77777777">
      <w:trPr>
        <w:trHeight w:hRule="exact" w:val="345"/>
      </w:trPr>
      <w:tc>
        <w:tcPr>
          <w:tcW w:w="3285" w:type="dxa"/>
          <w:vMerge/>
          <w:shd w:val="clear" w:color="auto" w:fill="auto"/>
        </w:tcPr>
        <w:p w14:paraId="7EB8000A" w14:textId="77777777" w:rsidR="00BC0171" w:rsidRPr="001B3266" w:rsidRDefault="00BC0171">
          <w:pPr>
            <w:rPr>
              <w:rStyle w:val="FakeCharacterStyle"/>
              <w:rFonts w:ascii="Source Sans 3" w:hAnsi="Source Sans 3"/>
            </w:rPr>
          </w:pPr>
        </w:p>
      </w:tc>
      <w:tc>
        <w:tcPr>
          <w:tcW w:w="930" w:type="dxa"/>
          <w:shd w:val="clear" w:color="auto" w:fill="auto"/>
        </w:tcPr>
        <w:p w14:paraId="73E66DD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A112586"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2ED9841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9AD03E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D7A97F2"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-119-</w:t>
          </w:r>
        </w:p>
      </w:tc>
      <w:tc>
        <w:tcPr>
          <w:tcW w:w="930" w:type="dxa"/>
          <w:shd w:val="clear" w:color="auto" w:fill="auto"/>
        </w:tcPr>
        <w:p w14:paraId="5323E426" w14:textId="77777777" w:rsidR="00BC0171" w:rsidRPr="001B3266" w:rsidRDefault="00BC0171">
          <w:pPr>
            <w:pStyle w:val="ParagraphStyle2"/>
            <w:rPr>
              <w:rStyle w:val="FakeCharacterStyle"/>
              <w:rFonts w:ascii="Source Sans 3" w:hAnsi="Source Sans 3"/>
            </w:rPr>
          </w:pPr>
        </w:p>
      </w:tc>
    </w:tr>
    <w:tr w:rsidR="00BC0171" w:rsidRPr="001B3266" w14:paraId="5A9C0C74" w14:textId="77777777">
      <w:trPr>
        <w:trHeight w:hRule="exact" w:val="45"/>
      </w:trPr>
      <w:tc>
        <w:tcPr>
          <w:tcW w:w="3285" w:type="dxa"/>
          <w:vMerge/>
          <w:shd w:val="clear" w:color="auto" w:fill="auto"/>
        </w:tcPr>
        <w:p w14:paraId="1314997B" w14:textId="77777777" w:rsidR="00BC0171" w:rsidRPr="001B3266" w:rsidRDefault="00BC0171">
          <w:pPr>
            <w:rPr>
              <w:rStyle w:val="FakeCharacterStyle"/>
              <w:rFonts w:ascii="Source Sans 3" w:hAnsi="Source Sans 3"/>
            </w:rPr>
          </w:pPr>
        </w:p>
      </w:tc>
      <w:tc>
        <w:tcPr>
          <w:tcW w:w="930" w:type="dxa"/>
          <w:shd w:val="clear" w:color="auto" w:fill="auto"/>
        </w:tcPr>
        <w:p w14:paraId="1850B79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BA0B0CA"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EAB1C6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56DB8B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D53424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E219D4B" w14:textId="77777777" w:rsidR="00BC0171" w:rsidRPr="001B3266" w:rsidRDefault="00BC0171">
          <w:pPr>
            <w:pStyle w:val="ParagraphStyle2"/>
            <w:rPr>
              <w:rStyle w:val="FakeCharacterStyle"/>
              <w:rFonts w:ascii="Source Sans 3" w:hAnsi="Source Sans 3"/>
            </w:rPr>
          </w:pPr>
        </w:p>
      </w:tc>
    </w:tr>
  </w:tbl>
  <w:p w14:paraId="2F969F8C" w14:textId="77777777" w:rsidR="00BC0171" w:rsidRPr="001B3266" w:rsidRDefault="00BC0171">
    <w:pPr>
      <w:rPr>
        <w:rStyle w:val="FakeCharacterStyle"/>
        <w:rFonts w:ascii="Source Sans 3" w:hAnsi="Source Sans 3"/>
      </w:rP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1F9BA009" w14:textId="77777777">
      <w:trPr>
        <w:trHeight w:hRule="exact" w:val="45"/>
      </w:trPr>
      <w:tc>
        <w:tcPr>
          <w:tcW w:w="3285" w:type="dxa"/>
          <w:vMerge w:val="restart"/>
          <w:shd w:val="clear" w:color="auto" w:fill="auto"/>
        </w:tcPr>
        <w:p w14:paraId="74F4FF67"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75F710A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24772E0"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A0EAD8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022F53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825560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B615235" w14:textId="77777777" w:rsidR="00BC0171" w:rsidRPr="001B3266" w:rsidRDefault="00BC0171">
          <w:pPr>
            <w:pStyle w:val="ParagraphStyle2"/>
            <w:rPr>
              <w:rStyle w:val="FakeCharacterStyle"/>
              <w:rFonts w:ascii="Source Sans 3" w:hAnsi="Source Sans 3"/>
            </w:rPr>
          </w:pPr>
        </w:p>
      </w:tc>
    </w:tr>
    <w:tr w:rsidR="00BC0171" w:rsidRPr="001B3266" w14:paraId="3702D727" w14:textId="77777777">
      <w:trPr>
        <w:trHeight w:hRule="exact" w:val="345"/>
      </w:trPr>
      <w:tc>
        <w:tcPr>
          <w:tcW w:w="3285" w:type="dxa"/>
          <w:vMerge/>
          <w:shd w:val="clear" w:color="auto" w:fill="auto"/>
        </w:tcPr>
        <w:p w14:paraId="30573883" w14:textId="77777777" w:rsidR="00BC0171" w:rsidRPr="001B3266" w:rsidRDefault="00BC0171">
          <w:pPr>
            <w:rPr>
              <w:rStyle w:val="FakeCharacterStyle"/>
              <w:rFonts w:ascii="Source Sans 3" w:hAnsi="Source Sans 3"/>
            </w:rPr>
          </w:pPr>
        </w:p>
      </w:tc>
      <w:tc>
        <w:tcPr>
          <w:tcW w:w="930" w:type="dxa"/>
          <w:shd w:val="clear" w:color="auto" w:fill="auto"/>
        </w:tcPr>
        <w:p w14:paraId="1D1FB8C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4FFA2AC"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3E10832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A84C49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275AE23"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-120-</w:t>
          </w:r>
        </w:p>
      </w:tc>
      <w:tc>
        <w:tcPr>
          <w:tcW w:w="930" w:type="dxa"/>
          <w:shd w:val="clear" w:color="auto" w:fill="auto"/>
        </w:tcPr>
        <w:p w14:paraId="27A66F26" w14:textId="77777777" w:rsidR="00BC0171" w:rsidRPr="001B3266" w:rsidRDefault="00BC0171">
          <w:pPr>
            <w:pStyle w:val="ParagraphStyle2"/>
            <w:rPr>
              <w:rStyle w:val="FakeCharacterStyle"/>
              <w:rFonts w:ascii="Source Sans 3" w:hAnsi="Source Sans 3"/>
            </w:rPr>
          </w:pPr>
        </w:p>
      </w:tc>
    </w:tr>
    <w:tr w:rsidR="00BC0171" w:rsidRPr="001B3266" w14:paraId="43A984B1" w14:textId="77777777">
      <w:trPr>
        <w:trHeight w:hRule="exact" w:val="45"/>
      </w:trPr>
      <w:tc>
        <w:tcPr>
          <w:tcW w:w="3285" w:type="dxa"/>
          <w:vMerge/>
          <w:shd w:val="clear" w:color="auto" w:fill="auto"/>
        </w:tcPr>
        <w:p w14:paraId="0304BE8D" w14:textId="77777777" w:rsidR="00BC0171" w:rsidRPr="001B3266" w:rsidRDefault="00BC0171">
          <w:pPr>
            <w:rPr>
              <w:rStyle w:val="FakeCharacterStyle"/>
              <w:rFonts w:ascii="Source Sans 3" w:hAnsi="Source Sans 3"/>
            </w:rPr>
          </w:pPr>
        </w:p>
      </w:tc>
      <w:tc>
        <w:tcPr>
          <w:tcW w:w="930" w:type="dxa"/>
          <w:shd w:val="clear" w:color="auto" w:fill="auto"/>
        </w:tcPr>
        <w:p w14:paraId="680ED05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B5C288D"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98C6C8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B2B956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20FC35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1C5FDE2" w14:textId="77777777" w:rsidR="00BC0171" w:rsidRPr="001B3266" w:rsidRDefault="00BC0171">
          <w:pPr>
            <w:pStyle w:val="ParagraphStyle2"/>
            <w:rPr>
              <w:rStyle w:val="FakeCharacterStyle"/>
              <w:rFonts w:ascii="Source Sans 3" w:hAnsi="Source Sans 3"/>
            </w:rPr>
          </w:pPr>
        </w:p>
      </w:tc>
    </w:tr>
  </w:tbl>
  <w:p w14:paraId="59545FFA" w14:textId="77777777" w:rsidR="00BC0171" w:rsidRPr="001B3266" w:rsidRDefault="00BC0171">
    <w:pPr>
      <w:rPr>
        <w:rStyle w:val="FakeCharacterStyle"/>
        <w:rFonts w:ascii="Source Sans 3" w:hAnsi="Source Sans 3"/>
      </w:rP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1412C31F" w14:textId="77777777">
      <w:trPr>
        <w:trHeight w:hRule="exact" w:val="45"/>
      </w:trPr>
      <w:tc>
        <w:tcPr>
          <w:tcW w:w="3285" w:type="dxa"/>
          <w:vMerge w:val="restart"/>
          <w:shd w:val="clear" w:color="auto" w:fill="auto"/>
        </w:tcPr>
        <w:p w14:paraId="2D99E502"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03F346E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6F5040F"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0A986F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2ACAC6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55F5F2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6D27D03" w14:textId="77777777" w:rsidR="00BC0171" w:rsidRPr="001B3266" w:rsidRDefault="00BC0171">
          <w:pPr>
            <w:pStyle w:val="ParagraphStyle2"/>
            <w:rPr>
              <w:rStyle w:val="FakeCharacterStyle"/>
              <w:rFonts w:ascii="Source Sans 3" w:hAnsi="Source Sans 3"/>
            </w:rPr>
          </w:pPr>
        </w:p>
      </w:tc>
    </w:tr>
    <w:tr w:rsidR="00BC0171" w:rsidRPr="001B3266" w14:paraId="28EBFB86" w14:textId="77777777">
      <w:trPr>
        <w:trHeight w:hRule="exact" w:val="345"/>
      </w:trPr>
      <w:tc>
        <w:tcPr>
          <w:tcW w:w="3285" w:type="dxa"/>
          <w:vMerge/>
          <w:shd w:val="clear" w:color="auto" w:fill="auto"/>
        </w:tcPr>
        <w:p w14:paraId="2ED4265F" w14:textId="77777777" w:rsidR="00BC0171" w:rsidRPr="001B3266" w:rsidRDefault="00BC0171">
          <w:pPr>
            <w:rPr>
              <w:rStyle w:val="FakeCharacterStyle"/>
              <w:rFonts w:ascii="Source Sans 3" w:hAnsi="Source Sans 3"/>
            </w:rPr>
          </w:pPr>
        </w:p>
      </w:tc>
      <w:tc>
        <w:tcPr>
          <w:tcW w:w="930" w:type="dxa"/>
          <w:shd w:val="clear" w:color="auto" w:fill="auto"/>
        </w:tcPr>
        <w:p w14:paraId="1BD0E78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84DDCF0"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1E21A8F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C5B29E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06247AD"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-121-</w:t>
          </w:r>
        </w:p>
      </w:tc>
      <w:tc>
        <w:tcPr>
          <w:tcW w:w="930" w:type="dxa"/>
          <w:shd w:val="clear" w:color="auto" w:fill="auto"/>
        </w:tcPr>
        <w:p w14:paraId="75646E64" w14:textId="77777777" w:rsidR="00BC0171" w:rsidRPr="001B3266" w:rsidRDefault="00BC0171">
          <w:pPr>
            <w:pStyle w:val="ParagraphStyle2"/>
            <w:rPr>
              <w:rStyle w:val="FakeCharacterStyle"/>
              <w:rFonts w:ascii="Source Sans 3" w:hAnsi="Source Sans 3"/>
            </w:rPr>
          </w:pPr>
        </w:p>
      </w:tc>
    </w:tr>
    <w:tr w:rsidR="00BC0171" w:rsidRPr="001B3266" w14:paraId="3E36CED6" w14:textId="77777777">
      <w:trPr>
        <w:trHeight w:hRule="exact" w:val="45"/>
      </w:trPr>
      <w:tc>
        <w:tcPr>
          <w:tcW w:w="3285" w:type="dxa"/>
          <w:vMerge/>
          <w:shd w:val="clear" w:color="auto" w:fill="auto"/>
        </w:tcPr>
        <w:p w14:paraId="001D0DA3" w14:textId="77777777" w:rsidR="00BC0171" w:rsidRPr="001B3266" w:rsidRDefault="00BC0171">
          <w:pPr>
            <w:rPr>
              <w:rStyle w:val="FakeCharacterStyle"/>
              <w:rFonts w:ascii="Source Sans 3" w:hAnsi="Source Sans 3"/>
            </w:rPr>
          </w:pPr>
        </w:p>
      </w:tc>
      <w:tc>
        <w:tcPr>
          <w:tcW w:w="930" w:type="dxa"/>
          <w:shd w:val="clear" w:color="auto" w:fill="auto"/>
        </w:tcPr>
        <w:p w14:paraId="75A0E46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8673A7B"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B3B5AA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F12581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DCA61D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81950A0" w14:textId="77777777" w:rsidR="00BC0171" w:rsidRPr="001B3266" w:rsidRDefault="00BC0171">
          <w:pPr>
            <w:pStyle w:val="ParagraphStyle2"/>
            <w:rPr>
              <w:rStyle w:val="FakeCharacterStyle"/>
              <w:rFonts w:ascii="Source Sans 3" w:hAnsi="Source Sans 3"/>
            </w:rPr>
          </w:pPr>
        </w:p>
      </w:tc>
    </w:tr>
  </w:tbl>
  <w:p w14:paraId="57A9B0DF" w14:textId="77777777" w:rsidR="00BC0171" w:rsidRPr="001B3266" w:rsidRDefault="00BC0171">
    <w:pPr>
      <w:rPr>
        <w:rStyle w:val="FakeCharacterStyle"/>
        <w:rFonts w:ascii="Source Sans 3" w:hAnsi="Source Sans 3"/>
      </w:rP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1EA3C3B5" w14:textId="77777777">
      <w:trPr>
        <w:trHeight w:hRule="exact" w:val="45"/>
      </w:trPr>
      <w:tc>
        <w:tcPr>
          <w:tcW w:w="3285" w:type="dxa"/>
          <w:vMerge w:val="restart"/>
          <w:shd w:val="clear" w:color="auto" w:fill="auto"/>
        </w:tcPr>
        <w:p w14:paraId="41C19795"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3AE0F72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375C28B"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7B53D9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F09983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E202F5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3C52EDD" w14:textId="77777777" w:rsidR="00BC0171" w:rsidRPr="001B3266" w:rsidRDefault="00BC0171">
          <w:pPr>
            <w:pStyle w:val="ParagraphStyle2"/>
            <w:rPr>
              <w:rStyle w:val="FakeCharacterStyle"/>
              <w:rFonts w:ascii="Source Sans 3" w:hAnsi="Source Sans 3"/>
            </w:rPr>
          </w:pPr>
        </w:p>
      </w:tc>
    </w:tr>
    <w:tr w:rsidR="00BC0171" w:rsidRPr="001B3266" w14:paraId="1F88CC54" w14:textId="77777777">
      <w:trPr>
        <w:trHeight w:hRule="exact" w:val="345"/>
      </w:trPr>
      <w:tc>
        <w:tcPr>
          <w:tcW w:w="3285" w:type="dxa"/>
          <w:vMerge/>
          <w:shd w:val="clear" w:color="auto" w:fill="auto"/>
        </w:tcPr>
        <w:p w14:paraId="0B97AE0E" w14:textId="77777777" w:rsidR="00BC0171" w:rsidRPr="001B3266" w:rsidRDefault="00BC0171">
          <w:pPr>
            <w:rPr>
              <w:rStyle w:val="FakeCharacterStyle"/>
              <w:rFonts w:ascii="Source Sans 3" w:hAnsi="Source Sans 3"/>
            </w:rPr>
          </w:pPr>
        </w:p>
      </w:tc>
      <w:tc>
        <w:tcPr>
          <w:tcW w:w="930" w:type="dxa"/>
          <w:shd w:val="clear" w:color="auto" w:fill="auto"/>
        </w:tcPr>
        <w:p w14:paraId="54FD048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9A2DCA0"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47F6A11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B8EEDA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54135DB"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-122-</w:t>
          </w:r>
        </w:p>
      </w:tc>
      <w:tc>
        <w:tcPr>
          <w:tcW w:w="930" w:type="dxa"/>
          <w:shd w:val="clear" w:color="auto" w:fill="auto"/>
        </w:tcPr>
        <w:p w14:paraId="01BBDFE4" w14:textId="77777777" w:rsidR="00BC0171" w:rsidRPr="001B3266" w:rsidRDefault="00BC0171">
          <w:pPr>
            <w:pStyle w:val="ParagraphStyle2"/>
            <w:rPr>
              <w:rStyle w:val="FakeCharacterStyle"/>
              <w:rFonts w:ascii="Source Sans 3" w:hAnsi="Source Sans 3"/>
            </w:rPr>
          </w:pPr>
        </w:p>
      </w:tc>
    </w:tr>
    <w:tr w:rsidR="00BC0171" w:rsidRPr="001B3266" w14:paraId="7B9F5E81" w14:textId="77777777">
      <w:trPr>
        <w:trHeight w:hRule="exact" w:val="45"/>
      </w:trPr>
      <w:tc>
        <w:tcPr>
          <w:tcW w:w="3285" w:type="dxa"/>
          <w:vMerge/>
          <w:shd w:val="clear" w:color="auto" w:fill="auto"/>
        </w:tcPr>
        <w:p w14:paraId="5E136338" w14:textId="77777777" w:rsidR="00BC0171" w:rsidRPr="001B3266" w:rsidRDefault="00BC0171">
          <w:pPr>
            <w:rPr>
              <w:rStyle w:val="FakeCharacterStyle"/>
              <w:rFonts w:ascii="Source Sans 3" w:hAnsi="Source Sans 3"/>
            </w:rPr>
          </w:pPr>
        </w:p>
      </w:tc>
      <w:tc>
        <w:tcPr>
          <w:tcW w:w="930" w:type="dxa"/>
          <w:shd w:val="clear" w:color="auto" w:fill="auto"/>
        </w:tcPr>
        <w:p w14:paraId="28D24EB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72351A6"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1000E7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A38D2A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0F683E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C2ED49E" w14:textId="77777777" w:rsidR="00BC0171" w:rsidRPr="001B3266" w:rsidRDefault="00BC0171">
          <w:pPr>
            <w:pStyle w:val="ParagraphStyle2"/>
            <w:rPr>
              <w:rStyle w:val="FakeCharacterStyle"/>
              <w:rFonts w:ascii="Source Sans 3" w:hAnsi="Source Sans 3"/>
            </w:rPr>
          </w:pPr>
        </w:p>
      </w:tc>
    </w:tr>
  </w:tbl>
  <w:p w14:paraId="2BF96D8B" w14:textId="77777777" w:rsidR="00BC0171" w:rsidRPr="001B3266" w:rsidRDefault="00BC0171">
    <w:pPr>
      <w:rPr>
        <w:rStyle w:val="FakeCharacterStyle"/>
        <w:rFonts w:ascii="Source Sans 3" w:hAnsi="Source Sans 3"/>
      </w:rP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615C996E" w14:textId="77777777">
      <w:trPr>
        <w:trHeight w:hRule="exact" w:val="45"/>
      </w:trPr>
      <w:tc>
        <w:tcPr>
          <w:tcW w:w="3285" w:type="dxa"/>
          <w:vMerge w:val="restart"/>
          <w:shd w:val="clear" w:color="auto" w:fill="auto"/>
        </w:tcPr>
        <w:p w14:paraId="308E4765"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5D55B2A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BB28229"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A38372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9A8F8A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25934C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34AA305" w14:textId="77777777" w:rsidR="00BC0171" w:rsidRPr="001B3266" w:rsidRDefault="00BC0171">
          <w:pPr>
            <w:pStyle w:val="ParagraphStyle2"/>
            <w:rPr>
              <w:rStyle w:val="FakeCharacterStyle"/>
              <w:rFonts w:ascii="Source Sans 3" w:hAnsi="Source Sans 3"/>
            </w:rPr>
          </w:pPr>
        </w:p>
      </w:tc>
    </w:tr>
    <w:tr w:rsidR="00BC0171" w:rsidRPr="001B3266" w14:paraId="52509CA6" w14:textId="77777777">
      <w:trPr>
        <w:trHeight w:hRule="exact" w:val="345"/>
      </w:trPr>
      <w:tc>
        <w:tcPr>
          <w:tcW w:w="3285" w:type="dxa"/>
          <w:vMerge/>
          <w:shd w:val="clear" w:color="auto" w:fill="auto"/>
        </w:tcPr>
        <w:p w14:paraId="38770E05" w14:textId="77777777" w:rsidR="00BC0171" w:rsidRPr="001B3266" w:rsidRDefault="00BC0171">
          <w:pPr>
            <w:rPr>
              <w:rStyle w:val="FakeCharacterStyle"/>
              <w:rFonts w:ascii="Source Sans 3" w:hAnsi="Source Sans 3"/>
            </w:rPr>
          </w:pPr>
        </w:p>
      </w:tc>
      <w:tc>
        <w:tcPr>
          <w:tcW w:w="930" w:type="dxa"/>
          <w:shd w:val="clear" w:color="auto" w:fill="auto"/>
        </w:tcPr>
        <w:p w14:paraId="4A61A65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F3821BE"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4773355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9D210B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AD8FD18"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-123-</w:t>
          </w:r>
        </w:p>
      </w:tc>
      <w:tc>
        <w:tcPr>
          <w:tcW w:w="930" w:type="dxa"/>
          <w:shd w:val="clear" w:color="auto" w:fill="auto"/>
        </w:tcPr>
        <w:p w14:paraId="71728B22" w14:textId="77777777" w:rsidR="00BC0171" w:rsidRPr="001B3266" w:rsidRDefault="00BC0171">
          <w:pPr>
            <w:pStyle w:val="ParagraphStyle2"/>
            <w:rPr>
              <w:rStyle w:val="FakeCharacterStyle"/>
              <w:rFonts w:ascii="Source Sans 3" w:hAnsi="Source Sans 3"/>
            </w:rPr>
          </w:pPr>
        </w:p>
      </w:tc>
    </w:tr>
    <w:tr w:rsidR="00BC0171" w:rsidRPr="001B3266" w14:paraId="698121B7" w14:textId="77777777">
      <w:trPr>
        <w:trHeight w:hRule="exact" w:val="45"/>
      </w:trPr>
      <w:tc>
        <w:tcPr>
          <w:tcW w:w="3285" w:type="dxa"/>
          <w:vMerge/>
          <w:shd w:val="clear" w:color="auto" w:fill="auto"/>
        </w:tcPr>
        <w:p w14:paraId="79966B89" w14:textId="77777777" w:rsidR="00BC0171" w:rsidRPr="001B3266" w:rsidRDefault="00BC0171">
          <w:pPr>
            <w:rPr>
              <w:rStyle w:val="FakeCharacterStyle"/>
              <w:rFonts w:ascii="Source Sans 3" w:hAnsi="Source Sans 3"/>
            </w:rPr>
          </w:pPr>
        </w:p>
      </w:tc>
      <w:tc>
        <w:tcPr>
          <w:tcW w:w="930" w:type="dxa"/>
          <w:shd w:val="clear" w:color="auto" w:fill="auto"/>
        </w:tcPr>
        <w:p w14:paraId="1AA861C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8BCD934"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FE570A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01FFC4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61D22E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6D1CBB7" w14:textId="77777777" w:rsidR="00BC0171" w:rsidRPr="001B3266" w:rsidRDefault="00BC0171">
          <w:pPr>
            <w:pStyle w:val="ParagraphStyle2"/>
            <w:rPr>
              <w:rStyle w:val="FakeCharacterStyle"/>
              <w:rFonts w:ascii="Source Sans 3" w:hAnsi="Source Sans 3"/>
            </w:rPr>
          </w:pPr>
        </w:p>
      </w:tc>
    </w:tr>
  </w:tbl>
  <w:p w14:paraId="19F75B99" w14:textId="77777777" w:rsidR="00BC0171" w:rsidRPr="001B3266" w:rsidRDefault="00BC0171">
    <w:pPr>
      <w:rPr>
        <w:rStyle w:val="FakeCharacterStyle"/>
        <w:rFonts w:ascii="Source Sans 3" w:hAnsi="Source Sans 3"/>
      </w:rP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2233EFA1" w14:textId="77777777">
      <w:trPr>
        <w:trHeight w:hRule="exact" w:val="45"/>
      </w:trPr>
      <w:tc>
        <w:tcPr>
          <w:tcW w:w="3285" w:type="dxa"/>
          <w:vMerge w:val="restart"/>
          <w:shd w:val="clear" w:color="auto" w:fill="auto"/>
        </w:tcPr>
        <w:p w14:paraId="78E31232"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3A3DF4D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5E591B9"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3144EF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D25E47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1B9C24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E5F1EF7" w14:textId="77777777" w:rsidR="00BC0171" w:rsidRPr="001B3266" w:rsidRDefault="00BC0171">
          <w:pPr>
            <w:pStyle w:val="ParagraphStyle2"/>
            <w:rPr>
              <w:rStyle w:val="FakeCharacterStyle"/>
              <w:rFonts w:ascii="Source Sans 3" w:hAnsi="Source Sans 3"/>
            </w:rPr>
          </w:pPr>
        </w:p>
      </w:tc>
    </w:tr>
    <w:tr w:rsidR="00BC0171" w:rsidRPr="001B3266" w14:paraId="13BA98F1" w14:textId="77777777">
      <w:trPr>
        <w:trHeight w:hRule="exact" w:val="345"/>
      </w:trPr>
      <w:tc>
        <w:tcPr>
          <w:tcW w:w="3285" w:type="dxa"/>
          <w:vMerge/>
          <w:shd w:val="clear" w:color="auto" w:fill="auto"/>
        </w:tcPr>
        <w:p w14:paraId="3D7CBDBE" w14:textId="77777777" w:rsidR="00BC0171" w:rsidRPr="001B3266" w:rsidRDefault="00BC0171">
          <w:pPr>
            <w:rPr>
              <w:rStyle w:val="FakeCharacterStyle"/>
              <w:rFonts w:ascii="Source Sans 3" w:hAnsi="Source Sans 3"/>
            </w:rPr>
          </w:pPr>
        </w:p>
      </w:tc>
      <w:tc>
        <w:tcPr>
          <w:tcW w:w="930" w:type="dxa"/>
          <w:shd w:val="clear" w:color="auto" w:fill="auto"/>
        </w:tcPr>
        <w:p w14:paraId="7587FC1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CDEBE91"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0841B42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BA89F7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EFAA8FD"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-124-</w:t>
          </w:r>
        </w:p>
      </w:tc>
      <w:tc>
        <w:tcPr>
          <w:tcW w:w="930" w:type="dxa"/>
          <w:shd w:val="clear" w:color="auto" w:fill="auto"/>
        </w:tcPr>
        <w:p w14:paraId="2131EF6B" w14:textId="77777777" w:rsidR="00BC0171" w:rsidRPr="001B3266" w:rsidRDefault="00BC0171">
          <w:pPr>
            <w:pStyle w:val="ParagraphStyle2"/>
            <w:rPr>
              <w:rStyle w:val="FakeCharacterStyle"/>
              <w:rFonts w:ascii="Source Sans 3" w:hAnsi="Source Sans 3"/>
            </w:rPr>
          </w:pPr>
        </w:p>
      </w:tc>
    </w:tr>
    <w:tr w:rsidR="00BC0171" w:rsidRPr="001B3266" w14:paraId="531C2C6D" w14:textId="77777777">
      <w:trPr>
        <w:trHeight w:hRule="exact" w:val="45"/>
      </w:trPr>
      <w:tc>
        <w:tcPr>
          <w:tcW w:w="3285" w:type="dxa"/>
          <w:vMerge/>
          <w:shd w:val="clear" w:color="auto" w:fill="auto"/>
        </w:tcPr>
        <w:p w14:paraId="788A0A72" w14:textId="77777777" w:rsidR="00BC0171" w:rsidRPr="001B3266" w:rsidRDefault="00BC0171">
          <w:pPr>
            <w:rPr>
              <w:rStyle w:val="FakeCharacterStyle"/>
              <w:rFonts w:ascii="Source Sans 3" w:hAnsi="Source Sans 3"/>
            </w:rPr>
          </w:pPr>
        </w:p>
      </w:tc>
      <w:tc>
        <w:tcPr>
          <w:tcW w:w="930" w:type="dxa"/>
          <w:shd w:val="clear" w:color="auto" w:fill="auto"/>
        </w:tcPr>
        <w:p w14:paraId="62BFC0C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152AA5D"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B5EB47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B3DE45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06CBBE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671B43D" w14:textId="77777777" w:rsidR="00BC0171" w:rsidRPr="001B3266" w:rsidRDefault="00BC0171">
          <w:pPr>
            <w:pStyle w:val="ParagraphStyle2"/>
            <w:rPr>
              <w:rStyle w:val="FakeCharacterStyle"/>
              <w:rFonts w:ascii="Source Sans 3" w:hAnsi="Source Sans 3"/>
            </w:rPr>
          </w:pPr>
        </w:p>
      </w:tc>
    </w:tr>
  </w:tbl>
  <w:p w14:paraId="7AE12823" w14:textId="77777777" w:rsidR="00BC0171" w:rsidRPr="001B3266" w:rsidRDefault="00BC0171">
    <w:pPr>
      <w:rPr>
        <w:rStyle w:val="FakeCharacterStyle"/>
        <w:rFonts w:ascii="Source Sans 3" w:hAnsi="Source Sans 3"/>
      </w:rP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02FD6298" w14:textId="77777777">
      <w:trPr>
        <w:trHeight w:hRule="exact" w:val="45"/>
      </w:trPr>
      <w:tc>
        <w:tcPr>
          <w:tcW w:w="3285" w:type="dxa"/>
          <w:vMerge w:val="restart"/>
          <w:shd w:val="clear" w:color="auto" w:fill="auto"/>
        </w:tcPr>
        <w:p w14:paraId="4D9FEB19"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0B0B098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1796C04"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A31A57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DA612D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72E5E1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8DC3582" w14:textId="77777777" w:rsidR="00BC0171" w:rsidRPr="001B3266" w:rsidRDefault="00BC0171">
          <w:pPr>
            <w:pStyle w:val="ParagraphStyle2"/>
            <w:rPr>
              <w:rStyle w:val="FakeCharacterStyle"/>
              <w:rFonts w:ascii="Source Sans 3" w:hAnsi="Source Sans 3"/>
            </w:rPr>
          </w:pPr>
        </w:p>
      </w:tc>
    </w:tr>
    <w:tr w:rsidR="00BC0171" w:rsidRPr="001B3266" w14:paraId="72630A48" w14:textId="77777777">
      <w:trPr>
        <w:trHeight w:hRule="exact" w:val="345"/>
      </w:trPr>
      <w:tc>
        <w:tcPr>
          <w:tcW w:w="3285" w:type="dxa"/>
          <w:vMerge/>
          <w:shd w:val="clear" w:color="auto" w:fill="auto"/>
        </w:tcPr>
        <w:p w14:paraId="4DBC14B2" w14:textId="77777777" w:rsidR="00BC0171" w:rsidRPr="001B3266" w:rsidRDefault="00BC0171">
          <w:pPr>
            <w:rPr>
              <w:rStyle w:val="FakeCharacterStyle"/>
              <w:rFonts w:ascii="Source Sans 3" w:hAnsi="Source Sans 3"/>
            </w:rPr>
          </w:pPr>
        </w:p>
      </w:tc>
      <w:tc>
        <w:tcPr>
          <w:tcW w:w="930" w:type="dxa"/>
          <w:shd w:val="clear" w:color="auto" w:fill="auto"/>
        </w:tcPr>
        <w:p w14:paraId="4372C25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4964DA3"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352D2B6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0E5CE7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B2E040B"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-125-</w:t>
          </w:r>
        </w:p>
      </w:tc>
      <w:tc>
        <w:tcPr>
          <w:tcW w:w="930" w:type="dxa"/>
          <w:shd w:val="clear" w:color="auto" w:fill="auto"/>
        </w:tcPr>
        <w:p w14:paraId="1F5DF3EA" w14:textId="77777777" w:rsidR="00BC0171" w:rsidRPr="001B3266" w:rsidRDefault="00BC0171">
          <w:pPr>
            <w:pStyle w:val="ParagraphStyle2"/>
            <w:rPr>
              <w:rStyle w:val="FakeCharacterStyle"/>
              <w:rFonts w:ascii="Source Sans 3" w:hAnsi="Source Sans 3"/>
            </w:rPr>
          </w:pPr>
        </w:p>
      </w:tc>
    </w:tr>
    <w:tr w:rsidR="00BC0171" w:rsidRPr="001B3266" w14:paraId="627CC11A" w14:textId="77777777">
      <w:trPr>
        <w:trHeight w:hRule="exact" w:val="45"/>
      </w:trPr>
      <w:tc>
        <w:tcPr>
          <w:tcW w:w="3285" w:type="dxa"/>
          <w:vMerge/>
          <w:shd w:val="clear" w:color="auto" w:fill="auto"/>
        </w:tcPr>
        <w:p w14:paraId="5C8E67C9" w14:textId="77777777" w:rsidR="00BC0171" w:rsidRPr="001B3266" w:rsidRDefault="00BC0171">
          <w:pPr>
            <w:rPr>
              <w:rStyle w:val="FakeCharacterStyle"/>
              <w:rFonts w:ascii="Source Sans 3" w:hAnsi="Source Sans 3"/>
            </w:rPr>
          </w:pPr>
        </w:p>
      </w:tc>
      <w:tc>
        <w:tcPr>
          <w:tcW w:w="930" w:type="dxa"/>
          <w:shd w:val="clear" w:color="auto" w:fill="auto"/>
        </w:tcPr>
        <w:p w14:paraId="5E307F2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58A1186"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CCEF0D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9F918B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435939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66D199F" w14:textId="77777777" w:rsidR="00BC0171" w:rsidRPr="001B3266" w:rsidRDefault="00BC0171">
          <w:pPr>
            <w:pStyle w:val="ParagraphStyle2"/>
            <w:rPr>
              <w:rStyle w:val="FakeCharacterStyle"/>
              <w:rFonts w:ascii="Source Sans 3" w:hAnsi="Source Sans 3"/>
            </w:rPr>
          </w:pPr>
        </w:p>
      </w:tc>
    </w:tr>
  </w:tbl>
  <w:p w14:paraId="6708E234" w14:textId="77777777" w:rsidR="00BC0171" w:rsidRPr="001B3266" w:rsidRDefault="00BC0171">
    <w:pPr>
      <w:rPr>
        <w:rStyle w:val="FakeCharacterStyle"/>
        <w:rFonts w:ascii="Source Sans 3" w:hAnsi="Source Sans 3"/>
      </w:rP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18D4201B" w14:textId="77777777">
      <w:trPr>
        <w:trHeight w:hRule="exact" w:val="45"/>
      </w:trPr>
      <w:tc>
        <w:tcPr>
          <w:tcW w:w="3285" w:type="dxa"/>
          <w:vMerge w:val="restart"/>
          <w:shd w:val="clear" w:color="auto" w:fill="auto"/>
        </w:tcPr>
        <w:p w14:paraId="1B8F6744"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67795CF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5F05196"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F76C9D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B2B5CC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994412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7942173" w14:textId="77777777" w:rsidR="00BC0171" w:rsidRPr="001B3266" w:rsidRDefault="00BC0171">
          <w:pPr>
            <w:pStyle w:val="ParagraphStyle2"/>
            <w:rPr>
              <w:rStyle w:val="FakeCharacterStyle"/>
              <w:rFonts w:ascii="Source Sans 3" w:hAnsi="Source Sans 3"/>
            </w:rPr>
          </w:pPr>
        </w:p>
      </w:tc>
    </w:tr>
    <w:tr w:rsidR="00BC0171" w:rsidRPr="001B3266" w14:paraId="375F5D67" w14:textId="77777777">
      <w:trPr>
        <w:trHeight w:hRule="exact" w:val="345"/>
      </w:trPr>
      <w:tc>
        <w:tcPr>
          <w:tcW w:w="3285" w:type="dxa"/>
          <w:vMerge/>
          <w:shd w:val="clear" w:color="auto" w:fill="auto"/>
        </w:tcPr>
        <w:p w14:paraId="1CE071CB" w14:textId="77777777" w:rsidR="00BC0171" w:rsidRPr="001B3266" w:rsidRDefault="00BC0171">
          <w:pPr>
            <w:rPr>
              <w:rStyle w:val="FakeCharacterStyle"/>
              <w:rFonts w:ascii="Source Sans 3" w:hAnsi="Source Sans 3"/>
            </w:rPr>
          </w:pPr>
        </w:p>
      </w:tc>
      <w:tc>
        <w:tcPr>
          <w:tcW w:w="930" w:type="dxa"/>
          <w:shd w:val="clear" w:color="auto" w:fill="auto"/>
        </w:tcPr>
        <w:p w14:paraId="697A453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2BF6D30"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54CC821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4A8447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656557B"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-126-</w:t>
          </w:r>
        </w:p>
      </w:tc>
      <w:tc>
        <w:tcPr>
          <w:tcW w:w="930" w:type="dxa"/>
          <w:shd w:val="clear" w:color="auto" w:fill="auto"/>
        </w:tcPr>
        <w:p w14:paraId="391A0C87" w14:textId="77777777" w:rsidR="00BC0171" w:rsidRPr="001B3266" w:rsidRDefault="00BC0171">
          <w:pPr>
            <w:pStyle w:val="ParagraphStyle2"/>
            <w:rPr>
              <w:rStyle w:val="FakeCharacterStyle"/>
              <w:rFonts w:ascii="Source Sans 3" w:hAnsi="Source Sans 3"/>
            </w:rPr>
          </w:pPr>
        </w:p>
      </w:tc>
    </w:tr>
    <w:tr w:rsidR="00BC0171" w:rsidRPr="001B3266" w14:paraId="26880F20" w14:textId="77777777">
      <w:trPr>
        <w:trHeight w:hRule="exact" w:val="45"/>
      </w:trPr>
      <w:tc>
        <w:tcPr>
          <w:tcW w:w="3285" w:type="dxa"/>
          <w:vMerge/>
          <w:shd w:val="clear" w:color="auto" w:fill="auto"/>
        </w:tcPr>
        <w:p w14:paraId="608F0165" w14:textId="77777777" w:rsidR="00BC0171" w:rsidRPr="001B3266" w:rsidRDefault="00BC0171">
          <w:pPr>
            <w:rPr>
              <w:rStyle w:val="FakeCharacterStyle"/>
              <w:rFonts w:ascii="Source Sans 3" w:hAnsi="Source Sans 3"/>
            </w:rPr>
          </w:pPr>
        </w:p>
      </w:tc>
      <w:tc>
        <w:tcPr>
          <w:tcW w:w="930" w:type="dxa"/>
          <w:shd w:val="clear" w:color="auto" w:fill="auto"/>
        </w:tcPr>
        <w:p w14:paraId="69357CB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3FF8B4C"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D8FA94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B5D7A8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C33862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FAE8DF0" w14:textId="77777777" w:rsidR="00BC0171" w:rsidRPr="001B3266" w:rsidRDefault="00BC0171">
          <w:pPr>
            <w:pStyle w:val="ParagraphStyle2"/>
            <w:rPr>
              <w:rStyle w:val="FakeCharacterStyle"/>
              <w:rFonts w:ascii="Source Sans 3" w:hAnsi="Source Sans 3"/>
            </w:rPr>
          </w:pPr>
        </w:p>
      </w:tc>
    </w:tr>
  </w:tbl>
  <w:p w14:paraId="4CB8F76C" w14:textId="77777777" w:rsidR="00BC0171" w:rsidRPr="001B3266" w:rsidRDefault="00BC0171">
    <w:pPr>
      <w:rPr>
        <w:rStyle w:val="FakeCharacterStyle"/>
        <w:rFonts w:ascii="Source Sans 3" w:hAnsi="Source Sans 3"/>
      </w:rP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4905BE50" w14:textId="77777777">
      <w:trPr>
        <w:trHeight w:hRule="exact" w:val="45"/>
      </w:trPr>
      <w:tc>
        <w:tcPr>
          <w:tcW w:w="3285" w:type="dxa"/>
          <w:vMerge w:val="restart"/>
          <w:shd w:val="clear" w:color="auto" w:fill="auto"/>
        </w:tcPr>
        <w:p w14:paraId="1067FC99"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005240B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E88883C"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6DF600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272F87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FB352A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D76FE47" w14:textId="77777777" w:rsidR="00BC0171" w:rsidRPr="001B3266" w:rsidRDefault="00BC0171">
          <w:pPr>
            <w:pStyle w:val="ParagraphStyle2"/>
            <w:rPr>
              <w:rStyle w:val="FakeCharacterStyle"/>
              <w:rFonts w:ascii="Source Sans 3" w:hAnsi="Source Sans 3"/>
            </w:rPr>
          </w:pPr>
        </w:p>
      </w:tc>
    </w:tr>
    <w:tr w:rsidR="00BC0171" w:rsidRPr="001B3266" w14:paraId="2EB71ED8" w14:textId="77777777">
      <w:trPr>
        <w:trHeight w:hRule="exact" w:val="345"/>
      </w:trPr>
      <w:tc>
        <w:tcPr>
          <w:tcW w:w="3285" w:type="dxa"/>
          <w:vMerge/>
          <w:shd w:val="clear" w:color="auto" w:fill="auto"/>
        </w:tcPr>
        <w:p w14:paraId="7C62D8B4" w14:textId="77777777" w:rsidR="00BC0171" w:rsidRPr="001B3266" w:rsidRDefault="00BC0171">
          <w:pPr>
            <w:rPr>
              <w:rStyle w:val="FakeCharacterStyle"/>
              <w:rFonts w:ascii="Source Sans 3" w:hAnsi="Source Sans 3"/>
            </w:rPr>
          </w:pPr>
        </w:p>
      </w:tc>
      <w:tc>
        <w:tcPr>
          <w:tcW w:w="930" w:type="dxa"/>
          <w:shd w:val="clear" w:color="auto" w:fill="auto"/>
        </w:tcPr>
        <w:p w14:paraId="772062D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07C5F85"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2E69389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5AC2F4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99E8266"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-127-</w:t>
          </w:r>
        </w:p>
      </w:tc>
      <w:tc>
        <w:tcPr>
          <w:tcW w:w="930" w:type="dxa"/>
          <w:shd w:val="clear" w:color="auto" w:fill="auto"/>
        </w:tcPr>
        <w:p w14:paraId="20FD4119" w14:textId="77777777" w:rsidR="00BC0171" w:rsidRPr="001B3266" w:rsidRDefault="00BC0171">
          <w:pPr>
            <w:pStyle w:val="ParagraphStyle2"/>
            <w:rPr>
              <w:rStyle w:val="FakeCharacterStyle"/>
              <w:rFonts w:ascii="Source Sans 3" w:hAnsi="Source Sans 3"/>
            </w:rPr>
          </w:pPr>
        </w:p>
      </w:tc>
    </w:tr>
    <w:tr w:rsidR="00BC0171" w:rsidRPr="001B3266" w14:paraId="6B56A451" w14:textId="77777777">
      <w:trPr>
        <w:trHeight w:hRule="exact" w:val="45"/>
      </w:trPr>
      <w:tc>
        <w:tcPr>
          <w:tcW w:w="3285" w:type="dxa"/>
          <w:vMerge/>
          <w:shd w:val="clear" w:color="auto" w:fill="auto"/>
        </w:tcPr>
        <w:p w14:paraId="4227183D" w14:textId="77777777" w:rsidR="00BC0171" w:rsidRPr="001B3266" w:rsidRDefault="00BC0171">
          <w:pPr>
            <w:rPr>
              <w:rStyle w:val="FakeCharacterStyle"/>
              <w:rFonts w:ascii="Source Sans 3" w:hAnsi="Source Sans 3"/>
            </w:rPr>
          </w:pPr>
        </w:p>
      </w:tc>
      <w:tc>
        <w:tcPr>
          <w:tcW w:w="930" w:type="dxa"/>
          <w:shd w:val="clear" w:color="auto" w:fill="auto"/>
        </w:tcPr>
        <w:p w14:paraId="70D9B8D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B952AC1"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4962AB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FF1B16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62EBC9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A05CB58" w14:textId="77777777" w:rsidR="00BC0171" w:rsidRPr="001B3266" w:rsidRDefault="00BC0171">
          <w:pPr>
            <w:pStyle w:val="ParagraphStyle2"/>
            <w:rPr>
              <w:rStyle w:val="FakeCharacterStyle"/>
              <w:rFonts w:ascii="Source Sans 3" w:hAnsi="Source Sans 3"/>
            </w:rPr>
          </w:pPr>
        </w:p>
      </w:tc>
    </w:tr>
  </w:tbl>
  <w:p w14:paraId="75EA9DDA" w14:textId="77777777" w:rsidR="00BC0171" w:rsidRPr="001B3266" w:rsidRDefault="00BC0171">
    <w:pPr>
      <w:rPr>
        <w:rStyle w:val="FakeCharacterStyle"/>
        <w:rFonts w:ascii="Source Sans 3" w:hAnsi="Source Sans 3"/>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4732B8A8" w14:textId="77777777">
      <w:trPr>
        <w:trHeight w:hRule="exact" w:val="45"/>
      </w:trPr>
      <w:tc>
        <w:tcPr>
          <w:tcW w:w="3285" w:type="dxa"/>
          <w:vMerge w:val="restart"/>
          <w:shd w:val="clear" w:color="auto" w:fill="auto"/>
        </w:tcPr>
        <w:p w14:paraId="62E2A0ED"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2B44878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F10214D"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8DA905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3DF4B5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8593EB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2C8AA1B" w14:textId="77777777" w:rsidR="00BC0171" w:rsidRPr="001B3266" w:rsidRDefault="00BC0171">
          <w:pPr>
            <w:pStyle w:val="ParagraphStyle2"/>
            <w:rPr>
              <w:rStyle w:val="FakeCharacterStyle"/>
              <w:rFonts w:ascii="Source Sans 3" w:hAnsi="Source Sans 3"/>
            </w:rPr>
          </w:pPr>
        </w:p>
      </w:tc>
    </w:tr>
    <w:tr w:rsidR="00BC0171" w:rsidRPr="001B3266" w14:paraId="6F7007ED" w14:textId="77777777">
      <w:trPr>
        <w:trHeight w:hRule="exact" w:val="345"/>
      </w:trPr>
      <w:tc>
        <w:tcPr>
          <w:tcW w:w="3285" w:type="dxa"/>
          <w:vMerge/>
          <w:shd w:val="clear" w:color="auto" w:fill="auto"/>
        </w:tcPr>
        <w:p w14:paraId="7FE2DF9E" w14:textId="77777777" w:rsidR="00BC0171" w:rsidRPr="001B3266" w:rsidRDefault="00BC0171">
          <w:pPr>
            <w:rPr>
              <w:rStyle w:val="FakeCharacterStyle"/>
              <w:rFonts w:ascii="Source Sans 3" w:hAnsi="Source Sans 3"/>
            </w:rPr>
          </w:pPr>
        </w:p>
      </w:tc>
      <w:tc>
        <w:tcPr>
          <w:tcW w:w="930" w:type="dxa"/>
          <w:shd w:val="clear" w:color="auto" w:fill="auto"/>
        </w:tcPr>
        <w:p w14:paraId="3DA9A16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FA14FDF"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5A81EFF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5E0657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CA0AA85"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-11-</w:t>
          </w:r>
        </w:p>
      </w:tc>
      <w:tc>
        <w:tcPr>
          <w:tcW w:w="930" w:type="dxa"/>
          <w:shd w:val="clear" w:color="auto" w:fill="auto"/>
        </w:tcPr>
        <w:p w14:paraId="4ABA7D91" w14:textId="77777777" w:rsidR="00BC0171" w:rsidRPr="001B3266" w:rsidRDefault="00BC0171">
          <w:pPr>
            <w:pStyle w:val="ParagraphStyle2"/>
            <w:rPr>
              <w:rStyle w:val="FakeCharacterStyle"/>
              <w:rFonts w:ascii="Source Sans 3" w:hAnsi="Source Sans 3"/>
            </w:rPr>
          </w:pPr>
        </w:p>
      </w:tc>
    </w:tr>
    <w:tr w:rsidR="00BC0171" w:rsidRPr="001B3266" w14:paraId="591C2A6F" w14:textId="77777777">
      <w:trPr>
        <w:trHeight w:hRule="exact" w:val="45"/>
      </w:trPr>
      <w:tc>
        <w:tcPr>
          <w:tcW w:w="3285" w:type="dxa"/>
          <w:vMerge/>
          <w:shd w:val="clear" w:color="auto" w:fill="auto"/>
        </w:tcPr>
        <w:p w14:paraId="37ED10A6" w14:textId="77777777" w:rsidR="00BC0171" w:rsidRPr="001B3266" w:rsidRDefault="00BC0171">
          <w:pPr>
            <w:rPr>
              <w:rStyle w:val="FakeCharacterStyle"/>
              <w:rFonts w:ascii="Source Sans 3" w:hAnsi="Source Sans 3"/>
            </w:rPr>
          </w:pPr>
        </w:p>
      </w:tc>
      <w:tc>
        <w:tcPr>
          <w:tcW w:w="930" w:type="dxa"/>
          <w:shd w:val="clear" w:color="auto" w:fill="auto"/>
        </w:tcPr>
        <w:p w14:paraId="1CA48C6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FAABB3B"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3DDBDA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CC13C7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C3A16D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B8B467D" w14:textId="77777777" w:rsidR="00BC0171" w:rsidRPr="001B3266" w:rsidRDefault="00BC0171">
          <w:pPr>
            <w:pStyle w:val="ParagraphStyle2"/>
            <w:rPr>
              <w:rStyle w:val="FakeCharacterStyle"/>
              <w:rFonts w:ascii="Source Sans 3" w:hAnsi="Source Sans 3"/>
            </w:rPr>
          </w:pPr>
        </w:p>
      </w:tc>
    </w:tr>
  </w:tbl>
  <w:p w14:paraId="2894DC70" w14:textId="77777777" w:rsidR="00BC0171" w:rsidRPr="001B3266" w:rsidRDefault="00BC0171">
    <w:pPr>
      <w:rPr>
        <w:rStyle w:val="FakeCharacterStyle"/>
        <w:rFonts w:ascii="Source Sans 3" w:hAnsi="Source Sans 3"/>
      </w:rP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0ED6488A" w14:textId="77777777">
      <w:trPr>
        <w:trHeight w:hRule="exact" w:val="45"/>
      </w:trPr>
      <w:tc>
        <w:tcPr>
          <w:tcW w:w="3285" w:type="dxa"/>
          <w:vMerge w:val="restart"/>
          <w:shd w:val="clear" w:color="auto" w:fill="auto"/>
        </w:tcPr>
        <w:p w14:paraId="3779FF55"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5E4528D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E3D569E"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230A4F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F349E9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0B42BE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B04B666" w14:textId="77777777" w:rsidR="00BC0171" w:rsidRPr="001B3266" w:rsidRDefault="00BC0171">
          <w:pPr>
            <w:pStyle w:val="ParagraphStyle2"/>
            <w:rPr>
              <w:rStyle w:val="FakeCharacterStyle"/>
              <w:rFonts w:ascii="Source Sans 3" w:hAnsi="Source Sans 3"/>
            </w:rPr>
          </w:pPr>
        </w:p>
      </w:tc>
    </w:tr>
    <w:tr w:rsidR="00BC0171" w:rsidRPr="001B3266" w14:paraId="166D0A90" w14:textId="77777777">
      <w:trPr>
        <w:trHeight w:hRule="exact" w:val="345"/>
      </w:trPr>
      <w:tc>
        <w:tcPr>
          <w:tcW w:w="3285" w:type="dxa"/>
          <w:vMerge/>
          <w:shd w:val="clear" w:color="auto" w:fill="auto"/>
        </w:tcPr>
        <w:p w14:paraId="4DA995AC" w14:textId="77777777" w:rsidR="00BC0171" w:rsidRPr="001B3266" w:rsidRDefault="00BC0171">
          <w:pPr>
            <w:rPr>
              <w:rStyle w:val="FakeCharacterStyle"/>
              <w:rFonts w:ascii="Source Sans 3" w:hAnsi="Source Sans 3"/>
            </w:rPr>
          </w:pPr>
        </w:p>
      </w:tc>
      <w:tc>
        <w:tcPr>
          <w:tcW w:w="930" w:type="dxa"/>
          <w:shd w:val="clear" w:color="auto" w:fill="auto"/>
        </w:tcPr>
        <w:p w14:paraId="7DDFC28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C365CC2"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1C913C7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AC89D3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D43D225"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-128-</w:t>
          </w:r>
        </w:p>
      </w:tc>
      <w:tc>
        <w:tcPr>
          <w:tcW w:w="930" w:type="dxa"/>
          <w:shd w:val="clear" w:color="auto" w:fill="auto"/>
        </w:tcPr>
        <w:p w14:paraId="3DE1B1C1" w14:textId="77777777" w:rsidR="00BC0171" w:rsidRPr="001B3266" w:rsidRDefault="00BC0171">
          <w:pPr>
            <w:pStyle w:val="ParagraphStyle2"/>
            <w:rPr>
              <w:rStyle w:val="FakeCharacterStyle"/>
              <w:rFonts w:ascii="Source Sans 3" w:hAnsi="Source Sans 3"/>
            </w:rPr>
          </w:pPr>
        </w:p>
      </w:tc>
    </w:tr>
    <w:tr w:rsidR="00BC0171" w:rsidRPr="001B3266" w14:paraId="53374980" w14:textId="77777777">
      <w:trPr>
        <w:trHeight w:hRule="exact" w:val="45"/>
      </w:trPr>
      <w:tc>
        <w:tcPr>
          <w:tcW w:w="3285" w:type="dxa"/>
          <w:vMerge/>
          <w:shd w:val="clear" w:color="auto" w:fill="auto"/>
        </w:tcPr>
        <w:p w14:paraId="703AFACB" w14:textId="77777777" w:rsidR="00BC0171" w:rsidRPr="001B3266" w:rsidRDefault="00BC0171">
          <w:pPr>
            <w:rPr>
              <w:rStyle w:val="FakeCharacterStyle"/>
              <w:rFonts w:ascii="Source Sans 3" w:hAnsi="Source Sans 3"/>
            </w:rPr>
          </w:pPr>
        </w:p>
      </w:tc>
      <w:tc>
        <w:tcPr>
          <w:tcW w:w="930" w:type="dxa"/>
          <w:shd w:val="clear" w:color="auto" w:fill="auto"/>
        </w:tcPr>
        <w:p w14:paraId="21B43EB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AD623BC"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4259A7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1A2D54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EDC60F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7813768" w14:textId="77777777" w:rsidR="00BC0171" w:rsidRPr="001B3266" w:rsidRDefault="00BC0171">
          <w:pPr>
            <w:pStyle w:val="ParagraphStyle2"/>
            <w:rPr>
              <w:rStyle w:val="FakeCharacterStyle"/>
              <w:rFonts w:ascii="Source Sans 3" w:hAnsi="Source Sans 3"/>
            </w:rPr>
          </w:pPr>
        </w:p>
      </w:tc>
    </w:tr>
  </w:tbl>
  <w:p w14:paraId="0B0BA099" w14:textId="77777777" w:rsidR="00BC0171" w:rsidRPr="001B3266" w:rsidRDefault="00BC0171">
    <w:pPr>
      <w:rPr>
        <w:rStyle w:val="FakeCharacterStyle"/>
        <w:rFonts w:ascii="Source Sans 3" w:hAnsi="Source Sans 3"/>
      </w:rP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3E77A22B" w14:textId="77777777">
      <w:trPr>
        <w:trHeight w:hRule="exact" w:val="45"/>
      </w:trPr>
      <w:tc>
        <w:tcPr>
          <w:tcW w:w="3285" w:type="dxa"/>
          <w:vMerge w:val="restart"/>
          <w:shd w:val="clear" w:color="auto" w:fill="auto"/>
        </w:tcPr>
        <w:p w14:paraId="35EBDE40"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34BA0BC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062928E"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09D337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9CB586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90C60C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AE8C26D" w14:textId="77777777" w:rsidR="00BC0171" w:rsidRPr="001B3266" w:rsidRDefault="00BC0171">
          <w:pPr>
            <w:pStyle w:val="ParagraphStyle2"/>
            <w:rPr>
              <w:rStyle w:val="FakeCharacterStyle"/>
              <w:rFonts w:ascii="Source Sans 3" w:hAnsi="Source Sans 3"/>
            </w:rPr>
          </w:pPr>
        </w:p>
      </w:tc>
    </w:tr>
    <w:tr w:rsidR="00BC0171" w:rsidRPr="001B3266" w14:paraId="6AFFC178" w14:textId="77777777">
      <w:trPr>
        <w:trHeight w:hRule="exact" w:val="345"/>
      </w:trPr>
      <w:tc>
        <w:tcPr>
          <w:tcW w:w="3285" w:type="dxa"/>
          <w:vMerge/>
          <w:shd w:val="clear" w:color="auto" w:fill="auto"/>
        </w:tcPr>
        <w:p w14:paraId="0E952BE8" w14:textId="77777777" w:rsidR="00BC0171" w:rsidRPr="001B3266" w:rsidRDefault="00BC0171">
          <w:pPr>
            <w:rPr>
              <w:rStyle w:val="FakeCharacterStyle"/>
              <w:rFonts w:ascii="Source Sans 3" w:hAnsi="Source Sans 3"/>
            </w:rPr>
          </w:pPr>
        </w:p>
      </w:tc>
      <w:tc>
        <w:tcPr>
          <w:tcW w:w="930" w:type="dxa"/>
          <w:shd w:val="clear" w:color="auto" w:fill="auto"/>
        </w:tcPr>
        <w:p w14:paraId="0BC2266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248A71F"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2840185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DF2B7C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380C534"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-129-</w:t>
          </w:r>
        </w:p>
      </w:tc>
      <w:tc>
        <w:tcPr>
          <w:tcW w:w="930" w:type="dxa"/>
          <w:shd w:val="clear" w:color="auto" w:fill="auto"/>
        </w:tcPr>
        <w:p w14:paraId="1E1A1E0E" w14:textId="77777777" w:rsidR="00BC0171" w:rsidRPr="001B3266" w:rsidRDefault="00BC0171">
          <w:pPr>
            <w:pStyle w:val="ParagraphStyle2"/>
            <w:rPr>
              <w:rStyle w:val="FakeCharacterStyle"/>
              <w:rFonts w:ascii="Source Sans 3" w:hAnsi="Source Sans 3"/>
            </w:rPr>
          </w:pPr>
        </w:p>
      </w:tc>
    </w:tr>
    <w:tr w:rsidR="00BC0171" w:rsidRPr="001B3266" w14:paraId="2F4535D1" w14:textId="77777777">
      <w:trPr>
        <w:trHeight w:hRule="exact" w:val="45"/>
      </w:trPr>
      <w:tc>
        <w:tcPr>
          <w:tcW w:w="3285" w:type="dxa"/>
          <w:vMerge/>
          <w:shd w:val="clear" w:color="auto" w:fill="auto"/>
        </w:tcPr>
        <w:p w14:paraId="70AE163F" w14:textId="77777777" w:rsidR="00BC0171" w:rsidRPr="001B3266" w:rsidRDefault="00BC0171">
          <w:pPr>
            <w:rPr>
              <w:rStyle w:val="FakeCharacterStyle"/>
              <w:rFonts w:ascii="Source Sans 3" w:hAnsi="Source Sans 3"/>
            </w:rPr>
          </w:pPr>
        </w:p>
      </w:tc>
      <w:tc>
        <w:tcPr>
          <w:tcW w:w="930" w:type="dxa"/>
          <w:shd w:val="clear" w:color="auto" w:fill="auto"/>
        </w:tcPr>
        <w:p w14:paraId="6198604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DB170B6"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B3DBA7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A26C0C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BBEFE9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93AC932" w14:textId="77777777" w:rsidR="00BC0171" w:rsidRPr="001B3266" w:rsidRDefault="00BC0171">
          <w:pPr>
            <w:pStyle w:val="ParagraphStyle2"/>
            <w:rPr>
              <w:rStyle w:val="FakeCharacterStyle"/>
              <w:rFonts w:ascii="Source Sans 3" w:hAnsi="Source Sans 3"/>
            </w:rPr>
          </w:pPr>
        </w:p>
      </w:tc>
    </w:tr>
  </w:tbl>
  <w:p w14:paraId="0D2E64AD" w14:textId="77777777" w:rsidR="00BC0171" w:rsidRPr="001B3266" w:rsidRDefault="00BC0171">
    <w:pPr>
      <w:rPr>
        <w:rStyle w:val="FakeCharacterStyle"/>
        <w:rFonts w:ascii="Source Sans 3" w:hAnsi="Source Sans 3"/>
      </w:rP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577FDE06" w14:textId="77777777">
      <w:trPr>
        <w:trHeight w:hRule="exact" w:val="45"/>
      </w:trPr>
      <w:tc>
        <w:tcPr>
          <w:tcW w:w="3285" w:type="dxa"/>
          <w:vMerge w:val="restart"/>
          <w:shd w:val="clear" w:color="auto" w:fill="auto"/>
        </w:tcPr>
        <w:p w14:paraId="7CA2668F"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7D45897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FB85EE4"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F1D52F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3052E4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8CDB52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6AC9FEA" w14:textId="77777777" w:rsidR="00BC0171" w:rsidRPr="001B3266" w:rsidRDefault="00BC0171">
          <w:pPr>
            <w:pStyle w:val="ParagraphStyle2"/>
            <w:rPr>
              <w:rStyle w:val="FakeCharacterStyle"/>
              <w:rFonts w:ascii="Source Sans 3" w:hAnsi="Source Sans 3"/>
            </w:rPr>
          </w:pPr>
        </w:p>
      </w:tc>
    </w:tr>
    <w:tr w:rsidR="00BC0171" w:rsidRPr="001B3266" w14:paraId="2EEBBBC0" w14:textId="77777777">
      <w:trPr>
        <w:trHeight w:hRule="exact" w:val="345"/>
      </w:trPr>
      <w:tc>
        <w:tcPr>
          <w:tcW w:w="3285" w:type="dxa"/>
          <w:vMerge/>
          <w:shd w:val="clear" w:color="auto" w:fill="auto"/>
        </w:tcPr>
        <w:p w14:paraId="5F757C7F" w14:textId="77777777" w:rsidR="00BC0171" w:rsidRPr="001B3266" w:rsidRDefault="00BC0171">
          <w:pPr>
            <w:rPr>
              <w:rStyle w:val="FakeCharacterStyle"/>
              <w:rFonts w:ascii="Source Sans 3" w:hAnsi="Source Sans 3"/>
            </w:rPr>
          </w:pPr>
        </w:p>
      </w:tc>
      <w:tc>
        <w:tcPr>
          <w:tcW w:w="930" w:type="dxa"/>
          <w:shd w:val="clear" w:color="auto" w:fill="auto"/>
        </w:tcPr>
        <w:p w14:paraId="3935F8B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6926EFF"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1AB91E8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AD4FE7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8337B90"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-130-</w:t>
          </w:r>
        </w:p>
      </w:tc>
      <w:tc>
        <w:tcPr>
          <w:tcW w:w="930" w:type="dxa"/>
          <w:shd w:val="clear" w:color="auto" w:fill="auto"/>
        </w:tcPr>
        <w:p w14:paraId="1A183D13" w14:textId="77777777" w:rsidR="00BC0171" w:rsidRPr="001B3266" w:rsidRDefault="00BC0171">
          <w:pPr>
            <w:pStyle w:val="ParagraphStyle2"/>
            <w:rPr>
              <w:rStyle w:val="FakeCharacterStyle"/>
              <w:rFonts w:ascii="Source Sans 3" w:hAnsi="Source Sans 3"/>
            </w:rPr>
          </w:pPr>
        </w:p>
      </w:tc>
    </w:tr>
    <w:tr w:rsidR="00BC0171" w:rsidRPr="001B3266" w14:paraId="24296523" w14:textId="77777777">
      <w:trPr>
        <w:trHeight w:hRule="exact" w:val="45"/>
      </w:trPr>
      <w:tc>
        <w:tcPr>
          <w:tcW w:w="3285" w:type="dxa"/>
          <w:vMerge/>
          <w:shd w:val="clear" w:color="auto" w:fill="auto"/>
        </w:tcPr>
        <w:p w14:paraId="248E70EB" w14:textId="77777777" w:rsidR="00BC0171" w:rsidRPr="001B3266" w:rsidRDefault="00BC0171">
          <w:pPr>
            <w:rPr>
              <w:rStyle w:val="FakeCharacterStyle"/>
              <w:rFonts w:ascii="Source Sans 3" w:hAnsi="Source Sans 3"/>
            </w:rPr>
          </w:pPr>
        </w:p>
      </w:tc>
      <w:tc>
        <w:tcPr>
          <w:tcW w:w="930" w:type="dxa"/>
          <w:shd w:val="clear" w:color="auto" w:fill="auto"/>
        </w:tcPr>
        <w:p w14:paraId="078EBBB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9C52FBC"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CC4EC4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9A852D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97F5BE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5F647B3" w14:textId="77777777" w:rsidR="00BC0171" w:rsidRPr="001B3266" w:rsidRDefault="00BC0171">
          <w:pPr>
            <w:pStyle w:val="ParagraphStyle2"/>
            <w:rPr>
              <w:rStyle w:val="FakeCharacterStyle"/>
              <w:rFonts w:ascii="Source Sans 3" w:hAnsi="Source Sans 3"/>
            </w:rPr>
          </w:pPr>
        </w:p>
      </w:tc>
    </w:tr>
  </w:tbl>
  <w:p w14:paraId="6319B1A6" w14:textId="77777777" w:rsidR="00BC0171" w:rsidRPr="001B3266" w:rsidRDefault="00BC0171">
    <w:pPr>
      <w:rPr>
        <w:rStyle w:val="FakeCharacterStyle"/>
        <w:rFonts w:ascii="Source Sans 3" w:hAnsi="Source Sans 3"/>
      </w:rP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08A48BEF" w14:textId="77777777">
      <w:trPr>
        <w:trHeight w:hRule="exact" w:val="45"/>
      </w:trPr>
      <w:tc>
        <w:tcPr>
          <w:tcW w:w="3285" w:type="dxa"/>
          <w:vMerge w:val="restart"/>
          <w:shd w:val="clear" w:color="auto" w:fill="auto"/>
        </w:tcPr>
        <w:p w14:paraId="70557FBA"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1B11F2E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A9FD319"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072176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3F7F85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B00325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1976903" w14:textId="77777777" w:rsidR="00BC0171" w:rsidRPr="001B3266" w:rsidRDefault="00BC0171">
          <w:pPr>
            <w:pStyle w:val="ParagraphStyle2"/>
            <w:rPr>
              <w:rStyle w:val="FakeCharacterStyle"/>
              <w:rFonts w:ascii="Source Sans 3" w:hAnsi="Source Sans 3"/>
            </w:rPr>
          </w:pPr>
        </w:p>
      </w:tc>
    </w:tr>
    <w:tr w:rsidR="00BC0171" w:rsidRPr="001B3266" w14:paraId="4FB1B362" w14:textId="77777777">
      <w:trPr>
        <w:trHeight w:hRule="exact" w:val="345"/>
      </w:trPr>
      <w:tc>
        <w:tcPr>
          <w:tcW w:w="3285" w:type="dxa"/>
          <w:vMerge/>
          <w:shd w:val="clear" w:color="auto" w:fill="auto"/>
        </w:tcPr>
        <w:p w14:paraId="2B98FC42" w14:textId="77777777" w:rsidR="00BC0171" w:rsidRPr="001B3266" w:rsidRDefault="00BC0171">
          <w:pPr>
            <w:rPr>
              <w:rStyle w:val="FakeCharacterStyle"/>
              <w:rFonts w:ascii="Source Sans 3" w:hAnsi="Source Sans 3"/>
            </w:rPr>
          </w:pPr>
        </w:p>
      </w:tc>
      <w:tc>
        <w:tcPr>
          <w:tcW w:w="930" w:type="dxa"/>
          <w:shd w:val="clear" w:color="auto" w:fill="auto"/>
        </w:tcPr>
        <w:p w14:paraId="27123EC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2001B9D"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5930010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1A4E6E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E3A1516"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-131-</w:t>
          </w:r>
        </w:p>
      </w:tc>
      <w:tc>
        <w:tcPr>
          <w:tcW w:w="930" w:type="dxa"/>
          <w:shd w:val="clear" w:color="auto" w:fill="auto"/>
        </w:tcPr>
        <w:p w14:paraId="2547D48C" w14:textId="77777777" w:rsidR="00BC0171" w:rsidRPr="001B3266" w:rsidRDefault="00BC0171">
          <w:pPr>
            <w:pStyle w:val="ParagraphStyle2"/>
            <w:rPr>
              <w:rStyle w:val="FakeCharacterStyle"/>
              <w:rFonts w:ascii="Source Sans 3" w:hAnsi="Source Sans 3"/>
            </w:rPr>
          </w:pPr>
        </w:p>
      </w:tc>
    </w:tr>
    <w:tr w:rsidR="00BC0171" w:rsidRPr="001B3266" w14:paraId="093DF0FF" w14:textId="77777777">
      <w:trPr>
        <w:trHeight w:hRule="exact" w:val="45"/>
      </w:trPr>
      <w:tc>
        <w:tcPr>
          <w:tcW w:w="3285" w:type="dxa"/>
          <w:vMerge/>
          <w:shd w:val="clear" w:color="auto" w:fill="auto"/>
        </w:tcPr>
        <w:p w14:paraId="6F3B9D1A" w14:textId="77777777" w:rsidR="00BC0171" w:rsidRPr="001B3266" w:rsidRDefault="00BC0171">
          <w:pPr>
            <w:rPr>
              <w:rStyle w:val="FakeCharacterStyle"/>
              <w:rFonts w:ascii="Source Sans 3" w:hAnsi="Source Sans 3"/>
            </w:rPr>
          </w:pPr>
        </w:p>
      </w:tc>
      <w:tc>
        <w:tcPr>
          <w:tcW w:w="930" w:type="dxa"/>
          <w:shd w:val="clear" w:color="auto" w:fill="auto"/>
        </w:tcPr>
        <w:p w14:paraId="5D06DAD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B074A31"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1B627F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427495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235E4C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8957889" w14:textId="77777777" w:rsidR="00BC0171" w:rsidRPr="001B3266" w:rsidRDefault="00BC0171">
          <w:pPr>
            <w:pStyle w:val="ParagraphStyle2"/>
            <w:rPr>
              <w:rStyle w:val="FakeCharacterStyle"/>
              <w:rFonts w:ascii="Source Sans 3" w:hAnsi="Source Sans 3"/>
            </w:rPr>
          </w:pPr>
        </w:p>
      </w:tc>
    </w:tr>
  </w:tbl>
  <w:p w14:paraId="28531638" w14:textId="77777777" w:rsidR="00BC0171" w:rsidRPr="001B3266" w:rsidRDefault="00BC0171">
    <w:pPr>
      <w:rPr>
        <w:rStyle w:val="FakeCharacterStyle"/>
        <w:rFonts w:ascii="Source Sans 3" w:hAnsi="Source Sans 3"/>
      </w:rP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1CBA25CB" w14:textId="77777777">
      <w:trPr>
        <w:trHeight w:hRule="exact" w:val="45"/>
      </w:trPr>
      <w:tc>
        <w:tcPr>
          <w:tcW w:w="3285" w:type="dxa"/>
          <w:vMerge w:val="restart"/>
          <w:shd w:val="clear" w:color="auto" w:fill="auto"/>
        </w:tcPr>
        <w:p w14:paraId="0E4C736A"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25F46C0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CE1C73A"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CA4BEC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736E54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006B5A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C74825D" w14:textId="77777777" w:rsidR="00BC0171" w:rsidRPr="001B3266" w:rsidRDefault="00BC0171">
          <w:pPr>
            <w:pStyle w:val="ParagraphStyle2"/>
            <w:rPr>
              <w:rStyle w:val="FakeCharacterStyle"/>
              <w:rFonts w:ascii="Source Sans 3" w:hAnsi="Source Sans 3"/>
            </w:rPr>
          </w:pPr>
        </w:p>
      </w:tc>
    </w:tr>
    <w:tr w:rsidR="00BC0171" w:rsidRPr="001B3266" w14:paraId="4D992056" w14:textId="77777777">
      <w:trPr>
        <w:trHeight w:hRule="exact" w:val="345"/>
      </w:trPr>
      <w:tc>
        <w:tcPr>
          <w:tcW w:w="3285" w:type="dxa"/>
          <w:vMerge/>
          <w:shd w:val="clear" w:color="auto" w:fill="auto"/>
        </w:tcPr>
        <w:p w14:paraId="2C48A7E7" w14:textId="77777777" w:rsidR="00BC0171" w:rsidRPr="001B3266" w:rsidRDefault="00BC0171">
          <w:pPr>
            <w:rPr>
              <w:rStyle w:val="FakeCharacterStyle"/>
              <w:rFonts w:ascii="Source Sans 3" w:hAnsi="Source Sans 3"/>
            </w:rPr>
          </w:pPr>
        </w:p>
      </w:tc>
      <w:tc>
        <w:tcPr>
          <w:tcW w:w="930" w:type="dxa"/>
          <w:shd w:val="clear" w:color="auto" w:fill="auto"/>
        </w:tcPr>
        <w:p w14:paraId="7A5E038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3B99415"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017294D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3C5B4B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2B25619"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-132-</w:t>
          </w:r>
        </w:p>
      </w:tc>
      <w:tc>
        <w:tcPr>
          <w:tcW w:w="930" w:type="dxa"/>
          <w:shd w:val="clear" w:color="auto" w:fill="auto"/>
        </w:tcPr>
        <w:p w14:paraId="3E9DFA53" w14:textId="77777777" w:rsidR="00BC0171" w:rsidRPr="001B3266" w:rsidRDefault="00BC0171">
          <w:pPr>
            <w:pStyle w:val="ParagraphStyle2"/>
            <w:rPr>
              <w:rStyle w:val="FakeCharacterStyle"/>
              <w:rFonts w:ascii="Source Sans 3" w:hAnsi="Source Sans 3"/>
            </w:rPr>
          </w:pPr>
        </w:p>
      </w:tc>
    </w:tr>
    <w:tr w:rsidR="00BC0171" w:rsidRPr="001B3266" w14:paraId="6D4DBF97" w14:textId="77777777">
      <w:trPr>
        <w:trHeight w:hRule="exact" w:val="45"/>
      </w:trPr>
      <w:tc>
        <w:tcPr>
          <w:tcW w:w="3285" w:type="dxa"/>
          <w:vMerge/>
          <w:shd w:val="clear" w:color="auto" w:fill="auto"/>
        </w:tcPr>
        <w:p w14:paraId="067A6973" w14:textId="77777777" w:rsidR="00BC0171" w:rsidRPr="001B3266" w:rsidRDefault="00BC0171">
          <w:pPr>
            <w:rPr>
              <w:rStyle w:val="FakeCharacterStyle"/>
              <w:rFonts w:ascii="Source Sans 3" w:hAnsi="Source Sans 3"/>
            </w:rPr>
          </w:pPr>
        </w:p>
      </w:tc>
      <w:tc>
        <w:tcPr>
          <w:tcW w:w="930" w:type="dxa"/>
          <w:shd w:val="clear" w:color="auto" w:fill="auto"/>
        </w:tcPr>
        <w:p w14:paraId="212C0AF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1AD6353"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3C8267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0788FB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C2EAD0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5B008C9" w14:textId="77777777" w:rsidR="00BC0171" w:rsidRPr="001B3266" w:rsidRDefault="00BC0171">
          <w:pPr>
            <w:pStyle w:val="ParagraphStyle2"/>
            <w:rPr>
              <w:rStyle w:val="FakeCharacterStyle"/>
              <w:rFonts w:ascii="Source Sans 3" w:hAnsi="Source Sans 3"/>
            </w:rPr>
          </w:pPr>
        </w:p>
      </w:tc>
    </w:tr>
  </w:tbl>
  <w:p w14:paraId="5ABBE303" w14:textId="77777777" w:rsidR="00BC0171" w:rsidRPr="001B3266" w:rsidRDefault="00BC0171">
    <w:pPr>
      <w:rPr>
        <w:rStyle w:val="FakeCharacterStyle"/>
        <w:rFonts w:ascii="Source Sans 3" w:hAnsi="Source Sans 3"/>
      </w:rP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064F37DB" w14:textId="77777777">
      <w:trPr>
        <w:trHeight w:hRule="exact" w:val="45"/>
      </w:trPr>
      <w:tc>
        <w:tcPr>
          <w:tcW w:w="3285" w:type="dxa"/>
          <w:vMerge w:val="restart"/>
          <w:shd w:val="clear" w:color="auto" w:fill="auto"/>
        </w:tcPr>
        <w:p w14:paraId="722F1AD6"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1425794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CAB7F06"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A34F34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C65CC6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8603F1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F608EB4" w14:textId="77777777" w:rsidR="00BC0171" w:rsidRPr="001B3266" w:rsidRDefault="00BC0171">
          <w:pPr>
            <w:pStyle w:val="ParagraphStyle2"/>
            <w:rPr>
              <w:rStyle w:val="FakeCharacterStyle"/>
              <w:rFonts w:ascii="Source Sans 3" w:hAnsi="Source Sans 3"/>
            </w:rPr>
          </w:pPr>
        </w:p>
      </w:tc>
    </w:tr>
    <w:tr w:rsidR="00BC0171" w:rsidRPr="001B3266" w14:paraId="28962A32" w14:textId="77777777">
      <w:trPr>
        <w:trHeight w:hRule="exact" w:val="345"/>
      </w:trPr>
      <w:tc>
        <w:tcPr>
          <w:tcW w:w="3285" w:type="dxa"/>
          <w:vMerge/>
          <w:shd w:val="clear" w:color="auto" w:fill="auto"/>
        </w:tcPr>
        <w:p w14:paraId="281E8355" w14:textId="77777777" w:rsidR="00BC0171" w:rsidRPr="001B3266" w:rsidRDefault="00BC0171">
          <w:pPr>
            <w:rPr>
              <w:rStyle w:val="FakeCharacterStyle"/>
              <w:rFonts w:ascii="Source Sans 3" w:hAnsi="Source Sans 3"/>
            </w:rPr>
          </w:pPr>
        </w:p>
      </w:tc>
      <w:tc>
        <w:tcPr>
          <w:tcW w:w="930" w:type="dxa"/>
          <w:shd w:val="clear" w:color="auto" w:fill="auto"/>
        </w:tcPr>
        <w:p w14:paraId="35A1254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21EEC22"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77558CB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803794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850B03A"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-133-</w:t>
          </w:r>
        </w:p>
      </w:tc>
      <w:tc>
        <w:tcPr>
          <w:tcW w:w="930" w:type="dxa"/>
          <w:shd w:val="clear" w:color="auto" w:fill="auto"/>
        </w:tcPr>
        <w:p w14:paraId="3A855838" w14:textId="77777777" w:rsidR="00BC0171" w:rsidRPr="001B3266" w:rsidRDefault="00BC0171">
          <w:pPr>
            <w:pStyle w:val="ParagraphStyle2"/>
            <w:rPr>
              <w:rStyle w:val="FakeCharacterStyle"/>
              <w:rFonts w:ascii="Source Sans 3" w:hAnsi="Source Sans 3"/>
            </w:rPr>
          </w:pPr>
        </w:p>
      </w:tc>
    </w:tr>
    <w:tr w:rsidR="00BC0171" w:rsidRPr="001B3266" w14:paraId="7F81E054" w14:textId="77777777">
      <w:trPr>
        <w:trHeight w:hRule="exact" w:val="45"/>
      </w:trPr>
      <w:tc>
        <w:tcPr>
          <w:tcW w:w="3285" w:type="dxa"/>
          <w:vMerge/>
          <w:shd w:val="clear" w:color="auto" w:fill="auto"/>
        </w:tcPr>
        <w:p w14:paraId="23DD8F71" w14:textId="77777777" w:rsidR="00BC0171" w:rsidRPr="001B3266" w:rsidRDefault="00BC0171">
          <w:pPr>
            <w:rPr>
              <w:rStyle w:val="FakeCharacterStyle"/>
              <w:rFonts w:ascii="Source Sans 3" w:hAnsi="Source Sans 3"/>
            </w:rPr>
          </w:pPr>
        </w:p>
      </w:tc>
      <w:tc>
        <w:tcPr>
          <w:tcW w:w="930" w:type="dxa"/>
          <w:shd w:val="clear" w:color="auto" w:fill="auto"/>
        </w:tcPr>
        <w:p w14:paraId="05D49C4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87BE213"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39CD90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33ED17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BF76A1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DAF0C91" w14:textId="77777777" w:rsidR="00BC0171" w:rsidRPr="001B3266" w:rsidRDefault="00BC0171">
          <w:pPr>
            <w:pStyle w:val="ParagraphStyle2"/>
            <w:rPr>
              <w:rStyle w:val="FakeCharacterStyle"/>
              <w:rFonts w:ascii="Source Sans 3" w:hAnsi="Source Sans 3"/>
            </w:rPr>
          </w:pPr>
        </w:p>
      </w:tc>
    </w:tr>
  </w:tbl>
  <w:p w14:paraId="3487E58F" w14:textId="77777777" w:rsidR="00BC0171" w:rsidRPr="001B3266" w:rsidRDefault="00BC0171">
    <w:pPr>
      <w:rPr>
        <w:rStyle w:val="FakeCharacterStyle"/>
        <w:rFonts w:ascii="Source Sans 3" w:hAnsi="Source Sans 3"/>
      </w:rP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5D8F7E72" w14:textId="77777777">
      <w:trPr>
        <w:trHeight w:hRule="exact" w:val="45"/>
      </w:trPr>
      <w:tc>
        <w:tcPr>
          <w:tcW w:w="3285" w:type="dxa"/>
          <w:vMerge w:val="restart"/>
          <w:shd w:val="clear" w:color="auto" w:fill="auto"/>
        </w:tcPr>
        <w:p w14:paraId="65628BCD"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109A159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23AD45E"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5F1C87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7A3EDB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6E3AC0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74C1A09" w14:textId="77777777" w:rsidR="00BC0171" w:rsidRPr="001B3266" w:rsidRDefault="00BC0171">
          <w:pPr>
            <w:pStyle w:val="ParagraphStyle2"/>
            <w:rPr>
              <w:rStyle w:val="FakeCharacterStyle"/>
              <w:rFonts w:ascii="Source Sans 3" w:hAnsi="Source Sans 3"/>
            </w:rPr>
          </w:pPr>
        </w:p>
      </w:tc>
    </w:tr>
    <w:tr w:rsidR="00BC0171" w:rsidRPr="001B3266" w14:paraId="282E0B5B" w14:textId="77777777">
      <w:trPr>
        <w:trHeight w:hRule="exact" w:val="345"/>
      </w:trPr>
      <w:tc>
        <w:tcPr>
          <w:tcW w:w="3285" w:type="dxa"/>
          <w:vMerge/>
          <w:shd w:val="clear" w:color="auto" w:fill="auto"/>
        </w:tcPr>
        <w:p w14:paraId="64F2B793" w14:textId="77777777" w:rsidR="00BC0171" w:rsidRPr="001B3266" w:rsidRDefault="00BC0171">
          <w:pPr>
            <w:rPr>
              <w:rStyle w:val="FakeCharacterStyle"/>
              <w:rFonts w:ascii="Source Sans 3" w:hAnsi="Source Sans 3"/>
            </w:rPr>
          </w:pPr>
        </w:p>
      </w:tc>
      <w:tc>
        <w:tcPr>
          <w:tcW w:w="930" w:type="dxa"/>
          <w:shd w:val="clear" w:color="auto" w:fill="auto"/>
        </w:tcPr>
        <w:p w14:paraId="4E796C4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33BAC86"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4356442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F81843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6B99849"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-134-</w:t>
          </w:r>
        </w:p>
      </w:tc>
      <w:tc>
        <w:tcPr>
          <w:tcW w:w="930" w:type="dxa"/>
          <w:shd w:val="clear" w:color="auto" w:fill="auto"/>
        </w:tcPr>
        <w:p w14:paraId="1913D062" w14:textId="77777777" w:rsidR="00BC0171" w:rsidRPr="001B3266" w:rsidRDefault="00BC0171">
          <w:pPr>
            <w:pStyle w:val="ParagraphStyle2"/>
            <w:rPr>
              <w:rStyle w:val="FakeCharacterStyle"/>
              <w:rFonts w:ascii="Source Sans 3" w:hAnsi="Source Sans 3"/>
            </w:rPr>
          </w:pPr>
        </w:p>
      </w:tc>
    </w:tr>
    <w:tr w:rsidR="00BC0171" w:rsidRPr="001B3266" w14:paraId="3EDCAAC7" w14:textId="77777777">
      <w:trPr>
        <w:trHeight w:hRule="exact" w:val="45"/>
      </w:trPr>
      <w:tc>
        <w:tcPr>
          <w:tcW w:w="3285" w:type="dxa"/>
          <w:vMerge/>
          <w:shd w:val="clear" w:color="auto" w:fill="auto"/>
        </w:tcPr>
        <w:p w14:paraId="09766E0A" w14:textId="77777777" w:rsidR="00BC0171" w:rsidRPr="001B3266" w:rsidRDefault="00BC0171">
          <w:pPr>
            <w:rPr>
              <w:rStyle w:val="FakeCharacterStyle"/>
              <w:rFonts w:ascii="Source Sans 3" w:hAnsi="Source Sans 3"/>
            </w:rPr>
          </w:pPr>
        </w:p>
      </w:tc>
      <w:tc>
        <w:tcPr>
          <w:tcW w:w="930" w:type="dxa"/>
          <w:shd w:val="clear" w:color="auto" w:fill="auto"/>
        </w:tcPr>
        <w:p w14:paraId="1F68302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B0C1CAF"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AB5619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B6D5C4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D7A171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FD58F05" w14:textId="77777777" w:rsidR="00BC0171" w:rsidRPr="001B3266" w:rsidRDefault="00BC0171">
          <w:pPr>
            <w:pStyle w:val="ParagraphStyle2"/>
            <w:rPr>
              <w:rStyle w:val="FakeCharacterStyle"/>
              <w:rFonts w:ascii="Source Sans 3" w:hAnsi="Source Sans 3"/>
            </w:rPr>
          </w:pPr>
        </w:p>
      </w:tc>
    </w:tr>
  </w:tbl>
  <w:p w14:paraId="329066CA" w14:textId="77777777" w:rsidR="00BC0171" w:rsidRPr="001B3266" w:rsidRDefault="00BC0171">
    <w:pPr>
      <w:rPr>
        <w:rStyle w:val="FakeCharacterStyle"/>
        <w:rFonts w:ascii="Source Sans 3" w:hAnsi="Source Sans 3"/>
      </w:rP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32266C97" w14:textId="77777777">
      <w:trPr>
        <w:trHeight w:hRule="exact" w:val="45"/>
      </w:trPr>
      <w:tc>
        <w:tcPr>
          <w:tcW w:w="3285" w:type="dxa"/>
          <w:vMerge w:val="restart"/>
          <w:shd w:val="clear" w:color="auto" w:fill="auto"/>
        </w:tcPr>
        <w:p w14:paraId="1CAAAB86"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5A82E7C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B01BA2B"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C4FE26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FAD811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E3DB92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0F5D62E" w14:textId="77777777" w:rsidR="00BC0171" w:rsidRPr="001B3266" w:rsidRDefault="00BC0171">
          <w:pPr>
            <w:pStyle w:val="ParagraphStyle2"/>
            <w:rPr>
              <w:rStyle w:val="FakeCharacterStyle"/>
              <w:rFonts w:ascii="Source Sans 3" w:hAnsi="Source Sans 3"/>
            </w:rPr>
          </w:pPr>
        </w:p>
      </w:tc>
    </w:tr>
    <w:tr w:rsidR="00BC0171" w:rsidRPr="001B3266" w14:paraId="0C0FDE3E" w14:textId="77777777">
      <w:trPr>
        <w:trHeight w:hRule="exact" w:val="345"/>
      </w:trPr>
      <w:tc>
        <w:tcPr>
          <w:tcW w:w="3285" w:type="dxa"/>
          <w:vMerge/>
          <w:shd w:val="clear" w:color="auto" w:fill="auto"/>
        </w:tcPr>
        <w:p w14:paraId="0720BA72" w14:textId="77777777" w:rsidR="00BC0171" w:rsidRPr="001B3266" w:rsidRDefault="00BC0171">
          <w:pPr>
            <w:rPr>
              <w:rStyle w:val="FakeCharacterStyle"/>
              <w:rFonts w:ascii="Source Sans 3" w:hAnsi="Source Sans 3"/>
            </w:rPr>
          </w:pPr>
        </w:p>
      </w:tc>
      <w:tc>
        <w:tcPr>
          <w:tcW w:w="930" w:type="dxa"/>
          <w:shd w:val="clear" w:color="auto" w:fill="auto"/>
        </w:tcPr>
        <w:p w14:paraId="0D9D55D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7F4172A"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1A29873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635247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FC4E11D"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-135-</w:t>
          </w:r>
        </w:p>
      </w:tc>
      <w:tc>
        <w:tcPr>
          <w:tcW w:w="930" w:type="dxa"/>
          <w:shd w:val="clear" w:color="auto" w:fill="auto"/>
        </w:tcPr>
        <w:p w14:paraId="3EFD075A" w14:textId="77777777" w:rsidR="00BC0171" w:rsidRPr="001B3266" w:rsidRDefault="00BC0171">
          <w:pPr>
            <w:pStyle w:val="ParagraphStyle2"/>
            <w:rPr>
              <w:rStyle w:val="FakeCharacterStyle"/>
              <w:rFonts w:ascii="Source Sans 3" w:hAnsi="Source Sans 3"/>
            </w:rPr>
          </w:pPr>
        </w:p>
      </w:tc>
    </w:tr>
    <w:tr w:rsidR="00BC0171" w:rsidRPr="001B3266" w14:paraId="39FCB47B" w14:textId="77777777">
      <w:trPr>
        <w:trHeight w:hRule="exact" w:val="45"/>
      </w:trPr>
      <w:tc>
        <w:tcPr>
          <w:tcW w:w="3285" w:type="dxa"/>
          <w:vMerge/>
          <w:shd w:val="clear" w:color="auto" w:fill="auto"/>
        </w:tcPr>
        <w:p w14:paraId="57CD9C21" w14:textId="77777777" w:rsidR="00BC0171" w:rsidRPr="001B3266" w:rsidRDefault="00BC0171">
          <w:pPr>
            <w:rPr>
              <w:rStyle w:val="FakeCharacterStyle"/>
              <w:rFonts w:ascii="Source Sans 3" w:hAnsi="Source Sans 3"/>
            </w:rPr>
          </w:pPr>
        </w:p>
      </w:tc>
      <w:tc>
        <w:tcPr>
          <w:tcW w:w="930" w:type="dxa"/>
          <w:shd w:val="clear" w:color="auto" w:fill="auto"/>
        </w:tcPr>
        <w:p w14:paraId="05EB934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97CE25B"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7048A5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43ADCF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13B57D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CA53C08" w14:textId="77777777" w:rsidR="00BC0171" w:rsidRPr="001B3266" w:rsidRDefault="00BC0171">
          <w:pPr>
            <w:pStyle w:val="ParagraphStyle2"/>
            <w:rPr>
              <w:rStyle w:val="FakeCharacterStyle"/>
              <w:rFonts w:ascii="Source Sans 3" w:hAnsi="Source Sans 3"/>
            </w:rPr>
          </w:pPr>
        </w:p>
      </w:tc>
    </w:tr>
  </w:tbl>
  <w:p w14:paraId="2EA4A7A7" w14:textId="77777777" w:rsidR="00BC0171" w:rsidRPr="001B3266" w:rsidRDefault="00BC0171">
    <w:pPr>
      <w:rPr>
        <w:rStyle w:val="FakeCharacterStyle"/>
        <w:rFonts w:ascii="Source Sans 3" w:hAnsi="Source Sans 3"/>
      </w:rP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533FC9A4" w14:textId="77777777">
      <w:trPr>
        <w:trHeight w:hRule="exact" w:val="45"/>
      </w:trPr>
      <w:tc>
        <w:tcPr>
          <w:tcW w:w="3285" w:type="dxa"/>
          <w:vMerge w:val="restart"/>
          <w:shd w:val="clear" w:color="auto" w:fill="auto"/>
        </w:tcPr>
        <w:p w14:paraId="1377A667"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70376F1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9ADD5F8"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CF6547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11292F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09C3F9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53FFFAA" w14:textId="77777777" w:rsidR="00BC0171" w:rsidRPr="001B3266" w:rsidRDefault="00BC0171">
          <w:pPr>
            <w:pStyle w:val="ParagraphStyle2"/>
            <w:rPr>
              <w:rStyle w:val="FakeCharacterStyle"/>
              <w:rFonts w:ascii="Source Sans 3" w:hAnsi="Source Sans 3"/>
            </w:rPr>
          </w:pPr>
        </w:p>
      </w:tc>
    </w:tr>
    <w:tr w:rsidR="00BC0171" w:rsidRPr="001B3266" w14:paraId="69CC5BF3" w14:textId="77777777">
      <w:trPr>
        <w:trHeight w:hRule="exact" w:val="345"/>
      </w:trPr>
      <w:tc>
        <w:tcPr>
          <w:tcW w:w="3285" w:type="dxa"/>
          <w:vMerge/>
          <w:shd w:val="clear" w:color="auto" w:fill="auto"/>
        </w:tcPr>
        <w:p w14:paraId="51276AD9" w14:textId="77777777" w:rsidR="00BC0171" w:rsidRPr="001B3266" w:rsidRDefault="00BC0171">
          <w:pPr>
            <w:rPr>
              <w:rStyle w:val="FakeCharacterStyle"/>
              <w:rFonts w:ascii="Source Sans 3" w:hAnsi="Source Sans 3"/>
            </w:rPr>
          </w:pPr>
        </w:p>
      </w:tc>
      <w:tc>
        <w:tcPr>
          <w:tcW w:w="930" w:type="dxa"/>
          <w:shd w:val="clear" w:color="auto" w:fill="auto"/>
        </w:tcPr>
        <w:p w14:paraId="703AF19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0539AEE"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426B6B3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DFCCCC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6491083"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-136-</w:t>
          </w:r>
        </w:p>
      </w:tc>
      <w:tc>
        <w:tcPr>
          <w:tcW w:w="930" w:type="dxa"/>
          <w:shd w:val="clear" w:color="auto" w:fill="auto"/>
        </w:tcPr>
        <w:p w14:paraId="4C0B5518" w14:textId="77777777" w:rsidR="00BC0171" w:rsidRPr="001B3266" w:rsidRDefault="00BC0171">
          <w:pPr>
            <w:pStyle w:val="ParagraphStyle2"/>
            <w:rPr>
              <w:rStyle w:val="FakeCharacterStyle"/>
              <w:rFonts w:ascii="Source Sans 3" w:hAnsi="Source Sans 3"/>
            </w:rPr>
          </w:pPr>
        </w:p>
      </w:tc>
    </w:tr>
    <w:tr w:rsidR="00BC0171" w:rsidRPr="001B3266" w14:paraId="646782B6" w14:textId="77777777">
      <w:trPr>
        <w:trHeight w:hRule="exact" w:val="45"/>
      </w:trPr>
      <w:tc>
        <w:tcPr>
          <w:tcW w:w="3285" w:type="dxa"/>
          <w:vMerge/>
          <w:shd w:val="clear" w:color="auto" w:fill="auto"/>
        </w:tcPr>
        <w:p w14:paraId="5FF05823" w14:textId="77777777" w:rsidR="00BC0171" w:rsidRPr="001B3266" w:rsidRDefault="00BC0171">
          <w:pPr>
            <w:rPr>
              <w:rStyle w:val="FakeCharacterStyle"/>
              <w:rFonts w:ascii="Source Sans 3" w:hAnsi="Source Sans 3"/>
            </w:rPr>
          </w:pPr>
        </w:p>
      </w:tc>
      <w:tc>
        <w:tcPr>
          <w:tcW w:w="930" w:type="dxa"/>
          <w:shd w:val="clear" w:color="auto" w:fill="auto"/>
        </w:tcPr>
        <w:p w14:paraId="22720EE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CB2AC1B"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D8148C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3D199E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B0A728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AD7D087" w14:textId="77777777" w:rsidR="00BC0171" w:rsidRPr="001B3266" w:rsidRDefault="00BC0171">
          <w:pPr>
            <w:pStyle w:val="ParagraphStyle2"/>
            <w:rPr>
              <w:rStyle w:val="FakeCharacterStyle"/>
              <w:rFonts w:ascii="Source Sans 3" w:hAnsi="Source Sans 3"/>
            </w:rPr>
          </w:pPr>
        </w:p>
      </w:tc>
    </w:tr>
  </w:tbl>
  <w:p w14:paraId="720E7EBE" w14:textId="77777777" w:rsidR="00BC0171" w:rsidRPr="001B3266" w:rsidRDefault="00BC0171">
    <w:pPr>
      <w:rPr>
        <w:rStyle w:val="FakeCharacterStyle"/>
        <w:rFonts w:ascii="Source Sans 3" w:hAnsi="Source Sans 3"/>
      </w:rP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4DF37CC5" w14:textId="77777777">
      <w:trPr>
        <w:trHeight w:hRule="exact" w:val="45"/>
      </w:trPr>
      <w:tc>
        <w:tcPr>
          <w:tcW w:w="3285" w:type="dxa"/>
          <w:vMerge w:val="restart"/>
          <w:shd w:val="clear" w:color="auto" w:fill="auto"/>
        </w:tcPr>
        <w:p w14:paraId="183A5B4A"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11CCF5C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EFCDF13"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606E6A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1CC174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DA49FA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F8DCCB9" w14:textId="77777777" w:rsidR="00BC0171" w:rsidRPr="001B3266" w:rsidRDefault="00BC0171">
          <w:pPr>
            <w:pStyle w:val="ParagraphStyle2"/>
            <w:rPr>
              <w:rStyle w:val="FakeCharacterStyle"/>
              <w:rFonts w:ascii="Source Sans 3" w:hAnsi="Source Sans 3"/>
            </w:rPr>
          </w:pPr>
        </w:p>
      </w:tc>
    </w:tr>
    <w:tr w:rsidR="00BC0171" w:rsidRPr="001B3266" w14:paraId="71F21284" w14:textId="77777777">
      <w:trPr>
        <w:trHeight w:hRule="exact" w:val="345"/>
      </w:trPr>
      <w:tc>
        <w:tcPr>
          <w:tcW w:w="3285" w:type="dxa"/>
          <w:vMerge/>
          <w:shd w:val="clear" w:color="auto" w:fill="auto"/>
        </w:tcPr>
        <w:p w14:paraId="110667D0" w14:textId="77777777" w:rsidR="00BC0171" w:rsidRPr="001B3266" w:rsidRDefault="00BC0171">
          <w:pPr>
            <w:rPr>
              <w:rStyle w:val="FakeCharacterStyle"/>
              <w:rFonts w:ascii="Source Sans 3" w:hAnsi="Source Sans 3"/>
            </w:rPr>
          </w:pPr>
        </w:p>
      </w:tc>
      <w:tc>
        <w:tcPr>
          <w:tcW w:w="930" w:type="dxa"/>
          <w:shd w:val="clear" w:color="auto" w:fill="auto"/>
        </w:tcPr>
        <w:p w14:paraId="3DC94CA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E8ECEC7"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779F8AE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EA074E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CB138DA"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-137-</w:t>
          </w:r>
        </w:p>
      </w:tc>
      <w:tc>
        <w:tcPr>
          <w:tcW w:w="930" w:type="dxa"/>
          <w:shd w:val="clear" w:color="auto" w:fill="auto"/>
        </w:tcPr>
        <w:p w14:paraId="25DEDDDC" w14:textId="77777777" w:rsidR="00BC0171" w:rsidRPr="001B3266" w:rsidRDefault="00BC0171">
          <w:pPr>
            <w:pStyle w:val="ParagraphStyle2"/>
            <w:rPr>
              <w:rStyle w:val="FakeCharacterStyle"/>
              <w:rFonts w:ascii="Source Sans 3" w:hAnsi="Source Sans 3"/>
            </w:rPr>
          </w:pPr>
        </w:p>
      </w:tc>
    </w:tr>
    <w:tr w:rsidR="00BC0171" w:rsidRPr="001B3266" w14:paraId="2315CDC8" w14:textId="77777777">
      <w:trPr>
        <w:trHeight w:hRule="exact" w:val="45"/>
      </w:trPr>
      <w:tc>
        <w:tcPr>
          <w:tcW w:w="3285" w:type="dxa"/>
          <w:vMerge/>
          <w:shd w:val="clear" w:color="auto" w:fill="auto"/>
        </w:tcPr>
        <w:p w14:paraId="6EBD4ABC" w14:textId="77777777" w:rsidR="00BC0171" w:rsidRPr="001B3266" w:rsidRDefault="00BC0171">
          <w:pPr>
            <w:rPr>
              <w:rStyle w:val="FakeCharacterStyle"/>
              <w:rFonts w:ascii="Source Sans 3" w:hAnsi="Source Sans 3"/>
            </w:rPr>
          </w:pPr>
        </w:p>
      </w:tc>
      <w:tc>
        <w:tcPr>
          <w:tcW w:w="930" w:type="dxa"/>
          <w:shd w:val="clear" w:color="auto" w:fill="auto"/>
        </w:tcPr>
        <w:p w14:paraId="6EE9070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CBEA32D"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886F24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C0879A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C301E4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D05D053" w14:textId="77777777" w:rsidR="00BC0171" w:rsidRPr="001B3266" w:rsidRDefault="00BC0171">
          <w:pPr>
            <w:pStyle w:val="ParagraphStyle2"/>
            <w:rPr>
              <w:rStyle w:val="FakeCharacterStyle"/>
              <w:rFonts w:ascii="Source Sans 3" w:hAnsi="Source Sans 3"/>
            </w:rPr>
          </w:pPr>
        </w:p>
      </w:tc>
    </w:tr>
  </w:tbl>
  <w:p w14:paraId="16842C07" w14:textId="77777777" w:rsidR="00BC0171" w:rsidRPr="001B3266" w:rsidRDefault="00BC0171">
    <w:pPr>
      <w:rPr>
        <w:rStyle w:val="FakeCharacterStyle"/>
        <w:rFonts w:ascii="Source Sans 3" w:hAnsi="Source Sans 3"/>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3813BFA4" w14:textId="77777777">
      <w:trPr>
        <w:trHeight w:hRule="exact" w:val="45"/>
      </w:trPr>
      <w:tc>
        <w:tcPr>
          <w:tcW w:w="3285" w:type="dxa"/>
          <w:vMerge w:val="restart"/>
          <w:shd w:val="clear" w:color="auto" w:fill="auto"/>
        </w:tcPr>
        <w:p w14:paraId="4AE717AE"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1E8450A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5177D85"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137498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10BD32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DB11BB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E824EBF" w14:textId="77777777" w:rsidR="00BC0171" w:rsidRPr="001B3266" w:rsidRDefault="00BC0171">
          <w:pPr>
            <w:pStyle w:val="ParagraphStyle2"/>
            <w:rPr>
              <w:rStyle w:val="FakeCharacterStyle"/>
              <w:rFonts w:ascii="Source Sans 3" w:hAnsi="Source Sans 3"/>
            </w:rPr>
          </w:pPr>
        </w:p>
      </w:tc>
    </w:tr>
    <w:tr w:rsidR="00BC0171" w:rsidRPr="001B3266" w14:paraId="0B9525BD" w14:textId="77777777">
      <w:trPr>
        <w:trHeight w:hRule="exact" w:val="345"/>
      </w:trPr>
      <w:tc>
        <w:tcPr>
          <w:tcW w:w="3285" w:type="dxa"/>
          <w:vMerge/>
          <w:shd w:val="clear" w:color="auto" w:fill="auto"/>
        </w:tcPr>
        <w:p w14:paraId="68ABD0A4" w14:textId="77777777" w:rsidR="00BC0171" w:rsidRPr="001B3266" w:rsidRDefault="00BC0171">
          <w:pPr>
            <w:rPr>
              <w:rStyle w:val="FakeCharacterStyle"/>
              <w:rFonts w:ascii="Source Sans 3" w:hAnsi="Source Sans 3"/>
            </w:rPr>
          </w:pPr>
        </w:p>
      </w:tc>
      <w:tc>
        <w:tcPr>
          <w:tcW w:w="930" w:type="dxa"/>
          <w:shd w:val="clear" w:color="auto" w:fill="auto"/>
        </w:tcPr>
        <w:p w14:paraId="22700A2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F426D8F"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7271D64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437092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E6744EF"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-12-</w:t>
          </w:r>
        </w:p>
      </w:tc>
      <w:tc>
        <w:tcPr>
          <w:tcW w:w="930" w:type="dxa"/>
          <w:shd w:val="clear" w:color="auto" w:fill="auto"/>
        </w:tcPr>
        <w:p w14:paraId="7ACC52E5" w14:textId="77777777" w:rsidR="00BC0171" w:rsidRPr="001B3266" w:rsidRDefault="00BC0171">
          <w:pPr>
            <w:pStyle w:val="ParagraphStyle2"/>
            <w:rPr>
              <w:rStyle w:val="FakeCharacterStyle"/>
              <w:rFonts w:ascii="Source Sans 3" w:hAnsi="Source Sans 3"/>
            </w:rPr>
          </w:pPr>
        </w:p>
      </w:tc>
    </w:tr>
    <w:tr w:rsidR="00BC0171" w:rsidRPr="001B3266" w14:paraId="342EC3F8" w14:textId="77777777">
      <w:trPr>
        <w:trHeight w:hRule="exact" w:val="45"/>
      </w:trPr>
      <w:tc>
        <w:tcPr>
          <w:tcW w:w="3285" w:type="dxa"/>
          <w:vMerge/>
          <w:shd w:val="clear" w:color="auto" w:fill="auto"/>
        </w:tcPr>
        <w:p w14:paraId="73D57197" w14:textId="77777777" w:rsidR="00BC0171" w:rsidRPr="001B3266" w:rsidRDefault="00BC0171">
          <w:pPr>
            <w:rPr>
              <w:rStyle w:val="FakeCharacterStyle"/>
              <w:rFonts w:ascii="Source Sans 3" w:hAnsi="Source Sans 3"/>
            </w:rPr>
          </w:pPr>
        </w:p>
      </w:tc>
      <w:tc>
        <w:tcPr>
          <w:tcW w:w="930" w:type="dxa"/>
          <w:shd w:val="clear" w:color="auto" w:fill="auto"/>
        </w:tcPr>
        <w:p w14:paraId="5E7394F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3265273"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035B84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7EB65F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CB39D5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1A78F3C" w14:textId="77777777" w:rsidR="00BC0171" w:rsidRPr="001B3266" w:rsidRDefault="00BC0171">
          <w:pPr>
            <w:pStyle w:val="ParagraphStyle2"/>
            <w:rPr>
              <w:rStyle w:val="FakeCharacterStyle"/>
              <w:rFonts w:ascii="Source Sans 3" w:hAnsi="Source Sans 3"/>
            </w:rPr>
          </w:pPr>
        </w:p>
      </w:tc>
    </w:tr>
  </w:tbl>
  <w:p w14:paraId="0120CC67" w14:textId="77777777" w:rsidR="00BC0171" w:rsidRPr="001B3266" w:rsidRDefault="00BC0171">
    <w:pPr>
      <w:rPr>
        <w:rStyle w:val="FakeCharacterStyle"/>
        <w:rFonts w:ascii="Source Sans 3" w:hAnsi="Source Sans 3"/>
      </w:rP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3B61ED45" w14:textId="77777777">
      <w:trPr>
        <w:trHeight w:hRule="exact" w:val="45"/>
      </w:trPr>
      <w:tc>
        <w:tcPr>
          <w:tcW w:w="3285" w:type="dxa"/>
          <w:vMerge w:val="restart"/>
          <w:shd w:val="clear" w:color="auto" w:fill="auto"/>
        </w:tcPr>
        <w:p w14:paraId="05FE56F6"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095AC02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98A9F7C"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61559E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C269E2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08E109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51F4334" w14:textId="77777777" w:rsidR="00BC0171" w:rsidRPr="001B3266" w:rsidRDefault="00BC0171">
          <w:pPr>
            <w:pStyle w:val="ParagraphStyle2"/>
            <w:rPr>
              <w:rStyle w:val="FakeCharacterStyle"/>
              <w:rFonts w:ascii="Source Sans 3" w:hAnsi="Source Sans 3"/>
            </w:rPr>
          </w:pPr>
        </w:p>
      </w:tc>
    </w:tr>
    <w:tr w:rsidR="00BC0171" w:rsidRPr="001B3266" w14:paraId="3E099E0D" w14:textId="77777777">
      <w:trPr>
        <w:trHeight w:hRule="exact" w:val="345"/>
      </w:trPr>
      <w:tc>
        <w:tcPr>
          <w:tcW w:w="3285" w:type="dxa"/>
          <w:vMerge/>
          <w:shd w:val="clear" w:color="auto" w:fill="auto"/>
        </w:tcPr>
        <w:p w14:paraId="36D83F91" w14:textId="77777777" w:rsidR="00BC0171" w:rsidRPr="001B3266" w:rsidRDefault="00BC0171">
          <w:pPr>
            <w:rPr>
              <w:rStyle w:val="FakeCharacterStyle"/>
              <w:rFonts w:ascii="Source Sans 3" w:hAnsi="Source Sans 3"/>
            </w:rPr>
          </w:pPr>
        </w:p>
      </w:tc>
      <w:tc>
        <w:tcPr>
          <w:tcW w:w="930" w:type="dxa"/>
          <w:shd w:val="clear" w:color="auto" w:fill="auto"/>
        </w:tcPr>
        <w:p w14:paraId="210B6CC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E59C71E"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6538B12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AF0E42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66EAFB3"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-138-</w:t>
          </w:r>
        </w:p>
      </w:tc>
      <w:tc>
        <w:tcPr>
          <w:tcW w:w="930" w:type="dxa"/>
          <w:shd w:val="clear" w:color="auto" w:fill="auto"/>
        </w:tcPr>
        <w:p w14:paraId="2F572A97" w14:textId="77777777" w:rsidR="00BC0171" w:rsidRPr="001B3266" w:rsidRDefault="00BC0171">
          <w:pPr>
            <w:pStyle w:val="ParagraphStyle2"/>
            <w:rPr>
              <w:rStyle w:val="FakeCharacterStyle"/>
              <w:rFonts w:ascii="Source Sans 3" w:hAnsi="Source Sans 3"/>
            </w:rPr>
          </w:pPr>
        </w:p>
      </w:tc>
    </w:tr>
    <w:tr w:rsidR="00BC0171" w:rsidRPr="001B3266" w14:paraId="64D77D0E" w14:textId="77777777">
      <w:trPr>
        <w:trHeight w:hRule="exact" w:val="45"/>
      </w:trPr>
      <w:tc>
        <w:tcPr>
          <w:tcW w:w="3285" w:type="dxa"/>
          <w:vMerge/>
          <w:shd w:val="clear" w:color="auto" w:fill="auto"/>
        </w:tcPr>
        <w:p w14:paraId="12011F3C" w14:textId="77777777" w:rsidR="00BC0171" w:rsidRPr="001B3266" w:rsidRDefault="00BC0171">
          <w:pPr>
            <w:rPr>
              <w:rStyle w:val="FakeCharacterStyle"/>
              <w:rFonts w:ascii="Source Sans 3" w:hAnsi="Source Sans 3"/>
            </w:rPr>
          </w:pPr>
        </w:p>
      </w:tc>
      <w:tc>
        <w:tcPr>
          <w:tcW w:w="930" w:type="dxa"/>
          <w:shd w:val="clear" w:color="auto" w:fill="auto"/>
        </w:tcPr>
        <w:p w14:paraId="5017F15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192D825"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97AE41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A8D790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06A167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0EC5075" w14:textId="77777777" w:rsidR="00BC0171" w:rsidRPr="001B3266" w:rsidRDefault="00BC0171">
          <w:pPr>
            <w:pStyle w:val="ParagraphStyle2"/>
            <w:rPr>
              <w:rStyle w:val="FakeCharacterStyle"/>
              <w:rFonts w:ascii="Source Sans 3" w:hAnsi="Source Sans 3"/>
            </w:rPr>
          </w:pPr>
        </w:p>
      </w:tc>
    </w:tr>
  </w:tbl>
  <w:p w14:paraId="39E57926" w14:textId="77777777" w:rsidR="00BC0171" w:rsidRPr="001B3266" w:rsidRDefault="00BC0171">
    <w:pPr>
      <w:rPr>
        <w:rStyle w:val="FakeCharacterStyle"/>
        <w:rFonts w:ascii="Source Sans 3" w:hAnsi="Source Sans 3"/>
      </w:rP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7ED457FE" w14:textId="77777777">
      <w:trPr>
        <w:trHeight w:hRule="exact" w:val="45"/>
      </w:trPr>
      <w:tc>
        <w:tcPr>
          <w:tcW w:w="3285" w:type="dxa"/>
          <w:vMerge w:val="restart"/>
          <w:shd w:val="clear" w:color="auto" w:fill="auto"/>
        </w:tcPr>
        <w:p w14:paraId="09E98E71"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600A456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515CE7A"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09EBF1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514B11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5DB796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FCC61E5" w14:textId="77777777" w:rsidR="00BC0171" w:rsidRPr="001B3266" w:rsidRDefault="00BC0171">
          <w:pPr>
            <w:pStyle w:val="ParagraphStyle2"/>
            <w:rPr>
              <w:rStyle w:val="FakeCharacterStyle"/>
              <w:rFonts w:ascii="Source Sans 3" w:hAnsi="Source Sans 3"/>
            </w:rPr>
          </w:pPr>
        </w:p>
      </w:tc>
    </w:tr>
    <w:tr w:rsidR="00BC0171" w:rsidRPr="001B3266" w14:paraId="2E89B898" w14:textId="77777777">
      <w:trPr>
        <w:trHeight w:hRule="exact" w:val="345"/>
      </w:trPr>
      <w:tc>
        <w:tcPr>
          <w:tcW w:w="3285" w:type="dxa"/>
          <w:vMerge/>
          <w:shd w:val="clear" w:color="auto" w:fill="auto"/>
        </w:tcPr>
        <w:p w14:paraId="3340A841" w14:textId="77777777" w:rsidR="00BC0171" w:rsidRPr="001B3266" w:rsidRDefault="00BC0171">
          <w:pPr>
            <w:rPr>
              <w:rStyle w:val="FakeCharacterStyle"/>
              <w:rFonts w:ascii="Source Sans 3" w:hAnsi="Source Sans 3"/>
            </w:rPr>
          </w:pPr>
        </w:p>
      </w:tc>
      <w:tc>
        <w:tcPr>
          <w:tcW w:w="930" w:type="dxa"/>
          <w:shd w:val="clear" w:color="auto" w:fill="auto"/>
        </w:tcPr>
        <w:p w14:paraId="52839E8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E66785E"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5C246C4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C5A366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BE70FF9"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-139-</w:t>
          </w:r>
        </w:p>
      </w:tc>
      <w:tc>
        <w:tcPr>
          <w:tcW w:w="930" w:type="dxa"/>
          <w:shd w:val="clear" w:color="auto" w:fill="auto"/>
        </w:tcPr>
        <w:p w14:paraId="5A5CA097" w14:textId="77777777" w:rsidR="00BC0171" w:rsidRPr="001B3266" w:rsidRDefault="00BC0171">
          <w:pPr>
            <w:pStyle w:val="ParagraphStyle2"/>
            <w:rPr>
              <w:rStyle w:val="FakeCharacterStyle"/>
              <w:rFonts w:ascii="Source Sans 3" w:hAnsi="Source Sans 3"/>
            </w:rPr>
          </w:pPr>
        </w:p>
      </w:tc>
    </w:tr>
    <w:tr w:rsidR="00BC0171" w:rsidRPr="001B3266" w14:paraId="1BC767B5" w14:textId="77777777">
      <w:trPr>
        <w:trHeight w:hRule="exact" w:val="45"/>
      </w:trPr>
      <w:tc>
        <w:tcPr>
          <w:tcW w:w="3285" w:type="dxa"/>
          <w:vMerge/>
          <w:shd w:val="clear" w:color="auto" w:fill="auto"/>
        </w:tcPr>
        <w:p w14:paraId="747B5CBB" w14:textId="77777777" w:rsidR="00BC0171" w:rsidRPr="001B3266" w:rsidRDefault="00BC0171">
          <w:pPr>
            <w:rPr>
              <w:rStyle w:val="FakeCharacterStyle"/>
              <w:rFonts w:ascii="Source Sans 3" w:hAnsi="Source Sans 3"/>
            </w:rPr>
          </w:pPr>
        </w:p>
      </w:tc>
      <w:tc>
        <w:tcPr>
          <w:tcW w:w="930" w:type="dxa"/>
          <w:shd w:val="clear" w:color="auto" w:fill="auto"/>
        </w:tcPr>
        <w:p w14:paraId="3BA1770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C5F51FB"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FD8E44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EB92B7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0C5414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A655053" w14:textId="77777777" w:rsidR="00BC0171" w:rsidRPr="001B3266" w:rsidRDefault="00BC0171">
          <w:pPr>
            <w:pStyle w:val="ParagraphStyle2"/>
            <w:rPr>
              <w:rStyle w:val="FakeCharacterStyle"/>
              <w:rFonts w:ascii="Source Sans 3" w:hAnsi="Source Sans 3"/>
            </w:rPr>
          </w:pPr>
        </w:p>
      </w:tc>
    </w:tr>
  </w:tbl>
  <w:p w14:paraId="4BE23F6E" w14:textId="77777777" w:rsidR="00BC0171" w:rsidRPr="001B3266" w:rsidRDefault="00BC0171">
    <w:pPr>
      <w:rPr>
        <w:rStyle w:val="FakeCharacterStyle"/>
        <w:rFonts w:ascii="Source Sans 3" w:hAnsi="Source Sans 3"/>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6C0FCB5C" w14:textId="77777777">
      <w:trPr>
        <w:trHeight w:hRule="exact" w:val="45"/>
      </w:trPr>
      <w:tc>
        <w:tcPr>
          <w:tcW w:w="3285" w:type="dxa"/>
          <w:vMerge w:val="restart"/>
          <w:shd w:val="clear" w:color="auto" w:fill="auto"/>
        </w:tcPr>
        <w:p w14:paraId="09A428AD"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79B9190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D026435"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FCB1B7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DEAB39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FF8D41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7EE4D14" w14:textId="77777777" w:rsidR="00BC0171" w:rsidRPr="001B3266" w:rsidRDefault="00BC0171">
          <w:pPr>
            <w:pStyle w:val="ParagraphStyle2"/>
            <w:rPr>
              <w:rStyle w:val="FakeCharacterStyle"/>
              <w:rFonts w:ascii="Source Sans 3" w:hAnsi="Source Sans 3"/>
            </w:rPr>
          </w:pPr>
        </w:p>
      </w:tc>
    </w:tr>
    <w:tr w:rsidR="00BC0171" w:rsidRPr="001B3266" w14:paraId="7CFEE5BF" w14:textId="77777777">
      <w:trPr>
        <w:trHeight w:hRule="exact" w:val="345"/>
      </w:trPr>
      <w:tc>
        <w:tcPr>
          <w:tcW w:w="3285" w:type="dxa"/>
          <w:vMerge/>
          <w:shd w:val="clear" w:color="auto" w:fill="auto"/>
        </w:tcPr>
        <w:p w14:paraId="34F9731F" w14:textId="77777777" w:rsidR="00BC0171" w:rsidRPr="001B3266" w:rsidRDefault="00BC0171">
          <w:pPr>
            <w:rPr>
              <w:rStyle w:val="FakeCharacterStyle"/>
              <w:rFonts w:ascii="Source Sans 3" w:hAnsi="Source Sans 3"/>
            </w:rPr>
          </w:pPr>
        </w:p>
      </w:tc>
      <w:tc>
        <w:tcPr>
          <w:tcW w:w="930" w:type="dxa"/>
          <w:shd w:val="clear" w:color="auto" w:fill="auto"/>
        </w:tcPr>
        <w:p w14:paraId="60C238E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60E3BE2"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3B1BFC8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BB3C66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ACFEEFA"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-13-</w:t>
          </w:r>
        </w:p>
      </w:tc>
      <w:tc>
        <w:tcPr>
          <w:tcW w:w="930" w:type="dxa"/>
          <w:shd w:val="clear" w:color="auto" w:fill="auto"/>
        </w:tcPr>
        <w:p w14:paraId="160FF38B" w14:textId="77777777" w:rsidR="00BC0171" w:rsidRPr="001B3266" w:rsidRDefault="00BC0171">
          <w:pPr>
            <w:pStyle w:val="ParagraphStyle2"/>
            <w:rPr>
              <w:rStyle w:val="FakeCharacterStyle"/>
              <w:rFonts w:ascii="Source Sans 3" w:hAnsi="Source Sans 3"/>
            </w:rPr>
          </w:pPr>
        </w:p>
      </w:tc>
    </w:tr>
    <w:tr w:rsidR="00BC0171" w:rsidRPr="001B3266" w14:paraId="08F869E0" w14:textId="77777777">
      <w:trPr>
        <w:trHeight w:hRule="exact" w:val="45"/>
      </w:trPr>
      <w:tc>
        <w:tcPr>
          <w:tcW w:w="3285" w:type="dxa"/>
          <w:vMerge/>
          <w:shd w:val="clear" w:color="auto" w:fill="auto"/>
        </w:tcPr>
        <w:p w14:paraId="59C0D0D0" w14:textId="77777777" w:rsidR="00BC0171" w:rsidRPr="001B3266" w:rsidRDefault="00BC0171">
          <w:pPr>
            <w:rPr>
              <w:rStyle w:val="FakeCharacterStyle"/>
              <w:rFonts w:ascii="Source Sans 3" w:hAnsi="Source Sans 3"/>
            </w:rPr>
          </w:pPr>
        </w:p>
      </w:tc>
      <w:tc>
        <w:tcPr>
          <w:tcW w:w="930" w:type="dxa"/>
          <w:shd w:val="clear" w:color="auto" w:fill="auto"/>
        </w:tcPr>
        <w:p w14:paraId="5517A24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6B9CBD9"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0CE0AF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B86817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2226C4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D9FDD44" w14:textId="77777777" w:rsidR="00BC0171" w:rsidRPr="001B3266" w:rsidRDefault="00BC0171">
          <w:pPr>
            <w:pStyle w:val="ParagraphStyle2"/>
            <w:rPr>
              <w:rStyle w:val="FakeCharacterStyle"/>
              <w:rFonts w:ascii="Source Sans 3" w:hAnsi="Source Sans 3"/>
            </w:rPr>
          </w:pPr>
        </w:p>
      </w:tc>
    </w:tr>
  </w:tbl>
  <w:p w14:paraId="3D0266A1" w14:textId="77777777" w:rsidR="00BC0171" w:rsidRPr="001B3266" w:rsidRDefault="00BC0171">
    <w:pPr>
      <w:rPr>
        <w:rStyle w:val="FakeCharacterStyle"/>
        <w:rFonts w:ascii="Source Sans 3" w:hAnsi="Source Sans 3"/>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4CED89C6" w14:textId="77777777">
      <w:trPr>
        <w:trHeight w:hRule="exact" w:val="45"/>
      </w:trPr>
      <w:tc>
        <w:tcPr>
          <w:tcW w:w="3285" w:type="dxa"/>
          <w:vMerge w:val="restart"/>
          <w:shd w:val="clear" w:color="auto" w:fill="auto"/>
        </w:tcPr>
        <w:p w14:paraId="46EAB010"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3471251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3A89D92"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6B1EF6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33A754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4B1C80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352DCCD" w14:textId="77777777" w:rsidR="00BC0171" w:rsidRPr="001B3266" w:rsidRDefault="00BC0171">
          <w:pPr>
            <w:pStyle w:val="ParagraphStyle2"/>
            <w:rPr>
              <w:rStyle w:val="FakeCharacterStyle"/>
              <w:rFonts w:ascii="Source Sans 3" w:hAnsi="Source Sans 3"/>
            </w:rPr>
          </w:pPr>
        </w:p>
      </w:tc>
    </w:tr>
    <w:tr w:rsidR="00BC0171" w:rsidRPr="001B3266" w14:paraId="5B55CB8B" w14:textId="77777777">
      <w:trPr>
        <w:trHeight w:hRule="exact" w:val="345"/>
      </w:trPr>
      <w:tc>
        <w:tcPr>
          <w:tcW w:w="3285" w:type="dxa"/>
          <w:vMerge/>
          <w:shd w:val="clear" w:color="auto" w:fill="auto"/>
        </w:tcPr>
        <w:p w14:paraId="4FCB60F2" w14:textId="77777777" w:rsidR="00BC0171" w:rsidRPr="001B3266" w:rsidRDefault="00BC0171">
          <w:pPr>
            <w:rPr>
              <w:rStyle w:val="FakeCharacterStyle"/>
              <w:rFonts w:ascii="Source Sans 3" w:hAnsi="Source Sans 3"/>
            </w:rPr>
          </w:pPr>
        </w:p>
      </w:tc>
      <w:tc>
        <w:tcPr>
          <w:tcW w:w="930" w:type="dxa"/>
          <w:shd w:val="clear" w:color="auto" w:fill="auto"/>
        </w:tcPr>
        <w:p w14:paraId="485312F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60B2230"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642B557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D7AA1C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49C35B1"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-14-</w:t>
          </w:r>
        </w:p>
      </w:tc>
      <w:tc>
        <w:tcPr>
          <w:tcW w:w="930" w:type="dxa"/>
          <w:shd w:val="clear" w:color="auto" w:fill="auto"/>
        </w:tcPr>
        <w:p w14:paraId="47C4935A" w14:textId="77777777" w:rsidR="00BC0171" w:rsidRPr="001B3266" w:rsidRDefault="00BC0171">
          <w:pPr>
            <w:pStyle w:val="ParagraphStyle2"/>
            <w:rPr>
              <w:rStyle w:val="FakeCharacterStyle"/>
              <w:rFonts w:ascii="Source Sans 3" w:hAnsi="Source Sans 3"/>
            </w:rPr>
          </w:pPr>
        </w:p>
      </w:tc>
    </w:tr>
    <w:tr w:rsidR="00BC0171" w:rsidRPr="001B3266" w14:paraId="05004327" w14:textId="77777777">
      <w:trPr>
        <w:trHeight w:hRule="exact" w:val="45"/>
      </w:trPr>
      <w:tc>
        <w:tcPr>
          <w:tcW w:w="3285" w:type="dxa"/>
          <w:vMerge/>
          <w:shd w:val="clear" w:color="auto" w:fill="auto"/>
        </w:tcPr>
        <w:p w14:paraId="056E8A43" w14:textId="77777777" w:rsidR="00BC0171" w:rsidRPr="001B3266" w:rsidRDefault="00BC0171">
          <w:pPr>
            <w:rPr>
              <w:rStyle w:val="FakeCharacterStyle"/>
              <w:rFonts w:ascii="Source Sans 3" w:hAnsi="Source Sans 3"/>
            </w:rPr>
          </w:pPr>
        </w:p>
      </w:tc>
      <w:tc>
        <w:tcPr>
          <w:tcW w:w="930" w:type="dxa"/>
          <w:shd w:val="clear" w:color="auto" w:fill="auto"/>
        </w:tcPr>
        <w:p w14:paraId="7CBADBF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7968D32"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5B37C9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1C0C83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BCDA16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AB5A177" w14:textId="77777777" w:rsidR="00BC0171" w:rsidRPr="001B3266" w:rsidRDefault="00BC0171">
          <w:pPr>
            <w:pStyle w:val="ParagraphStyle2"/>
            <w:rPr>
              <w:rStyle w:val="FakeCharacterStyle"/>
              <w:rFonts w:ascii="Source Sans 3" w:hAnsi="Source Sans 3"/>
            </w:rPr>
          </w:pPr>
        </w:p>
      </w:tc>
    </w:tr>
  </w:tbl>
  <w:p w14:paraId="761CD860" w14:textId="77777777" w:rsidR="00BC0171" w:rsidRPr="001B3266" w:rsidRDefault="00BC0171">
    <w:pPr>
      <w:rPr>
        <w:rStyle w:val="FakeCharacterStyle"/>
        <w:rFonts w:ascii="Source Sans 3" w:hAnsi="Source Sans 3"/>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5FC5D7B7" w14:textId="77777777">
      <w:trPr>
        <w:trHeight w:hRule="exact" w:val="45"/>
      </w:trPr>
      <w:tc>
        <w:tcPr>
          <w:tcW w:w="3285" w:type="dxa"/>
          <w:vMerge w:val="restart"/>
          <w:shd w:val="clear" w:color="auto" w:fill="auto"/>
        </w:tcPr>
        <w:p w14:paraId="24DF6661"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29674C5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AE95D4E"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5AD6B2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8F48DB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8ED511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34CAE41" w14:textId="77777777" w:rsidR="00BC0171" w:rsidRPr="001B3266" w:rsidRDefault="00BC0171">
          <w:pPr>
            <w:pStyle w:val="ParagraphStyle2"/>
            <w:rPr>
              <w:rStyle w:val="FakeCharacterStyle"/>
              <w:rFonts w:ascii="Source Sans 3" w:hAnsi="Source Sans 3"/>
            </w:rPr>
          </w:pPr>
        </w:p>
      </w:tc>
    </w:tr>
    <w:tr w:rsidR="00BC0171" w:rsidRPr="001B3266" w14:paraId="11D5D4AF" w14:textId="77777777">
      <w:trPr>
        <w:trHeight w:hRule="exact" w:val="345"/>
      </w:trPr>
      <w:tc>
        <w:tcPr>
          <w:tcW w:w="3285" w:type="dxa"/>
          <w:vMerge/>
          <w:shd w:val="clear" w:color="auto" w:fill="auto"/>
        </w:tcPr>
        <w:p w14:paraId="43F17B18" w14:textId="77777777" w:rsidR="00BC0171" w:rsidRPr="001B3266" w:rsidRDefault="00BC0171">
          <w:pPr>
            <w:rPr>
              <w:rStyle w:val="FakeCharacterStyle"/>
              <w:rFonts w:ascii="Source Sans 3" w:hAnsi="Source Sans 3"/>
            </w:rPr>
          </w:pPr>
        </w:p>
      </w:tc>
      <w:tc>
        <w:tcPr>
          <w:tcW w:w="930" w:type="dxa"/>
          <w:shd w:val="clear" w:color="auto" w:fill="auto"/>
        </w:tcPr>
        <w:p w14:paraId="220C2BF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7FFCAA5"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3B0DF7F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1EE279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8712DBC"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-15-</w:t>
          </w:r>
        </w:p>
      </w:tc>
      <w:tc>
        <w:tcPr>
          <w:tcW w:w="930" w:type="dxa"/>
          <w:shd w:val="clear" w:color="auto" w:fill="auto"/>
        </w:tcPr>
        <w:p w14:paraId="38F45E63" w14:textId="77777777" w:rsidR="00BC0171" w:rsidRPr="001B3266" w:rsidRDefault="00BC0171">
          <w:pPr>
            <w:pStyle w:val="ParagraphStyle2"/>
            <w:rPr>
              <w:rStyle w:val="FakeCharacterStyle"/>
              <w:rFonts w:ascii="Source Sans 3" w:hAnsi="Source Sans 3"/>
            </w:rPr>
          </w:pPr>
        </w:p>
      </w:tc>
    </w:tr>
    <w:tr w:rsidR="00BC0171" w:rsidRPr="001B3266" w14:paraId="6B189402" w14:textId="77777777">
      <w:trPr>
        <w:trHeight w:hRule="exact" w:val="45"/>
      </w:trPr>
      <w:tc>
        <w:tcPr>
          <w:tcW w:w="3285" w:type="dxa"/>
          <w:vMerge/>
          <w:shd w:val="clear" w:color="auto" w:fill="auto"/>
        </w:tcPr>
        <w:p w14:paraId="534CF372" w14:textId="77777777" w:rsidR="00BC0171" w:rsidRPr="001B3266" w:rsidRDefault="00BC0171">
          <w:pPr>
            <w:rPr>
              <w:rStyle w:val="FakeCharacterStyle"/>
              <w:rFonts w:ascii="Source Sans 3" w:hAnsi="Source Sans 3"/>
            </w:rPr>
          </w:pPr>
        </w:p>
      </w:tc>
      <w:tc>
        <w:tcPr>
          <w:tcW w:w="930" w:type="dxa"/>
          <w:shd w:val="clear" w:color="auto" w:fill="auto"/>
        </w:tcPr>
        <w:p w14:paraId="4A244D4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DB4A594"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6411F5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B5C411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D3B070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C8A2775" w14:textId="77777777" w:rsidR="00BC0171" w:rsidRPr="001B3266" w:rsidRDefault="00BC0171">
          <w:pPr>
            <w:pStyle w:val="ParagraphStyle2"/>
            <w:rPr>
              <w:rStyle w:val="FakeCharacterStyle"/>
              <w:rFonts w:ascii="Source Sans 3" w:hAnsi="Source Sans 3"/>
            </w:rPr>
          </w:pPr>
        </w:p>
      </w:tc>
    </w:tr>
  </w:tbl>
  <w:p w14:paraId="28F30F22" w14:textId="77777777" w:rsidR="00BC0171" w:rsidRPr="001B3266" w:rsidRDefault="00BC0171">
    <w:pPr>
      <w:rPr>
        <w:rStyle w:val="FakeCharacterStyle"/>
        <w:rFonts w:ascii="Source Sans 3" w:hAnsi="Source Sans 3"/>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1CEBDDA4" w14:textId="77777777">
      <w:trPr>
        <w:trHeight w:hRule="exact" w:val="45"/>
      </w:trPr>
      <w:tc>
        <w:tcPr>
          <w:tcW w:w="3285" w:type="dxa"/>
          <w:vMerge w:val="restart"/>
          <w:shd w:val="clear" w:color="auto" w:fill="auto"/>
        </w:tcPr>
        <w:p w14:paraId="0E5B3B44"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5CFD57C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E1C4C7E"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EAF859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EA5E46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D3718E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5C2600E" w14:textId="77777777" w:rsidR="00BC0171" w:rsidRPr="001B3266" w:rsidRDefault="00BC0171">
          <w:pPr>
            <w:pStyle w:val="ParagraphStyle2"/>
            <w:rPr>
              <w:rStyle w:val="FakeCharacterStyle"/>
              <w:rFonts w:ascii="Source Sans 3" w:hAnsi="Source Sans 3"/>
            </w:rPr>
          </w:pPr>
        </w:p>
      </w:tc>
    </w:tr>
    <w:tr w:rsidR="00BC0171" w:rsidRPr="001B3266" w14:paraId="423460F8" w14:textId="77777777">
      <w:trPr>
        <w:trHeight w:hRule="exact" w:val="345"/>
      </w:trPr>
      <w:tc>
        <w:tcPr>
          <w:tcW w:w="3285" w:type="dxa"/>
          <w:vMerge/>
          <w:shd w:val="clear" w:color="auto" w:fill="auto"/>
        </w:tcPr>
        <w:p w14:paraId="1FA2AD47" w14:textId="77777777" w:rsidR="00BC0171" w:rsidRPr="001B3266" w:rsidRDefault="00BC0171">
          <w:pPr>
            <w:rPr>
              <w:rStyle w:val="FakeCharacterStyle"/>
              <w:rFonts w:ascii="Source Sans 3" w:hAnsi="Source Sans 3"/>
            </w:rPr>
          </w:pPr>
        </w:p>
      </w:tc>
      <w:tc>
        <w:tcPr>
          <w:tcW w:w="930" w:type="dxa"/>
          <w:shd w:val="clear" w:color="auto" w:fill="auto"/>
        </w:tcPr>
        <w:p w14:paraId="3EDE485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0894F39"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5EB12AF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DC9A62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BF94738"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-16-</w:t>
          </w:r>
        </w:p>
      </w:tc>
      <w:tc>
        <w:tcPr>
          <w:tcW w:w="930" w:type="dxa"/>
          <w:shd w:val="clear" w:color="auto" w:fill="auto"/>
        </w:tcPr>
        <w:p w14:paraId="352E09A2" w14:textId="77777777" w:rsidR="00BC0171" w:rsidRPr="001B3266" w:rsidRDefault="00BC0171">
          <w:pPr>
            <w:pStyle w:val="ParagraphStyle2"/>
            <w:rPr>
              <w:rStyle w:val="FakeCharacterStyle"/>
              <w:rFonts w:ascii="Source Sans 3" w:hAnsi="Source Sans 3"/>
            </w:rPr>
          </w:pPr>
        </w:p>
      </w:tc>
    </w:tr>
    <w:tr w:rsidR="00BC0171" w:rsidRPr="001B3266" w14:paraId="2245094B" w14:textId="77777777">
      <w:trPr>
        <w:trHeight w:hRule="exact" w:val="45"/>
      </w:trPr>
      <w:tc>
        <w:tcPr>
          <w:tcW w:w="3285" w:type="dxa"/>
          <w:vMerge/>
          <w:shd w:val="clear" w:color="auto" w:fill="auto"/>
        </w:tcPr>
        <w:p w14:paraId="6E78F11E" w14:textId="77777777" w:rsidR="00BC0171" w:rsidRPr="001B3266" w:rsidRDefault="00BC0171">
          <w:pPr>
            <w:rPr>
              <w:rStyle w:val="FakeCharacterStyle"/>
              <w:rFonts w:ascii="Source Sans 3" w:hAnsi="Source Sans 3"/>
            </w:rPr>
          </w:pPr>
        </w:p>
      </w:tc>
      <w:tc>
        <w:tcPr>
          <w:tcW w:w="930" w:type="dxa"/>
          <w:shd w:val="clear" w:color="auto" w:fill="auto"/>
        </w:tcPr>
        <w:p w14:paraId="30C702B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DC0C36E"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7164AB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D3C728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3031D3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9844482" w14:textId="77777777" w:rsidR="00BC0171" w:rsidRPr="001B3266" w:rsidRDefault="00BC0171">
          <w:pPr>
            <w:pStyle w:val="ParagraphStyle2"/>
            <w:rPr>
              <w:rStyle w:val="FakeCharacterStyle"/>
              <w:rFonts w:ascii="Source Sans 3" w:hAnsi="Source Sans 3"/>
            </w:rPr>
          </w:pPr>
        </w:p>
      </w:tc>
    </w:tr>
  </w:tbl>
  <w:p w14:paraId="4D824276" w14:textId="77777777" w:rsidR="00BC0171" w:rsidRPr="001B3266" w:rsidRDefault="00BC0171">
    <w:pPr>
      <w:rPr>
        <w:rStyle w:val="FakeCharacterStyle"/>
        <w:rFonts w:ascii="Source Sans 3" w:hAnsi="Source Sans 3"/>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1E8FE608" w14:textId="77777777">
      <w:trPr>
        <w:trHeight w:hRule="exact" w:val="45"/>
      </w:trPr>
      <w:tc>
        <w:tcPr>
          <w:tcW w:w="3285" w:type="dxa"/>
          <w:vMerge w:val="restart"/>
          <w:shd w:val="clear" w:color="auto" w:fill="auto"/>
        </w:tcPr>
        <w:p w14:paraId="6CFB09C2"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75B2421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29EA534"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B3499E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C01F15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195559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900CB9C" w14:textId="77777777" w:rsidR="00BC0171" w:rsidRPr="001B3266" w:rsidRDefault="00BC0171">
          <w:pPr>
            <w:pStyle w:val="ParagraphStyle2"/>
            <w:rPr>
              <w:rStyle w:val="FakeCharacterStyle"/>
              <w:rFonts w:ascii="Source Sans 3" w:hAnsi="Source Sans 3"/>
            </w:rPr>
          </w:pPr>
        </w:p>
      </w:tc>
    </w:tr>
    <w:tr w:rsidR="00BC0171" w:rsidRPr="001B3266" w14:paraId="5ADBA828" w14:textId="77777777">
      <w:trPr>
        <w:trHeight w:hRule="exact" w:val="345"/>
      </w:trPr>
      <w:tc>
        <w:tcPr>
          <w:tcW w:w="3285" w:type="dxa"/>
          <w:vMerge/>
          <w:shd w:val="clear" w:color="auto" w:fill="auto"/>
        </w:tcPr>
        <w:p w14:paraId="117889E4" w14:textId="77777777" w:rsidR="00BC0171" w:rsidRPr="001B3266" w:rsidRDefault="00BC0171">
          <w:pPr>
            <w:rPr>
              <w:rStyle w:val="FakeCharacterStyle"/>
              <w:rFonts w:ascii="Source Sans 3" w:hAnsi="Source Sans 3"/>
            </w:rPr>
          </w:pPr>
        </w:p>
      </w:tc>
      <w:tc>
        <w:tcPr>
          <w:tcW w:w="930" w:type="dxa"/>
          <w:shd w:val="clear" w:color="auto" w:fill="auto"/>
        </w:tcPr>
        <w:p w14:paraId="584EA02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B62FE70"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7FC7FBB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610339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698AE08"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-17-</w:t>
          </w:r>
        </w:p>
      </w:tc>
      <w:tc>
        <w:tcPr>
          <w:tcW w:w="930" w:type="dxa"/>
          <w:shd w:val="clear" w:color="auto" w:fill="auto"/>
        </w:tcPr>
        <w:p w14:paraId="4A5931E3" w14:textId="77777777" w:rsidR="00BC0171" w:rsidRPr="001B3266" w:rsidRDefault="00BC0171">
          <w:pPr>
            <w:pStyle w:val="ParagraphStyle2"/>
            <w:rPr>
              <w:rStyle w:val="FakeCharacterStyle"/>
              <w:rFonts w:ascii="Source Sans 3" w:hAnsi="Source Sans 3"/>
            </w:rPr>
          </w:pPr>
        </w:p>
      </w:tc>
    </w:tr>
    <w:tr w:rsidR="00BC0171" w:rsidRPr="001B3266" w14:paraId="6B9B9D1E" w14:textId="77777777">
      <w:trPr>
        <w:trHeight w:hRule="exact" w:val="45"/>
      </w:trPr>
      <w:tc>
        <w:tcPr>
          <w:tcW w:w="3285" w:type="dxa"/>
          <w:vMerge/>
          <w:shd w:val="clear" w:color="auto" w:fill="auto"/>
        </w:tcPr>
        <w:p w14:paraId="37CEE671" w14:textId="77777777" w:rsidR="00BC0171" w:rsidRPr="001B3266" w:rsidRDefault="00BC0171">
          <w:pPr>
            <w:rPr>
              <w:rStyle w:val="FakeCharacterStyle"/>
              <w:rFonts w:ascii="Source Sans 3" w:hAnsi="Source Sans 3"/>
            </w:rPr>
          </w:pPr>
        </w:p>
      </w:tc>
      <w:tc>
        <w:tcPr>
          <w:tcW w:w="930" w:type="dxa"/>
          <w:shd w:val="clear" w:color="auto" w:fill="auto"/>
        </w:tcPr>
        <w:p w14:paraId="176B43B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9115B9C"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9F435E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8C3DA2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C949C5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C3FEE08" w14:textId="77777777" w:rsidR="00BC0171" w:rsidRPr="001B3266" w:rsidRDefault="00BC0171">
          <w:pPr>
            <w:pStyle w:val="ParagraphStyle2"/>
            <w:rPr>
              <w:rStyle w:val="FakeCharacterStyle"/>
              <w:rFonts w:ascii="Source Sans 3" w:hAnsi="Source Sans 3"/>
            </w:rPr>
          </w:pPr>
        </w:p>
      </w:tc>
    </w:tr>
  </w:tbl>
  <w:p w14:paraId="4BE77D9C" w14:textId="77777777" w:rsidR="00BC0171" w:rsidRPr="001B3266" w:rsidRDefault="00BC0171">
    <w:pPr>
      <w:rPr>
        <w:rStyle w:val="FakeCharacterStyle"/>
        <w:rFonts w:ascii="Source Sans 3" w:hAnsi="Source Sans 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5F2BC271" w14:textId="77777777">
      <w:trPr>
        <w:trHeight w:hRule="exact" w:val="45"/>
      </w:trPr>
      <w:tc>
        <w:tcPr>
          <w:tcW w:w="3285" w:type="dxa"/>
          <w:vMerge w:val="restart"/>
          <w:shd w:val="clear" w:color="auto" w:fill="auto"/>
        </w:tcPr>
        <w:p w14:paraId="11E8B58E"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2789C20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AE67923"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6C21CB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FD3783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EB7752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F16223A" w14:textId="77777777" w:rsidR="00BC0171" w:rsidRPr="001B3266" w:rsidRDefault="00BC0171">
          <w:pPr>
            <w:pStyle w:val="ParagraphStyle2"/>
            <w:rPr>
              <w:rStyle w:val="FakeCharacterStyle"/>
              <w:rFonts w:ascii="Source Sans 3" w:hAnsi="Source Sans 3"/>
            </w:rPr>
          </w:pPr>
        </w:p>
      </w:tc>
    </w:tr>
    <w:tr w:rsidR="00BC0171" w:rsidRPr="001B3266" w14:paraId="336B3BBE" w14:textId="77777777">
      <w:trPr>
        <w:trHeight w:hRule="exact" w:val="345"/>
      </w:trPr>
      <w:tc>
        <w:tcPr>
          <w:tcW w:w="3285" w:type="dxa"/>
          <w:vMerge/>
          <w:shd w:val="clear" w:color="auto" w:fill="auto"/>
        </w:tcPr>
        <w:p w14:paraId="2CCF4BCF" w14:textId="77777777" w:rsidR="00BC0171" w:rsidRPr="001B3266" w:rsidRDefault="00BC0171">
          <w:pPr>
            <w:rPr>
              <w:rStyle w:val="FakeCharacterStyle"/>
              <w:rFonts w:ascii="Source Sans 3" w:hAnsi="Source Sans 3"/>
            </w:rPr>
          </w:pPr>
        </w:p>
      </w:tc>
      <w:tc>
        <w:tcPr>
          <w:tcW w:w="930" w:type="dxa"/>
          <w:shd w:val="clear" w:color="auto" w:fill="auto"/>
        </w:tcPr>
        <w:p w14:paraId="279C071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7C99EE1"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7CE0F22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CB7C3B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0DD6C1A"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w:t>
          </w:r>
        </w:p>
      </w:tc>
      <w:tc>
        <w:tcPr>
          <w:tcW w:w="930" w:type="dxa"/>
          <w:shd w:val="clear" w:color="auto" w:fill="auto"/>
        </w:tcPr>
        <w:p w14:paraId="1988E2A3" w14:textId="77777777" w:rsidR="00BC0171" w:rsidRPr="001B3266" w:rsidRDefault="00BC0171">
          <w:pPr>
            <w:pStyle w:val="ParagraphStyle2"/>
            <w:rPr>
              <w:rStyle w:val="FakeCharacterStyle"/>
              <w:rFonts w:ascii="Source Sans 3" w:hAnsi="Source Sans 3"/>
            </w:rPr>
          </w:pPr>
        </w:p>
      </w:tc>
    </w:tr>
    <w:tr w:rsidR="00BC0171" w:rsidRPr="001B3266" w14:paraId="6CE9F29D" w14:textId="77777777">
      <w:trPr>
        <w:trHeight w:hRule="exact" w:val="45"/>
      </w:trPr>
      <w:tc>
        <w:tcPr>
          <w:tcW w:w="3285" w:type="dxa"/>
          <w:vMerge/>
          <w:shd w:val="clear" w:color="auto" w:fill="auto"/>
        </w:tcPr>
        <w:p w14:paraId="33DFA82A" w14:textId="77777777" w:rsidR="00BC0171" w:rsidRPr="001B3266" w:rsidRDefault="00BC0171">
          <w:pPr>
            <w:rPr>
              <w:rStyle w:val="FakeCharacterStyle"/>
              <w:rFonts w:ascii="Source Sans 3" w:hAnsi="Source Sans 3"/>
            </w:rPr>
          </w:pPr>
        </w:p>
      </w:tc>
      <w:tc>
        <w:tcPr>
          <w:tcW w:w="930" w:type="dxa"/>
          <w:shd w:val="clear" w:color="auto" w:fill="auto"/>
        </w:tcPr>
        <w:p w14:paraId="2643195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72F0BE5"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2E8375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1A0EFA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615F59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37A7BBD" w14:textId="77777777" w:rsidR="00BC0171" w:rsidRPr="001B3266" w:rsidRDefault="00BC0171">
          <w:pPr>
            <w:pStyle w:val="ParagraphStyle2"/>
            <w:rPr>
              <w:rStyle w:val="FakeCharacterStyle"/>
              <w:rFonts w:ascii="Source Sans 3" w:hAnsi="Source Sans 3"/>
            </w:rPr>
          </w:pPr>
        </w:p>
      </w:tc>
    </w:tr>
  </w:tbl>
  <w:p w14:paraId="660D573C" w14:textId="77777777" w:rsidR="00BC0171" w:rsidRPr="001B3266" w:rsidRDefault="00BC0171">
    <w:pPr>
      <w:rPr>
        <w:rStyle w:val="FakeCharacterStyle"/>
        <w:rFonts w:ascii="Source Sans 3" w:hAnsi="Source Sans 3"/>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4AAFA1EE" w14:textId="77777777">
      <w:trPr>
        <w:trHeight w:hRule="exact" w:val="45"/>
      </w:trPr>
      <w:tc>
        <w:tcPr>
          <w:tcW w:w="3285" w:type="dxa"/>
          <w:vMerge w:val="restart"/>
          <w:shd w:val="clear" w:color="auto" w:fill="auto"/>
        </w:tcPr>
        <w:p w14:paraId="5E01EB31"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0AA88D9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F4BDA8C"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C0C3C2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C6B567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CE1E27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0B995AB" w14:textId="77777777" w:rsidR="00BC0171" w:rsidRPr="001B3266" w:rsidRDefault="00BC0171">
          <w:pPr>
            <w:pStyle w:val="ParagraphStyle2"/>
            <w:rPr>
              <w:rStyle w:val="FakeCharacterStyle"/>
              <w:rFonts w:ascii="Source Sans 3" w:hAnsi="Source Sans 3"/>
            </w:rPr>
          </w:pPr>
        </w:p>
      </w:tc>
    </w:tr>
    <w:tr w:rsidR="00BC0171" w:rsidRPr="001B3266" w14:paraId="14804456" w14:textId="77777777">
      <w:trPr>
        <w:trHeight w:hRule="exact" w:val="345"/>
      </w:trPr>
      <w:tc>
        <w:tcPr>
          <w:tcW w:w="3285" w:type="dxa"/>
          <w:vMerge/>
          <w:shd w:val="clear" w:color="auto" w:fill="auto"/>
        </w:tcPr>
        <w:p w14:paraId="4EE3F503" w14:textId="77777777" w:rsidR="00BC0171" w:rsidRPr="001B3266" w:rsidRDefault="00BC0171">
          <w:pPr>
            <w:rPr>
              <w:rStyle w:val="FakeCharacterStyle"/>
              <w:rFonts w:ascii="Source Sans 3" w:hAnsi="Source Sans 3"/>
            </w:rPr>
          </w:pPr>
        </w:p>
      </w:tc>
      <w:tc>
        <w:tcPr>
          <w:tcW w:w="930" w:type="dxa"/>
          <w:shd w:val="clear" w:color="auto" w:fill="auto"/>
        </w:tcPr>
        <w:p w14:paraId="1A3B4DD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0269542"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133908D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E15610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538D8A2"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-18-</w:t>
          </w:r>
        </w:p>
      </w:tc>
      <w:tc>
        <w:tcPr>
          <w:tcW w:w="930" w:type="dxa"/>
          <w:shd w:val="clear" w:color="auto" w:fill="auto"/>
        </w:tcPr>
        <w:p w14:paraId="50DB9F6F" w14:textId="77777777" w:rsidR="00BC0171" w:rsidRPr="001B3266" w:rsidRDefault="00BC0171">
          <w:pPr>
            <w:pStyle w:val="ParagraphStyle2"/>
            <w:rPr>
              <w:rStyle w:val="FakeCharacterStyle"/>
              <w:rFonts w:ascii="Source Sans 3" w:hAnsi="Source Sans 3"/>
            </w:rPr>
          </w:pPr>
        </w:p>
      </w:tc>
    </w:tr>
    <w:tr w:rsidR="00BC0171" w:rsidRPr="001B3266" w14:paraId="24A1DDE4" w14:textId="77777777">
      <w:trPr>
        <w:trHeight w:hRule="exact" w:val="45"/>
      </w:trPr>
      <w:tc>
        <w:tcPr>
          <w:tcW w:w="3285" w:type="dxa"/>
          <w:vMerge/>
          <w:shd w:val="clear" w:color="auto" w:fill="auto"/>
        </w:tcPr>
        <w:p w14:paraId="17CA5702" w14:textId="77777777" w:rsidR="00BC0171" w:rsidRPr="001B3266" w:rsidRDefault="00BC0171">
          <w:pPr>
            <w:rPr>
              <w:rStyle w:val="FakeCharacterStyle"/>
              <w:rFonts w:ascii="Source Sans 3" w:hAnsi="Source Sans 3"/>
            </w:rPr>
          </w:pPr>
        </w:p>
      </w:tc>
      <w:tc>
        <w:tcPr>
          <w:tcW w:w="930" w:type="dxa"/>
          <w:shd w:val="clear" w:color="auto" w:fill="auto"/>
        </w:tcPr>
        <w:p w14:paraId="4878B14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936E569"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A0BD27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2954F6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5151E0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62CED8C" w14:textId="77777777" w:rsidR="00BC0171" w:rsidRPr="001B3266" w:rsidRDefault="00BC0171">
          <w:pPr>
            <w:pStyle w:val="ParagraphStyle2"/>
            <w:rPr>
              <w:rStyle w:val="FakeCharacterStyle"/>
              <w:rFonts w:ascii="Source Sans 3" w:hAnsi="Source Sans 3"/>
            </w:rPr>
          </w:pPr>
        </w:p>
      </w:tc>
    </w:tr>
  </w:tbl>
  <w:p w14:paraId="70CA38FC" w14:textId="77777777" w:rsidR="00BC0171" w:rsidRPr="001B3266" w:rsidRDefault="00BC0171">
    <w:pPr>
      <w:rPr>
        <w:rStyle w:val="FakeCharacterStyle"/>
        <w:rFonts w:ascii="Source Sans 3" w:hAnsi="Source Sans 3"/>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1F1FBF14" w14:textId="77777777">
      <w:trPr>
        <w:trHeight w:hRule="exact" w:val="45"/>
      </w:trPr>
      <w:tc>
        <w:tcPr>
          <w:tcW w:w="3285" w:type="dxa"/>
          <w:vMerge w:val="restart"/>
          <w:shd w:val="clear" w:color="auto" w:fill="auto"/>
        </w:tcPr>
        <w:p w14:paraId="6F3C4CDF"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775DFB8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B872EE6"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C1F2B0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2C3C1E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AF1AFF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4F9D2FB" w14:textId="77777777" w:rsidR="00BC0171" w:rsidRPr="001B3266" w:rsidRDefault="00BC0171">
          <w:pPr>
            <w:pStyle w:val="ParagraphStyle2"/>
            <w:rPr>
              <w:rStyle w:val="FakeCharacterStyle"/>
              <w:rFonts w:ascii="Source Sans 3" w:hAnsi="Source Sans 3"/>
            </w:rPr>
          </w:pPr>
        </w:p>
      </w:tc>
    </w:tr>
    <w:tr w:rsidR="00BC0171" w:rsidRPr="001B3266" w14:paraId="2786E275" w14:textId="77777777">
      <w:trPr>
        <w:trHeight w:hRule="exact" w:val="345"/>
      </w:trPr>
      <w:tc>
        <w:tcPr>
          <w:tcW w:w="3285" w:type="dxa"/>
          <w:vMerge/>
          <w:shd w:val="clear" w:color="auto" w:fill="auto"/>
        </w:tcPr>
        <w:p w14:paraId="1FF21837" w14:textId="77777777" w:rsidR="00BC0171" w:rsidRPr="001B3266" w:rsidRDefault="00BC0171">
          <w:pPr>
            <w:rPr>
              <w:rStyle w:val="FakeCharacterStyle"/>
              <w:rFonts w:ascii="Source Sans 3" w:hAnsi="Source Sans 3"/>
            </w:rPr>
          </w:pPr>
        </w:p>
      </w:tc>
      <w:tc>
        <w:tcPr>
          <w:tcW w:w="930" w:type="dxa"/>
          <w:shd w:val="clear" w:color="auto" w:fill="auto"/>
        </w:tcPr>
        <w:p w14:paraId="2597C76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ACA8B72"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57546F0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D3343F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2C43DD2"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-19-</w:t>
          </w:r>
        </w:p>
      </w:tc>
      <w:tc>
        <w:tcPr>
          <w:tcW w:w="930" w:type="dxa"/>
          <w:shd w:val="clear" w:color="auto" w:fill="auto"/>
        </w:tcPr>
        <w:p w14:paraId="0D844CE7" w14:textId="77777777" w:rsidR="00BC0171" w:rsidRPr="001B3266" w:rsidRDefault="00BC0171">
          <w:pPr>
            <w:pStyle w:val="ParagraphStyle2"/>
            <w:rPr>
              <w:rStyle w:val="FakeCharacterStyle"/>
              <w:rFonts w:ascii="Source Sans 3" w:hAnsi="Source Sans 3"/>
            </w:rPr>
          </w:pPr>
        </w:p>
      </w:tc>
    </w:tr>
    <w:tr w:rsidR="00BC0171" w:rsidRPr="001B3266" w14:paraId="48BB7D5E" w14:textId="77777777">
      <w:trPr>
        <w:trHeight w:hRule="exact" w:val="45"/>
      </w:trPr>
      <w:tc>
        <w:tcPr>
          <w:tcW w:w="3285" w:type="dxa"/>
          <w:vMerge/>
          <w:shd w:val="clear" w:color="auto" w:fill="auto"/>
        </w:tcPr>
        <w:p w14:paraId="7CAA603E" w14:textId="77777777" w:rsidR="00BC0171" w:rsidRPr="001B3266" w:rsidRDefault="00BC0171">
          <w:pPr>
            <w:rPr>
              <w:rStyle w:val="FakeCharacterStyle"/>
              <w:rFonts w:ascii="Source Sans 3" w:hAnsi="Source Sans 3"/>
            </w:rPr>
          </w:pPr>
        </w:p>
      </w:tc>
      <w:tc>
        <w:tcPr>
          <w:tcW w:w="930" w:type="dxa"/>
          <w:shd w:val="clear" w:color="auto" w:fill="auto"/>
        </w:tcPr>
        <w:p w14:paraId="2F3B1E2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A00090C"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E67CD2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F36290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BD200C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2740A49" w14:textId="77777777" w:rsidR="00BC0171" w:rsidRPr="001B3266" w:rsidRDefault="00BC0171">
          <w:pPr>
            <w:pStyle w:val="ParagraphStyle2"/>
            <w:rPr>
              <w:rStyle w:val="FakeCharacterStyle"/>
              <w:rFonts w:ascii="Source Sans 3" w:hAnsi="Source Sans 3"/>
            </w:rPr>
          </w:pPr>
        </w:p>
      </w:tc>
    </w:tr>
  </w:tbl>
  <w:p w14:paraId="5BC559BC" w14:textId="77777777" w:rsidR="00BC0171" w:rsidRPr="001B3266" w:rsidRDefault="00BC0171">
    <w:pPr>
      <w:rPr>
        <w:rStyle w:val="FakeCharacterStyle"/>
        <w:rFonts w:ascii="Source Sans 3" w:hAnsi="Source Sans 3"/>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0A62DE97" w14:textId="77777777">
      <w:trPr>
        <w:trHeight w:hRule="exact" w:val="45"/>
      </w:trPr>
      <w:tc>
        <w:tcPr>
          <w:tcW w:w="3285" w:type="dxa"/>
          <w:vMerge w:val="restart"/>
          <w:shd w:val="clear" w:color="auto" w:fill="auto"/>
        </w:tcPr>
        <w:p w14:paraId="0D466BAC"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619D542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BB2AF50"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0FC8B0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36E1B8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221F1C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B45A8A1" w14:textId="77777777" w:rsidR="00BC0171" w:rsidRPr="001B3266" w:rsidRDefault="00BC0171">
          <w:pPr>
            <w:pStyle w:val="ParagraphStyle2"/>
            <w:rPr>
              <w:rStyle w:val="FakeCharacterStyle"/>
              <w:rFonts w:ascii="Source Sans 3" w:hAnsi="Source Sans 3"/>
            </w:rPr>
          </w:pPr>
        </w:p>
      </w:tc>
    </w:tr>
    <w:tr w:rsidR="00BC0171" w:rsidRPr="001B3266" w14:paraId="798F98D6" w14:textId="77777777">
      <w:trPr>
        <w:trHeight w:hRule="exact" w:val="345"/>
      </w:trPr>
      <w:tc>
        <w:tcPr>
          <w:tcW w:w="3285" w:type="dxa"/>
          <w:vMerge/>
          <w:shd w:val="clear" w:color="auto" w:fill="auto"/>
        </w:tcPr>
        <w:p w14:paraId="0E01FFE1" w14:textId="77777777" w:rsidR="00BC0171" w:rsidRPr="001B3266" w:rsidRDefault="00BC0171">
          <w:pPr>
            <w:rPr>
              <w:rStyle w:val="FakeCharacterStyle"/>
              <w:rFonts w:ascii="Source Sans 3" w:hAnsi="Source Sans 3"/>
            </w:rPr>
          </w:pPr>
        </w:p>
      </w:tc>
      <w:tc>
        <w:tcPr>
          <w:tcW w:w="930" w:type="dxa"/>
          <w:shd w:val="clear" w:color="auto" w:fill="auto"/>
        </w:tcPr>
        <w:p w14:paraId="7DC216F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9F87686"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6BE7B65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34B024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FA2E2D0"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-20-</w:t>
          </w:r>
        </w:p>
      </w:tc>
      <w:tc>
        <w:tcPr>
          <w:tcW w:w="930" w:type="dxa"/>
          <w:shd w:val="clear" w:color="auto" w:fill="auto"/>
        </w:tcPr>
        <w:p w14:paraId="06E425ED" w14:textId="77777777" w:rsidR="00BC0171" w:rsidRPr="001B3266" w:rsidRDefault="00BC0171">
          <w:pPr>
            <w:pStyle w:val="ParagraphStyle2"/>
            <w:rPr>
              <w:rStyle w:val="FakeCharacterStyle"/>
              <w:rFonts w:ascii="Source Sans 3" w:hAnsi="Source Sans 3"/>
            </w:rPr>
          </w:pPr>
        </w:p>
      </w:tc>
    </w:tr>
    <w:tr w:rsidR="00BC0171" w:rsidRPr="001B3266" w14:paraId="03864F55" w14:textId="77777777">
      <w:trPr>
        <w:trHeight w:hRule="exact" w:val="45"/>
      </w:trPr>
      <w:tc>
        <w:tcPr>
          <w:tcW w:w="3285" w:type="dxa"/>
          <w:vMerge/>
          <w:shd w:val="clear" w:color="auto" w:fill="auto"/>
        </w:tcPr>
        <w:p w14:paraId="14E73C3C" w14:textId="77777777" w:rsidR="00BC0171" w:rsidRPr="001B3266" w:rsidRDefault="00BC0171">
          <w:pPr>
            <w:rPr>
              <w:rStyle w:val="FakeCharacterStyle"/>
              <w:rFonts w:ascii="Source Sans 3" w:hAnsi="Source Sans 3"/>
            </w:rPr>
          </w:pPr>
        </w:p>
      </w:tc>
      <w:tc>
        <w:tcPr>
          <w:tcW w:w="930" w:type="dxa"/>
          <w:shd w:val="clear" w:color="auto" w:fill="auto"/>
        </w:tcPr>
        <w:p w14:paraId="05FE924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23D93E5"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F5F683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A2E16B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52B4E2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962849C" w14:textId="77777777" w:rsidR="00BC0171" w:rsidRPr="001B3266" w:rsidRDefault="00BC0171">
          <w:pPr>
            <w:pStyle w:val="ParagraphStyle2"/>
            <w:rPr>
              <w:rStyle w:val="FakeCharacterStyle"/>
              <w:rFonts w:ascii="Source Sans 3" w:hAnsi="Source Sans 3"/>
            </w:rPr>
          </w:pPr>
        </w:p>
      </w:tc>
    </w:tr>
  </w:tbl>
  <w:p w14:paraId="529E309E" w14:textId="77777777" w:rsidR="00BC0171" w:rsidRPr="001B3266" w:rsidRDefault="00BC0171">
    <w:pPr>
      <w:rPr>
        <w:rStyle w:val="FakeCharacterStyle"/>
        <w:rFonts w:ascii="Source Sans 3" w:hAnsi="Source Sans 3"/>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466245FC" w14:textId="77777777">
      <w:trPr>
        <w:trHeight w:hRule="exact" w:val="45"/>
      </w:trPr>
      <w:tc>
        <w:tcPr>
          <w:tcW w:w="3285" w:type="dxa"/>
          <w:vMerge w:val="restart"/>
          <w:shd w:val="clear" w:color="auto" w:fill="auto"/>
        </w:tcPr>
        <w:p w14:paraId="0097B654"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573A598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4899167"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C9C099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928B25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94F385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F31D918" w14:textId="77777777" w:rsidR="00BC0171" w:rsidRPr="001B3266" w:rsidRDefault="00BC0171">
          <w:pPr>
            <w:pStyle w:val="ParagraphStyle2"/>
            <w:rPr>
              <w:rStyle w:val="FakeCharacterStyle"/>
              <w:rFonts w:ascii="Source Sans 3" w:hAnsi="Source Sans 3"/>
            </w:rPr>
          </w:pPr>
        </w:p>
      </w:tc>
    </w:tr>
    <w:tr w:rsidR="00BC0171" w:rsidRPr="001B3266" w14:paraId="505293AE" w14:textId="77777777">
      <w:trPr>
        <w:trHeight w:hRule="exact" w:val="345"/>
      </w:trPr>
      <w:tc>
        <w:tcPr>
          <w:tcW w:w="3285" w:type="dxa"/>
          <w:vMerge/>
          <w:shd w:val="clear" w:color="auto" w:fill="auto"/>
        </w:tcPr>
        <w:p w14:paraId="4323AD56" w14:textId="77777777" w:rsidR="00BC0171" w:rsidRPr="001B3266" w:rsidRDefault="00BC0171">
          <w:pPr>
            <w:rPr>
              <w:rStyle w:val="FakeCharacterStyle"/>
              <w:rFonts w:ascii="Source Sans 3" w:hAnsi="Source Sans 3"/>
            </w:rPr>
          </w:pPr>
        </w:p>
      </w:tc>
      <w:tc>
        <w:tcPr>
          <w:tcW w:w="930" w:type="dxa"/>
          <w:shd w:val="clear" w:color="auto" w:fill="auto"/>
        </w:tcPr>
        <w:p w14:paraId="4ABD9F7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79AC522"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378998B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4B3BB5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E2771F7"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-21-</w:t>
          </w:r>
        </w:p>
      </w:tc>
      <w:tc>
        <w:tcPr>
          <w:tcW w:w="930" w:type="dxa"/>
          <w:shd w:val="clear" w:color="auto" w:fill="auto"/>
        </w:tcPr>
        <w:p w14:paraId="7A4BFDBF" w14:textId="77777777" w:rsidR="00BC0171" w:rsidRPr="001B3266" w:rsidRDefault="00BC0171">
          <w:pPr>
            <w:pStyle w:val="ParagraphStyle2"/>
            <w:rPr>
              <w:rStyle w:val="FakeCharacterStyle"/>
              <w:rFonts w:ascii="Source Sans 3" w:hAnsi="Source Sans 3"/>
            </w:rPr>
          </w:pPr>
        </w:p>
      </w:tc>
    </w:tr>
    <w:tr w:rsidR="00BC0171" w:rsidRPr="001B3266" w14:paraId="421671C3" w14:textId="77777777">
      <w:trPr>
        <w:trHeight w:hRule="exact" w:val="45"/>
      </w:trPr>
      <w:tc>
        <w:tcPr>
          <w:tcW w:w="3285" w:type="dxa"/>
          <w:vMerge/>
          <w:shd w:val="clear" w:color="auto" w:fill="auto"/>
        </w:tcPr>
        <w:p w14:paraId="0AF84777" w14:textId="77777777" w:rsidR="00BC0171" w:rsidRPr="001B3266" w:rsidRDefault="00BC0171">
          <w:pPr>
            <w:rPr>
              <w:rStyle w:val="FakeCharacterStyle"/>
              <w:rFonts w:ascii="Source Sans 3" w:hAnsi="Source Sans 3"/>
            </w:rPr>
          </w:pPr>
        </w:p>
      </w:tc>
      <w:tc>
        <w:tcPr>
          <w:tcW w:w="930" w:type="dxa"/>
          <w:shd w:val="clear" w:color="auto" w:fill="auto"/>
        </w:tcPr>
        <w:p w14:paraId="71DA5E1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159A673"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75365D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577B23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BFBD2A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6CD03C5" w14:textId="77777777" w:rsidR="00BC0171" w:rsidRPr="001B3266" w:rsidRDefault="00BC0171">
          <w:pPr>
            <w:pStyle w:val="ParagraphStyle2"/>
            <w:rPr>
              <w:rStyle w:val="FakeCharacterStyle"/>
              <w:rFonts w:ascii="Source Sans 3" w:hAnsi="Source Sans 3"/>
            </w:rPr>
          </w:pPr>
        </w:p>
      </w:tc>
    </w:tr>
  </w:tbl>
  <w:p w14:paraId="72170D78" w14:textId="77777777" w:rsidR="00BC0171" w:rsidRPr="001B3266" w:rsidRDefault="00BC0171">
    <w:pPr>
      <w:rPr>
        <w:rStyle w:val="FakeCharacterStyle"/>
        <w:rFonts w:ascii="Source Sans 3" w:hAnsi="Source Sans 3"/>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59EF3605" w14:textId="77777777">
      <w:trPr>
        <w:trHeight w:hRule="exact" w:val="45"/>
      </w:trPr>
      <w:tc>
        <w:tcPr>
          <w:tcW w:w="3285" w:type="dxa"/>
          <w:vMerge w:val="restart"/>
          <w:shd w:val="clear" w:color="auto" w:fill="auto"/>
        </w:tcPr>
        <w:p w14:paraId="6876F352"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366183E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60D2894"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1DA877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78AAD1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E1EA67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8E5FB86" w14:textId="77777777" w:rsidR="00BC0171" w:rsidRPr="001B3266" w:rsidRDefault="00BC0171">
          <w:pPr>
            <w:pStyle w:val="ParagraphStyle2"/>
            <w:rPr>
              <w:rStyle w:val="FakeCharacterStyle"/>
              <w:rFonts w:ascii="Source Sans 3" w:hAnsi="Source Sans 3"/>
            </w:rPr>
          </w:pPr>
        </w:p>
      </w:tc>
    </w:tr>
    <w:tr w:rsidR="00BC0171" w:rsidRPr="001B3266" w14:paraId="41DBEC54" w14:textId="77777777">
      <w:trPr>
        <w:trHeight w:hRule="exact" w:val="345"/>
      </w:trPr>
      <w:tc>
        <w:tcPr>
          <w:tcW w:w="3285" w:type="dxa"/>
          <w:vMerge/>
          <w:shd w:val="clear" w:color="auto" w:fill="auto"/>
        </w:tcPr>
        <w:p w14:paraId="48F83EB3" w14:textId="77777777" w:rsidR="00BC0171" w:rsidRPr="001B3266" w:rsidRDefault="00BC0171">
          <w:pPr>
            <w:rPr>
              <w:rStyle w:val="FakeCharacterStyle"/>
              <w:rFonts w:ascii="Source Sans 3" w:hAnsi="Source Sans 3"/>
            </w:rPr>
          </w:pPr>
        </w:p>
      </w:tc>
      <w:tc>
        <w:tcPr>
          <w:tcW w:w="930" w:type="dxa"/>
          <w:shd w:val="clear" w:color="auto" w:fill="auto"/>
        </w:tcPr>
        <w:p w14:paraId="768A2D8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E022981"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23FF050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9704B6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409D6A2"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-22-</w:t>
          </w:r>
        </w:p>
      </w:tc>
      <w:tc>
        <w:tcPr>
          <w:tcW w:w="930" w:type="dxa"/>
          <w:shd w:val="clear" w:color="auto" w:fill="auto"/>
        </w:tcPr>
        <w:p w14:paraId="787BD65F" w14:textId="77777777" w:rsidR="00BC0171" w:rsidRPr="001B3266" w:rsidRDefault="00BC0171">
          <w:pPr>
            <w:pStyle w:val="ParagraphStyle2"/>
            <w:rPr>
              <w:rStyle w:val="FakeCharacterStyle"/>
              <w:rFonts w:ascii="Source Sans 3" w:hAnsi="Source Sans 3"/>
            </w:rPr>
          </w:pPr>
        </w:p>
      </w:tc>
    </w:tr>
    <w:tr w:rsidR="00BC0171" w:rsidRPr="001B3266" w14:paraId="4CF5ECFF" w14:textId="77777777">
      <w:trPr>
        <w:trHeight w:hRule="exact" w:val="45"/>
      </w:trPr>
      <w:tc>
        <w:tcPr>
          <w:tcW w:w="3285" w:type="dxa"/>
          <w:vMerge/>
          <w:shd w:val="clear" w:color="auto" w:fill="auto"/>
        </w:tcPr>
        <w:p w14:paraId="2D06290F" w14:textId="77777777" w:rsidR="00BC0171" w:rsidRPr="001B3266" w:rsidRDefault="00BC0171">
          <w:pPr>
            <w:rPr>
              <w:rStyle w:val="FakeCharacterStyle"/>
              <w:rFonts w:ascii="Source Sans 3" w:hAnsi="Source Sans 3"/>
            </w:rPr>
          </w:pPr>
        </w:p>
      </w:tc>
      <w:tc>
        <w:tcPr>
          <w:tcW w:w="930" w:type="dxa"/>
          <w:shd w:val="clear" w:color="auto" w:fill="auto"/>
        </w:tcPr>
        <w:p w14:paraId="6061F66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9375C23"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BD6687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B721DC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3EC595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D2D467C" w14:textId="77777777" w:rsidR="00BC0171" w:rsidRPr="001B3266" w:rsidRDefault="00BC0171">
          <w:pPr>
            <w:pStyle w:val="ParagraphStyle2"/>
            <w:rPr>
              <w:rStyle w:val="FakeCharacterStyle"/>
              <w:rFonts w:ascii="Source Sans 3" w:hAnsi="Source Sans 3"/>
            </w:rPr>
          </w:pPr>
        </w:p>
      </w:tc>
    </w:tr>
  </w:tbl>
  <w:p w14:paraId="1191C67C" w14:textId="77777777" w:rsidR="00BC0171" w:rsidRPr="001B3266" w:rsidRDefault="00BC0171">
    <w:pPr>
      <w:rPr>
        <w:rStyle w:val="FakeCharacterStyle"/>
        <w:rFonts w:ascii="Source Sans 3" w:hAnsi="Source Sans 3"/>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49E82DE0" w14:textId="77777777">
      <w:trPr>
        <w:trHeight w:hRule="exact" w:val="45"/>
      </w:trPr>
      <w:tc>
        <w:tcPr>
          <w:tcW w:w="3285" w:type="dxa"/>
          <w:vMerge w:val="restart"/>
          <w:shd w:val="clear" w:color="auto" w:fill="auto"/>
        </w:tcPr>
        <w:p w14:paraId="54EC2662"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028965A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C0E8326"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3CA38D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FF2D65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215795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CDD8947" w14:textId="77777777" w:rsidR="00BC0171" w:rsidRPr="001B3266" w:rsidRDefault="00BC0171">
          <w:pPr>
            <w:pStyle w:val="ParagraphStyle2"/>
            <w:rPr>
              <w:rStyle w:val="FakeCharacterStyle"/>
              <w:rFonts w:ascii="Source Sans 3" w:hAnsi="Source Sans 3"/>
            </w:rPr>
          </w:pPr>
        </w:p>
      </w:tc>
    </w:tr>
    <w:tr w:rsidR="00BC0171" w:rsidRPr="001B3266" w14:paraId="4D22B64F" w14:textId="77777777">
      <w:trPr>
        <w:trHeight w:hRule="exact" w:val="345"/>
      </w:trPr>
      <w:tc>
        <w:tcPr>
          <w:tcW w:w="3285" w:type="dxa"/>
          <w:vMerge/>
          <w:shd w:val="clear" w:color="auto" w:fill="auto"/>
        </w:tcPr>
        <w:p w14:paraId="6B34D658" w14:textId="77777777" w:rsidR="00BC0171" w:rsidRPr="001B3266" w:rsidRDefault="00BC0171">
          <w:pPr>
            <w:rPr>
              <w:rStyle w:val="FakeCharacterStyle"/>
              <w:rFonts w:ascii="Source Sans 3" w:hAnsi="Source Sans 3"/>
            </w:rPr>
          </w:pPr>
        </w:p>
      </w:tc>
      <w:tc>
        <w:tcPr>
          <w:tcW w:w="930" w:type="dxa"/>
          <w:shd w:val="clear" w:color="auto" w:fill="auto"/>
        </w:tcPr>
        <w:p w14:paraId="650FE45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DB85099"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12F8D9B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FC637E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25B3F49"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-23-</w:t>
          </w:r>
        </w:p>
      </w:tc>
      <w:tc>
        <w:tcPr>
          <w:tcW w:w="930" w:type="dxa"/>
          <w:shd w:val="clear" w:color="auto" w:fill="auto"/>
        </w:tcPr>
        <w:p w14:paraId="219786FF" w14:textId="77777777" w:rsidR="00BC0171" w:rsidRPr="001B3266" w:rsidRDefault="00BC0171">
          <w:pPr>
            <w:pStyle w:val="ParagraphStyle2"/>
            <w:rPr>
              <w:rStyle w:val="FakeCharacterStyle"/>
              <w:rFonts w:ascii="Source Sans 3" w:hAnsi="Source Sans 3"/>
            </w:rPr>
          </w:pPr>
        </w:p>
      </w:tc>
    </w:tr>
    <w:tr w:rsidR="00BC0171" w:rsidRPr="001B3266" w14:paraId="6077A730" w14:textId="77777777">
      <w:trPr>
        <w:trHeight w:hRule="exact" w:val="45"/>
      </w:trPr>
      <w:tc>
        <w:tcPr>
          <w:tcW w:w="3285" w:type="dxa"/>
          <w:vMerge/>
          <w:shd w:val="clear" w:color="auto" w:fill="auto"/>
        </w:tcPr>
        <w:p w14:paraId="47B8CE17" w14:textId="77777777" w:rsidR="00BC0171" w:rsidRPr="001B3266" w:rsidRDefault="00BC0171">
          <w:pPr>
            <w:rPr>
              <w:rStyle w:val="FakeCharacterStyle"/>
              <w:rFonts w:ascii="Source Sans 3" w:hAnsi="Source Sans 3"/>
            </w:rPr>
          </w:pPr>
        </w:p>
      </w:tc>
      <w:tc>
        <w:tcPr>
          <w:tcW w:w="930" w:type="dxa"/>
          <w:shd w:val="clear" w:color="auto" w:fill="auto"/>
        </w:tcPr>
        <w:p w14:paraId="17C7169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BBA1DE2"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E19331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7C9672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486F15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7E4D2CC" w14:textId="77777777" w:rsidR="00BC0171" w:rsidRPr="001B3266" w:rsidRDefault="00BC0171">
          <w:pPr>
            <w:pStyle w:val="ParagraphStyle2"/>
            <w:rPr>
              <w:rStyle w:val="FakeCharacterStyle"/>
              <w:rFonts w:ascii="Source Sans 3" w:hAnsi="Source Sans 3"/>
            </w:rPr>
          </w:pPr>
        </w:p>
      </w:tc>
    </w:tr>
  </w:tbl>
  <w:p w14:paraId="6955B66D" w14:textId="77777777" w:rsidR="00BC0171" w:rsidRPr="001B3266" w:rsidRDefault="00BC0171">
    <w:pPr>
      <w:rPr>
        <w:rStyle w:val="FakeCharacterStyle"/>
        <w:rFonts w:ascii="Source Sans 3" w:hAnsi="Source Sans 3"/>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68B03731" w14:textId="77777777">
      <w:trPr>
        <w:trHeight w:hRule="exact" w:val="45"/>
      </w:trPr>
      <w:tc>
        <w:tcPr>
          <w:tcW w:w="3285" w:type="dxa"/>
          <w:vMerge w:val="restart"/>
          <w:shd w:val="clear" w:color="auto" w:fill="auto"/>
        </w:tcPr>
        <w:p w14:paraId="7ECB279D"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52BBB72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66F5760"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877B46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351761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72B342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F7BBA8B" w14:textId="77777777" w:rsidR="00BC0171" w:rsidRPr="001B3266" w:rsidRDefault="00BC0171">
          <w:pPr>
            <w:pStyle w:val="ParagraphStyle2"/>
            <w:rPr>
              <w:rStyle w:val="FakeCharacterStyle"/>
              <w:rFonts w:ascii="Source Sans 3" w:hAnsi="Source Sans 3"/>
            </w:rPr>
          </w:pPr>
        </w:p>
      </w:tc>
    </w:tr>
    <w:tr w:rsidR="00BC0171" w:rsidRPr="001B3266" w14:paraId="26CC472D" w14:textId="77777777">
      <w:trPr>
        <w:trHeight w:hRule="exact" w:val="345"/>
      </w:trPr>
      <w:tc>
        <w:tcPr>
          <w:tcW w:w="3285" w:type="dxa"/>
          <w:vMerge/>
          <w:shd w:val="clear" w:color="auto" w:fill="auto"/>
        </w:tcPr>
        <w:p w14:paraId="4B4244B1" w14:textId="77777777" w:rsidR="00BC0171" w:rsidRPr="001B3266" w:rsidRDefault="00BC0171">
          <w:pPr>
            <w:rPr>
              <w:rStyle w:val="FakeCharacterStyle"/>
              <w:rFonts w:ascii="Source Sans 3" w:hAnsi="Source Sans 3"/>
            </w:rPr>
          </w:pPr>
        </w:p>
      </w:tc>
      <w:tc>
        <w:tcPr>
          <w:tcW w:w="930" w:type="dxa"/>
          <w:shd w:val="clear" w:color="auto" w:fill="auto"/>
        </w:tcPr>
        <w:p w14:paraId="485217B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065748C"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1F34CBE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77ECA0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6199DCC"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-24-</w:t>
          </w:r>
        </w:p>
      </w:tc>
      <w:tc>
        <w:tcPr>
          <w:tcW w:w="930" w:type="dxa"/>
          <w:shd w:val="clear" w:color="auto" w:fill="auto"/>
        </w:tcPr>
        <w:p w14:paraId="7FC795D7" w14:textId="77777777" w:rsidR="00BC0171" w:rsidRPr="001B3266" w:rsidRDefault="00BC0171">
          <w:pPr>
            <w:pStyle w:val="ParagraphStyle2"/>
            <w:rPr>
              <w:rStyle w:val="FakeCharacterStyle"/>
              <w:rFonts w:ascii="Source Sans 3" w:hAnsi="Source Sans 3"/>
            </w:rPr>
          </w:pPr>
        </w:p>
      </w:tc>
    </w:tr>
    <w:tr w:rsidR="00BC0171" w:rsidRPr="001B3266" w14:paraId="0EE572DA" w14:textId="77777777">
      <w:trPr>
        <w:trHeight w:hRule="exact" w:val="45"/>
      </w:trPr>
      <w:tc>
        <w:tcPr>
          <w:tcW w:w="3285" w:type="dxa"/>
          <w:vMerge/>
          <w:shd w:val="clear" w:color="auto" w:fill="auto"/>
        </w:tcPr>
        <w:p w14:paraId="05D35CBF" w14:textId="77777777" w:rsidR="00BC0171" w:rsidRPr="001B3266" w:rsidRDefault="00BC0171">
          <w:pPr>
            <w:rPr>
              <w:rStyle w:val="FakeCharacterStyle"/>
              <w:rFonts w:ascii="Source Sans 3" w:hAnsi="Source Sans 3"/>
            </w:rPr>
          </w:pPr>
        </w:p>
      </w:tc>
      <w:tc>
        <w:tcPr>
          <w:tcW w:w="930" w:type="dxa"/>
          <w:shd w:val="clear" w:color="auto" w:fill="auto"/>
        </w:tcPr>
        <w:p w14:paraId="1899C53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E304AF6"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DB8BA1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2C83F2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72B8E9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D090A85" w14:textId="77777777" w:rsidR="00BC0171" w:rsidRPr="001B3266" w:rsidRDefault="00BC0171">
          <w:pPr>
            <w:pStyle w:val="ParagraphStyle2"/>
            <w:rPr>
              <w:rStyle w:val="FakeCharacterStyle"/>
              <w:rFonts w:ascii="Source Sans 3" w:hAnsi="Source Sans 3"/>
            </w:rPr>
          </w:pPr>
        </w:p>
      </w:tc>
    </w:tr>
  </w:tbl>
  <w:p w14:paraId="1373C347" w14:textId="77777777" w:rsidR="00BC0171" w:rsidRPr="001B3266" w:rsidRDefault="00BC0171">
    <w:pPr>
      <w:rPr>
        <w:rStyle w:val="FakeCharacterStyle"/>
        <w:rFonts w:ascii="Source Sans 3" w:hAnsi="Source Sans 3"/>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484F5682" w14:textId="77777777">
      <w:trPr>
        <w:trHeight w:hRule="exact" w:val="45"/>
      </w:trPr>
      <w:tc>
        <w:tcPr>
          <w:tcW w:w="3285" w:type="dxa"/>
          <w:vMerge w:val="restart"/>
          <w:shd w:val="clear" w:color="auto" w:fill="auto"/>
        </w:tcPr>
        <w:p w14:paraId="524DB4D0"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0A1E634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AD2B0B2"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FD16EB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09111F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86BD08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B2BBF1C" w14:textId="77777777" w:rsidR="00BC0171" w:rsidRPr="001B3266" w:rsidRDefault="00BC0171">
          <w:pPr>
            <w:pStyle w:val="ParagraphStyle2"/>
            <w:rPr>
              <w:rStyle w:val="FakeCharacterStyle"/>
              <w:rFonts w:ascii="Source Sans 3" w:hAnsi="Source Sans 3"/>
            </w:rPr>
          </w:pPr>
        </w:p>
      </w:tc>
    </w:tr>
    <w:tr w:rsidR="00BC0171" w:rsidRPr="001B3266" w14:paraId="440B956C" w14:textId="77777777">
      <w:trPr>
        <w:trHeight w:hRule="exact" w:val="345"/>
      </w:trPr>
      <w:tc>
        <w:tcPr>
          <w:tcW w:w="3285" w:type="dxa"/>
          <w:vMerge/>
          <w:shd w:val="clear" w:color="auto" w:fill="auto"/>
        </w:tcPr>
        <w:p w14:paraId="26B6A20E" w14:textId="77777777" w:rsidR="00BC0171" w:rsidRPr="001B3266" w:rsidRDefault="00BC0171">
          <w:pPr>
            <w:rPr>
              <w:rStyle w:val="FakeCharacterStyle"/>
              <w:rFonts w:ascii="Source Sans 3" w:hAnsi="Source Sans 3"/>
            </w:rPr>
          </w:pPr>
        </w:p>
      </w:tc>
      <w:tc>
        <w:tcPr>
          <w:tcW w:w="930" w:type="dxa"/>
          <w:shd w:val="clear" w:color="auto" w:fill="auto"/>
        </w:tcPr>
        <w:p w14:paraId="4773AAF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B734C5B"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51450B7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0D6786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ED4DD09"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-25-</w:t>
          </w:r>
        </w:p>
      </w:tc>
      <w:tc>
        <w:tcPr>
          <w:tcW w:w="930" w:type="dxa"/>
          <w:shd w:val="clear" w:color="auto" w:fill="auto"/>
        </w:tcPr>
        <w:p w14:paraId="673053CC" w14:textId="77777777" w:rsidR="00BC0171" w:rsidRPr="001B3266" w:rsidRDefault="00BC0171">
          <w:pPr>
            <w:pStyle w:val="ParagraphStyle2"/>
            <w:rPr>
              <w:rStyle w:val="FakeCharacterStyle"/>
              <w:rFonts w:ascii="Source Sans 3" w:hAnsi="Source Sans 3"/>
            </w:rPr>
          </w:pPr>
        </w:p>
      </w:tc>
    </w:tr>
    <w:tr w:rsidR="00BC0171" w:rsidRPr="001B3266" w14:paraId="24C3D694" w14:textId="77777777">
      <w:trPr>
        <w:trHeight w:hRule="exact" w:val="45"/>
      </w:trPr>
      <w:tc>
        <w:tcPr>
          <w:tcW w:w="3285" w:type="dxa"/>
          <w:vMerge/>
          <w:shd w:val="clear" w:color="auto" w:fill="auto"/>
        </w:tcPr>
        <w:p w14:paraId="0B7021AF" w14:textId="77777777" w:rsidR="00BC0171" w:rsidRPr="001B3266" w:rsidRDefault="00BC0171">
          <w:pPr>
            <w:rPr>
              <w:rStyle w:val="FakeCharacterStyle"/>
              <w:rFonts w:ascii="Source Sans 3" w:hAnsi="Source Sans 3"/>
            </w:rPr>
          </w:pPr>
        </w:p>
      </w:tc>
      <w:tc>
        <w:tcPr>
          <w:tcW w:w="930" w:type="dxa"/>
          <w:shd w:val="clear" w:color="auto" w:fill="auto"/>
        </w:tcPr>
        <w:p w14:paraId="67C8FB0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454490A"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082CF4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55613E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245971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2C182CE" w14:textId="77777777" w:rsidR="00BC0171" w:rsidRPr="001B3266" w:rsidRDefault="00BC0171">
          <w:pPr>
            <w:pStyle w:val="ParagraphStyle2"/>
            <w:rPr>
              <w:rStyle w:val="FakeCharacterStyle"/>
              <w:rFonts w:ascii="Source Sans 3" w:hAnsi="Source Sans 3"/>
            </w:rPr>
          </w:pPr>
        </w:p>
      </w:tc>
    </w:tr>
  </w:tbl>
  <w:p w14:paraId="080BB905" w14:textId="77777777" w:rsidR="00BC0171" w:rsidRPr="001B3266" w:rsidRDefault="00BC0171">
    <w:pPr>
      <w:rPr>
        <w:rStyle w:val="FakeCharacterStyle"/>
        <w:rFonts w:ascii="Source Sans 3" w:hAnsi="Source Sans 3"/>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4505505D" w14:textId="77777777">
      <w:trPr>
        <w:trHeight w:hRule="exact" w:val="45"/>
      </w:trPr>
      <w:tc>
        <w:tcPr>
          <w:tcW w:w="3285" w:type="dxa"/>
          <w:vMerge w:val="restart"/>
          <w:shd w:val="clear" w:color="auto" w:fill="auto"/>
        </w:tcPr>
        <w:p w14:paraId="3D5F2662"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06504EC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1E9EAB9"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5DEA64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99DE14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8D8922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76B9379" w14:textId="77777777" w:rsidR="00BC0171" w:rsidRPr="001B3266" w:rsidRDefault="00BC0171">
          <w:pPr>
            <w:pStyle w:val="ParagraphStyle2"/>
            <w:rPr>
              <w:rStyle w:val="FakeCharacterStyle"/>
              <w:rFonts w:ascii="Source Sans 3" w:hAnsi="Source Sans 3"/>
            </w:rPr>
          </w:pPr>
        </w:p>
      </w:tc>
    </w:tr>
    <w:tr w:rsidR="00BC0171" w:rsidRPr="001B3266" w14:paraId="4DD77770" w14:textId="77777777">
      <w:trPr>
        <w:trHeight w:hRule="exact" w:val="345"/>
      </w:trPr>
      <w:tc>
        <w:tcPr>
          <w:tcW w:w="3285" w:type="dxa"/>
          <w:vMerge/>
          <w:shd w:val="clear" w:color="auto" w:fill="auto"/>
        </w:tcPr>
        <w:p w14:paraId="77E8DD98" w14:textId="77777777" w:rsidR="00BC0171" w:rsidRPr="001B3266" w:rsidRDefault="00BC0171">
          <w:pPr>
            <w:rPr>
              <w:rStyle w:val="FakeCharacterStyle"/>
              <w:rFonts w:ascii="Source Sans 3" w:hAnsi="Source Sans 3"/>
            </w:rPr>
          </w:pPr>
        </w:p>
      </w:tc>
      <w:tc>
        <w:tcPr>
          <w:tcW w:w="930" w:type="dxa"/>
          <w:shd w:val="clear" w:color="auto" w:fill="auto"/>
        </w:tcPr>
        <w:p w14:paraId="3B89F9F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74677C8"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256DF65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6905AC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AF7185F"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-26-</w:t>
          </w:r>
        </w:p>
      </w:tc>
      <w:tc>
        <w:tcPr>
          <w:tcW w:w="930" w:type="dxa"/>
          <w:shd w:val="clear" w:color="auto" w:fill="auto"/>
        </w:tcPr>
        <w:p w14:paraId="246EE86E" w14:textId="77777777" w:rsidR="00BC0171" w:rsidRPr="001B3266" w:rsidRDefault="00BC0171">
          <w:pPr>
            <w:pStyle w:val="ParagraphStyle2"/>
            <w:rPr>
              <w:rStyle w:val="FakeCharacterStyle"/>
              <w:rFonts w:ascii="Source Sans 3" w:hAnsi="Source Sans 3"/>
            </w:rPr>
          </w:pPr>
        </w:p>
      </w:tc>
    </w:tr>
    <w:tr w:rsidR="00BC0171" w:rsidRPr="001B3266" w14:paraId="454361DD" w14:textId="77777777">
      <w:trPr>
        <w:trHeight w:hRule="exact" w:val="45"/>
      </w:trPr>
      <w:tc>
        <w:tcPr>
          <w:tcW w:w="3285" w:type="dxa"/>
          <w:vMerge/>
          <w:shd w:val="clear" w:color="auto" w:fill="auto"/>
        </w:tcPr>
        <w:p w14:paraId="5E0DD55C" w14:textId="77777777" w:rsidR="00BC0171" w:rsidRPr="001B3266" w:rsidRDefault="00BC0171">
          <w:pPr>
            <w:rPr>
              <w:rStyle w:val="FakeCharacterStyle"/>
              <w:rFonts w:ascii="Source Sans 3" w:hAnsi="Source Sans 3"/>
            </w:rPr>
          </w:pPr>
        </w:p>
      </w:tc>
      <w:tc>
        <w:tcPr>
          <w:tcW w:w="930" w:type="dxa"/>
          <w:shd w:val="clear" w:color="auto" w:fill="auto"/>
        </w:tcPr>
        <w:p w14:paraId="53BF03C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20210C9"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44AE12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7ABC7B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418B22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2788997" w14:textId="77777777" w:rsidR="00BC0171" w:rsidRPr="001B3266" w:rsidRDefault="00BC0171">
          <w:pPr>
            <w:pStyle w:val="ParagraphStyle2"/>
            <w:rPr>
              <w:rStyle w:val="FakeCharacterStyle"/>
              <w:rFonts w:ascii="Source Sans 3" w:hAnsi="Source Sans 3"/>
            </w:rPr>
          </w:pPr>
        </w:p>
      </w:tc>
    </w:tr>
  </w:tbl>
  <w:p w14:paraId="450E265D" w14:textId="77777777" w:rsidR="00BC0171" w:rsidRPr="001B3266" w:rsidRDefault="00BC0171">
    <w:pPr>
      <w:rPr>
        <w:rStyle w:val="FakeCharacterStyle"/>
        <w:rFonts w:ascii="Source Sans 3" w:hAnsi="Source Sans 3"/>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3521AD91" w14:textId="77777777">
      <w:trPr>
        <w:trHeight w:hRule="exact" w:val="45"/>
      </w:trPr>
      <w:tc>
        <w:tcPr>
          <w:tcW w:w="3285" w:type="dxa"/>
          <w:vMerge w:val="restart"/>
          <w:shd w:val="clear" w:color="auto" w:fill="auto"/>
        </w:tcPr>
        <w:p w14:paraId="6775B70E"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29FC7A2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5E679B0"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5D7412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DEA9A4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C2D895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9FA5F2B" w14:textId="77777777" w:rsidR="00BC0171" w:rsidRPr="001B3266" w:rsidRDefault="00BC0171">
          <w:pPr>
            <w:pStyle w:val="ParagraphStyle2"/>
            <w:rPr>
              <w:rStyle w:val="FakeCharacterStyle"/>
              <w:rFonts w:ascii="Source Sans 3" w:hAnsi="Source Sans 3"/>
            </w:rPr>
          </w:pPr>
        </w:p>
      </w:tc>
    </w:tr>
    <w:tr w:rsidR="00BC0171" w:rsidRPr="001B3266" w14:paraId="28391B64" w14:textId="77777777">
      <w:trPr>
        <w:trHeight w:hRule="exact" w:val="345"/>
      </w:trPr>
      <w:tc>
        <w:tcPr>
          <w:tcW w:w="3285" w:type="dxa"/>
          <w:vMerge/>
          <w:shd w:val="clear" w:color="auto" w:fill="auto"/>
        </w:tcPr>
        <w:p w14:paraId="680C6F50" w14:textId="77777777" w:rsidR="00BC0171" w:rsidRPr="001B3266" w:rsidRDefault="00BC0171">
          <w:pPr>
            <w:rPr>
              <w:rStyle w:val="FakeCharacterStyle"/>
              <w:rFonts w:ascii="Source Sans 3" w:hAnsi="Source Sans 3"/>
            </w:rPr>
          </w:pPr>
        </w:p>
      </w:tc>
      <w:tc>
        <w:tcPr>
          <w:tcW w:w="930" w:type="dxa"/>
          <w:shd w:val="clear" w:color="auto" w:fill="auto"/>
        </w:tcPr>
        <w:p w14:paraId="40172F8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486EAE4"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56EE040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41E045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E988DF7"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-27-</w:t>
          </w:r>
        </w:p>
      </w:tc>
      <w:tc>
        <w:tcPr>
          <w:tcW w:w="930" w:type="dxa"/>
          <w:shd w:val="clear" w:color="auto" w:fill="auto"/>
        </w:tcPr>
        <w:p w14:paraId="0D8AFDD9" w14:textId="77777777" w:rsidR="00BC0171" w:rsidRPr="001B3266" w:rsidRDefault="00BC0171">
          <w:pPr>
            <w:pStyle w:val="ParagraphStyle2"/>
            <w:rPr>
              <w:rStyle w:val="FakeCharacterStyle"/>
              <w:rFonts w:ascii="Source Sans 3" w:hAnsi="Source Sans 3"/>
            </w:rPr>
          </w:pPr>
        </w:p>
      </w:tc>
    </w:tr>
    <w:tr w:rsidR="00BC0171" w:rsidRPr="001B3266" w14:paraId="15804C74" w14:textId="77777777">
      <w:trPr>
        <w:trHeight w:hRule="exact" w:val="45"/>
      </w:trPr>
      <w:tc>
        <w:tcPr>
          <w:tcW w:w="3285" w:type="dxa"/>
          <w:vMerge/>
          <w:shd w:val="clear" w:color="auto" w:fill="auto"/>
        </w:tcPr>
        <w:p w14:paraId="31DC8F97" w14:textId="77777777" w:rsidR="00BC0171" w:rsidRPr="001B3266" w:rsidRDefault="00BC0171">
          <w:pPr>
            <w:rPr>
              <w:rStyle w:val="FakeCharacterStyle"/>
              <w:rFonts w:ascii="Source Sans 3" w:hAnsi="Source Sans 3"/>
            </w:rPr>
          </w:pPr>
        </w:p>
      </w:tc>
      <w:tc>
        <w:tcPr>
          <w:tcW w:w="930" w:type="dxa"/>
          <w:shd w:val="clear" w:color="auto" w:fill="auto"/>
        </w:tcPr>
        <w:p w14:paraId="757D598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4E0DA1F"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11CD31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9DC096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96196A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FDD3D29" w14:textId="77777777" w:rsidR="00BC0171" w:rsidRPr="001B3266" w:rsidRDefault="00BC0171">
          <w:pPr>
            <w:pStyle w:val="ParagraphStyle2"/>
            <w:rPr>
              <w:rStyle w:val="FakeCharacterStyle"/>
              <w:rFonts w:ascii="Source Sans 3" w:hAnsi="Source Sans 3"/>
            </w:rPr>
          </w:pPr>
        </w:p>
      </w:tc>
    </w:tr>
  </w:tbl>
  <w:p w14:paraId="7601A9AC" w14:textId="77777777" w:rsidR="00BC0171" w:rsidRPr="001B3266" w:rsidRDefault="00BC0171">
    <w:pPr>
      <w:rPr>
        <w:rStyle w:val="FakeCharacterStyle"/>
        <w:rFonts w:ascii="Source Sans 3" w:hAnsi="Source Sans 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0EFFE" w14:textId="77777777" w:rsidR="001B3266" w:rsidRDefault="001B3266">
    <w:pPr>
      <w:pStyle w:val="Fuzeile"/>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68CDABCA" w14:textId="77777777">
      <w:trPr>
        <w:trHeight w:hRule="exact" w:val="45"/>
      </w:trPr>
      <w:tc>
        <w:tcPr>
          <w:tcW w:w="3285" w:type="dxa"/>
          <w:vMerge w:val="restart"/>
          <w:shd w:val="clear" w:color="auto" w:fill="auto"/>
        </w:tcPr>
        <w:p w14:paraId="0B7B43FE"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12EC2DA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99F68D6"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3858A1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50EB47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02D666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8BF9540" w14:textId="77777777" w:rsidR="00BC0171" w:rsidRPr="001B3266" w:rsidRDefault="00BC0171">
          <w:pPr>
            <w:pStyle w:val="ParagraphStyle2"/>
            <w:rPr>
              <w:rStyle w:val="FakeCharacterStyle"/>
              <w:rFonts w:ascii="Source Sans 3" w:hAnsi="Source Sans 3"/>
            </w:rPr>
          </w:pPr>
        </w:p>
      </w:tc>
    </w:tr>
    <w:tr w:rsidR="00BC0171" w:rsidRPr="001B3266" w14:paraId="182D4B65" w14:textId="77777777">
      <w:trPr>
        <w:trHeight w:hRule="exact" w:val="345"/>
      </w:trPr>
      <w:tc>
        <w:tcPr>
          <w:tcW w:w="3285" w:type="dxa"/>
          <w:vMerge/>
          <w:shd w:val="clear" w:color="auto" w:fill="auto"/>
        </w:tcPr>
        <w:p w14:paraId="354441D2" w14:textId="77777777" w:rsidR="00BC0171" w:rsidRPr="001B3266" w:rsidRDefault="00BC0171">
          <w:pPr>
            <w:rPr>
              <w:rStyle w:val="FakeCharacterStyle"/>
              <w:rFonts w:ascii="Source Sans 3" w:hAnsi="Source Sans 3"/>
            </w:rPr>
          </w:pPr>
        </w:p>
      </w:tc>
      <w:tc>
        <w:tcPr>
          <w:tcW w:w="930" w:type="dxa"/>
          <w:shd w:val="clear" w:color="auto" w:fill="auto"/>
        </w:tcPr>
        <w:p w14:paraId="169DDC2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1145761"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4469047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BDC6BF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225F749"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-28-</w:t>
          </w:r>
        </w:p>
      </w:tc>
      <w:tc>
        <w:tcPr>
          <w:tcW w:w="930" w:type="dxa"/>
          <w:shd w:val="clear" w:color="auto" w:fill="auto"/>
        </w:tcPr>
        <w:p w14:paraId="258C733A" w14:textId="77777777" w:rsidR="00BC0171" w:rsidRPr="001B3266" w:rsidRDefault="00BC0171">
          <w:pPr>
            <w:pStyle w:val="ParagraphStyle2"/>
            <w:rPr>
              <w:rStyle w:val="FakeCharacterStyle"/>
              <w:rFonts w:ascii="Source Sans 3" w:hAnsi="Source Sans 3"/>
            </w:rPr>
          </w:pPr>
        </w:p>
      </w:tc>
    </w:tr>
    <w:tr w:rsidR="00BC0171" w:rsidRPr="001B3266" w14:paraId="4FB79EEB" w14:textId="77777777">
      <w:trPr>
        <w:trHeight w:hRule="exact" w:val="45"/>
      </w:trPr>
      <w:tc>
        <w:tcPr>
          <w:tcW w:w="3285" w:type="dxa"/>
          <w:vMerge/>
          <w:shd w:val="clear" w:color="auto" w:fill="auto"/>
        </w:tcPr>
        <w:p w14:paraId="1CB21492" w14:textId="77777777" w:rsidR="00BC0171" w:rsidRPr="001B3266" w:rsidRDefault="00BC0171">
          <w:pPr>
            <w:rPr>
              <w:rStyle w:val="FakeCharacterStyle"/>
              <w:rFonts w:ascii="Source Sans 3" w:hAnsi="Source Sans 3"/>
            </w:rPr>
          </w:pPr>
        </w:p>
      </w:tc>
      <w:tc>
        <w:tcPr>
          <w:tcW w:w="930" w:type="dxa"/>
          <w:shd w:val="clear" w:color="auto" w:fill="auto"/>
        </w:tcPr>
        <w:p w14:paraId="76CBE55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7299B84"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23FBBE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21808B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F13747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867586A" w14:textId="77777777" w:rsidR="00BC0171" w:rsidRPr="001B3266" w:rsidRDefault="00BC0171">
          <w:pPr>
            <w:pStyle w:val="ParagraphStyle2"/>
            <w:rPr>
              <w:rStyle w:val="FakeCharacterStyle"/>
              <w:rFonts w:ascii="Source Sans 3" w:hAnsi="Source Sans 3"/>
            </w:rPr>
          </w:pPr>
        </w:p>
      </w:tc>
    </w:tr>
  </w:tbl>
  <w:p w14:paraId="525870FE" w14:textId="77777777" w:rsidR="00BC0171" w:rsidRPr="001B3266" w:rsidRDefault="00BC0171">
    <w:pPr>
      <w:rPr>
        <w:rStyle w:val="FakeCharacterStyle"/>
        <w:rFonts w:ascii="Source Sans 3" w:hAnsi="Source Sans 3"/>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423A0DAE" w14:textId="77777777">
      <w:trPr>
        <w:trHeight w:hRule="exact" w:val="45"/>
      </w:trPr>
      <w:tc>
        <w:tcPr>
          <w:tcW w:w="3285" w:type="dxa"/>
          <w:vMerge w:val="restart"/>
          <w:shd w:val="clear" w:color="auto" w:fill="auto"/>
        </w:tcPr>
        <w:p w14:paraId="487E968D"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3B6272B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AD6D77A"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F1541B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D8777A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107126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75991C4" w14:textId="77777777" w:rsidR="00BC0171" w:rsidRPr="001B3266" w:rsidRDefault="00BC0171">
          <w:pPr>
            <w:pStyle w:val="ParagraphStyle2"/>
            <w:rPr>
              <w:rStyle w:val="FakeCharacterStyle"/>
              <w:rFonts w:ascii="Source Sans 3" w:hAnsi="Source Sans 3"/>
            </w:rPr>
          </w:pPr>
        </w:p>
      </w:tc>
    </w:tr>
    <w:tr w:rsidR="00BC0171" w:rsidRPr="001B3266" w14:paraId="03A0DE29" w14:textId="77777777">
      <w:trPr>
        <w:trHeight w:hRule="exact" w:val="345"/>
      </w:trPr>
      <w:tc>
        <w:tcPr>
          <w:tcW w:w="3285" w:type="dxa"/>
          <w:vMerge/>
          <w:shd w:val="clear" w:color="auto" w:fill="auto"/>
        </w:tcPr>
        <w:p w14:paraId="482BA141" w14:textId="77777777" w:rsidR="00BC0171" w:rsidRPr="001B3266" w:rsidRDefault="00BC0171">
          <w:pPr>
            <w:rPr>
              <w:rStyle w:val="FakeCharacterStyle"/>
              <w:rFonts w:ascii="Source Sans 3" w:hAnsi="Source Sans 3"/>
            </w:rPr>
          </w:pPr>
        </w:p>
      </w:tc>
      <w:tc>
        <w:tcPr>
          <w:tcW w:w="930" w:type="dxa"/>
          <w:shd w:val="clear" w:color="auto" w:fill="auto"/>
        </w:tcPr>
        <w:p w14:paraId="4CD61AA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CCA0D14"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7E6494E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3B042B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BFB811A"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-29-</w:t>
          </w:r>
        </w:p>
      </w:tc>
      <w:tc>
        <w:tcPr>
          <w:tcW w:w="930" w:type="dxa"/>
          <w:shd w:val="clear" w:color="auto" w:fill="auto"/>
        </w:tcPr>
        <w:p w14:paraId="0A94A594" w14:textId="77777777" w:rsidR="00BC0171" w:rsidRPr="001B3266" w:rsidRDefault="00BC0171">
          <w:pPr>
            <w:pStyle w:val="ParagraphStyle2"/>
            <w:rPr>
              <w:rStyle w:val="FakeCharacterStyle"/>
              <w:rFonts w:ascii="Source Sans 3" w:hAnsi="Source Sans 3"/>
            </w:rPr>
          </w:pPr>
        </w:p>
      </w:tc>
    </w:tr>
    <w:tr w:rsidR="00BC0171" w:rsidRPr="001B3266" w14:paraId="2977BE83" w14:textId="77777777">
      <w:trPr>
        <w:trHeight w:hRule="exact" w:val="45"/>
      </w:trPr>
      <w:tc>
        <w:tcPr>
          <w:tcW w:w="3285" w:type="dxa"/>
          <w:vMerge/>
          <w:shd w:val="clear" w:color="auto" w:fill="auto"/>
        </w:tcPr>
        <w:p w14:paraId="4D7771A2" w14:textId="77777777" w:rsidR="00BC0171" w:rsidRPr="001B3266" w:rsidRDefault="00BC0171">
          <w:pPr>
            <w:rPr>
              <w:rStyle w:val="FakeCharacterStyle"/>
              <w:rFonts w:ascii="Source Sans 3" w:hAnsi="Source Sans 3"/>
            </w:rPr>
          </w:pPr>
        </w:p>
      </w:tc>
      <w:tc>
        <w:tcPr>
          <w:tcW w:w="930" w:type="dxa"/>
          <w:shd w:val="clear" w:color="auto" w:fill="auto"/>
        </w:tcPr>
        <w:p w14:paraId="7A4F2A2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A11970D"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FDCA91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F4E8E6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3B9B2C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60B458A" w14:textId="77777777" w:rsidR="00BC0171" w:rsidRPr="001B3266" w:rsidRDefault="00BC0171">
          <w:pPr>
            <w:pStyle w:val="ParagraphStyle2"/>
            <w:rPr>
              <w:rStyle w:val="FakeCharacterStyle"/>
              <w:rFonts w:ascii="Source Sans 3" w:hAnsi="Source Sans 3"/>
            </w:rPr>
          </w:pPr>
        </w:p>
      </w:tc>
    </w:tr>
  </w:tbl>
  <w:p w14:paraId="71D47955" w14:textId="77777777" w:rsidR="00BC0171" w:rsidRPr="001B3266" w:rsidRDefault="00BC0171">
    <w:pPr>
      <w:rPr>
        <w:rStyle w:val="FakeCharacterStyle"/>
        <w:rFonts w:ascii="Source Sans 3" w:hAnsi="Source Sans 3"/>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49E917A1" w14:textId="77777777">
      <w:trPr>
        <w:trHeight w:hRule="exact" w:val="45"/>
      </w:trPr>
      <w:tc>
        <w:tcPr>
          <w:tcW w:w="3285" w:type="dxa"/>
          <w:vMerge w:val="restart"/>
          <w:shd w:val="clear" w:color="auto" w:fill="auto"/>
        </w:tcPr>
        <w:p w14:paraId="1F5E20B4"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791952E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B8F9358"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E148A9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5155A6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F393CC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1DDED65" w14:textId="77777777" w:rsidR="00BC0171" w:rsidRPr="001B3266" w:rsidRDefault="00BC0171">
          <w:pPr>
            <w:pStyle w:val="ParagraphStyle2"/>
            <w:rPr>
              <w:rStyle w:val="FakeCharacterStyle"/>
              <w:rFonts w:ascii="Source Sans 3" w:hAnsi="Source Sans 3"/>
            </w:rPr>
          </w:pPr>
        </w:p>
      </w:tc>
    </w:tr>
    <w:tr w:rsidR="00BC0171" w:rsidRPr="001B3266" w14:paraId="323D314C" w14:textId="77777777">
      <w:trPr>
        <w:trHeight w:hRule="exact" w:val="345"/>
      </w:trPr>
      <w:tc>
        <w:tcPr>
          <w:tcW w:w="3285" w:type="dxa"/>
          <w:vMerge/>
          <w:shd w:val="clear" w:color="auto" w:fill="auto"/>
        </w:tcPr>
        <w:p w14:paraId="0E3C5076" w14:textId="77777777" w:rsidR="00BC0171" w:rsidRPr="001B3266" w:rsidRDefault="00BC0171">
          <w:pPr>
            <w:rPr>
              <w:rStyle w:val="FakeCharacterStyle"/>
              <w:rFonts w:ascii="Source Sans 3" w:hAnsi="Source Sans 3"/>
            </w:rPr>
          </w:pPr>
        </w:p>
      </w:tc>
      <w:tc>
        <w:tcPr>
          <w:tcW w:w="930" w:type="dxa"/>
          <w:shd w:val="clear" w:color="auto" w:fill="auto"/>
        </w:tcPr>
        <w:p w14:paraId="3AE7719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BFDACEF"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2DE0291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B94154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B01A6DA"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-30-</w:t>
          </w:r>
        </w:p>
      </w:tc>
      <w:tc>
        <w:tcPr>
          <w:tcW w:w="930" w:type="dxa"/>
          <w:shd w:val="clear" w:color="auto" w:fill="auto"/>
        </w:tcPr>
        <w:p w14:paraId="196AD369" w14:textId="77777777" w:rsidR="00BC0171" w:rsidRPr="001B3266" w:rsidRDefault="00BC0171">
          <w:pPr>
            <w:pStyle w:val="ParagraphStyle2"/>
            <w:rPr>
              <w:rStyle w:val="FakeCharacterStyle"/>
              <w:rFonts w:ascii="Source Sans 3" w:hAnsi="Source Sans 3"/>
            </w:rPr>
          </w:pPr>
        </w:p>
      </w:tc>
    </w:tr>
    <w:tr w:rsidR="00BC0171" w:rsidRPr="001B3266" w14:paraId="47AF633F" w14:textId="77777777">
      <w:trPr>
        <w:trHeight w:hRule="exact" w:val="45"/>
      </w:trPr>
      <w:tc>
        <w:tcPr>
          <w:tcW w:w="3285" w:type="dxa"/>
          <w:vMerge/>
          <w:shd w:val="clear" w:color="auto" w:fill="auto"/>
        </w:tcPr>
        <w:p w14:paraId="7098F564" w14:textId="77777777" w:rsidR="00BC0171" w:rsidRPr="001B3266" w:rsidRDefault="00BC0171">
          <w:pPr>
            <w:rPr>
              <w:rStyle w:val="FakeCharacterStyle"/>
              <w:rFonts w:ascii="Source Sans 3" w:hAnsi="Source Sans 3"/>
            </w:rPr>
          </w:pPr>
        </w:p>
      </w:tc>
      <w:tc>
        <w:tcPr>
          <w:tcW w:w="930" w:type="dxa"/>
          <w:shd w:val="clear" w:color="auto" w:fill="auto"/>
        </w:tcPr>
        <w:p w14:paraId="370AF3C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A376CF7"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B5C1EB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8141EC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6EDF50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1DE4951" w14:textId="77777777" w:rsidR="00BC0171" w:rsidRPr="001B3266" w:rsidRDefault="00BC0171">
          <w:pPr>
            <w:pStyle w:val="ParagraphStyle2"/>
            <w:rPr>
              <w:rStyle w:val="FakeCharacterStyle"/>
              <w:rFonts w:ascii="Source Sans 3" w:hAnsi="Source Sans 3"/>
            </w:rPr>
          </w:pPr>
        </w:p>
      </w:tc>
    </w:tr>
  </w:tbl>
  <w:p w14:paraId="2E7F31EB" w14:textId="77777777" w:rsidR="00BC0171" w:rsidRPr="001B3266" w:rsidRDefault="00BC0171">
    <w:pPr>
      <w:rPr>
        <w:rStyle w:val="FakeCharacterStyle"/>
        <w:rFonts w:ascii="Source Sans 3" w:hAnsi="Source Sans 3"/>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1FD6060E" w14:textId="77777777">
      <w:trPr>
        <w:trHeight w:hRule="exact" w:val="45"/>
      </w:trPr>
      <w:tc>
        <w:tcPr>
          <w:tcW w:w="3285" w:type="dxa"/>
          <w:vMerge w:val="restart"/>
          <w:shd w:val="clear" w:color="auto" w:fill="auto"/>
        </w:tcPr>
        <w:p w14:paraId="67ECA7C7"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7CED782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D282BFE"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92C7A6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A61888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AC08B1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7A4296C" w14:textId="77777777" w:rsidR="00BC0171" w:rsidRPr="001B3266" w:rsidRDefault="00BC0171">
          <w:pPr>
            <w:pStyle w:val="ParagraphStyle2"/>
            <w:rPr>
              <w:rStyle w:val="FakeCharacterStyle"/>
              <w:rFonts w:ascii="Source Sans 3" w:hAnsi="Source Sans 3"/>
            </w:rPr>
          </w:pPr>
        </w:p>
      </w:tc>
    </w:tr>
    <w:tr w:rsidR="00BC0171" w:rsidRPr="001B3266" w14:paraId="42961F97" w14:textId="77777777">
      <w:trPr>
        <w:trHeight w:hRule="exact" w:val="345"/>
      </w:trPr>
      <w:tc>
        <w:tcPr>
          <w:tcW w:w="3285" w:type="dxa"/>
          <w:vMerge/>
          <w:shd w:val="clear" w:color="auto" w:fill="auto"/>
        </w:tcPr>
        <w:p w14:paraId="70B2F730" w14:textId="77777777" w:rsidR="00BC0171" w:rsidRPr="001B3266" w:rsidRDefault="00BC0171">
          <w:pPr>
            <w:rPr>
              <w:rStyle w:val="FakeCharacterStyle"/>
              <w:rFonts w:ascii="Source Sans 3" w:hAnsi="Source Sans 3"/>
            </w:rPr>
          </w:pPr>
        </w:p>
      </w:tc>
      <w:tc>
        <w:tcPr>
          <w:tcW w:w="930" w:type="dxa"/>
          <w:shd w:val="clear" w:color="auto" w:fill="auto"/>
        </w:tcPr>
        <w:p w14:paraId="1CC1DDC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466FAEE"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0DB5672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3435C8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A4239BB"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-31-</w:t>
          </w:r>
        </w:p>
      </w:tc>
      <w:tc>
        <w:tcPr>
          <w:tcW w:w="930" w:type="dxa"/>
          <w:shd w:val="clear" w:color="auto" w:fill="auto"/>
        </w:tcPr>
        <w:p w14:paraId="69AD90BA" w14:textId="77777777" w:rsidR="00BC0171" w:rsidRPr="001B3266" w:rsidRDefault="00BC0171">
          <w:pPr>
            <w:pStyle w:val="ParagraphStyle2"/>
            <w:rPr>
              <w:rStyle w:val="FakeCharacterStyle"/>
              <w:rFonts w:ascii="Source Sans 3" w:hAnsi="Source Sans 3"/>
            </w:rPr>
          </w:pPr>
        </w:p>
      </w:tc>
    </w:tr>
    <w:tr w:rsidR="00BC0171" w:rsidRPr="001B3266" w14:paraId="0E44DB91" w14:textId="77777777">
      <w:trPr>
        <w:trHeight w:hRule="exact" w:val="45"/>
      </w:trPr>
      <w:tc>
        <w:tcPr>
          <w:tcW w:w="3285" w:type="dxa"/>
          <w:vMerge/>
          <w:shd w:val="clear" w:color="auto" w:fill="auto"/>
        </w:tcPr>
        <w:p w14:paraId="1446AC8A" w14:textId="77777777" w:rsidR="00BC0171" w:rsidRPr="001B3266" w:rsidRDefault="00BC0171">
          <w:pPr>
            <w:rPr>
              <w:rStyle w:val="FakeCharacterStyle"/>
              <w:rFonts w:ascii="Source Sans 3" w:hAnsi="Source Sans 3"/>
            </w:rPr>
          </w:pPr>
        </w:p>
      </w:tc>
      <w:tc>
        <w:tcPr>
          <w:tcW w:w="930" w:type="dxa"/>
          <w:shd w:val="clear" w:color="auto" w:fill="auto"/>
        </w:tcPr>
        <w:p w14:paraId="7655E4F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83D2EAB"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E3441A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5C7238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3AA713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CC64B55" w14:textId="77777777" w:rsidR="00BC0171" w:rsidRPr="001B3266" w:rsidRDefault="00BC0171">
          <w:pPr>
            <w:pStyle w:val="ParagraphStyle2"/>
            <w:rPr>
              <w:rStyle w:val="FakeCharacterStyle"/>
              <w:rFonts w:ascii="Source Sans 3" w:hAnsi="Source Sans 3"/>
            </w:rPr>
          </w:pPr>
        </w:p>
      </w:tc>
    </w:tr>
  </w:tbl>
  <w:p w14:paraId="02A7FB82" w14:textId="77777777" w:rsidR="00BC0171" w:rsidRPr="001B3266" w:rsidRDefault="00BC0171">
    <w:pPr>
      <w:rPr>
        <w:rStyle w:val="FakeCharacterStyle"/>
        <w:rFonts w:ascii="Source Sans 3" w:hAnsi="Source Sans 3"/>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42E65177" w14:textId="77777777">
      <w:trPr>
        <w:trHeight w:hRule="exact" w:val="45"/>
      </w:trPr>
      <w:tc>
        <w:tcPr>
          <w:tcW w:w="3285" w:type="dxa"/>
          <w:vMerge w:val="restart"/>
          <w:shd w:val="clear" w:color="auto" w:fill="auto"/>
        </w:tcPr>
        <w:p w14:paraId="2E898850"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6D3F22B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A242638"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7DAF48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5E2E19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BF61B5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B833073" w14:textId="77777777" w:rsidR="00BC0171" w:rsidRPr="001B3266" w:rsidRDefault="00BC0171">
          <w:pPr>
            <w:pStyle w:val="ParagraphStyle2"/>
            <w:rPr>
              <w:rStyle w:val="FakeCharacterStyle"/>
              <w:rFonts w:ascii="Source Sans 3" w:hAnsi="Source Sans 3"/>
            </w:rPr>
          </w:pPr>
        </w:p>
      </w:tc>
    </w:tr>
    <w:tr w:rsidR="00BC0171" w:rsidRPr="001B3266" w14:paraId="5B1F5980" w14:textId="77777777">
      <w:trPr>
        <w:trHeight w:hRule="exact" w:val="345"/>
      </w:trPr>
      <w:tc>
        <w:tcPr>
          <w:tcW w:w="3285" w:type="dxa"/>
          <w:vMerge/>
          <w:shd w:val="clear" w:color="auto" w:fill="auto"/>
        </w:tcPr>
        <w:p w14:paraId="18D02A15" w14:textId="77777777" w:rsidR="00BC0171" w:rsidRPr="001B3266" w:rsidRDefault="00BC0171">
          <w:pPr>
            <w:rPr>
              <w:rStyle w:val="FakeCharacterStyle"/>
              <w:rFonts w:ascii="Source Sans 3" w:hAnsi="Source Sans 3"/>
            </w:rPr>
          </w:pPr>
        </w:p>
      </w:tc>
      <w:tc>
        <w:tcPr>
          <w:tcW w:w="930" w:type="dxa"/>
          <w:shd w:val="clear" w:color="auto" w:fill="auto"/>
        </w:tcPr>
        <w:p w14:paraId="04EB380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ED13A8F"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4BC06DD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043C96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392092D"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-32-</w:t>
          </w:r>
        </w:p>
      </w:tc>
      <w:tc>
        <w:tcPr>
          <w:tcW w:w="930" w:type="dxa"/>
          <w:shd w:val="clear" w:color="auto" w:fill="auto"/>
        </w:tcPr>
        <w:p w14:paraId="0476C2E4" w14:textId="77777777" w:rsidR="00BC0171" w:rsidRPr="001B3266" w:rsidRDefault="00BC0171">
          <w:pPr>
            <w:pStyle w:val="ParagraphStyle2"/>
            <w:rPr>
              <w:rStyle w:val="FakeCharacterStyle"/>
              <w:rFonts w:ascii="Source Sans 3" w:hAnsi="Source Sans 3"/>
            </w:rPr>
          </w:pPr>
        </w:p>
      </w:tc>
    </w:tr>
    <w:tr w:rsidR="00BC0171" w:rsidRPr="001B3266" w14:paraId="5A2F7A3E" w14:textId="77777777">
      <w:trPr>
        <w:trHeight w:hRule="exact" w:val="45"/>
      </w:trPr>
      <w:tc>
        <w:tcPr>
          <w:tcW w:w="3285" w:type="dxa"/>
          <w:vMerge/>
          <w:shd w:val="clear" w:color="auto" w:fill="auto"/>
        </w:tcPr>
        <w:p w14:paraId="5CB977F0" w14:textId="77777777" w:rsidR="00BC0171" w:rsidRPr="001B3266" w:rsidRDefault="00BC0171">
          <w:pPr>
            <w:rPr>
              <w:rStyle w:val="FakeCharacterStyle"/>
              <w:rFonts w:ascii="Source Sans 3" w:hAnsi="Source Sans 3"/>
            </w:rPr>
          </w:pPr>
        </w:p>
      </w:tc>
      <w:tc>
        <w:tcPr>
          <w:tcW w:w="930" w:type="dxa"/>
          <w:shd w:val="clear" w:color="auto" w:fill="auto"/>
        </w:tcPr>
        <w:p w14:paraId="523B165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FD5E85E"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C403E4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7A22BB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3740A5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5BD4C93" w14:textId="77777777" w:rsidR="00BC0171" w:rsidRPr="001B3266" w:rsidRDefault="00BC0171">
          <w:pPr>
            <w:pStyle w:val="ParagraphStyle2"/>
            <w:rPr>
              <w:rStyle w:val="FakeCharacterStyle"/>
              <w:rFonts w:ascii="Source Sans 3" w:hAnsi="Source Sans 3"/>
            </w:rPr>
          </w:pPr>
        </w:p>
      </w:tc>
    </w:tr>
  </w:tbl>
  <w:p w14:paraId="6A718A5E" w14:textId="77777777" w:rsidR="00BC0171" w:rsidRPr="001B3266" w:rsidRDefault="00BC0171">
    <w:pPr>
      <w:rPr>
        <w:rStyle w:val="FakeCharacterStyle"/>
        <w:rFonts w:ascii="Source Sans 3" w:hAnsi="Source Sans 3"/>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725A7AD5" w14:textId="77777777">
      <w:trPr>
        <w:trHeight w:hRule="exact" w:val="45"/>
      </w:trPr>
      <w:tc>
        <w:tcPr>
          <w:tcW w:w="3285" w:type="dxa"/>
          <w:vMerge w:val="restart"/>
          <w:shd w:val="clear" w:color="auto" w:fill="auto"/>
        </w:tcPr>
        <w:p w14:paraId="5D52B270"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4894493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BCA2E67"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6631AA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303696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4EEF58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E4EDBFE" w14:textId="77777777" w:rsidR="00BC0171" w:rsidRPr="001B3266" w:rsidRDefault="00BC0171">
          <w:pPr>
            <w:pStyle w:val="ParagraphStyle2"/>
            <w:rPr>
              <w:rStyle w:val="FakeCharacterStyle"/>
              <w:rFonts w:ascii="Source Sans 3" w:hAnsi="Source Sans 3"/>
            </w:rPr>
          </w:pPr>
        </w:p>
      </w:tc>
    </w:tr>
    <w:tr w:rsidR="00BC0171" w:rsidRPr="001B3266" w14:paraId="78A3CD2A" w14:textId="77777777">
      <w:trPr>
        <w:trHeight w:hRule="exact" w:val="345"/>
      </w:trPr>
      <w:tc>
        <w:tcPr>
          <w:tcW w:w="3285" w:type="dxa"/>
          <w:vMerge/>
          <w:shd w:val="clear" w:color="auto" w:fill="auto"/>
        </w:tcPr>
        <w:p w14:paraId="14273C3C" w14:textId="77777777" w:rsidR="00BC0171" w:rsidRPr="001B3266" w:rsidRDefault="00BC0171">
          <w:pPr>
            <w:rPr>
              <w:rStyle w:val="FakeCharacterStyle"/>
              <w:rFonts w:ascii="Source Sans 3" w:hAnsi="Source Sans 3"/>
            </w:rPr>
          </w:pPr>
        </w:p>
      </w:tc>
      <w:tc>
        <w:tcPr>
          <w:tcW w:w="930" w:type="dxa"/>
          <w:shd w:val="clear" w:color="auto" w:fill="auto"/>
        </w:tcPr>
        <w:p w14:paraId="403E913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B5555B4"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53C59DC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F41B3E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69F86FF"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-33-</w:t>
          </w:r>
        </w:p>
      </w:tc>
      <w:tc>
        <w:tcPr>
          <w:tcW w:w="930" w:type="dxa"/>
          <w:shd w:val="clear" w:color="auto" w:fill="auto"/>
        </w:tcPr>
        <w:p w14:paraId="610ADBEC" w14:textId="77777777" w:rsidR="00BC0171" w:rsidRPr="001B3266" w:rsidRDefault="00BC0171">
          <w:pPr>
            <w:pStyle w:val="ParagraphStyle2"/>
            <w:rPr>
              <w:rStyle w:val="FakeCharacterStyle"/>
              <w:rFonts w:ascii="Source Sans 3" w:hAnsi="Source Sans 3"/>
            </w:rPr>
          </w:pPr>
        </w:p>
      </w:tc>
    </w:tr>
    <w:tr w:rsidR="00BC0171" w:rsidRPr="001B3266" w14:paraId="28CA2D65" w14:textId="77777777">
      <w:trPr>
        <w:trHeight w:hRule="exact" w:val="45"/>
      </w:trPr>
      <w:tc>
        <w:tcPr>
          <w:tcW w:w="3285" w:type="dxa"/>
          <w:vMerge/>
          <w:shd w:val="clear" w:color="auto" w:fill="auto"/>
        </w:tcPr>
        <w:p w14:paraId="3F02BBB2" w14:textId="77777777" w:rsidR="00BC0171" w:rsidRPr="001B3266" w:rsidRDefault="00BC0171">
          <w:pPr>
            <w:rPr>
              <w:rStyle w:val="FakeCharacterStyle"/>
              <w:rFonts w:ascii="Source Sans 3" w:hAnsi="Source Sans 3"/>
            </w:rPr>
          </w:pPr>
        </w:p>
      </w:tc>
      <w:tc>
        <w:tcPr>
          <w:tcW w:w="930" w:type="dxa"/>
          <w:shd w:val="clear" w:color="auto" w:fill="auto"/>
        </w:tcPr>
        <w:p w14:paraId="66E763D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5ED460E"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AA56DF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7785F4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FEB98E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C56CB82" w14:textId="77777777" w:rsidR="00BC0171" w:rsidRPr="001B3266" w:rsidRDefault="00BC0171">
          <w:pPr>
            <w:pStyle w:val="ParagraphStyle2"/>
            <w:rPr>
              <w:rStyle w:val="FakeCharacterStyle"/>
              <w:rFonts w:ascii="Source Sans 3" w:hAnsi="Source Sans 3"/>
            </w:rPr>
          </w:pPr>
        </w:p>
      </w:tc>
    </w:tr>
  </w:tbl>
  <w:p w14:paraId="6F3C3635" w14:textId="77777777" w:rsidR="00BC0171" w:rsidRPr="001B3266" w:rsidRDefault="00BC0171">
    <w:pPr>
      <w:rPr>
        <w:rStyle w:val="FakeCharacterStyle"/>
        <w:rFonts w:ascii="Source Sans 3" w:hAnsi="Source Sans 3"/>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316666EA" w14:textId="77777777">
      <w:trPr>
        <w:trHeight w:hRule="exact" w:val="45"/>
      </w:trPr>
      <w:tc>
        <w:tcPr>
          <w:tcW w:w="3285" w:type="dxa"/>
          <w:vMerge w:val="restart"/>
          <w:shd w:val="clear" w:color="auto" w:fill="auto"/>
        </w:tcPr>
        <w:p w14:paraId="0B8ACFFB"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6759759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E005461"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DB1EE1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E08EFD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7E6812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0F63BF0" w14:textId="77777777" w:rsidR="00BC0171" w:rsidRPr="001B3266" w:rsidRDefault="00BC0171">
          <w:pPr>
            <w:pStyle w:val="ParagraphStyle2"/>
            <w:rPr>
              <w:rStyle w:val="FakeCharacterStyle"/>
              <w:rFonts w:ascii="Source Sans 3" w:hAnsi="Source Sans 3"/>
            </w:rPr>
          </w:pPr>
        </w:p>
      </w:tc>
    </w:tr>
    <w:tr w:rsidR="00BC0171" w:rsidRPr="001B3266" w14:paraId="5B432BBF" w14:textId="77777777">
      <w:trPr>
        <w:trHeight w:hRule="exact" w:val="345"/>
      </w:trPr>
      <w:tc>
        <w:tcPr>
          <w:tcW w:w="3285" w:type="dxa"/>
          <w:vMerge/>
          <w:shd w:val="clear" w:color="auto" w:fill="auto"/>
        </w:tcPr>
        <w:p w14:paraId="4086FB3F" w14:textId="77777777" w:rsidR="00BC0171" w:rsidRPr="001B3266" w:rsidRDefault="00BC0171">
          <w:pPr>
            <w:rPr>
              <w:rStyle w:val="FakeCharacterStyle"/>
              <w:rFonts w:ascii="Source Sans 3" w:hAnsi="Source Sans 3"/>
            </w:rPr>
          </w:pPr>
        </w:p>
      </w:tc>
      <w:tc>
        <w:tcPr>
          <w:tcW w:w="930" w:type="dxa"/>
          <w:shd w:val="clear" w:color="auto" w:fill="auto"/>
        </w:tcPr>
        <w:p w14:paraId="15616A5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53A60C1"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3B9EA65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05FB2A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2560EE9"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-34-</w:t>
          </w:r>
        </w:p>
      </w:tc>
      <w:tc>
        <w:tcPr>
          <w:tcW w:w="930" w:type="dxa"/>
          <w:shd w:val="clear" w:color="auto" w:fill="auto"/>
        </w:tcPr>
        <w:p w14:paraId="3A86AA61" w14:textId="77777777" w:rsidR="00BC0171" w:rsidRPr="001B3266" w:rsidRDefault="00BC0171">
          <w:pPr>
            <w:pStyle w:val="ParagraphStyle2"/>
            <w:rPr>
              <w:rStyle w:val="FakeCharacterStyle"/>
              <w:rFonts w:ascii="Source Sans 3" w:hAnsi="Source Sans 3"/>
            </w:rPr>
          </w:pPr>
        </w:p>
      </w:tc>
    </w:tr>
    <w:tr w:rsidR="00BC0171" w:rsidRPr="001B3266" w14:paraId="382CF3A5" w14:textId="77777777">
      <w:trPr>
        <w:trHeight w:hRule="exact" w:val="45"/>
      </w:trPr>
      <w:tc>
        <w:tcPr>
          <w:tcW w:w="3285" w:type="dxa"/>
          <w:vMerge/>
          <w:shd w:val="clear" w:color="auto" w:fill="auto"/>
        </w:tcPr>
        <w:p w14:paraId="3AF22D6E" w14:textId="77777777" w:rsidR="00BC0171" w:rsidRPr="001B3266" w:rsidRDefault="00BC0171">
          <w:pPr>
            <w:rPr>
              <w:rStyle w:val="FakeCharacterStyle"/>
              <w:rFonts w:ascii="Source Sans 3" w:hAnsi="Source Sans 3"/>
            </w:rPr>
          </w:pPr>
        </w:p>
      </w:tc>
      <w:tc>
        <w:tcPr>
          <w:tcW w:w="930" w:type="dxa"/>
          <w:shd w:val="clear" w:color="auto" w:fill="auto"/>
        </w:tcPr>
        <w:p w14:paraId="77C5B62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6E97378"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4FFAE1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FC7818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3C1D12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D823B61" w14:textId="77777777" w:rsidR="00BC0171" w:rsidRPr="001B3266" w:rsidRDefault="00BC0171">
          <w:pPr>
            <w:pStyle w:val="ParagraphStyle2"/>
            <w:rPr>
              <w:rStyle w:val="FakeCharacterStyle"/>
              <w:rFonts w:ascii="Source Sans 3" w:hAnsi="Source Sans 3"/>
            </w:rPr>
          </w:pPr>
        </w:p>
      </w:tc>
    </w:tr>
  </w:tbl>
  <w:p w14:paraId="2F8BE113" w14:textId="77777777" w:rsidR="00BC0171" w:rsidRPr="001B3266" w:rsidRDefault="00BC0171">
    <w:pPr>
      <w:rPr>
        <w:rStyle w:val="FakeCharacterStyle"/>
        <w:rFonts w:ascii="Source Sans 3" w:hAnsi="Source Sans 3"/>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34F18A88" w14:textId="77777777">
      <w:trPr>
        <w:trHeight w:hRule="exact" w:val="45"/>
      </w:trPr>
      <w:tc>
        <w:tcPr>
          <w:tcW w:w="3285" w:type="dxa"/>
          <w:vMerge w:val="restart"/>
          <w:shd w:val="clear" w:color="auto" w:fill="auto"/>
        </w:tcPr>
        <w:p w14:paraId="5947F341"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384BE2C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2489250"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521D79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E595FA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5B662C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0F93EF8" w14:textId="77777777" w:rsidR="00BC0171" w:rsidRPr="001B3266" w:rsidRDefault="00BC0171">
          <w:pPr>
            <w:pStyle w:val="ParagraphStyle2"/>
            <w:rPr>
              <w:rStyle w:val="FakeCharacterStyle"/>
              <w:rFonts w:ascii="Source Sans 3" w:hAnsi="Source Sans 3"/>
            </w:rPr>
          </w:pPr>
        </w:p>
      </w:tc>
    </w:tr>
    <w:tr w:rsidR="00BC0171" w:rsidRPr="001B3266" w14:paraId="2E5539FD" w14:textId="77777777">
      <w:trPr>
        <w:trHeight w:hRule="exact" w:val="345"/>
      </w:trPr>
      <w:tc>
        <w:tcPr>
          <w:tcW w:w="3285" w:type="dxa"/>
          <w:vMerge/>
          <w:shd w:val="clear" w:color="auto" w:fill="auto"/>
        </w:tcPr>
        <w:p w14:paraId="315C6676" w14:textId="77777777" w:rsidR="00BC0171" w:rsidRPr="001B3266" w:rsidRDefault="00BC0171">
          <w:pPr>
            <w:rPr>
              <w:rStyle w:val="FakeCharacterStyle"/>
              <w:rFonts w:ascii="Source Sans 3" w:hAnsi="Source Sans 3"/>
            </w:rPr>
          </w:pPr>
        </w:p>
      </w:tc>
      <w:tc>
        <w:tcPr>
          <w:tcW w:w="930" w:type="dxa"/>
          <w:shd w:val="clear" w:color="auto" w:fill="auto"/>
        </w:tcPr>
        <w:p w14:paraId="40D39BA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10726E5"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5A6BCEC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4E8428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D4CB1D3"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-35-</w:t>
          </w:r>
        </w:p>
      </w:tc>
      <w:tc>
        <w:tcPr>
          <w:tcW w:w="930" w:type="dxa"/>
          <w:shd w:val="clear" w:color="auto" w:fill="auto"/>
        </w:tcPr>
        <w:p w14:paraId="524EA678" w14:textId="77777777" w:rsidR="00BC0171" w:rsidRPr="001B3266" w:rsidRDefault="00BC0171">
          <w:pPr>
            <w:pStyle w:val="ParagraphStyle2"/>
            <w:rPr>
              <w:rStyle w:val="FakeCharacterStyle"/>
              <w:rFonts w:ascii="Source Sans 3" w:hAnsi="Source Sans 3"/>
            </w:rPr>
          </w:pPr>
        </w:p>
      </w:tc>
    </w:tr>
    <w:tr w:rsidR="00BC0171" w:rsidRPr="001B3266" w14:paraId="4F4CE674" w14:textId="77777777">
      <w:trPr>
        <w:trHeight w:hRule="exact" w:val="45"/>
      </w:trPr>
      <w:tc>
        <w:tcPr>
          <w:tcW w:w="3285" w:type="dxa"/>
          <w:vMerge/>
          <w:shd w:val="clear" w:color="auto" w:fill="auto"/>
        </w:tcPr>
        <w:p w14:paraId="169E6412" w14:textId="77777777" w:rsidR="00BC0171" w:rsidRPr="001B3266" w:rsidRDefault="00BC0171">
          <w:pPr>
            <w:rPr>
              <w:rStyle w:val="FakeCharacterStyle"/>
              <w:rFonts w:ascii="Source Sans 3" w:hAnsi="Source Sans 3"/>
            </w:rPr>
          </w:pPr>
        </w:p>
      </w:tc>
      <w:tc>
        <w:tcPr>
          <w:tcW w:w="930" w:type="dxa"/>
          <w:shd w:val="clear" w:color="auto" w:fill="auto"/>
        </w:tcPr>
        <w:p w14:paraId="5571D31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ABCF1CE"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D951F6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CE1F19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2FE9C9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CC9A85E" w14:textId="77777777" w:rsidR="00BC0171" w:rsidRPr="001B3266" w:rsidRDefault="00BC0171">
          <w:pPr>
            <w:pStyle w:val="ParagraphStyle2"/>
            <w:rPr>
              <w:rStyle w:val="FakeCharacterStyle"/>
              <w:rFonts w:ascii="Source Sans 3" w:hAnsi="Source Sans 3"/>
            </w:rPr>
          </w:pPr>
        </w:p>
      </w:tc>
    </w:tr>
  </w:tbl>
  <w:p w14:paraId="5431D4D8" w14:textId="77777777" w:rsidR="00BC0171" w:rsidRPr="001B3266" w:rsidRDefault="00BC0171">
    <w:pPr>
      <w:rPr>
        <w:rStyle w:val="FakeCharacterStyle"/>
        <w:rFonts w:ascii="Source Sans 3" w:hAnsi="Source Sans 3"/>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7336EFE0" w14:textId="77777777">
      <w:trPr>
        <w:trHeight w:hRule="exact" w:val="45"/>
      </w:trPr>
      <w:tc>
        <w:tcPr>
          <w:tcW w:w="3285" w:type="dxa"/>
          <w:vMerge w:val="restart"/>
          <w:shd w:val="clear" w:color="auto" w:fill="auto"/>
        </w:tcPr>
        <w:p w14:paraId="3FF91D58"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52E783F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6BEBA7B"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E04BE0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6FBC98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46DDFA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629232C" w14:textId="77777777" w:rsidR="00BC0171" w:rsidRPr="001B3266" w:rsidRDefault="00BC0171">
          <w:pPr>
            <w:pStyle w:val="ParagraphStyle2"/>
            <w:rPr>
              <w:rStyle w:val="FakeCharacterStyle"/>
              <w:rFonts w:ascii="Source Sans 3" w:hAnsi="Source Sans 3"/>
            </w:rPr>
          </w:pPr>
        </w:p>
      </w:tc>
    </w:tr>
    <w:tr w:rsidR="00BC0171" w:rsidRPr="001B3266" w14:paraId="52341349" w14:textId="77777777">
      <w:trPr>
        <w:trHeight w:hRule="exact" w:val="345"/>
      </w:trPr>
      <w:tc>
        <w:tcPr>
          <w:tcW w:w="3285" w:type="dxa"/>
          <w:vMerge/>
          <w:shd w:val="clear" w:color="auto" w:fill="auto"/>
        </w:tcPr>
        <w:p w14:paraId="1D9D5A9D" w14:textId="77777777" w:rsidR="00BC0171" w:rsidRPr="001B3266" w:rsidRDefault="00BC0171">
          <w:pPr>
            <w:rPr>
              <w:rStyle w:val="FakeCharacterStyle"/>
              <w:rFonts w:ascii="Source Sans 3" w:hAnsi="Source Sans 3"/>
            </w:rPr>
          </w:pPr>
        </w:p>
      </w:tc>
      <w:tc>
        <w:tcPr>
          <w:tcW w:w="930" w:type="dxa"/>
          <w:shd w:val="clear" w:color="auto" w:fill="auto"/>
        </w:tcPr>
        <w:p w14:paraId="38AA04C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D86855C"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5CB6FB4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2D3B3E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EAA8E13"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-36-</w:t>
          </w:r>
        </w:p>
      </w:tc>
      <w:tc>
        <w:tcPr>
          <w:tcW w:w="930" w:type="dxa"/>
          <w:shd w:val="clear" w:color="auto" w:fill="auto"/>
        </w:tcPr>
        <w:p w14:paraId="301935DC" w14:textId="77777777" w:rsidR="00BC0171" w:rsidRPr="001B3266" w:rsidRDefault="00BC0171">
          <w:pPr>
            <w:pStyle w:val="ParagraphStyle2"/>
            <w:rPr>
              <w:rStyle w:val="FakeCharacterStyle"/>
              <w:rFonts w:ascii="Source Sans 3" w:hAnsi="Source Sans 3"/>
            </w:rPr>
          </w:pPr>
        </w:p>
      </w:tc>
    </w:tr>
    <w:tr w:rsidR="00BC0171" w:rsidRPr="001B3266" w14:paraId="5DF461A6" w14:textId="77777777">
      <w:trPr>
        <w:trHeight w:hRule="exact" w:val="45"/>
      </w:trPr>
      <w:tc>
        <w:tcPr>
          <w:tcW w:w="3285" w:type="dxa"/>
          <w:vMerge/>
          <w:shd w:val="clear" w:color="auto" w:fill="auto"/>
        </w:tcPr>
        <w:p w14:paraId="32D4B39C" w14:textId="77777777" w:rsidR="00BC0171" w:rsidRPr="001B3266" w:rsidRDefault="00BC0171">
          <w:pPr>
            <w:rPr>
              <w:rStyle w:val="FakeCharacterStyle"/>
              <w:rFonts w:ascii="Source Sans 3" w:hAnsi="Source Sans 3"/>
            </w:rPr>
          </w:pPr>
        </w:p>
      </w:tc>
      <w:tc>
        <w:tcPr>
          <w:tcW w:w="930" w:type="dxa"/>
          <w:shd w:val="clear" w:color="auto" w:fill="auto"/>
        </w:tcPr>
        <w:p w14:paraId="24FB243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1A922D4"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0A9F87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3AE5BE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3078E6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3ED9EDD" w14:textId="77777777" w:rsidR="00BC0171" w:rsidRPr="001B3266" w:rsidRDefault="00BC0171">
          <w:pPr>
            <w:pStyle w:val="ParagraphStyle2"/>
            <w:rPr>
              <w:rStyle w:val="FakeCharacterStyle"/>
              <w:rFonts w:ascii="Source Sans 3" w:hAnsi="Source Sans 3"/>
            </w:rPr>
          </w:pPr>
        </w:p>
      </w:tc>
    </w:tr>
  </w:tbl>
  <w:p w14:paraId="0352F43A" w14:textId="77777777" w:rsidR="00BC0171" w:rsidRPr="001B3266" w:rsidRDefault="00BC0171">
    <w:pPr>
      <w:rPr>
        <w:rStyle w:val="FakeCharacterStyle"/>
        <w:rFonts w:ascii="Source Sans 3" w:hAnsi="Source Sans 3"/>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7E883F93" w14:textId="77777777">
      <w:trPr>
        <w:trHeight w:hRule="exact" w:val="45"/>
      </w:trPr>
      <w:tc>
        <w:tcPr>
          <w:tcW w:w="3285" w:type="dxa"/>
          <w:vMerge w:val="restart"/>
          <w:shd w:val="clear" w:color="auto" w:fill="auto"/>
        </w:tcPr>
        <w:p w14:paraId="0C4C2CB0"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615B20D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008E90D"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0E1499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DD257E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9839CE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927FFAC" w14:textId="77777777" w:rsidR="00BC0171" w:rsidRPr="001B3266" w:rsidRDefault="00BC0171">
          <w:pPr>
            <w:pStyle w:val="ParagraphStyle2"/>
            <w:rPr>
              <w:rStyle w:val="FakeCharacterStyle"/>
              <w:rFonts w:ascii="Source Sans 3" w:hAnsi="Source Sans 3"/>
            </w:rPr>
          </w:pPr>
        </w:p>
      </w:tc>
    </w:tr>
    <w:tr w:rsidR="00BC0171" w:rsidRPr="001B3266" w14:paraId="308D91F0" w14:textId="77777777">
      <w:trPr>
        <w:trHeight w:hRule="exact" w:val="345"/>
      </w:trPr>
      <w:tc>
        <w:tcPr>
          <w:tcW w:w="3285" w:type="dxa"/>
          <w:vMerge/>
          <w:shd w:val="clear" w:color="auto" w:fill="auto"/>
        </w:tcPr>
        <w:p w14:paraId="4BFBDF4A" w14:textId="77777777" w:rsidR="00BC0171" w:rsidRPr="001B3266" w:rsidRDefault="00BC0171">
          <w:pPr>
            <w:rPr>
              <w:rStyle w:val="FakeCharacterStyle"/>
              <w:rFonts w:ascii="Source Sans 3" w:hAnsi="Source Sans 3"/>
            </w:rPr>
          </w:pPr>
        </w:p>
      </w:tc>
      <w:tc>
        <w:tcPr>
          <w:tcW w:w="930" w:type="dxa"/>
          <w:shd w:val="clear" w:color="auto" w:fill="auto"/>
        </w:tcPr>
        <w:p w14:paraId="18B2018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FF0BA14"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511F9A0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4642B9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1E96380"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-37-</w:t>
          </w:r>
        </w:p>
      </w:tc>
      <w:tc>
        <w:tcPr>
          <w:tcW w:w="930" w:type="dxa"/>
          <w:shd w:val="clear" w:color="auto" w:fill="auto"/>
        </w:tcPr>
        <w:p w14:paraId="019AF3F4" w14:textId="77777777" w:rsidR="00BC0171" w:rsidRPr="001B3266" w:rsidRDefault="00BC0171">
          <w:pPr>
            <w:pStyle w:val="ParagraphStyle2"/>
            <w:rPr>
              <w:rStyle w:val="FakeCharacterStyle"/>
              <w:rFonts w:ascii="Source Sans 3" w:hAnsi="Source Sans 3"/>
            </w:rPr>
          </w:pPr>
        </w:p>
      </w:tc>
    </w:tr>
    <w:tr w:rsidR="00BC0171" w:rsidRPr="001B3266" w14:paraId="35A25827" w14:textId="77777777">
      <w:trPr>
        <w:trHeight w:hRule="exact" w:val="45"/>
      </w:trPr>
      <w:tc>
        <w:tcPr>
          <w:tcW w:w="3285" w:type="dxa"/>
          <w:vMerge/>
          <w:shd w:val="clear" w:color="auto" w:fill="auto"/>
        </w:tcPr>
        <w:p w14:paraId="422463CE" w14:textId="77777777" w:rsidR="00BC0171" w:rsidRPr="001B3266" w:rsidRDefault="00BC0171">
          <w:pPr>
            <w:rPr>
              <w:rStyle w:val="FakeCharacterStyle"/>
              <w:rFonts w:ascii="Source Sans 3" w:hAnsi="Source Sans 3"/>
            </w:rPr>
          </w:pPr>
        </w:p>
      </w:tc>
      <w:tc>
        <w:tcPr>
          <w:tcW w:w="930" w:type="dxa"/>
          <w:shd w:val="clear" w:color="auto" w:fill="auto"/>
        </w:tcPr>
        <w:p w14:paraId="09159CF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D3421C0"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3FF910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E6C727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16F474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50E0352" w14:textId="77777777" w:rsidR="00BC0171" w:rsidRPr="001B3266" w:rsidRDefault="00BC0171">
          <w:pPr>
            <w:pStyle w:val="ParagraphStyle2"/>
            <w:rPr>
              <w:rStyle w:val="FakeCharacterStyle"/>
              <w:rFonts w:ascii="Source Sans 3" w:hAnsi="Source Sans 3"/>
            </w:rPr>
          </w:pPr>
        </w:p>
      </w:tc>
    </w:tr>
  </w:tbl>
  <w:p w14:paraId="301C9148" w14:textId="77777777" w:rsidR="00BC0171" w:rsidRPr="001B3266" w:rsidRDefault="00BC0171">
    <w:pPr>
      <w:rPr>
        <w:rStyle w:val="FakeCharacterStyle"/>
        <w:rFonts w:ascii="Source Sans 3" w:hAnsi="Source Sans 3"/>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572287B3" w14:textId="77777777">
      <w:trPr>
        <w:trHeight w:hRule="exact" w:val="45"/>
      </w:trPr>
      <w:tc>
        <w:tcPr>
          <w:tcW w:w="3285" w:type="dxa"/>
          <w:vMerge w:val="restart"/>
          <w:shd w:val="clear" w:color="auto" w:fill="auto"/>
        </w:tcPr>
        <w:p w14:paraId="2F41FEBA"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11D5EF1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7418D02"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8CB6F2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F73F47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E75ABF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3538BAF" w14:textId="77777777" w:rsidR="00BC0171" w:rsidRPr="001B3266" w:rsidRDefault="00BC0171">
          <w:pPr>
            <w:pStyle w:val="ParagraphStyle2"/>
            <w:rPr>
              <w:rStyle w:val="FakeCharacterStyle"/>
              <w:rFonts w:ascii="Source Sans 3" w:hAnsi="Source Sans 3"/>
            </w:rPr>
          </w:pPr>
        </w:p>
      </w:tc>
    </w:tr>
    <w:tr w:rsidR="00BC0171" w:rsidRPr="001B3266" w14:paraId="0DE8C385" w14:textId="77777777">
      <w:trPr>
        <w:trHeight w:hRule="exact" w:val="345"/>
      </w:trPr>
      <w:tc>
        <w:tcPr>
          <w:tcW w:w="3285" w:type="dxa"/>
          <w:vMerge/>
          <w:shd w:val="clear" w:color="auto" w:fill="auto"/>
        </w:tcPr>
        <w:p w14:paraId="62BCB0AC" w14:textId="77777777" w:rsidR="00BC0171" w:rsidRPr="001B3266" w:rsidRDefault="00BC0171">
          <w:pPr>
            <w:rPr>
              <w:rStyle w:val="FakeCharacterStyle"/>
              <w:rFonts w:ascii="Source Sans 3" w:hAnsi="Source Sans 3"/>
            </w:rPr>
          </w:pPr>
        </w:p>
      </w:tc>
      <w:tc>
        <w:tcPr>
          <w:tcW w:w="930" w:type="dxa"/>
          <w:shd w:val="clear" w:color="auto" w:fill="auto"/>
        </w:tcPr>
        <w:p w14:paraId="7BD29DB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9FA1AAC"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6ADE2F8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8D2D96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BEA8866"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-2-</w:t>
          </w:r>
        </w:p>
      </w:tc>
      <w:tc>
        <w:tcPr>
          <w:tcW w:w="930" w:type="dxa"/>
          <w:shd w:val="clear" w:color="auto" w:fill="auto"/>
        </w:tcPr>
        <w:p w14:paraId="6F7F9E4C" w14:textId="77777777" w:rsidR="00BC0171" w:rsidRPr="001B3266" w:rsidRDefault="00BC0171">
          <w:pPr>
            <w:pStyle w:val="ParagraphStyle2"/>
            <w:rPr>
              <w:rStyle w:val="FakeCharacterStyle"/>
              <w:rFonts w:ascii="Source Sans 3" w:hAnsi="Source Sans 3"/>
            </w:rPr>
          </w:pPr>
        </w:p>
      </w:tc>
    </w:tr>
    <w:tr w:rsidR="00BC0171" w:rsidRPr="001B3266" w14:paraId="3DA335E2" w14:textId="77777777">
      <w:trPr>
        <w:trHeight w:hRule="exact" w:val="45"/>
      </w:trPr>
      <w:tc>
        <w:tcPr>
          <w:tcW w:w="3285" w:type="dxa"/>
          <w:vMerge/>
          <w:shd w:val="clear" w:color="auto" w:fill="auto"/>
        </w:tcPr>
        <w:p w14:paraId="35A18D2C" w14:textId="77777777" w:rsidR="00BC0171" w:rsidRPr="001B3266" w:rsidRDefault="00BC0171">
          <w:pPr>
            <w:rPr>
              <w:rStyle w:val="FakeCharacterStyle"/>
              <w:rFonts w:ascii="Source Sans 3" w:hAnsi="Source Sans 3"/>
            </w:rPr>
          </w:pPr>
        </w:p>
      </w:tc>
      <w:tc>
        <w:tcPr>
          <w:tcW w:w="930" w:type="dxa"/>
          <w:shd w:val="clear" w:color="auto" w:fill="auto"/>
        </w:tcPr>
        <w:p w14:paraId="11B1B23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90FC585"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D1966B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2866DC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A2EF37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63FEE3B" w14:textId="77777777" w:rsidR="00BC0171" w:rsidRPr="001B3266" w:rsidRDefault="00BC0171">
          <w:pPr>
            <w:pStyle w:val="ParagraphStyle2"/>
            <w:rPr>
              <w:rStyle w:val="FakeCharacterStyle"/>
              <w:rFonts w:ascii="Source Sans 3" w:hAnsi="Source Sans 3"/>
            </w:rPr>
          </w:pPr>
        </w:p>
      </w:tc>
    </w:tr>
  </w:tbl>
  <w:p w14:paraId="395700E2" w14:textId="77777777" w:rsidR="00BC0171" w:rsidRPr="001B3266" w:rsidRDefault="00BC0171">
    <w:pPr>
      <w:rPr>
        <w:rStyle w:val="FakeCharacterStyle"/>
        <w:rFonts w:ascii="Source Sans 3" w:hAnsi="Source Sans 3"/>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2209814C" w14:textId="77777777">
      <w:trPr>
        <w:trHeight w:hRule="exact" w:val="45"/>
      </w:trPr>
      <w:tc>
        <w:tcPr>
          <w:tcW w:w="3285" w:type="dxa"/>
          <w:vMerge w:val="restart"/>
          <w:shd w:val="clear" w:color="auto" w:fill="auto"/>
        </w:tcPr>
        <w:p w14:paraId="790B4BF9"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416E7F7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71D3413"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663A50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7BFCFF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49B2F2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06D740B" w14:textId="77777777" w:rsidR="00BC0171" w:rsidRPr="001B3266" w:rsidRDefault="00BC0171">
          <w:pPr>
            <w:pStyle w:val="ParagraphStyle2"/>
            <w:rPr>
              <w:rStyle w:val="FakeCharacterStyle"/>
              <w:rFonts w:ascii="Source Sans 3" w:hAnsi="Source Sans 3"/>
            </w:rPr>
          </w:pPr>
        </w:p>
      </w:tc>
    </w:tr>
    <w:tr w:rsidR="00BC0171" w:rsidRPr="001B3266" w14:paraId="6CF7BB75" w14:textId="77777777">
      <w:trPr>
        <w:trHeight w:hRule="exact" w:val="345"/>
      </w:trPr>
      <w:tc>
        <w:tcPr>
          <w:tcW w:w="3285" w:type="dxa"/>
          <w:vMerge/>
          <w:shd w:val="clear" w:color="auto" w:fill="auto"/>
        </w:tcPr>
        <w:p w14:paraId="61B1F608" w14:textId="77777777" w:rsidR="00BC0171" w:rsidRPr="001B3266" w:rsidRDefault="00BC0171">
          <w:pPr>
            <w:rPr>
              <w:rStyle w:val="FakeCharacterStyle"/>
              <w:rFonts w:ascii="Source Sans 3" w:hAnsi="Source Sans 3"/>
            </w:rPr>
          </w:pPr>
        </w:p>
      </w:tc>
      <w:tc>
        <w:tcPr>
          <w:tcW w:w="930" w:type="dxa"/>
          <w:shd w:val="clear" w:color="auto" w:fill="auto"/>
        </w:tcPr>
        <w:p w14:paraId="03387E4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952314E"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513A554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5E7654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924593C"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-38-</w:t>
          </w:r>
        </w:p>
      </w:tc>
      <w:tc>
        <w:tcPr>
          <w:tcW w:w="930" w:type="dxa"/>
          <w:shd w:val="clear" w:color="auto" w:fill="auto"/>
        </w:tcPr>
        <w:p w14:paraId="62803ED7" w14:textId="77777777" w:rsidR="00BC0171" w:rsidRPr="001B3266" w:rsidRDefault="00BC0171">
          <w:pPr>
            <w:pStyle w:val="ParagraphStyle2"/>
            <w:rPr>
              <w:rStyle w:val="FakeCharacterStyle"/>
              <w:rFonts w:ascii="Source Sans 3" w:hAnsi="Source Sans 3"/>
            </w:rPr>
          </w:pPr>
        </w:p>
      </w:tc>
    </w:tr>
    <w:tr w:rsidR="00BC0171" w:rsidRPr="001B3266" w14:paraId="6A201A10" w14:textId="77777777">
      <w:trPr>
        <w:trHeight w:hRule="exact" w:val="45"/>
      </w:trPr>
      <w:tc>
        <w:tcPr>
          <w:tcW w:w="3285" w:type="dxa"/>
          <w:vMerge/>
          <w:shd w:val="clear" w:color="auto" w:fill="auto"/>
        </w:tcPr>
        <w:p w14:paraId="76DF7348" w14:textId="77777777" w:rsidR="00BC0171" w:rsidRPr="001B3266" w:rsidRDefault="00BC0171">
          <w:pPr>
            <w:rPr>
              <w:rStyle w:val="FakeCharacterStyle"/>
              <w:rFonts w:ascii="Source Sans 3" w:hAnsi="Source Sans 3"/>
            </w:rPr>
          </w:pPr>
        </w:p>
      </w:tc>
      <w:tc>
        <w:tcPr>
          <w:tcW w:w="930" w:type="dxa"/>
          <w:shd w:val="clear" w:color="auto" w:fill="auto"/>
        </w:tcPr>
        <w:p w14:paraId="7556940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57AC384"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1AB5E1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646837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A2E023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216A761" w14:textId="77777777" w:rsidR="00BC0171" w:rsidRPr="001B3266" w:rsidRDefault="00BC0171">
          <w:pPr>
            <w:pStyle w:val="ParagraphStyle2"/>
            <w:rPr>
              <w:rStyle w:val="FakeCharacterStyle"/>
              <w:rFonts w:ascii="Source Sans 3" w:hAnsi="Source Sans 3"/>
            </w:rPr>
          </w:pPr>
        </w:p>
      </w:tc>
    </w:tr>
  </w:tbl>
  <w:p w14:paraId="6C94D251" w14:textId="77777777" w:rsidR="00BC0171" w:rsidRPr="001B3266" w:rsidRDefault="00BC0171">
    <w:pPr>
      <w:rPr>
        <w:rStyle w:val="FakeCharacterStyle"/>
        <w:rFonts w:ascii="Source Sans 3" w:hAnsi="Source Sans 3"/>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421BD7BF" w14:textId="77777777">
      <w:trPr>
        <w:trHeight w:hRule="exact" w:val="45"/>
      </w:trPr>
      <w:tc>
        <w:tcPr>
          <w:tcW w:w="3285" w:type="dxa"/>
          <w:vMerge w:val="restart"/>
          <w:shd w:val="clear" w:color="auto" w:fill="auto"/>
        </w:tcPr>
        <w:p w14:paraId="7C547DF8"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50718A1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ECB0C31"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E9F6EF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571F32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F89A95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F32FCDF" w14:textId="77777777" w:rsidR="00BC0171" w:rsidRPr="001B3266" w:rsidRDefault="00BC0171">
          <w:pPr>
            <w:pStyle w:val="ParagraphStyle2"/>
            <w:rPr>
              <w:rStyle w:val="FakeCharacterStyle"/>
              <w:rFonts w:ascii="Source Sans 3" w:hAnsi="Source Sans 3"/>
            </w:rPr>
          </w:pPr>
        </w:p>
      </w:tc>
    </w:tr>
    <w:tr w:rsidR="00BC0171" w:rsidRPr="001B3266" w14:paraId="3CEDA2ED" w14:textId="77777777">
      <w:trPr>
        <w:trHeight w:hRule="exact" w:val="345"/>
      </w:trPr>
      <w:tc>
        <w:tcPr>
          <w:tcW w:w="3285" w:type="dxa"/>
          <w:vMerge/>
          <w:shd w:val="clear" w:color="auto" w:fill="auto"/>
        </w:tcPr>
        <w:p w14:paraId="413080F8" w14:textId="77777777" w:rsidR="00BC0171" w:rsidRPr="001B3266" w:rsidRDefault="00BC0171">
          <w:pPr>
            <w:rPr>
              <w:rStyle w:val="FakeCharacterStyle"/>
              <w:rFonts w:ascii="Source Sans 3" w:hAnsi="Source Sans 3"/>
            </w:rPr>
          </w:pPr>
        </w:p>
      </w:tc>
      <w:tc>
        <w:tcPr>
          <w:tcW w:w="930" w:type="dxa"/>
          <w:shd w:val="clear" w:color="auto" w:fill="auto"/>
        </w:tcPr>
        <w:p w14:paraId="7CD087F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6FD7283"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241EECA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168723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EF29BBF"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-39-</w:t>
          </w:r>
        </w:p>
      </w:tc>
      <w:tc>
        <w:tcPr>
          <w:tcW w:w="930" w:type="dxa"/>
          <w:shd w:val="clear" w:color="auto" w:fill="auto"/>
        </w:tcPr>
        <w:p w14:paraId="2C4DBA37" w14:textId="77777777" w:rsidR="00BC0171" w:rsidRPr="001B3266" w:rsidRDefault="00BC0171">
          <w:pPr>
            <w:pStyle w:val="ParagraphStyle2"/>
            <w:rPr>
              <w:rStyle w:val="FakeCharacterStyle"/>
              <w:rFonts w:ascii="Source Sans 3" w:hAnsi="Source Sans 3"/>
            </w:rPr>
          </w:pPr>
        </w:p>
      </w:tc>
    </w:tr>
    <w:tr w:rsidR="00BC0171" w:rsidRPr="001B3266" w14:paraId="59F7FFE0" w14:textId="77777777">
      <w:trPr>
        <w:trHeight w:hRule="exact" w:val="45"/>
      </w:trPr>
      <w:tc>
        <w:tcPr>
          <w:tcW w:w="3285" w:type="dxa"/>
          <w:vMerge/>
          <w:shd w:val="clear" w:color="auto" w:fill="auto"/>
        </w:tcPr>
        <w:p w14:paraId="03903ADD" w14:textId="77777777" w:rsidR="00BC0171" w:rsidRPr="001B3266" w:rsidRDefault="00BC0171">
          <w:pPr>
            <w:rPr>
              <w:rStyle w:val="FakeCharacterStyle"/>
              <w:rFonts w:ascii="Source Sans 3" w:hAnsi="Source Sans 3"/>
            </w:rPr>
          </w:pPr>
        </w:p>
      </w:tc>
      <w:tc>
        <w:tcPr>
          <w:tcW w:w="930" w:type="dxa"/>
          <w:shd w:val="clear" w:color="auto" w:fill="auto"/>
        </w:tcPr>
        <w:p w14:paraId="4F2EDED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426CA0C"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F220B3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814590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FA82FB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23A8473" w14:textId="77777777" w:rsidR="00BC0171" w:rsidRPr="001B3266" w:rsidRDefault="00BC0171">
          <w:pPr>
            <w:pStyle w:val="ParagraphStyle2"/>
            <w:rPr>
              <w:rStyle w:val="FakeCharacterStyle"/>
              <w:rFonts w:ascii="Source Sans 3" w:hAnsi="Source Sans 3"/>
            </w:rPr>
          </w:pPr>
        </w:p>
      </w:tc>
    </w:tr>
  </w:tbl>
  <w:p w14:paraId="1A2014E3" w14:textId="77777777" w:rsidR="00BC0171" w:rsidRPr="001B3266" w:rsidRDefault="00BC0171">
    <w:pPr>
      <w:rPr>
        <w:rStyle w:val="FakeCharacterStyle"/>
        <w:rFonts w:ascii="Source Sans 3" w:hAnsi="Source Sans 3"/>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16EA0D94" w14:textId="77777777">
      <w:trPr>
        <w:trHeight w:hRule="exact" w:val="45"/>
      </w:trPr>
      <w:tc>
        <w:tcPr>
          <w:tcW w:w="3285" w:type="dxa"/>
          <w:vMerge w:val="restart"/>
          <w:shd w:val="clear" w:color="auto" w:fill="auto"/>
        </w:tcPr>
        <w:p w14:paraId="63C94604"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3B8FEB7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B49BA55"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67E10E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D5AD5A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0C2D41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D5026B7" w14:textId="77777777" w:rsidR="00BC0171" w:rsidRPr="001B3266" w:rsidRDefault="00BC0171">
          <w:pPr>
            <w:pStyle w:val="ParagraphStyle2"/>
            <w:rPr>
              <w:rStyle w:val="FakeCharacterStyle"/>
              <w:rFonts w:ascii="Source Sans 3" w:hAnsi="Source Sans 3"/>
            </w:rPr>
          </w:pPr>
        </w:p>
      </w:tc>
    </w:tr>
    <w:tr w:rsidR="00BC0171" w:rsidRPr="001B3266" w14:paraId="2936EBE8" w14:textId="77777777">
      <w:trPr>
        <w:trHeight w:hRule="exact" w:val="345"/>
      </w:trPr>
      <w:tc>
        <w:tcPr>
          <w:tcW w:w="3285" w:type="dxa"/>
          <w:vMerge/>
          <w:shd w:val="clear" w:color="auto" w:fill="auto"/>
        </w:tcPr>
        <w:p w14:paraId="2C17B691" w14:textId="77777777" w:rsidR="00BC0171" w:rsidRPr="001B3266" w:rsidRDefault="00BC0171">
          <w:pPr>
            <w:rPr>
              <w:rStyle w:val="FakeCharacterStyle"/>
              <w:rFonts w:ascii="Source Sans 3" w:hAnsi="Source Sans 3"/>
            </w:rPr>
          </w:pPr>
        </w:p>
      </w:tc>
      <w:tc>
        <w:tcPr>
          <w:tcW w:w="930" w:type="dxa"/>
          <w:shd w:val="clear" w:color="auto" w:fill="auto"/>
        </w:tcPr>
        <w:p w14:paraId="24C39D5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F76C838"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0AEC1B7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EE62EF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FA3D2C7"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-40-</w:t>
          </w:r>
        </w:p>
      </w:tc>
      <w:tc>
        <w:tcPr>
          <w:tcW w:w="930" w:type="dxa"/>
          <w:shd w:val="clear" w:color="auto" w:fill="auto"/>
        </w:tcPr>
        <w:p w14:paraId="4ADA0677" w14:textId="77777777" w:rsidR="00BC0171" w:rsidRPr="001B3266" w:rsidRDefault="00BC0171">
          <w:pPr>
            <w:pStyle w:val="ParagraphStyle2"/>
            <w:rPr>
              <w:rStyle w:val="FakeCharacterStyle"/>
              <w:rFonts w:ascii="Source Sans 3" w:hAnsi="Source Sans 3"/>
            </w:rPr>
          </w:pPr>
        </w:p>
      </w:tc>
    </w:tr>
    <w:tr w:rsidR="00BC0171" w:rsidRPr="001B3266" w14:paraId="052EB8B8" w14:textId="77777777">
      <w:trPr>
        <w:trHeight w:hRule="exact" w:val="45"/>
      </w:trPr>
      <w:tc>
        <w:tcPr>
          <w:tcW w:w="3285" w:type="dxa"/>
          <w:vMerge/>
          <w:shd w:val="clear" w:color="auto" w:fill="auto"/>
        </w:tcPr>
        <w:p w14:paraId="3B04F39B" w14:textId="77777777" w:rsidR="00BC0171" w:rsidRPr="001B3266" w:rsidRDefault="00BC0171">
          <w:pPr>
            <w:rPr>
              <w:rStyle w:val="FakeCharacterStyle"/>
              <w:rFonts w:ascii="Source Sans 3" w:hAnsi="Source Sans 3"/>
            </w:rPr>
          </w:pPr>
        </w:p>
      </w:tc>
      <w:tc>
        <w:tcPr>
          <w:tcW w:w="930" w:type="dxa"/>
          <w:shd w:val="clear" w:color="auto" w:fill="auto"/>
        </w:tcPr>
        <w:p w14:paraId="4802505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BD1A51A"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4B79B7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2D3962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A33DD9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2C89CA9" w14:textId="77777777" w:rsidR="00BC0171" w:rsidRPr="001B3266" w:rsidRDefault="00BC0171">
          <w:pPr>
            <w:pStyle w:val="ParagraphStyle2"/>
            <w:rPr>
              <w:rStyle w:val="FakeCharacterStyle"/>
              <w:rFonts w:ascii="Source Sans 3" w:hAnsi="Source Sans 3"/>
            </w:rPr>
          </w:pPr>
        </w:p>
      </w:tc>
    </w:tr>
  </w:tbl>
  <w:p w14:paraId="6C711C98" w14:textId="77777777" w:rsidR="00BC0171" w:rsidRPr="001B3266" w:rsidRDefault="00BC0171">
    <w:pPr>
      <w:rPr>
        <w:rStyle w:val="FakeCharacterStyle"/>
        <w:rFonts w:ascii="Source Sans 3" w:hAnsi="Source Sans 3"/>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40168AC8" w14:textId="77777777">
      <w:trPr>
        <w:trHeight w:hRule="exact" w:val="45"/>
      </w:trPr>
      <w:tc>
        <w:tcPr>
          <w:tcW w:w="3285" w:type="dxa"/>
          <w:vMerge w:val="restart"/>
          <w:shd w:val="clear" w:color="auto" w:fill="auto"/>
        </w:tcPr>
        <w:p w14:paraId="684356FF"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7A6D534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F2067B7"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937B5D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946E0B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F2721B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B448E5E" w14:textId="77777777" w:rsidR="00BC0171" w:rsidRPr="001B3266" w:rsidRDefault="00BC0171">
          <w:pPr>
            <w:pStyle w:val="ParagraphStyle2"/>
            <w:rPr>
              <w:rStyle w:val="FakeCharacterStyle"/>
              <w:rFonts w:ascii="Source Sans 3" w:hAnsi="Source Sans 3"/>
            </w:rPr>
          </w:pPr>
        </w:p>
      </w:tc>
    </w:tr>
    <w:tr w:rsidR="00BC0171" w:rsidRPr="001B3266" w14:paraId="5780A086" w14:textId="77777777">
      <w:trPr>
        <w:trHeight w:hRule="exact" w:val="345"/>
      </w:trPr>
      <w:tc>
        <w:tcPr>
          <w:tcW w:w="3285" w:type="dxa"/>
          <w:vMerge/>
          <w:shd w:val="clear" w:color="auto" w:fill="auto"/>
        </w:tcPr>
        <w:p w14:paraId="3BD70461" w14:textId="77777777" w:rsidR="00BC0171" w:rsidRPr="001B3266" w:rsidRDefault="00BC0171">
          <w:pPr>
            <w:rPr>
              <w:rStyle w:val="FakeCharacterStyle"/>
              <w:rFonts w:ascii="Source Sans 3" w:hAnsi="Source Sans 3"/>
            </w:rPr>
          </w:pPr>
        </w:p>
      </w:tc>
      <w:tc>
        <w:tcPr>
          <w:tcW w:w="930" w:type="dxa"/>
          <w:shd w:val="clear" w:color="auto" w:fill="auto"/>
        </w:tcPr>
        <w:p w14:paraId="42CFE26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C2CF869"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2442A51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BC35D9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0EAFAC0"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-41-</w:t>
          </w:r>
        </w:p>
      </w:tc>
      <w:tc>
        <w:tcPr>
          <w:tcW w:w="930" w:type="dxa"/>
          <w:shd w:val="clear" w:color="auto" w:fill="auto"/>
        </w:tcPr>
        <w:p w14:paraId="51A23964" w14:textId="77777777" w:rsidR="00BC0171" w:rsidRPr="001B3266" w:rsidRDefault="00BC0171">
          <w:pPr>
            <w:pStyle w:val="ParagraphStyle2"/>
            <w:rPr>
              <w:rStyle w:val="FakeCharacterStyle"/>
              <w:rFonts w:ascii="Source Sans 3" w:hAnsi="Source Sans 3"/>
            </w:rPr>
          </w:pPr>
        </w:p>
      </w:tc>
    </w:tr>
    <w:tr w:rsidR="00BC0171" w:rsidRPr="001B3266" w14:paraId="467202FD" w14:textId="77777777">
      <w:trPr>
        <w:trHeight w:hRule="exact" w:val="45"/>
      </w:trPr>
      <w:tc>
        <w:tcPr>
          <w:tcW w:w="3285" w:type="dxa"/>
          <w:vMerge/>
          <w:shd w:val="clear" w:color="auto" w:fill="auto"/>
        </w:tcPr>
        <w:p w14:paraId="7C9B08E5" w14:textId="77777777" w:rsidR="00BC0171" w:rsidRPr="001B3266" w:rsidRDefault="00BC0171">
          <w:pPr>
            <w:rPr>
              <w:rStyle w:val="FakeCharacterStyle"/>
              <w:rFonts w:ascii="Source Sans 3" w:hAnsi="Source Sans 3"/>
            </w:rPr>
          </w:pPr>
        </w:p>
      </w:tc>
      <w:tc>
        <w:tcPr>
          <w:tcW w:w="930" w:type="dxa"/>
          <w:shd w:val="clear" w:color="auto" w:fill="auto"/>
        </w:tcPr>
        <w:p w14:paraId="62B13FB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4E51E93"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4D2CCD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609FD7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84EC85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1690F05" w14:textId="77777777" w:rsidR="00BC0171" w:rsidRPr="001B3266" w:rsidRDefault="00BC0171">
          <w:pPr>
            <w:pStyle w:val="ParagraphStyle2"/>
            <w:rPr>
              <w:rStyle w:val="FakeCharacterStyle"/>
              <w:rFonts w:ascii="Source Sans 3" w:hAnsi="Source Sans 3"/>
            </w:rPr>
          </w:pPr>
        </w:p>
      </w:tc>
    </w:tr>
  </w:tbl>
  <w:p w14:paraId="1EE98B63" w14:textId="77777777" w:rsidR="00BC0171" w:rsidRPr="001B3266" w:rsidRDefault="00BC0171">
    <w:pPr>
      <w:rPr>
        <w:rStyle w:val="FakeCharacterStyle"/>
        <w:rFonts w:ascii="Source Sans 3" w:hAnsi="Source Sans 3"/>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09965086" w14:textId="77777777">
      <w:trPr>
        <w:trHeight w:hRule="exact" w:val="45"/>
      </w:trPr>
      <w:tc>
        <w:tcPr>
          <w:tcW w:w="3285" w:type="dxa"/>
          <w:vMerge w:val="restart"/>
          <w:shd w:val="clear" w:color="auto" w:fill="auto"/>
        </w:tcPr>
        <w:p w14:paraId="7FC1FD7D"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5026961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35845DE"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C7D563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F61BD3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3A4F87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ADDC9DF" w14:textId="77777777" w:rsidR="00BC0171" w:rsidRPr="001B3266" w:rsidRDefault="00BC0171">
          <w:pPr>
            <w:pStyle w:val="ParagraphStyle2"/>
            <w:rPr>
              <w:rStyle w:val="FakeCharacterStyle"/>
              <w:rFonts w:ascii="Source Sans 3" w:hAnsi="Source Sans 3"/>
            </w:rPr>
          </w:pPr>
        </w:p>
      </w:tc>
    </w:tr>
    <w:tr w:rsidR="00BC0171" w:rsidRPr="001B3266" w14:paraId="4EF50A88" w14:textId="77777777">
      <w:trPr>
        <w:trHeight w:hRule="exact" w:val="345"/>
      </w:trPr>
      <w:tc>
        <w:tcPr>
          <w:tcW w:w="3285" w:type="dxa"/>
          <w:vMerge/>
          <w:shd w:val="clear" w:color="auto" w:fill="auto"/>
        </w:tcPr>
        <w:p w14:paraId="669BD65B" w14:textId="77777777" w:rsidR="00BC0171" w:rsidRPr="001B3266" w:rsidRDefault="00BC0171">
          <w:pPr>
            <w:rPr>
              <w:rStyle w:val="FakeCharacterStyle"/>
              <w:rFonts w:ascii="Source Sans 3" w:hAnsi="Source Sans 3"/>
            </w:rPr>
          </w:pPr>
        </w:p>
      </w:tc>
      <w:tc>
        <w:tcPr>
          <w:tcW w:w="930" w:type="dxa"/>
          <w:shd w:val="clear" w:color="auto" w:fill="auto"/>
        </w:tcPr>
        <w:p w14:paraId="037B4B5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C04DEE8"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51E82F8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373AE7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7FA2C49"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-42-</w:t>
          </w:r>
        </w:p>
      </w:tc>
      <w:tc>
        <w:tcPr>
          <w:tcW w:w="930" w:type="dxa"/>
          <w:shd w:val="clear" w:color="auto" w:fill="auto"/>
        </w:tcPr>
        <w:p w14:paraId="7381A071" w14:textId="77777777" w:rsidR="00BC0171" w:rsidRPr="001B3266" w:rsidRDefault="00BC0171">
          <w:pPr>
            <w:pStyle w:val="ParagraphStyle2"/>
            <w:rPr>
              <w:rStyle w:val="FakeCharacterStyle"/>
              <w:rFonts w:ascii="Source Sans 3" w:hAnsi="Source Sans 3"/>
            </w:rPr>
          </w:pPr>
        </w:p>
      </w:tc>
    </w:tr>
    <w:tr w:rsidR="00BC0171" w:rsidRPr="001B3266" w14:paraId="08CA66DC" w14:textId="77777777">
      <w:trPr>
        <w:trHeight w:hRule="exact" w:val="45"/>
      </w:trPr>
      <w:tc>
        <w:tcPr>
          <w:tcW w:w="3285" w:type="dxa"/>
          <w:vMerge/>
          <w:shd w:val="clear" w:color="auto" w:fill="auto"/>
        </w:tcPr>
        <w:p w14:paraId="29A1EA6F" w14:textId="77777777" w:rsidR="00BC0171" w:rsidRPr="001B3266" w:rsidRDefault="00BC0171">
          <w:pPr>
            <w:rPr>
              <w:rStyle w:val="FakeCharacterStyle"/>
              <w:rFonts w:ascii="Source Sans 3" w:hAnsi="Source Sans 3"/>
            </w:rPr>
          </w:pPr>
        </w:p>
      </w:tc>
      <w:tc>
        <w:tcPr>
          <w:tcW w:w="930" w:type="dxa"/>
          <w:shd w:val="clear" w:color="auto" w:fill="auto"/>
        </w:tcPr>
        <w:p w14:paraId="43AB74C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3AC9319"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E93E98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B72591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CD00BD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463EEBC" w14:textId="77777777" w:rsidR="00BC0171" w:rsidRPr="001B3266" w:rsidRDefault="00BC0171">
          <w:pPr>
            <w:pStyle w:val="ParagraphStyle2"/>
            <w:rPr>
              <w:rStyle w:val="FakeCharacterStyle"/>
              <w:rFonts w:ascii="Source Sans 3" w:hAnsi="Source Sans 3"/>
            </w:rPr>
          </w:pPr>
        </w:p>
      </w:tc>
    </w:tr>
  </w:tbl>
  <w:p w14:paraId="57D8C11D" w14:textId="77777777" w:rsidR="00BC0171" w:rsidRPr="001B3266" w:rsidRDefault="00BC0171">
    <w:pPr>
      <w:rPr>
        <w:rStyle w:val="FakeCharacterStyle"/>
        <w:rFonts w:ascii="Source Sans 3" w:hAnsi="Source Sans 3"/>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71FAEF67" w14:textId="77777777">
      <w:trPr>
        <w:trHeight w:hRule="exact" w:val="45"/>
      </w:trPr>
      <w:tc>
        <w:tcPr>
          <w:tcW w:w="3285" w:type="dxa"/>
          <w:vMerge w:val="restart"/>
          <w:shd w:val="clear" w:color="auto" w:fill="auto"/>
        </w:tcPr>
        <w:p w14:paraId="5BD0B775"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711AF5B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250809C"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562BD8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80D001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5C9405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4B6C046" w14:textId="77777777" w:rsidR="00BC0171" w:rsidRPr="001B3266" w:rsidRDefault="00BC0171">
          <w:pPr>
            <w:pStyle w:val="ParagraphStyle2"/>
            <w:rPr>
              <w:rStyle w:val="FakeCharacterStyle"/>
              <w:rFonts w:ascii="Source Sans 3" w:hAnsi="Source Sans 3"/>
            </w:rPr>
          </w:pPr>
        </w:p>
      </w:tc>
    </w:tr>
    <w:tr w:rsidR="00BC0171" w:rsidRPr="001B3266" w14:paraId="3FAF92AF" w14:textId="77777777">
      <w:trPr>
        <w:trHeight w:hRule="exact" w:val="345"/>
      </w:trPr>
      <w:tc>
        <w:tcPr>
          <w:tcW w:w="3285" w:type="dxa"/>
          <w:vMerge/>
          <w:shd w:val="clear" w:color="auto" w:fill="auto"/>
        </w:tcPr>
        <w:p w14:paraId="42BF488A" w14:textId="77777777" w:rsidR="00BC0171" w:rsidRPr="001B3266" w:rsidRDefault="00BC0171">
          <w:pPr>
            <w:rPr>
              <w:rStyle w:val="FakeCharacterStyle"/>
              <w:rFonts w:ascii="Source Sans 3" w:hAnsi="Source Sans 3"/>
            </w:rPr>
          </w:pPr>
        </w:p>
      </w:tc>
      <w:tc>
        <w:tcPr>
          <w:tcW w:w="930" w:type="dxa"/>
          <w:shd w:val="clear" w:color="auto" w:fill="auto"/>
        </w:tcPr>
        <w:p w14:paraId="3F4EB55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990ABD1"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4E1C548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FE2C21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93BBA8D"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-43-</w:t>
          </w:r>
        </w:p>
      </w:tc>
      <w:tc>
        <w:tcPr>
          <w:tcW w:w="930" w:type="dxa"/>
          <w:shd w:val="clear" w:color="auto" w:fill="auto"/>
        </w:tcPr>
        <w:p w14:paraId="73708BC9" w14:textId="77777777" w:rsidR="00BC0171" w:rsidRPr="001B3266" w:rsidRDefault="00BC0171">
          <w:pPr>
            <w:pStyle w:val="ParagraphStyle2"/>
            <w:rPr>
              <w:rStyle w:val="FakeCharacterStyle"/>
              <w:rFonts w:ascii="Source Sans 3" w:hAnsi="Source Sans 3"/>
            </w:rPr>
          </w:pPr>
        </w:p>
      </w:tc>
    </w:tr>
    <w:tr w:rsidR="00BC0171" w:rsidRPr="001B3266" w14:paraId="34FBCE68" w14:textId="77777777">
      <w:trPr>
        <w:trHeight w:hRule="exact" w:val="45"/>
      </w:trPr>
      <w:tc>
        <w:tcPr>
          <w:tcW w:w="3285" w:type="dxa"/>
          <w:vMerge/>
          <w:shd w:val="clear" w:color="auto" w:fill="auto"/>
        </w:tcPr>
        <w:p w14:paraId="4D9B165F" w14:textId="77777777" w:rsidR="00BC0171" w:rsidRPr="001B3266" w:rsidRDefault="00BC0171">
          <w:pPr>
            <w:rPr>
              <w:rStyle w:val="FakeCharacterStyle"/>
              <w:rFonts w:ascii="Source Sans 3" w:hAnsi="Source Sans 3"/>
            </w:rPr>
          </w:pPr>
        </w:p>
      </w:tc>
      <w:tc>
        <w:tcPr>
          <w:tcW w:w="930" w:type="dxa"/>
          <w:shd w:val="clear" w:color="auto" w:fill="auto"/>
        </w:tcPr>
        <w:p w14:paraId="51B6095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F910561"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9882B9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7FDE38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20F76E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6527914" w14:textId="77777777" w:rsidR="00BC0171" w:rsidRPr="001B3266" w:rsidRDefault="00BC0171">
          <w:pPr>
            <w:pStyle w:val="ParagraphStyle2"/>
            <w:rPr>
              <w:rStyle w:val="FakeCharacterStyle"/>
              <w:rFonts w:ascii="Source Sans 3" w:hAnsi="Source Sans 3"/>
            </w:rPr>
          </w:pPr>
        </w:p>
      </w:tc>
    </w:tr>
  </w:tbl>
  <w:p w14:paraId="3B2A32F7" w14:textId="77777777" w:rsidR="00BC0171" w:rsidRPr="001B3266" w:rsidRDefault="00BC0171">
    <w:pPr>
      <w:rPr>
        <w:rStyle w:val="FakeCharacterStyle"/>
        <w:rFonts w:ascii="Source Sans 3" w:hAnsi="Source Sans 3"/>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6373EEAC" w14:textId="77777777">
      <w:trPr>
        <w:trHeight w:hRule="exact" w:val="45"/>
      </w:trPr>
      <w:tc>
        <w:tcPr>
          <w:tcW w:w="3285" w:type="dxa"/>
          <w:vMerge w:val="restart"/>
          <w:shd w:val="clear" w:color="auto" w:fill="auto"/>
        </w:tcPr>
        <w:p w14:paraId="0DCC9D6B"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7DBFB88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F172F1E"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777798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D7DEB8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2C1C94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F546357" w14:textId="77777777" w:rsidR="00BC0171" w:rsidRPr="001B3266" w:rsidRDefault="00BC0171">
          <w:pPr>
            <w:pStyle w:val="ParagraphStyle2"/>
            <w:rPr>
              <w:rStyle w:val="FakeCharacterStyle"/>
              <w:rFonts w:ascii="Source Sans 3" w:hAnsi="Source Sans 3"/>
            </w:rPr>
          </w:pPr>
        </w:p>
      </w:tc>
    </w:tr>
    <w:tr w:rsidR="00BC0171" w:rsidRPr="001B3266" w14:paraId="7D8437D2" w14:textId="77777777">
      <w:trPr>
        <w:trHeight w:hRule="exact" w:val="345"/>
      </w:trPr>
      <w:tc>
        <w:tcPr>
          <w:tcW w:w="3285" w:type="dxa"/>
          <w:vMerge/>
          <w:shd w:val="clear" w:color="auto" w:fill="auto"/>
        </w:tcPr>
        <w:p w14:paraId="7198363D" w14:textId="77777777" w:rsidR="00BC0171" w:rsidRPr="001B3266" w:rsidRDefault="00BC0171">
          <w:pPr>
            <w:rPr>
              <w:rStyle w:val="FakeCharacterStyle"/>
              <w:rFonts w:ascii="Source Sans 3" w:hAnsi="Source Sans 3"/>
            </w:rPr>
          </w:pPr>
        </w:p>
      </w:tc>
      <w:tc>
        <w:tcPr>
          <w:tcW w:w="930" w:type="dxa"/>
          <w:shd w:val="clear" w:color="auto" w:fill="auto"/>
        </w:tcPr>
        <w:p w14:paraId="7765C8B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6D29078"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26FCF9A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203308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F6953E1"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-44-</w:t>
          </w:r>
        </w:p>
      </w:tc>
      <w:tc>
        <w:tcPr>
          <w:tcW w:w="930" w:type="dxa"/>
          <w:shd w:val="clear" w:color="auto" w:fill="auto"/>
        </w:tcPr>
        <w:p w14:paraId="66C3B85A" w14:textId="77777777" w:rsidR="00BC0171" w:rsidRPr="001B3266" w:rsidRDefault="00BC0171">
          <w:pPr>
            <w:pStyle w:val="ParagraphStyle2"/>
            <w:rPr>
              <w:rStyle w:val="FakeCharacterStyle"/>
              <w:rFonts w:ascii="Source Sans 3" w:hAnsi="Source Sans 3"/>
            </w:rPr>
          </w:pPr>
        </w:p>
      </w:tc>
    </w:tr>
    <w:tr w:rsidR="00BC0171" w:rsidRPr="001B3266" w14:paraId="7085C006" w14:textId="77777777">
      <w:trPr>
        <w:trHeight w:hRule="exact" w:val="45"/>
      </w:trPr>
      <w:tc>
        <w:tcPr>
          <w:tcW w:w="3285" w:type="dxa"/>
          <w:vMerge/>
          <w:shd w:val="clear" w:color="auto" w:fill="auto"/>
        </w:tcPr>
        <w:p w14:paraId="545E7F67" w14:textId="77777777" w:rsidR="00BC0171" w:rsidRPr="001B3266" w:rsidRDefault="00BC0171">
          <w:pPr>
            <w:rPr>
              <w:rStyle w:val="FakeCharacterStyle"/>
              <w:rFonts w:ascii="Source Sans 3" w:hAnsi="Source Sans 3"/>
            </w:rPr>
          </w:pPr>
        </w:p>
      </w:tc>
      <w:tc>
        <w:tcPr>
          <w:tcW w:w="930" w:type="dxa"/>
          <w:shd w:val="clear" w:color="auto" w:fill="auto"/>
        </w:tcPr>
        <w:p w14:paraId="484A860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E04C528"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80C911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526AEB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809856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04EF7D1" w14:textId="77777777" w:rsidR="00BC0171" w:rsidRPr="001B3266" w:rsidRDefault="00BC0171">
          <w:pPr>
            <w:pStyle w:val="ParagraphStyle2"/>
            <w:rPr>
              <w:rStyle w:val="FakeCharacterStyle"/>
              <w:rFonts w:ascii="Source Sans 3" w:hAnsi="Source Sans 3"/>
            </w:rPr>
          </w:pPr>
        </w:p>
      </w:tc>
    </w:tr>
  </w:tbl>
  <w:p w14:paraId="5624A1BD" w14:textId="77777777" w:rsidR="00BC0171" w:rsidRPr="001B3266" w:rsidRDefault="00BC0171">
    <w:pPr>
      <w:rPr>
        <w:rStyle w:val="FakeCharacterStyle"/>
        <w:rFonts w:ascii="Source Sans 3" w:hAnsi="Source Sans 3"/>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0D55C015" w14:textId="77777777">
      <w:trPr>
        <w:trHeight w:hRule="exact" w:val="45"/>
      </w:trPr>
      <w:tc>
        <w:tcPr>
          <w:tcW w:w="3285" w:type="dxa"/>
          <w:vMerge w:val="restart"/>
          <w:shd w:val="clear" w:color="auto" w:fill="auto"/>
        </w:tcPr>
        <w:p w14:paraId="5E10287B"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2CEDCDF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A03BAC0"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C2023C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80A575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FC4DB8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E27863E" w14:textId="77777777" w:rsidR="00BC0171" w:rsidRPr="001B3266" w:rsidRDefault="00BC0171">
          <w:pPr>
            <w:pStyle w:val="ParagraphStyle2"/>
            <w:rPr>
              <w:rStyle w:val="FakeCharacterStyle"/>
              <w:rFonts w:ascii="Source Sans 3" w:hAnsi="Source Sans 3"/>
            </w:rPr>
          </w:pPr>
        </w:p>
      </w:tc>
    </w:tr>
    <w:tr w:rsidR="00BC0171" w:rsidRPr="001B3266" w14:paraId="43D95606" w14:textId="77777777">
      <w:trPr>
        <w:trHeight w:hRule="exact" w:val="345"/>
      </w:trPr>
      <w:tc>
        <w:tcPr>
          <w:tcW w:w="3285" w:type="dxa"/>
          <w:vMerge/>
          <w:shd w:val="clear" w:color="auto" w:fill="auto"/>
        </w:tcPr>
        <w:p w14:paraId="2DB6AB04" w14:textId="77777777" w:rsidR="00BC0171" w:rsidRPr="001B3266" w:rsidRDefault="00BC0171">
          <w:pPr>
            <w:rPr>
              <w:rStyle w:val="FakeCharacterStyle"/>
              <w:rFonts w:ascii="Source Sans 3" w:hAnsi="Source Sans 3"/>
            </w:rPr>
          </w:pPr>
        </w:p>
      </w:tc>
      <w:tc>
        <w:tcPr>
          <w:tcW w:w="930" w:type="dxa"/>
          <w:shd w:val="clear" w:color="auto" w:fill="auto"/>
        </w:tcPr>
        <w:p w14:paraId="53CB739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F1D8DF1"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6BDB319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30A3BE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AA9FDCA"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-45-</w:t>
          </w:r>
        </w:p>
      </w:tc>
      <w:tc>
        <w:tcPr>
          <w:tcW w:w="930" w:type="dxa"/>
          <w:shd w:val="clear" w:color="auto" w:fill="auto"/>
        </w:tcPr>
        <w:p w14:paraId="767A1089" w14:textId="77777777" w:rsidR="00BC0171" w:rsidRPr="001B3266" w:rsidRDefault="00BC0171">
          <w:pPr>
            <w:pStyle w:val="ParagraphStyle2"/>
            <w:rPr>
              <w:rStyle w:val="FakeCharacterStyle"/>
              <w:rFonts w:ascii="Source Sans 3" w:hAnsi="Source Sans 3"/>
            </w:rPr>
          </w:pPr>
        </w:p>
      </w:tc>
    </w:tr>
    <w:tr w:rsidR="00BC0171" w:rsidRPr="001B3266" w14:paraId="0A268635" w14:textId="77777777">
      <w:trPr>
        <w:trHeight w:hRule="exact" w:val="45"/>
      </w:trPr>
      <w:tc>
        <w:tcPr>
          <w:tcW w:w="3285" w:type="dxa"/>
          <w:vMerge/>
          <w:shd w:val="clear" w:color="auto" w:fill="auto"/>
        </w:tcPr>
        <w:p w14:paraId="03C60092" w14:textId="77777777" w:rsidR="00BC0171" w:rsidRPr="001B3266" w:rsidRDefault="00BC0171">
          <w:pPr>
            <w:rPr>
              <w:rStyle w:val="FakeCharacterStyle"/>
              <w:rFonts w:ascii="Source Sans 3" w:hAnsi="Source Sans 3"/>
            </w:rPr>
          </w:pPr>
        </w:p>
      </w:tc>
      <w:tc>
        <w:tcPr>
          <w:tcW w:w="930" w:type="dxa"/>
          <w:shd w:val="clear" w:color="auto" w:fill="auto"/>
        </w:tcPr>
        <w:p w14:paraId="5E10931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CE7C015"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1C0C09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AA94E5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C2EAE7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5E76BFC" w14:textId="77777777" w:rsidR="00BC0171" w:rsidRPr="001B3266" w:rsidRDefault="00BC0171">
          <w:pPr>
            <w:pStyle w:val="ParagraphStyle2"/>
            <w:rPr>
              <w:rStyle w:val="FakeCharacterStyle"/>
              <w:rFonts w:ascii="Source Sans 3" w:hAnsi="Source Sans 3"/>
            </w:rPr>
          </w:pPr>
        </w:p>
      </w:tc>
    </w:tr>
  </w:tbl>
  <w:p w14:paraId="02F742B3" w14:textId="77777777" w:rsidR="00BC0171" w:rsidRPr="001B3266" w:rsidRDefault="00BC0171">
    <w:pPr>
      <w:rPr>
        <w:rStyle w:val="FakeCharacterStyle"/>
        <w:rFonts w:ascii="Source Sans 3" w:hAnsi="Source Sans 3"/>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55C04682" w14:textId="77777777">
      <w:trPr>
        <w:trHeight w:hRule="exact" w:val="45"/>
      </w:trPr>
      <w:tc>
        <w:tcPr>
          <w:tcW w:w="3285" w:type="dxa"/>
          <w:vMerge w:val="restart"/>
          <w:shd w:val="clear" w:color="auto" w:fill="auto"/>
        </w:tcPr>
        <w:p w14:paraId="5D9B52A3"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2ABE2A3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C66EC4E"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384422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3E9C50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A37891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F93D788" w14:textId="77777777" w:rsidR="00BC0171" w:rsidRPr="001B3266" w:rsidRDefault="00BC0171">
          <w:pPr>
            <w:pStyle w:val="ParagraphStyle2"/>
            <w:rPr>
              <w:rStyle w:val="FakeCharacterStyle"/>
              <w:rFonts w:ascii="Source Sans 3" w:hAnsi="Source Sans 3"/>
            </w:rPr>
          </w:pPr>
        </w:p>
      </w:tc>
    </w:tr>
    <w:tr w:rsidR="00BC0171" w:rsidRPr="001B3266" w14:paraId="4578A880" w14:textId="77777777">
      <w:trPr>
        <w:trHeight w:hRule="exact" w:val="345"/>
      </w:trPr>
      <w:tc>
        <w:tcPr>
          <w:tcW w:w="3285" w:type="dxa"/>
          <w:vMerge/>
          <w:shd w:val="clear" w:color="auto" w:fill="auto"/>
        </w:tcPr>
        <w:p w14:paraId="4C5DDBB7" w14:textId="77777777" w:rsidR="00BC0171" w:rsidRPr="001B3266" w:rsidRDefault="00BC0171">
          <w:pPr>
            <w:rPr>
              <w:rStyle w:val="FakeCharacterStyle"/>
              <w:rFonts w:ascii="Source Sans 3" w:hAnsi="Source Sans 3"/>
            </w:rPr>
          </w:pPr>
        </w:p>
      </w:tc>
      <w:tc>
        <w:tcPr>
          <w:tcW w:w="930" w:type="dxa"/>
          <w:shd w:val="clear" w:color="auto" w:fill="auto"/>
        </w:tcPr>
        <w:p w14:paraId="47C2EA4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BA35841"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647D65A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9B12EF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D6403F6"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-46-</w:t>
          </w:r>
        </w:p>
      </w:tc>
      <w:tc>
        <w:tcPr>
          <w:tcW w:w="930" w:type="dxa"/>
          <w:shd w:val="clear" w:color="auto" w:fill="auto"/>
        </w:tcPr>
        <w:p w14:paraId="60F8D7B8" w14:textId="77777777" w:rsidR="00BC0171" w:rsidRPr="001B3266" w:rsidRDefault="00BC0171">
          <w:pPr>
            <w:pStyle w:val="ParagraphStyle2"/>
            <w:rPr>
              <w:rStyle w:val="FakeCharacterStyle"/>
              <w:rFonts w:ascii="Source Sans 3" w:hAnsi="Source Sans 3"/>
            </w:rPr>
          </w:pPr>
        </w:p>
      </w:tc>
    </w:tr>
    <w:tr w:rsidR="00BC0171" w:rsidRPr="001B3266" w14:paraId="5D1BECEE" w14:textId="77777777">
      <w:trPr>
        <w:trHeight w:hRule="exact" w:val="45"/>
      </w:trPr>
      <w:tc>
        <w:tcPr>
          <w:tcW w:w="3285" w:type="dxa"/>
          <w:vMerge/>
          <w:shd w:val="clear" w:color="auto" w:fill="auto"/>
        </w:tcPr>
        <w:p w14:paraId="40E51D9A" w14:textId="77777777" w:rsidR="00BC0171" w:rsidRPr="001B3266" w:rsidRDefault="00BC0171">
          <w:pPr>
            <w:rPr>
              <w:rStyle w:val="FakeCharacterStyle"/>
              <w:rFonts w:ascii="Source Sans 3" w:hAnsi="Source Sans 3"/>
            </w:rPr>
          </w:pPr>
        </w:p>
      </w:tc>
      <w:tc>
        <w:tcPr>
          <w:tcW w:w="930" w:type="dxa"/>
          <w:shd w:val="clear" w:color="auto" w:fill="auto"/>
        </w:tcPr>
        <w:p w14:paraId="30AD746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956D2D5"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2E2F93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87E8F0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A423BF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A042C16" w14:textId="77777777" w:rsidR="00BC0171" w:rsidRPr="001B3266" w:rsidRDefault="00BC0171">
          <w:pPr>
            <w:pStyle w:val="ParagraphStyle2"/>
            <w:rPr>
              <w:rStyle w:val="FakeCharacterStyle"/>
              <w:rFonts w:ascii="Source Sans 3" w:hAnsi="Source Sans 3"/>
            </w:rPr>
          </w:pPr>
        </w:p>
      </w:tc>
    </w:tr>
  </w:tbl>
  <w:p w14:paraId="135D555C" w14:textId="77777777" w:rsidR="00BC0171" w:rsidRPr="001B3266" w:rsidRDefault="00BC0171">
    <w:pPr>
      <w:rPr>
        <w:rStyle w:val="FakeCharacterStyle"/>
        <w:rFonts w:ascii="Source Sans 3" w:hAnsi="Source Sans 3"/>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2010758A" w14:textId="77777777">
      <w:trPr>
        <w:trHeight w:hRule="exact" w:val="45"/>
      </w:trPr>
      <w:tc>
        <w:tcPr>
          <w:tcW w:w="3285" w:type="dxa"/>
          <w:vMerge w:val="restart"/>
          <w:shd w:val="clear" w:color="auto" w:fill="auto"/>
        </w:tcPr>
        <w:p w14:paraId="281FCDFE"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672E533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73BBC9F"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9C016D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938684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4046A0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8640494" w14:textId="77777777" w:rsidR="00BC0171" w:rsidRPr="001B3266" w:rsidRDefault="00BC0171">
          <w:pPr>
            <w:pStyle w:val="ParagraphStyle2"/>
            <w:rPr>
              <w:rStyle w:val="FakeCharacterStyle"/>
              <w:rFonts w:ascii="Source Sans 3" w:hAnsi="Source Sans 3"/>
            </w:rPr>
          </w:pPr>
        </w:p>
      </w:tc>
    </w:tr>
    <w:tr w:rsidR="00BC0171" w:rsidRPr="001B3266" w14:paraId="0FCA33C4" w14:textId="77777777">
      <w:trPr>
        <w:trHeight w:hRule="exact" w:val="345"/>
      </w:trPr>
      <w:tc>
        <w:tcPr>
          <w:tcW w:w="3285" w:type="dxa"/>
          <w:vMerge/>
          <w:shd w:val="clear" w:color="auto" w:fill="auto"/>
        </w:tcPr>
        <w:p w14:paraId="3279E575" w14:textId="77777777" w:rsidR="00BC0171" w:rsidRPr="001B3266" w:rsidRDefault="00BC0171">
          <w:pPr>
            <w:rPr>
              <w:rStyle w:val="FakeCharacterStyle"/>
              <w:rFonts w:ascii="Source Sans 3" w:hAnsi="Source Sans 3"/>
            </w:rPr>
          </w:pPr>
        </w:p>
      </w:tc>
      <w:tc>
        <w:tcPr>
          <w:tcW w:w="930" w:type="dxa"/>
          <w:shd w:val="clear" w:color="auto" w:fill="auto"/>
        </w:tcPr>
        <w:p w14:paraId="0964876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0AC5D33"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1F80705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D630C3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BD8FD9C"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-47-</w:t>
          </w:r>
        </w:p>
      </w:tc>
      <w:tc>
        <w:tcPr>
          <w:tcW w:w="930" w:type="dxa"/>
          <w:shd w:val="clear" w:color="auto" w:fill="auto"/>
        </w:tcPr>
        <w:p w14:paraId="4E864321" w14:textId="77777777" w:rsidR="00BC0171" w:rsidRPr="001B3266" w:rsidRDefault="00BC0171">
          <w:pPr>
            <w:pStyle w:val="ParagraphStyle2"/>
            <w:rPr>
              <w:rStyle w:val="FakeCharacterStyle"/>
              <w:rFonts w:ascii="Source Sans 3" w:hAnsi="Source Sans 3"/>
            </w:rPr>
          </w:pPr>
        </w:p>
      </w:tc>
    </w:tr>
    <w:tr w:rsidR="00BC0171" w:rsidRPr="001B3266" w14:paraId="408618CD" w14:textId="77777777">
      <w:trPr>
        <w:trHeight w:hRule="exact" w:val="45"/>
      </w:trPr>
      <w:tc>
        <w:tcPr>
          <w:tcW w:w="3285" w:type="dxa"/>
          <w:vMerge/>
          <w:shd w:val="clear" w:color="auto" w:fill="auto"/>
        </w:tcPr>
        <w:p w14:paraId="5B309375" w14:textId="77777777" w:rsidR="00BC0171" w:rsidRPr="001B3266" w:rsidRDefault="00BC0171">
          <w:pPr>
            <w:rPr>
              <w:rStyle w:val="FakeCharacterStyle"/>
              <w:rFonts w:ascii="Source Sans 3" w:hAnsi="Source Sans 3"/>
            </w:rPr>
          </w:pPr>
        </w:p>
      </w:tc>
      <w:tc>
        <w:tcPr>
          <w:tcW w:w="930" w:type="dxa"/>
          <w:shd w:val="clear" w:color="auto" w:fill="auto"/>
        </w:tcPr>
        <w:p w14:paraId="7195E49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E705792"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6DC2B5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776B3D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FDF25A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EB3BDD3" w14:textId="77777777" w:rsidR="00BC0171" w:rsidRPr="001B3266" w:rsidRDefault="00BC0171">
          <w:pPr>
            <w:pStyle w:val="ParagraphStyle2"/>
            <w:rPr>
              <w:rStyle w:val="FakeCharacterStyle"/>
              <w:rFonts w:ascii="Source Sans 3" w:hAnsi="Source Sans 3"/>
            </w:rPr>
          </w:pPr>
        </w:p>
      </w:tc>
    </w:tr>
  </w:tbl>
  <w:p w14:paraId="73723F72" w14:textId="77777777" w:rsidR="00BC0171" w:rsidRPr="001B3266" w:rsidRDefault="00BC0171">
    <w:pPr>
      <w:rPr>
        <w:rStyle w:val="FakeCharacterStyle"/>
        <w:rFonts w:ascii="Source Sans 3" w:hAnsi="Source Sans 3"/>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1E33FF51" w14:textId="77777777">
      <w:trPr>
        <w:trHeight w:hRule="exact" w:val="45"/>
      </w:trPr>
      <w:tc>
        <w:tcPr>
          <w:tcW w:w="3285" w:type="dxa"/>
          <w:vMerge w:val="restart"/>
          <w:shd w:val="clear" w:color="auto" w:fill="auto"/>
        </w:tcPr>
        <w:p w14:paraId="40F70356"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5F47CCD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08927D8"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8CA72F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9A9645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27B4C0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F215E85" w14:textId="77777777" w:rsidR="00BC0171" w:rsidRPr="001B3266" w:rsidRDefault="00BC0171">
          <w:pPr>
            <w:pStyle w:val="ParagraphStyle2"/>
            <w:rPr>
              <w:rStyle w:val="FakeCharacterStyle"/>
              <w:rFonts w:ascii="Source Sans 3" w:hAnsi="Source Sans 3"/>
            </w:rPr>
          </w:pPr>
        </w:p>
      </w:tc>
    </w:tr>
    <w:tr w:rsidR="00BC0171" w:rsidRPr="001B3266" w14:paraId="25E30237" w14:textId="77777777">
      <w:trPr>
        <w:trHeight w:hRule="exact" w:val="345"/>
      </w:trPr>
      <w:tc>
        <w:tcPr>
          <w:tcW w:w="3285" w:type="dxa"/>
          <w:vMerge/>
          <w:shd w:val="clear" w:color="auto" w:fill="auto"/>
        </w:tcPr>
        <w:p w14:paraId="4BD68896" w14:textId="77777777" w:rsidR="00BC0171" w:rsidRPr="001B3266" w:rsidRDefault="00BC0171">
          <w:pPr>
            <w:rPr>
              <w:rStyle w:val="FakeCharacterStyle"/>
              <w:rFonts w:ascii="Source Sans 3" w:hAnsi="Source Sans 3"/>
            </w:rPr>
          </w:pPr>
        </w:p>
      </w:tc>
      <w:tc>
        <w:tcPr>
          <w:tcW w:w="930" w:type="dxa"/>
          <w:shd w:val="clear" w:color="auto" w:fill="auto"/>
        </w:tcPr>
        <w:p w14:paraId="0042CB3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D7BE0D1"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346C7CD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0FEB7F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6E594B2"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-3-</w:t>
          </w:r>
        </w:p>
      </w:tc>
      <w:tc>
        <w:tcPr>
          <w:tcW w:w="930" w:type="dxa"/>
          <w:shd w:val="clear" w:color="auto" w:fill="auto"/>
        </w:tcPr>
        <w:p w14:paraId="30862916" w14:textId="77777777" w:rsidR="00BC0171" w:rsidRPr="001B3266" w:rsidRDefault="00BC0171">
          <w:pPr>
            <w:pStyle w:val="ParagraphStyle2"/>
            <w:rPr>
              <w:rStyle w:val="FakeCharacterStyle"/>
              <w:rFonts w:ascii="Source Sans 3" w:hAnsi="Source Sans 3"/>
            </w:rPr>
          </w:pPr>
        </w:p>
      </w:tc>
    </w:tr>
    <w:tr w:rsidR="00BC0171" w:rsidRPr="001B3266" w14:paraId="704A11A1" w14:textId="77777777">
      <w:trPr>
        <w:trHeight w:hRule="exact" w:val="45"/>
      </w:trPr>
      <w:tc>
        <w:tcPr>
          <w:tcW w:w="3285" w:type="dxa"/>
          <w:vMerge/>
          <w:shd w:val="clear" w:color="auto" w:fill="auto"/>
        </w:tcPr>
        <w:p w14:paraId="10D8CDED" w14:textId="77777777" w:rsidR="00BC0171" w:rsidRPr="001B3266" w:rsidRDefault="00BC0171">
          <w:pPr>
            <w:rPr>
              <w:rStyle w:val="FakeCharacterStyle"/>
              <w:rFonts w:ascii="Source Sans 3" w:hAnsi="Source Sans 3"/>
            </w:rPr>
          </w:pPr>
        </w:p>
      </w:tc>
      <w:tc>
        <w:tcPr>
          <w:tcW w:w="930" w:type="dxa"/>
          <w:shd w:val="clear" w:color="auto" w:fill="auto"/>
        </w:tcPr>
        <w:p w14:paraId="6860BDA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259D271"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AEB1A2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85759F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A22D54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55D1DB8" w14:textId="77777777" w:rsidR="00BC0171" w:rsidRPr="001B3266" w:rsidRDefault="00BC0171">
          <w:pPr>
            <w:pStyle w:val="ParagraphStyle2"/>
            <w:rPr>
              <w:rStyle w:val="FakeCharacterStyle"/>
              <w:rFonts w:ascii="Source Sans 3" w:hAnsi="Source Sans 3"/>
            </w:rPr>
          </w:pPr>
        </w:p>
      </w:tc>
    </w:tr>
  </w:tbl>
  <w:p w14:paraId="64933C01" w14:textId="77777777" w:rsidR="00BC0171" w:rsidRPr="001B3266" w:rsidRDefault="00BC0171">
    <w:pPr>
      <w:rPr>
        <w:rStyle w:val="FakeCharacterStyle"/>
        <w:rFonts w:ascii="Source Sans 3" w:hAnsi="Source Sans 3"/>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3FC598AB" w14:textId="77777777">
      <w:trPr>
        <w:trHeight w:hRule="exact" w:val="45"/>
      </w:trPr>
      <w:tc>
        <w:tcPr>
          <w:tcW w:w="3285" w:type="dxa"/>
          <w:vMerge w:val="restart"/>
          <w:shd w:val="clear" w:color="auto" w:fill="auto"/>
        </w:tcPr>
        <w:p w14:paraId="278F4BE8"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3F5FC22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7A7EE7D"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075249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908FC3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8C0712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9C25863" w14:textId="77777777" w:rsidR="00BC0171" w:rsidRPr="001B3266" w:rsidRDefault="00BC0171">
          <w:pPr>
            <w:pStyle w:val="ParagraphStyle2"/>
            <w:rPr>
              <w:rStyle w:val="FakeCharacterStyle"/>
              <w:rFonts w:ascii="Source Sans 3" w:hAnsi="Source Sans 3"/>
            </w:rPr>
          </w:pPr>
        </w:p>
      </w:tc>
    </w:tr>
    <w:tr w:rsidR="00BC0171" w:rsidRPr="001B3266" w14:paraId="5E3FC9D1" w14:textId="77777777">
      <w:trPr>
        <w:trHeight w:hRule="exact" w:val="345"/>
      </w:trPr>
      <w:tc>
        <w:tcPr>
          <w:tcW w:w="3285" w:type="dxa"/>
          <w:vMerge/>
          <w:shd w:val="clear" w:color="auto" w:fill="auto"/>
        </w:tcPr>
        <w:p w14:paraId="1A7EB5A2" w14:textId="77777777" w:rsidR="00BC0171" w:rsidRPr="001B3266" w:rsidRDefault="00BC0171">
          <w:pPr>
            <w:rPr>
              <w:rStyle w:val="FakeCharacterStyle"/>
              <w:rFonts w:ascii="Source Sans 3" w:hAnsi="Source Sans 3"/>
            </w:rPr>
          </w:pPr>
        </w:p>
      </w:tc>
      <w:tc>
        <w:tcPr>
          <w:tcW w:w="930" w:type="dxa"/>
          <w:shd w:val="clear" w:color="auto" w:fill="auto"/>
        </w:tcPr>
        <w:p w14:paraId="0A0AD5B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CB529AA"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2D0C3F5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9E6CB9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61E2C2A"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-48-</w:t>
          </w:r>
        </w:p>
      </w:tc>
      <w:tc>
        <w:tcPr>
          <w:tcW w:w="930" w:type="dxa"/>
          <w:shd w:val="clear" w:color="auto" w:fill="auto"/>
        </w:tcPr>
        <w:p w14:paraId="3E9110D6" w14:textId="77777777" w:rsidR="00BC0171" w:rsidRPr="001B3266" w:rsidRDefault="00BC0171">
          <w:pPr>
            <w:pStyle w:val="ParagraphStyle2"/>
            <w:rPr>
              <w:rStyle w:val="FakeCharacterStyle"/>
              <w:rFonts w:ascii="Source Sans 3" w:hAnsi="Source Sans 3"/>
            </w:rPr>
          </w:pPr>
        </w:p>
      </w:tc>
    </w:tr>
    <w:tr w:rsidR="00BC0171" w:rsidRPr="001B3266" w14:paraId="0F9BBEE6" w14:textId="77777777">
      <w:trPr>
        <w:trHeight w:hRule="exact" w:val="45"/>
      </w:trPr>
      <w:tc>
        <w:tcPr>
          <w:tcW w:w="3285" w:type="dxa"/>
          <w:vMerge/>
          <w:shd w:val="clear" w:color="auto" w:fill="auto"/>
        </w:tcPr>
        <w:p w14:paraId="502E3C3A" w14:textId="77777777" w:rsidR="00BC0171" w:rsidRPr="001B3266" w:rsidRDefault="00BC0171">
          <w:pPr>
            <w:rPr>
              <w:rStyle w:val="FakeCharacterStyle"/>
              <w:rFonts w:ascii="Source Sans 3" w:hAnsi="Source Sans 3"/>
            </w:rPr>
          </w:pPr>
        </w:p>
      </w:tc>
      <w:tc>
        <w:tcPr>
          <w:tcW w:w="930" w:type="dxa"/>
          <w:shd w:val="clear" w:color="auto" w:fill="auto"/>
        </w:tcPr>
        <w:p w14:paraId="18C96D1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26AD40A"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7553E7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C49B22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2451E2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0A25B78" w14:textId="77777777" w:rsidR="00BC0171" w:rsidRPr="001B3266" w:rsidRDefault="00BC0171">
          <w:pPr>
            <w:pStyle w:val="ParagraphStyle2"/>
            <w:rPr>
              <w:rStyle w:val="FakeCharacterStyle"/>
              <w:rFonts w:ascii="Source Sans 3" w:hAnsi="Source Sans 3"/>
            </w:rPr>
          </w:pPr>
        </w:p>
      </w:tc>
    </w:tr>
  </w:tbl>
  <w:p w14:paraId="64F728C9" w14:textId="77777777" w:rsidR="00BC0171" w:rsidRPr="001B3266" w:rsidRDefault="00BC0171">
    <w:pPr>
      <w:rPr>
        <w:rStyle w:val="FakeCharacterStyle"/>
        <w:rFonts w:ascii="Source Sans 3" w:hAnsi="Source Sans 3"/>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29E82986" w14:textId="77777777">
      <w:trPr>
        <w:trHeight w:hRule="exact" w:val="45"/>
      </w:trPr>
      <w:tc>
        <w:tcPr>
          <w:tcW w:w="3285" w:type="dxa"/>
          <w:vMerge w:val="restart"/>
          <w:shd w:val="clear" w:color="auto" w:fill="auto"/>
        </w:tcPr>
        <w:p w14:paraId="2C680D64"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2ED68D3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7F479A7"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8EBF37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EE87A3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7A67E2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9429203" w14:textId="77777777" w:rsidR="00BC0171" w:rsidRPr="001B3266" w:rsidRDefault="00BC0171">
          <w:pPr>
            <w:pStyle w:val="ParagraphStyle2"/>
            <w:rPr>
              <w:rStyle w:val="FakeCharacterStyle"/>
              <w:rFonts w:ascii="Source Sans 3" w:hAnsi="Source Sans 3"/>
            </w:rPr>
          </w:pPr>
        </w:p>
      </w:tc>
    </w:tr>
    <w:tr w:rsidR="00BC0171" w:rsidRPr="001B3266" w14:paraId="315B267E" w14:textId="77777777">
      <w:trPr>
        <w:trHeight w:hRule="exact" w:val="345"/>
      </w:trPr>
      <w:tc>
        <w:tcPr>
          <w:tcW w:w="3285" w:type="dxa"/>
          <w:vMerge/>
          <w:shd w:val="clear" w:color="auto" w:fill="auto"/>
        </w:tcPr>
        <w:p w14:paraId="4A8DC881" w14:textId="77777777" w:rsidR="00BC0171" w:rsidRPr="001B3266" w:rsidRDefault="00BC0171">
          <w:pPr>
            <w:rPr>
              <w:rStyle w:val="FakeCharacterStyle"/>
              <w:rFonts w:ascii="Source Sans 3" w:hAnsi="Source Sans 3"/>
            </w:rPr>
          </w:pPr>
        </w:p>
      </w:tc>
      <w:tc>
        <w:tcPr>
          <w:tcW w:w="930" w:type="dxa"/>
          <w:shd w:val="clear" w:color="auto" w:fill="auto"/>
        </w:tcPr>
        <w:p w14:paraId="3C51DA0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B250360"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45FF376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AFCD60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0AC07E4"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-49-</w:t>
          </w:r>
        </w:p>
      </w:tc>
      <w:tc>
        <w:tcPr>
          <w:tcW w:w="930" w:type="dxa"/>
          <w:shd w:val="clear" w:color="auto" w:fill="auto"/>
        </w:tcPr>
        <w:p w14:paraId="62B7699A" w14:textId="77777777" w:rsidR="00BC0171" w:rsidRPr="001B3266" w:rsidRDefault="00BC0171">
          <w:pPr>
            <w:pStyle w:val="ParagraphStyle2"/>
            <w:rPr>
              <w:rStyle w:val="FakeCharacterStyle"/>
              <w:rFonts w:ascii="Source Sans 3" w:hAnsi="Source Sans 3"/>
            </w:rPr>
          </w:pPr>
        </w:p>
      </w:tc>
    </w:tr>
    <w:tr w:rsidR="00BC0171" w:rsidRPr="001B3266" w14:paraId="6F676EAD" w14:textId="77777777">
      <w:trPr>
        <w:trHeight w:hRule="exact" w:val="45"/>
      </w:trPr>
      <w:tc>
        <w:tcPr>
          <w:tcW w:w="3285" w:type="dxa"/>
          <w:vMerge/>
          <w:shd w:val="clear" w:color="auto" w:fill="auto"/>
        </w:tcPr>
        <w:p w14:paraId="10E08425" w14:textId="77777777" w:rsidR="00BC0171" w:rsidRPr="001B3266" w:rsidRDefault="00BC0171">
          <w:pPr>
            <w:rPr>
              <w:rStyle w:val="FakeCharacterStyle"/>
              <w:rFonts w:ascii="Source Sans 3" w:hAnsi="Source Sans 3"/>
            </w:rPr>
          </w:pPr>
        </w:p>
      </w:tc>
      <w:tc>
        <w:tcPr>
          <w:tcW w:w="930" w:type="dxa"/>
          <w:shd w:val="clear" w:color="auto" w:fill="auto"/>
        </w:tcPr>
        <w:p w14:paraId="103A472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6C85020"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DB6B4D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54568F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2D7935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33BFD0B" w14:textId="77777777" w:rsidR="00BC0171" w:rsidRPr="001B3266" w:rsidRDefault="00BC0171">
          <w:pPr>
            <w:pStyle w:val="ParagraphStyle2"/>
            <w:rPr>
              <w:rStyle w:val="FakeCharacterStyle"/>
              <w:rFonts w:ascii="Source Sans 3" w:hAnsi="Source Sans 3"/>
            </w:rPr>
          </w:pPr>
        </w:p>
      </w:tc>
    </w:tr>
  </w:tbl>
  <w:p w14:paraId="6E0DE153" w14:textId="77777777" w:rsidR="00BC0171" w:rsidRPr="001B3266" w:rsidRDefault="00BC0171">
    <w:pPr>
      <w:rPr>
        <w:rStyle w:val="FakeCharacterStyle"/>
        <w:rFonts w:ascii="Source Sans 3" w:hAnsi="Source Sans 3"/>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1376C733" w14:textId="77777777">
      <w:trPr>
        <w:trHeight w:hRule="exact" w:val="45"/>
      </w:trPr>
      <w:tc>
        <w:tcPr>
          <w:tcW w:w="3285" w:type="dxa"/>
          <w:vMerge w:val="restart"/>
          <w:shd w:val="clear" w:color="auto" w:fill="auto"/>
        </w:tcPr>
        <w:p w14:paraId="38DF7C9B"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70BC29D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D9CF2CA"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91B34A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3C0D67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7EFA81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010115C" w14:textId="77777777" w:rsidR="00BC0171" w:rsidRPr="001B3266" w:rsidRDefault="00BC0171">
          <w:pPr>
            <w:pStyle w:val="ParagraphStyle2"/>
            <w:rPr>
              <w:rStyle w:val="FakeCharacterStyle"/>
              <w:rFonts w:ascii="Source Sans 3" w:hAnsi="Source Sans 3"/>
            </w:rPr>
          </w:pPr>
        </w:p>
      </w:tc>
    </w:tr>
    <w:tr w:rsidR="00BC0171" w:rsidRPr="001B3266" w14:paraId="6BDEA905" w14:textId="77777777">
      <w:trPr>
        <w:trHeight w:hRule="exact" w:val="345"/>
      </w:trPr>
      <w:tc>
        <w:tcPr>
          <w:tcW w:w="3285" w:type="dxa"/>
          <w:vMerge/>
          <w:shd w:val="clear" w:color="auto" w:fill="auto"/>
        </w:tcPr>
        <w:p w14:paraId="4EC49BA9" w14:textId="77777777" w:rsidR="00BC0171" w:rsidRPr="001B3266" w:rsidRDefault="00BC0171">
          <w:pPr>
            <w:rPr>
              <w:rStyle w:val="FakeCharacterStyle"/>
              <w:rFonts w:ascii="Source Sans 3" w:hAnsi="Source Sans 3"/>
            </w:rPr>
          </w:pPr>
        </w:p>
      </w:tc>
      <w:tc>
        <w:tcPr>
          <w:tcW w:w="930" w:type="dxa"/>
          <w:shd w:val="clear" w:color="auto" w:fill="auto"/>
        </w:tcPr>
        <w:p w14:paraId="67947BB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65ABC60"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21F97EC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B80575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5A3FC1A"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-50-</w:t>
          </w:r>
        </w:p>
      </w:tc>
      <w:tc>
        <w:tcPr>
          <w:tcW w:w="930" w:type="dxa"/>
          <w:shd w:val="clear" w:color="auto" w:fill="auto"/>
        </w:tcPr>
        <w:p w14:paraId="7F0B3434" w14:textId="77777777" w:rsidR="00BC0171" w:rsidRPr="001B3266" w:rsidRDefault="00BC0171">
          <w:pPr>
            <w:pStyle w:val="ParagraphStyle2"/>
            <w:rPr>
              <w:rStyle w:val="FakeCharacterStyle"/>
              <w:rFonts w:ascii="Source Sans 3" w:hAnsi="Source Sans 3"/>
            </w:rPr>
          </w:pPr>
        </w:p>
      </w:tc>
    </w:tr>
    <w:tr w:rsidR="00BC0171" w:rsidRPr="001B3266" w14:paraId="4BFA86E5" w14:textId="77777777">
      <w:trPr>
        <w:trHeight w:hRule="exact" w:val="45"/>
      </w:trPr>
      <w:tc>
        <w:tcPr>
          <w:tcW w:w="3285" w:type="dxa"/>
          <w:vMerge/>
          <w:shd w:val="clear" w:color="auto" w:fill="auto"/>
        </w:tcPr>
        <w:p w14:paraId="58072804" w14:textId="77777777" w:rsidR="00BC0171" w:rsidRPr="001B3266" w:rsidRDefault="00BC0171">
          <w:pPr>
            <w:rPr>
              <w:rStyle w:val="FakeCharacterStyle"/>
              <w:rFonts w:ascii="Source Sans 3" w:hAnsi="Source Sans 3"/>
            </w:rPr>
          </w:pPr>
        </w:p>
      </w:tc>
      <w:tc>
        <w:tcPr>
          <w:tcW w:w="930" w:type="dxa"/>
          <w:shd w:val="clear" w:color="auto" w:fill="auto"/>
        </w:tcPr>
        <w:p w14:paraId="2596FD6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C83BA4C"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48ECEB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59C81B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02A324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DD6FED1" w14:textId="77777777" w:rsidR="00BC0171" w:rsidRPr="001B3266" w:rsidRDefault="00BC0171">
          <w:pPr>
            <w:pStyle w:val="ParagraphStyle2"/>
            <w:rPr>
              <w:rStyle w:val="FakeCharacterStyle"/>
              <w:rFonts w:ascii="Source Sans 3" w:hAnsi="Source Sans 3"/>
            </w:rPr>
          </w:pPr>
        </w:p>
      </w:tc>
    </w:tr>
  </w:tbl>
  <w:p w14:paraId="6515D967" w14:textId="77777777" w:rsidR="00BC0171" w:rsidRPr="001B3266" w:rsidRDefault="00BC0171">
    <w:pPr>
      <w:rPr>
        <w:rStyle w:val="FakeCharacterStyle"/>
        <w:rFonts w:ascii="Source Sans 3" w:hAnsi="Source Sans 3"/>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3FFADD97" w14:textId="77777777">
      <w:trPr>
        <w:trHeight w:hRule="exact" w:val="45"/>
      </w:trPr>
      <w:tc>
        <w:tcPr>
          <w:tcW w:w="3285" w:type="dxa"/>
          <w:vMerge w:val="restart"/>
          <w:shd w:val="clear" w:color="auto" w:fill="auto"/>
        </w:tcPr>
        <w:p w14:paraId="7249CBB8"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14193A5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6E110FA"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354FEB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EBC9FA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545961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99BFB0D" w14:textId="77777777" w:rsidR="00BC0171" w:rsidRPr="001B3266" w:rsidRDefault="00BC0171">
          <w:pPr>
            <w:pStyle w:val="ParagraphStyle2"/>
            <w:rPr>
              <w:rStyle w:val="FakeCharacterStyle"/>
              <w:rFonts w:ascii="Source Sans 3" w:hAnsi="Source Sans 3"/>
            </w:rPr>
          </w:pPr>
        </w:p>
      </w:tc>
    </w:tr>
    <w:tr w:rsidR="00BC0171" w:rsidRPr="001B3266" w14:paraId="430D6ADB" w14:textId="77777777">
      <w:trPr>
        <w:trHeight w:hRule="exact" w:val="345"/>
      </w:trPr>
      <w:tc>
        <w:tcPr>
          <w:tcW w:w="3285" w:type="dxa"/>
          <w:vMerge/>
          <w:shd w:val="clear" w:color="auto" w:fill="auto"/>
        </w:tcPr>
        <w:p w14:paraId="1613C8B8" w14:textId="77777777" w:rsidR="00BC0171" w:rsidRPr="001B3266" w:rsidRDefault="00BC0171">
          <w:pPr>
            <w:rPr>
              <w:rStyle w:val="FakeCharacterStyle"/>
              <w:rFonts w:ascii="Source Sans 3" w:hAnsi="Source Sans 3"/>
            </w:rPr>
          </w:pPr>
        </w:p>
      </w:tc>
      <w:tc>
        <w:tcPr>
          <w:tcW w:w="930" w:type="dxa"/>
          <w:shd w:val="clear" w:color="auto" w:fill="auto"/>
        </w:tcPr>
        <w:p w14:paraId="1007ECA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B0F544F"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36221BA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58C0EB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91E5B86"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-51-</w:t>
          </w:r>
        </w:p>
      </w:tc>
      <w:tc>
        <w:tcPr>
          <w:tcW w:w="930" w:type="dxa"/>
          <w:shd w:val="clear" w:color="auto" w:fill="auto"/>
        </w:tcPr>
        <w:p w14:paraId="1CAA0EFB" w14:textId="77777777" w:rsidR="00BC0171" w:rsidRPr="001B3266" w:rsidRDefault="00BC0171">
          <w:pPr>
            <w:pStyle w:val="ParagraphStyle2"/>
            <w:rPr>
              <w:rStyle w:val="FakeCharacterStyle"/>
              <w:rFonts w:ascii="Source Sans 3" w:hAnsi="Source Sans 3"/>
            </w:rPr>
          </w:pPr>
        </w:p>
      </w:tc>
    </w:tr>
    <w:tr w:rsidR="00BC0171" w:rsidRPr="001B3266" w14:paraId="2C90744C" w14:textId="77777777">
      <w:trPr>
        <w:trHeight w:hRule="exact" w:val="45"/>
      </w:trPr>
      <w:tc>
        <w:tcPr>
          <w:tcW w:w="3285" w:type="dxa"/>
          <w:vMerge/>
          <w:shd w:val="clear" w:color="auto" w:fill="auto"/>
        </w:tcPr>
        <w:p w14:paraId="74C92BD2" w14:textId="77777777" w:rsidR="00BC0171" w:rsidRPr="001B3266" w:rsidRDefault="00BC0171">
          <w:pPr>
            <w:rPr>
              <w:rStyle w:val="FakeCharacterStyle"/>
              <w:rFonts w:ascii="Source Sans 3" w:hAnsi="Source Sans 3"/>
            </w:rPr>
          </w:pPr>
        </w:p>
      </w:tc>
      <w:tc>
        <w:tcPr>
          <w:tcW w:w="930" w:type="dxa"/>
          <w:shd w:val="clear" w:color="auto" w:fill="auto"/>
        </w:tcPr>
        <w:p w14:paraId="64A3167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FA0D054"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7651A3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CAB281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D2EB79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4466B55" w14:textId="77777777" w:rsidR="00BC0171" w:rsidRPr="001B3266" w:rsidRDefault="00BC0171">
          <w:pPr>
            <w:pStyle w:val="ParagraphStyle2"/>
            <w:rPr>
              <w:rStyle w:val="FakeCharacterStyle"/>
              <w:rFonts w:ascii="Source Sans 3" w:hAnsi="Source Sans 3"/>
            </w:rPr>
          </w:pPr>
        </w:p>
      </w:tc>
    </w:tr>
  </w:tbl>
  <w:p w14:paraId="3CCA47F9" w14:textId="77777777" w:rsidR="00BC0171" w:rsidRPr="001B3266" w:rsidRDefault="00BC0171">
    <w:pPr>
      <w:rPr>
        <w:rStyle w:val="FakeCharacterStyle"/>
        <w:rFonts w:ascii="Source Sans 3" w:hAnsi="Source Sans 3"/>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5B8F4E5F" w14:textId="77777777">
      <w:trPr>
        <w:trHeight w:hRule="exact" w:val="45"/>
      </w:trPr>
      <w:tc>
        <w:tcPr>
          <w:tcW w:w="3285" w:type="dxa"/>
          <w:vMerge w:val="restart"/>
          <w:shd w:val="clear" w:color="auto" w:fill="auto"/>
        </w:tcPr>
        <w:p w14:paraId="2FA178D3"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60A5024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5545C05"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05AEE9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B7F778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4199F7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60727D2" w14:textId="77777777" w:rsidR="00BC0171" w:rsidRPr="001B3266" w:rsidRDefault="00BC0171">
          <w:pPr>
            <w:pStyle w:val="ParagraphStyle2"/>
            <w:rPr>
              <w:rStyle w:val="FakeCharacterStyle"/>
              <w:rFonts w:ascii="Source Sans 3" w:hAnsi="Source Sans 3"/>
            </w:rPr>
          </w:pPr>
        </w:p>
      </w:tc>
    </w:tr>
    <w:tr w:rsidR="00BC0171" w:rsidRPr="001B3266" w14:paraId="31E80C48" w14:textId="77777777">
      <w:trPr>
        <w:trHeight w:hRule="exact" w:val="345"/>
      </w:trPr>
      <w:tc>
        <w:tcPr>
          <w:tcW w:w="3285" w:type="dxa"/>
          <w:vMerge/>
          <w:shd w:val="clear" w:color="auto" w:fill="auto"/>
        </w:tcPr>
        <w:p w14:paraId="23BE7D5D" w14:textId="77777777" w:rsidR="00BC0171" w:rsidRPr="001B3266" w:rsidRDefault="00BC0171">
          <w:pPr>
            <w:rPr>
              <w:rStyle w:val="FakeCharacterStyle"/>
              <w:rFonts w:ascii="Source Sans 3" w:hAnsi="Source Sans 3"/>
            </w:rPr>
          </w:pPr>
        </w:p>
      </w:tc>
      <w:tc>
        <w:tcPr>
          <w:tcW w:w="930" w:type="dxa"/>
          <w:shd w:val="clear" w:color="auto" w:fill="auto"/>
        </w:tcPr>
        <w:p w14:paraId="5DDC0D0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DEBF6B8"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4064C76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541F2E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E11B015"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-52-</w:t>
          </w:r>
        </w:p>
      </w:tc>
      <w:tc>
        <w:tcPr>
          <w:tcW w:w="930" w:type="dxa"/>
          <w:shd w:val="clear" w:color="auto" w:fill="auto"/>
        </w:tcPr>
        <w:p w14:paraId="079D202D" w14:textId="77777777" w:rsidR="00BC0171" w:rsidRPr="001B3266" w:rsidRDefault="00BC0171">
          <w:pPr>
            <w:pStyle w:val="ParagraphStyle2"/>
            <w:rPr>
              <w:rStyle w:val="FakeCharacterStyle"/>
              <w:rFonts w:ascii="Source Sans 3" w:hAnsi="Source Sans 3"/>
            </w:rPr>
          </w:pPr>
        </w:p>
      </w:tc>
    </w:tr>
    <w:tr w:rsidR="00BC0171" w:rsidRPr="001B3266" w14:paraId="5488953C" w14:textId="77777777">
      <w:trPr>
        <w:trHeight w:hRule="exact" w:val="45"/>
      </w:trPr>
      <w:tc>
        <w:tcPr>
          <w:tcW w:w="3285" w:type="dxa"/>
          <w:vMerge/>
          <w:shd w:val="clear" w:color="auto" w:fill="auto"/>
        </w:tcPr>
        <w:p w14:paraId="2E2BE6E5" w14:textId="77777777" w:rsidR="00BC0171" w:rsidRPr="001B3266" w:rsidRDefault="00BC0171">
          <w:pPr>
            <w:rPr>
              <w:rStyle w:val="FakeCharacterStyle"/>
              <w:rFonts w:ascii="Source Sans 3" w:hAnsi="Source Sans 3"/>
            </w:rPr>
          </w:pPr>
        </w:p>
      </w:tc>
      <w:tc>
        <w:tcPr>
          <w:tcW w:w="930" w:type="dxa"/>
          <w:shd w:val="clear" w:color="auto" w:fill="auto"/>
        </w:tcPr>
        <w:p w14:paraId="6545B6A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E7C3DB8"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F587FA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126124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C97AA6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171C468" w14:textId="77777777" w:rsidR="00BC0171" w:rsidRPr="001B3266" w:rsidRDefault="00BC0171">
          <w:pPr>
            <w:pStyle w:val="ParagraphStyle2"/>
            <w:rPr>
              <w:rStyle w:val="FakeCharacterStyle"/>
              <w:rFonts w:ascii="Source Sans 3" w:hAnsi="Source Sans 3"/>
            </w:rPr>
          </w:pPr>
        </w:p>
      </w:tc>
    </w:tr>
  </w:tbl>
  <w:p w14:paraId="16D1F544" w14:textId="77777777" w:rsidR="00BC0171" w:rsidRPr="001B3266" w:rsidRDefault="00BC0171">
    <w:pPr>
      <w:rPr>
        <w:rStyle w:val="FakeCharacterStyle"/>
        <w:rFonts w:ascii="Source Sans 3" w:hAnsi="Source Sans 3"/>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2A3A123F" w14:textId="77777777">
      <w:trPr>
        <w:trHeight w:hRule="exact" w:val="45"/>
      </w:trPr>
      <w:tc>
        <w:tcPr>
          <w:tcW w:w="3285" w:type="dxa"/>
          <w:vMerge w:val="restart"/>
          <w:shd w:val="clear" w:color="auto" w:fill="auto"/>
        </w:tcPr>
        <w:p w14:paraId="37CCC34F"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456D70D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28E91FE"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283855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A9FC3D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E29938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C0EAE1C" w14:textId="77777777" w:rsidR="00BC0171" w:rsidRPr="001B3266" w:rsidRDefault="00BC0171">
          <w:pPr>
            <w:pStyle w:val="ParagraphStyle2"/>
            <w:rPr>
              <w:rStyle w:val="FakeCharacterStyle"/>
              <w:rFonts w:ascii="Source Sans 3" w:hAnsi="Source Sans 3"/>
            </w:rPr>
          </w:pPr>
        </w:p>
      </w:tc>
    </w:tr>
    <w:tr w:rsidR="00BC0171" w:rsidRPr="001B3266" w14:paraId="076F6819" w14:textId="77777777">
      <w:trPr>
        <w:trHeight w:hRule="exact" w:val="345"/>
      </w:trPr>
      <w:tc>
        <w:tcPr>
          <w:tcW w:w="3285" w:type="dxa"/>
          <w:vMerge/>
          <w:shd w:val="clear" w:color="auto" w:fill="auto"/>
        </w:tcPr>
        <w:p w14:paraId="10DAC136" w14:textId="77777777" w:rsidR="00BC0171" w:rsidRPr="001B3266" w:rsidRDefault="00BC0171">
          <w:pPr>
            <w:rPr>
              <w:rStyle w:val="FakeCharacterStyle"/>
              <w:rFonts w:ascii="Source Sans 3" w:hAnsi="Source Sans 3"/>
            </w:rPr>
          </w:pPr>
        </w:p>
      </w:tc>
      <w:tc>
        <w:tcPr>
          <w:tcW w:w="930" w:type="dxa"/>
          <w:shd w:val="clear" w:color="auto" w:fill="auto"/>
        </w:tcPr>
        <w:p w14:paraId="3332E6E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2D22465"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12CB166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427A8E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086F823"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-53-</w:t>
          </w:r>
        </w:p>
      </w:tc>
      <w:tc>
        <w:tcPr>
          <w:tcW w:w="930" w:type="dxa"/>
          <w:shd w:val="clear" w:color="auto" w:fill="auto"/>
        </w:tcPr>
        <w:p w14:paraId="64EA313A" w14:textId="77777777" w:rsidR="00BC0171" w:rsidRPr="001B3266" w:rsidRDefault="00BC0171">
          <w:pPr>
            <w:pStyle w:val="ParagraphStyle2"/>
            <w:rPr>
              <w:rStyle w:val="FakeCharacterStyle"/>
              <w:rFonts w:ascii="Source Sans 3" w:hAnsi="Source Sans 3"/>
            </w:rPr>
          </w:pPr>
        </w:p>
      </w:tc>
    </w:tr>
    <w:tr w:rsidR="00BC0171" w:rsidRPr="001B3266" w14:paraId="62A08A4A" w14:textId="77777777">
      <w:trPr>
        <w:trHeight w:hRule="exact" w:val="45"/>
      </w:trPr>
      <w:tc>
        <w:tcPr>
          <w:tcW w:w="3285" w:type="dxa"/>
          <w:vMerge/>
          <w:shd w:val="clear" w:color="auto" w:fill="auto"/>
        </w:tcPr>
        <w:p w14:paraId="57F93B61" w14:textId="77777777" w:rsidR="00BC0171" w:rsidRPr="001B3266" w:rsidRDefault="00BC0171">
          <w:pPr>
            <w:rPr>
              <w:rStyle w:val="FakeCharacterStyle"/>
              <w:rFonts w:ascii="Source Sans 3" w:hAnsi="Source Sans 3"/>
            </w:rPr>
          </w:pPr>
        </w:p>
      </w:tc>
      <w:tc>
        <w:tcPr>
          <w:tcW w:w="930" w:type="dxa"/>
          <w:shd w:val="clear" w:color="auto" w:fill="auto"/>
        </w:tcPr>
        <w:p w14:paraId="0F67F03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176A6F3"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FEF8A9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3A5E78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EAF0F5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CED31E8" w14:textId="77777777" w:rsidR="00BC0171" w:rsidRPr="001B3266" w:rsidRDefault="00BC0171">
          <w:pPr>
            <w:pStyle w:val="ParagraphStyle2"/>
            <w:rPr>
              <w:rStyle w:val="FakeCharacterStyle"/>
              <w:rFonts w:ascii="Source Sans 3" w:hAnsi="Source Sans 3"/>
            </w:rPr>
          </w:pPr>
        </w:p>
      </w:tc>
    </w:tr>
  </w:tbl>
  <w:p w14:paraId="43E62036" w14:textId="77777777" w:rsidR="00BC0171" w:rsidRPr="001B3266" w:rsidRDefault="00BC0171">
    <w:pPr>
      <w:rPr>
        <w:rStyle w:val="FakeCharacterStyle"/>
        <w:rFonts w:ascii="Source Sans 3" w:hAnsi="Source Sans 3"/>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3BAE9AC2" w14:textId="77777777">
      <w:trPr>
        <w:trHeight w:hRule="exact" w:val="45"/>
      </w:trPr>
      <w:tc>
        <w:tcPr>
          <w:tcW w:w="3285" w:type="dxa"/>
          <w:vMerge w:val="restart"/>
          <w:shd w:val="clear" w:color="auto" w:fill="auto"/>
        </w:tcPr>
        <w:p w14:paraId="400F3FA3"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2409163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BA56F08"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4A14AD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AC0F82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7FC555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662E9C3" w14:textId="77777777" w:rsidR="00BC0171" w:rsidRPr="001B3266" w:rsidRDefault="00BC0171">
          <w:pPr>
            <w:pStyle w:val="ParagraphStyle2"/>
            <w:rPr>
              <w:rStyle w:val="FakeCharacterStyle"/>
              <w:rFonts w:ascii="Source Sans 3" w:hAnsi="Source Sans 3"/>
            </w:rPr>
          </w:pPr>
        </w:p>
      </w:tc>
    </w:tr>
    <w:tr w:rsidR="00BC0171" w:rsidRPr="001B3266" w14:paraId="13529B0C" w14:textId="77777777">
      <w:trPr>
        <w:trHeight w:hRule="exact" w:val="345"/>
      </w:trPr>
      <w:tc>
        <w:tcPr>
          <w:tcW w:w="3285" w:type="dxa"/>
          <w:vMerge/>
          <w:shd w:val="clear" w:color="auto" w:fill="auto"/>
        </w:tcPr>
        <w:p w14:paraId="3473D1CE" w14:textId="77777777" w:rsidR="00BC0171" w:rsidRPr="001B3266" w:rsidRDefault="00BC0171">
          <w:pPr>
            <w:rPr>
              <w:rStyle w:val="FakeCharacterStyle"/>
              <w:rFonts w:ascii="Source Sans 3" w:hAnsi="Source Sans 3"/>
            </w:rPr>
          </w:pPr>
        </w:p>
      </w:tc>
      <w:tc>
        <w:tcPr>
          <w:tcW w:w="930" w:type="dxa"/>
          <w:shd w:val="clear" w:color="auto" w:fill="auto"/>
        </w:tcPr>
        <w:p w14:paraId="5A4490B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36FD3BC"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441A895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912E73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53C9C9D"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-54-</w:t>
          </w:r>
        </w:p>
      </w:tc>
      <w:tc>
        <w:tcPr>
          <w:tcW w:w="930" w:type="dxa"/>
          <w:shd w:val="clear" w:color="auto" w:fill="auto"/>
        </w:tcPr>
        <w:p w14:paraId="3151345D" w14:textId="77777777" w:rsidR="00BC0171" w:rsidRPr="001B3266" w:rsidRDefault="00BC0171">
          <w:pPr>
            <w:pStyle w:val="ParagraphStyle2"/>
            <w:rPr>
              <w:rStyle w:val="FakeCharacterStyle"/>
              <w:rFonts w:ascii="Source Sans 3" w:hAnsi="Source Sans 3"/>
            </w:rPr>
          </w:pPr>
        </w:p>
      </w:tc>
    </w:tr>
    <w:tr w:rsidR="00BC0171" w:rsidRPr="001B3266" w14:paraId="7A2D380E" w14:textId="77777777">
      <w:trPr>
        <w:trHeight w:hRule="exact" w:val="45"/>
      </w:trPr>
      <w:tc>
        <w:tcPr>
          <w:tcW w:w="3285" w:type="dxa"/>
          <w:vMerge/>
          <w:shd w:val="clear" w:color="auto" w:fill="auto"/>
        </w:tcPr>
        <w:p w14:paraId="6312C4DE" w14:textId="77777777" w:rsidR="00BC0171" w:rsidRPr="001B3266" w:rsidRDefault="00BC0171">
          <w:pPr>
            <w:rPr>
              <w:rStyle w:val="FakeCharacterStyle"/>
              <w:rFonts w:ascii="Source Sans 3" w:hAnsi="Source Sans 3"/>
            </w:rPr>
          </w:pPr>
        </w:p>
      </w:tc>
      <w:tc>
        <w:tcPr>
          <w:tcW w:w="930" w:type="dxa"/>
          <w:shd w:val="clear" w:color="auto" w:fill="auto"/>
        </w:tcPr>
        <w:p w14:paraId="62176A9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761ED71"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2DECAD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817615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3FDD69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C1D46AD" w14:textId="77777777" w:rsidR="00BC0171" w:rsidRPr="001B3266" w:rsidRDefault="00BC0171">
          <w:pPr>
            <w:pStyle w:val="ParagraphStyle2"/>
            <w:rPr>
              <w:rStyle w:val="FakeCharacterStyle"/>
              <w:rFonts w:ascii="Source Sans 3" w:hAnsi="Source Sans 3"/>
            </w:rPr>
          </w:pPr>
        </w:p>
      </w:tc>
    </w:tr>
  </w:tbl>
  <w:p w14:paraId="33CC6FCA" w14:textId="77777777" w:rsidR="00BC0171" w:rsidRPr="001B3266" w:rsidRDefault="00BC0171">
    <w:pPr>
      <w:rPr>
        <w:rStyle w:val="FakeCharacterStyle"/>
        <w:rFonts w:ascii="Source Sans 3" w:hAnsi="Source Sans 3"/>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4AD4784E" w14:textId="77777777">
      <w:trPr>
        <w:trHeight w:hRule="exact" w:val="45"/>
      </w:trPr>
      <w:tc>
        <w:tcPr>
          <w:tcW w:w="3285" w:type="dxa"/>
          <w:vMerge w:val="restart"/>
          <w:shd w:val="clear" w:color="auto" w:fill="auto"/>
        </w:tcPr>
        <w:p w14:paraId="68CFD88A"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08B30FD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87429B6"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B710D3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B142E7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046D23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7FB32B1" w14:textId="77777777" w:rsidR="00BC0171" w:rsidRPr="001B3266" w:rsidRDefault="00BC0171">
          <w:pPr>
            <w:pStyle w:val="ParagraphStyle2"/>
            <w:rPr>
              <w:rStyle w:val="FakeCharacterStyle"/>
              <w:rFonts w:ascii="Source Sans 3" w:hAnsi="Source Sans 3"/>
            </w:rPr>
          </w:pPr>
        </w:p>
      </w:tc>
    </w:tr>
    <w:tr w:rsidR="00BC0171" w:rsidRPr="001B3266" w14:paraId="0E6D410E" w14:textId="77777777">
      <w:trPr>
        <w:trHeight w:hRule="exact" w:val="345"/>
      </w:trPr>
      <w:tc>
        <w:tcPr>
          <w:tcW w:w="3285" w:type="dxa"/>
          <w:vMerge/>
          <w:shd w:val="clear" w:color="auto" w:fill="auto"/>
        </w:tcPr>
        <w:p w14:paraId="54183787" w14:textId="77777777" w:rsidR="00BC0171" w:rsidRPr="001B3266" w:rsidRDefault="00BC0171">
          <w:pPr>
            <w:rPr>
              <w:rStyle w:val="FakeCharacterStyle"/>
              <w:rFonts w:ascii="Source Sans 3" w:hAnsi="Source Sans 3"/>
            </w:rPr>
          </w:pPr>
        </w:p>
      </w:tc>
      <w:tc>
        <w:tcPr>
          <w:tcW w:w="930" w:type="dxa"/>
          <w:shd w:val="clear" w:color="auto" w:fill="auto"/>
        </w:tcPr>
        <w:p w14:paraId="4017252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2F97E0B"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4865584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2F8149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23B2100"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-55-</w:t>
          </w:r>
        </w:p>
      </w:tc>
      <w:tc>
        <w:tcPr>
          <w:tcW w:w="930" w:type="dxa"/>
          <w:shd w:val="clear" w:color="auto" w:fill="auto"/>
        </w:tcPr>
        <w:p w14:paraId="216DDABD" w14:textId="77777777" w:rsidR="00BC0171" w:rsidRPr="001B3266" w:rsidRDefault="00BC0171">
          <w:pPr>
            <w:pStyle w:val="ParagraphStyle2"/>
            <w:rPr>
              <w:rStyle w:val="FakeCharacterStyle"/>
              <w:rFonts w:ascii="Source Sans 3" w:hAnsi="Source Sans 3"/>
            </w:rPr>
          </w:pPr>
        </w:p>
      </w:tc>
    </w:tr>
    <w:tr w:rsidR="00BC0171" w:rsidRPr="001B3266" w14:paraId="3C726C61" w14:textId="77777777">
      <w:trPr>
        <w:trHeight w:hRule="exact" w:val="45"/>
      </w:trPr>
      <w:tc>
        <w:tcPr>
          <w:tcW w:w="3285" w:type="dxa"/>
          <w:vMerge/>
          <w:shd w:val="clear" w:color="auto" w:fill="auto"/>
        </w:tcPr>
        <w:p w14:paraId="10657900" w14:textId="77777777" w:rsidR="00BC0171" w:rsidRPr="001B3266" w:rsidRDefault="00BC0171">
          <w:pPr>
            <w:rPr>
              <w:rStyle w:val="FakeCharacterStyle"/>
              <w:rFonts w:ascii="Source Sans 3" w:hAnsi="Source Sans 3"/>
            </w:rPr>
          </w:pPr>
        </w:p>
      </w:tc>
      <w:tc>
        <w:tcPr>
          <w:tcW w:w="930" w:type="dxa"/>
          <w:shd w:val="clear" w:color="auto" w:fill="auto"/>
        </w:tcPr>
        <w:p w14:paraId="1FDFB05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37CF469"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BB9552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005BB4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6EE460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E01F720" w14:textId="77777777" w:rsidR="00BC0171" w:rsidRPr="001B3266" w:rsidRDefault="00BC0171">
          <w:pPr>
            <w:pStyle w:val="ParagraphStyle2"/>
            <w:rPr>
              <w:rStyle w:val="FakeCharacterStyle"/>
              <w:rFonts w:ascii="Source Sans 3" w:hAnsi="Source Sans 3"/>
            </w:rPr>
          </w:pPr>
        </w:p>
      </w:tc>
    </w:tr>
  </w:tbl>
  <w:p w14:paraId="0CB49258" w14:textId="77777777" w:rsidR="00BC0171" w:rsidRPr="001B3266" w:rsidRDefault="00BC0171">
    <w:pPr>
      <w:rPr>
        <w:rStyle w:val="FakeCharacterStyle"/>
        <w:rFonts w:ascii="Source Sans 3" w:hAnsi="Source Sans 3"/>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3C27C58E" w14:textId="77777777">
      <w:trPr>
        <w:trHeight w:hRule="exact" w:val="45"/>
      </w:trPr>
      <w:tc>
        <w:tcPr>
          <w:tcW w:w="3285" w:type="dxa"/>
          <w:vMerge w:val="restart"/>
          <w:shd w:val="clear" w:color="auto" w:fill="auto"/>
        </w:tcPr>
        <w:p w14:paraId="1021A747"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761AFCB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45E2C50"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BD6AA2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549FFF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2ECAAB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C5E63CF" w14:textId="77777777" w:rsidR="00BC0171" w:rsidRPr="001B3266" w:rsidRDefault="00BC0171">
          <w:pPr>
            <w:pStyle w:val="ParagraphStyle2"/>
            <w:rPr>
              <w:rStyle w:val="FakeCharacterStyle"/>
              <w:rFonts w:ascii="Source Sans 3" w:hAnsi="Source Sans 3"/>
            </w:rPr>
          </w:pPr>
        </w:p>
      </w:tc>
    </w:tr>
    <w:tr w:rsidR="00BC0171" w:rsidRPr="001B3266" w14:paraId="0F555532" w14:textId="77777777">
      <w:trPr>
        <w:trHeight w:hRule="exact" w:val="345"/>
      </w:trPr>
      <w:tc>
        <w:tcPr>
          <w:tcW w:w="3285" w:type="dxa"/>
          <w:vMerge/>
          <w:shd w:val="clear" w:color="auto" w:fill="auto"/>
        </w:tcPr>
        <w:p w14:paraId="5CD2ABC1" w14:textId="77777777" w:rsidR="00BC0171" w:rsidRPr="001B3266" w:rsidRDefault="00BC0171">
          <w:pPr>
            <w:rPr>
              <w:rStyle w:val="FakeCharacterStyle"/>
              <w:rFonts w:ascii="Source Sans 3" w:hAnsi="Source Sans 3"/>
            </w:rPr>
          </w:pPr>
        </w:p>
      </w:tc>
      <w:tc>
        <w:tcPr>
          <w:tcW w:w="930" w:type="dxa"/>
          <w:shd w:val="clear" w:color="auto" w:fill="auto"/>
        </w:tcPr>
        <w:p w14:paraId="1913FCC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ED54D30"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47FEFDA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C56F4D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EFBED3E"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-56-</w:t>
          </w:r>
        </w:p>
      </w:tc>
      <w:tc>
        <w:tcPr>
          <w:tcW w:w="930" w:type="dxa"/>
          <w:shd w:val="clear" w:color="auto" w:fill="auto"/>
        </w:tcPr>
        <w:p w14:paraId="31C93725" w14:textId="77777777" w:rsidR="00BC0171" w:rsidRPr="001B3266" w:rsidRDefault="00BC0171">
          <w:pPr>
            <w:pStyle w:val="ParagraphStyle2"/>
            <w:rPr>
              <w:rStyle w:val="FakeCharacterStyle"/>
              <w:rFonts w:ascii="Source Sans 3" w:hAnsi="Source Sans 3"/>
            </w:rPr>
          </w:pPr>
        </w:p>
      </w:tc>
    </w:tr>
    <w:tr w:rsidR="00BC0171" w:rsidRPr="001B3266" w14:paraId="374C37A1" w14:textId="77777777">
      <w:trPr>
        <w:trHeight w:hRule="exact" w:val="45"/>
      </w:trPr>
      <w:tc>
        <w:tcPr>
          <w:tcW w:w="3285" w:type="dxa"/>
          <w:vMerge/>
          <w:shd w:val="clear" w:color="auto" w:fill="auto"/>
        </w:tcPr>
        <w:p w14:paraId="57B20EF8" w14:textId="77777777" w:rsidR="00BC0171" w:rsidRPr="001B3266" w:rsidRDefault="00BC0171">
          <w:pPr>
            <w:rPr>
              <w:rStyle w:val="FakeCharacterStyle"/>
              <w:rFonts w:ascii="Source Sans 3" w:hAnsi="Source Sans 3"/>
            </w:rPr>
          </w:pPr>
        </w:p>
      </w:tc>
      <w:tc>
        <w:tcPr>
          <w:tcW w:w="930" w:type="dxa"/>
          <w:shd w:val="clear" w:color="auto" w:fill="auto"/>
        </w:tcPr>
        <w:p w14:paraId="64F5159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949FF00"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6C85ED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FEC498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6CCD86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B9752B2" w14:textId="77777777" w:rsidR="00BC0171" w:rsidRPr="001B3266" w:rsidRDefault="00BC0171">
          <w:pPr>
            <w:pStyle w:val="ParagraphStyle2"/>
            <w:rPr>
              <w:rStyle w:val="FakeCharacterStyle"/>
              <w:rFonts w:ascii="Source Sans 3" w:hAnsi="Source Sans 3"/>
            </w:rPr>
          </w:pPr>
        </w:p>
      </w:tc>
    </w:tr>
  </w:tbl>
  <w:p w14:paraId="01FEE17A" w14:textId="77777777" w:rsidR="00BC0171" w:rsidRPr="001B3266" w:rsidRDefault="00BC0171">
    <w:pPr>
      <w:rPr>
        <w:rStyle w:val="FakeCharacterStyle"/>
        <w:rFonts w:ascii="Source Sans 3" w:hAnsi="Source Sans 3"/>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0F59A3A6" w14:textId="77777777">
      <w:trPr>
        <w:trHeight w:hRule="exact" w:val="45"/>
      </w:trPr>
      <w:tc>
        <w:tcPr>
          <w:tcW w:w="3285" w:type="dxa"/>
          <w:vMerge w:val="restart"/>
          <w:shd w:val="clear" w:color="auto" w:fill="auto"/>
        </w:tcPr>
        <w:p w14:paraId="3326B6D6"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6F410BC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D6CC70D"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11D12C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365C94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2E6E3E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EC32470" w14:textId="77777777" w:rsidR="00BC0171" w:rsidRPr="001B3266" w:rsidRDefault="00BC0171">
          <w:pPr>
            <w:pStyle w:val="ParagraphStyle2"/>
            <w:rPr>
              <w:rStyle w:val="FakeCharacterStyle"/>
              <w:rFonts w:ascii="Source Sans 3" w:hAnsi="Source Sans 3"/>
            </w:rPr>
          </w:pPr>
        </w:p>
      </w:tc>
    </w:tr>
    <w:tr w:rsidR="00BC0171" w:rsidRPr="001B3266" w14:paraId="50A4CEF1" w14:textId="77777777">
      <w:trPr>
        <w:trHeight w:hRule="exact" w:val="345"/>
      </w:trPr>
      <w:tc>
        <w:tcPr>
          <w:tcW w:w="3285" w:type="dxa"/>
          <w:vMerge/>
          <w:shd w:val="clear" w:color="auto" w:fill="auto"/>
        </w:tcPr>
        <w:p w14:paraId="7CE7CB4D" w14:textId="77777777" w:rsidR="00BC0171" w:rsidRPr="001B3266" w:rsidRDefault="00BC0171">
          <w:pPr>
            <w:rPr>
              <w:rStyle w:val="FakeCharacterStyle"/>
              <w:rFonts w:ascii="Source Sans 3" w:hAnsi="Source Sans 3"/>
            </w:rPr>
          </w:pPr>
        </w:p>
      </w:tc>
      <w:tc>
        <w:tcPr>
          <w:tcW w:w="930" w:type="dxa"/>
          <w:shd w:val="clear" w:color="auto" w:fill="auto"/>
        </w:tcPr>
        <w:p w14:paraId="636F4B6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FAD5137"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771182C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5D3A17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2E5B4C8"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-57-</w:t>
          </w:r>
        </w:p>
      </w:tc>
      <w:tc>
        <w:tcPr>
          <w:tcW w:w="930" w:type="dxa"/>
          <w:shd w:val="clear" w:color="auto" w:fill="auto"/>
        </w:tcPr>
        <w:p w14:paraId="51554E2C" w14:textId="77777777" w:rsidR="00BC0171" w:rsidRPr="001B3266" w:rsidRDefault="00BC0171">
          <w:pPr>
            <w:pStyle w:val="ParagraphStyle2"/>
            <w:rPr>
              <w:rStyle w:val="FakeCharacterStyle"/>
              <w:rFonts w:ascii="Source Sans 3" w:hAnsi="Source Sans 3"/>
            </w:rPr>
          </w:pPr>
        </w:p>
      </w:tc>
    </w:tr>
    <w:tr w:rsidR="00BC0171" w:rsidRPr="001B3266" w14:paraId="4807E690" w14:textId="77777777">
      <w:trPr>
        <w:trHeight w:hRule="exact" w:val="45"/>
      </w:trPr>
      <w:tc>
        <w:tcPr>
          <w:tcW w:w="3285" w:type="dxa"/>
          <w:vMerge/>
          <w:shd w:val="clear" w:color="auto" w:fill="auto"/>
        </w:tcPr>
        <w:p w14:paraId="5DA3CF09" w14:textId="77777777" w:rsidR="00BC0171" w:rsidRPr="001B3266" w:rsidRDefault="00BC0171">
          <w:pPr>
            <w:rPr>
              <w:rStyle w:val="FakeCharacterStyle"/>
              <w:rFonts w:ascii="Source Sans 3" w:hAnsi="Source Sans 3"/>
            </w:rPr>
          </w:pPr>
        </w:p>
      </w:tc>
      <w:tc>
        <w:tcPr>
          <w:tcW w:w="930" w:type="dxa"/>
          <w:shd w:val="clear" w:color="auto" w:fill="auto"/>
        </w:tcPr>
        <w:p w14:paraId="704A842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5BCBDFB"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4D1431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B079B6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DE1944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2029480" w14:textId="77777777" w:rsidR="00BC0171" w:rsidRPr="001B3266" w:rsidRDefault="00BC0171">
          <w:pPr>
            <w:pStyle w:val="ParagraphStyle2"/>
            <w:rPr>
              <w:rStyle w:val="FakeCharacterStyle"/>
              <w:rFonts w:ascii="Source Sans 3" w:hAnsi="Source Sans 3"/>
            </w:rPr>
          </w:pPr>
        </w:p>
      </w:tc>
    </w:tr>
  </w:tbl>
  <w:p w14:paraId="72250A03" w14:textId="77777777" w:rsidR="00BC0171" w:rsidRPr="001B3266" w:rsidRDefault="00BC0171">
    <w:pPr>
      <w:rPr>
        <w:rStyle w:val="FakeCharacterStyle"/>
        <w:rFonts w:ascii="Source Sans 3" w:hAnsi="Source Sans 3"/>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5380F93E" w14:textId="77777777">
      <w:trPr>
        <w:trHeight w:hRule="exact" w:val="45"/>
      </w:trPr>
      <w:tc>
        <w:tcPr>
          <w:tcW w:w="3285" w:type="dxa"/>
          <w:vMerge w:val="restart"/>
          <w:shd w:val="clear" w:color="auto" w:fill="auto"/>
        </w:tcPr>
        <w:p w14:paraId="1CD0AE33"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0CB79ED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B5650EF"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96BDA0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999476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854AE4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3AEC9D0" w14:textId="77777777" w:rsidR="00BC0171" w:rsidRPr="001B3266" w:rsidRDefault="00BC0171">
          <w:pPr>
            <w:pStyle w:val="ParagraphStyle2"/>
            <w:rPr>
              <w:rStyle w:val="FakeCharacterStyle"/>
              <w:rFonts w:ascii="Source Sans 3" w:hAnsi="Source Sans 3"/>
            </w:rPr>
          </w:pPr>
        </w:p>
      </w:tc>
    </w:tr>
    <w:tr w:rsidR="00BC0171" w:rsidRPr="001B3266" w14:paraId="0CF51165" w14:textId="77777777">
      <w:trPr>
        <w:trHeight w:hRule="exact" w:val="345"/>
      </w:trPr>
      <w:tc>
        <w:tcPr>
          <w:tcW w:w="3285" w:type="dxa"/>
          <w:vMerge/>
          <w:shd w:val="clear" w:color="auto" w:fill="auto"/>
        </w:tcPr>
        <w:p w14:paraId="15E6A0B5" w14:textId="77777777" w:rsidR="00BC0171" w:rsidRPr="001B3266" w:rsidRDefault="00BC0171">
          <w:pPr>
            <w:rPr>
              <w:rStyle w:val="FakeCharacterStyle"/>
              <w:rFonts w:ascii="Source Sans 3" w:hAnsi="Source Sans 3"/>
            </w:rPr>
          </w:pPr>
        </w:p>
      </w:tc>
      <w:tc>
        <w:tcPr>
          <w:tcW w:w="930" w:type="dxa"/>
          <w:shd w:val="clear" w:color="auto" w:fill="auto"/>
        </w:tcPr>
        <w:p w14:paraId="4BB009C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B74292E"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725C964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4FE60C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DD3D903"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-4-</w:t>
          </w:r>
        </w:p>
      </w:tc>
      <w:tc>
        <w:tcPr>
          <w:tcW w:w="930" w:type="dxa"/>
          <w:shd w:val="clear" w:color="auto" w:fill="auto"/>
        </w:tcPr>
        <w:p w14:paraId="13390157" w14:textId="77777777" w:rsidR="00BC0171" w:rsidRPr="001B3266" w:rsidRDefault="00BC0171">
          <w:pPr>
            <w:pStyle w:val="ParagraphStyle2"/>
            <w:rPr>
              <w:rStyle w:val="FakeCharacterStyle"/>
              <w:rFonts w:ascii="Source Sans 3" w:hAnsi="Source Sans 3"/>
            </w:rPr>
          </w:pPr>
        </w:p>
      </w:tc>
    </w:tr>
    <w:tr w:rsidR="00BC0171" w:rsidRPr="001B3266" w14:paraId="7466C315" w14:textId="77777777">
      <w:trPr>
        <w:trHeight w:hRule="exact" w:val="45"/>
      </w:trPr>
      <w:tc>
        <w:tcPr>
          <w:tcW w:w="3285" w:type="dxa"/>
          <w:vMerge/>
          <w:shd w:val="clear" w:color="auto" w:fill="auto"/>
        </w:tcPr>
        <w:p w14:paraId="30A8F84E" w14:textId="77777777" w:rsidR="00BC0171" w:rsidRPr="001B3266" w:rsidRDefault="00BC0171">
          <w:pPr>
            <w:rPr>
              <w:rStyle w:val="FakeCharacterStyle"/>
              <w:rFonts w:ascii="Source Sans 3" w:hAnsi="Source Sans 3"/>
            </w:rPr>
          </w:pPr>
        </w:p>
      </w:tc>
      <w:tc>
        <w:tcPr>
          <w:tcW w:w="930" w:type="dxa"/>
          <w:shd w:val="clear" w:color="auto" w:fill="auto"/>
        </w:tcPr>
        <w:p w14:paraId="5D4A8D0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011CE7E"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62B760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C5C354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875926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17D710C" w14:textId="77777777" w:rsidR="00BC0171" w:rsidRPr="001B3266" w:rsidRDefault="00BC0171">
          <w:pPr>
            <w:pStyle w:val="ParagraphStyle2"/>
            <w:rPr>
              <w:rStyle w:val="FakeCharacterStyle"/>
              <w:rFonts w:ascii="Source Sans 3" w:hAnsi="Source Sans 3"/>
            </w:rPr>
          </w:pPr>
        </w:p>
      </w:tc>
    </w:tr>
  </w:tbl>
  <w:p w14:paraId="2556E1DC" w14:textId="77777777" w:rsidR="00BC0171" w:rsidRPr="001B3266" w:rsidRDefault="00BC0171">
    <w:pPr>
      <w:rPr>
        <w:rStyle w:val="FakeCharacterStyle"/>
        <w:rFonts w:ascii="Source Sans 3" w:hAnsi="Source Sans 3"/>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0B9C29C9" w14:textId="77777777">
      <w:trPr>
        <w:trHeight w:hRule="exact" w:val="45"/>
      </w:trPr>
      <w:tc>
        <w:tcPr>
          <w:tcW w:w="3285" w:type="dxa"/>
          <w:vMerge w:val="restart"/>
          <w:shd w:val="clear" w:color="auto" w:fill="auto"/>
        </w:tcPr>
        <w:p w14:paraId="22F92E45"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4C70C27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CE222CF"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A5E1A2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71EBB9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10F4CC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3011554" w14:textId="77777777" w:rsidR="00BC0171" w:rsidRPr="001B3266" w:rsidRDefault="00BC0171">
          <w:pPr>
            <w:pStyle w:val="ParagraphStyle2"/>
            <w:rPr>
              <w:rStyle w:val="FakeCharacterStyle"/>
              <w:rFonts w:ascii="Source Sans 3" w:hAnsi="Source Sans 3"/>
            </w:rPr>
          </w:pPr>
        </w:p>
      </w:tc>
    </w:tr>
    <w:tr w:rsidR="00BC0171" w:rsidRPr="001B3266" w14:paraId="3EF67D20" w14:textId="77777777">
      <w:trPr>
        <w:trHeight w:hRule="exact" w:val="345"/>
      </w:trPr>
      <w:tc>
        <w:tcPr>
          <w:tcW w:w="3285" w:type="dxa"/>
          <w:vMerge/>
          <w:shd w:val="clear" w:color="auto" w:fill="auto"/>
        </w:tcPr>
        <w:p w14:paraId="00FBB7A6" w14:textId="77777777" w:rsidR="00BC0171" w:rsidRPr="001B3266" w:rsidRDefault="00BC0171">
          <w:pPr>
            <w:rPr>
              <w:rStyle w:val="FakeCharacterStyle"/>
              <w:rFonts w:ascii="Source Sans 3" w:hAnsi="Source Sans 3"/>
            </w:rPr>
          </w:pPr>
        </w:p>
      </w:tc>
      <w:tc>
        <w:tcPr>
          <w:tcW w:w="930" w:type="dxa"/>
          <w:shd w:val="clear" w:color="auto" w:fill="auto"/>
        </w:tcPr>
        <w:p w14:paraId="53C1148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13E365F"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3AB8B4F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B02B15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159E8AB"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-58-</w:t>
          </w:r>
        </w:p>
      </w:tc>
      <w:tc>
        <w:tcPr>
          <w:tcW w:w="930" w:type="dxa"/>
          <w:shd w:val="clear" w:color="auto" w:fill="auto"/>
        </w:tcPr>
        <w:p w14:paraId="413F92FB" w14:textId="77777777" w:rsidR="00BC0171" w:rsidRPr="001B3266" w:rsidRDefault="00BC0171">
          <w:pPr>
            <w:pStyle w:val="ParagraphStyle2"/>
            <w:rPr>
              <w:rStyle w:val="FakeCharacterStyle"/>
              <w:rFonts w:ascii="Source Sans 3" w:hAnsi="Source Sans 3"/>
            </w:rPr>
          </w:pPr>
        </w:p>
      </w:tc>
    </w:tr>
    <w:tr w:rsidR="00BC0171" w:rsidRPr="001B3266" w14:paraId="26264BB6" w14:textId="77777777">
      <w:trPr>
        <w:trHeight w:hRule="exact" w:val="45"/>
      </w:trPr>
      <w:tc>
        <w:tcPr>
          <w:tcW w:w="3285" w:type="dxa"/>
          <w:vMerge/>
          <w:shd w:val="clear" w:color="auto" w:fill="auto"/>
        </w:tcPr>
        <w:p w14:paraId="112B1B94" w14:textId="77777777" w:rsidR="00BC0171" w:rsidRPr="001B3266" w:rsidRDefault="00BC0171">
          <w:pPr>
            <w:rPr>
              <w:rStyle w:val="FakeCharacterStyle"/>
              <w:rFonts w:ascii="Source Sans 3" w:hAnsi="Source Sans 3"/>
            </w:rPr>
          </w:pPr>
        </w:p>
      </w:tc>
      <w:tc>
        <w:tcPr>
          <w:tcW w:w="930" w:type="dxa"/>
          <w:shd w:val="clear" w:color="auto" w:fill="auto"/>
        </w:tcPr>
        <w:p w14:paraId="3DCDC64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A3C262D"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0914F6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1A0386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AA179C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FCA7CE5" w14:textId="77777777" w:rsidR="00BC0171" w:rsidRPr="001B3266" w:rsidRDefault="00BC0171">
          <w:pPr>
            <w:pStyle w:val="ParagraphStyle2"/>
            <w:rPr>
              <w:rStyle w:val="FakeCharacterStyle"/>
              <w:rFonts w:ascii="Source Sans 3" w:hAnsi="Source Sans 3"/>
            </w:rPr>
          </w:pPr>
        </w:p>
      </w:tc>
    </w:tr>
  </w:tbl>
  <w:p w14:paraId="26335BE3" w14:textId="77777777" w:rsidR="00BC0171" w:rsidRPr="001B3266" w:rsidRDefault="00BC0171">
    <w:pPr>
      <w:rPr>
        <w:rStyle w:val="FakeCharacterStyle"/>
        <w:rFonts w:ascii="Source Sans 3" w:hAnsi="Source Sans 3"/>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67226980" w14:textId="77777777">
      <w:trPr>
        <w:trHeight w:hRule="exact" w:val="45"/>
      </w:trPr>
      <w:tc>
        <w:tcPr>
          <w:tcW w:w="3285" w:type="dxa"/>
          <w:vMerge w:val="restart"/>
          <w:shd w:val="clear" w:color="auto" w:fill="auto"/>
        </w:tcPr>
        <w:p w14:paraId="07297AC8"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5D57F65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2923D7A"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F4D2AF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E752D2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052F81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A040436" w14:textId="77777777" w:rsidR="00BC0171" w:rsidRPr="001B3266" w:rsidRDefault="00BC0171">
          <w:pPr>
            <w:pStyle w:val="ParagraphStyle2"/>
            <w:rPr>
              <w:rStyle w:val="FakeCharacterStyle"/>
              <w:rFonts w:ascii="Source Sans 3" w:hAnsi="Source Sans 3"/>
            </w:rPr>
          </w:pPr>
        </w:p>
      </w:tc>
    </w:tr>
    <w:tr w:rsidR="00BC0171" w:rsidRPr="001B3266" w14:paraId="4E5B46C2" w14:textId="77777777">
      <w:trPr>
        <w:trHeight w:hRule="exact" w:val="345"/>
      </w:trPr>
      <w:tc>
        <w:tcPr>
          <w:tcW w:w="3285" w:type="dxa"/>
          <w:vMerge/>
          <w:shd w:val="clear" w:color="auto" w:fill="auto"/>
        </w:tcPr>
        <w:p w14:paraId="2E364432" w14:textId="77777777" w:rsidR="00BC0171" w:rsidRPr="001B3266" w:rsidRDefault="00BC0171">
          <w:pPr>
            <w:rPr>
              <w:rStyle w:val="FakeCharacterStyle"/>
              <w:rFonts w:ascii="Source Sans 3" w:hAnsi="Source Sans 3"/>
            </w:rPr>
          </w:pPr>
        </w:p>
      </w:tc>
      <w:tc>
        <w:tcPr>
          <w:tcW w:w="930" w:type="dxa"/>
          <w:shd w:val="clear" w:color="auto" w:fill="auto"/>
        </w:tcPr>
        <w:p w14:paraId="72E2ECD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6A489D7"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7148A44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AD3AB0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5545CF1"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-59-</w:t>
          </w:r>
        </w:p>
      </w:tc>
      <w:tc>
        <w:tcPr>
          <w:tcW w:w="930" w:type="dxa"/>
          <w:shd w:val="clear" w:color="auto" w:fill="auto"/>
        </w:tcPr>
        <w:p w14:paraId="407E7500" w14:textId="77777777" w:rsidR="00BC0171" w:rsidRPr="001B3266" w:rsidRDefault="00BC0171">
          <w:pPr>
            <w:pStyle w:val="ParagraphStyle2"/>
            <w:rPr>
              <w:rStyle w:val="FakeCharacterStyle"/>
              <w:rFonts w:ascii="Source Sans 3" w:hAnsi="Source Sans 3"/>
            </w:rPr>
          </w:pPr>
        </w:p>
      </w:tc>
    </w:tr>
    <w:tr w:rsidR="00BC0171" w:rsidRPr="001B3266" w14:paraId="66A2BBD2" w14:textId="77777777">
      <w:trPr>
        <w:trHeight w:hRule="exact" w:val="45"/>
      </w:trPr>
      <w:tc>
        <w:tcPr>
          <w:tcW w:w="3285" w:type="dxa"/>
          <w:vMerge/>
          <w:shd w:val="clear" w:color="auto" w:fill="auto"/>
        </w:tcPr>
        <w:p w14:paraId="1EB65E70" w14:textId="77777777" w:rsidR="00BC0171" w:rsidRPr="001B3266" w:rsidRDefault="00BC0171">
          <w:pPr>
            <w:rPr>
              <w:rStyle w:val="FakeCharacterStyle"/>
              <w:rFonts w:ascii="Source Sans 3" w:hAnsi="Source Sans 3"/>
            </w:rPr>
          </w:pPr>
        </w:p>
      </w:tc>
      <w:tc>
        <w:tcPr>
          <w:tcW w:w="930" w:type="dxa"/>
          <w:shd w:val="clear" w:color="auto" w:fill="auto"/>
        </w:tcPr>
        <w:p w14:paraId="5551BFF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C3F0375"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874825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8B8E72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8876DD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E8DF2A7" w14:textId="77777777" w:rsidR="00BC0171" w:rsidRPr="001B3266" w:rsidRDefault="00BC0171">
          <w:pPr>
            <w:pStyle w:val="ParagraphStyle2"/>
            <w:rPr>
              <w:rStyle w:val="FakeCharacterStyle"/>
              <w:rFonts w:ascii="Source Sans 3" w:hAnsi="Source Sans 3"/>
            </w:rPr>
          </w:pPr>
        </w:p>
      </w:tc>
    </w:tr>
  </w:tbl>
  <w:p w14:paraId="0C0C4840" w14:textId="77777777" w:rsidR="00BC0171" w:rsidRPr="001B3266" w:rsidRDefault="00BC0171">
    <w:pPr>
      <w:rPr>
        <w:rStyle w:val="FakeCharacterStyle"/>
        <w:rFonts w:ascii="Source Sans 3" w:hAnsi="Source Sans 3"/>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125BAD52" w14:textId="77777777">
      <w:trPr>
        <w:trHeight w:hRule="exact" w:val="45"/>
      </w:trPr>
      <w:tc>
        <w:tcPr>
          <w:tcW w:w="3285" w:type="dxa"/>
          <w:vMerge w:val="restart"/>
          <w:shd w:val="clear" w:color="auto" w:fill="auto"/>
        </w:tcPr>
        <w:p w14:paraId="7A660F0D"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385C557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946A34C"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5F36CE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6A4DE8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DF91B3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895B55E" w14:textId="77777777" w:rsidR="00BC0171" w:rsidRPr="001B3266" w:rsidRDefault="00BC0171">
          <w:pPr>
            <w:pStyle w:val="ParagraphStyle2"/>
            <w:rPr>
              <w:rStyle w:val="FakeCharacterStyle"/>
              <w:rFonts w:ascii="Source Sans 3" w:hAnsi="Source Sans 3"/>
            </w:rPr>
          </w:pPr>
        </w:p>
      </w:tc>
    </w:tr>
    <w:tr w:rsidR="00BC0171" w:rsidRPr="001B3266" w14:paraId="5ED02FEC" w14:textId="77777777">
      <w:trPr>
        <w:trHeight w:hRule="exact" w:val="345"/>
      </w:trPr>
      <w:tc>
        <w:tcPr>
          <w:tcW w:w="3285" w:type="dxa"/>
          <w:vMerge/>
          <w:shd w:val="clear" w:color="auto" w:fill="auto"/>
        </w:tcPr>
        <w:p w14:paraId="6214D1EB" w14:textId="77777777" w:rsidR="00BC0171" w:rsidRPr="001B3266" w:rsidRDefault="00BC0171">
          <w:pPr>
            <w:rPr>
              <w:rStyle w:val="FakeCharacterStyle"/>
              <w:rFonts w:ascii="Source Sans 3" w:hAnsi="Source Sans 3"/>
            </w:rPr>
          </w:pPr>
        </w:p>
      </w:tc>
      <w:tc>
        <w:tcPr>
          <w:tcW w:w="930" w:type="dxa"/>
          <w:shd w:val="clear" w:color="auto" w:fill="auto"/>
        </w:tcPr>
        <w:p w14:paraId="53C607E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F28FE9A"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12BC5F2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F9BCCF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712D91F"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-60-</w:t>
          </w:r>
        </w:p>
      </w:tc>
      <w:tc>
        <w:tcPr>
          <w:tcW w:w="930" w:type="dxa"/>
          <w:shd w:val="clear" w:color="auto" w:fill="auto"/>
        </w:tcPr>
        <w:p w14:paraId="29207FB6" w14:textId="77777777" w:rsidR="00BC0171" w:rsidRPr="001B3266" w:rsidRDefault="00BC0171">
          <w:pPr>
            <w:pStyle w:val="ParagraphStyle2"/>
            <w:rPr>
              <w:rStyle w:val="FakeCharacterStyle"/>
              <w:rFonts w:ascii="Source Sans 3" w:hAnsi="Source Sans 3"/>
            </w:rPr>
          </w:pPr>
        </w:p>
      </w:tc>
    </w:tr>
    <w:tr w:rsidR="00BC0171" w:rsidRPr="001B3266" w14:paraId="55EADAC3" w14:textId="77777777">
      <w:trPr>
        <w:trHeight w:hRule="exact" w:val="45"/>
      </w:trPr>
      <w:tc>
        <w:tcPr>
          <w:tcW w:w="3285" w:type="dxa"/>
          <w:vMerge/>
          <w:shd w:val="clear" w:color="auto" w:fill="auto"/>
        </w:tcPr>
        <w:p w14:paraId="73CB6386" w14:textId="77777777" w:rsidR="00BC0171" w:rsidRPr="001B3266" w:rsidRDefault="00BC0171">
          <w:pPr>
            <w:rPr>
              <w:rStyle w:val="FakeCharacterStyle"/>
              <w:rFonts w:ascii="Source Sans 3" w:hAnsi="Source Sans 3"/>
            </w:rPr>
          </w:pPr>
        </w:p>
      </w:tc>
      <w:tc>
        <w:tcPr>
          <w:tcW w:w="930" w:type="dxa"/>
          <w:shd w:val="clear" w:color="auto" w:fill="auto"/>
        </w:tcPr>
        <w:p w14:paraId="5CB5F00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AC55EF5"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0D8BBD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5ABE57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E8F4B2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A428B68" w14:textId="77777777" w:rsidR="00BC0171" w:rsidRPr="001B3266" w:rsidRDefault="00BC0171">
          <w:pPr>
            <w:pStyle w:val="ParagraphStyle2"/>
            <w:rPr>
              <w:rStyle w:val="FakeCharacterStyle"/>
              <w:rFonts w:ascii="Source Sans 3" w:hAnsi="Source Sans 3"/>
            </w:rPr>
          </w:pPr>
        </w:p>
      </w:tc>
    </w:tr>
  </w:tbl>
  <w:p w14:paraId="2DD75DB5" w14:textId="77777777" w:rsidR="00BC0171" w:rsidRPr="001B3266" w:rsidRDefault="00BC0171">
    <w:pPr>
      <w:rPr>
        <w:rStyle w:val="FakeCharacterStyle"/>
        <w:rFonts w:ascii="Source Sans 3" w:hAnsi="Source Sans 3"/>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100F2ECC" w14:textId="77777777">
      <w:trPr>
        <w:trHeight w:hRule="exact" w:val="45"/>
      </w:trPr>
      <w:tc>
        <w:tcPr>
          <w:tcW w:w="3285" w:type="dxa"/>
          <w:vMerge w:val="restart"/>
          <w:shd w:val="clear" w:color="auto" w:fill="auto"/>
        </w:tcPr>
        <w:p w14:paraId="051A6D0E"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61D672D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AFFE017"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544D19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C292B7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274D15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68ED1B0" w14:textId="77777777" w:rsidR="00BC0171" w:rsidRPr="001B3266" w:rsidRDefault="00BC0171">
          <w:pPr>
            <w:pStyle w:val="ParagraphStyle2"/>
            <w:rPr>
              <w:rStyle w:val="FakeCharacterStyle"/>
              <w:rFonts w:ascii="Source Sans 3" w:hAnsi="Source Sans 3"/>
            </w:rPr>
          </w:pPr>
        </w:p>
      </w:tc>
    </w:tr>
    <w:tr w:rsidR="00BC0171" w:rsidRPr="001B3266" w14:paraId="0193914E" w14:textId="77777777">
      <w:trPr>
        <w:trHeight w:hRule="exact" w:val="345"/>
      </w:trPr>
      <w:tc>
        <w:tcPr>
          <w:tcW w:w="3285" w:type="dxa"/>
          <w:vMerge/>
          <w:shd w:val="clear" w:color="auto" w:fill="auto"/>
        </w:tcPr>
        <w:p w14:paraId="31830421" w14:textId="77777777" w:rsidR="00BC0171" w:rsidRPr="001B3266" w:rsidRDefault="00BC0171">
          <w:pPr>
            <w:rPr>
              <w:rStyle w:val="FakeCharacterStyle"/>
              <w:rFonts w:ascii="Source Sans 3" w:hAnsi="Source Sans 3"/>
            </w:rPr>
          </w:pPr>
        </w:p>
      </w:tc>
      <w:tc>
        <w:tcPr>
          <w:tcW w:w="930" w:type="dxa"/>
          <w:shd w:val="clear" w:color="auto" w:fill="auto"/>
        </w:tcPr>
        <w:p w14:paraId="0A422C6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7AEFB2F"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7EE70CA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0DCF63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7DED248"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-61-</w:t>
          </w:r>
        </w:p>
      </w:tc>
      <w:tc>
        <w:tcPr>
          <w:tcW w:w="930" w:type="dxa"/>
          <w:shd w:val="clear" w:color="auto" w:fill="auto"/>
        </w:tcPr>
        <w:p w14:paraId="7A35EB5F" w14:textId="77777777" w:rsidR="00BC0171" w:rsidRPr="001B3266" w:rsidRDefault="00BC0171">
          <w:pPr>
            <w:pStyle w:val="ParagraphStyle2"/>
            <w:rPr>
              <w:rStyle w:val="FakeCharacterStyle"/>
              <w:rFonts w:ascii="Source Sans 3" w:hAnsi="Source Sans 3"/>
            </w:rPr>
          </w:pPr>
        </w:p>
      </w:tc>
    </w:tr>
    <w:tr w:rsidR="00BC0171" w:rsidRPr="001B3266" w14:paraId="7BB2B5CE" w14:textId="77777777">
      <w:trPr>
        <w:trHeight w:hRule="exact" w:val="45"/>
      </w:trPr>
      <w:tc>
        <w:tcPr>
          <w:tcW w:w="3285" w:type="dxa"/>
          <w:vMerge/>
          <w:shd w:val="clear" w:color="auto" w:fill="auto"/>
        </w:tcPr>
        <w:p w14:paraId="1539FF22" w14:textId="77777777" w:rsidR="00BC0171" w:rsidRPr="001B3266" w:rsidRDefault="00BC0171">
          <w:pPr>
            <w:rPr>
              <w:rStyle w:val="FakeCharacterStyle"/>
              <w:rFonts w:ascii="Source Sans 3" w:hAnsi="Source Sans 3"/>
            </w:rPr>
          </w:pPr>
        </w:p>
      </w:tc>
      <w:tc>
        <w:tcPr>
          <w:tcW w:w="930" w:type="dxa"/>
          <w:shd w:val="clear" w:color="auto" w:fill="auto"/>
        </w:tcPr>
        <w:p w14:paraId="6CFD6BC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11BBD7E"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0415C1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675FB7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73C4D9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F7A238D" w14:textId="77777777" w:rsidR="00BC0171" w:rsidRPr="001B3266" w:rsidRDefault="00BC0171">
          <w:pPr>
            <w:pStyle w:val="ParagraphStyle2"/>
            <w:rPr>
              <w:rStyle w:val="FakeCharacterStyle"/>
              <w:rFonts w:ascii="Source Sans 3" w:hAnsi="Source Sans 3"/>
            </w:rPr>
          </w:pPr>
        </w:p>
      </w:tc>
    </w:tr>
  </w:tbl>
  <w:p w14:paraId="11F59B05" w14:textId="77777777" w:rsidR="00BC0171" w:rsidRPr="001B3266" w:rsidRDefault="00BC0171">
    <w:pPr>
      <w:rPr>
        <w:rStyle w:val="FakeCharacterStyle"/>
        <w:rFonts w:ascii="Source Sans 3" w:hAnsi="Source Sans 3"/>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2A075C79" w14:textId="77777777">
      <w:trPr>
        <w:trHeight w:hRule="exact" w:val="45"/>
      </w:trPr>
      <w:tc>
        <w:tcPr>
          <w:tcW w:w="3285" w:type="dxa"/>
          <w:vMerge w:val="restart"/>
          <w:shd w:val="clear" w:color="auto" w:fill="auto"/>
        </w:tcPr>
        <w:p w14:paraId="4ACB219A"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6DD4EA6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C319357"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4EE385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1F3286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86110D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ECFEEC2" w14:textId="77777777" w:rsidR="00BC0171" w:rsidRPr="001B3266" w:rsidRDefault="00BC0171">
          <w:pPr>
            <w:pStyle w:val="ParagraphStyle2"/>
            <w:rPr>
              <w:rStyle w:val="FakeCharacterStyle"/>
              <w:rFonts w:ascii="Source Sans 3" w:hAnsi="Source Sans 3"/>
            </w:rPr>
          </w:pPr>
        </w:p>
      </w:tc>
    </w:tr>
    <w:tr w:rsidR="00BC0171" w:rsidRPr="001B3266" w14:paraId="5F2E79CD" w14:textId="77777777">
      <w:trPr>
        <w:trHeight w:hRule="exact" w:val="345"/>
      </w:trPr>
      <w:tc>
        <w:tcPr>
          <w:tcW w:w="3285" w:type="dxa"/>
          <w:vMerge/>
          <w:shd w:val="clear" w:color="auto" w:fill="auto"/>
        </w:tcPr>
        <w:p w14:paraId="7773592F" w14:textId="77777777" w:rsidR="00BC0171" w:rsidRPr="001B3266" w:rsidRDefault="00BC0171">
          <w:pPr>
            <w:rPr>
              <w:rStyle w:val="FakeCharacterStyle"/>
              <w:rFonts w:ascii="Source Sans 3" w:hAnsi="Source Sans 3"/>
            </w:rPr>
          </w:pPr>
        </w:p>
      </w:tc>
      <w:tc>
        <w:tcPr>
          <w:tcW w:w="930" w:type="dxa"/>
          <w:shd w:val="clear" w:color="auto" w:fill="auto"/>
        </w:tcPr>
        <w:p w14:paraId="1F31480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0A3FF71"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6E8B6AE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5917D2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97C3662"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-62-</w:t>
          </w:r>
        </w:p>
      </w:tc>
      <w:tc>
        <w:tcPr>
          <w:tcW w:w="930" w:type="dxa"/>
          <w:shd w:val="clear" w:color="auto" w:fill="auto"/>
        </w:tcPr>
        <w:p w14:paraId="5D3F445D" w14:textId="77777777" w:rsidR="00BC0171" w:rsidRPr="001B3266" w:rsidRDefault="00BC0171">
          <w:pPr>
            <w:pStyle w:val="ParagraphStyle2"/>
            <w:rPr>
              <w:rStyle w:val="FakeCharacterStyle"/>
              <w:rFonts w:ascii="Source Sans 3" w:hAnsi="Source Sans 3"/>
            </w:rPr>
          </w:pPr>
        </w:p>
      </w:tc>
    </w:tr>
    <w:tr w:rsidR="00BC0171" w:rsidRPr="001B3266" w14:paraId="3664FE70" w14:textId="77777777">
      <w:trPr>
        <w:trHeight w:hRule="exact" w:val="45"/>
      </w:trPr>
      <w:tc>
        <w:tcPr>
          <w:tcW w:w="3285" w:type="dxa"/>
          <w:vMerge/>
          <w:shd w:val="clear" w:color="auto" w:fill="auto"/>
        </w:tcPr>
        <w:p w14:paraId="15039B65" w14:textId="77777777" w:rsidR="00BC0171" w:rsidRPr="001B3266" w:rsidRDefault="00BC0171">
          <w:pPr>
            <w:rPr>
              <w:rStyle w:val="FakeCharacterStyle"/>
              <w:rFonts w:ascii="Source Sans 3" w:hAnsi="Source Sans 3"/>
            </w:rPr>
          </w:pPr>
        </w:p>
      </w:tc>
      <w:tc>
        <w:tcPr>
          <w:tcW w:w="930" w:type="dxa"/>
          <w:shd w:val="clear" w:color="auto" w:fill="auto"/>
        </w:tcPr>
        <w:p w14:paraId="466D371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6E6B562"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BC9568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6086DE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C6D04F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D656873" w14:textId="77777777" w:rsidR="00BC0171" w:rsidRPr="001B3266" w:rsidRDefault="00BC0171">
          <w:pPr>
            <w:pStyle w:val="ParagraphStyle2"/>
            <w:rPr>
              <w:rStyle w:val="FakeCharacterStyle"/>
              <w:rFonts w:ascii="Source Sans 3" w:hAnsi="Source Sans 3"/>
            </w:rPr>
          </w:pPr>
        </w:p>
      </w:tc>
    </w:tr>
  </w:tbl>
  <w:p w14:paraId="5B81CF80" w14:textId="77777777" w:rsidR="00BC0171" w:rsidRPr="001B3266" w:rsidRDefault="00BC0171">
    <w:pPr>
      <w:rPr>
        <w:rStyle w:val="FakeCharacterStyle"/>
        <w:rFonts w:ascii="Source Sans 3" w:hAnsi="Source Sans 3"/>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222DD81B" w14:textId="77777777">
      <w:trPr>
        <w:trHeight w:hRule="exact" w:val="45"/>
      </w:trPr>
      <w:tc>
        <w:tcPr>
          <w:tcW w:w="3285" w:type="dxa"/>
          <w:vMerge w:val="restart"/>
          <w:shd w:val="clear" w:color="auto" w:fill="auto"/>
        </w:tcPr>
        <w:p w14:paraId="7D5A8316"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1463CC0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3978EF2"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853C8A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145C0B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BFE93F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07FCECF" w14:textId="77777777" w:rsidR="00BC0171" w:rsidRPr="001B3266" w:rsidRDefault="00BC0171">
          <w:pPr>
            <w:pStyle w:val="ParagraphStyle2"/>
            <w:rPr>
              <w:rStyle w:val="FakeCharacterStyle"/>
              <w:rFonts w:ascii="Source Sans 3" w:hAnsi="Source Sans 3"/>
            </w:rPr>
          </w:pPr>
        </w:p>
      </w:tc>
    </w:tr>
    <w:tr w:rsidR="00BC0171" w:rsidRPr="001B3266" w14:paraId="3124794D" w14:textId="77777777">
      <w:trPr>
        <w:trHeight w:hRule="exact" w:val="345"/>
      </w:trPr>
      <w:tc>
        <w:tcPr>
          <w:tcW w:w="3285" w:type="dxa"/>
          <w:vMerge/>
          <w:shd w:val="clear" w:color="auto" w:fill="auto"/>
        </w:tcPr>
        <w:p w14:paraId="53C855C7" w14:textId="77777777" w:rsidR="00BC0171" w:rsidRPr="001B3266" w:rsidRDefault="00BC0171">
          <w:pPr>
            <w:rPr>
              <w:rStyle w:val="FakeCharacterStyle"/>
              <w:rFonts w:ascii="Source Sans 3" w:hAnsi="Source Sans 3"/>
            </w:rPr>
          </w:pPr>
        </w:p>
      </w:tc>
      <w:tc>
        <w:tcPr>
          <w:tcW w:w="930" w:type="dxa"/>
          <w:shd w:val="clear" w:color="auto" w:fill="auto"/>
        </w:tcPr>
        <w:p w14:paraId="478FA88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D4233B0"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1FC5DA8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45E378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D85FE61"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-63-</w:t>
          </w:r>
        </w:p>
      </w:tc>
      <w:tc>
        <w:tcPr>
          <w:tcW w:w="930" w:type="dxa"/>
          <w:shd w:val="clear" w:color="auto" w:fill="auto"/>
        </w:tcPr>
        <w:p w14:paraId="087CA722" w14:textId="77777777" w:rsidR="00BC0171" w:rsidRPr="001B3266" w:rsidRDefault="00BC0171">
          <w:pPr>
            <w:pStyle w:val="ParagraphStyle2"/>
            <w:rPr>
              <w:rStyle w:val="FakeCharacterStyle"/>
              <w:rFonts w:ascii="Source Sans 3" w:hAnsi="Source Sans 3"/>
            </w:rPr>
          </w:pPr>
        </w:p>
      </w:tc>
    </w:tr>
    <w:tr w:rsidR="00BC0171" w:rsidRPr="001B3266" w14:paraId="39E9FF15" w14:textId="77777777">
      <w:trPr>
        <w:trHeight w:hRule="exact" w:val="45"/>
      </w:trPr>
      <w:tc>
        <w:tcPr>
          <w:tcW w:w="3285" w:type="dxa"/>
          <w:vMerge/>
          <w:shd w:val="clear" w:color="auto" w:fill="auto"/>
        </w:tcPr>
        <w:p w14:paraId="5F4E506B" w14:textId="77777777" w:rsidR="00BC0171" w:rsidRPr="001B3266" w:rsidRDefault="00BC0171">
          <w:pPr>
            <w:rPr>
              <w:rStyle w:val="FakeCharacterStyle"/>
              <w:rFonts w:ascii="Source Sans 3" w:hAnsi="Source Sans 3"/>
            </w:rPr>
          </w:pPr>
        </w:p>
      </w:tc>
      <w:tc>
        <w:tcPr>
          <w:tcW w:w="930" w:type="dxa"/>
          <w:shd w:val="clear" w:color="auto" w:fill="auto"/>
        </w:tcPr>
        <w:p w14:paraId="5A7003B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64B846F"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A2460F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0A8473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2BFA80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D9EA343" w14:textId="77777777" w:rsidR="00BC0171" w:rsidRPr="001B3266" w:rsidRDefault="00BC0171">
          <w:pPr>
            <w:pStyle w:val="ParagraphStyle2"/>
            <w:rPr>
              <w:rStyle w:val="FakeCharacterStyle"/>
              <w:rFonts w:ascii="Source Sans 3" w:hAnsi="Source Sans 3"/>
            </w:rPr>
          </w:pPr>
        </w:p>
      </w:tc>
    </w:tr>
  </w:tbl>
  <w:p w14:paraId="60EB95E1" w14:textId="77777777" w:rsidR="00BC0171" w:rsidRPr="001B3266" w:rsidRDefault="00BC0171">
    <w:pPr>
      <w:rPr>
        <w:rStyle w:val="FakeCharacterStyle"/>
        <w:rFonts w:ascii="Source Sans 3" w:hAnsi="Source Sans 3"/>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55ADBAA7" w14:textId="77777777">
      <w:trPr>
        <w:trHeight w:hRule="exact" w:val="45"/>
      </w:trPr>
      <w:tc>
        <w:tcPr>
          <w:tcW w:w="3285" w:type="dxa"/>
          <w:vMerge w:val="restart"/>
          <w:shd w:val="clear" w:color="auto" w:fill="auto"/>
        </w:tcPr>
        <w:p w14:paraId="4291C03A"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6C88482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344431A"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CCF14F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F63028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4647F2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E6F0F61" w14:textId="77777777" w:rsidR="00BC0171" w:rsidRPr="001B3266" w:rsidRDefault="00BC0171">
          <w:pPr>
            <w:pStyle w:val="ParagraphStyle2"/>
            <w:rPr>
              <w:rStyle w:val="FakeCharacterStyle"/>
              <w:rFonts w:ascii="Source Sans 3" w:hAnsi="Source Sans 3"/>
            </w:rPr>
          </w:pPr>
        </w:p>
      </w:tc>
    </w:tr>
    <w:tr w:rsidR="00BC0171" w:rsidRPr="001B3266" w14:paraId="046F0D47" w14:textId="77777777">
      <w:trPr>
        <w:trHeight w:hRule="exact" w:val="345"/>
      </w:trPr>
      <w:tc>
        <w:tcPr>
          <w:tcW w:w="3285" w:type="dxa"/>
          <w:vMerge/>
          <w:shd w:val="clear" w:color="auto" w:fill="auto"/>
        </w:tcPr>
        <w:p w14:paraId="04DE7E46" w14:textId="77777777" w:rsidR="00BC0171" w:rsidRPr="001B3266" w:rsidRDefault="00BC0171">
          <w:pPr>
            <w:rPr>
              <w:rStyle w:val="FakeCharacterStyle"/>
              <w:rFonts w:ascii="Source Sans 3" w:hAnsi="Source Sans 3"/>
            </w:rPr>
          </w:pPr>
        </w:p>
      </w:tc>
      <w:tc>
        <w:tcPr>
          <w:tcW w:w="930" w:type="dxa"/>
          <w:shd w:val="clear" w:color="auto" w:fill="auto"/>
        </w:tcPr>
        <w:p w14:paraId="669F029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D335FC6"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36EE37F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BE62DD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8795789"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-64-</w:t>
          </w:r>
        </w:p>
      </w:tc>
      <w:tc>
        <w:tcPr>
          <w:tcW w:w="930" w:type="dxa"/>
          <w:shd w:val="clear" w:color="auto" w:fill="auto"/>
        </w:tcPr>
        <w:p w14:paraId="62201914" w14:textId="77777777" w:rsidR="00BC0171" w:rsidRPr="001B3266" w:rsidRDefault="00BC0171">
          <w:pPr>
            <w:pStyle w:val="ParagraphStyle2"/>
            <w:rPr>
              <w:rStyle w:val="FakeCharacterStyle"/>
              <w:rFonts w:ascii="Source Sans 3" w:hAnsi="Source Sans 3"/>
            </w:rPr>
          </w:pPr>
        </w:p>
      </w:tc>
    </w:tr>
    <w:tr w:rsidR="00BC0171" w:rsidRPr="001B3266" w14:paraId="65A0718B" w14:textId="77777777">
      <w:trPr>
        <w:trHeight w:hRule="exact" w:val="45"/>
      </w:trPr>
      <w:tc>
        <w:tcPr>
          <w:tcW w:w="3285" w:type="dxa"/>
          <w:vMerge/>
          <w:shd w:val="clear" w:color="auto" w:fill="auto"/>
        </w:tcPr>
        <w:p w14:paraId="335D1DAF" w14:textId="77777777" w:rsidR="00BC0171" w:rsidRPr="001B3266" w:rsidRDefault="00BC0171">
          <w:pPr>
            <w:rPr>
              <w:rStyle w:val="FakeCharacterStyle"/>
              <w:rFonts w:ascii="Source Sans 3" w:hAnsi="Source Sans 3"/>
            </w:rPr>
          </w:pPr>
        </w:p>
      </w:tc>
      <w:tc>
        <w:tcPr>
          <w:tcW w:w="930" w:type="dxa"/>
          <w:shd w:val="clear" w:color="auto" w:fill="auto"/>
        </w:tcPr>
        <w:p w14:paraId="1648819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6A04E7A"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EEF893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670F12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5E0591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AC65465" w14:textId="77777777" w:rsidR="00BC0171" w:rsidRPr="001B3266" w:rsidRDefault="00BC0171">
          <w:pPr>
            <w:pStyle w:val="ParagraphStyle2"/>
            <w:rPr>
              <w:rStyle w:val="FakeCharacterStyle"/>
              <w:rFonts w:ascii="Source Sans 3" w:hAnsi="Source Sans 3"/>
            </w:rPr>
          </w:pPr>
        </w:p>
      </w:tc>
    </w:tr>
  </w:tbl>
  <w:p w14:paraId="5730CCF1" w14:textId="77777777" w:rsidR="00BC0171" w:rsidRPr="001B3266" w:rsidRDefault="00BC0171">
    <w:pPr>
      <w:rPr>
        <w:rStyle w:val="FakeCharacterStyle"/>
        <w:rFonts w:ascii="Source Sans 3" w:hAnsi="Source Sans 3"/>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2573E20C" w14:textId="77777777">
      <w:trPr>
        <w:trHeight w:hRule="exact" w:val="45"/>
      </w:trPr>
      <w:tc>
        <w:tcPr>
          <w:tcW w:w="3285" w:type="dxa"/>
          <w:vMerge w:val="restart"/>
          <w:shd w:val="clear" w:color="auto" w:fill="auto"/>
        </w:tcPr>
        <w:p w14:paraId="110687EA"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4298D2A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BD55449"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20F60A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2FB519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E76CC4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E887EC4" w14:textId="77777777" w:rsidR="00BC0171" w:rsidRPr="001B3266" w:rsidRDefault="00BC0171">
          <w:pPr>
            <w:pStyle w:val="ParagraphStyle2"/>
            <w:rPr>
              <w:rStyle w:val="FakeCharacterStyle"/>
              <w:rFonts w:ascii="Source Sans 3" w:hAnsi="Source Sans 3"/>
            </w:rPr>
          </w:pPr>
        </w:p>
      </w:tc>
    </w:tr>
    <w:tr w:rsidR="00BC0171" w:rsidRPr="001B3266" w14:paraId="0698CE54" w14:textId="77777777">
      <w:trPr>
        <w:trHeight w:hRule="exact" w:val="345"/>
      </w:trPr>
      <w:tc>
        <w:tcPr>
          <w:tcW w:w="3285" w:type="dxa"/>
          <w:vMerge/>
          <w:shd w:val="clear" w:color="auto" w:fill="auto"/>
        </w:tcPr>
        <w:p w14:paraId="69B3ACB7" w14:textId="77777777" w:rsidR="00BC0171" w:rsidRPr="001B3266" w:rsidRDefault="00BC0171">
          <w:pPr>
            <w:rPr>
              <w:rStyle w:val="FakeCharacterStyle"/>
              <w:rFonts w:ascii="Source Sans 3" w:hAnsi="Source Sans 3"/>
            </w:rPr>
          </w:pPr>
        </w:p>
      </w:tc>
      <w:tc>
        <w:tcPr>
          <w:tcW w:w="930" w:type="dxa"/>
          <w:shd w:val="clear" w:color="auto" w:fill="auto"/>
        </w:tcPr>
        <w:p w14:paraId="2CF5D7D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E659058"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495F5FE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AEE016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7B8648B"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-65-</w:t>
          </w:r>
        </w:p>
      </w:tc>
      <w:tc>
        <w:tcPr>
          <w:tcW w:w="930" w:type="dxa"/>
          <w:shd w:val="clear" w:color="auto" w:fill="auto"/>
        </w:tcPr>
        <w:p w14:paraId="07F61539" w14:textId="77777777" w:rsidR="00BC0171" w:rsidRPr="001B3266" w:rsidRDefault="00BC0171">
          <w:pPr>
            <w:pStyle w:val="ParagraphStyle2"/>
            <w:rPr>
              <w:rStyle w:val="FakeCharacterStyle"/>
              <w:rFonts w:ascii="Source Sans 3" w:hAnsi="Source Sans 3"/>
            </w:rPr>
          </w:pPr>
        </w:p>
      </w:tc>
    </w:tr>
    <w:tr w:rsidR="00BC0171" w:rsidRPr="001B3266" w14:paraId="6F2FD078" w14:textId="77777777">
      <w:trPr>
        <w:trHeight w:hRule="exact" w:val="45"/>
      </w:trPr>
      <w:tc>
        <w:tcPr>
          <w:tcW w:w="3285" w:type="dxa"/>
          <w:vMerge/>
          <w:shd w:val="clear" w:color="auto" w:fill="auto"/>
        </w:tcPr>
        <w:p w14:paraId="2F301CD9" w14:textId="77777777" w:rsidR="00BC0171" w:rsidRPr="001B3266" w:rsidRDefault="00BC0171">
          <w:pPr>
            <w:rPr>
              <w:rStyle w:val="FakeCharacterStyle"/>
              <w:rFonts w:ascii="Source Sans 3" w:hAnsi="Source Sans 3"/>
            </w:rPr>
          </w:pPr>
        </w:p>
      </w:tc>
      <w:tc>
        <w:tcPr>
          <w:tcW w:w="930" w:type="dxa"/>
          <w:shd w:val="clear" w:color="auto" w:fill="auto"/>
        </w:tcPr>
        <w:p w14:paraId="63CF6A6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730D1E6"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6F1230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BDA499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045211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7130190" w14:textId="77777777" w:rsidR="00BC0171" w:rsidRPr="001B3266" w:rsidRDefault="00BC0171">
          <w:pPr>
            <w:pStyle w:val="ParagraphStyle2"/>
            <w:rPr>
              <w:rStyle w:val="FakeCharacterStyle"/>
              <w:rFonts w:ascii="Source Sans 3" w:hAnsi="Source Sans 3"/>
            </w:rPr>
          </w:pPr>
        </w:p>
      </w:tc>
    </w:tr>
  </w:tbl>
  <w:p w14:paraId="185D7FA9" w14:textId="77777777" w:rsidR="00BC0171" w:rsidRPr="001B3266" w:rsidRDefault="00BC0171">
    <w:pPr>
      <w:rPr>
        <w:rStyle w:val="FakeCharacterStyle"/>
        <w:rFonts w:ascii="Source Sans 3" w:hAnsi="Source Sans 3"/>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2F51590E" w14:textId="77777777">
      <w:trPr>
        <w:trHeight w:hRule="exact" w:val="45"/>
      </w:trPr>
      <w:tc>
        <w:tcPr>
          <w:tcW w:w="3285" w:type="dxa"/>
          <w:vMerge w:val="restart"/>
          <w:shd w:val="clear" w:color="auto" w:fill="auto"/>
        </w:tcPr>
        <w:p w14:paraId="57D2965B"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44DF125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CCFD2C0"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BD4D13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E6BE18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BB900F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366F1A6" w14:textId="77777777" w:rsidR="00BC0171" w:rsidRPr="001B3266" w:rsidRDefault="00BC0171">
          <w:pPr>
            <w:pStyle w:val="ParagraphStyle2"/>
            <w:rPr>
              <w:rStyle w:val="FakeCharacterStyle"/>
              <w:rFonts w:ascii="Source Sans 3" w:hAnsi="Source Sans 3"/>
            </w:rPr>
          </w:pPr>
        </w:p>
      </w:tc>
    </w:tr>
    <w:tr w:rsidR="00BC0171" w:rsidRPr="001B3266" w14:paraId="39C74460" w14:textId="77777777">
      <w:trPr>
        <w:trHeight w:hRule="exact" w:val="345"/>
      </w:trPr>
      <w:tc>
        <w:tcPr>
          <w:tcW w:w="3285" w:type="dxa"/>
          <w:vMerge/>
          <w:shd w:val="clear" w:color="auto" w:fill="auto"/>
        </w:tcPr>
        <w:p w14:paraId="5ED22934" w14:textId="77777777" w:rsidR="00BC0171" w:rsidRPr="001B3266" w:rsidRDefault="00BC0171">
          <w:pPr>
            <w:rPr>
              <w:rStyle w:val="FakeCharacterStyle"/>
              <w:rFonts w:ascii="Source Sans 3" w:hAnsi="Source Sans 3"/>
            </w:rPr>
          </w:pPr>
        </w:p>
      </w:tc>
      <w:tc>
        <w:tcPr>
          <w:tcW w:w="930" w:type="dxa"/>
          <w:shd w:val="clear" w:color="auto" w:fill="auto"/>
        </w:tcPr>
        <w:p w14:paraId="3F8395C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61667C9"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1498581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37874E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F296FC7"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-66-</w:t>
          </w:r>
        </w:p>
      </w:tc>
      <w:tc>
        <w:tcPr>
          <w:tcW w:w="930" w:type="dxa"/>
          <w:shd w:val="clear" w:color="auto" w:fill="auto"/>
        </w:tcPr>
        <w:p w14:paraId="63B1DF10" w14:textId="77777777" w:rsidR="00BC0171" w:rsidRPr="001B3266" w:rsidRDefault="00BC0171">
          <w:pPr>
            <w:pStyle w:val="ParagraphStyle2"/>
            <w:rPr>
              <w:rStyle w:val="FakeCharacterStyle"/>
              <w:rFonts w:ascii="Source Sans 3" w:hAnsi="Source Sans 3"/>
            </w:rPr>
          </w:pPr>
        </w:p>
      </w:tc>
    </w:tr>
    <w:tr w:rsidR="00BC0171" w:rsidRPr="001B3266" w14:paraId="7A003CE0" w14:textId="77777777">
      <w:trPr>
        <w:trHeight w:hRule="exact" w:val="45"/>
      </w:trPr>
      <w:tc>
        <w:tcPr>
          <w:tcW w:w="3285" w:type="dxa"/>
          <w:vMerge/>
          <w:shd w:val="clear" w:color="auto" w:fill="auto"/>
        </w:tcPr>
        <w:p w14:paraId="2C96EF5E" w14:textId="77777777" w:rsidR="00BC0171" w:rsidRPr="001B3266" w:rsidRDefault="00BC0171">
          <w:pPr>
            <w:rPr>
              <w:rStyle w:val="FakeCharacterStyle"/>
              <w:rFonts w:ascii="Source Sans 3" w:hAnsi="Source Sans 3"/>
            </w:rPr>
          </w:pPr>
        </w:p>
      </w:tc>
      <w:tc>
        <w:tcPr>
          <w:tcW w:w="930" w:type="dxa"/>
          <w:shd w:val="clear" w:color="auto" w:fill="auto"/>
        </w:tcPr>
        <w:p w14:paraId="3569B07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2A43587"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0A6438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579507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A107E1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5C2B756" w14:textId="77777777" w:rsidR="00BC0171" w:rsidRPr="001B3266" w:rsidRDefault="00BC0171">
          <w:pPr>
            <w:pStyle w:val="ParagraphStyle2"/>
            <w:rPr>
              <w:rStyle w:val="FakeCharacterStyle"/>
              <w:rFonts w:ascii="Source Sans 3" w:hAnsi="Source Sans 3"/>
            </w:rPr>
          </w:pPr>
        </w:p>
      </w:tc>
    </w:tr>
  </w:tbl>
  <w:p w14:paraId="762C4705" w14:textId="77777777" w:rsidR="00BC0171" w:rsidRPr="001B3266" w:rsidRDefault="00BC0171">
    <w:pPr>
      <w:rPr>
        <w:rStyle w:val="FakeCharacterStyle"/>
        <w:rFonts w:ascii="Source Sans 3" w:hAnsi="Source Sans 3"/>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216D3A14" w14:textId="77777777">
      <w:trPr>
        <w:trHeight w:hRule="exact" w:val="45"/>
      </w:trPr>
      <w:tc>
        <w:tcPr>
          <w:tcW w:w="3285" w:type="dxa"/>
          <w:vMerge w:val="restart"/>
          <w:shd w:val="clear" w:color="auto" w:fill="auto"/>
        </w:tcPr>
        <w:p w14:paraId="1CF57FC4"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11334EA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85C5AD0"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A14E61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ECB8BA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1BA095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9064AB8" w14:textId="77777777" w:rsidR="00BC0171" w:rsidRPr="001B3266" w:rsidRDefault="00BC0171">
          <w:pPr>
            <w:pStyle w:val="ParagraphStyle2"/>
            <w:rPr>
              <w:rStyle w:val="FakeCharacterStyle"/>
              <w:rFonts w:ascii="Source Sans 3" w:hAnsi="Source Sans 3"/>
            </w:rPr>
          </w:pPr>
        </w:p>
      </w:tc>
    </w:tr>
    <w:tr w:rsidR="00BC0171" w:rsidRPr="001B3266" w14:paraId="25A66B44" w14:textId="77777777">
      <w:trPr>
        <w:trHeight w:hRule="exact" w:val="345"/>
      </w:trPr>
      <w:tc>
        <w:tcPr>
          <w:tcW w:w="3285" w:type="dxa"/>
          <w:vMerge/>
          <w:shd w:val="clear" w:color="auto" w:fill="auto"/>
        </w:tcPr>
        <w:p w14:paraId="7659E4CF" w14:textId="77777777" w:rsidR="00BC0171" w:rsidRPr="001B3266" w:rsidRDefault="00BC0171">
          <w:pPr>
            <w:rPr>
              <w:rStyle w:val="FakeCharacterStyle"/>
              <w:rFonts w:ascii="Source Sans 3" w:hAnsi="Source Sans 3"/>
            </w:rPr>
          </w:pPr>
        </w:p>
      </w:tc>
      <w:tc>
        <w:tcPr>
          <w:tcW w:w="930" w:type="dxa"/>
          <w:shd w:val="clear" w:color="auto" w:fill="auto"/>
        </w:tcPr>
        <w:p w14:paraId="71ABC75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60B5568"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5BD859E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5FE256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1ED8728"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-67-</w:t>
          </w:r>
        </w:p>
      </w:tc>
      <w:tc>
        <w:tcPr>
          <w:tcW w:w="930" w:type="dxa"/>
          <w:shd w:val="clear" w:color="auto" w:fill="auto"/>
        </w:tcPr>
        <w:p w14:paraId="2066DFDA" w14:textId="77777777" w:rsidR="00BC0171" w:rsidRPr="001B3266" w:rsidRDefault="00BC0171">
          <w:pPr>
            <w:pStyle w:val="ParagraphStyle2"/>
            <w:rPr>
              <w:rStyle w:val="FakeCharacterStyle"/>
              <w:rFonts w:ascii="Source Sans 3" w:hAnsi="Source Sans 3"/>
            </w:rPr>
          </w:pPr>
        </w:p>
      </w:tc>
    </w:tr>
    <w:tr w:rsidR="00BC0171" w:rsidRPr="001B3266" w14:paraId="3DBC7AA0" w14:textId="77777777">
      <w:trPr>
        <w:trHeight w:hRule="exact" w:val="45"/>
      </w:trPr>
      <w:tc>
        <w:tcPr>
          <w:tcW w:w="3285" w:type="dxa"/>
          <w:vMerge/>
          <w:shd w:val="clear" w:color="auto" w:fill="auto"/>
        </w:tcPr>
        <w:p w14:paraId="7C6DC499" w14:textId="77777777" w:rsidR="00BC0171" w:rsidRPr="001B3266" w:rsidRDefault="00BC0171">
          <w:pPr>
            <w:rPr>
              <w:rStyle w:val="FakeCharacterStyle"/>
              <w:rFonts w:ascii="Source Sans 3" w:hAnsi="Source Sans 3"/>
            </w:rPr>
          </w:pPr>
        </w:p>
      </w:tc>
      <w:tc>
        <w:tcPr>
          <w:tcW w:w="930" w:type="dxa"/>
          <w:shd w:val="clear" w:color="auto" w:fill="auto"/>
        </w:tcPr>
        <w:p w14:paraId="1A1C2AE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5A79DFD"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A64CF3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86E8F2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476B60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931920B" w14:textId="77777777" w:rsidR="00BC0171" w:rsidRPr="001B3266" w:rsidRDefault="00BC0171">
          <w:pPr>
            <w:pStyle w:val="ParagraphStyle2"/>
            <w:rPr>
              <w:rStyle w:val="FakeCharacterStyle"/>
              <w:rFonts w:ascii="Source Sans 3" w:hAnsi="Source Sans 3"/>
            </w:rPr>
          </w:pPr>
        </w:p>
      </w:tc>
    </w:tr>
  </w:tbl>
  <w:p w14:paraId="02B922AC" w14:textId="77777777" w:rsidR="00BC0171" w:rsidRPr="001B3266" w:rsidRDefault="00BC0171">
    <w:pPr>
      <w:rPr>
        <w:rStyle w:val="FakeCharacterStyle"/>
        <w:rFonts w:ascii="Source Sans 3" w:hAnsi="Source Sans 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3AD3E7B9" w14:textId="77777777">
      <w:trPr>
        <w:trHeight w:hRule="exact" w:val="45"/>
      </w:trPr>
      <w:tc>
        <w:tcPr>
          <w:tcW w:w="3285" w:type="dxa"/>
          <w:vMerge w:val="restart"/>
          <w:shd w:val="clear" w:color="auto" w:fill="auto"/>
        </w:tcPr>
        <w:p w14:paraId="2B066FDF"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30FE8AA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01A7A22"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2CC286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D37DD6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33503D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3E1DC78" w14:textId="77777777" w:rsidR="00BC0171" w:rsidRPr="001B3266" w:rsidRDefault="00BC0171">
          <w:pPr>
            <w:pStyle w:val="ParagraphStyle2"/>
            <w:rPr>
              <w:rStyle w:val="FakeCharacterStyle"/>
              <w:rFonts w:ascii="Source Sans 3" w:hAnsi="Source Sans 3"/>
            </w:rPr>
          </w:pPr>
        </w:p>
      </w:tc>
    </w:tr>
    <w:tr w:rsidR="00BC0171" w:rsidRPr="001B3266" w14:paraId="1B518CE6" w14:textId="77777777">
      <w:trPr>
        <w:trHeight w:hRule="exact" w:val="345"/>
      </w:trPr>
      <w:tc>
        <w:tcPr>
          <w:tcW w:w="3285" w:type="dxa"/>
          <w:vMerge/>
          <w:shd w:val="clear" w:color="auto" w:fill="auto"/>
        </w:tcPr>
        <w:p w14:paraId="6E6D6F0F" w14:textId="77777777" w:rsidR="00BC0171" w:rsidRPr="001B3266" w:rsidRDefault="00BC0171">
          <w:pPr>
            <w:rPr>
              <w:rStyle w:val="FakeCharacterStyle"/>
              <w:rFonts w:ascii="Source Sans 3" w:hAnsi="Source Sans 3"/>
            </w:rPr>
          </w:pPr>
        </w:p>
      </w:tc>
      <w:tc>
        <w:tcPr>
          <w:tcW w:w="930" w:type="dxa"/>
          <w:shd w:val="clear" w:color="auto" w:fill="auto"/>
        </w:tcPr>
        <w:p w14:paraId="774A7DE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FCCA64F"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6915291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BD67C6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E701AFF"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-5-</w:t>
          </w:r>
        </w:p>
      </w:tc>
      <w:tc>
        <w:tcPr>
          <w:tcW w:w="930" w:type="dxa"/>
          <w:shd w:val="clear" w:color="auto" w:fill="auto"/>
        </w:tcPr>
        <w:p w14:paraId="4DC86182" w14:textId="77777777" w:rsidR="00BC0171" w:rsidRPr="001B3266" w:rsidRDefault="00BC0171">
          <w:pPr>
            <w:pStyle w:val="ParagraphStyle2"/>
            <w:rPr>
              <w:rStyle w:val="FakeCharacterStyle"/>
              <w:rFonts w:ascii="Source Sans 3" w:hAnsi="Source Sans 3"/>
            </w:rPr>
          </w:pPr>
        </w:p>
      </w:tc>
    </w:tr>
    <w:tr w:rsidR="00BC0171" w:rsidRPr="001B3266" w14:paraId="35750911" w14:textId="77777777">
      <w:trPr>
        <w:trHeight w:hRule="exact" w:val="45"/>
      </w:trPr>
      <w:tc>
        <w:tcPr>
          <w:tcW w:w="3285" w:type="dxa"/>
          <w:vMerge/>
          <w:shd w:val="clear" w:color="auto" w:fill="auto"/>
        </w:tcPr>
        <w:p w14:paraId="229710C6" w14:textId="77777777" w:rsidR="00BC0171" w:rsidRPr="001B3266" w:rsidRDefault="00BC0171">
          <w:pPr>
            <w:rPr>
              <w:rStyle w:val="FakeCharacterStyle"/>
              <w:rFonts w:ascii="Source Sans 3" w:hAnsi="Source Sans 3"/>
            </w:rPr>
          </w:pPr>
        </w:p>
      </w:tc>
      <w:tc>
        <w:tcPr>
          <w:tcW w:w="930" w:type="dxa"/>
          <w:shd w:val="clear" w:color="auto" w:fill="auto"/>
        </w:tcPr>
        <w:p w14:paraId="186B3EC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553BFF0"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8F7591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422A23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FB5513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9FACC1B" w14:textId="77777777" w:rsidR="00BC0171" w:rsidRPr="001B3266" w:rsidRDefault="00BC0171">
          <w:pPr>
            <w:pStyle w:val="ParagraphStyle2"/>
            <w:rPr>
              <w:rStyle w:val="FakeCharacterStyle"/>
              <w:rFonts w:ascii="Source Sans 3" w:hAnsi="Source Sans 3"/>
            </w:rPr>
          </w:pPr>
        </w:p>
      </w:tc>
    </w:tr>
  </w:tbl>
  <w:p w14:paraId="65E9A22C" w14:textId="77777777" w:rsidR="00BC0171" w:rsidRPr="001B3266" w:rsidRDefault="00BC0171">
    <w:pPr>
      <w:rPr>
        <w:rStyle w:val="FakeCharacterStyle"/>
        <w:rFonts w:ascii="Source Sans 3" w:hAnsi="Source Sans 3"/>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5E83C141" w14:textId="77777777">
      <w:trPr>
        <w:trHeight w:hRule="exact" w:val="45"/>
      </w:trPr>
      <w:tc>
        <w:tcPr>
          <w:tcW w:w="3285" w:type="dxa"/>
          <w:vMerge w:val="restart"/>
          <w:shd w:val="clear" w:color="auto" w:fill="auto"/>
        </w:tcPr>
        <w:p w14:paraId="1C3E6545"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20BFCF0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975F38A"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D0CF79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582F21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B8EF3F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6330641" w14:textId="77777777" w:rsidR="00BC0171" w:rsidRPr="001B3266" w:rsidRDefault="00BC0171">
          <w:pPr>
            <w:pStyle w:val="ParagraphStyle2"/>
            <w:rPr>
              <w:rStyle w:val="FakeCharacterStyle"/>
              <w:rFonts w:ascii="Source Sans 3" w:hAnsi="Source Sans 3"/>
            </w:rPr>
          </w:pPr>
        </w:p>
      </w:tc>
    </w:tr>
    <w:tr w:rsidR="00BC0171" w:rsidRPr="001B3266" w14:paraId="32EBD09B" w14:textId="77777777">
      <w:trPr>
        <w:trHeight w:hRule="exact" w:val="345"/>
      </w:trPr>
      <w:tc>
        <w:tcPr>
          <w:tcW w:w="3285" w:type="dxa"/>
          <w:vMerge/>
          <w:shd w:val="clear" w:color="auto" w:fill="auto"/>
        </w:tcPr>
        <w:p w14:paraId="7F99CC0D" w14:textId="77777777" w:rsidR="00BC0171" w:rsidRPr="001B3266" w:rsidRDefault="00BC0171">
          <w:pPr>
            <w:rPr>
              <w:rStyle w:val="FakeCharacterStyle"/>
              <w:rFonts w:ascii="Source Sans 3" w:hAnsi="Source Sans 3"/>
            </w:rPr>
          </w:pPr>
        </w:p>
      </w:tc>
      <w:tc>
        <w:tcPr>
          <w:tcW w:w="930" w:type="dxa"/>
          <w:shd w:val="clear" w:color="auto" w:fill="auto"/>
        </w:tcPr>
        <w:p w14:paraId="4A360F1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6ED2B97"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23ADF19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31AB88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325D821"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-68-</w:t>
          </w:r>
        </w:p>
      </w:tc>
      <w:tc>
        <w:tcPr>
          <w:tcW w:w="930" w:type="dxa"/>
          <w:shd w:val="clear" w:color="auto" w:fill="auto"/>
        </w:tcPr>
        <w:p w14:paraId="2DE12F99" w14:textId="77777777" w:rsidR="00BC0171" w:rsidRPr="001B3266" w:rsidRDefault="00BC0171">
          <w:pPr>
            <w:pStyle w:val="ParagraphStyle2"/>
            <w:rPr>
              <w:rStyle w:val="FakeCharacterStyle"/>
              <w:rFonts w:ascii="Source Sans 3" w:hAnsi="Source Sans 3"/>
            </w:rPr>
          </w:pPr>
        </w:p>
      </w:tc>
    </w:tr>
    <w:tr w:rsidR="00BC0171" w:rsidRPr="001B3266" w14:paraId="00ACAAD6" w14:textId="77777777">
      <w:trPr>
        <w:trHeight w:hRule="exact" w:val="45"/>
      </w:trPr>
      <w:tc>
        <w:tcPr>
          <w:tcW w:w="3285" w:type="dxa"/>
          <w:vMerge/>
          <w:shd w:val="clear" w:color="auto" w:fill="auto"/>
        </w:tcPr>
        <w:p w14:paraId="1BAEA3DA" w14:textId="77777777" w:rsidR="00BC0171" w:rsidRPr="001B3266" w:rsidRDefault="00BC0171">
          <w:pPr>
            <w:rPr>
              <w:rStyle w:val="FakeCharacterStyle"/>
              <w:rFonts w:ascii="Source Sans 3" w:hAnsi="Source Sans 3"/>
            </w:rPr>
          </w:pPr>
        </w:p>
      </w:tc>
      <w:tc>
        <w:tcPr>
          <w:tcW w:w="930" w:type="dxa"/>
          <w:shd w:val="clear" w:color="auto" w:fill="auto"/>
        </w:tcPr>
        <w:p w14:paraId="15D097F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E63D525"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6F4DF8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B303E4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4D0C88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8AAEF56" w14:textId="77777777" w:rsidR="00BC0171" w:rsidRPr="001B3266" w:rsidRDefault="00BC0171">
          <w:pPr>
            <w:pStyle w:val="ParagraphStyle2"/>
            <w:rPr>
              <w:rStyle w:val="FakeCharacterStyle"/>
              <w:rFonts w:ascii="Source Sans 3" w:hAnsi="Source Sans 3"/>
            </w:rPr>
          </w:pPr>
        </w:p>
      </w:tc>
    </w:tr>
  </w:tbl>
  <w:p w14:paraId="7B227921" w14:textId="77777777" w:rsidR="00BC0171" w:rsidRPr="001B3266" w:rsidRDefault="00BC0171">
    <w:pPr>
      <w:rPr>
        <w:rStyle w:val="FakeCharacterStyle"/>
        <w:rFonts w:ascii="Source Sans 3" w:hAnsi="Source Sans 3"/>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57ABF6B2" w14:textId="77777777">
      <w:trPr>
        <w:trHeight w:hRule="exact" w:val="45"/>
      </w:trPr>
      <w:tc>
        <w:tcPr>
          <w:tcW w:w="3285" w:type="dxa"/>
          <w:vMerge w:val="restart"/>
          <w:shd w:val="clear" w:color="auto" w:fill="auto"/>
        </w:tcPr>
        <w:p w14:paraId="63C1721F"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0F440D7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0C47D65"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D0B614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89F0B7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88718E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1D29BB4" w14:textId="77777777" w:rsidR="00BC0171" w:rsidRPr="001B3266" w:rsidRDefault="00BC0171">
          <w:pPr>
            <w:pStyle w:val="ParagraphStyle2"/>
            <w:rPr>
              <w:rStyle w:val="FakeCharacterStyle"/>
              <w:rFonts w:ascii="Source Sans 3" w:hAnsi="Source Sans 3"/>
            </w:rPr>
          </w:pPr>
        </w:p>
      </w:tc>
    </w:tr>
    <w:tr w:rsidR="00BC0171" w:rsidRPr="001B3266" w14:paraId="0EDB8AFF" w14:textId="77777777">
      <w:trPr>
        <w:trHeight w:hRule="exact" w:val="345"/>
      </w:trPr>
      <w:tc>
        <w:tcPr>
          <w:tcW w:w="3285" w:type="dxa"/>
          <w:vMerge/>
          <w:shd w:val="clear" w:color="auto" w:fill="auto"/>
        </w:tcPr>
        <w:p w14:paraId="7B23EE3E" w14:textId="77777777" w:rsidR="00BC0171" w:rsidRPr="001B3266" w:rsidRDefault="00BC0171">
          <w:pPr>
            <w:rPr>
              <w:rStyle w:val="FakeCharacterStyle"/>
              <w:rFonts w:ascii="Source Sans 3" w:hAnsi="Source Sans 3"/>
            </w:rPr>
          </w:pPr>
        </w:p>
      </w:tc>
      <w:tc>
        <w:tcPr>
          <w:tcW w:w="930" w:type="dxa"/>
          <w:shd w:val="clear" w:color="auto" w:fill="auto"/>
        </w:tcPr>
        <w:p w14:paraId="2C77A9B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5B6F8F3"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5779347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FDF20F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E013645"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-69-</w:t>
          </w:r>
        </w:p>
      </w:tc>
      <w:tc>
        <w:tcPr>
          <w:tcW w:w="930" w:type="dxa"/>
          <w:shd w:val="clear" w:color="auto" w:fill="auto"/>
        </w:tcPr>
        <w:p w14:paraId="5F8BBCEC" w14:textId="77777777" w:rsidR="00BC0171" w:rsidRPr="001B3266" w:rsidRDefault="00BC0171">
          <w:pPr>
            <w:pStyle w:val="ParagraphStyle2"/>
            <w:rPr>
              <w:rStyle w:val="FakeCharacterStyle"/>
              <w:rFonts w:ascii="Source Sans 3" w:hAnsi="Source Sans 3"/>
            </w:rPr>
          </w:pPr>
        </w:p>
      </w:tc>
    </w:tr>
    <w:tr w:rsidR="00BC0171" w:rsidRPr="001B3266" w14:paraId="742469DB" w14:textId="77777777">
      <w:trPr>
        <w:trHeight w:hRule="exact" w:val="45"/>
      </w:trPr>
      <w:tc>
        <w:tcPr>
          <w:tcW w:w="3285" w:type="dxa"/>
          <w:vMerge/>
          <w:shd w:val="clear" w:color="auto" w:fill="auto"/>
        </w:tcPr>
        <w:p w14:paraId="17700346" w14:textId="77777777" w:rsidR="00BC0171" w:rsidRPr="001B3266" w:rsidRDefault="00BC0171">
          <w:pPr>
            <w:rPr>
              <w:rStyle w:val="FakeCharacterStyle"/>
              <w:rFonts w:ascii="Source Sans 3" w:hAnsi="Source Sans 3"/>
            </w:rPr>
          </w:pPr>
        </w:p>
      </w:tc>
      <w:tc>
        <w:tcPr>
          <w:tcW w:w="930" w:type="dxa"/>
          <w:shd w:val="clear" w:color="auto" w:fill="auto"/>
        </w:tcPr>
        <w:p w14:paraId="3F3A557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BEDA98C"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78E283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3AA97D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28FA0E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B1C34DA" w14:textId="77777777" w:rsidR="00BC0171" w:rsidRPr="001B3266" w:rsidRDefault="00BC0171">
          <w:pPr>
            <w:pStyle w:val="ParagraphStyle2"/>
            <w:rPr>
              <w:rStyle w:val="FakeCharacterStyle"/>
              <w:rFonts w:ascii="Source Sans 3" w:hAnsi="Source Sans 3"/>
            </w:rPr>
          </w:pPr>
        </w:p>
      </w:tc>
    </w:tr>
  </w:tbl>
  <w:p w14:paraId="33FDEE85" w14:textId="77777777" w:rsidR="00BC0171" w:rsidRPr="001B3266" w:rsidRDefault="00BC0171">
    <w:pPr>
      <w:rPr>
        <w:rStyle w:val="FakeCharacterStyle"/>
        <w:rFonts w:ascii="Source Sans 3" w:hAnsi="Source Sans 3"/>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7DC88A1A" w14:textId="77777777">
      <w:trPr>
        <w:trHeight w:hRule="exact" w:val="45"/>
      </w:trPr>
      <w:tc>
        <w:tcPr>
          <w:tcW w:w="3285" w:type="dxa"/>
          <w:vMerge w:val="restart"/>
          <w:shd w:val="clear" w:color="auto" w:fill="auto"/>
        </w:tcPr>
        <w:p w14:paraId="7C3CFEFC"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4B0EF18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7556632"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23E59F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D0D3AD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F97C84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CEA90F9" w14:textId="77777777" w:rsidR="00BC0171" w:rsidRPr="001B3266" w:rsidRDefault="00BC0171">
          <w:pPr>
            <w:pStyle w:val="ParagraphStyle2"/>
            <w:rPr>
              <w:rStyle w:val="FakeCharacterStyle"/>
              <w:rFonts w:ascii="Source Sans 3" w:hAnsi="Source Sans 3"/>
            </w:rPr>
          </w:pPr>
        </w:p>
      </w:tc>
    </w:tr>
    <w:tr w:rsidR="00BC0171" w:rsidRPr="001B3266" w14:paraId="0E814FB8" w14:textId="77777777">
      <w:trPr>
        <w:trHeight w:hRule="exact" w:val="345"/>
      </w:trPr>
      <w:tc>
        <w:tcPr>
          <w:tcW w:w="3285" w:type="dxa"/>
          <w:vMerge/>
          <w:shd w:val="clear" w:color="auto" w:fill="auto"/>
        </w:tcPr>
        <w:p w14:paraId="11670C26" w14:textId="77777777" w:rsidR="00BC0171" w:rsidRPr="001B3266" w:rsidRDefault="00BC0171">
          <w:pPr>
            <w:rPr>
              <w:rStyle w:val="FakeCharacterStyle"/>
              <w:rFonts w:ascii="Source Sans 3" w:hAnsi="Source Sans 3"/>
            </w:rPr>
          </w:pPr>
        </w:p>
      </w:tc>
      <w:tc>
        <w:tcPr>
          <w:tcW w:w="930" w:type="dxa"/>
          <w:shd w:val="clear" w:color="auto" w:fill="auto"/>
        </w:tcPr>
        <w:p w14:paraId="3949B54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BBCCD85"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752547E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244219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AC87770"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-70-</w:t>
          </w:r>
        </w:p>
      </w:tc>
      <w:tc>
        <w:tcPr>
          <w:tcW w:w="930" w:type="dxa"/>
          <w:shd w:val="clear" w:color="auto" w:fill="auto"/>
        </w:tcPr>
        <w:p w14:paraId="779AF3A1" w14:textId="77777777" w:rsidR="00BC0171" w:rsidRPr="001B3266" w:rsidRDefault="00BC0171">
          <w:pPr>
            <w:pStyle w:val="ParagraphStyle2"/>
            <w:rPr>
              <w:rStyle w:val="FakeCharacterStyle"/>
              <w:rFonts w:ascii="Source Sans 3" w:hAnsi="Source Sans 3"/>
            </w:rPr>
          </w:pPr>
        </w:p>
      </w:tc>
    </w:tr>
    <w:tr w:rsidR="00BC0171" w:rsidRPr="001B3266" w14:paraId="0F63C05D" w14:textId="77777777">
      <w:trPr>
        <w:trHeight w:hRule="exact" w:val="45"/>
      </w:trPr>
      <w:tc>
        <w:tcPr>
          <w:tcW w:w="3285" w:type="dxa"/>
          <w:vMerge/>
          <w:shd w:val="clear" w:color="auto" w:fill="auto"/>
        </w:tcPr>
        <w:p w14:paraId="11DBEC6F" w14:textId="77777777" w:rsidR="00BC0171" w:rsidRPr="001B3266" w:rsidRDefault="00BC0171">
          <w:pPr>
            <w:rPr>
              <w:rStyle w:val="FakeCharacterStyle"/>
              <w:rFonts w:ascii="Source Sans 3" w:hAnsi="Source Sans 3"/>
            </w:rPr>
          </w:pPr>
        </w:p>
      </w:tc>
      <w:tc>
        <w:tcPr>
          <w:tcW w:w="930" w:type="dxa"/>
          <w:shd w:val="clear" w:color="auto" w:fill="auto"/>
        </w:tcPr>
        <w:p w14:paraId="3D0A26B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97BB310"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991475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56A252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4210A0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289E6B0" w14:textId="77777777" w:rsidR="00BC0171" w:rsidRPr="001B3266" w:rsidRDefault="00BC0171">
          <w:pPr>
            <w:pStyle w:val="ParagraphStyle2"/>
            <w:rPr>
              <w:rStyle w:val="FakeCharacterStyle"/>
              <w:rFonts w:ascii="Source Sans 3" w:hAnsi="Source Sans 3"/>
            </w:rPr>
          </w:pPr>
        </w:p>
      </w:tc>
    </w:tr>
  </w:tbl>
  <w:p w14:paraId="00D75BC6" w14:textId="77777777" w:rsidR="00BC0171" w:rsidRPr="001B3266" w:rsidRDefault="00BC0171">
    <w:pPr>
      <w:rPr>
        <w:rStyle w:val="FakeCharacterStyle"/>
        <w:rFonts w:ascii="Source Sans 3" w:hAnsi="Source Sans 3"/>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19956CEE" w14:textId="77777777">
      <w:trPr>
        <w:trHeight w:hRule="exact" w:val="45"/>
      </w:trPr>
      <w:tc>
        <w:tcPr>
          <w:tcW w:w="3285" w:type="dxa"/>
          <w:vMerge w:val="restart"/>
          <w:shd w:val="clear" w:color="auto" w:fill="auto"/>
        </w:tcPr>
        <w:p w14:paraId="0FE3CF59"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3196371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ACD2CB3"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C38AEB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593545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0162C8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DB6D1A4" w14:textId="77777777" w:rsidR="00BC0171" w:rsidRPr="001B3266" w:rsidRDefault="00BC0171">
          <w:pPr>
            <w:pStyle w:val="ParagraphStyle2"/>
            <w:rPr>
              <w:rStyle w:val="FakeCharacterStyle"/>
              <w:rFonts w:ascii="Source Sans 3" w:hAnsi="Source Sans 3"/>
            </w:rPr>
          </w:pPr>
        </w:p>
      </w:tc>
    </w:tr>
    <w:tr w:rsidR="00BC0171" w:rsidRPr="001B3266" w14:paraId="172B56A4" w14:textId="77777777">
      <w:trPr>
        <w:trHeight w:hRule="exact" w:val="345"/>
      </w:trPr>
      <w:tc>
        <w:tcPr>
          <w:tcW w:w="3285" w:type="dxa"/>
          <w:vMerge/>
          <w:shd w:val="clear" w:color="auto" w:fill="auto"/>
        </w:tcPr>
        <w:p w14:paraId="14809A64" w14:textId="77777777" w:rsidR="00BC0171" w:rsidRPr="001B3266" w:rsidRDefault="00BC0171">
          <w:pPr>
            <w:rPr>
              <w:rStyle w:val="FakeCharacterStyle"/>
              <w:rFonts w:ascii="Source Sans 3" w:hAnsi="Source Sans 3"/>
            </w:rPr>
          </w:pPr>
        </w:p>
      </w:tc>
      <w:tc>
        <w:tcPr>
          <w:tcW w:w="930" w:type="dxa"/>
          <w:shd w:val="clear" w:color="auto" w:fill="auto"/>
        </w:tcPr>
        <w:p w14:paraId="24AF9D1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02A15A9"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698D9E8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90697D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CFC5805"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-71-</w:t>
          </w:r>
        </w:p>
      </w:tc>
      <w:tc>
        <w:tcPr>
          <w:tcW w:w="930" w:type="dxa"/>
          <w:shd w:val="clear" w:color="auto" w:fill="auto"/>
        </w:tcPr>
        <w:p w14:paraId="47C978C7" w14:textId="77777777" w:rsidR="00BC0171" w:rsidRPr="001B3266" w:rsidRDefault="00BC0171">
          <w:pPr>
            <w:pStyle w:val="ParagraphStyle2"/>
            <w:rPr>
              <w:rStyle w:val="FakeCharacterStyle"/>
              <w:rFonts w:ascii="Source Sans 3" w:hAnsi="Source Sans 3"/>
            </w:rPr>
          </w:pPr>
        </w:p>
      </w:tc>
    </w:tr>
    <w:tr w:rsidR="00BC0171" w:rsidRPr="001B3266" w14:paraId="513105DF" w14:textId="77777777">
      <w:trPr>
        <w:trHeight w:hRule="exact" w:val="45"/>
      </w:trPr>
      <w:tc>
        <w:tcPr>
          <w:tcW w:w="3285" w:type="dxa"/>
          <w:vMerge/>
          <w:shd w:val="clear" w:color="auto" w:fill="auto"/>
        </w:tcPr>
        <w:p w14:paraId="74A79E14" w14:textId="77777777" w:rsidR="00BC0171" w:rsidRPr="001B3266" w:rsidRDefault="00BC0171">
          <w:pPr>
            <w:rPr>
              <w:rStyle w:val="FakeCharacterStyle"/>
              <w:rFonts w:ascii="Source Sans 3" w:hAnsi="Source Sans 3"/>
            </w:rPr>
          </w:pPr>
        </w:p>
      </w:tc>
      <w:tc>
        <w:tcPr>
          <w:tcW w:w="930" w:type="dxa"/>
          <w:shd w:val="clear" w:color="auto" w:fill="auto"/>
        </w:tcPr>
        <w:p w14:paraId="5D68509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5E7825A"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D80689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2398E5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517B5B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9A31A34" w14:textId="77777777" w:rsidR="00BC0171" w:rsidRPr="001B3266" w:rsidRDefault="00BC0171">
          <w:pPr>
            <w:pStyle w:val="ParagraphStyle2"/>
            <w:rPr>
              <w:rStyle w:val="FakeCharacterStyle"/>
              <w:rFonts w:ascii="Source Sans 3" w:hAnsi="Source Sans 3"/>
            </w:rPr>
          </w:pPr>
        </w:p>
      </w:tc>
    </w:tr>
  </w:tbl>
  <w:p w14:paraId="60BB12B4" w14:textId="77777777" w:rsidR="00BC0171" w:rsidRPr="001B3266" w:rsidRDefault="00BC0171">
    <w:pPr>
      <w:rPr>
        <w:rStyle w:val="FakeCharacterStyle"/>
        <w:rFonts w:ascii="Source Sans 3" w:hAnsi="Source Sans 3"/>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12B07C90" w14:textId="77777777">
      <w:trPr>
        <w:trHeight w:hRule="exact" w:val="45"/>
      </w:trPr>
      <w:tc>
        <w:tcPr>
          <w:tcW w:w="3285" w:type="dxa"/>
          <w:vMerge w:val="restart"/>
          <w:shd w:val="clear" w:color="auto" w:fill="auto"/>
        </w:tcPr>
        <w:p w14:paraId="01D9D125"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1C3930D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9145F82"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DA0EB2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16AD4D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A75396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E287F83" w14:textId="77777777" w:rsidR="00BC0171" w:rsidRPr="001B3266" w:rsidRDefault="00BC0171">
          <w:pPr>
            <w:pStyle w:val="ParagraphStyle2"/>
            <w:rPr>
              <w:rStyle w:val="FakeCharacterStyle"/>
              <w:rFonts w:ascii="Source Sans 3" w:hAnsi="Source Sans 3"/>
            </w:rPr>
          </w:pPr>
        </w:p>
      </w:tc>
    </w:tr>
    <w:tr w:rsidR="00BC0171" w:rsidRPr="001B3266" w14:paraId="17037AFD" w14:textId="77777777">
      <w:trPr>
        <w:trHeight w:hRule="exact" w:val="345"/>
      </w:trPr>
      <w:tc>
        <w:tcPr>
          <w:tcW w:w="3285" w:type="dxa"/>
          <w:vMerge/>
          <w:shd w:val="clear" w:color="auto" w:fill="auto"/>
        </w:tcPr>
        <w:p w14:paraId="17A76E17" w14:textId="77777777" w:rsidR="00BC0171" w:rsidRPr="001B3266" w:rsidRDefault="00BC0171">
          <w:pPr>
            <w:rPr>
              <w:rStyle w:val="FakeCharacterStyle"/>
              <w:rFonts w:ascii="Source Sans 3" w:hAnsi="Source Sans 3"/>
            </w:rPr>
          </w:pPr>
        </w:p>
      </w:tc>
      <w:tc>
        <w:tcPr>
          <w:tcW w:w="930" w:type="dxa"/>
          <w:shd w:val="clear" w:color="auto" w:fill="auto"/>
        </w:tcPr>
        <w:p w14:paraId="0D3730A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952A81A"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1307A5B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76D472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64E9B2D"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-72-</w:t>
          </w:r>
        </w:p>
      </w:tc>
      <w:tc>
        <w:tcPr>
          <w:tcW w:w="930" w:type="dxa"/>
          <w:shd w:val="clear" w:color="auto" w:fill="auto"/>
        </w:tcPr>
        <w:p w14:paraId="30A3CD30" w14:textId="77777777" w:rsidR="00BC0171" w:rsidRPr="001B3266" w:rsidRDefault="00BC0171">
          <w:pPr>
            <w:pStyle w:val="ParagraphStyle2"/>
            <w:rPr>
              <w:rStyle w:val="FakeCharacterStyle"/>
              <w:rFonts w:ascii="Source Sans 3" w:hAnsi="Source Sans 3"/>
            </w:rPr>
          </w:pPr>
        </w:p>
      </w:tc>
    </w:tr>
    <w:tr w:rsidR="00BC0171" w:rsidRPr="001B3266" w14:paraId="5E393B17" w14:textId="77777777">
      <w:trPr>
        <w:trHeight w:hRule="exact" w:val="45"/>
      </w:trPr>
      <w:tc>
        <w:tcPr>
          <w:tcW w:w="3285" w:type="dxa"/>
          <w:vMerge/>
          <w:shd w:val="clear" w:color="auto" w:fill="auto"/>
        </w:tcPr>
        <w:p w14:paraId="7B91F97F" w14:textId="77777777" w:rsidR="00BC0171" w:rsidRPr="001B3266" w:rsidRDefault="00BC0171">
          <w:pPr>
            <w:rPr>
              <w:rStyle w:val="FakeCharacterStyle"/>
              <w:rFonts w:ascii="Source Sans 3" w:hAnsi="Source Sans 3"/>
            </w:rPr>
          </w:pPr>
        </w:p>
      </w:tc>
      <w:tc>
        <w:tcPr>
          <w:tcW w:w="930" w:type="dxa"/>
          <w:shd w:val="clear" w:color="auto" w:fill="auto"/>
        </w:tcPr>
        <w:p w14:paraId="2A1D892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A246FEB"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2E66BC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CC1903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8C6E04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097E502" w14:textId="77777777" w:rsidR="00BC0171" w:rsidRPr="001B3266" w:rsidRDefault="00BC0171">
          <w:pPr>
            <w:pStyle w:val="ParagraphStyle2"/>
            <w:rPr>
              <w:rStyle w:val="FakeCharacterStyle"/>
              <w:rFonts w:ascii="Source Sans 3" w:hAnsi="Source Sans 3"/>
            </w:rPr>
          </w:pPr>
        </w:p>
      </w:tc>
    </w:tr>
  </w:tbl>
  <w:p w14:paraId="549CD87E" w14:textId="77777777" w:rsidR="00BC0171" w:rsidRPr="001B3266" w:rsidRDefault="00BC0171">
    <w:pPr>
      <w:rPr>
        <w:rStyle w:val="FakeCharacterStyle"/>
        <w:rFonts w:ascii="Source Sans 3" w:hAnsi="Source Sans 3"/>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3601A760" w14:textId="77777777">
      <w:trPr>
        <w:trHeight w:hRule="exact" w:val="45"/>
      </w:trPr>
      <w:tc>
        <w:tcPr>
          <w:tcW w:w="3285" w:type="dxa"/>
          <w:vMerge w:val="restart"/>
          <w:shd w:val="clear" w:color="auto" w:fill="auto"/>
        </w:tcPr>
        <w:p w14:paraId="08198E5C"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5777069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C456870"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DC45B6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0F2E8D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1DB4DF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54A7F48" w14:textId="77777777" w:rsidR="00BC0171" w:rsidRPr="001B3266" w:rsidRDefault="00BC0171">
          <w:pPr>
            <w:pStyle w:val="ParagraphStyle2"/>
            <w:rPr>
              <w:rStyle w:val="FakeCharacterStyle"/>
              <w:rFonts w:ascii="Source Sans 3" w:hAnsi="Source Sans 3"/>
            </w:rPr>
          </w:pPr>
        </w:p>
      </w:tc>
    </w:tr>
    <w:tr w:rsidR="00BC0171" w:rsidRPr="001B3266" w14:paraId="13FA8705" w14:textId="77777777">
      <w:trPr>
        <w:trHeight w:hRule="exact" w:val="345"/>
      </w:trPr>
      <w:tc>
        <w:tcPr>
          <w:tcW w:w="3285" w:type="dxa"/>
          <w:vMerge/>
          <w:shd w:val="clear" w:color="auto" w:fill="auto"/>
        </w:tcPr>
        <w:p w14:paraId="787EECE2" w14:textId="77777777" w:rsidR="00BC0171" w:rsidRPr="001B3266" w:rsidRDefault="00BC0171">
          <w:pPr>
            <w:rPr>
              <w:rStyle w:val="FakeCharacterStyle"/>
              <w:rFonts w:ascii="Source Sans 3" w:hAnsi="Source Sans 3"/>
            </w:rPr>
          </w:pPr>
        </w:p>
      </w:tc>
      <w:tc>
        <w:tcPr>
          <w:tcW w:w="930" w:type="dxa"/>
          <w:shd w:val="clear" w:color="auto" w:fill="auto"/>
        </w:tcPr>
        <w:p w14:paraId="3852803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00E2116"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4918380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12A927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941362C"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-73-</w:t>
          </w:r>
        </w:p>
      </w:tc>
      <w:tc>
        <w:tcPr>
          <w:tcW w:w="930" w:type="dxa"/>
          <w:shd w:val="clear" w:color="auto" w:fill="auto"/>
        </w:tcPr>
        <w:p w14:paraId="75C7FB24" w14:textId="77777777" w:rsidR="00BC0171" w:rsidRPr="001B3266" w:rsidRDefault="00BC0171">
          <w:pPr>
            <w:pStyle w:val="ParagraphStyle2"/>
            <w:rPr>
              <w:rStyle w:val="FakeCharacterStyle"/>
              <w:rFonts w:ascii="Source Sans 3" w:hAnsi="Source Sans 3"/>
            </w:rPr>
          </w:pPr>
        </w:p>
      </w:tc>
    </w:tr>
    <w:tr w:rsidR="00BC0171" w:rsidRPr="001B3266" w14:paraId="6EB0FD13" w14:textId="77777777">
      <w:trPr>
        <w:trHeight w:hRule="exact" w:val="45"/>
      </w:trPr>
      <w:tc>
        <w:tcPr>
          <w:tcW w:w="3285" w:type="dxa"/>
          <w:vMerge/>
          <w:shd w:val="clear" w:color="auto" w:fill="auto"/>
        </w:tcPr>
        <w:p w14:paraId="0D1A96DF" w14:textId="77777777" w:rsidR="00BC0171" w:rsidRPr="001B3266" w:rsidRDefault="00BC0171">
          <w:pPr>
            <w:rPr>
              <w:rStyle w:val="FakeCharacterStyle"/>
              <w:rFonts w:ascii="Source Sans 3" w:hAnsi="Source Sans 3"/>
            </w:rPr>
          </w:pPr>
        </w:p>
      </w:tc>
      <w:tc>
        <w:tcPr>
          <w:tcW w:w="930" w:type="dxa"/>
          <w:shd w:val="clear" w:color="auto" w:fill="auto"/>
        </w:tcPr>
        <w:p w14:paraId="501AAA8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A0BC0E6"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FF40D9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0B987F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8A1ADC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D938063" w14:textId="77777777" w:rsidR="00BC0171" w:rsidRPr="001B3266" w:rsidRDefault="00BC0171">
          <w:pPr>
            <w:pStyle w:val="ParagraphStyle2"/>
            <w:rPr>
              <w:rStyle w:val="FakeCharacterStyle"/>
              <w:rFonts w:ascii="Source Sans 3" w:hAnsi="Source Sans 3"/>
            </w:rPr>
          </w:pPr>
        </w:p>
      </w:tc>
    </w:tr>
  </w:tbl>
  <w:p w14:paraId="16E9BB10" w14:textId="77777777" w:rsidR="00BC0171" w:rsidRPr="001B3266" w:rsidRDefault="00BC0171">
    <w:pPr>
      <w:rPr>
        <w:rStyle w:val="FakeCharacterStyle"/>
        <w:rFonts w:ascii="Source Sans 3" w:hAnsi="Source Sans 3"/>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7887D611" w14:textId="77777777">
      <w:trPr>
        <w:trHeight w:hRule="exact" w:val="45"/>
      </w:trPr>
      <w:tc>
        <w:tcPr>
          <w:tcW w:w="3285" w:type="dxa"/>
          <w:vMerge w:val="restart"/>
          <w:shd w:val="clear" w:color="auto" w:fill="auto"/>
        </w:tcPr>
        <w:p w14:paraId="71CCA6CE"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53282F6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7B0A63E"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EE6681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8345D2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BE755E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4D633A4" w14:textId="77777777" w:rsidR="00BC0171" w:rsidRPr="001B3266" w:rsidRDefault="00BC0171">
          <w:pPr>
            <w:pStyle w:val="ParagraphStyle2"/>
            <w:rPr>
              <w:rStyle w:val="FakeCharacterStyle"/>
              <w:rFonts w:ascii="Source Sans 3" w:hAnsi="Source Sans 3"/>
            </w:rPr>
          </w:pPr>
        </w:p>
      </w:tc>
    </w:tr>
    <w:tr w:rsidR="00BC0171" w:rsidRPr="001B3266" w14:paraId="2CA2CBAF" w14:textId="77777777">
      <w:trPr>
        <w:trHeight w:hRule="exact" w:val="345"/>
      </w:trPr>
      <w:tc>
        <w:tcPr>
          <w:tcW w:w="3285" w:type="dxa"/>
          <w:vMerge/>
          <w:shd w:val="clear" w:color="auto" w:fill="auto"/>
        </w:tcPr>
        <w:p w14:paraId="0E2C52EC" w14:textId="77777777" w:rsidR="00BC0171" w:rsidRPr="001B3266" w:rsidRDefault="00BC0171">
          <w:pPr>
            <w:rPr>
              <w:rStyle w:val="FakeCharacterStyle"/>
              <w:rFonts w:ascii="Source Sans 3" w:hAnsi="Source Sans 3"/>
            </w:rPr>
          </w:pPr>
        </w:p>
      </w:tc>
      <w:tc>
        <w:tcPr>
          <w:tcW w:w="930" w:type="dxa"/>
          <w:shd w:val="clear" w:color="auto" w:fill="auto"/>
        </w:tcPr>
        <w:p w14:paraId="5575EE3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8419771"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775B987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FF6472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614AFA8"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-74-</w:t>
          </w:r>
        </w:p>
      </w:tc>
      <w:tc>
        <w:tcPr>
          <w:tcW w:w="930" w:type="dxa"/>
          <w:shd w:val="clear" w:color="auto" w:fill="auto"/>
        </w:tcPr>
        <w:p w14:paraId="12A3AFFA" w14:textId="77777777" w:rsidR="00BC0171" w:rsidRPr="001B3266" w:rsidRDefault="00BC0171">
          <w:pPr>
            <w:pStyle w:val="ParagraphStyle2"/>
            <w:rPr>
              <w:rStyle w:val="FakeCharacterStyle"/>
              <w:rFonts w:ascii="Source Sans 3" w:hAnsi="Source Sans 3"/>
            </w:rPr>
          </w:pPr>
        </w:p>
      </w:tc>
    </w:tr>
    <w:tr w:rsidR="00BC0171" w:rsidRPr="001B3266" w14:paraId="683B64D4" w14:textId="77777777">
      <w:trPr>
        <w:trHeight w:hRule="exact" w:val="45"/>
      </w:trPr>
      <w:tc>
        <w:tcPr>
          <w:tcW w:w="3285" w:type="dxa"/>
          <w:vMerge/>
          <w:shd w:val="clear" w:color="auto" w:fill="auto"/>
        </w:tcPr>
        <w:p w14:paraId="7C6CC573" w14:textId="77777777" w:rsidR="00BC0171" w:rsidRPr="001B3266" w:rsidRDefault="00BC0171">
          <w:pPr>
            <w:rPr>
              <w:rStyle w:val="FakeCharacterStyle"/>
              <w:rFonts w:ascii="Source Sans 3" w:hAnsi="Source Sans 3"/>
            </w:rPr>
          </w:pPr>
        </w:p>
      </w:tc>
      <w:tc>
        <w:tcPr>
          <w:tcW w:w="930" w:type="dxa"/>
          <w:shd w:val="clear" w:color="auto" w:fill="auto"/>
        </w:tcPr>
        <w:p w14:paraId="73DFB48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81E7517"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37ED48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3AC7C2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B241C6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3630172" w14:textId="77777777" w:rsidR="00BC0171" w:rsidRPr="001B3266" w:rsidRDefault="00BC0171">
          <w:pPr>
            <w:pStyle w:val="ParagraphStyle2"/>
            <w:rPr>
              <w:rStyle w:val="FakeCharacterStyle"/>
              <w:rFonts w:ascii="Source Sans 3" w:hAnsi="Source Sans 3"/>
            </w:rPr>
          </w:pPr>
        </w:p>
      </w:tc>
    </w:tr>
  </w:tbl>
  <w:p w14:paraId="499800DE" w14:textId="77777777" w:rsidR="00BC0171" w:rsidRPr="001B3266" w:rsidRDefault="00BC0171">
    <w:pPr>
      <w:rPr>
        <w:rStyle w:val="FakeCharacterStyle"/>
        <w:rFonts w:ascii="Source Sans 3" w:hAnsi="Source Sans 3"/>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2DAB68E1" w14:textId="77777777">
      <w:trPr>
        <w:trHeight w:hRule="exact" w:val="45"/>
      </w:trPr>
      <w:tc>
        <w:tcPr>
          <w:tcW w:w="3285" w:type="dxa"/>
          <w:vMerge w:val="restart"/>
          <w:shd w:val="clear" w:color="auto" w:fill="auto"/>
        </w:tcPr>
        <w:p w14:paraId="1A6B17E2"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197FEF9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C16B643"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E5B1CB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869029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F95A64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B191E48" w14:textId="77777777" w:rsidR="00BC0171" w:rsidRPr="001B3266" w:rsidRDefault="00BC0171">
          <w:pPr>
            <w:pStyle w:val="ParagraphStyle2"/>
            <w:rPr>
              <w:rStyle w:val="FakeCharacterStyle"/>
              <w:rFonts w:ascii="Source Sans 3" w:hAnsi="Source Sans 3"/>
            </w:rPr>
          </w:pPr>
        </w:p>
      </w:tc>
    </w:tr>
    <w:tr w:rsidR="00BC0171" w:rsidRPr="001B3266" w14:paraId="2D9DF328" w14:textId="77777777">
      <w:trPr>
        <w:trHeight w:hRule="exact" w:val="345"/>
      </w:trPr>
      <w:tc>
        <w:tcPr>
          <w:tcW w:w="3285" w:type="dxa"/>
          <w:vMerge/>
          <w:shd w:val="clear" w:color="auto" w:fill="auto"/>
        </w:tcPr>
        <w:p w14:paraId="23E34679" w14:textId="77777777" w:rsidR="00BC0171" w:rsidRPr="001B3266" w:rsidRDefault="00BC0171">
          <w:pPr>
            <w:rPr>
              <w:rStyle w:val="FakeCharacterStyle"/>
              <w:rFonts w:ascii="Source Sans 3" w:hAnsi="Source Sans 3"/>
            </w:rPr>
          </w:pPr>
        </w:p>
      </w:tc>
      <w:tc>
        <w:tcPr>
          <w:tcW w:w="930" w:type="dxa"/>
          <w:shd w:val="clear" w:color="auto" w:fill="auto"/>
        </w:tcPr>
        <w:p w14:paraId="6113556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DC0ABF5"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2391B7C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844756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559EDE0"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-75-</w:t>
          </w:r>
        </w:p>
      </w:tc>
      <w:tc>
        <w:tcPr>
          <w:tcW w:w="930" w:type="dxa"/>
          <w:shd w:val="clear" w:color="auto" w:fill="auto"/>
        </w:tcPr>
        <w:p w14:paraId="4607A050" w14:textId="77777777" w:rsidR="00BC0171" w:rsidRPr="001B3266" w:rsidRDefault="00BC0171">
          <w:pPr>
            <w:pStyle w:val="ParagraphStyle2"/>
            <w:rPr>
              <w:rStyle w:val="FakeCharacterStyle"/>
              <w:rFonts w:ascii="Source Sans 3" w:hAnsi="Source Sans 3"/>
            </w:rPr>
          </w:pPr>
        </w:p>
      </w:tc>
    </w:tr>
    <w:tr w:rsidR="00BC0171" w:rsidRPr="001B3266" w14:paraId="0124A06C" w14:textId="77777777">
      <w:trPr>
        <w:trHeight w:hRule="exact" w:val="45"/>
      </w:trPr>
      <w:tc>
        <w:tcPr>
          <w:tcW w:w="3285" w:type="dxa"/>
          <w:vMerge/>
          <w:shd w:val="clear" w:color="auto" w:fill="auto"/>
        </w:tcPr>
        <w:p w14:paraId="1F86140F" w14:textId="77777777" w:rsidR="00BC0171" w:rsidRPr="001B3266" w:rsidRDefault="00BC0171">
          <w:pPr>
            <w:rPr>
              <w:rStyle w:val="FakeCharacterStyle"/>
              <w:rFonts w:ascii="Source Sans 3" w:hAnsi="Source Sans 3"/>
            </w:rPr>
          </w:pPr>
        </w:p>
      </w:tc>
      <w:tc>
        <w:tcPr>
          <w:tcW w:w="930" w:type="dxa"/>
          <w:shd w:val="clear" w:color="auto" w:fill="auto"/>
        </w:tcPr>
        <w:p w14:paraId="75BC44B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2A4DBF9"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997C1F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DF9DB4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55E20D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71F91AF" w14:textId="77777777" w:rsidR="00BC0171" w:rsidRPr="001B3266" w:rsidRDefault="00BC0171">
          <w:pPr>
            <w:pStyle w:val="ParagraphStyle2"/>
            <w:rPr>
              <w:rStyle w:val="FakeCharacterStyle"/>
              <w:rFonts w:ascii="Source Sans 3" w:hAnsi="Source Sans 3"/>
            </w:rPr>
          </w:pPr>
        </w:p>
      </w:tc>
    </w:tr>
  </w:tbl>
  <w:p w14:paraId="752B0B66" w14:textId="77777777" w:rsidR="00BC0171" w:rsidRPr="001B3266" w:rsidRDefault="00BC0171">
    <w:pPr>
      <w:rPr>
        <w:rStyle w:val="FakeCharacterStyle"/>
        <w:rFonts w:ascii="Source Sans 3" w:hAnsi="Source Sans 3"/>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0D0DEE17" w14:textId="77777777">
      <w:trPr>
        <w:trHeight w:hRule="exact" w:val="45"/>
      </w:trPr>
      <w:tc>
        <w:tcPr>
          <w:tcW w:w="3285" w:type="dxa"/>
          <w:vMerge w:val="restart"/>
          <w:shd w:val="clear" w:color="auto" w:fill="auto"/>
        </w:tcPr>
        <w:p w14:paraId="2876FE0C"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77FCD3B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9523C7D"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2E765B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2371E2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78CF99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64EEE04" w14:textId="77777777" w:rsidR="00BC0171" w:rsidRPr="001B3266" w:rsidRDefault="00BC0171">
          <w:pPr>
            <w:pStyle w:val="ParagraphStyle2"/>
            <w:rPr>
              <w:rStyle w:val="FakeCharacterStyle"/>
              <w:rFonts w:ascii="Source Sans 3" w:hAnsi="Source Sans 3"/>
            </w:rPr>
          </w:pPr>
        </w:p>
      </w:tc>
    </w:tr>
    <w:tr w:rsidR="00BC0171" w:rsidRPr="001B3266" w14:paraId="27EE37A8" w14:textId="77777777">
      <w:trPr>
        <w:trHeight w:hRule="exact" w:val="345"/>
      </w:trPr>
      <w:tc>
        <w:tcPr>
          <w:tcW w:w="3285" w:type="dxa"/>
          <w:vMerge/>
          <w:shd w:val="clear" w:color="auto" w:fill="auto"/>
        </w:tcPr>
        <w:p w14:paraId="6A73ABA4" w14:textId="77777777" w:rsidR="00BC0171" w:rsidRPr="001B3266" w:rsidRDefault="00BC0171">
          <w:pPr>
            <w:rPr>
              <w:rStyle w:val="FakeCharacterStyle"/>
              <w:rFonts w:ascii="Source Sans 3" w:hAnsi="Source Sans 3"/>
            </w:rPr>
          </w:pPr>
        </w:p>
      </w:tc>
      <w:tc>
        <w:tcPr>
          <w:tcW w:w="930" w:type="dxa"/>
          <w:shd w:val="clear" w:color="auto" w:fill="auto"/>
        </w:tcPr>
        <w:p w14:paraId="728C90C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59A6F0C"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60A2C98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01ABD7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CE2CA74"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-76-</w:t>
          </w:r>
        </w:p>
      </w:tc>
      <w:tc>
        <w:tcPr>
          <w:tcW w:w="930" w:type="dxa"/>
          <w:shd w:val="clear" w:color="auto" w:fill="auto"/>
        </w:tcPr>
        <w:p w14:paraId="237DB0A4" w14:textId="77777777" w:rsidR="00BC0171" w:rsidRPr="001B3266" w:rsidRDefault="00BC0171">
          <w:pPr>
            <w:pStyle w:val="ParagraphStyle2"/>
            <w:rPr>
              <w:rStyle w:val="FakeCharacterStyle"/>
              <w:rFonts w:ascii="Source Sans 3" w:hAnsi="Source Sans 3"/>
            </w:rPr>
          </w:pPr>
        </w:p>
      </w:tc>
    </w:tr>
    <w:tr w:rsidR="00BC0171" w:rsidRPr="001B3266" w14:paraId="58C3EF47" w14:textId="77777777">
      <w:trPr>
        <w:trHeight w:hRule="exact" w:val="45"/>
      </w:trPr>
      <w:tc>
        <w:tcPr>
          <w:tcW w:w="3285" w:type="dxa"/>
          <w:vMerge/>
          <w:shd w:val="clear" w:color="auto" w:fill="auto"/>
        </w:tcPr>
        <w:p w14:paraId="78D9E4B8" w14:textId="77777777" w:rsidR="00BC0171" w:rsidRPr="001B3266" w:rsidRDefault="00BC0171">
          <w:pPr>
            <w:rPr>
              <w:rStyle w:val="FakeCharacterStyle"/>
              <w:rFonts w:ascii="Source Sans 3" w:hAnsi="Source Sans 3"/>
            </w:rPr>
          </w:pPr>
        </w:p>
      </w:tc>
      <w:tc>
        <w:tcPr>
          <w:tcW w:w="930" w:type="dxa"/>
          <w:shd w:val="clear" w:color="auto" w:fill="auto"/>
        </w:tcPr>
        <w:p w14:paraId="5A286BF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BC3C092"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FBF7DF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04FB61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D0A1A2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7992241" w14:textId="77777777" w:rsidR="00BC0171" w:rsidRPr="001B3266" w:rsidRDefault="00BC0171">
          <w:pPr>
            <w:pStyle w:val="ParagraphStyle2"/>
            <w:rPr>
              <w:rStyle w:val="FakeCharacterStyle"/>
              <w:rFonts w:ascii="Source Sans 3" w:hAnsi="Source Sans 3"/>
            </w:rPr>
          </w:pPr>
        </w:p>
      </w:tc>
    </w:tr>
  </w:tbl>
  <w:p w14:paraId="6FBF648F" w14:textId="77777777" w:rsidR="00BC0171" w:rsidRPr="001B3266" w:rsidRDefault="00BC0171">
    <w:pPr>
      <w:rPr>
        <w:rStyle w:val="FakeCharacterStyle"/>
        <w:rFonts w:ascii="Source Sans 3" w:hAnsi="Source Sans 3"/>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034A8E1C" w14:textId="77777777">
      <w:trPr>
        <w:trHeight w:hRule="exact" w:val="45"/>
      </w:trPr>
      <w:tc>
        <w:tcPr>
          <w:tcW w:w="3285" w:type="dxa"/>
          <w:vMerge w:val="restart"/>
          <w:shd w:val="clear" w:color="auto" w:fill="auto"/>
        </w:tcPr>
        <w:p w14:paraId="7D95E1D2"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7A051F4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18F1ACD"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A04031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6F844C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D74616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4CACDEB" w14:textId="77777777" w:rsidR="00BC0171" w:rsidRPr="001B3266" w:rsidRDefault="00BC0171">
          <w:pPr>
            <w:pStyle w:val="ParagraphStyle2"/>
            <w:rPr>
              <w:rStyle w:val="FakeCharacterStyle"/>
              <w:rFonts w:ascii="Source Sans 3" w:hAnsi="Source Sans 3"/>
            </w:rPr>
          </w:pPr>
        </w:p>
      </w:tc>
    </w:tr>
    <w:tr w:rsidR="00BC0171" w:rsidRPr="001B3266" w14:paraId="40D02A26" w14:textId="77777777">
      <w:trPr>
        <w:trHeight w:hRule="exact" w:val="345"/>
      </w:trPr>
      <w:tc>
        <w:tcPr>
          <w:tcW w:w="3285" w:type="dxa"/>
          <w:vMerge/>
          <w:shd w:val="clear" w:color="auto" w:fill="auto"/>
        </w:tcPr>
        <w:p w14:paraId="5E3A8490" w14:textId="77777777" w:rsidR="00BC0171" w:rsidRPr="001B3266" w:rsidRDefault="00BC0171">
          <w:pPr>
            <w:rPr>
              <w:rStyle w:val="FakeCharacterStyle"/>
              <w:rFonts w:ascii="Source Sans 3" w:hAnsi="Source Sans 3"/>
            </w:rPr>
          </w:pPr>
        </w:p>
      </w:tc>
      <w:tc>
        <w:tcPr>
          <w:tcW w:w="930" w:type="dxa"/>
          <w:shd w:val="clear" w:color="auto" w:fill="auto"/>
        </w:tcPr>
        <w:p w14:paraId="05FC719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09E8034"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1BA9164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0C8249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92F9DCD"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-77-</w:t>
          </w:r>
        </w:p>
      </w:tc>
      <w:tc>
        <w:tcPr>
          <w:tcW w:w="930" w:type="dxa"/>
          <w:shd w:val="clear" w:color="auto" w:fill="auto"/>
        </w:tcPr>
        <w:p w14:paraId="12C5941F" w14:textId="77777777" w:rsidR="00BC0171" w:rsidRPr="001B3266" w:rsidRDefault="00BC0171">
          <w:pPr>
            <w:pStyle w:val="ParagraphStyle2"/>
            <w:rPr>
              <w:rStyle w:val="FakeCharacterStyle"/>
              <w:rFonts w:ascii="Source Sans 3" w:hAnsi="Source Sans 3"/>
            </w:rPr>
          </w:pPr>
        </w:p>
      </w:tc>
    </w:tr>
    <w:tr w:rsidR="00BC0171" w:rsidRPr="001B3266" w14:paraId="32D5FD1A" w14:textId="77777777">
      <w:trPr>
        <w:trHeight w:hRule="exact" w:val="45"/>
      </w:trPr>
      <w:tc>
        <w:tcPr>
          <w:tcW w:w="3285" w:type="dxa"/>
          <w:vMerge/>
          <w:shd w:val="clear" w:color="auto" w:fill="auto"/>
        </w:tcPr>
        <w:p w14:paraId="0CEDD930" w14:textId="77777777" w:rsidR="00BC0171" w:rsidRPr="001B3266" w:rsidRDefault="00BC0171">
          <w:pPr>
            <w:rPr>
              <w:rStyle w:val="FakeCharacterStyle"/>
              <w:rFonts w:ascii="Source Sans 3" w:hAnsi="Source Sans 3"/>
            </w:rPr>
          </w:pPr>
        </w:p>
      </w:tc>
      <w:tc>
        <w:tcPr>
          <w:tcW w:w="930" w:type="dxa"/>
          <w:shd w:val="clear" w:color="auto" w:fill="auto"/>
        </w:tcPr>
        <w:p w14:paraId="1BB1B0B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AD48797"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662670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818243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132C25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356C526" w14:textId="77777777" w:rsidR="00BC0171" w:rsidRPr="001B3266" w:rsidRDefault="00BC0171">
          <w:pPr>
            <w:pStyle w:val="ParagraphStyle2"/>
            <w:rPr>
              <w:rStyle w:val="FakeCharacterStyle"/>
              <w:rFonts w:ascii="Source Sans 3" w:hAnsi="Source Sans 3"/>
            </w:rPr>
          </w:pPr>
        </w:p>
      </w:tc>
    </w:tr>
  </w:tbl>
  <w:p w14:paraId="565B8E0F" w14:textId="77777777" w:rsidR="00BC0171" w:rsidRPr="001B3266" w:rsidRDefault="00BC0171">
    <w:pPr>
      <w:rPr>
        <w:rStyle w:val="FakeCharacterStyle"/>
        <w:rFonts w:ascii="Source Sans 3" w:hAnsi="Source Sans 3"/>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75902EA4" w14:textId="77777777">
      <w:trPr>
        <w:trHeight w:hRule="exact" w:val="45"/>
      </w:trPr>
      <w:tc>
        <w:tcPr>
          <w:tcW w:w="3285" w:type="dxa"/>
          <w:vMerge w:val="restart"/>
          <w:shd w:val="clear" w:color="auto" w:fill="auto"/>
        </w:tcPr>
        <w:p w14:paraId="0DD222F4"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5193A88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8B54499"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D15573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6C04E5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A8B677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10DB2C6" w14:textId="77777777" w:rsidR="00BC0171" w:rsidRPr="001B3266" w:rsidRDefault="00BC0171">
          <w:pPr>
            <w:pStyle w:val="ParagraphStyle2"/>
            <w:rPr>
              <w:rStyle w:val="FakeCharacterStyle"/>
              <w:rFonts w:ascii="Source Sans 3" w:hAnsi="Source Sans 3"/>
            </w:rPr>
          </w:pPr>
        </w:p>
      </w:tc>
    </w:tr>
    <w:tr w:rsidR="00BC0171" w:rsidRPr="001B3266" w14:paraId="0A2750A9" w14:textId="77777777">
      <w:trPr>
        <w:trHeight w:hRule="exact" w:val="345"/>
      </w:trPr>
      <w:tc>
        <w:tcPr>
          <w:tcW w:w="3285" w:type="dxa"/>
          <w:vMerge/>
          <w:shd w:val="clear" w:color="auto" w:fill="auto"/>
        </w:tcPr>
        <w:p w14:paraId="375A4C2E" w14:textId="77777777" w:rsidR="00BC0171" w:rsidRPr="001B3266" w:rsidRDefault="00BC0171">
          <w:pPr>
            <w:rPr>
              <w:rStyle w:val="FakeCharacterStyle"/>
              <w:rFonts w:ascii="Source Sans 3" w:hAnsi="Source Sans 3"/>
            </w:rPr>
          </w:pPr>
        </w:p>
      </w:tc>
      <w:tc>
        <w:tcPr>
          <w:tcW w:w="930" w:type="dxa"/>
          <w:shd w:val="clear" w:color="auto" w:fill="auto"/>
        </w:tcPr>
        <w:p w14:paraId="1E294B4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1393F47"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7C3D5CE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9213EF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B7A5789"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-6-</w:t>
          </w:r>
        </w:p>
      </w:tc>
      <w:tc>
        <w:tcPr>
          <w:tcW w:w="930" w:type="dxa"/>
          <w:shd w:val="clear" w:color="auto" w:fill="auto"/>
        </w:tcPr>
        <w:p w14:paraId="4F7D04A0" w14:textId="77777777" w:rsidR="00BC0171" w:rsidRPr="001B3266" w:rsidRDefault="00BC0171">
          <w:pPr>
            <w:pStyle w:val="ParagraphStyle2"/>
            <w:rPr>
              <w:rStyle w:val="FakeCharacterStyle"/>
              <w:rFonts w:ascii="Source Sans 3" w:hAnsi="Source Sans 3"/>
            </w:rPr>
          </w:pPr>
        </w:p>
      </w:tc>
    </w:tr>
    <w:tr w:rsidR="00BC0171" w:rsidRPr="001B3266" w14:paraId="6D6E8F4F" w14:textId="77777777">
      <w:trPr>
        <w:trHeight w:hRule="exact" w:val="45"/>
      </w:trPr>
      <w:tc>
        <w:tcPr>
          <w:tcW w:w="3285" w:type="dxa"/>
          <w:vMerge/>
          <w:shd w:val="clear" w:color="auto" w:fill="auto"/>
        </w:tcPr>
        <w:p w14:paraId="214E1167" w14:textId="77777777" w:rsidR="00BC0171" w:rsidRPr="001B3266" w:rsidRDefault="00BC0171">
          <w:pPr>
            <w:rPr>
              <w:rStyle w:val="FakeCharacterStyle"/>
              <w:rFonts w:ascii="Source Sans 3" w:hAnsi="Source Sans 3"/>
            </w:rPr>
          </w:pPr>
        </w:p>
      </w:tc>
      <w:tc>
        <w:tcPr>
          <w:tcW w:w="930" w:type="dxa"/>
          <w:shd w:val="clear" w:color="auto" w:fill="auto"/>
        </w:tcPr>
        <w:p w14:paraId="4AFE642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C53F2F3"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B9C072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BCB49D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0DBD14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BF8A8BF" w14:textId="77777777" w:rsidR="00BC0171" w:rsidRPr="001B3266" w:rsidRDefault="00BC0171">
          <w:pPr>
            <w:pStyle w:val="ParagraphStyle2"/>
            <w:rPr>
              <w:rStyle w:val="FakeCharacterStyle"/>
              <w:rFonts w:ascii="Source Sans 3" w:hAnsi="Source Sans 3"/>
            </w:rPr>
          </w:pPr>
        </w:p>
      </w:tc>
    </w:tr>
  </w:tbl>
  <w:p w14:paraId="457CC76E" w14:textId="77777777" w:rsidR="00BC0171" w:rsidRPr="001B3266" w:rsidRDefault="00BC0171">
    <w:pPr>
      <w:rPr>
        <w:rStyle w:val="FakeCharacterStyle"/>
        <w:rFonts w:ascii="Source Sans 3" w:hAnsi="Source Sans 3"/>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70CE1BF8" w14:textId="77777777">
      <w:trPr>
        <w:trHeight w:hRule="exact" w:val="45"/>
      </w:trPr>
      <w:tc>
        <w:tcPr>
          <w:tcW w:w="3285" w:type="dxa"/>
          <w:vMerge w:val="restart"/>
          <w:shd w:val="clear" w:color="auto" w:fill="auto"/>
        </w:tcPr>
        <w:p w14:paraId="4B1FCB80"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1DCEBDC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F5236D5"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00E592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17FFE5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64D5E7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12EF086" w14:textId="77777777" w:rsidR="00BC0171" w:rsidRPr="001B3266" w:rsidRDefault="00BC0171">
          <w:pPr>
            <w:pStyle w:val="ParagraphStyle2"/>
            <w:rPr>
              <w:rStyle w:val="FakeCharacterStyle"/>
              <w:rFonts w:ascii="Source Sans 3" w:hAnsi="Source Sans 3"/>
            </w:rPr>
          </w:pPr>
        </w:p>
      </w:tc>
    </w:tr>
    <w:tr w:rsidR="00BC0171" w:rsidRPr="001B3266" w14:paraId="4452A8F1" w14:textId="77777777">
      <w:trPr>
        <w:trHeight w:hRule="exact" w:val="345"/>
      </w:trPr>
      <w:tc>
        <w:tcPr>
          <w:tcW w:w="3285" w:type="dxa"/>
          <w:vMerge/>
          <w:shd w:val="clear" w:color="auto" w:fill="auto"/>
        </w:tcPr>
        <w:p w14:paraId="2E13EA63" w14:textId="77777777" w:rsidR="00BC0171" w:rsidRPr="001B3266" w:rsidRDefault="00BC0171">
          <w:pPr>
            <w:rPr>
              <w:rStyle w:val="FakeCharacterStyle"/>
              <w:rFonts w:ascii="Source Sans 3" w:hAnsi="Source Sans 3"/>
            </w:rPr>
          </w:pPr>
        </w:p>
      </w:tc>
      <w:tc>
        <w:tcPr>
          <w:tcW w:w="930" w:type="dxa"/>
          <w:shd w:val="clear" w:color="auto" w:fill="auto"/>
        </w:tcPr>
        <w:p w14:paraId="4D13A40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588154F"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50A621B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068FF5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7178DFC"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-78-</w:t>
          </w:r>
        </w:p>
      </w:tc>
      <w:tc>
        <w:tcPr>
          <w:tcW w:w="930" w:type="dxa"/>
          <w:shd w:val="clear" w:color="auto" w:fill="auto"/>
        </w:tcPr>
        <w:p w14:paraId="4DAEC1EE" w14:textId="77777777" w:rsidR="00BC0171" w:rsidRPr="001B3266" w:rsidRDefault="00BC0171">
          <w:pPr>
            <w:pStyle w:val="ParagraphStyle2"/>
            <w:rPr>
              <w:rStyle w:val="FakeCharacterStyle"/>
              <w:rFonts w:ascii="Source Sans 3" w:hAnsi="Source Sans 3"/>
            </w:rPr>
          </w:pPr>
        </w:p>
      </w:tc>
    </w:tr>
    <w:tr w:rsidR="00BC0171" w:rsidRPr="001B3266" w14:paraId="39E3BD3B" w14:textId="77777777">
      <w:trPr>
        <w:trHeight w:hRule="exact" w:val="45"/>
      </w:trPr>
      <w:tc>
        <w:tcPr>
          <w:tcW w:w="3285" w:type="dxa"/>
          <w:vMerge/>
          <w:shd w:val="clear" w:color="auto" w:fill="auto"/>
        </w:tcPr>
        <w:p w14:paraId="32280B74" w14:textId="77777777" w:rsidR="00BC0171" w:rsidRPr="001B3266" w:rsidRDefault="00BC0171">
          <w:pPr>
            <w:rPr>
              <w:rStyle w:val="FakeCharacterStyle"/>
              <w:rFonts w:ascii="Source Sans 3" w:hAnsi="Source Sans 3"/>
            </w:rPr>
          </w:pPr>
        </w:p>
      </w:tc>
      <w:tc>
        <w:tcPr>
          <w:tcW w:w="930" w:type="dxa"/>
          <w:shd w:val="clear" w:color="auto" w:fill="auto"/>
        </w:tcPr>
        <w:p w14:paraId="454C3C2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8AD7ECA"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2E5C93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4647DB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E38E88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83D11E1" w14:textId="77777777" w:rsidR="00BC0171" w:rsidRPr="001B3266" w:rsidRDefault="00BC0171">
          <w:pPr>
            <w:pStyle w:val="ParagraphStyle2"/>
            <w:rPr>
              <w:rStyle w:val="FakeCharacterStyle"/>
              <w:rFonts w:ascii="Source Sans 3" w:hAnsi="Source Sans 3"/>
            </w:rPr>
          </w:pPr>
        </w:p>
      </w:tc>
    </w:tr>
  </w:tbl>
  <w:p w14:paraId="70DF47C3" w14:textId="77777777" w:rsidR="00BC0171" w:rsidRPr="001B3266" w:rsidRDefault="00BC0171">
    <w:pPr>
      <w:rPr>
        <w:rStyle w:val="FakeCharacterStyle"/>
        <w:rFonts w:ascii="Source Sans 3" w:hAnsi="Source Sans 3"/>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0498913B" w14:textId="77777777">
      <w:trPr>
        <w:trHeight w:hRule="exact" w:val="45"/>
      </w:trPr>
      <w:tc>
        <w:tcPr>
          <w:tcW w:w="3285" w:type="dxa"/>
          <w:vMerge w:val="restart"/>
          <w:shd w:val="clear" w:color="auto" w:fill="auto"/>
        </w:tcPr>
        <w:p w14:paraId="1451C8D5"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2092489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6F72E42"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3B6614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6BFEA8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B959E0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5DD4478" w14:textId="77777777" w:rsidR="00BC0171" w:rsidRPr="001B3266" w:rsidRDefault="00BC0171">
          <w:pPr>
            <w:pStyle w:val="ParagraphStyle2"/>
            <w:rPr>
              <w:rStyle w:val="FakeCharacterStyle"/>
              <w:rFonts w:ascii="Source Sans 3" w:hAnsi="Source Sans 3"/>
            </w:rPr>
          </w:pPr>
        </w:p>
      </w:tc>
    </w:tr>
    <w:tr w:rsidR="00BC0171" w:rsidRPr="001B3266" w14:paraId="6CA97930" w14:textId="77777777">
      <w:trPr>
        <w:trHeight w:hRule="exact" w:val="345"/>
      </w:trPr>
      <w:tc>
        <w:tcPr>
          <w:tcW w:w="3285" w:type="dxa"/>
          <w:vMerge/>
          <w:shd w:val="clear" w:color="auto" w:fill="auto"/>
        </w:tcPr>
        <w:p w14:paraId="6C082B8B" w14:textId="77777777" w:rsidR="00BC0171" w:rsidRPr="001B3266" w:rsidRDefault="00BC0171">
          <w:pPr>
            <w:rPr>
              <w:rStyle w:val="FakeCharacterStyle"/>
              <w:rFonts w:ascii="Source Sans 3" w:hAnsi="Source Sans 3"/>
            </w:rPr>
          </w:pPr>
        </w:p>
      </w:tc>
      <w:tc>
        <w:tcPr>
          <w:tcW w:w="930" w:type="dxa"/>
          <w:shd w:val="clear" w:color="auto" w:fill="auto"/>
        </w:tcPr>
        <w:p w14:paraId="107B6CA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A0437EE"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3EE2899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3C44CE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CC80459"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-79-</w:t>
          </w:r>
        </w:p>
      </w:tc>
      <w:tc>
        <w:tcPr>
          <w:tcW w:w="930" w:type="dxa"/>
          <w:shd w:val="clear" w:color="auto" w:fill="auto"/>
        </w:tcPr>
        <w:p w14:paraId="505BCBE2" w14:textId="77777777" w:rsidR="00BC0171" w:rsidRPr="001B3266" w:rsidRDefault="00BC0171">
          <w:pPr>
            <w:pStyle w:val="ParagraphStyle2"/>
            <w:rPr>
              <w:rStyle w:val="FakeCharacterStyle"/>
              <w:rFonts w:ascii="Source Sans 3" w:hAnsi="Source Sans 3"/>
            </w:rPr>
          </w:pPr>
        </w:p>
      </w:tc>
    </w:tr>
    <w:tr w:rsidR="00BC0171" w:rsidRPr="001B3266" w14:paraId="24A8B7CC" w14:textId="77777777">
      <w:trPr>
        <w:trHeight w:hRule="exact" w:val="45"/>
      </w:trPr>
      <w:tc>
        <w:tcPr>
          <w:tcW w:w="3285" w:type="dxa"/>
          <w:vMerge/>
          <w:shd w:val="clear" w:color="auto" w:fill="auto"/>
        </w:tcPr>
        <w:p w14:paraId="3C9B0958" w14:textId="77777777" w:rsidR="00BC0171" w:rsidRPr="001B3266" w:rsidRDefault="00BC0171">
          <w:pPr>
            <w:rPr>
              <w:rStyle w:val="FakeCharacterStyle"/>
              <w:rFonts w:ascii="Source Sans 3" w:hAnsi="Source Sans 3"/>
            </w:rPr>
          </w:pPr>
        </w:p>
      </w:tc>
      <w:tc>
        <w:tcPr>
          <w:tcW w:w="930" w:type="dxa"/>
          <w:shd w:val="clear" w:color="auto" w:fill="auto"/>
        </w:tcPr>
        <w:p w14:paraId="22C245D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1FD3C65"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B029D8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E61E54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CA6FA6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CE191F1" w14:textId="77777777" w:rsidR="00BC0171" w:rsidRPr="001B3266" w:rsidRDefault="00BC0171">
          <w:pPr>
            <w:pStyle w:val="ParagraphStyle2"/>
            <w:rPr>
              <w:rStyle w:val="FakeCharacterStyle"/>
              <w:rFonts w:ascii="Source Sans 3" w:hAnsi="Source Sans 3"/>
            </w:rPr>
          </w:pPr>
        </w:p>
      </w:tc>
    </w:tr>
  </w:tbl>
  <w:p w14:paraId="779FE0A7" w14:textId="77777777" w:rsidR="00BC0171" w:rsidRPr="001B3266" w:rsidRDefault="00BC0171">
    <w:pPr>
      <w:rPr>
        <w:rStyle w:val="FakeCharacterStyle"/>
        <w:rFonts w:ascii="Source Sans 3" w:hAnsi="Source Sans 3"/>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589A9B91" w14:textId="77777777">
      <w:trPr>
        <w:trHeight w:hRule="exact" w:val="45"/>
      </w:trPr>
      <w:tc>
        <w:tcPr>
          <w:tcW w:w="3285" w:type="dxa"/>
          <w:vMerge w:val="restart"/>
          <w:shd w:val="clear" w:color="auto" w:fill="auto"/>
        </w:tcPr>
        <w:p w14:paraId="61E694C9"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65E6CF2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2A57609"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0AE2EE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54B3D5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27E485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1AA2D59" w14:textId="77777777" w:rsidR="00BC0171" w:rsidRPr="001B3266" w:rsidRDefault="00BC0171">
          <w:pPr>
            <w:pStyle w:val="ParagraphStyle2"/>
            <w:rPr>
              <w:rStyle w:val="FakeCharacterStyle"/>
              <w:rFonts w:ascii="Source Sans 3" w:hAnsi="Source Sans 3"/>
            </w:rPr>
          </w:pPr>
        </w:p>
      </w:tc>
    </w:tr>
    <w:tr w:rsidR="00BC0171" w:rsidRPr="001B3266" w14:paraId="51E25EED" w14:textId="77777777">
      <w:trPr>
        <w:trHeight w:hRule="exact" w:val="345"/>
      </w:trPr>
      <w:tc>
        <w:tcPr>
          <w:tcW w:w="3285" w:type="dxa"/>
          <w:vMerge/>
          <w:shd w:val="clear" w:color="auto" w:fill="auto"/>
        </w:tcPr>
        <w:p w14:paraId="3E4EDEF2" w14:textId="77777777" w:rsidR="00BC0171" w:rsidRPr="001B3266" w:rsidRDefault="00BC0171">
          <w:pPr>
            <w:rPr>
              <w:rStyle w:val="FakeCharacterStyle"/>
              <w:rFonts w:ascii="Source Sans 3" w:hAnsi="Source Sans 3"/>
            </w:rPr>
          </w:pPr>
        </w:p>
      </w:tc>
      <w:tc>
        <w:tcPr>
          <w:tcW w:w="930" w:type="dxa"/>
          <w:shd w:val="clear" w:color="auto" w:fill="auto"/>
        </w:tcPr>
        <w:p w14:paraId="72CBB88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C726830"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1C13B0D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A72D7F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2D394EA"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-80-</w:t>
          </w:r>
        </w:p>
      </w:tc>
      <w:tc>
        <w:tcPr>
          <w:tcW w:w="930" w:type="dxa"/>
          <w:shd w:val="clear" w:color="auto" w:fill="auto"/>
        </w:tcPr>
        <w:p w14:paraId="6A04B6B6" w14:textId="77777777" w:rsidR="00BC0171" w:rsidRPr="001B3266" w:rsidRDefault="00BC0171">
          <w:pPr>
            <w:pStyle w:val="ParagraphStyle2"/>
            <w:rPr>
              <w:rStyle w:val="FakeCharacterStyle"/>
              <w:rFonts w:ascii="Source Sans 3" w:hAnsi="Source Sans 3"/>
            </w:rPr>
          </w:pPr>
        </w:p>
      </w:tc>
    </w:tr>
    <w:tr w:rsidR="00BC0171" w:rsidRPr="001B3266" w14:paraId="2ED8B913" w14:textId="77777777">
      <w:trPr>
        <w:trHeight w:hRule="exact" w:val="45"/>
      </w:trPr>
      <w:tc>
        <w:tcPr>
          <w:tcW w:w="3285" w:type="dxa"/>
          <w:vMerge/>
          <w:shd w:val="clear" w:color="auto" w:fill="auto"/>
        </w:tcPr>
        <w:p w14:paraId="746078C5" w14:textId="77777777" w:rsidR="00BC0171" w:rsidRPr="001B3266" w:rsidRDefault="00BC0171">
          <w:pPr>
            <w:rPr>
              <w:rStyle w:val="FakeCharacterStyle"/>
              <w:rFonts w:ascii="Source Sans 3" w:hAnsi="Source Sans 3"/>
            </w:rPr>
          </w:pPr>
        </w:p>
      </w:tc>
      <w:tc>
        <w:tcPr>
          <w:tcW w:w="930" w:type="dxa"/>
          <w:shd w:val="clear" w:color="auto" w:fill="auto"/>
        </w:tcPr>
        <w:p w14:paraId="3406132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818B2AD"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68B80F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0DEA58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881B95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3AFEB0B" w14:textId="77777777" w:rsidR="00BC0171" w:rsidRPr="001B3266" w:rsidRDefault="00BC0171">
          <w:pPr>
            <w:pStyle w:val="ParagraphStyle2"/>
            <w:rPr>
              <w:rStyle w:val="FakeCharacterStyle"/>
              <w:rFonts w:ascii="Source Sans 3" w:hAnsi="Source Sans 3"/>
            </w:rPr>
          </w:pPr>
        </w:p>
      </w:tc>
    </w:tr>
  </w:tbl>
  <w:p w14:paraId="4B40CA98" w14:textId="77777777" w:rsidR="00BC0171" w:rsidRPr="001B3266" w:rsidRDefault="00BC0171">
    <w:pPr>
      <w:rPr>
        <w:rStyle w:val="FakeCharacterStyle"/>
        <w:rFonts w:ascii="Source Sans 3" w:hAnsi="Source Sans 3"/>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22E60A9F" w14:textId="77777777">
      <w:trPr>
        <w:trHeight w:hRule="exact" w:val="45"/>
      </w:trPr>
      <w:tc>
        <w:tcPr>
          <w:tcW w:w="3285" w:type="dxa"/>
          <w:vMerge w:val="restart"/>
          <w:shd w:val="clear" w:color="auto" w:fill="auto"/>
        </w:tcPr>
        <w:p w14:paraId="30057261"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5C01BB6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97EE875"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4A8B76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78FED2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7893CF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6F3D2AE" w14:textId="77777777" w:rsidR="00BC0171" w:rsidRPr="001B3266" w:rsidRDefault="00BC0171">
          <w:pPr>
            <w:pStyle w:val="ParagraphStyle2"/>
            <w:rPr>
              <w:rStyle w:val="FakeCharacterStyle"/>
              <w:rFonts w:ascii="Source Sans 3" w:hAnsi="Source Sans 3"/>
            </w:rPr>
          </w:pPr>
        </w:p>
      </w:tc>
    </w:tr>
    <w:tr w:rsidR="00BC0171" w:rsidRPr="001B3266" w14:paraId="669B0D90" w14:textId="77777777">
      <w:trPr>
        <w:trHeight w:hRule="exact" w:val="345"/>
      </w:trPr>
      <w:tc>
        <w:tcPr>
          <w:tcW w:w="3285" w:type="dxa"/>
          <w:vMerge/>
          <w:shd w:val="clear" w:color="auto" w:fill="auto"/>
        </w:tcPr>
        <w:p w14:paraId="6E322C15" w14:textId="77777777" w:rsidR="00BC0171" w:rsidRPr="001B3266" w:rsidRDefault="00BC0171">
          <w:pPr>
            <w:rPr>
              <w:rStyle w:val="FakeCharacterStyle"/>
              <w:rFonts w:ascii="Source Sans 3" w:hAnsi="Source Sans 3"/>
            </w:rPr>
          </w:pPr>
        </w:p>
      </w:tc>
      <w:tc>
        <w:tcPr>
          <w:tcW w:w="930" w:type="dxa"/>
          <w:shd w:val="clear" w:color="auto" w:fill="auto"/>
        </w:tcPr>
        <w:p w14:paraId="15D215E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79FAE9D"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03FA998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FDF7C8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BB8DCEB"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-81-</w:t>
          </w:r>
        </w:p>
      </w:tc>
      <w:tc>
        <w:tcPr>
          <w:tcW w:w="930" w:type="dxa"/>
          <w:shd w:val="clear" w:color="auto" w:fill="auto"/>
        </w:tcPr>
        <w:p w14:paraId="7E002512" w14:textId="77777777" w:rsidR="00BC0171" w:rsidRPr="001B3266" w:rsidRDefault="00BC0171">
          <w:pPr>
            <w:pStyle w:val="ParagraphStyle2"/>
            <w:rPr>
              <w:rStyle w:val="FakeCharacterStyle"/>
              <w:rFonts w:ascii="Source Sans 3" w:hAnsi="Source Sans 3"/>
            </w:rPr>
          </w:pPr>
        </w:p>
      </w:tc>
    </w:tr>
    <w:tr w:rsidR="00BC0171" w:rsidRPr="001B3266" w14:paraId="6A7887AE" w14:textId="77777777">
      <w:trPr>
        <w:trHeight w:hRule="exact" w:val="45"/>
      </w:trPr>
      <w:tc>
        <w:tcPr>
          <w:tcW w:w="3285" w:type="dxa"/>
          <w:vMerge/>
          <w:shd w:val="clear" w:color="auto" w:fill="auto"/>
        </w:tcPr>
        <w:p w14:paraId="6564280C" w14:textId="77777777" w:rsidR="00BC0171" w:rsidRPr="001B3266" w:rsidRDefault="00BC0171">
          <w:pPr>
            <w:rPr>
              <w:rStyle w:val="FakeCharacterStyle"/>
              <w:rFonts w:ascii="Source Sans 3" w:hAnsi="Source Sans 3"/>
            </w:rPr>
          </w:pPr>
        </w:p>
      </w:tc>
      <w:tc>
        <w:tcPr>
          <w:tcW w:w="930" w:type="dxa"/>
          <w:shd w:val="clear" w:color="auto" w:fill="auto"/>
        </w:tcPr>
        <w:p w14:paraId="4E61534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6C50C30"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07139C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2C30EF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021FAF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2A68CE9" w14:textId="77777777" w:rsidR="00BC0171" w:rsidRPr="001B3266" w:rsidRDefault="00BC0171">
          <w:pPr>
            <w:pStyle w:val="ParagraphStyle2"/>
            <w:rPr>
              <w:rStyle w:val="FakeCharacterStyle"/>
              <w:rFonts w:ascii="Source Sans 3" w:hAnsi="Source Sans 3"/>
            </w:rPr>
          </w:pPr>
        </w:p>
      </w:tc>
    </w:tr>
  </w:tbl>
  <w:p w14:paraId="2CFA1187" w14:textId="77777777" w:rsidR="00BC0171" w:rsidRPr="001B3266" w:rsidRDefault="00BC0171">
    <w:pPr>
      <w:rPr>
        <w:rStyle w:val="FakeCharacterStyle"/>
        <w:rFonts w:ascii="Source Sans 3" w:hAnsi="Source Sans 3"/>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7C18D3EC" w14:textId="77777777">
      <w:trPr>
        <w:trHeight w:hRule="exact" w:val="45"/>
      </w:trPr>
      <w:tc>
        <w:tcPr>
          <w:tcW w:w="3285" w:type="dxa"/>
          <w:vMerge w:val="restart"/>
          <w:shd w:val="clear" w:color="auto" w:fill="auto"/>
        </w:tcPr>
        <w:p w14:paraId="078FAF89"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2E4DD72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B44292A"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0EC385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139C2F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FF9260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4354EB2" w14:textId="77777777" w:rsidR="00BC0171" w:rsidRPr="001B3266" w:rsidRDefault="00BC0171">
          <w:pPr>
            <w:pStyle w:val="ParagraphStyle2"/>
            <w:rPr>
              <w:rStyle w:val="FakeCharacterStyle"/>
              <w:rFonts w:ascii="Source Sans 3" w:hAnsi="Source Sans 3"/>
            </w:rPr>
          </w:pPr>
        </w:p>
      </w:tc>
    </w:tr>
    <w:tr w:rsidR="00BC0171" w:rsidRPr="001B3266" w14:paraId="1390F8C9" w14:textId="77777777">
      <w:trPr>
        <w:trHeight w:hRule="exact" w:val="345"/>
      </w:trPr>
      <w:tc>
        <w:tcPr>
          <w:tcW w:w="3285" w:type="dxa"/>
          <w:vMerge/>
          <w:shd w:val="clear" w:color="auto" w:fill="auto"/>
        </w:tcPr>
        <w:p w14:paraId="5F86F157" w14:textId="77777777" w:rsidR="00BC0171" w:rsidRPr="001B3266" w:rsidRDefault="00BC0171">
          <w:pPr>
            <w:rPr>
              <w:rStyle w:val="FakeCharacterStyle"/>
              <w:rFonts w:ascii="Source Sans 3" w:hAnsi="Source Sans 3"/>
            </w:rPr>
          </w:pPr>
        </w:p>
      </w:tc>
      <w:tc>
        <w:tcPr>
          <w:tcW w:w="930" w:type="dxa"/>
          <w:shd w:val="clear" w:color="auto" w:fill="auto"/>
        </w:tcPr>
        <w:p w14:paraId="56E58EB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FA0E2D7"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1A2B1C3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2E60FC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EF6DAD7"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-82-</w:t>
          </w:r>
        </w:p>
      </w:tc>
      <w:tc>
        <w:tcPr>
          <w:tcW w:w="930" w:type="dxa"/>
          <w:shd w:val="clear" w:color="auto" w:fill="auto"/>
        </w:tcPr>
        <w:p w14:paraId="6F365CBF" w14:textId="77777777" w:rsidR="00BC0171" w:rsidRPr="001B3266" w:rsidRDefault="00BC0171">
          <w:pPr>
            <w:pStyle w:val="ParagraphStyle2"/>
            <w:rPr>
              <w:rStyle w:val="FakeCharacterStyle"/>
              <w:rFonts w:ascii="Source Sans 3" w:hAnsi="Source Sans 3"/>
            </w:rPr>
          </w:pPr>
        </w:p>
      </w:tc>
    </w:tr>
    <w:tr w:rsidR="00BC0171" w:rsidRPr="001B3266" w14:paraId="0B742723" w14:textId="77777777">
      <w:trPr>
        <w:trHeight w:hRule="exact" w:val="45"/>
      </w:trPr>
      <w:tc>
        <w:tcPr>
          <w:tcW w:w="3285" w:type="dxa"/>
          <w:vMerge/>
          <w:shd w:val="clear" w:color="auto" w:fill="auto"/>
        </w:tcPr>
        <w:p w14:paraId="3BA4F1FD" w14:textId="77777777" w:rsidR="00BC0171" w:rsidRPr="001B3266" w:rsidRDefault="00BC0171">
          <w:pPr>
            <w:rPr>
              <w:rStyle w:val="FakeCharacterStyle"/>
              <w:rFonts w:ascii="Source Sans 3" w:hAnsi="Source Sans 3"/>
            </w:rPr>
          </w:pPr>
        </w:p>
      </w:tc>
      <w:tc>
        <w:tcPr>
          <w:tcW w:w="930" w:type="dxa"/>
          <w:shd w:val="clear" w:color="auto" w:fill="auto"/>
        </w:tcPr>
        <w:p w14:paraId="41E44EE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EB2CAA7"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C155C5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A84FA4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A82733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98B2E19" w14:textId="77777777" w:rsidR="00BC0171" w:rsidRPr="001B3266" w:rsidRDefault="00BC0171">
          <w:pPr>
            <w:pStyle w:val="ParagraphStyle2"/>
            <w:rPr>
              <w:rStyle w:val="FakeCharacterStyle"/>
              <w:rFonts w:ascii="Source Sans 3" w:hAnsi="Source Sans 3"/>
            </w:rPr>
          </w:pPr>
        </w:p>
      </w:tc>
    </w:tr>
  </w:tbl>
  <w:p w14:paraId="020E2A15" w14:textId="77777777" w:rsidR="00BC0171" w:rsidRPr="001B3266" w:rsidRDefault="00BC0171">
    <w:pPr>
      <w:rPr>
        <w:rStyle w:val="FakeCharacterStyle"/>
        <w:rFonts w:ascii="Source Sans 3" w:hAnsi="Source Sans 3"/>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49055AFF" w14:textId="77777777">
      <w:trPr>
        <w:trHeight w:hRule="exact" w:val="45"/>
      </w:trPr>
      <w:tc>
        <w:tcPr>
          <w:tcW w:w="3285" w:type="dxa"/>
          <w:vMerge w:val="restart"/>
          <w:shd w:val="clear" w:color="auto" w:fill="auto"/>
        </w:tcPr>
        <w:p w14:paraId="61537945"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5A60351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7E28CB3"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93C8FD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366D24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A9E610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8FC7AF2" w14:textId="77777777" w:rsidR="00BC0171" w:rsidRPr="001B3266" w:rsidRDefault="00BC0171">
          <w:pPr>
            <w:pStyle w:val="ParagraphStyle2"/>
            <w:rPr>
              <w:rStyle w:val="FakeCharacterStyle"/>
              <w:rFonts w:ascii="Source Sans 3" w:hAnsi="Source Sans 3"/>
            </w:rPr>
          </w:pPr>
        </w:p>
      </w:tc>
    </w:tr>
    <w:tr w:rsidR="00BC0171" w:rsidRPr="001B3266" w14:paraId="41D96D0E" w14:textId="77777777">
      <w:trPr>
        <w:trHeight w:hRule="exact" w:val="345"/>
      </w:trPr>
      <w:tc>
        <w:tcPr>
          <w:tcW w:w="3285" w:type="dxa"/>
          <w:vMerge/>
          <w:shd w:val="clear" w:color="auto" w:fill="auto"/>
        </w:tcPr>
        <w:p w14:paraId="6D80D49B" w14:textId="77777777" w:rsidR="00BC0171" w:rsidRPr="001B3266" w:rsidRDefault="00BC0171">
          <w:pPr>
            <w:rPr>
              <w:rStyle w:val="FakeCharacterStyle"/>
              <w:rFonts w:ascii="Source Sans 3" w:hAnsi="Source Sans 3"/>
            </w:rPr>
          </w:pPr>
        </w:p>
      </w:tc>
      <w:tc>
        <w:tcPr>
          <w:tcW w:w="930" w:type="dxa"/>
          <w:shd w:val="clear" w:color="auto" w:fill="auto"/>
        </w:tcPr>
        <w:p w14:paraId="026934B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9176A35"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3252290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4FDD89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96B4F9A"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-83-</w:t>
          </w:r>
        </w:p>
      </w:tc>
      <w:tc>
        <w:tcPr>
          <w:tcW w:w="930" w:type="dxa"/>
          <w:shd w:val="clear" w:color="auto" w:fill="auto"/>
        </w:tcPr>
        <w:p w14:paraId="54D9C7F9" w14:textId="77777777" w:rsidR="00BC0171" w:rsidRPr="001B3266" w:rsidRDefault="00BC0171">
          <w:pPr>
            <w:pStyle w:val="ParagraphStyle2"/>
            <w:rPr>
              <w:rStyle w:val="FakeCharacterStyle"/>
              <w:rFonts w:ascii="Source Sans 3" w:hAnsi="Source Sans 3"/>
            </w:rPr>
          </w:pPr>
        </w:p>
      </w:tc>
    </w:tr>
    <w:tr w:rsidR="00BC0171" w:rsidRPr="001B3266" w14:paraId="5649CB54" w14:textId="77777777">
      <w:trPr>
        <w:trHeight w:hRule="exact" w:val="45"/>
      </w:trPr>
      <w:tc>
        <w:tcPr>
          <w:tcW w:w="3285" w:type="dxa"/>
          <w:vMerge/>
          <w:shd w:val="clear" w:color="auto" w:fill="auto"/>
        </w:tcPr>
        <w:p w14:paraId="4D398482" w14:textId="77777777" w:rsidR="00BC0171" w:rsidRPr="001B3266" w:rsidRDefault="00BC0171">
          <w:pPr>
            <w:rPr>
              <w:rStyle w:val="FakeCharacterStyle"/>
              <w:rFonts w:ascii="Source Sans 3" w:hAnsi="Source Sans 3"/>
            </w:rPr>
          </w:pPr>
        </w:p>
      </w:tc>
      <w:tc>
        <w:tcPr>
          <w:tcW w:w="930" w:type="dxa"/>
          <w:shd w:val="clear" w:color="auto" w:fill="auto"/>
        </w:tcPr>
        <w:p w14:paraId="329D419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5E96FC7"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7721B2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F889CA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6EEABA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D3CF32C" w14:textId="77777777" w:rsidR="00BC0171" w:rsidRPr="001B3266" w:rsidRDefault="00BC0171">
          <w:pPr>
            <w:pStyle w:val="ParagraphStyle2"/>
            <w:rPr>
              <w:rStyle w:val="FakeCharacterStyle"/>
              <w:rFonts w:ascii="Source Sans 3" w:hAnsi="Source Sans 3"/>
            </w:rPr>
          </w:pPr>
        </w:p>
      </w:tc>
    </w:tr>
  </w:tbl>
  <w:p w14:paraId="680A4887" w14:textId="77777777" w:rsidR="00BC0171" w:rsidRPr="001B3266" w:rsidRDefault="00BC0171">
    <w:pPr>
      <w:rPr>
        <w:rStyle w:val="FakeCharacterStyle"/>
        <w:rFonts w:ascii="Source Sans 3" w:hAnsi="Source Sans 3"/>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0A51857E" w14:textId="77777777">
      <w:trPr>
        <w:trHeight w:hRule="exact" w:val="45"/>
      </w:trPr>
      <w:tc>
        <w:tcPr>
          <w:tcW w:w="3285" w:type="dxa"/>
          <w:vMerge w:val="restart"/>
          <w:shd w:val="clear" w:color="auto" w:fill="auto"/>
        </w:tcPr>
        <w:p w14:paraId="23E16E85"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1A599FD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B54AA94"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A20DC8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9BA504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BA5ECF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78166CD" w14:textId="77777777" w:rsidR="00BC0171" w:rsidRPr="001B3266" w:rsidRDefault="00BC0171">
          <w:pPr>
            <w:pStyle w:val="ParagraphStyle2"/>
            <w:rPr>
              <w:rStyle w:val="FakeCharacterStyle"/>
              <w:rFonts w:ascii="Source Sans 3" w:hAnsi="Source Sans 3"/>
            </w:rPr>
          </w:pPr>
        </w:p>
      </w:tc>
    </w:tr>
    <w:tr w:rsidR="00BC0171" w:rsidRPr="001B3266" w14:paraId="6CF0FE18" w14:textId="77777777">
      <w:trPr>
        <w:trHeight w:hRule="exact" w:val="345"/>
      </w:trPr>
      <w:tc>
        <w:tcPr>
          <w:tcW w:w="3285" w:type="dxa"/>
          <w:vMerge/>
          <w:shd w:val="clear" w:color="auto" w:fill="auto"/>
        </w:tcPr>
        <w:p w14:paraId="747ADD08" w14:textId="77777777" w:rsidR="00BC0171" w:rsidRPr="001B3266" w:rsidRDefault="00BC0171">
          <w:pPr>
            <w:rPr>
              <w:rStyle w:val="FakeCharacterStyle"/>
              <w:rFonts w:ascii="Source Sans 3" w:hAnsi="Source Sans 3"/>
            </w:rPr>
          </w:pPr>
        </w:p>
      </w:tc>
      <w:tc>
        <w:tcPr>
          <w:tcW w:w="930" w:type="dxa"/>
          <w:shd w:val="clear" w:color="auto" w:fill="auto"/>
        </w:tcPr>
        <w:p w14:paraId="287E66D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43BB4A6"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518E11C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24CF87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DE448F6"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-84-</w:t>
          </w:r>
        </w:p>
      </w:tc>
      <w:tc>
        <w:tcPr>
          <w:tcW w:w="930" w:type="dxa"/>
          <w:shd w:val="clear" w:color="auto" w:fill="auto"/>
        </w:tcPr>
        <w:p w14:paraId="69D008DD" w14:textId="77777777" w:rsidR="00BC0171" w:rsidRPr="001B3266" w:rsidRDefault="00BC0171">
          <w:pPr>
            <w:pStyle w:val="ParagraphStyle2"/>
            <w:rPr>
              <w:rStyle w:val="FakeCharacterStyle"/>
              <w:rFonts w:ascii="Source Sans 3" w:hAnsi="Source Sans 3"/>
            </w:rPr>
          </w:pPr>
        </w:p>
      </w:tc>
    </w:tr>
    <w:tr w:rsidR="00BC0171" w:rsidRPr="001B3266" w14:paraId="49798AE5" w14:textId="77777777">
      <w:trPr>
        <w:trHeight w:hRule="exact" w:val="45"/>
      </w:trPr>
      <w:tc>
        <w:tcPr>
          <w:tcW w:w="3285" w:type="dxa"/>
          <w:vMerge/>
          <w:shd w:val="clear" w:color="auto" w:fill="auto"/>
        </w:tcPr>
        <w:p w14:paraId="7450C990" w14:textId="77777777" w:rsidR="00BC0171" w:rsidRPr="001B3266" w:rsidRDefault="00BC0171">
          <w:pPr>
            <w:rPr>
              <w:rStyle w:val="FakeCharacterStyle"/>
              <w:rFonts w:ascii="Source Sans 3" w:hAnsi="Source Sans 3"/>
            </w:rPr>
          </w:pPr>
        </w:p>
      </w:tc>
      <w:tc>
        <w:tcPr>
          <w:tcW w:w="930" w:type="dxa"/>
          <w:shd w:val="clear" w:color="auto" w:fill="auto"/>
        </w:tcPr>
        <w:p w14:paraId="5A519A6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79DAD27"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708601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75A878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70D281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EC7FE75" w14:textId="77777777" w:rsidR="00BC0171" w:rsidRPr="001B3266" w:rsidRDefault="00BC0171">
          <w:pPr>
            <w:pStyle w:val="ParagraphStyle2"/>
            <w:rPr>
              <w:rStyle w:val="FakeCharacterStyle"/>
              <w:rFonts w:ascii="Source Sans 3" w:hAnsi="Source Sans 3"/>
            </w:rPr>
          </w:pPr>
        </w:p>
      </w:tc>
    </w:tr>
  </w:tbl>
  <w:p w14:paraId="56D25C77" w14:textId="77777777" w:rsidR="00BC0171" w:rsidRPr="001B3266" w:rsidRDefault="00BC0171">
    <w:pPr>
      <w:rPr>
        <w:rStyle w:val="FakeCharacterStyle"/>
        <w:rFonts w:ascii="Source Sans 3" w:hAnsi="Source Sans 3"/>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03B7C09F" w14:textId="77777777">
      <w:trPr>
        <w:trHeight w:hRule="exact" w:val="45"/>
      </w:trPr>
      <w:tc>
        <w:tcPr>
          <w:tcW w:w="3285" w:type="dxa"/>
          <w:vMerge w:val="restart"/>
          <w:shd w:val="clear" w:color="auto" w:fill="auto"/>
        </w:tcPr>
        <w:p w14:paraId="74A1EE29"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033A9D4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AB03C00"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5FAC75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0BDF80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2E1BAF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8CEE1C4" w14:textId="77777777" w:rsidR="00BC0171" w:rsidRPr="001B3266" w:rsidRDefault="00BC0171">
          <w:pPr>
            <w:pStyle w:val="ParagraphStyle2"/>
            <w:rPr>
              <w:rStyle w:val="FakeCharacterStyle"/>
              <w:rFonts w:ascii="Source Sans 3" w:hAnsi="Source Sans 3"/>
            </w:rPr>
          </w:pPr>
        </w:p>
      </w:tc>
    </w:tr>
    <w:tr w:rsidR="00BC0171" w:rsidRPr="001B3266" w14:paraId="006CC37F" w14:textId="77777777">
      <w:trPr>
        <w:trHeight w:hRule="exact" w:val="345"/>
      </w:trPr>
      <w:tc>
        <w:tcPr>
          <w:tcW w:w="3285" w:type="dxa"/>
          <w:vMerge/>
          <w:shd w:val="clear" w:color="auto" w:fill="auto"/>
        </w:tcPr>
        <w:p w14:paraId="3B6551E1" w14:textId="77777777" w:rsidR="00BC0171" w:rsidRPr="001B3266" w:rsidRDefault="00BC0171">
          <w:pPr>
            <w:rPr>
              <w:rStyle w:val="FakeCharacterStyle"/>
              <w:rFonts w:ascii="Source Sans 3" w:hAnsi="Source Sans 3"/>
            </w:rPr>
          </w:pPr>
        </w:p>
      </w:tc>
      <w:tc>
        <w:tcPr>
          <w:tcW w:w="930" w:type="dxa"/>
          <w:shd w:val="clear" w:color="auto" w:fill="auto"/>
        </w:tcPr>
        <w:p w14:paraId="3902EE7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083413E"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066AC49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90478E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B9ED131"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-85-</w:t>
          </w:r>
        </w:p>
      </w:tc>
      <w:tc>
        <w:tcPr>
          <w:tcW w:w="930" w:type="dxa"/>
          <w:shd w:val="clear" w:color="auto" w:fill="auto"/>
        </w:tcPr>
        <w:p w14:paraId="26CC2323" w14:textId="77777777" w:rsidR="00BC0171" w:rsidRPr="001B3266" w:rsidRDefault="00BC0171">
          <w:pPr>
            <w:pStyle w:val="ParagraphStyle2"/>
            <w:rPr>
              <w:rStyle w:val="FakeCharacterStyle"/>
              <w:rFonts w:ascii="Source Sans 3" w:hAnsi="Source Sans 3"/>
            </w:rPr>
          </w:pPr>
        </w:p>
      </w:tc>
    </w:tr>
    <w:tr w:rsidR="00BC0171" w:rsidRPr="001B3266" w14:paraId="6DE1122E" w14:textId="77777777">
      <w:trPr>
        <w:trHeight w:hRule="exact" w:val="45"/>
      </w:trPr>
      <w:tc>
        <w:tcPr>
          <w:tcW w:w="3285" w:type="dxa"/>
          <w:vMerge/>
          <w:shd w:val="clear" w:color="auto" w:fill="auto"/>
        </w:tcPr>
        <w:p w14:paraId="67948114" w14:textId="77777777" w:rsidR="00BC0171" w:rsidRPr="001B3266" w:rsidRDefault="00BC0171">
          <w:pPr>
            <w:rPr>
              <w:rStyle w:val="FakeCharacterStyle"/>
              <w:rFonts w:ascii="Source Sans 3" w:hAnsi="Source Sans 3"/>
            </w:rPr>
          </w:pPr>
        </w:p>
      </w:tc>
      <w:tc>
        <w:tcPr>
          <w:tcW w:w="930" w:type="dxa"/>
          <w:shd w:val="clear" w:color="auto" w:fill="auto"/>
        </w:tcPr>
        <w:p w14:paraId="4728C0F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17FD432"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FFC3D6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ACD98C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C6BCEC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EE8390A" w14:textId="77777777" w:rsidR="00BC0171" w:rsidRPr="001B3266" w:rsidRDefault="00BC0171">
          <w:pPr>
            <w:pStyle w:val="ParagraphStyle2"/>
            <w:rPr>
              <w:rStyle w:val="FakeCharacterStyle"/>
              <w:rFonts w:ascii="Source Sans 3" w:hAnsi="Source Sans 3"/>
            </w:rPr>
          </w:pPr>
        </w:p>
      </w:tc>
    </w:tr>
  </w:tbl>
  <w:p w14:paraId="6E835343" w14:textId="77777777" w:rsidR="00BC0171" w:rsidRPr="001B3266" w:rsidRDefault="00BC0171">
    <w:pPr>
      <w:rPr>
        <w:rStyle w:val="FakeCharacterStyle"/>
        <w:rFonts w:ascii="Source Sans 3" w:hAnsi="Source Sans 3"/>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3CD6A88A" w14:textId="77777777">
      <w:trPr>
        <w:trHeight w:hRule="exact" w:val="45"/>
      </w:trPr>
      <w:tc>
        <w:tcPr>
          <w:tcW w:w="3285" w:type="dxa"/>
          <w:vMerge w:val="restart"/>
          <w:shd w:val="clear" w:color="auto" w:fill="auto"/>
        </w:tcPr>
        <w:p w14:paraId="45775693"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0E411129"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13BF782"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493171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9EA61C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FB578D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FE8B0E3" w14:textId="77777777" w:rsidR="00BC0171" w:rsidRPr="001B3266" w:rsidRDefault="00BC0171">
          <w:pPr>
            <w:pStyle w:val="ParagraphStyle2"/>
            <w:rPr>
              <w:rStyle w:val="FakeCharacterStyle"/>
              <w:rFonts w:ascii="Source Sans 3" w:hAnsi="Source Sans 3"/>
            </w:rPr>
          </w:pPr>
        </w:p>
      </w:tc>
    </w:tr>
    <w:tr w:rsidR="00BC0171" w:rsidRPr="001B3266" w14:paraId="7FFD9D06" w14:textId="77777777">
      <w:trPr>
        <w:trHeight w:hRule="exact" w:val="345"/>
      </w:trPr>
      <w:tc>
        <w:tcPr>
          <w:tcW w:w="3285" w:type="dxa"/>
          <w:vMerge/>
          <w:shd w:val="clear" w:color="auto" w:fill="auto"/>
        </w:tcPr>
        <w:p w14:paraId="120C9931" w14:textId="77777777" w:rsidR="00BC0171" w:rsidRPr="001B3266" w:rsidRDefault="00BC0171">
          <w:pPr>
            <w:rPr>
              <w:rStyle w:val="FakeCharacterStyle"/>
              <w:rFonts w:ascii="Source Sans 3" w:hAnsi="Source Sans 3"/>
            </w:rPr>
          </w:pPr>
        </w:p>
      </w:tc>
      <w:tc>
        <w:tcPr>
          <w:tcW w:w="930" w:type="dxa"/>
          <w:shd w:val="clear" w:color="auto" w:fill="auto"/>
        </w:tcPr>
        <w:p w14:paraId="085DA53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B984CEF"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6CCC1C6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D6A825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A18402B"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-86-</w:t>
          </w:r>
        </w:p>
      </w:tc>
      <w:tc>
        <w:tcPr>
          <w:tcW w:w="930" w:type="dxa"/>
          <w:shd w:val="clear" w:color="auto" w:fill="auto"/>
        </w:tcPr>
        <w:p w14:paraId="7F627A5F" w14:textId="77777777" w:rsidR="00BC0171" w:rsidRPr="001B3266" w:rsidRDefault="00BC0171">
          <w:pPr>
            <w:pStyle w:val="ParagraphStyle2"/>
            <w:rPr>
              <w:rStyle w:val="FakeCharacterStyle"/>
              <w:rFonts w:ascii="Source Sans 3" w:hAnsi="Source Sans 3"/>
            </w:rPr>
          </w:pPr>
        </w:p>
      </w:tc>
    </w:tr>
    <w:tr w:rsidR="00BC0171" w:rsidRPr="001B3266" w14:paraId="655ACB1A" w14:textId="77777777">
      <w:trPr>
        <w:trHeight w:hRule="exact" w:val="45"/>
      </w:trPr>
      <w:tc>
        <w:tcPr>
          <w:tcW w:w="3285" w:type="dxa"/>
          <w:vMerge/>
          <w:shd w:val="clear" w:color="auto" w:fill="auto"/>
        </w:tcPr>
        <w:p w14:paraId="3F7DDB9A" w14:textId="77777777" w:rsidR="00BC0171" w:rsidRPr="001B3266" w:rsidRDefault="00BC0171">
          <w:pPr>
            <w:rPr>
              <w:rStyle w:val="FakeCharacterStyle"/>
              <w:rFonts w:ascii="Source Sans 3" w:hAnsi="Source Sans 3"/>
            </w:rPr>
          </w:pPr>
        </w:p>
      </w:tc>
      <w:tc>
        <w:tcPr>
          <w:tcW w:w="930" w:type="dxa"/>
          <w:shd w:val="clear" w:color="auto" w:fill="auto"/>
        </w:tcPr>
        <w:p w14:paraId="5A5E767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4F4878D"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4012CD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C23629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48942A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0CF8CD5" w14:textId="77777777" w:rsidR="00BC0171" w:rsidRPr="001B3266" w:rsidRDefault="00BC0171">
          <w:pPr>
            <w:pStyle w:val="ParagraphStyle2"/>
            <w:rPr>
              <w:rStyle w:val="FakeCharacterStyle"/>
              <w:rFonts w:ascii="Source Sans 3" w:hAnsi="Source Sans 3"/>
            </w:rPr>
          </w:pPr>
        </w:p>
      </w:tc>
    </w:tr>
  </w:tbl>
  <w:p w14:paraId="672E8ADF" w14:textId="77777777" w:rsidR="00BC0171" w:rsidRPr="001B3266" w:rsidRDefault="00BC0171">
    <w:pPr>
      <w:rPr>
        <w:rStyle w:val="FakeCharacterStyle"/>
        <w:rFonts w:ascii="Source Sans 3" w:hAnsi="Source Sans 3"/>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360F785F" w14:textId="77777777">
      <w:trPr>
        <w:trHeight w:hRule="exact" w:val="45"/>
      </w:trPr>
      <w:tc>
        <w:tcPr>
          <w:tcW w:w="3285" w:type="dxa"/>
          <w:vMerge w:val="restart"/>
          <w:shd w:val="clear" w:color="auto" w:fill="auto"/>
        </w:tcPr>
        <w:p w14:paraId="7FAE77BB"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6334320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46F0795"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282DA5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0FDFA3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A74F0E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34C02AD" w14:textId="77777777" w:rsidR="00BC0171" w:rsidRPr="001B3266" w:rsidRDefault="00BC0171">
          <w:pPr>
            <w:pStyle w:val="ParagraphStyle2"/>
            <w:rPr>
              <w:rStyle w:val="FakeCharacterStyle"/>
              <w:rFonts w:ascii="Source Sans 3" w:hAnsi="Source Sans 3"/>
            </w:rPr>
          </w:pPr>
        </w:p>
      </w:tc>
    </w:tr>
    <w:tr w:rsidR="00BC0171" w:rsidRPr="001B3266" w14:paraId="7F478F8D" w14:textId="77777777">
      <w:trPr>
        <w:trHeight w:hRule="exact" w:val="345"/>
      </w:trPr>
      <w:tc>
        <w:tcPr>
          <w:tcW w:w="3285" w:type="dxa"/>
          <w:vMerge/>
          <w:shd w:val="clear" w:color="auto" w:fill="auto"/>
        </w:tcPr>
        <w:p w14:paraId="0A899FF8" w14:textId="77777777" w:rsidR="00BC0171" w:rsidRPr="001B3266" w:rsidRDefault="00BC0171">
          <w:pPr>
            <w:rPr>
              <w:rStyle w:val="FakeCharacterStyle"/>
              <w:rFonts w:ascii="Source Sans 3" w:hAnsi="Source Sans 3"/>
            </w:rPr>
          </w:pPr>
        </w:p>
      </w:tc>
      <w:tc>
        <w:tcPr>
          <w:tcW w:w="930" w:type="dxa"/>
          <w:shd w:val="clear" w:color="auto" w:fill="auto"/>
        </w:tcPr>
        <w:p w14:paraId="5CCA9D3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3FD7887"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0E05CC6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F80555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956484A"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-87-</w:t>
          </w:r>
        </w:p>
      </w:tc>
      <w:tc>
        <w:tcPr>
          <w:tcW w:w="930" w:type="dxa"/>
          <w:shd w:val="clear" w:color="auto" w:fill="auto"/>
        </w:tcPr>
        <w:p w14:paraId="0E201162" w14:textId="77777777" w:rsidR="00BC0171" w:rsidRPr="001B3266" w:rsidRDefault="00BC0171">
          <w:pPr>
            <w:pStyle w:val="ParagraphStyle2"/>
            <w:rPr>
              <w:rStyle w:val="FakeCharacterStyle"/>
              <w:rFonts w:ascii="Source Sans 3" w:hAnsi="Source Sans 3"/>
            </w:rPr>
          </w:pPr>
        </w:p>
      </w:tc>
    </w:tr>
    <w:tr w:rsidR="00BC0171" w:rsidRPr="001B3266" w14:paraId="7FDA9F0F" w14:textId="77777777">
      <w:trPr>
        <w:trHeight w:hRule="exact" w:val="45"/>
      </w:trPr>
      <w:tc>
        <w:tcPr>
          <w:tcW w:w="3285" w:type="dxa"/>
          <w:vMerge/>
          <w:shd w:val="clear" w:color="auto" w:fill="auto"/>
        </w:tcPr>
        <w:p w14:paraId="775B01D7" w14:textId="77777777" w:rsidR="00BC0171" w:rsidRPr="001B3266" w:rsidRDefault="00BC0171">
          <w:pPr>
            <w:rPr>
              <w:rStyle w:val="FakeCharacterStyle"/>
              <w:rFonts w:ascii="Source Sans 3" w:hAnsi="Source Sans 3"/>
            </w:rPr>
          </w:pPr>
        </w:p>
      </w:tc>
      <w:tc>
        <w:tcPr>
          <w:tcW w:w="930" w:type="dxa"/>
          <w:shd w:val="clear" w:color="auto" w:fill="auto"/>
        </w:tcPr>
        <w:p w14:paraId="79628B6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48B5A84"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11C614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8CCCD2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3E6AA9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32AE686" w14:textId="77777777" w:rsidR="00BC0171" w:rsidRPr="001B3266" w:rsidRDefault="00BC0171">
          <w:pPr>
            <w:pStyle w:val="ParagraphStyle2"/>
            <w:rPr>
              <w:rStyle w:val="FakeCharacterStyle"/>
              <w:rFonts w:ascii="Source Sans 3" w:hAnsi="Source Sans 3"/>
            </w:rPr>
          </w:pPr>
        </w:p>
      </w:tc>
    </w:tr>
  </w:tbl>
  <w:p w14:paraId="0114F060" w14:textId="77777777" w:rsidR="00BC0171" w:rsidRPr="001B3266" w:rsidRDefault="00BC0171">
    <w:pPr>
      <w:rPr>
        <w:rStyle w:val="FakeCharacterStyle"/>
        <w:rFonts w:ascii="Source Sans 3" w:hAnsi="Source Sans 3"/>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4E56EE0A" w14:textId="77777777">
      <w:trPr>
        <w:trHeight w:hRule="exact" w:val="45"/>
      </w:trPr>
      <w:tc>
        <w:tcPr>
          <w:tcW w:w="3285" w:type="dxa"/>
          <w:vMerge w:val="restart"/>
          <w:shd w:val="clear" w:color="auto" w:fill="auto"/>
        </w:tcPr>
        <w:p w14:paraId="7960F993"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185381C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6A66F0E"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9FF5C0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47A609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5D972B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2122D0C" w14:textId="77777777" w:rsidR="00BC0171" w:rsidRPr="001B3266" w:rsidRDefault="00BC0171">
          <w:pPr>
            <w:pStyle w:val="ParagraphStyle2"/>
            <w:rPr>
              <w:rStyle w:val="FakeCharacterStyle"/>
              <w:rFonts w:ascii="Source Sans 3" w:hAnsi="Source Sans 3"/>
            </w:rPr>
          </w:pPr>
        </w:p>
      </w:tc>
    </w:tr>
    <w:tr w:rsidR="00BC0171" w:rsidRPr="001B3266" w14:paraId="22FF058F" w14:textId="77777777">
      <w:trPr>
        <w:trHeight w:hRule="exact" w:val="345"/>
      </w:trPr>
      <w:tc>
        <w:tcPr>
          <w:tcW w:w="3285" w:type="dxa"/>
          <w:vMerge/>
          <w:shd w:val="clear" w:color="auto" w:fill="auto"/>
        </w:tcPr>
        <w:p w14:paraId="77F6D6D0" w14:textId="77777777" w:rsidR="00BC0171" w:rsidRPr="001B3266" w:rsidRDefault="00BC0171">
          <w:pPr>
            <w:rPr>
              <w:rStyle w:val="FakeCharacterStyle"/>
              <w:rFonts w:ascii="Source Sans 3" w:hAnsi="Source Sans 3"/>
            </w:rPr>
          </w:pPr>
        </w:p>
      </w:tc>
      <w:tc>
        <w:tcPr>
          <w:tcW w:w="930" w:type="dxa"/>
          <w:shd w:val="clear" w:color="auto" w:fill="auto"/>
        </w:tcPr>
        <w:p w14:paraId="539BD9F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D05512A"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700784D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B7FD1A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19A80EF"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-7-</w:t>
          </w:r>
        </w:p>
      </w:tc>
      <w:tc>
        <w:tcPr>
          <w:tcW w:w="930" w:type="dxa"/>
          <w:shd w:val="clear" w:color="auto" w:fill="auto"/>
        </w:tcPr>
        <w:p w14:paraId="3F510A25" w14:textId="77777777" w:rsidR="00BC0171" w:rsidRPr="001B3266" w:rsidRDefault="00BC0171">
          <w:pPr>
            <w:pStyle w:val="ParagraphStyle2"/>
            <w:rPr>
              <w:rStyle w:val="FakeCharacterStyle"/>
              <w:rFonts w:ascii="Source Sans 3" w:hAnsi="Source Sans 3"/>
            </w:rPr>
          </w:pPr>
        </w:p>
      </w:tc>
    </w:tr>
    <w:tr w:rsidR="00BC0171" w:rsidRPr="001B3266" w14:paraId="31B4EBA7" w14:textId="77777777">
      <w:trPr>
        <w:trHeight w:hRule="exact" w:val="45"/>
      </w:trPr>
      <w:tc>
        <w:tcPr>
          <w:tcW w:w="3285" w:type="dxa"/>
          <w:vMerge/>
          <w:shd w:val="clear" w:color="auto" w:fill="auto"/>
        </w:tcPr>
        <w:p w14:paraId="2C8509CE" w14:textId="77777777" w:rsidR="00BC0171" w:rsidRPr="001B3266" w:rsidRDefault="00BC0171">
          <w:pPr>
            <w:rPr>
              <w:rStyle w:val="FakeCharacterStyle"/>
              <w:rFonts w:ascii="Source Sans 3" w:hAnsi="Source Sans 3"/>
            </w:rPr>
          </w:pPr>
        </w:p>
      </w:tc>
      <w:tc>
        <w:tcPr>
          <w:tcW w:w="930" w:type="dxa"/>
          <w:shd w:val="clear" w:color="auto" w:fill="auto"/>
        </w:tcPr>
        <w:p w14:paraId="06D5E8E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7556B57"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303DEF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68E8FD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62FFAB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9B28C15" w14:textId="77777777" w:rsidR="00BC0171" w:rsidRPr="001B3266" w:rsidRDefault="00BC0171">
          <w:pPr>
            <w:pStyle w:val="ParagraphStyle2"/>
            <w:rPr>
              <w:rStyle w:val="FakeCharacterStyle"/>
              <w:rFonts w:ascii="Source Sans 3" w:hAnsi="Source Sans 3"/>
            </w:rPr>
          </w:pPr>
        </w:p>
      </w:tc>
    </w:tr>
  </w:tbl>
  <w:p w14:paraId="04C14056" w14:textId="77777777" w:rsidR="00BC0171" w:rsidRPr="001B3266" w:rsidRDefault="00BC0171">
    <w:pPr>
      <w:rPr>
        <w:rStyle w:val="FakeCharacterStyle"/>
        <w:rFonts w:ascii="Source Sans 3" w:hAnsi="Source Sans 3"/>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19D04970" w14:textId="77777777">
      <w:trPr>
        <w:trHeight w:hRule="exact" w:val="45"/>
      </w:trPr>
      <w:tc>
        <w:tcPr>
          <w:tcW w:w="3285" w:type="dxa"/>
          <w:vMerge w:val="restart"/>
          <w:shd w:val="clear" w:color="auto" w:fill="auto"/>
        </w:tcPr>
        <w:p w14:paraId="00EA4475"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3650E56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87DF417"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730A00D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1CEA32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F54E1D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6698998" w14:textId="77777777" w:rsidR="00BC0171" w:rsidRPr="001B3266" w:rsidRDefault="00BC0171">
          <w:pPr>
            <w:pStyle w:val="ParagraphStyle2"/>
            <w:rPr>
              <w:rStyle w:val="FakeCharacterStyle"/>
              <w:rFonts w:ascii="Source Sans 3" w:hAnsi="Source Sans 3"/>
            </w:rPr>
          </w:pPr>
        </w:p>
      </w:tc>
    </w:tr>
    <w:tr w:rsidR="00BC0171" w:rsidRPr="001B3266" w14:paraId="71D294F5" w14:textId="77777777">
      <w:trPr>
        <w:trHeight w:hRule="exact" w:val="345"/>
      </w:trPr>
      <w:tc>
        <w:tcPr>
          <w:tcW w:w="3285" w:type="dxa"/>
          <w:vMerge/>
          <w:shd w:val="clear" w:color="auto" w:fill="auto"/>
        </w:tcPr>
        <w:p w14:paraId="669E1086" w14:textId="77777777" w:rsidR="00BC0171" w:rsidRPr="001B3266" w:rsidRDefault="00BC0171">
          <w:pPr>
            <w:rPr>
              <w:rStyle w:val="FakeCharacterStyle"/>
              <w:rFonts w:ascii="Source Sans 3" w:hAnsi="Source Sans 3"/>
            </w:rPr>
          </w:pPr>
        </w:p>
      </w:tc>
      <w:tc>
        <w:tcPr>
          <w:tcW w:w="930" w:type="dxa"/>
          <w:shd w:val="clear" w:color="auto" w:fill="auto"/>
        </w:tcPr>
        <w:p w14:paraId="58ECBF6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D784471"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59E64AF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2D79EA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4ED74B5"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-88-</w:t>
          </w:r>
        </w:p>
      </w:tc>
      <w:tc>
        <w:tcPr>
          <w:tcW w:w="930" w:type="dxa"/>
          <w:shd w:val="clear" w:color="auto" w:fill="auto"/>
        </w:tcPr>
        <w:p w14:paraId="34A32516" w14:textId="77777777" w:rsidR="00BC0171" w:rsidRPr="001B3266" w:rsidRDefault="00BC0171">
          <w:pPr>
            <w:pStyle w:val="ParagraphStyle2"/>
            <w:rPr>
              <w:rStyle w:val="FakeCharacterStyle"/>
              <w:rFonts w:ascii="Source Sans 3" w:hAnsi="Source Sans 3"/>
            </w:rPr>
          </w:pPr>
        </w:p>
      </w:tc>
    </w:tr>
    <w:tr w:rsidR="00BC0171" w:rsidRPr="001B3266" w14:paraId="07D1878A" w14:textId="77777777">
      <w:trPr>
        <w:trHeight w:hRule="exact" w:val="45"/>
      </w:trPr>
      <w:tc>
        <w:tcPr>
          <w:tcW w:w="3285" w:type="dxa"/>
          <w:vMerge/>
          <w:shd w:val="clear" w:color="auto" w:fill="auto"/>
        </w:tcPr>
        <w:p w14:paraId="36A95E49" w14:textId="77777777" w:rsidR="00BC0171" w:rsidRPr="001B3266" w:rsidRDefault="00BC0171">
          <w:pPr>
            <w:rPr>
              <w:rStyle w:val="FakeCharacterStyle"/>
              <w:rFonts w:ascii="Source Sans 3" w:hAnsi="Source Sans 3"/>
            </w:rPr>
          </w:pPr>
        </w:p>
      </w:tc>
      <w:tc>
        <w:tcPr>
          <w:tcW w:w="930" w:type="dxa"/>
          <w:shd w:val="clear" w:color="auto" w:fill="auto"/>
        </w:tcPr>
        <w:p w14:paraId="1A92E3E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03EA091"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DA2874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F2BCBB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E33E68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820A7C9" w14:textId="77777777" w:rsidR="00BC0171" w:rsidRPr="001B3266" w:rsidRDefault="00BC0171">
          <w:pPr>
            <w:pStyle w:val="ParagraphStyle2"/>
            <w:rPr>
              <w:rStyle w:val="FakeCharacterStyle"/>
              <w:rFonts w:ascii="Source Sans 3" w:hAnsi="Source Sans 3"/>
            </w:rPr>
          </w:pPr>
        </w:p>
      </w:tc>
    </w:tr>
  </w:tbl>
  <w:p w14:paraId="0C49717B" w14:textId="77777777" w:rsidR="00BC0171" w:rsidRPr="001B3266" w:rsidRDefault="00BC0171">
    <w:pPr>
      <w:rPr>
        <w:rStyle w:val="FakeCharacterStyle"/>
        <w:rFonts w:ascii="Source Sans 3" w:hAnsi="Source Sans 3"/>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3803A205" w14:textId="77777777">
      <w:trPr>
        <w:trHeight w:hRule="exact" w:val="45"/>
      </w:trPr>
      <w:tc>
        <w:tcPr>
          <w:tcW w:w="3285" w:type="dxa"/>
          <w:vMerge w:val="restart"/>
          <w:shd w:val="clear" w:color="auto" w:fill="auto"/>
        </w:tcPr>
        <w:p w14:paraId="23A1DE12"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13D1221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916C0F9"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8F5F5C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EE2037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FACE7D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7461E42" w14:textId="77777777" w:rsidR="00BC0171" w:rsidRPr="001B3266" w:rsidRDefault="00BC0171">
          <w:pPr>
            <w:pStyle w:val="ParagraphStyle2"/>
            <w:rPr>
              <w:rStyle w:val="FakeCharacterStyle"/>
              <w:rFonts w:ascii="Source Sans 3" w:hAnsi="Source Sans 3"/>
            </w:rPr>
          </w:pPr>
        </w:p>
      </w:tc>
    </w:tr>
    <w:tr w:rsidR="00BC0171" w:rsidRPr="001B3266" w14:paraId="038A91DE" w14:textId="77777777">
      <w:trPr>
        <w:trHeight w:hRule="exact" w:val="345"/>
      </w:trPr>
      <w:tc>
        <w:tcPr>
          <w:tcW w:w="3285" w:type="dxa"/>
          <w:vMerge/>
          <w:shd w:val="clear" w:color="auto" w:fill="auto"/>
        </w:tcPr>
        <w:p w14:paraId="7E6B5DB3" w14:textId="77777777" w:rsidR="00BC0171" w:rsidRPr="001B3266" w:rsidRDefault="00BC0171">
          <w:pPr>
            <w:rPr>
              <w:rStyle w:val="FakeCharacterStyle"/>
              <w:rFonts w:ascii="Source Sans 3" w:hAnsi="Source Sans 3"/>
            </w:rPr>
          </w:pPr>
        </w:p>
      </w:tc>
      <w:tc>
        <w:tcPr>
          <w:tcW w:w="930" w:type="dxa"/>
          <w:shd w:val="clear" w:color="auto" w:fill="auto"/>
        </w:tcPr>
        <w:p w14:paraId="77F68B9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85631E4"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2DC4D26B"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2C91D7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87D8E0B"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-89-</w:t>
          </w:r>
        </w:p>
      </w:tc>
      <w:tc>
        <w:tcPr>
          <w:tcW w:w="930" w:type="dxa"/>
          <w:shd w:val="clear" w:color="auto" w:fill="auto"/>
        </w:tcPr>
        <w:p w14:paraId="73BF0E0A" w14:textId="77777777" w:rsidR="00BC0171" w:rsidRPr="001B3266" w:rsidRDefault="00BC0171">
          <w:pPr>
            <w:pStyle w:val="ParagraphStyle2"/>
            <w:rPr>
              <w:rStyle w:val="FakeCharacterStyle"/>
              <w:rFonts w:ascii="Source Sans 3" w:hAnsi="Source Sans 3"/>
            </w:rPr>
          </w:pPr>
        </w:p>
      </w:tc>
    </w:tr>
    <w:tr w:rsidR="00BC0171" w:rsidRPr="001B3266" w14:paraId="33B5DC63" w14:textId="77777777">
      <w:trPr>
        <w:trHeight w:hRule="exact" w:val="45"/>
      </w:trPr>
      <w:tc>
        <w:tcPr>
          <w:tcW w:w="3285" w:type="dxa"/>
          <w:vMerge/>
          <w:shd w:val="clear" w:color="auto" w:fill="auto"/>
        </w:tcPr>
        <w:p w14:paraId="760AAB6A" w14:textId="77777777" w:rsidR="00BC0171" w:rsidRPr="001B3266" w:rsidRDefault="00BC0171">
          <w:pPr>
            <w:rPr>
              <w:rStyle w:val="FakeCharacterStyle"/>
              <w:rFonts w:ascii="Source Sans 3" w:hAnsi="Source Sans 3"/>
            </w:rPr>
          </w:pPr>
        </w:p>
      </w:tc>
      <w:tc>
        <w:tcPr>
          <w:tcW w:w="930" w:type="dxa"/>
          <w:shd w:val="clear" w:color="auto" w:fill="auto"/>
        </w:tcPr>
        <w:p w14:paraId="125F037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21391F6"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3D3860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4C87C9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A60E82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2B7E416" w14:textId="77777777" w:rsidR="00BC0171" w:rsidRPr="001B3266" w:rsidRDefault="00BC0171">
          <w:pPr>
            <w:pStyle w:val="ParagraphStyle2"/>
            <w:rPr>
              <w:rStyle w:val="FakeCharacterStyle"/>
              <w:rFonts w:ascii="Source Sans 3" w:hAnsi="Source Sans 3"/>
            </w:rPr>
          </w:pPr>
        </w:p>
      </w:tc>
    </w:tr>
  </w:tbl>
  <w:p w14:paraId="62D484E0" w14:textId="77777777" w:rsidR="00BC0171" w:rsidRPr="001B3266" w:rsidRDefault="00BC0171">
    <w:pPr>
      <w:rPr>
        <w:rStyle w:val="FakeCharacterStyle"/>
        <w:rFonts w:ascii="Source Sans 3" w:hAnsi="Source Sans 3"/>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5849856D" w14:textId="77777777">
      <w:trPr>
        <w:trHeight w:hRule="exact" w:val="45"/>
      </w:trPr>
      <w:tc>
        <w:tcPr>
          <w:tcW w:w="3285" w:type="dxa"/>
          <w:vMerge w:val="restart"/>
          <w:shd w:val="clear" w:color="auto" w:fill="auto"/>
        </w:tcPr>
        <w:p w14:paraId="67119B6E"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2984AF1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23CEC6D"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646F5D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B52876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820969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53EE0FA" w14:textId="77777777" w:rsidR="00BC0171" w:rsidRPr="001B3266" w:rsidRDefault="00BC0171">
          <w:pPr>
            <w:pStyle w:val="ParagraphStyle2"/>
            <w:rPr>
              <w:rStyle w:val="FakeCharacterStyle"/>
              <w:rFonts w:ascii="Source Sans 3" w:hAnsi="Source Sans 3"/>
            </w:rPr>
          </w:pPr>
        </w:p>
      </w:tc>
    </w:tr>
    <w:tr w:rsidR="00BC0171" w:rsidRPr="001B3266" w14:paraId="19D0855D" w14:textId="77777777">
      <w:trPr>
        <w:trHeight w:hRule="exact" w:val="345"/>
      </w:trPr>
      <w:tc>
        <w:tcPr>
          <w:tcW w:w="3285" w:type="dxa"/>
          <w:vMerge/>
          <w:shd w:val="clear" w:color="auto" w:fill="auto"/>
        </w:tcPr>
        <w:p w14:paraId="17907FB1" w14:textId="77777777" w:rsidR="00BC0171" w:rsidRPr="001B3266" w:rsidRDefault="00BC0171">
          <w:pPr>
            <w:rPr>
              <w:rStyle w:val="FakeCharacterStyle"/>
              <w:rFonts w:ascii="Source Sans 3" w:hAnsi="Source Sans 3"/>
            </w:rPr>
          </w:pPr>
        </w:p>
      </w:tc>
      <w:tc>
        <w:tcPr>
          <w:tcW w:w="930" w:type="dxa"/>
          <w:shd w:val="clear" w:color="auto" w:fill="auto"/>
        </w:tcPr>
        <w:p w14:paraId="1D7F5BA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9EBF1E8"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2BAC1BC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4B1D073"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4967FA1"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-90-</w:t>
          </w:r>
        </w:p>
      </w:tc>
      <w:tc>
        <w:tcPr>
          <w:tcW w:w="930" w:type="dxa"/>
          <w:shd w:val="clear" w:color="auto" w:fill="auto"/>
        </w:tcPr>
        <w:p w14:paraId="0CAB11A4" w14:textId="77777777" w:rsidR="00BC0171" w:rsidRPr="001B3266" w:rsidRDefault="00BC0171">
          <w:pPr>
            <w:pStyle w:val="ParagraphStyle2"/>
            <w:rPr>
              <w:rStyle w:val="FakeCharacterStyle"/>
              <w:rFonts w:ascii="Source Sans 3" w:hAnsi="Source Sans 3"/>
            </w:rPr>
          </w:pPr>
        </w:p>
      </w:tc>
    </w:tr>
    <w:tr w:rsidR="00BC0171" w:rsidRPr="001B3266" w14:paraId="19598CF0" w14:textId="77777777">
      <w:trPr>
        <w:trHeight w:hRule="exact" w:val="45"/>
      </w:trPr>
      <w:tc>
        <w:tcPr>
          <w:tcW w:w="3285" w:type="dxa"/>
          <w:vMerge/>
          <w:shd w:val="clear" w:color="auto" w:fill="auto"/>
        </w:tcPr>
        <w:p w14:paraId="6F9910E2" w14:textId="77777777" w:rsidR="00BC0171" w:rsidRPr="001B3266" w:rsidRDefault="00BC0171">
          <w:pPr>
            <w:rPr>
              <w:rStyle w:val="FakeCharacterStyle"/>
              <w:rFonts w:ascii="Source Sans 3" w:hAnsi="Source Sans 3"/>
            </w:rPr>
          </w:pPr>
        </w:p>
      </w:tc>
      <w:tc>
        <w:tcPr>
          <w:tcW w:w="930" w:type="dxa"/>
          <w:shd w:val="clear" w:color="auto" w:fill="auto"/>
        </w:tcPr>
        <w:p w14:paraId="5E298E9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B50CEB6"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617065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C5C0D8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27EE10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88BE193" w14:textId="77777777" w:rsidR="00BC0171" w:rsidRPr="001B3266" w:rsidRDefault="00BC0171">
          <w:pPr>
            <w:pStyle w:val="ParagraphStyle2"/>
            <w:rPr>
              <w:rStyle w:val="FakeCharacterStyle"/>
              <w:rFonts w:ascii="Source Sans 3" w:hAnsi="Source Sans 3"/>
            </w:rPr>
          </w:pPr>
        </w:p>
      </w:tc>
    </w:tr>
  </w:tbl>
  <w:p w14:paraId="1B808012" w14:textId="77777777" w:rsidR="00BC0171" w:rsidRPr="001B3266" w:rsidRDefault="00BC0171">
    <w:pPr>
      <w:rPr>
        <w:rStyle w:val="FakeCharacterStyle"/>
        <w:rFonts w:ascii="Source Sans 3" w:hAnsi="Source Sans 3"/>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32F99B94" w14:textId="77777777">
      <w:trPr>
        <w:trHeight w:hRule="exact" w:val="45"/>
      </w:trPr>
      <w:tc>
        <w:tcPr>
          <w:tcW w:w="3285" w:type="dxa"/>
          <w:vMerge w:val="restart"/>
          <w:shd w:val="clear" w:color="auto" w:fill="auto"/>
        </w:tcPr>
        <w:p w14:paraId="25774C06"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6CAC540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2A1F6B54"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12653B9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0AB49D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63DD73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D752AD9" w14:textId="77777777" w:rsidR="00BC0171" w:rsidRPr="001B3266" w:rsidRDefault="00BC0171">
          <w:pPr>
            <w:pStyle w:val="ParagraphStyle2"/>
            <w:rPr>
              <w:rStyle w:val="FakeCharacterStyle"/>
              <w:rFonts w:ascii="Source Sans 3" w:hAnsi="Source Sans 3"/>
            </w:rPr>
          </w:pPr>
        </w:p>
      </w:tc>
    </w:tr>
    <w:tr w:rsidR="00BC0171" w:rsidRPr="001B3266" w14:paraId="454BA070" w14:textId="77777777">
      <w:trPr>
        <w:trHeight w:hRule="exact" w:val="345"/>
      </w:trPr>
      <w:tc>
        <w:tcPr>
          <w:tcW w:w="3285" w:type="dxa"/>
          <w:vMerge/>
          <w:shd w:val="clear" w:color="auto" w:fill="auto"/>
        </w:tcPr>
        <w:p w14:paraId="2CD240F4" w14:textId="77777777" w:rsidR="00BC0171" w:rsidRPr="001B3266" w:rsidRDefault="00BC0171">
          <w:pPr>
            <w:rPr>
              <w:rStyle w:val="FakeCharacterStyle"/>
              <w:rFonts w:ascii="Source Sans 3" w:hAnsi="Source Sans 3"/>
            </w:rPr>
          </w:pPr>
        </w:p>
      </w:tc>
      <w:tc>
        <w:tcPr>
          <w:tcW w:w="930" w:type="dxa"/>
          <w:shd w:val="clear" w:color="auto" w:fill="auto"/>
        </w:tcPr>
        <w:p w14:paraId="19128F5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812712B"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768C7A0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6323EA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09B4E7C"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-91-</w:t>
          </w:r>
        </w:p>
      </w:tc>
      <w:tc>
        <w:tcPr>
          <w:tcW w:w="930" w:type="dxa"/>
          <w:shd w:val="clear" w:color="auto" w:fill="auto"/>
        </w:tcPr>
        <w:p w14:paraId="711ECA81" w14:textId="77777777" w:rsidR="00BC0171" w:rsidRPr="001B3266" w:rsidRDefault="00BC0171">
          <w:pPr>
            <w:pStyle w:val="ParagraphStyle2"/>
            <w:rPr>
              <w:rStyle w:val="FakeCharacterStyle"/>
              <w:rFonts w:ascii="Source Sans 3" w:hAnsi="Source Sans 3"/>
            </w:rPr>
          </w:pPr>
        </w:p>
      </w:tc>
    </w:tr>
    <w:tr w:rsidR="00BC0171" w:rsidRPr="001B3266" w14:paraId="29E61A3C" w14:textId="77777777">
      <w:trPr>
        <w:trHeight w:hRule="exact" w:val="45"/>
      </w:trPr>
      <w:tc>
        <w:tcPr>
          <w:tcW w:w="3285" w:type="dxa"/>
          <w:vMerge/>
          <w:shd w:val="clear" w:color="auto" w:fill="auto"/>
        </w:tcPr>
        <w:p w14:paraId="0156BFFC" w14:textId="77777777" w:rsidR="00BC0171" w:rsidRPr="001B3266" w:rsidRDefault="00BC0171">
          <w:pPr>
            <w:rPr>
              <w:rStyle w:val="FakeCharacterStyle"/>
              <w:rFonts w:ascii="Source Sans 3" w:hAnsi="Source Sans 3"/>
            </w:rPr>
          </w:pPr>
        </w:p>
      </w:tc>
      <w:tc>
        <w:tcPr>
          <w:tcW w:w="930" w:type="dxa"/>
          <w:shd w:val="clear" w:color="auto" w:fill="auto"/>
        </w:tcPr>
        <w:p w14:paraId="780FCB1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0EFE397"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DFAE4F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D2E615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7586A37"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5EFC1AF" w14:textId="77777777" w:rsidR="00BC0171" w:rsidRPr="001B3266" w:rsidRDefault="00BC0171">
          <w:pPr>
            <w:pStyle w:val="ParagraphStyle2"/>
            <w:rPr>
              <w:rStyle w:val="FakeCharacterStyle"/>
              <w:rFonts w:ascii="Source Sans 3" w:hAnsi="Source Sans 3"/>
            </w:rPr>
          </w:pPr>
        </w:p>
      </w:tc>
    </w:tr>
  </w:tbl>
  <w:p w14:paraId="7B894A75" w14:textId="77777777" w:rsidR="00BC0171" w:rsidRPr="001B3266" w:rsidRDefault="00BC0171">
    <w:pPr>
      <w:rPr>
        <w:rStyle w:val="FakeCharacterStyle"/>
        <w:rFonts w:ascii="Source Sans 3" w:hAnsi="Source Sans 3"/>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41C75B4E" w14:textId="77777777">
      <w:trPr>
        <w:trHeight w:hRule="exact" w:val="45"/>
      </w:trPr>
      <w:tc>
        <w:tcPr>
          <w:tcW w:w="3285" w:type="dxa"/>
          <w:vMerge w:val="restart"/>
          <w:shd w:val="clear" w:color="auto" w:fill="auto"/>
        </w:tcPr>
        <w:p w14:paraId="26983377"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37FB2C0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9D4F38B"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98FDDA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F375EC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A3BF5F2"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9573635" w14:textId="77777777" w:rsidR="00BC0171" w:rsidRPr="001B3266" w:rsidRDefault="00BC0171">
          <w:pPr>
            <w:pStyle w:val="ParagraphStyle2"/>
            <w:rPr>
              <w:rStyle w:val="FakeCharacterStyle"/>
              <w:rFonts w:ascii="Source Sans 3" w:hAnsi="Source Sans 3"/>
            </w:rPr>
          </w:pPr>
        </w:p>
      </w:tc>
    </w:tr>
    <w:tr w:rsidR="00BC0171" w:rsidRPr="001B3266" w14:paraId="7BB2F1B7" w14:textId="77777777">
      <w:trPr>
        <w:trHeight w:hRule="exact" w:val="345"/>
      </w:trPr>
      <w:tc>
        <w:tcPr>
          <w:tcW w:w="3285" w:type="dxa"/>
          <w:vMerge/>
          <w:shd w:val="clear" w:color="auto" w:fill="auto"/>
        </w:tcPr>
        <w:p w14:paraId="1806A730" w14:textId="77777777" w:rsidR="00BC0171" w:rsidRPr="001B3266" w:rsidRDefault="00BC0171">
          <w:pPr>
            <w:rPr>
              <w:rStyle w:val="FakeCharacterStyle"/>
              <w:rFonts w:ascii="Source Sans 3" w:hAnsi="Source Sans 3"/>
            </w:rPr>
          </w:pPr>
        </w:p>
      </w:tc>
      <w:tc>
        <w:tcPr>
          <w:tcW w:w="930" w:type="dxa"/>
          <w:shd w:val="clear" w:color="auto" w:fill="auto"/>
        </w:tcPr>
        <w:p w14:paraId="5248ACD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91B63C2"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3ACEF766"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0F5C97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03DAF2B"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-92-</w:t>
          </w:r>
        </w:p>
      </w:tc>
      <w:tc>
        <w:tcPr>
          <w:tcW w:w="930" w:type="dxa"/>
          <w:shd w:val="clear" w:color="auto" w:fill="auto"/>
        </w:tcPr>
        <w:p w14:paraId="3975EA86" w14:textId="77777777" w:rsidR="00BC0171" w:rsidRPr="001B3266" w:rsidRDefault="00BC0171">
          <w:pPr>
            <w:pStyle w:val="ParagraphStyle2"/>
            <w:rPr>
              <w:rStyle w:val="FakeCharacterStyle"/>
              <w:rFonts w:ascii="Source Sans 3" w:hAnsi="Source Sans 3"/>
            </w:rPr>
          </w:pPr>
        </w:p>
      </w:tc>
    </w:tr>
    <w:tr w:rsidR="00BC0171" w:rsidRPr="001B3266" w14:paraId="62550C2A" w14:textId="77777777">
      <w:trPr>
        <w:trHeight w:hRule="exact" w:val="45"/>
      </w:trPr>
      <w:tc>
        <w:tcPr>
          <w:tcW w:w="3285" w:type="dxa"/>
          <w:vMerge/>
          <w:shd w:val="clear" w:color="auto" w:fill="auto"/>
        </w:tcPr>
        <w:p w14:paraId="1AEFEDEC" w14:textId="77777777" w:rsidR="00BC0171" w:rsidRPr="001B3266" w:rsidRDefault="00BC0171">
          <w:pPr>
            <w:rPr>
              <w:rStyle w:val="FakeCharacterStyle"/>
              <w:rFonts w:ascii="Source Sans 3" w:hAnsi="Source Sans 3"/>
            </w:rPr>
          </w:pPr>
        </w:p>
      </w:tc>
      <w:tc>
        <w:tcPr>
          <w:tcW w:w="930" w:type="dxa"/>
          <w:shd w:val="clear" w:color="auto" w:fill="auto"/>
        </w:tcPr>
        <w:p w14:paraId="018734B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AFD992F"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DEA77F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709268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51712A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133912B" w14:textId="77777777" w:rsidR="00BC0171" w:rsidRPr="001B3266" w:rsidRDefault="00BC0171">
          <w:pPr>
            <w:pStyle w:val="ParagraphStyle2"/>
            <w:rPr>
              <w:rStyle w:val="FakeCharacterStyle"/>
              <w:rFonts w:ascii="Source Sans 3" w:hAnsi="Source Sans 3"/>
            </w:rPr>
          </w:pPr>
        </w:p>
      </w:tc>
    </w:tr>
  </w:tbl>
  <w:p w14:paraId="73C096AC" w14:textId="77777777" w:rsidR="00BC0171" w:rsidRPr="001B3266" w:rsidRDefault="00BC0171">
    <w:pPr>
      <w:rPr>
        <w:rStyle w:val="FakeCharacterStyle"/>
        <w:rFonts w:ascii="Source Sans 3" w:hAnsi="Source Sans 3"/>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666ED29B" w14:textId="77777777">
      <w:trPr>
        <w:trHeight w:hRule="exact" w:val="45"/>
      </w:trPr>
      <w:tc>
        <w:tcPr>
          <w:tcW w:w="3285" w:type="dxa"/>
          <w:vMerge w:val="restart"/>
          <w:shd w:val="clear" w:color="auto" w:fill="auto"/>
        </w:tcPr>
        <w:p w14:paraId="64C536BB"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7CD1928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EEF22C8"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7160F21"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44F088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7061A7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03182AB" w14:textId="77777777" w:rsidR="00BC0171" w:rsidRPr="001B3266" w:rsidRDefault="00BC0171">
          <w:pPr>
            <w:pStyle w:val="ParagraphStyle2"/>
            <w:rPr>
              <w:rStyle w:val="FakeCharacterStyle"/>
              <w:rFonts w:ascii="Source Sans 3" w:hAnsi="Source Sans 3"/>
            </w:rPr>
          </w:pPr>
        </w:p>
      </w:tc>
    </w:tr>
    <w:tr w:rsidR="00BC0171" w:rsidRPr="001B3266" w14:paraId="76BBEF35" w14:textId="77777777">
      <w:trPr>
        <w:trHeight w:hRule="exact" w:val="345"/>
      </w:trPr>
      <w:tc>
        <w:tcPr>
          <w:tcW w:w="3285" w:type="dxa"/>
          <w:vMerge/>
          <w:shd w:val="clear" w:color="auto" w:fill="auto"/>
        </w:tcPr>
        <w:p w14:paraId="44926125" w14:textId="77777777" w:rsidR="00BC0171" w:rsidRPr="001B3266" w:rsidRDefault="00BC0171">
          <w:pPr>
            <w:rPr>
              <w:rStyle w:val="FakeCharacterStyle"/>
              <w:rFonts w:ascii="Source Sans 3" w:hAnsi="Source Sans 3"/>
            </w:rPr>
          </w:pPr>
        </w:p>
      </w:tc>
      <w:tc>
        <w:tcPr>
          <w:tcW w:w="930" w:type="dxa"/>
          <w:shd w:val="clear" w:color="auto" w:fill="auto"/>
        </w:tcPr>
        <w:p w14:paraId="3EA5A44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39D1255"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6BD54A7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70961C7A"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9CF7A84"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-93-</w:t>
          </w:r>
        </w:p>
      </w:tc>
      <w:tc>
        <w:tcPr>
          <w:tcW w:w="930" w:type="dxa"/>
          <w:shd w:val="clear" w:color="auto" w:fill="auto"/>
        </w:tcPr>
        <w:p w14:paraId="379C0015" w14:textId="77777777" w:rsidR="00BC0171" w:rsidRPr="001B3266" w:rsidRDefault="00BC0171">
          <w:pPr>
            <w:pStyle w:val="ParagraphStyle2"/>
            <w:rPr>
              <w:rStyle w:val="FakeCharacterStyle"/>
              <w:rFonts w:ascii="Source Sans 3" w:hAnsi="Source Sans 3"/>
            </w:rPr>
          </w:pPr>
        </w:p>
      </w:tc>
    </w:tr>
    <w:tr w:rsidR="00BC0171" w:rsidRPr="001B3266" w14:paraId="58745F03" w14:textId="77777777">
      <w:trPr>
        <w:trHeight w:hRule="exact" w:val="45"/>
      </w:trPr>
      <w:tc>
        <w:tcPr>
          <w:tcW w:w="3285" w:type="dxa"/>
          <w:vMerge/>
          <w:shd w:val="clear" w:color="auto" w:fill="auto"/>
        </w:tcPr>
        <w:p w14:paraId="22D4AC55" w14:textId="77777777" w:rsidR="00BC0171" w:rsidRPr="001B3266" w:rsidRDefault="00BC0171">
          <w:pPr>
            <w:rPr>
              <w:rStyle w:val="FakeCharacterStyle"/>
              <w:rFonts w:ascii="Source Sans 3" w:hAnsi="Source Sans 3"/>
            </w:rPr>
          </w:pPr>
        </w:p>
      </w:tc>
      <w:tc>
        <w:tcPr>
          <w:tcW w:w="930" w:type="dxa"/>
          <w:shd w:val="clear" w:color="auto" w:fill="auto"/>
        </w:tcPr>
        <w:p w14:paraId="53E3F7E5"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BA9DCD0"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E89027C"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93130A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F2550C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598229B" w14:textId="77777777" w:rsidR="00BC0171" w:rsidRPr="001B3266" w:rsidRDefault="00BC0171">
          <w:pPr>
            <w:pStyle w:val="ParagraphStyle2"/>
            <w:rPr>
              <w:rStyle w:val="FakeCharacterStyle"/>
              <w:rFonts w:ascii="Source Sans 3" w:hAnsi="Source Sans 3"/>
            </w:rPr>
          </w:pPr>
        </w:p>
      </w:tc>
    </w:tr>
  </w:tbl>
  <w:p w14:paraId="036DD39B" w14:textId="77777777" w:rsidR="00BC0171" w:rsidRPr="001B3266" w:rsidRDefault="00BC0171">
    <w:pPr>
      <w:rPr>
        <w:rStyle w:val="FakeCharacterStyle"/>
        <w:rFonts w:ascii="Source Sans 3" w:hAnsi="Source Sans 3"/>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4C18C6FE" w14:textId="77777777">
      <w:trPr>
        <w:trHeight w:hRule="exact" w:val="45"/>
      </w:trPr>
      <w:tc>
        <w:tcPr>
          <w:tcW w:w="3285" w:type="dxa"/>
          <w:vMerge w:val="restart"/>
          <w:shd w:val="clear" w:color="auto" w:fill="auto"/>
        </w:tcPr>
        <w:p w14:paraId="144826C8"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2F04921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D6612A3"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FE5E89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2186F27"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E6CE88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321A08B" w14:textId="77777777" w:rsidR="00BC0171" w:rsidRPr="001B3266" w:rsidRDefault="00BC0171">
          <w:pPr>
            <w:pStyle w:val="ParagraphStyle2"/>
            <w:rPr>
              <w:rStyle w:val="FakeCharacterStyle"/>
              <w:rFonts w:ascii="Source Sans 3" w:hAnsi="Source Sans 3"/>
            </w:rPr>
          </w:pPr>
        </w:p>
      </w:tc>
    </w:tr>
    <w:tr w:rsidR="00BC0171" w:rsidRPr="001B3266" w14:paraId="5279633B" w14:textId="77777777">
      <w:trPr>
        <w:trHeight w:hRule="exact" w:val="345"/>
      </w:trPr>
      <w:tc>
        <w:tcPr>
          <w:tcW w:w="3285" w:type="dxa"/>
          <w:vMerge/>
          <w:shd w:val="clear" w:color="auto" w:fill="auto"/>
        </w:tcPr>
        <w:p w14:paraId="6D96D796" w14:textId="77777777" w:rsidR="00BC0171" w:rsidRPr="001B3266" w:rsidRDefault="00BC0171">
          <w:pPr>
            <w:rPr>
              <w:rStyle w:val="FakeCharacterStyle"/>
              <w:rFonts w:ascii="Source Sans 3" w:hAnsi="Source Sans 3"/>
            </w:rPr>
          </w:pPr>
        </w:p>
      </w:tc>
      <w:tc>
        <w:tcPr>
          <w:tcW w:w="930" w:type="dxa"/>
          <w:shd w:val="clear" w:color="auto" w:fill="auto"/>
        </w:tcPr>
        <w:p w14:paraId="4ED9831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987BF7D"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37C9CA9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36EEFAE"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1EDCFB5"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-94-</w:t>
          </w:r>
        </w:p>
      </w:tc>
      <w:tc>
        <w:tcPr>
          <w:tcW w:w="930" w:type="dxa"/>
          <w:shd w:val="clear" w:color="auto" w:fill="auto"/>
        </w:tcPr>
        <w:p w14:paraId="7B46495D" w14:textId="77777777" w:rsidR="00BC0171" w:rsidRPr="001B3266" w:rsidRDefault="00BC0171">
          <w:pPr>
            <w:pStyle w:val="ParagraphStyle2"/>
            <w:rPr>
              <w:rStyle w:val="FakeCharacterStyle"/>
              <w:rFonts w:ascii="Source Sans 3" w:hAnsi="Source Sans 3"/>
            </w:rPr>
          </w:pPr>
        </w:p>
      </w:tc>
    </w:tr>
    <w:tr w:rsidR="00BC0171" w:rsidRPr="001B3266" w14:paraId="1E366B60" w14:textId="77777777">
      <w:trPr>
        <w:trHeight w:hRule="exact" w:val="45"/>
      </w:trPr>
      <w:tc>
        <w:tcPr>
          <w:tcW w:w="3285" w:type="dxa"/>
          <w:vMerge/>
          <w:shd w:val="clear" w:color="auto" w:fill="auto"/>
        </w:tcPr>
        <w:p w14:paraId="15E09E63" w14:textId="77777777" w:rsidR="00BC0171" w:rsidRPr="001B3266" w:rsidRDefault="00BC0171">
          <w:pPr>
            <w:rPr>
              <w:rStyle w:val="FakeCharacterStyle"/>
              <w:rFonts w:ascii="Source Sans 3" w:hAnsi="Source Sans 3"/>
            </w:rPr>
          </w:pPr>
        </w:p>
      </w:tc>
      <w:tc>
        <w:tcPr>
          <w:tcW w:w="930" w:type="dxa"/>
          <w:shd w:val="clear" w:color="auto" w:fill="auto"/>
        </w:tcPr>
        <w:p w14:paraId="6528E82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D5FC044"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0D5FDA35"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142CD2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AC4A62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52742B2" w14:textId="77777777" w:rsidR="00BC0171" w:rsidRPr="001B3266" w:rsidRDefault="00BC0171">
          <w:pPr>
            <w:pStyle w:val="ParagraphStyle2"/>
            <w:rPr>
              <w:rStyle w:val="FakeCharacterStyle"/>
              <w:rFonts w:ascii="Source Sans 3" w:hAnsi="Source Sans 3"/>
            </w:rPr>
          </w:pPr>
        </w:p>
      </w:tc>
    </w:tr>
  </w:tbl>
  <w:p w14:paraId="28C20B02" w14:textId="77777777" w:rsidR="00BC0171" w:rsidRPr="001B3266" w:rsidRDefault="00BC0171">
    <w:pPr>
      <w:rPr>
        <w:rStyle w:val="FakeCharacterStyle"/>
        <w:rFonts w:ascii="Source Sans 3" w:hAnsi="Source Sans 3"/>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1A24A0D5" w14:textId="77777777">
      <w:trPr>
        <w:trHeight w:hRule="exact" w:val="45"/>
      </w:trPr>
      <w:tc>
        <w:tcPr>
          <w:tcW w:w="3285" w:type="dxa"/>
          <w:vMerge w:val="restart"/>
          <w:shd w:val="clear" w:color="auto" w:fill="auto"/>
        </w:tcPr>
        <w:p w14:paraId="747CD586"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7418640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6C30FA0"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43B634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55CD284"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6504FA7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B0A0313" w14:textId="77777777" w:rsidR="00BC0171" w:rsidRPr="001B3266" w:rsidRDefault="00BC0171">
          <w:pPr>
            <w:pStyle w:val="ParagraphStyle2"/>
            <w:rPr>
              <w:rStyle w:val="FakeCharacterStyle"/>
              <w:rFonts w:ascii="Source Sans 3" w:hAnsi="Source Sans 3"/>
            </w:rPr>
          </w:pPr>
        </w:p>
      </w:tc>
    </w:tr>
    <w:tr w:rsidR="00BC0171" w:rsidRPr="001B3266" w14:paraId="1851D74E" w14:textId="77777777">
      <w:trPr>
        <w:trHeight w:hRule="exact" w:val="345"/>
      </w:trPr>
      <w:tc>
        <w:tcPr>
          <w:tcW w:w="3285" w:type="dxa"/>
          <w:vMerge/>
          <w:shd w:val="clear" w:color="auto" w:fill="auto"/>
        </w:tcPr>
        <w:p w14:paraId="0A3AD650" w14:textId="77777777" w:rsidR="00BC0171" w:rsidRPr="001B3266" w:rsidRDefault="00BC0171">
          <w:pPr>
            <w:rPr>
              <w:rStyle w:val="FakeCharacterStyle"/>
              <w:rFonts w:ascii="Source Sans 3" w:hAnsi="Source Sans 3"/>
            </w:rPr>
          </w:pPr>
        </w:p>
      </w:tc>
      <w:tc>
        <w:tcPr>
          <w:tcW w:w="930" w:type="dxa"/>
          <w:shd w:val="clear" w:color="auto" w:fill="auto"/>
        </w:tcPr>
        <w:p w14:paraId="0E3C60C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D588D9A"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093D1D5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89B8EF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2C94777"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-95-</w:t>
          </w:r>
        </w:p>
      </w:tc>
      <w:tc>
        <w:tcPr>
          <w:tcW w:w="930" w:type="dxa"/>
          <w:shd w:val="clear" w:color="auto" w:fill="auto"/>
        </w:tcPr>
        <w:p w14:paraId="0EC78BFB" w14:textId="77777777" w:rsidR="00BC0171" w:rsidRPr="001B3266" w:rsidRDefault="00BC0171">
          <w:pPr>
            <w:pStyle w:val="ParagraphStyle2"/>
            <w:rPr>
              <w:rStyle w:val="FakeCharacterStyle"/>
              <w:rFonts w:ascii="Source Sans 3" w:hAnsi="Source Sans 3"/>
            </w:rPr>
          </w:pPr>
        </w:p>
      </w:tc>
    </w:tr>
    <w:tr w:rsidR="00BC0171" w:rsidRPr="001B3266" w14:paraId="58BD0C26" w14:textId="77777777">
      <w:trPr>
        <w:trHeight w:hRule="exact" w:val="45"/>
      </w:trPr>
      <w:tc>
        <w:tcPr>
          <w:tcW w:w="3285" w:type="dxa"/>
          <w:vMerge/>
          <w:shd w:val="clear" w:color="auto" w:fill="auto"/>
        </w:tcPr>
        <w:p w14:paraId="16BD8AE1" w14:textId="77777777" w:rsidR="00BC0171" w:rsidRPr="001B3266" w:rsidRDefault="00BC0171">
          <w:pPr>
            <w:rPr>
              <w:rStyle w:val="FakeCharacterStyle"/>
              <w:rFonts w:ascii="Source Sans 3" w:hAnsi="Source Sans 3"/>
            </w:rPr>
          </w:pPr>
        </w:p>
      </w:tc>
      <w:tc>
        <w:tcPr>
          <w:tcW w:w="930" w:type="dxa"/>
          <w:shd w:val="clear" w:color="auto" w:fill="auto"/>
        </w:tcPr>
        <w:p w14:paraId="00858E6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EB54696"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2B61A65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5C36046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F546BA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4B2C1AF" w14:textId="77777777" w:rsidR="00BC0171" w:rsidRPr="001B3266" w:rsidRDefault="00BC0171">
          <w:pPr>
            <w:pStyle w:val="ParagraphStyle2"/>
            <w:rPr>
              <w:rStyle w:val="FakeCharacterStyle"/>
              <w:rFonts w:ascii="Source Sans 3" w:hAnsi="Source Sans 3"/>
            </w:rPr>
          </w:pPr>
        </w:p>
      </w:tc>
    </w:tr>
  </w:tbl>
  <w:p w14:paraId="6787E2C5" w14:textId="77777777" w:rsidR="00BC0171" w:rsidRPr="001B3266" w:rsidRDefault="00BC0171">
    <w:pPr>
      <w:rPr>
        <w:rStyle w:val="FakeCharacterStyle"/>
        <w:rFonts w:ascii="Source Sans 3" w:hAnsi="Source Sans 3"/>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2E49DEE5" w14:textId="77777777">
      <w:trPr>
        <w:trHeight w:hRule="exact" w:val="45"/>
      </w:trPr>
      <w:tc>
        <w:tcPr>
          <w:tcW w:w="3285" w:type="dxa"/>
          <w:vMerge w:val="restart"/>
          <w:shd w:val="clear" w:color="auto" w:fill="auto"/>
        </w:tcPr>
        <w:p w14:paraId="331FDFAB"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68D47E3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AFB98D7"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6123502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2C72FD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E839ACE"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9D6BE28" w14:textId="77777777" w:rsidR="00BC0171" w:rsidRPr="001B3266" w:rsidRDefault="00BC0171">
          <w:pPr>
            <w:pStyle w:val="ParagraphStyle2"/>
            <w:rPr>
              <w:rStyle w:val="FakeCharacterStyle"/>
              <w:rFonts w:ascii="Source Sans 3" w:hAnsi="Source Sans 3"/>
            </w:rPr>
          </w:pPr>
        </w:p>
      </w:tc>
    </w:tr>
    <w:tr w:rsidR="00BC0171" w:rsidRPr="001B3266" w14:paraId="5F51E61F" w14:textId="77777777">
      <w:trPr>
        <w:trHeight w:hRule="exact" w:val="345"/>
      </w:trPr>
      <w:tc>
        <w:tcPr>
          <w:tcW w:w="3285" w:type="dxa"/>
          <w:vMerge/>
          <w:shd w:val="clear" w:color="auto" w:fill="auto"/>
        </w:tcPr>
        <w:p w14:paraId="62F8D347" w14:textId="77777777" w:rsidR="00BC0171" w:rsidRPr="001B3266" w:rsidRDefault="00BC0171">
          <w:pPr>
            <w:rPr>
              <w:rStyle w:val="FakeCharacterStyle"/>
              <w:rFonts w:ascii="Source Sans 3" w:hAnsi="Source Sans 3"/>
            </w:rPr>
          </w:pPr>
        </w:p>
      </w:tc>
      <w:tc>
        <w:tcPr>
          <w:tcW w:w="930" w:type="dxa"/>
          <w:shd w:val="clear" w:color="auto" w:fill="auto"/>
        </w:tcPr>
        <w:p w14:paraId="7ECE2DB2"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6BBFCE0"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34E0F6EA"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356D4B2C"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3CE99A7F"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-96-</w:t>
          </w:r>
        </w:p>
      </w:tc>
      <w:tc>
        <w:tcPr>
          <w:tcW w:w="930" w:type="dxa"/>
          <w:shd w:val="clear" w:color="auto" w:fill="auto"/>
        </w:tcPr>
        <w:p w14:paraId="68D8C6DC" w14:textId="77777777" w:rsidR="00BC0171" w:rsidRPr="001B3266" w:rsidRDefault="00BC0171">
          <w:pPr>
            <w:pStyle w:val="ParagraphStyle2"/>
            <w:rPr>
              <w:rStyle w:val="FakeCharacterStyle"/>
              <w:rFonts w:ascii="Source Sans 3" w:hAnsi="Source Sans 3"/>
            </w:rPr>
          </w:pPr>
        </w:p>
      </w:tc>
    </w:tr>
    <w:tr w:rsidR="00BC0171" w:rsidRPr="001B3266" w14:paraId="5BD77E8C" w14:textId="77777777">
      <w:trPr>
        <w:trHeight w:hRule="exact" w:val="45"/>
      </w:trPr>
      <w:tc>
        <w:tcPr>
          <w:tcW w:w="3285" w:type="dxa"/>
          <w:vMerge/>
          <w:shd w:val="clear" w:color="auto" w:fill="auto"/>
        </w:tcPr>
        <w:p w14:paraId="63F62B4C" w14:textId="77777777" w:rsidR="00BC0171" w:rsidRPr="001B3266" w:rsidRDefault="00BC0171">
          <w:pPr>
            <w:rPr>
              <w:rStyle w:val="FakeCharacterStyle"/>
              <w:rFonts w:ascii="Source Sans 3" w:hAnsi="Source Sans 3"/>
            </w:rPr>
          </w:pPr>
        </w:p>
      </w:tc>
      <w:tc>
        <w:tcPr>
          <w:tcW w:w="930" w:type="dxa"/>
          <w:shd w:val="clear" w:color="auto" w:fill="auto"/>
        </w:tcPr>
        <w:p w14:paraId="75E7DBF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5AEFBA39"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39C80ED3"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4AED80A1"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46C8160"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1ABEE08" w14:textId="77777777" w:rsidR="00BC0171" w:rsidRPr="001B3266" w:rsidRDefault="00BC0171">
          <w:pPr>
            <w:pStyle w:val="ParagraphStyle2"/>
            <w:rPr>
              <w:rStyle w:val="FakeCharacterStyle"/>
              <w:rFonts w:ascii="Source Sans 3" w:hAnsi="Source Sans 3"/>
            </w:rPr>
          </w:pPr>
        </w:p>
      </w:tc>
    </w:tr>
  </w:tbl>
  <w:p w14:paraId="751EB24C" w14:textId="77777777" w:rsidR="00BC0171" w:rsidRPr="001B3266" w:rsidRDefault="00BC0171">
    <w:pPr>
      <w:rPr>
        <w:rStyle w:val="FakeCharacterStyle"/>
        <w:rFonts w:ascii="Source Sans 3" w:hAnsi="Source Sans 3"/>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C0171" w:rsidRPr="001B3266" w14:paraId="16634D04" w14:textId="77777777">
      <w:trPr>
        <w:trHeight w:hRule="exact" w:val="45"/>
      </w:trPr>
      <w:tc>
        <w:tcPr>
          <w:tcW w:w="3285" w:type="dxa"/>
          <w:vMerge w:val="restart"/>
          <w:shd w:val="clear" w:color="auto" w:fill="auto"/>
        </w:tcPr>
        <w:p w14:paraId="54243F0F" w14:textId="77777777" w:rsidR="00BC0171" w:rsidRPr="001B3266" w:rsidRDefault="00BC0171">
          <w:pPr>
            <w:pStyle w:val="ParagraphStyle1"/>
            <w:rPr>
              <w:rStyle w:val="CharacterStyle1"/>
              <w:rFonts w:ascii="Source Sans 3" w:eastAsia="Calibri" w:hAnsi="Source Sans 3"/>
            </w:rPr>
          </w:pPr>
        </w:p>
      </w:tc>
      <w:tc>
        <w:tcPr>
          <w:tcW w:w="930" w:type="dxa"/>
          <w:shd w:val="clear" w:color="auto" w:fill="auto"/>
        </w:tcPr>
        <w:p w14:paraId="0D940CA0"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3B5185E"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55747124"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6F25453F"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03DE738F"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803D732" w14:textId="77777777" w:rsidR="00BC0171" w:rsidRPr="001B3266" w:rsidRDefault="00BC0171">
          <w:pPr>
            <w:pStyle w:val="ParagraphStyle2"/>
            <w:rPr>
              <w:rStyle w:val="FakeCharacterStyle"/>
              <w:rFonts w:ascii="Source Sans 3" w:hAnsi="Source Sans 3"/>
            </w:rPr>
          </w:pPr>
        </w:p>
      </w:tc>
    </w:tr>
    <w:tr w:rsidR="00BC0171" w:rsidRPr="001B3266" w14:paraId="56C95A71" w14:textId="77777777">
      <w:trPr>
        <w:trHeight w:hRule="exact" w:val="345"/>
      </w:trPr>
      <w:tc>
        <w:tcPr>
          <w:tcW w:w="3285" w:type="dxa"/>
          <w:vMerge/>
          <w:shd w:val="clear" w:color="auto" w:fill="auto"/>
        </w:tcPr>
        <w:p w14:paraId="7A8E609A" w14:textId="77777777" w:rsidR="00BC0171" w:rsidRPr="001B3266" w:rsidRDefault="00BC0171">
          <w:pPr>
            <w:rPr>
              <w:rStyle w:val="FakeCharacterStyle"/>
              <w:rFonts w:ascii="Source Sans 3" w:hAnsi="Source Sans 3"/>
            </w:rPr>
          </w:pPr>
        </w:p>
      </w:tc>
      <w:tc>
        <w:tcPr>
          <w:tcW w:w="930" w:type="dxa"/>
          <w:shd w:val="clear" w:color="auto" w:fill="auto"/>
        </w:tcPr>
        <w:p w14:paraId="431CDF18"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45A76BF8" w14:textId="77777777" w:rsidR="00BC0171" w:rsidRPr="001B3266" w:rsidRDefault="006E665C">
          <w:pPr>
            <w:pStyle w:val="ParagraphStyle3"/>
            <w:rPr>
              <w:rStyle w:val="CharacterStyle2"/>
              <w:rFonts w:ascii="Source Sans 3" w:hAnsi="Source Sans 3"/>
            </w:rPr>
          </w:pPr>
          <w:r w:rsidRPr="001B3266">
            <w:rPr>
              <w:rStyle w:val="CharacterStyle2"/>
              <w:rFonts w:ascii="Source Sans 3" w:hAnsi="Source Sans 3"/>
            </w:rPr>
            <w:t>Datum: 25.02.2026</w:t>
          </w:r>
        </w:p>
      </w:tc>
      <w:tc>
        <w:tcPr>
          <w:tcW w:w="915" w:type="dxa"/>
          <w:shd w:val="clear" w:color="auto" w:fill="auto"/>
        </w:tcPr>
        <w:p w14:paraId="42E5D12D"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05967B26"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8FF2570" w14:textId="77777777" w:rsidR="00BC0171" w:rsidRPr="001B3266" w:rsidRDefault="006E665C">
          <w:pPr>
            <w:pStyle w:val="ParagraphStyle4"/>
            <w:rPr>
              <w:rStyle w:val="CharacterStyle3"/>
              <w:rFonts w:ascii="Source Sans 3" w:hAnsi="Source Sans 3"/>
            </w:rPr>
          </w:pPr>
          <w:r w:rsidRPr="001B3266">
            <w:rPr>
              <w:rStyle w:val="CharacterStyle3"/>
              <w:rFonts w:ascii="Source Sans 3" w:hAnsi="Source Sans 3"/>
            </w:rPr>
            <w:t>Seite -97-</w:t>
          </w:r>
        </w:p>
      </w:tc>
      <w:tc>
        <w:tcPr>
          <w:tcW w:w="930" w:type="dxa"/>
          <w:shd w:val="clear" w:color="auto" w:fill="auto"/>
        </w:tcPr>
        <w:p w14:paraId="6F4C2236" w14:textId="77777777" w:rsidR="00BC0171" w:rsidRPr="001B3266" w:rsidRDefault="00BC0171">
          <w:pPr>
            <w:pStyle w:val="ParagraphStyle2"/>
            <w:rPr>
              <w:rStyle w:val="FakeCharacterStyle"/>
              <w:rFonts w:ascii="Source Sans 3" w:hAnsi="Source Sans 3"/>
            </w:rPr>
          </w:pPr>
        </w:p>
      </w:tc>
    </w:tr>
    <w:tr w:rsidR="00BC0171" w:rsidRPr="001B3266" w14:paraId="149E2580" w14:textId="77777777">
      <w:trPr>
        <w:trHeight w:hRule="exact" w:val="45"/>
      </w:trPr>
      <w:tc>
        <w:tcPr>
          <w:tcW w:w="3285" w:type="dxa"/>
          <w:vMerge/>
          <w:shd w:val="clear" w:color="auto" w:fill="auto"/>
        </w:tcPr>
        <w:p w14:paraId="059F7F64" w14:textId="77777777" w:rsidR="00BC0171" w:rsidRPr="001B3266" w:rsidRDefault="00BC0171">
          <w:pPr>
            <w:rPr>
              <w:rStyle w:val="FakeCharacterStyle"/>
              <w:rFonts w:ascii="Source Sans 3" w:hAnsi="Source Sans 3"/>
            </w:rPr>
          </w:pPr>
        </w:p>
      </w:tc>
      <w:tc>
        <w:tcPr>
          <w:tcW w:w="930" w:type="dxa"/>
          <w:shd w:val="clear" w:color="auto" w:fill="auto"/>
        </w:tcPr>
        <w:p w14:paraId="52E6C6BD"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7A632F53" w14:textId="77777777" w:rsidR="00BC0171" w:rsidRPr="001B3266" w:rsidRDefault="00BC0171">
          <w:pPr>
            <w:pStyle w:val="ParagraphStyle2"/>
            <w:rPr>
              <w:rStyle w:val="FakeCharacterStyle"/>
              <w:rFonts w:ascii="Source Sans 3" w:hAnsi="Source Sans 3"/>
            </w:rPr>
          </w:pPr>
        </w:p>
      </w:tc>
      <w:tc>
        <w:tcPr>
          <w:tcW w:w="915" w:type="dxa"/>
          <w:shd w:val="clear" w:color="auto" w:fill="auto"/>
        </w:tcPr>
        <w:p w14:paraId="4A1B8E38"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1E2BD8FB" w14:textId="77777777" w:rsidR="00BC0171" w:rsidRPr="001B3266" w:rsidRDefault="00BC0171">
          <w:pPr>
            <w:pStyle w:val="ParagraphStyle2"/>
            <w:rPr>
              <w:rStyle w:val="FakeCharacterStyle"/>
              <w:rFonts w:ascii="Source Sans 3" w:hAnsi="Source Sans 3"/>
            </w:rPr>
          </w:pPr>
        </w:p>
      </w:tc>
      <w:tc>
        <w:tcPr>
          <w:tcW w:w="1440" w:type="dxa"/>
          <w:shd w:val="clear" w:color="auto" w:fill="auto"/>
        </w:tcPr>
        <w:p w14:paraId="132FD879" w14:textId="77777777" w:rsidR="00BC0171" w:rsidRPr="001B3266" w:rsidRDefault="00BC0171">
          <w:pPr>
            <w:pStyle w:val="ParagraphStyle2"/>
            <w:rPr>
              <w:rStyle w:val="FakeCharacterStyle"/>
              <w:rFonts w:ascii="Source Sans 3" w:hAnsi="Source Sans 3"/>
            </w:rPr>
          </w:pPr>
        </w:p>
      </w:tc>
      <w:tc>
        <w:tcPr>
          <w:tcW w:w="930" w:type="dxa"/>
          <w:shd w:val="clear" w:color="auto" w:fill="auto"/>
        </w:tcPr>
        <w:p w14:paraId="2D9051C8" w14:textId="77777777" w:rsidR="00BC0171" w:rsidRPr="001B3266" w:rsidRDefault="00BC0171">
          <w:pPr>
            <w:pStyle w:val="ParagraphStyle2"/>
            <w:rPr>
              <w:rStyle w:val="FakeCharacterStyle"/>
              <w:rFonts w:ascii="Source Sans 3" w:hAnsi="Source Sans 3"/>
            </w:rPr>
          </w:pPr>
        </w:p>
      </w:tc>
    </w:tr>
  </w:tbl>
  <w:p w14:paraId="121149B0" w14:textId="77777777" w:rsidR="00BC0171" w:rsidRPr="001B3266" w:rsidRDefault="00BC0171">
    <w:pPr>
      <w:rPr>
        <w:rStyle w:val="FakeCharacterStyle"/>
        <w:rFonts w:ascii="Source Sans 3" w:hAnsi="Source Sans 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6058F" w14:textId="77777777" w:rsidR="008F534C" w:rsidRDefault="006E665C">
      <w:r>
        <w:separator/>
      </w:r>
    </w:p>
  </w:footnote>
  <w:footnote w:type="continuationSeparator" w:id="0">
    <w:p w14:paraId="0A2A8168" w14:textId="77777777" w:rsidR="008F534C" w:rsidRDefault="006E6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9F6E" w14:textId="77777777" w:rsidR="001B3266" w:rsidRDefault="001B3266">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7BFE7B5E" w14:textId="77777777">
      <w:trPr>
        <w:trHeight w:hRule="exact" w:val="420"/>
      </w:trPr>
      <w:tc>
        <w:tcPr>
          <w:tcW w:w="9870" w:type="dxa"/>
          <w:gridSpan w:val="3"/>
        </w:tcPr>
        <w:p w14:paraId="6676F0BD" w14:textId="77777777" w:rsidR="00BC0171" w:rsidRPr="001B3266" w:rsidRDefault="00BC0171">
          <w:pPr>
            <w:rPr>
              <w:rStyle w:val="FakeCharacterStyle"/>
              <w:rFonts w:ascii="Source Sans 3" w:hAnsi="Source Sans 3"/>
            </w:rPr>
          </w:pPr>
        </w:p>
      </w:tc>
    </w:tr>
    <w:tr w:rsidR="00BC0171" w:rsidRPr="001B3266" w14:paraId="099FA2F4" w14:textId="77777777">
      <w:trPr>
        <w:trHeight w:hRule="exact" w:val="405"/>
      </w:trPr>
      <w:tc>
        <w:tcPr>
          <w:tcW w:w="3285" w:type="dxa"/>
          <w:shd w:val="clear" w:color="auto" w:fill="auto"/>
        </w:tcPr>
        <w:p w14:paraId="6CCFB6E3"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77A81879"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06BFDD76" w14:textId="77777777" w:rsidR="00BC0171" w:rsidRPr="001B3266" w:rsidRDefault="00BC0171">
          <w:pPr>
            <w:pStyle w:val="ParagraphStyle0"/>
            <w:rPr>
              <w:rStyle w:val="CharacterStyle0"/>
              <w:rFonts w:ascii="Source Sans 3" w:eastAsia="Calibri" w:hAnsi="Source Sans 3"/>
            </w:rPr>
          </w:pPr>
        </w:p>
      </w:tc>
    </w:tr>
  </w:tbl>
  <w:p w14:paraId="4C3B2F20" w14:textId="77777777" w:rsidR="00BC0171" w:rsidRPr="001B3266" w:rsidRDefault="00BC0171">
    <w:pPr>
      <w:rPr>
        <w:rStyle w:val="FakeCharacterStyle"/>
        <w:rFonts w:ascii="Source Sans 3" w:hAnsi="Source Sans 3"/>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3C6E5157" w14:textId="77777777">
      <w:trPr>
        <w:trHeight w:hRule="exact" w:val="420"/>
      </w:trPr>
      <w:tc>
        <w:tcPr>
          <w:tcW w:w="9870" w:type="dxa"/>
          <w:gridSpan w:val="3"/>
        </w:tcPr>
        <w:p w14:paraId="301BFAB9" w14:textId="77777777" w:rsidR="00BC0171" w:rsidRPr="001B3266" w:rsidRDefault="00BC0171">
          <w:pPr>
            <w:rPr>
              <w:rStyle w:val="FakeCharacterStyle"/>
              <w:rFonts w:ascii="Source Sans 3" w:hAnsi="Source Sans 3"/>
            </w:rPr>
          </w:pPr>
        </w:p>
      </w:tc>
    </w:tr>
    <w:tr w:rsidR="00BC0171" w:rsidRPr="001B3266" w14:paraId="59651F30" w14:textId="77777777">
      <w:trPr>
        <w:trHeight w:hRule="exact" w:val="405"/>
      </w:trPr>
      <w:tc>
        <w:tcPr>
          <w:tcW w:w="3285" w:type="dxa"/>
          <w:shd w:val="clear" w:color="auto" w:fill="auto"/>
        </w:tcPr>
        <w:p w14:paraId="6F33510B"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1EB8F60E"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38C42FA8" w14:textId="77777777" w:rsidR="00BC0171" w:rsidRPr="001B3266" w:rsidRDefault="00BC0171">
          <w:pPr>
            <w:pStyle w:val="ParagraphStyle0"/>
            <w:rPr>
              <w:rStyle w:val="CharacterStyle0"/>
              <w:rFonts w:ascii="Source Sans 3" w:eastAsia="Calibri" w:hAnsi="Source Sans 3"/>
            </w:rPr>
          </w:pPr>
        </w:p>
      </w:tc>
    </w:tr>
  </w:tbl>
  <w:p w14:paraId="176A6881" w14:textId="77777777" w:rsidR="00BC0171" w:rsidRPr="001B3266" w:rsidRDefault="00BC0171">
    <w:pPr>
      <w:rPr>
        <w:rStyle w:val="FakeCharacterStyle"/>
        <w:rFonts w:ascii="Source Sans 3" w:hAnsi="Source Sans 3"/>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1D041681" w14:textId="77777777">
      <w:trPr>
        <w:trHeight w:hRule="exact" w:val="420"/>
      </w:trPr>
      <w:tc>
        <w:tcPr>
          <w:tcW w:w="9870" w:type="dxa"/>
          <w:gridSpan w:val="3"/>
        </w:tcPr>
        <w:p w14:paraId="624C1D12" w14:textId="77777777" w:rsidR="00BC0171" w:rsidRPr="001B3266" w:rsidRDefault="00BC0171">
          <w:pPr>
            <w:rPr>
              <w:rStyle w:val="FakeCharacterStyle"/>
              <w:rFonts w:ascii="Source Sans 3" w:hAnsi="Source Sans 3"/>
            </w:rPr>
          </w:pPr>
        </w:p>
      </w:tc>
    </w:tr>
    <w:tr w:rsidR="00BC0171" w:rsidRPr="001B3266" w14:paraId="4D506880" w14:textId="77777777">
      <w:trPr>
        <w:trHeight w:hRule="exact" w:val="405"/>
      </w:trPr>
      <w:tc>
        <w:tcPr>
          <w:tcW w:w="3285" w:type="dxa"/>
          <w:shd w:val="clear" w:color="auto" w:fill="auto"/>
        </w:tcPr>
        <w:p w14:paraId="40E019F8"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70512764"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74612189" w14:textId="77777777" w:rsidR="00BC0171" w:rsidRPr="001B3266" w:rsidRDefault="00BC0171">
          <w:pPr>
            <w:pStyle w:val="ParagraphStyle0"/>
            <w:rPr>
              <w:rStyle w:val="CharacterStyle0"/>
              <w:rFonts w:ascii="Source Sans 3" w:eastAsia="Calibri" w:hAnsi="Source Sans 3"/>
            </w:rPr>
          </w:pPr>
        </w:p>
      </w:tc>
    </w:tr>
  </w:tbl>
  <w:p w14:paraId="20C5C75A" w14:textId="77777777" w:rsidR="00BC0171" w:rsidRPr="001B3266" w:rsidRDefault="00BC0171">
    <w:pPr>
      <w:rPr>
        <w:rStyle w:val="FakeCharacterStyle"/>
        <w:rFonts w:ascii="Source Sans 3" w:hAnsi="Source Sans 3"/>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781EB544" w14:textId="77777777">
      <w:trPr>
        <w:trHeight w:hRule="exact" w:val="420"/>
      </w:trPr>
      <w:tc>
        <w:tcPr>
          <w:tcW w:w="9870" w:type="dxa"/>
          <w:gridSpan w:val="3"/>
        </w:tcPr>
        <w:p w14:paraId="49E1D7C0" w14:textId="77777777" w:rsidR="00BC0171" w:rsidRPr="001B3266" w:rsidRDefault="00BC0171">
          <w:pPr>
            <w:rPr>
              <w:rStyle w:val="FakeCharacterStyle"/>
              <w:rFonts w:ascii="Source Sans 3" w:hAnsi="Source Sans 3"/>
            </w:rPr>
          </w:pPr>
        </w:p>
      </w:tc>
    </w:tr>
    <w:tr w:rsidR="00BC0171" w:rsidRPr="001B3266" w14:paraId="6C8813AA" w14:textId="77777777">
      <w:trPr>
        <w:trHeight w:hRule="exact" w:val="405"/>
      </w:trPr>
      <w:tc>
        <w:tcPr>
          <w:tcW w:w="3285" w:type="dxa"/>
          <w:shd w:val="clear" w:color="auto" w:fill="auto"/>
        </w:tcPr>
        <w:p w14:paraId="4D1CEDB5"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69D82A45"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24DA7A07" w14:textId="77777777" w:rsidR="00BC0171" w:rsidRPr="001B3266" w:rsidRDefault="00BC0171">
          <w:pPr>
            <w:pStyle w:val="ParagraphStyle0"/>
            <w:rPr>
              <w:rStyle w:val="CharacterStyle0"/>
              <w:rFonts w:ascii="Source Sans 3" w:eastAsia="Calibri" w:hAnsi="Source Sans 3"/>
            </w:rPr>
          </w:pPr>
        </w:p>
      </w:tc>
    </w:tr>
  </w:tbl>
  <w:p w14:paraId="3B6758A5" w14:textId="77777777" w:rsidR="00BC0171" w:rsidRPr="001B3266" w:rsidRDefault="00BC0171">
    <w:pPr>
      <w:rPr>
        <w:rStyle w:val="FakeCharacterStyle"/>
        <w:rFonts w:ascii="Source Sans 3" w:hAnsi="Source Sans 3"/>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02ABA4C0" w14:textId="77777777">
      <w:trPr>
        <w:trHeight w:hRule="exact" w:val="420"/>
      </w:trPr>
      <w:tc>
        <w:tcPr>
          <w:tcW w:w="9870" w:type="dxa"/>
          <w:gridSpan w:val="3"/>
        </w:tcPr>
        <w:p w14:paraId="23EAD2F4" w14:textId="77777777" w:rsidR="00BC0171" w:rsidRPr="001B3266" w:rsidRDefault="00BC0171">
          <w:pPr>
            <w:rPr>
              <w:rStyle w:val="FakeCharacterStyle"/>
              <w:rFonts w:ascii="Source Sans 3" w:hAnsi="Source Sans 3"/>
            </w:rPr>
          </w:pPr>
        </w:p>
      </w:tc>
    </w:tr>
    <w:tr w:rsidR="00BC0171" w:rsidRPr="001B3266" w14:paraId="4C81F0EC" w14:textId="77777777">
      <w:trPr>
        <w:trHeight w:hRule="exact" w:val="405"/>
      </w:trPr>
      <w:tc>
        <w:tcPr>
          <w:tcW w:w="3285" w:type="dxa"/>
          <w:shd w:val="clear" w:color="auto" w:fill="auto"/>
        </w:tcPr>
        <w:p w14:paraId="0DDBFF84"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4BE63369"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594F266C" w14:textId="77777777" w:rsidR="00BC0171" w:rsidRPr="001B3266" w:rsidRDefault="00BC0171">
          <w:pPr>
            <w:pStyle w:val="ParagraphStyle0"/>
            <w:rPr>
              <w:rStyle w:val="CharacterStyle0"/>
              <w:rFonts w:ascii="Source Sans 3" w:eastAsia="Calibri" w:hAnsi="Source Sans 3"/>
            </w:rPr>
          </w:pPr>
        </w:p>
      </w:tc>
    </w:tr>
  </w:tbl>
  <w:p w14:paraId="300478F5" w14:textId="77777777" w:rsidR="00BC0171" w:rsidRPr="001B3266" w:rsidRDefault="00BC0171">
    <w:pPr>
      <w:rPr>
        <w:rStyle w:val="FakeCharacterStyle"/>
        <w:rFonts w:ascii="Source Sans 3" w:hAnsi="Source Sans 3"/>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7F77FAB7" w14:textId="77777777">
      <w:trPr>
        <w:trHeight w:hRule="exact" w:val="420"/>
      </w:trPr>
      <w:tc>
        <w:tcPr>
          <w:tcW w:w="9870" w:type="dxa"/>
          <w:gridSpan w:val="3"/>
        </w:tcPr>
        <w:p w14:paraId="10329482" w14:textId="77777777" w:rsidR="00BC0171" w:rsidRPr="001B3266" w:rsidRDefault="00BC0171">
          <w:pPr>
            <w:rPr>
              <w:rStyle w:val="FakeCharacterStyle"/>
              <w:rFonts w:ascii="Source Sans 3" w:hAnsi="Source Sans 3"/>
            </w:rPr>
          </w:pPr>
        </w:p>
      </w:tc>
    </w:tr>
    <w:tr w:rsidR="00BC0171" w:rsidRPr="001B3266" w14:paraId="37E84E06" w14:textId="77777777">
      <w:trPr>
        <w:trHeight w:hRule="exact" w:val="405"/>
      </w:trPr>
      <w:tc>
        <w:tcPr>
          <w:tcW w:w="3285" w:type="dxa"/>
          <w:shd w:val="clear" w:color="auto" w:fill="auto"/>
        </w:tcPr>
        <w:p w14:paraId="38DA473A"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28EB4294"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6465FEAE" w14:textId="77777777" w:rsidR="00BC0171" w:rsidRPr="001B3266" w:rsidRDefault="00BC0171">
          <w:pPr>
            <w:pStyle w:val="ParagraphStyle0"/>
            <w:rPr>
              <w:rStyle w:val="CharacterStyle0"/>
              <w:rFonts w:ascii="Source Sans 3" w:eastAsia="Calibri" w:hAnsi="Source Sans 3"/>
            </w:rPr>
          </w:pPr>
        </w:p>
      </w:tc>
    </w:tr>
  </w:tbl>
  <w:p w14:paraId="66061CD6" w14:textId="77777777" w:rsidR="00BC0171" w:rsidRPr="001B3266" w:rsidRDefault="00BC0171">
    <w:pPr>
      <w:rPr>
        <w:rStyle w:val="FakeCharacterStyle"/>
        <w:rFonts w:ascii="Source Sans 3" w:hAnsi="Source Sans 3"/>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3D720BDE" w14:textId="77777777">
      <w:trPr>
        <w:trHeight w:hRule="exact" w:val="420"/>
      </w:trPr>
      <w:tc>
        <w:tcPr>
          <w:tcW w:w="9870" w:type="dxa"/>
          <w:gridSpan w:val="3"/>
        </w:tcPr>
        <w:p w14:paraId="25B8CBE0" w14:textId="77777777" w:rsidR="00BC0171" w:rsidRPr="001B3266" w:rsidRDefault="00BC0171">
          <w:pPr>
            <w:rPr>
              <w:rStyle w:val="FakeCharacterStyle"/>
              <w:rFonts w:ascii="Source Sans 3" w:hAnsi="Source Sans 3"/>
            </w:rPr>
          </w:pPr>
        </w:p>
      </w:tc>
    </w:tr>
    <w:tr w:rsidR="00BC0171" w:rsidRPr="001B3266" w14:paraId="47702E3B" w14:textId="77777777">
      <w:trPr>
        <w:trHeight w:hRule="exact" w:val="405"/>
      </w:trPr>
      <w:tc>
        <w:tcPr>
          <w:tcW w:w="3285" w:type="dxa"/>
          <w:shd w:val="clear" w:color="auto" w:fill="auto"/>
        </w:tcPr>
        <w:p w14:paraId="5B3E2607"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7A45C756"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61FD248D" w14:textId="77777777" w:rsidR="00BC0171" w:rsidRPr="001B3266" w:rsidRDefault="00BC0171">
          <w:pPr>
            <w:pStyle w:val="ParagraphStyle0"/>
            <w:rPr>
              <w:rStyle w:val="CharacterStyle0"/>
              <w:rFonts w:ascii="Source Sans 3" w:eastAsia="Calibri" w:hAnsi="Source Sans 3"/>
            </w:rPr>
          </w:pPr>
        </w:p>
      </w:tc>
    </w:tr>
  </w:tbl>
  <w:p w14:paraId="35AA74B0" w14:textId="77777777" w:rsidR="00BC0171" w:rsidRPr="001B3266" w:rsidRDefault="00BC0171">
    <w:pPr>
      <w:rPr>
        <w:rStyle w:val="FakeCharacterStyle"/>
        <w:rFonts w:ascii="Source Sans 3" w:hAnsi="Source Sans 3"/>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2CA94166" w14:textId="77777777">
      <w:trPr>
        <w:trHeight w:hRule="exact" w:val="420"/>
      </w:trPr>
      <w:tc>
        <w:tcPr>
          <w:tcW w:w="9870" w:type="dxa"/>
          <w:gridSpan w:val="3"/>
        </w:tcPr>
        <w:p w14:paraId="09A22670" w14:textId="77777777" w:rsidR="00BC0171" w:rsidRPr="001B3266" w:rsidRDefault="00BC0171">
          <w:pPr>
            <w:rPr>
              <w:rStyle w:val="FakeCharacterStyle"/>
              <w:rFonts w:ascii="Source Sans 3" w:hAnsi="Source Sans 3"/>
            </w:rPr>
          </w:pPr>
        </w:p>
      </w:tc>
    </w:tr>
    <w:tr w:rsidR="00BC0171" w:rsidRPr="001B3266" w14:paraId="761E52D0" w14:textId="77777777">
      <w:trPr>
        <w:trHeight w:hRule="exact" w:val="405"/>
      </w:trPr>
      <w:tc>
        <w:tcPr>
          <w:tcW w:w="3285" w:type="dxa"/>
          <w:shd w:val="clear" w:color="auto" w:fill="auto"/>
        </w:tcPr>
        <w:p w14:paraId="743EAE0F"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23A864A5"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0E29D6B3" w14:textId="77777777" w:rsidR="00BC0171" w:rsidRPr="001B3266" w:rsidRDefault="00BC0171">
          <w:pPr>
            <w:pStyle w:val="ParagraphStyle0"/>
            <w:rPr>
              <w:rStyle w:val="CharacterStyle0"/>
              <w:rFonts w:ascii="Source Sans 3" w:eastAsia="Calibri" w:hAnsi="Source Sans 3"/>
            </w:rPr>
          </w:pPr>
        </w:p>
      </w:tc>
    </w:tr>
  </w:tbl>
  <w:p w14:paraId="045BE1D6" w14:textId="77777777" w:rsidR="00BC0171" w:rsidRPr="001B3266" w:rsidRDefault="00BC0171">
    <w:pPr>
      <w:rPr>
        <w:rStyle w:val="FakeCharacterStyle"/>
        <w:rFonts w:ascii="Source Sans 3" w:hAnsi="Source Sans 3"/>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52AE8F86" w14:textId="77777777">
      <w:trPr>
        <w:trHeight w:hRule="exact" w:val="420"/>
      </w:trPr>
      <w:tc>
        <w:tcPr>
          <w:tcW w:w="9870" w:type="dxa"/>
          <w:gridSpan w:val="3"/>
        </w:tcPr>
        <w:p w14:paraId="5E147A8E" w14:textId="77777777" w:rsidR="00BC0171" w:rsidRPr="001B3266" w:rsidRDefault="00BC0171">
          <w:pPr>
            <w:rPr>
              <w:rStyle w:val="FakeCharacterStyle"/>
              <w:rFonts w:ascii="Source Sans 3" w:hAnsi="Source Sans 3"/>
            </w:rPr>
          </w:pPr>
        </w:p>
      </w:tc>
    </w:tr>
    <w:tr w:rsidR="00BC0171" w:rsidRPr="001B3266" w14:paraId="62ECE10F" w14:textId="77777777">
      <w:trPr>
        <w:trHeight w:hRule="exact" w:val="405"/>
      </w:trPr>
      <w:tc>
        <w:tcPr>
          <w:tcW w:w="3285" w:type="dxa"/>
          <w:shd w:val="clear" w:color="auto" w:fill="auto"/>
        </w:tcPr>
        <w:p w14:paraId="0DC4DDC7"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547CC374"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516320C4" w14:textId="77777777" w:rsidR="00BC0171" w:rsidRPr="001B3266" w:rsidRDefault="00BC0171">
          <w:pPr>
            <w:pStyle w:val="ParagraphStyle0"/>
            <w:rPr>
              <w:rStyle w:val="CharacterStyle0"/>
              <w:rFonts w:ascii="Source Sans 3" w:eastAsia="Calibri" w:hAnsi="Source Sans 3"/>
            </w:rPr>
          </w:pPr>
        </w:p>
      </w:tc>
    </w:tr>
  </w:tbl>
  <w:p w14:paraId="3482DED5" w14:textId="77777777" w:rsidR="00BC0171" w:rsidRPr="001B3266" w:rsidRDefault="00BC0171">
    <w:pPr>
      <w:rPr>
        <w:rStyle w:val="FakeCharacterStyle"/>
        <w:rFonts w:ascii="Source Sans 3" w:hAnsi="Source Sans 3"/>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43B4EEBC" w14:textId="77777777">
      <w:trPr>
        <w:trHeight w:hRule="exact" w:val="420"/>
      </w:trPr>
      <w:tc>
        <w:tcPr>
          <w:tcW w:w="9870" w:type="dxa"/>
          <w:gridSpan w:val="3"/>
        </w:tcPr>
        <w:p w14:paraId="357E2742" w14:textId="77777777" w:rsidR="00BC0171" w:rsidRPr="001B3266" w:rsidRDefault="00BC0171">
          <w:pPr>
            <w:rPr>
              <w:rStyle w:val="FakeCharacterStyle"/>
              <w:rFonts w:ascii="Source Sans 3" w:hAnsi="Source Sans 3"/>
            </w:rPr>
          </w:pPr>
        </w:p>
      </w:tc>
    </w:tr>
    <w:tr w:rsidR="00BC0171" w:rsidRPr="001B3266" w14:paraId="56F4EE7A" w14:textId="77777777">
      <w:trPr>
        <w:trHeight w:hRule="exact" w:val="405"/>
      </w:trPr>
      <w:tc>
        <w:tcPr>
          <w:tcW w:w="3285" w:type="dxa"/>
          <w:shd w:val="clear" w:color="auto" w:fill="auto"/>
        </w:tcPr>
        <w:p w14:paraId="0F378162"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5F6B5355"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3368CFB4" w14:textId="77777777" w:rsidR="00BC0171" w:rsidRPr="001B3266" w:rsidRDefault="00BC0171">
          <w:pPr>
            <w:pStyle w:val="ParagraphStyle0"/>
            <w:rPr>
              <w:rStyle w:val="CharacterStyle0"/>
              <w:rFonts w:ascii="Source Sans 3" w:eastAsia="Calibri" w:hAnsi="Source Sans 3"/>
            </w:rPr>
          </w:pPr>
        </w:p>
      </w:tc>
    </w:tr>
  </w:tbl>
  <w:p w14:paraId="0D6DA01B" w14:textId="77777777" w:rsidR="00BC0171" w:rsidRPr="001B3266" w:rsidRDefault="00BC0171">
    <w:pPr>
      <w:rPr>
        <w:rStyle w:val="FakeCharacterStyle"/>
        <w:rFonts w:ascii="Source Sans 3" w:hAnsi="Source Sans 3"/>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1CAC8569" w14:textId="77777777">
      <w:trPr>
        <w:trHeight w:hRule="exact" w:val="420"/>
      </w:trPr>
      <w:tc>
        <w:tcPr>
          <w:tcW w:w="9870" w:type="dxa"/>
          <w:gridSpan w:val="3"/>
        </w:tcPr>
        <w:p w14:paraId="383D2476" w14:textId="77777777" w:rsidR="00BC0171" w:rsidRPr="001B3266" w:rsidRDefault="00BC0171">
          <w:pPr>
            <w:rPr>
              <w:rStyle w:val="FakeCharacterStyle"/>
              <w:rFonts w:ascii="Source Sans 3" w:hAnsi="Source Sans 3"/>
            </w:rPr>
          </w:pPr>
        </w:p>
      </w:tc>
    </w:tr>
    <w:tr w:rsidR="00BC0171" w:rsidRPr="001B3266" w14:paraId="4C8B9BF5" w14:textId="77777777">
      <w:trPr>
        <w:trHeight w:hRule="exact" w:val="405"/>
      </w:trPr>
      <w:tc>
        <w:tcPr>
          <w:tcW w:w="3285" w:type="dxa"/>
          <w:shd w:val="clear" w:color="auto" w:fill="auto"/>
        </w:tcPr>
        <w:p w14:paraId="2186BCA7"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49000C4A"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21E44083" w14:textId="77777777" w:rsidR="00BC0171" w:rsidRPr="001B3266" w:rsidRDefault="00BC0171">
          <w:pPr>
            <w:pStyle w:val="ParagraphStyle0"/>
            <w:rPr>
              <w:rStyle w:val="CharacterStyle0"/>
              <w:rFonts w:ascii="Source Sans 3" w:eastAsia="Calibri" w:hAnsi="Source Sans 3"/>
            </w:rPr>
          </w:pPr>
        </w:p>
      </w:tc>
    </w:tr>
  </w:tbl>
  <w:p w14:paraId="22EAF2F4" w14:textId="77777777" w:rsidR="00BC0171" w:rsidRPr="001B3266" w:rsidRDefault="00BC0171">
    <w:pPr>
      <w:rPr>
        <w:rStyle w:val="FakeCharacterStyle"/>
        <w:rFonts w:ascii="Source Sans 3" w:hAnsi="Source Sans 3"/>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5063410A" w14:textId="77777777">
      <w:trPr>
        <w:trHeight w:hRule="exact" w:val="420"/>
      </w:trPr>
      <w:tc>
        <w:tcPr>
          <w:tcW w:w="9870" w:type="dxa"/>
          <w:gridSpan w:val="3"/>
        </w:tcPr>
        <w:p w14:paraId="310CBAB3" w14:textId="77777777" w:rsidR="00BC0171" w:rsidRPr="001B3266" w:rsidRDefault="00BC0171">
          <w:pPr>
            <w:rPr>
              <w:rStyle w:val="FakeCharacterStyle"/>
              <w:rFonts w:ascii="Source Sans 3" w:hAnsi="Source Sans 3"/>
            </w:rPr>
          </w:pPr>
        </w:p>
      </w:tc>
    </w:tr>
    <w:tr w:rsidR="00BC0171" w:rsidRPr="001B3266" w14:paraId="0A9E59B8" w14:textId="77777777">
      <w:trPr>
        <w:trHeight w:hRule="exact" w:val="405"/>
      </w:trPr>
      <w:tc>
        <w:tcPr>
          <w:tcW w:w="3285" w:type="dxa"/>
          <w:shd w:val="clear" w:color="auto" w:fill="auto"/>
        </w:tcPr>
        <w:p w14:paraId="0AC2F893"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74C6CE01"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09D9FBD2" w14:textId="77777777" w:rsidR="00BC0171" w:rsidRPr="001B3266" w:rsidRDefault="00BC0171">
          <w:pPr>
            <w:pStyle w:val="ParagraphStyle0"/>
            <w:rPr>
              <w:rStyle w:val="CharacterStyle0"/>
              <w:rFonts w:ascii="Source Sans 3" w:eastAsia="Calibri" w:hAnsi="Source Sans 3"/>
            </w:rPr>
          </w:pPr>
        </w:p>
      </w:tc>
    </w:tr>
  </w:tbl>
  <w:p w14:paraId="77E4A4AF" w14:textId="77777777" w:rsidR="00BC0171" w:rsidRPr="001B3266" w:rsidRDefault="00BC0171">
    <w:pPr>
      <w:rPr>
        <w:rStyle w:val="FakeCharacterStyle"/>
        <w:rFonts w:ascii="Source Sans 3" w:hAnsi="Source Sans 3"/>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03F97C1C" w14:textId="77777777">
      <w:trPr>
        <w:trHeight w:hRule="exact" w:val="420"/>
      </w:trPr>
      <w:tc>
        <w:tcPr>
          <w:tcW w:w="9870" w:type="dxa"/>
          <w:gridSpan w:val="3"/>
        </w:tcPr>
        <w:p w14:paraId="3612A2BA" w14:textId="77777777" w:rsidR="00BC0171" w:rsidRPr="001B3266" w:rsidRDefault="00BC0171">
          <w:pPr>
            <w:rPr>
              <w:rStyle w:val="FakeCharacterStyle"/>
              <w:rFonts w:ascii="Source Sans 3" w:hAnsi="Source Sans 3"/>
            </w:rPr>
          </w:pPr>
        </w:p>
      </w:tc>
    </w:tr>
    <w:tr w:rsidR="00BC0171" w:rsidRPr="001B3266" w14:paraId="359F42AA" w14:textId="77777777">
      <w:trPr>
        <w:trHeight w:hRule="exact" w:val="405"/>
      </w:trPr>
      <w:tc>
        <w:tcPr>
          <w:tcW w:w="3285" w:type="dxa"/>
          <w:shd w:val="clear" w:color="auto" w:fill="auto"/>
        </w:tcPr>
        <w:p w14:paraId="151AFD0A"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476A2B52"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4F0CB597" w14:textId="77777777" w:rsidR="00BC0171" w:rsidRPr="001B3266" w:rsidRDefault="00BC0171">
          <w:pPr>
            <w:pStyle w:val="ParagraphStyle0"/>
            <w:rPr>
              <w:rStyle w:val="CharacterStyle0"/>
              <w:rFonts w:ascii="Source Sans 3" w:eastAsia="Calibri" w:hAnsi="Source Sans 3"/>
            </w:rPr>
          </w:pPr>
        </w:p>
      </w:tc>
    </w:tr>
  </w:tbl>
  <w:p w14:paraId="39CD414F" w14:textId="77777777" w:rsidR="00BC0171" w:rsidRPr="001B3266" w:rsidRDefault="00BC0171">
    <w:pPr>
      <w:rPr>
        <w:rStyle w:val="FakeCharacterStyle"/>
        <w:rFonts w:ascii="Source Sans 3" w:hAnsi="Source Sans 3"/>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294E4BA1" w14:textId="77777777">
      <w:trPr>
        <w:trHeight w:hRule="exact" w:val="420"/>
      </w:trPr>
      <w:tc>
        <w:tcPr>
          <w:tcW w:w="9870" w:type="dxa"/>
          <w:gridSpan w:val="3"/>
        </w:tcPr>
        <w:p w14:paraId="65091A99" w14:textId="77777777" w:rsidR="00BC0171" w:rsidRPr="001B3266" w:rsidRDefault="00BC0171">
          <w:pPr>
            <w:rPr>
              <w:rStyle w:val="FakeCharacterStyle"/>
              <w:rFonts w:ascii="Source Sans 3" w:hAnsi="Source Sans 3"/>
            </w:rPr>
          </w:pPr>
        </w:p>
      </w:tc>
    </w:tr>
    <w:tr w:rsidR="00BC0171" w:rsidRPr="001B3266" w14:paraId="2078128A" w14:textId="77777777">
      <w:trPr>
        <w:trHeight w:hRule="exact" w:val="405"/>
      </w:trPr>
      <w:tc>
        <w:tcPr>
          <w:tcW w:w="3285" w:type="dxa"/>
          <w:shd w:val="clear" w:color="auto" w:fill="auto"/>
        </w:tcPr>
        <w:p w14:paraId="3BB8367B"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250EE21B"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4704DBFB" w14:textId="77777777" w:rsidR="00BC0171" w:rsidRPr="001B3266" w:rsidRDefault="00BC0171">
          <w:pPr>
            <w:pStyle w:val="ParagraphStyle0"/>
            <w:rPr>
              <w:rStyle w:val="CharacterStyle0"/>
              <w:rFonts w:ascii="Source Sans 3" w:eastAsia="Calibri" w:hAnsi="Source Sans 3"/>
            </w:rPr>
          </w:pPr>
        </w:p>
      </w:tc>
    </w:tr>
  </w:tbl>
  <w:p w14:paraId="396BF041" w14:textId="77777777" w:rsidR="00BC0171" w:rsidRPr="001B3266" w:rsidRDefault="00BC0171">
    <w:pPr>
      <w:rPr>
        <w:rStyle w:val="FakeCharacterStyle"/>
        <w:rFonts w:ascii="Source Sans 3" w:hAnsi="Source Sans 3"/>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5B01AE0F" w14:textId="77777777">
      <w:trPr>
        <w:trHeight w:hRule="exact" w:val="420"/>
      </w:trPr>
      <w:tc>
        <w:tcPr>
          <w:tcW w:w="9870" w:type="dxa"/>
          <w:gridSpan w:val="3"/>
        </w:tcPr>
        <w:p w14:paraId="584E9D9E" w14:textId="77777777" w:rsidR="00BC0171" w:rsidRPr="001B3266" w:rsidRDefault="00BC0171">
          <w:pPr>
            <w:rPr>
              <w:rStyle w:val="FakeCharacterStyle"/>
              <w:rFonts w:ascii="Source Sans 3" w:hAnsi="Source Sans 3"/>
            </w:rPr>
          </w:pPr>
        </w:p>
      </w:tc>
    </w:tr>
    <w:tr w:rsidR="00BC0171" w:rsidRPr="001B3266" w14:paraId="39D2705C" w14:textId="77777777">
      <w:trPr>
        <w:trHeight w:hRule="exact" w:val="405"/>
      </w:trPr>
      <w:tc>
        <w:tcPr>
          <w:tcW w:w="3285" w:type="dxa"/>
          <w:shd w:val="clear" w:color="auto" w:fill="auto"/>
        </w:tcPr>
        <w:p w14:paraId="6A7F525C"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31877641"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34D0657E" w14:textId="77777777" w:rsidR="00BC0171" w:rsidRPr="001B3266" w:rsidRDefault="00BC0171">
          <w:pPr>
            <w:pStyle w:val="ParagraphStyle0"/>
            <w:rPr>
              <w:rStyle w:val="CharacterStyle0"/>
              <w:rFonts w:ascii="Source Sans 3" w:eastAsia="Calibri" w:hAnsi="Source Sans 3"/>
            </w:rPr>
          </w:pPr>
        </w:p>
      </w:tc>
    </w:tr>
  </w:tbl>
  <w:p w14:paraId="592D4E3D" w14:textId="77777777" w:rsidR="00BC0171" w:rsidRPr="001B3266" w:rsidRDefault="00BC0171">
    <w:pPr>
      <w:rPr>
        <w:rStyle w:val="FakeCharacterStyle"/>
        <w:rFonts w:ascii="Source Sans 3" w:hAnsi="Source Sans 3"/>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04F58603" w14:textId="77777777">
      <w:trPr>
        <w:trHeight w:hRule="exact" w:val="420"/>
      </w:trPr>
      <w:tc>
        <w:tcPr>
          <w:tcW w:w="9870" w:type="dxa"/>
          <w:gridSpan w:val="3"/>
        </w:tcPr>
        <w:p w14:paraId="023D4E67" w14:textId="77777777" w:rsidR="00BC0171" w:rsidRPr="001B3266" w:rsidRDefault="00BC0171">
          <w:pPr>
            <w:rPr>
              <w:rStyle w:val="FakeCharacterStyle"/>
              <w:rFonts w:ascii="Source Sans 3" w:hAnsi="Source Sans 3"/>
            </w:rPr>
          </w:pPr>
        </w:p>
      </w:tc>
    </w:tr>
    <w:tr w:rsidR="00BC0171" w:rsidRPr="001B3266" w14:paraId="301A797A" w14:textId="77777777">
      <w:trPr>
        <w:trHeight w:hRule="exact" w:val="405"/>
      </w:trPr>
      <w:tc>
        <w:tcPr>
          <w:tcW w:w="3285" w:type="dxa"/>
          <w:shd w:val="clear" w:color="auto" w:fill="auto"/>
        </w:tcPr>
        <w:p w14:paraId="5A22C43B"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02CF038A"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5AC76FD7" w14:textId="77777777" w:rsidR="00BC0171" w:rsidRPr="001B3266" w:rsidRDefault="00BC0171">
          <w:pPr>
            <w:pStyle w:val="ParagraphStyle0"/>
            <w:rPr>
              <w:rStyle w:val="CharacterStyle0"/>
              <w:rFonts w:ascii="Source Sans 3" w:eastAsia="Calibri" w:hAnsi="Source Sans 3"/>
            </w:rPr>
          </w:pPr>
        </w:p>
      </w:tc>
    </w:tr>
  </w:tbl>
  <w:p w14:paraId="02B31D28" w14:textId="77777777" w:rsidR="00BC0171" w:rsidRPr="001B3266" w:rsidRDefault="00BC0171">
    <w:pPr>
      <w:rPr>
        <w:rStyle w:val="FakeCharacterStyle"/>
        <w:rFonts w:ascii="Source Sans 3" w:hAnsi="Source Sans 3"/>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0666BF5B" w14:textId="77777777">
      <w:trPr>
        <w:trHeight w:hRule="exact" w:val="420"/>
      </w:trPr>
      <w:tc>
        <w:tcPr>
          <w:tcW w:w="9870" w:type="dxa"/>
          <w:gridSpan w:val="3"/>
        </w:tcPr>
        <w:p w14:paraId="79C14451" w14:textId="77777777" w:rsidR="00BC0171" w:rsidRPr="001B3266" w:rsidRDefault="00BC0171">
          <w:pPr>
            <w:rPr>
              <w:rStyle w:val="FakeCharacterStyle"/>
              <w:rFonts w:ascii="Source Sans 3" w:hAnsi="Source Sans 3"/>
            </w:rPr>
          </w:pPr>
        </w:p>
      </w:tc>
    </w:tr>
    <w:tr w:rsidR="00BC0171" w:rsidRPr="001B3266" w14:paraId="3767DCCA" w14:textId="77777777">
      <w:trPr>
        <w:trHeight w:hRule="exact" w:val="405"/>
      </w:trPr>
      <w:tc>
        <w:tcPr>
          <w:tcW w:w="3285" w:type="dxa"/>
          <w:shd w:val="clear" w:color="auto" w:fill="auto"/>
        </w:tcPr>
        <w:p w14:paraId="2EC7B723"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3EC99295"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560921F0" w14:textId="77777777" w:rsidR="00BC0171" w:rsidRPr="001B3266" w:rsidRDefault="00BC0171">
          <w:pPr>
            <w:pStyle w:val="ParagraphStyle0"/>
            <w:rPr>
              <w:rStyle w:val="CharacterStyle0"/>
              <w:rFonts w:ascii="Source Sans 3" w:eastAsia="Calibri" w:hAnsi="Source Sans 3"/>
            </w:rPr>
          </w:pPr>
        </w:p>
      </w:tc>
    </w:tr>
  </w:tbl>
  <w:p w14:paraId="268DFABD" w14:textId="77777777" w:rsidR="00BC0171" w:rsidRPr="001B3266" w:rsidRDefault="00BC0171">
    <w:pPr>
      <w:rPr>
        <w:rStyle w:val="FakeCharacterStyle"/>
        <w:rFonts w:ascii="Source Sans 3" w:hAnsi="Source Sans 3"/>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7FBEA02A" w14:textId="77777777">
      <w:trPr>
        <w:trHeight w:hRule="exact" w:val="420"/>
      </w:trPr>
      <w:tc>
        <w:tcPr>
          <w:tcW w:w="9870" w:type="dxa"/>
          <w:gridSpan w:val="3"/>
        </w:tcPr>
        <w:p w14:paraId="11D050F6" w14:textId="77777777" w:rsidR="00BC0171" w:rsidRPr="001B3266" w:rsidRDefault="00BC0171">
          <w:pPr>
            <w:rPr>
              <w:rStyle w:val="FakeCharacterStyle"/>
              <w:rFonts w:ascii="Source Sans 3" w:hAnsi="Source Sans 3"/>
            </w:rPr>
          </w:pPr>
        </w:p>
      </w:tc>
    </w:tr>
    <w:tr w:rsidR="00BC0171" w:rsidRPr="001B3266" w14:paraId="174B5E9D" w14:textId="77777777">
      <w:trPr>
        <w:trHeight w:hRule="exact" w:val="405"/>
      </w:trPr>
      <w:tc>
        <w:tcPr>
          <w:tcW w:w="3285" w:type="dxa"/>
          <w:shd w:val="clear" w:color="auto" w:fill="auto"/>
        </w:tcPr>
        <w:p w14:paraId="4F13714E"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37EE9587"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56EB2DDD" w14:textId="77777777" w:rsidR="00BC0171" w:rsidRPr="001B3266" w:rsidRDefault="00BC0171">
          <w:pPr>
            <w:pStyle w:val="ParagraphStyle0"/>
            <w:rPr>
              <w:rStyle w:val="CharacterStyle0"/>
              <w:rFonts w:ascii="Source Sans 3" w:eastAsia="Calibri" w:hAnsi="Source Sans 3"/>
            </w:rPr>
          </w:pPr>
        </w:p>
      </w:tc>
    </w:tr>
  </w:tbl>
  <w:p w14:paraId="41797305" w14:textId="77777777" w:rsidR="00BC0171" w:rsidRPr="001B3266" w:rsidRDefault="00BC0171">
    <w:pPr>
      <w:rPr>
        <w:rStyle w:val="FakeCharacterStyle"/>
        <w:rFonts w:ascii="Source Sans 3" w:hAnsi="Source Sans 3"/>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5CAD1682" w14:textId="77777777">
      <w:trPr>
        <w:trHeight w:hRule="exact" w:val="420"/>
      </w:trPr>
      <w:tc>
        <w:tcPr>
          <w:tcW w:w="9870" w:type="dxa"/>
          <w:gridSpan w:val="3"/>
        </w:tcPr>
        <w:p w14:paraId="0BB5E8B5" w14:textId="77777777" w:rsidR="00BC0171" w:rsidRPr="001B3266" w:rsidRDefault="00BC0171">
          <w:pPr>
            <w:rPr>
              <w:rStyle w:val="FakeCharacterStyle"/>
              <w:rFonts w:ascii="Source Sans 3" w:hAnsi="Source Sans 3"/>
            </w:rPr>
          </w:pPr>
        </w:p>
      </w:tc>
    </w:tr>
    <w:tr w:rsidR="00BC0171" w:rsidRPr="001B3266" w14:paraId="5AED065C" w14:textId="77777777">
      <w:trPr>
        <w:trHeight w:hRule="exact" w:val="405"/>
      </w:trPr>
      <w:tc>
        <w:tcPr>
          <w:tcW w:w="3285" w:type="dxa"/>
          <w:shd w:val="clear" w:color="auto" w:fill="auto"/>
        </w:tcPr>
        <w:p w14:paraId="77456040"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3B8A6E16"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48AE1F21" w14:textId="77777777" w:rsidR="00BC0171" w:rsidRPr="001B3266" w:rsidRDefault="00BC0171">
          <w:pPr>
            <w:pStyle w:val="ParagraphStyle0"/>
            <w:rPr>
              <w:rStyle w:val="CharacterStyle0"/>
              <w:rFonts w:ascii="Source Sans 3" w:eastAsia="Calibri" w:hAnsi="Source Sans 3"/>
            </w:rPr>
          </w:pPr>
        </w:p>
      </w:tc>
    </w:tr>
  </w:tbl>
  <w:p w14:paraId="5219DB4D" w14:textId="77777777" w:rsidR="00BC0171" w:rsidRPr="001B3266" w:rsidRDefault="00BC0171">
    <w:pPr>
      <w:rPr>
        <w:rStyle w:val="FakeCharacterStyle"/>
        <w:rFonts w:ascii="Source Sans 3" w:hAnsi="Source Sans 3"/>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68AEB258" w14:textId="77777777">
      <w:trPr>
        <w:trHeight w:hRule="exact" w:val="420"/>
      </w:trPr>
      <w:tc>
        <w:tcPr>
          <w:tcW w:w="9870" w:type="dxa"/>
          <w:gridSpan w:val="3"/>
        </w:tcPr>
        <w:p w14:paraId="6BEC70C2" w14:textId="77777777" w:rsidR="00BC0171" w:rsidRPr="001B3266" w:rsidRDefault="00BC0171">
          <w:pPr>
            <w:rPr>
              <w:rStyle w:val="FakeCharacterStyle"/>
              <w:rFonts w:ascii="Source Sans 3" w:hAnsi="Source Sans 3"/>
            </w:rPr>
          </w:pPr>
        </w:p>
      </w:tc>
    </w:tr>
    <w:tr w:rsidR="00BC0171" w:rsidRPr="001B3266" w14:paraId="426A2A84" w14:textId="77777777">
      <w:trPr>
        <w:trHeight w:hRule="exact" w:val="405"/>
      </w:trPr>
      <w:tc>
        <w:tcPr>
          <w:tcW w:w="3285" w:type="dxa"/>
          <w:shd w:val="clear" w:color="auto" w:fill="auto"/>
        </w:tcPr>
        <w:p w14:paraId="10FCBB27"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4AA49132"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266316B0" w14:textId="77777777" w:rsidR="00BC0171" w:rsidRPr="001B3266" w:rsidRDefault="00BC0171">
          <w:pPr>
            <w:pStyle w:val="ParagraphStyle0"/>
            <w:rPr>
              <w:rStyle w:val="CharacterStyle0"/>
              <w:rFonts w:ascii="Source Sans 3" w:eastAsia="Calibri" w:hAnsi="Source Sans 3"/>
            </w:rPr>
          </w:pPr>
        </w:p>
      </w:tc>
    </w:tr>
  </w:tbl>
  <w:p w14:paraId="7DEDD5DA" w14:textId="77777777" w:rsidR="00BC0171" w:rsidRPr="001B3266" w:rsidRDefault="00BC0171">
    <w:pPr>
      <w:rPr>
        <w:rStyle w:val="FakeCharacterStyle"/>
        <w:rFonts w:ascii="Source Sans 3" w:hAnsi="Source Sans 3"/>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7A8C09F2" w14:textId="77777777">
      <w:trPr>
        <w:trHeight w:hRule="exact" w:val="420"/>
      </w:trPr>
      <w:tc>
        <w:tcPr>
          <w:tcW w:w="9870" w:type="dxa"/>
          <w:gridSpan w:val="3"/>
        </w:tcPr>
        <w:p w14:paraId="231BBF71" w14:textId="77777777" w:rsidR="00BC0171" w:rsidRPr="001B3266" w:rsidRDefault="00BC0171">
          <w:pPr>
            <w:rPr>
              <w:rStyle w:val="FakeCharacterStyle"/>
              <w:rFonts w:ascii="Source Sans 3" w:hAnsi="Source Sans 3"/>
            </w:rPr>
          </w:pPr>
        </w:p>
      </w:tc>
    </w:tr>
    <w:tr w:rsidR="00BC0171" w:rsidRPr="001B3266" w14:paraId="14962F94" w14:textId="77777777">
      <w:trPr>
        <w:trHeight w:hRule="exact" w:val="405"/>
      </w:trPr>
      <w:tc>
        <w:tcPr>
          <w:tcW w:w="3285" w:type="dxa"/>
          <w:shd w:val="clear" w:color="auto" w:fill="auto"/>
        </w:tcPr>
        <w:p w14:paraId="69667615"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1ACCF67F"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44192B12" w14:textId="77777777" w:rsidR="00BC0171" w:rsidRPr="001B3266" w:rsidRDefault="00BC0171">
          <w:pPr>
            <w:pStyle w:val="ParagraphStyle0"/>
            <w:rPr>
              <w:rStyle w:val="CharacterStyle0"/>
              <w:rFonts w:ascii="Source Sans 3" w:eastAsia="Calibri" w:hAnsi="Source Sans 3"/>
            </w:rPr>
          </w:pPr>
        </w:p>
      </w:tc>
    </w:tr>
  </w:tbl>
  <w:p w14:paraId="60ABF2AB" w14:textId="77777777" w:rsidR="00BC0171" w:rsidRPr="001B3266" w:rsidRDefault="00BC0171">
    <w:pPr>
      <w:rPr>
        <w:rStyle w:val="FakeCharacterStyle"/>
        <w:rFonts w:ascii="Source Sans 3" w:hAnsi="Source Sans 3"/>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566B83EF" w14:textId="77777777">
      <w:trPr>
        <w:trHeight w:hRule="exact" w:val="420"/>
      </w:trPr>
      <w:tc>
        <w:tcPr>
          <w:tcW w:w="9870" w:type="dxa"/>
          <w:gridSpan w:val="3"/>
        </w:tcPr>
        <w:p w14:paraId="0AD632E7" w14:textId="77777777" w:rsidR="00BC0171" w:rsidRPr="001B3266" w:rsidRDefault="00BC0171">
          <w:pPr>
            <w:rPr>
              <w:rStyle w:val="FakeCharacterStyle"/>
              <w:rFonts w:ascii="Source Sans 3" w:hAnsi="Source Sans 3"/>
            </w:rPr>
          </w:pPr>
        </w:p>
      </w:tc>
    </w:tr>
    <w:tr w:rsidR="00BC0171" w:rsidRPr="001B3266" w14:paraId="777C7717" w14:textId="77777777">
      <w:trPr>
        <w:trHeight w:hRule="exact" w:val="405"/>
      </w:trPr>
      <w:tc>
        <w:tcPr>
          <w:tcW w:w="3285" w:type="dxa"/>
          <w:shd w:val="clear" w:color="auto" w:fill="auto"/>
        </w:tcPr>
        <w:p w14:paraId="75B1549E"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2F0827B6"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66E843C3" w14:textId="77777777" w:rsidR="00BC0171" w:rsidRPr="001B3266" w:rsidRDefault="00BC0171">
          <w:pPr>
            <w:pStyle w:val="ParagraphStyle0"/>
            <w:rPr>
              <w:rStyle w:val="CharacterStyle0"/>
              <w:rFonts w:ascii="Source Sans 3" w:eastAsia="Calibri" w:hAnsi="Source Sans 3"/>
            </w:rPr>
          </w:pPr>
        </w:p>
      </w:tc>
    </w:tr>
  </w:tbl>
  <w:p w14:paraId="7CF192BB" w14:textId="77777777" w:rsidR="00BC0171" w:rsidRPr="001B3266" w:rsidRDefault="00BC0171">
    <w:pPr>
      <w:rPr>
        <w:rStyle w:val="FakeCharacterStyle"/>
        <w:rFonts w:ascii="Source Sans 3" w:hAnsi="Source Sans 3"/>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7967A7DE" w14:textId="77777777">
      <w:trPr>
        <w:trHeight w:hRule="exact" w:val="420"/>
      </w:trPr>
      <w:tc>
        <w:tcPr>
          <w:tcW w:w="9870" w:type="dxa"/>
          <w:gridSpan w:val="3"/>
        </w:tcPr>
        <w:p w14:paraId="03F216F7" w14:textId="77777777" w:rsidR="00BC0171" w:rsidRPr="001B3266" w:rsidRDefault="00BC0171">
          <w:pPr>
            <w:rPr>
              <w:rStyle w:val="FakeCharacterStyle"/>
              <w:rFonts w:ascii="Source Sans 3" w:hAnsi="Source Sans 3"/>
            </w:rPr>
          </w:pPr>
        </w:p>
      </w:tc>
    </w:tr>
    <w:tr w:rsidR="00BC0171" w:rsidRPr="001B3266" w14:paraId="1531D24A" w14:textId="77777777">
      <w:trPr>
        <w:trHeight w:hRule="exact" w:val="405"/>
      </w:trPr>
      <w:tc>
        <w:tcPr>
          <w:tcW w:w="3285" w:type="dxa"/>
          <w:shd w:val="clear" w:color="auto" w:fill="auto"/>
        </w:tcPr>
        <w:p w14:paraId="189FDAF3"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479F53F3"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4664698B" w14:textId="77777777" w:rsidR="00BC0171" w:rsidRPr="001B3266" w:rsidRDefault="00BC0171">
          <w:pPr>
            <w:pStyle w:val="ParagraphStyle0"/>
            <w:rPr>
              <w:rStyle w:val="CharacterStyle0"/>
              <w:rFonts w:ascii="Source Sans 3" w:eastAsia="Calibri" w:hAnsi="Source Sans 3"/>
            </w:rPr>
          </w:pPr>
        </w:p>
      </w:tc>
    </w:tr>
  </w:tbl>
  <w:p w14:paraId="335D1DBA" w14:textId="77777777" w:rsidR="00BC0171" w:rsidRPr="001B3266" w:rsidRDefault="00BC0171">
    <w:pPr>
      <w:rPr>
        <w:rStyle w:val="FakeCharacterStyle"/>
        <w:rFonts w:ascii="Source Sans 3" w:hAnsi="Source Sans 3"/>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386306D1" w14:textId="77777777">
      <w:trPr>
        <w:trHeight w:hRule="exact" w:val="420"/>
      </w:trPr>
      <w:tc>
        <w:tcPr>
          <w:tcW w:w="9870" w:type="dxa"/>
          <w:gridSpan w:val="3"/>
        </w:tcPr>
        <w:p w14:paraId="59C6BD8F" w14:textId="77777777" w:rsidR="00BC0171" w:rsidRPr="001B3266" w:rsidRDefault="00BC0171">
          <w:pPr>
            <w:rPr>
              <w:rStyle w:val="FakeCharacterStyle"/>
              <w:rFonts w:ascii="Source Sans 3" w:hAnsi="Source Sans 3"/>
            </w:rPr>
          </w:pPr>
        </w:p>
      </w:tc>
    </w:tr>
    <w:tr w:rsidR="00BC0171" w:rsidRPr="001B3266" w14:paraId="02F3801A" w14:textId="77777777">
      <w:trPr>
        <w:trHeight w:hRule="exact" w:val="405"/>
      </w:trPr>
      <w:tc>
        <w:tcPr>
          <w:tcW w:w="3285" w:type="dxa"/>
          <w:shd w:val="clear" w:color="auto" w:fill="auto"/>
        </w:tcPr>
        <w:p w14:paraId="4A096108"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64DC5954"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745BDB28" w14:textId="77777777" w:rsidR="00BC0171" w:rsidRPr="001B3266" w:rsidRDefault="00BC0171">
          <w:pPr>
            <w:pStyle w:val="ParagraphStyle0"/>
            <w:rPr>
              <w:rStyle w:val="CharacterStyle0"/>
              <w:rFonts w:ascii="Source Sans 3" w:eastAsia="Calibri" w:hAnsi="Source Sans 3"/>
            </w:rPr>
          </w:pPr>
        </w:p>
      </w:tc>
    </w:tr>
  </w:tbl>
  <w:p w14:paraId="52860E95" w14:textId="77777777" w:rsidR="00BC0171" w:rsidRPr="001B3266" w:rsidRDefault="00BC0171">
    <w:pPr>
      <w:rPr>
        <w:rStyle w:val="FakeCharacterStyle"/>
        <w:rFonts w:ascii="Source Sans 3" w:hAnsi="Source Sans 3"/>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3EA4C825" w14:textId="77777777">
      <w:trPr>
        <w:trHeight w:hRule="exact" w:val="420"/>
      </w:trPr>
      <w:tc>
        <w:tcPr>
          <w:tcW w:w="9870" w:type="dxa"/>
          <w:gridSpan w:val="3"/>
        </w:tcPr>
        <w:p w14:paraId="0AA6DE24" w14:textId="77777777" w:rsidR="00BC0171" w:rsidRPr="001B3266" w:rsidRDefault="00BC0171">
          <w:pPr>
            <w:rPr>
              <w:rStyle w:val="FakeCharacterStyle"/>
              <w:rFonts w:ascii="Source Sans 3" w:hAnsi="Source Sans 3"/>
            </w:rPr>
          </w:pPr>
        </w:p>
      </w:tc>
    </w:tr>
    <w:tr w:rsidR="00BC0171" w:rsidRPr="001B3266" w14:paraId="46AAB1DC" w14:textId="77777777">
      <w:trPr>
        <w:trHeight w:hRule="exact" w:val="405"/>
      </w:trPr>
      <w:tc>
        <w:tcPr>
          <w:tcW w:w="3285" w:type="dxa"/>
          <w:shd w:val="clear" w:color="auto" w:fill="auto"/>
        </w:tcPr>
        <w:p w14:paraId="529F0EB4"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3B03F25F"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2175FE54" w14:textId="77777777" w:rsidR="00BC0171" w:rsidRPr="001B3266" w:rsidRDefault="00BC0171">
          <w:pPr>
            <w:pStyle w:val="ParagraphStyle0"/>
            <w:rPr>
              <w:rStyle w:val="CharacterStyle0"/>
              <w:rFonts w:ascii="Source Sans 3" w:eastAsia="Calibri" w:hAnsi="Source Sans 3"/>
            </w:rPr>
          </w:pPr>
        </w:p>
      </w:tc>
    </w:tr>
  </w:tbl>
  <w:p w14:paraId="1D761A7E" w14:textId="77777777" w:rsidR="00BC0171" w:rsidRPr="001B3266" w:rsidRDefault="00BC0171">
    <w:pPr>
      <w:rPr>
        <w:rStyle w:val="FakeCharacterStyle"/>
        <w:rFonts w:ascii="Source Sans 3" w:hAnsi="Source Sans 3"/>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3FD6EFFB" w14:textId="77777777">
      <w:trPr>
        <w:trHeight w:hRule="exact" w:val="420"/>
      </w:trPr>
      <w:tc>
        <w:tcPr>
          <w:tcW w:w="9870" w:type="dxa"/>
          <w:gridSpan w:val="3"/>
        </w:tcPr>
        <w:p w14:paraId="2E52F6E8" w14:textId="77777777" w:rsidR="00BC0171" w:rsidRPr="001B3266" w:rsidRDefault="00BC0171">
          <w:pPr>
            <w:rPr>
              <w:rStyle w:val="FakeCharacterStyle"/>
              <w:rFonts w:ascii="Source Sans 3" w:hAnsi="Source Sans 3"/>
            </w:rPr>
          </w:pPr>
        </w:p>
      </w:tc>
    </w:tr>
    <w:tr w:rsidR="00BC0171" w:rsidRPr="001B3266" w14:paraId="07E0533C" w14:textId="77777777">
      <w:trPr>
        <w:trHeight w:hRule="exact" w:val="405"/>
      </w:trPr>
      <w:tc>
        <w:tcPr>
          <w:tcW w:w="3285" w:type="dxa"/>
          <w:shd w:val="clear" w:color="auto" w:fill="auto"/>
        </w:tcPr>
        <w:p w14:paraId="33C157E3"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1B5561EE"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359A9F5C" w14:textId="77777777" w:rsidR="00BC0171" w:rsidRPr="001B3266" w:rsidRDefault="00BC0171">
          <w:pPr>
            <w:pStyle w:val="ParagraphStyle0"/>
            <w:rPr>
              <w:rStyle w:val="CharacterStyle0"/>
              <w:rFonts w:ascii="Source Sans 3" w:eastAsia="Calibri" w:hAnsi="Source Sans 3"/>
            </w:rPr>
          </w:pPr>
        </w:p>
      </w:tc>
    </w:tr>
  </w:tbl>
  <w:p w14:paraId="43E5CADC" w14:textId="77777777" w:rsidR="00BC0171" w:rsidRPr="001B3266" w:rsidRDefault="00BC0171">
    <w:pPr>
      <w:rPr>
        <w:rStyle w:val="FakeCharacterStyle"/>
        <w:rFonts w:ascii="Source Sans 3" w:hAnsi="Source Sans 3"/>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09548058" w14:textId="77777777">
      <w:trPr>
        <w:trHeight w:hRule="exact" w:val="420"/>
      </w:trPr>
      <w:tc>
        <w:tcPr>
          <w:tcW w:w="9870" w:type="dxa"/>
          <w:gridSpan w:val="3"/>
        </w:tcPr>
        <w:p w14:paraId="457A8BDD" w14:textId="77777777" w:rsidR="00BC0171" w:rsidRPr="001B3266" w:rsidRDefault="00BC0171">
          <w:pPr>
            <w:rPr>
              <w:rStyle w:val="FakeCharacterStyle"/>
              <w:rFonts w:ascii="Source Sans 3" w:hAnsi="Source Sans 3"/>
            </w:rPr>
          </w:pPr>
        </w:p>
      </w:tc>
    </w:tr>
    <w:tr w:rsidR="00BC0171" w:rsidRPr="001B3266" w14:paraId="5D7EEA36" w14:textId="77777777">
      <w:trPr>
        <w:trHeight w:hRule="exact" w:val="405"/>
      </w:trPr>
      <w:tc>
        <w:tcPr>
          <w:tcW w:w="3285" w:type="dxa"/>
          <w:shd w:val="clear" w:color="auto" w:fill="auto"/>
        </w:tcPr>
        <w:p w14:paraId="09CC6865"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01CD958E"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46EF182A" w14:textId="77777777" w:rsidR="00BC0171" w:rsidRPr="001B3266" w:rsidRDefault="00BC0171">
          <w:pPr>
            <w:pStyle w:val="ParagraphStyle0"/>
            <w:rPr>
              <w:rStyle w:val="CharacterStyle0"/>
              <w:rFonts w:ascii="Source Sans 3" w:eastAsia="Calibri" w:hAnsi="Source Sans 3"/>
            </w:rPr>
          </w:pPr>
        </w:p>
      </w:tc>
    </w:tr>
  </w:tbl>
  <w:p w14:paraId="68EBFA1F" w14:textId="77777777" w:rsidR="00BC0171" w:rsidRPr="001B3266" w:rsidRDefault="00BC0171">
    <w:pPr>
      <w:rPr>
        <w:rStyle w:val="FakeCharacterStyle"/>
        <w:rFonts w:ascii="Source Sans 3" w:hAnsi="Source Sans 3"/>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560F8E4B" w14:textId="77777777">
      <w:trPr>
        <w:trHeight w:hRule="exact" w:val="420"/>
      </w:trPr>
      <w:tc>
        <w:tcPr>
          <w:tcW w:w="9870" w:type="dxa"/>
          <w:gridSpan w:val="3"/>
        </w:tcPr>
        <w:p w14:paraId="45DD4E3F" w14:textId="77777777" w:rsidR="00BC0171" w:rsidRPr="001B3266" w:rsidRDefault="00BC0171">
          <w:pPr>
            <w:rPr>
              <w:rStyle w:val="FakeCharacterStyle"/>
              <w:rFonts w:ascii="Source Sans 3" w:hAnsi="Source Sans 3"/>
            </w:rPr>
          </w:pPr>
        </w:p>
      </w:tc>
    </w:tr>
    <w:tr w:rsidR="00BC0171" w:rsidRPr="001B3266" w14:paraId="327267C7" w14:textId="77777777">
      <w:trPr>
        <w:trHeight w:hRule="exact" w:val="405"/>
      </w:trPr>
      <w:tc>
        <w:tcPr>
          <w:tcW w:w="3285" w:type="dxa"/>
          <w:shd w:val="clear" w:color="auto" w:fill="auto"/>
        </w:tcPr>
        <w:p w14:paraId="2DD2B10F"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06DF4FD0"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40059D5A" w14:textId="77777777" w:rsidR="00BC0171" w:rsidRPr="001B3266" w:rsidRDefault="00BC0171">
          <w:pPr>
            <w:pStyle w:val="ParagraphStyle0"/>
            <w:rPr>
              <w:rStyle w:val="CharacterStyle0"/>
              <w:rFonts w:ascii="Source Sans 3" w:eastAsia="Calibri" w:hAnsi="Source Sans 3"/>
            </w:rPr>
          </w:pPr>
        </w:p>
      </w:tc>
    </w:tr>
  </w:tbl>
  <w:p w14:paraId="6A040E37" w14:textId="77777777" w:rsidR="00BC0171" w:rsidRPr="001B3266" w:rsidRDefault="00BC0171">
    <w:pPr>
      <w:rPr>
        <w:rStyle w:val="FakeCharacterStyle"/>
        <w:rFonts w:ascii="Source Sans 3" w:hAnsi="Source Sans 3"/>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674FFD2B" w14:textId="77777777">
      <w:trPr>
        <w:trHeight w:hRule="exact" w:val="420"/>
      </w:trPr>
      <w:tc>
        <w:tcPr>
          <w:tcW w:w="9870" w:type="dxa"/>
          <w:gridSpan w:val="3"/>
        </w:tcPr>
        <w:p w14:paraId="729F60C3" w14:textId="77777777" w:rsidR="00BC0171" w:rsidRPr="001B3266" w:rsidRDefault="00BC0171">
          <w:pPr>
            <w:rPr>
              <w:rStyle w:val="FakeCharacterStyle"/>
              <w:rFonts w:ascii="Source Sans 3" w:hAnsi="Source Sans 3"/>
            </w:rPr>
          </w:pPr>
        </w:p>
      </w:tc>
    </w:tr>
    <w:tr w:rsidR="00BC0171" w:rsidRPr="001B3266" w14:paraId="433F9F9E" w14:textId="77777777">
      <w:trPr>
        <w:trHeight w:hRule="exact" w:val="405"/>
      </w:trPr>
      <w:tc>
        <w:tcPr>
          <w:tcW w:w="3285" w:type="dxa"/>
          <w:shd w:val="clear" w:color="auto" w:fill="auto"/>
        </w:tcPr>
        <w:p w14:paraId="02B03CDB"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3E1B560E"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39C12F48" w14:textId="77777777" w:rsidR="00BC0171" w:rsidRPr="001B3266" w:rsidRDefault="00BC0171">
          <w:pPr>
            <w:pStyle w:val="ParagraphStyle0"/>
            <w:rPr>
              <w:rStyle w:val="CharacterStyle0"/>
              <w:rFonts w:ascii="Source Sans 3" w:eastAsia="Calibri" w:hAnsi="Source Sans 3"/>
            </w:rPr>
          </w:pPr>
        </w:p>
      </w:tc>
    </w:tr>
  </w:tbl>
  <w:p w14:paraId="7ADB4EA8" w14:textId="77777777" w:rsidR="00BC0171" w:rsidRPr="001B3266" w:rsidRDefault="00BC0171">
    <w:pPr>
      <w:rPr>
        <w:rStyle w:val="FakeCharacterStyle"/>
        <w:rFonts w:ascii="Source Sans 3" w:hAnsi="Source Sans 3"/>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05C51DE7" w14:textId="77777777">
      <w:trPr>
        <w:trHeight w:hRule="exact" w:val="420"/>
      </w:trPr>
      <w:tc>
        <w:tcPr>
          <w:tcW w:w="9870" w:type="dxa"/>
          <w:gridSpan w:val="3"/>
        </w:tcPr>
        <w:p w14:paraId="2AF7F6D5" w14:textId="77777777" w:rsidR="00BC0171" w:rsidRPr="001B3266" w:rsidRDefault="00BC0171">
          <w:pPr>
            <w:rPr>
              <w:rStyle w:val="FakeCharacterStyle"/>
              <w:rFonts w:ascii="Source Sans 3" w:hAnsi="Source Sans 3"/>
            </w:rPr>
          </w:pPr>
        </w:p>
      </w:tc>
    </w:tr>
    <w:tr w:rsidR="00BC0171" w:rsidRPr="001B3266" w14:paraId="13DB9BF6" w14:textId="77777777">
      <w:trPr>
        <w:trHeight w:hRule="exact" w:val="405"/>
      </w:trPr>
      <w:tc>
        <w:tcPr>
          <w:tcW w:w="3285" w:type="dxa"/>
          <w:shd w:val="clear" w:color="auto" w:fill="auto"/>
        </w:tcPr>
        <w:p w14:paraId="7618D632"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31DE2D9B"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33886D73" w14:textId="77777777" w:rsidR="00BC0171" w:rsidRPr="001B3266" w:rsidRDefault="00BC0171">
          <w:pPr>
            <w:pStyle w:val="ParagraphStyle0"/>
            <w:rPr>
              <w:rStyle w:val="CharacterStyle0"/>
              <w:rFonts w:ascii="Source Sans 3" w:eastAsia="Calibri" w:hAnsi="Source Sans 3"/>
            </w:rPr>
          </w:pPr>
        </w:p>
      </w:tc>
    </w:tr>
  </w:tbl>
  <w:p w14:paraId="6AFAF545" w14:textId="77777777" w:rsidR="00BC0171" w:rsidRPr="001B3266" w:rsidRDefault="00BC0171">
    <w:pPr>
      <w:rPr>
        <w:rStyle w:val="FakeCharacterStyle"/>
        <w:rFonts w:ascii="Source Sans 3" w:hAnsi="Source Sans 3"/>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22BA8B9C" w14:textId="77777777">
      <w:trPr>
        <w:trHeight w:hRule="exact" w:val="420"/>
      </w:trPr>
      <w:tc>
        <w:tcPr>
          <w:tcW w:w="9870" w:type="dxa"/>
          <w:gridSpan w:val="3"/>
        </w:tcPr>
        <w:p w14:paraId="322724C6" w14:textId="77777777" w:rsidR="00BC0171" w:rsidRPr="001B3266" w:rsidRDefault="00BC0171">
          <w:pPr>
            <w:rPr>
              <w:rStyle w:val="FakeCharacterStyle"/>
              <w:rFonts w:ascii="Source Sans 3" w:hAnsi="Source Sans 3"/>
            </w:rPr>
          </w:pPr>
        </w:p>
      </w:tc>
    </w:tr>
    <w:tr w:rsidR="00BC0171" w:rsidRPr="001B3266" w14:paraId="3CEB1ACA" w14:textId="77777777">
      <w:trPr>
        <w:trHeight w:hRule="exact" w:val="405"/>
      </w:trPr>
      <w:tc>
        <w:tcPr>
          <w:tcW w:w="3285" w:type="dxa"/>
          <w:shd w:val="clear" w:color="auto" w:fill="auto"/>
        </w:tcPr>
        <w:p w14:paraId="698AA4AE"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06DC8C38"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55FBEE20" w14:textId="77777777" w:rsidR="00BC0171" w:rsidRPr="001B3266" w:rsidRDefault="00BC0171">
          <w:pPr>
            <w:pStyle w:val="ParagraphStyle0"/>
            <w:rPr>
              <w:rStyle w:val="CharacterStyle0"/>
              <w:rFonts w:ascii="Source Sans 3" w:eastAsia="Calibri" w:hAnsi="Source Sans 3"/>
            </w:rPr>
          </w:pPr>
        </w:p>
      </w:tc>
    </w:tr>
  </w:tbl>
  <w:p w14:paraId="226F9712" w14:textId="77777777" w:rsidR="00BC0171" w:rsidRPr="001B3266" w:rsidRDefault="00BC0171">
    <w:pPr>
      <w:rPr>
        <w:rStyle w:val="FakeCharacterStyle"/>
        <w:rFonts w:ascii="Source Sans 3" w:hAnsi="Source Sans 3"/>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462A510B" w14:textId="77777777">
      <w:trPr>
        <w:trHeight w:hRule="exact" w:val="420"/>
      </w:trPr>
      <w:tc>
        <w:tcPr>
          <w:tcW w:w="9870" w:type="dxa"/>
          <w:gridSpan w:val="3"/>
        </w:tcPr>
        <w:p w14:paraId="159D148E" w14:textId="77777777" w:rsidR="00BC0171" w:rsidRPr="001B3266" w:rsidRDefault="00BC0171">
          <w:pPr>
            <w:rPr>
              <w:rStyle w:val="FakeCharacterStyle"/>
              <w:rFonts w:ascii="Source Sans 3" w:hAnsi="Source Sans 3"/>
            </w:rPr>
          </w:pPr>
        </w:p>
      </w:tc>
    </w:tr>
    <w:tr w:rsidR="00BC0171" w:rsidRPr="001B3266" w14:paraId="08FB2353" w14:textId="77777777">
      <w:trPr>
        <w:trHeight w:hRule="exact" w:val="405"/>
      </w:trPr>
      <w:tc>
        <w:tcPr>
          <w:tcW w:w="3285" w:type="dxa"/>
          <w:shd w:val="clear" w:color="auto" w:fill="auto"/>
        </w:tcPr>
        <w:p w14:paraId="6073FB72"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5C822632"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08002795" w14:textId="77777777" w:rsidR="00BC0171" w:rsidRPr="001B3266" w:rsidRDefault="00BC0171">
          <w:pPr>
            <w:pStyle w:val="ParagraphStyle0"/>
            <w:rPr>
              <w:rStyle w:val="CharacterStyle0"/>
              <w:rFonts w:ascii="Source Sans 3" w:eastAsia="Calibri" w:hAnsi="Source Sans 3"/>
            </w:rPr>
          </w:pPr>
        </w:p>
      </w:tc>
    </w:tr>
  </w:tbl>
  <w:p w14:paraId="2586D05D" w14:textId="77777777" w:rsidR="00BC0171" w:rsidRPr="001B3266" w:rsidRDefault="00BC0171">
    <w:pPr>
      <w:rPr>
        <w:rStyle w:val="FakeCharacterStyle"/>
        <w:rFonts w:ascii="Source Sans 3" w:hAnsi="Source Sans 3"/>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00868482" w14:textId="77777777">
      <w:trPr>
        <w:trHeight w:hRule="exact" w:val="420"/>
      </w:trPr>
      <w:tc>
        <w:tcPr>
          <w:tcW w:w="9870" w:type="dxa"/>
          <w:gridSpan w:val="3"/>
        </w:tcPr>
        <w:p w14:paraId="56B53386" w14:textId="77777777" w:rsidR="00BC0171" w:rsidRPr="001B3266" w:rsidRDefault="00BC0171">
          <w:pPr>
            <w:rPr>
              <w:rStyle w:val="FakeCharacterStyle"/>
              <w:rFonts w:ascii="Source Sans 3" w:hAnsi="Source Sans 3"/>
            </w:rPr>
          </w:pPr>
        </w:p>
      </w:tc>
    </w:tr>
    <w:tr w:rsidR="00BC0171" w:rsidRPr="001B3266" w14:paraId="41E2D15E" w14:textId="77777777">
      <w:trPr>
        <w:trHeight w:hRule="exact" w:val="405"/>
      </w:trPr>
      <w:tc>
        <w:tcPr>
          <w:tcW w:w="3285" w:type="dxa"/>
          <w:shd w:val="clear" w:color="auto" w:fill="auto"/>
        </w:tcPr>
        <w:p w14:paraId="43962720"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7267BD6E"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10DB2338" w14:textId="77777777" w:rsidR="00BC0171" w:rsidRPr="001B3266" w:rsidRDefault="00BC0171">
          <w:pPr>
            <w:pStyle w:val="ParagraphStyle0"/>
            <w:rPr>
              <w:rStyle w:val="CharacterStyle0"/>
              <w:rFonts w:ascii="Source Sans 3" w:eastAsia="Calibri" w:hAnsi="Source Sans 3"/>
            </w:rPr>
          </w:pPr>
        </w:p>
      </w:tc>
    </w:tr>
  </w:tbl>
  <w:p w14:paraId="3586DB91" w14:textId="77777777" w:rsidR="00BC0171" w:rsidRPr="001B3266" w:rsidRDefault="00BC0171">
    <w:pPr>
      <w:rPr>
        <w:rStyle w:val="FakeCharacterStyle"/>
        <w:rFonts w:ascii="Source Sans 3" w:hAnsi="Source Sans 3"/>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786C5FAF" w14:textId="77777777">
      <w:trPr>
        <w:trHeight w:hRule="exact" w:val="420"/>
      </w:trPr>
      <w:tc>
        <w:tcPr>
          <w:tcW w:w="9870" w:type="dxa"/>
          <w:gridSpan w:val="3"/>
        </w:tcPr>
        <w:p w14:paraId="13AD3F91" w14:textId="77777777" w:rsidR="00BC0171" w:rsidRPr="001B3266" w:rsidRDefault="00BC0171">
          <w:pPr>
            <w:rPr>
              <w:rStyle w:val="FakeCharacterStyle"/>
              <w:rFonts w:ascii="Source Sans 3" w:hAnsi="Source Sans 3"/>
            </w:rPr>
          </w:pPr>
        </w:p>
      </w:tc>
    </w:tr>
    <w:tr w:rsidR="00BC0171" w:rsidRPr="001B3266" w14:paraId="6BAF55FE" w14:textId="77777777">
      <w:trPr>
        <w:trHeight w:hRule="exact" w:val="405"/>
      </w:trPr>
      <w:tc>
        <w:tcPr>
          <w:tcW w:w="3285" w:type="dxa"/>
          <w:shd w:val="clear" w:color="auto" w:fill="auto"/>
        </w:tcPr>
        <w:p w14:paraId="709FBDBF"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3B3F4E49"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06AB10C7" w14:textId="77777777" w:rsidR="00BC0171" w:rsidRPr="001B3266" w:rsidRDefault="00BC0171">
          <w:pPr>
            <w:pStyle w:val="ParagraphStyle0"/>
            <w:rPr>
              <w:rStyle w:val="CharacterStyle0"/>
              <w:rFonts w:ascii="Source Sans 3" w:eastAsia="Calibri" w:hAnsi="Source Sans 3"/>
            </w:rPr>
          </w:pPr>
        </w:p>
      </w:tc>
    </w:tr>
  </w:tbl>
  <w:p w14:paraId="4082D7DA" w14:textId="77777777" w:rsidR="00BC0171" w:rsidRPr="001B3266" w:rsidRDefault="00BC0171">
    <w:pPr>
      <w:rPr>
        <w:rStyle w:val="FakeCharacterStyle"/>
        <w:rFonts w:ascii="Source Sans 3" w:hAnsi="Source Sans 3"/>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68A91DC1" w14:textId="77777777">
      <w:trPr>
        <w:trHeight w:hRule="exact" w:val="420"/>
      </w:trPr>
      <w:tc>
        <w:tcPr>
          <w:tcW w:w="9870" w:type="dxa"/>
          <w:gridSpan w:val="3"/>
        </w:tcPr>
        <w:p w14:paraId="2C342CD8" w14:textId="77777777" w:rsidR="00BC0171" w:rsidRPr="001B3266" w:rsidRDefault="00BC0171">
          <w:pPr>
            <w:rPr>
              <w:rStyle w:val="FakeCharacterStyle"/>
              <w:rFonts w:ascii="Source Sans 3" w:hAnsi="Source Sans 3"/>
            </w:rPr>
          </w:pPr>
        </w:p>
      </w:tc>
    </w:tr>
    <w:tr w:rsidR="00BC0171" w:rsidRPr="001B3266" w14:paraId="74C69220" w14:textId="77777777">
      <w:trPr>
        <w:trHeight w:hRule="exact" w:val="405"/>
      </w:trPr>
      <w:tc>
        <w:tcPr>
          <w:tcW w:w="3285" w:type="dxa"/>
          <w:shd w:val="clear" w:color="auto" w:fill="auto"/>
        </w:tcPr>
        <w:p w14:paraId="3AE7534C"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577370CF"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02BBAC1D" w14:textId="77777777" w:rsidR="00BC0171" w:rsidRPr="001B3266" w:rsidRDefault="00BC0171">
          <w:pPr>
            <w:pStyle w:val="ParagraphStyle0"/>
            <w:rPr>
              <w:rStyle w:val="CharacterStyle0"/>
              <w:rFonts w:ascii="Source Sans 3" w:eastAsia="Calibri" w:hAnsi="Source Sans 3"/>
            </w:rPr>
          </w:pPr>
        </w:p>
      </w:tc>
    </w:tr>
  </w:tbl>
  <w:p w14:paraId="00E0BB4F" w14:textId="77777777" w:rsidR="00BC0171" w:rsidRPr="001B3266" w:rsidRDefault="00BC0171">
    <w:pPr>
      <w:rPr>
        <w:rStyle w:val="FakeCharacterStyle"/>
        <w:rFonts w:ascii="Source Sans 3" w:hAnsi="Source Sans 3"/>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76247A68" w14:textId="77777777">
      <w:trPr>
        <w:trHeight w:hRule="exact" w:val="420"/>
      </w:trPr>
      <w:tc>
        <w:tcPr>
          <w:tcW w:w="9870" w:type="dxa"/>
          <w:gridSpan w:val="3"/>
        </w:tcPr>
        <w:p w14:paraId="64D90F15" w14:textId="77777777" w:rsidR="00BC0171" w:rsidRPr="001B3266" w:rsidRDefault="00BC0171">
          <w:pPr>
            <w:rPr>
              <w:rStyle w:val="FakeCharacterStyle"/>
              <w:rFonts w:ascii="Source Sans 3" w:hAnsi="Source Sans 3"/>
            </w:rPr>
          </w:pPr>
        </w:p>
      </w:tc>
    </w:tr>
    <w:tr w:rsidR="00BC0171" w:rsidRPr="001B3266" w14:paraId="47C017A7" w14:textId="77777777">
      <w:trPr>
        <w:trHeight w:hRule="exact" w:val="405"/>
      </w:trPr>
      <w:tc>
        <w:tcPr>
          <w:tcW w:w="3285" w:type="dxa"/>
          <w:shd w:val="clear" w:color="auto" w:fill="auto"/>
        </w:tcPr>
        <w:p w14:paraId="7078E98E"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69A4DD80"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74D26D82" w14:textId="77777777" w:rsidR="00BC0171" w:rsidRPr="001B3266" w:rsidRDefault="00BC0171">
          <w:pPr>
            <w:pStyle w:val="ParagraphStyle0"/>
            <w:rPr>
              <w:rStyle w:val="CharacterStyle0"/>
              <w:rFonts w:ascii="Source Sans 3" w:eastAsia="Calibri" w:hAnsi="Source Sans 3"/>
            </w:rPr>
          </w:pPr>
        </w:p>
      </w:tc>
    </w:tr>
  </w:tbl>
  <w:p w14:paraId="2F582C39" w14:textId="77777777" w:rsidR="00BC0171" w:rsidRPr="001B3266" w:rsidRDefault="00BC0171">
    <w:pPr>
      <w:rPr>
        <w:rStyle w:val="FakeCharacterStyle"/>
        <w:rFonts w:ascii="Source Sans 3" w:hAnsi="Source Sans 3"/>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4E68A587" w14:textId="77777777">
      <w:trPr>
        <w:trHeight w:hRule="exact" w:val="420"/>
      </w:trPr>
      <w:tc>
        <w:tcPr>
          <w:tcW w:w="9870" w:type="dxa"/>
          <w:gridSpan w:val="3"/>
        </w:tcPr>
        <w:p w14:paraId="6A1BFA92" w14:textId="77777777" w:rsidR="00BC0171" w:rsidRPr="001B3266" w:rsidRDefault="00BC0171">
          <w:pPr>
            <w:rPr>
              <w:rStyle w:val="FakeCharacterStyle"/>
              <w:rFonts w:ascii="Source Sans 3" w:hAnsi="Source Sans 3"/>
            </w:rPr>
          </w:pPr>
        </w:p>
      </w:tc>
    </w:tr>
    <w:tr w:rsidR="00BC0171" w:rsidRPr="001B3266" w14:paraId="5DB2A1CA" w14:textId="77777777">
      <w:trPr>
        <w:trHeight w:hRule="exact" w:val="405"/>
      </w:trPr>
      <w:tc>
        <w:tcPr>
          <w:tcW w:w="3285" w:type="dxa"/>
          <w:shd w:val="clear" w:color="auto" w:fill="auto"/>
        </w:tcPr>
        <w:p w14:paraId="1FA31ADD"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4F4A5C90"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72CDD6B4" w14:textId="77777777" w:rsidR="00BC0171" w:rsidRPr="001B3266" w:rsidRDefault="00BC0171">
          <w:pPr>
            <w:pStyle w:val="ParagraphStyle0"/>
            <w:rPr>
              <w:rStyle w:val="CharacterStyle0"/>
              <w:rFonts w:ascii="Source Sans 3" w:eastAsia="Calibri" w:hAnsi="Source Sans 3"/>
            </w:rPr>
          </w:pPr>
        </w:p>
      </w:tc>
    </w:tr>
  </w:tbl>
  <w:p w14:paraId="28F59987" w14:textId="77777777" w:rsidR="00BC0171" w:rsidRPr="001B3266" w:rsidRDefault="00BC0171">
    <w:pPr>
      <w:rPr>
        <w:rStyle w:val="FakeCharacterStyle"/>
        <w:rFonts w:ascii="Source Sans 3" w:hAnsi="Source Sans 3"/>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17172AD8" w14:textId="77777777">
      <w:trPr>
        <w:trHeight w:hRule="exact" w:val="420"/>
      </w:trPr>
      <w:tc>
        <w:tcPr>
          <w:tcW w:w="9870" w:type="dxa"/>
          <w:gridSpan w:val="3"/>
        </w:tcPr>
        <w:p w14:paraId="6C15B03E" w14:textId="77777777" w:rsidR="00BC0171" w:rsidRPr="001B3266" w:rsidRDefault="00BC0171">
          <w:pPr>
            <w:rPr>
              <w:rStyle w:val="FakeCharacterStyle"/>
              <w:rFonts w:ascii="Source Sans 3" w:hAnsi="Source Sans 3"/>
            </w:rPr>
          </w:pPr>
        </w:p>
      </w:tc>
    </w:tr>
    <w:tr w:rsidR="00BC0171" w:rsidRPr="001B3266" w14:paraId="7D4BCC43" w14:textId="77777777">
      <w:trPr>
        <w:trHeight w:hRule="exact" w:val="405"/>
      </w:trPr>
      <w:tc>
        <w:tcPr>
          <w:tcW w:w="3285" w:type="dxa"/>
          <w:shd w:val="clear" w:color="auto" w:fill="auto"/>
        </w:tcPr>
        <w:p w14:paraId="6ED35EBB"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3DE629F7"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41E4B04A" w14:textId="77777777" w:rsidR="00BC0171" w:rsidRPr="001B3266" w:rsidRDefault="00BC0171">
          <w:pPr>
            <w:pStyle w:val="ParagraphStyle0"/>
            <w:rPr>
              <w:rStyle w:val="CharacterStyle0"/>
              <w:rFonts w:ascii="Source Sans 3" w:eastAsia="Calibri" w:hAnsi="Source Sans 3"/>
            </w:rPr>
          </w:pPr>
        </w:p>
      </w:tc>
    </w:tr>
  </w:tbl>
  <w:p w14:paraId="5FE82E2F" w14:textId="77777777" w:rsidR="00BC0171" w:rsidRPr="001B3266" w:rsidRDefault="00BC0171">
    <w:pPr>
      <w:rPr>
        <w:rStyle w:val="FakeCharacterStyle"/>
        <w:rFonts w:ascii="Source Sans 3" w:hAnsi="Source Sans 3"/>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429A1B9F" w14:textId="77777777">
      <w:trPr>
        <w:trHeight w:hRule="exact" w:val="420"/>
      </w:trPr>
      <w:tc>
        <w:tcPr>
          <w:tcW w:w="9870" w:type="dxa"/>
          <w:gridSpan w:val="3"/>
        </w:tcPr>
        <w:p w14:paraId="7FB0F453" w14:textId="77777777" w:rsidR="00BC0171" w:rsidRPr="001B3266" w:rsidRDefault="00BC0171">
          <w:pPr>
            <w:rPr>
              <w:rStyle w:val="FakeCharacterStyle"/>
              <w:rFonts w:ascii="Source Sans 3" w:hAnsi="Source Sans 3"/>
            </w:rPr>
          </w:pPr>
        </w:p>
      </w:tc>
    </w:tr>
    <w:tr w:rsidR="00BC0171" w:rsidRPr="001B3266" w14:paraId="422124C9" w14:textId="77777777">
      <w:trPr>
        <w:trHeight w:hRule="exact" w:val="405"/>
      </w:trPr>
      <w:tc>
        <w:tcPr>
          <w:tcW w:w="3285" w:type="dxa"/>
          <w:shd w:val="clear" w:color="auto" w:fill="auto"/>
        </w:tcPr>
        <w:p w14:paraId="2D228C30"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2168D6B8"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4E021D0C" w14:textId="77777777" w:rsidR="00BC0171" w:rsidRPr="001B3266" w:rsidRDefault="00BC0171">
          <w:pPr>
            <w:pStyle w:val="ParagraphStyle0"/>
            <w:rPr>
              <w:rStyle w:val="CharacterStyle0"/>
              <w:rFonts w:ascii="Source Sans 3" w:eastAsia="Calibri" w:hAnsi="Source Sans 3"/>
            </w:rPr>
          </w:pPr>
        </w:p>
      </w:tc>
    </w:tr>
  </w:tbl>
  <w:p w14:paraId="0C8CFB2E" w14:textId="77777777" w:rsidR="00BC0171" w:rsidRPr="001B3266" w:rsidRDefault="00BC0171">
    <w:pPr>
      <w:rPr>
        <w:rStyle w:val="FakeCharacterStyle"/>
        <w:rFonts w:ascii="Source Sans 3" w:hAnsi="Source Sans 3"/>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3978B268" w14:textId="77777777">
      <w:trPr>
        <w:trHeight w:hRule="exact" w:val="420"/>
      </w:trPr>
      <w:tc>
        <w:tcPr>
          <w:tcW w:w="9870" w:type="dxa"/>
          <w:gridSpan w:val="3"/>
        </w:tcPr>
        <w:p w14:paraId="3D5D259C" w14:textId="77777777" w:rsidR="00BC0171" w:rsidRPr="001B3266" w:rsidRDefault="00BC0171">
          <w:pPr>
            <w:rPr>
              <w:rStyle w:val="FakeCharacterStyle"/>
              <w:rFonts w:ascii="Source Sans 3" w:hAnsi="Source Sans 3"/>
            </w:rPr>
          </w:pPr>
        </w:p>
      </w:tc>
    </w:tr>
    <w:tr w:rsidR="00BC0171" w:rsidRPr="001B3266" w14:paraId="74876F97" w14:textId="77777777">
      <w:trPr>
        <w:trHeight w:hRule="exact" w:val="405"/>
      </w:trPr>
      <w:tc>
        <w:tcPr>
          <w:tcW w:w="3285" w:type="dxa"/>
          <w:shd w:val="clear" w:color="auto" w:fill="auto"/>
        </w:tcPr>
        <w:p w14:paraId="6661065D"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333DFBAC"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6BECBFD0" w14:textId="77777777" w:rsidR="00BC0171" w:rsidRPr="001B3266" w:rsidRDefault="00BC0171">
          <w:pPr>
            <w:pStyle w:val="ParagraphStyle0"/>
            <w:rPr>
              <w:rStyle w:val="CharacterStyle0"/>
              <w:rFonts w:ascii="Source Sans 3" w:eastAsia="Calibri" w:hAnsi="Source Sans 3"/>
            </w:rPr>
          </w:pPr>
        </w:p>
      </w:tc>
    </w:tr>
  </w:tbl>
  <w:p w14:paraId="0AD0FCC1" w14:textId="77777777" w:rsidR="00BC0171" w:rsidRPr="001B3266" w:rsidRDefault="00BC0171">
    <w:pPr>
      <w:rPr>
        <w:rStyle w:val="FakeCharacterStyle"/>
        <w:rFonts w:ascii="Source Sans 3" w:hAnsi="Source Sans 3"/>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7885E28A" w14:textId="77777777">
      <w:trPr>
        <w:trHeight w:hRule="exact" w:val="420"/>
      </w:trPr>
      <w:tc>
        <w:tcPr>
          <w:tcW w:w="9870" w:type="dxa"/>
          <w:gridSpan w:val="3"/>
        </w:tcPr>
        <w:p w14:paraId="7C0C221E" w14:textId="77777777" w:rsidR="00BC0171" w:rsidRPr="001B3266" w:rsidRDefault="00BC0171">
          <w:pPr>
            <w:rPr>
              <w:rStyle w:val="FakeCharacterStyle"/>
              <w:rFonts w:ascii="Source Sans 3" w:hAnsi="Source Sans 3"/>
            </w:rPr>
          </w:pPr>
        </w:p>
      </w:tc>
    </w:tr>
    <w:tr w:rsidR="00BC0171" w:rsidRPr="001B3266" w14:paraId="34F0BD83" w14:textId="77777777">
      <w:trPr>
        <w:trHeight w:hRule="exact" w:val="405"/>
      </w:trPr>
      <w:tc>
        <w:tcPr>
          <w:tcW w:w="3285" w:type="dxa"/>
          <w:shd w:val="clear" w:color="auto" w:fill="auto"/>
        </w:tcPr>
        <w:p w14:paraId="4350BBE6"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0B453276"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78AD8C6A" w14:textId="77777777" w:rsidR="00BC0171" w:rsidRPr="001B3266" w:rsidRDefault="00BC0171">
          <w:pPr>
            <w:pStyle w:val="ParagraphStyle0"/>
            <w:rPr>
              <w:rStyle w:val="CharacterStyle0"/>
              <w:rFonts w:ascii="Source Sans 3" w:eastAsia="Calibri" w:hAnsi="Source Sans 3"/>
            </w:rPr>
          </w:pPr>
        </w:p>
      </w:tc>
    </w:tr>
  </w:tbl>
  <w:p w14:paraId="12A31FF0" w14:textId="77777777" w:rsidR="00BC0171" w:rsidRPr="001B3266" w:rsidRDefault="00BC0171">
    <w:pPr>
      <w:rPr>
        <w:rStyle w:val="FakeCharacterStyle"/>
        <w:rFonts w:ascii="Source Sans 3" w:hAnsi="Source Sans 3"/>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43D93E65" w14:textId="77777777">
      <w:trPr>
        <w:trHeight w:hRule="exact" w:val="420"/>
      </w:trPr>
      <w:tc>
        <w:tcPr>
          <w:tcW w:w="9870" w:type="dxa"/>
          <w:gridSpan w:val="3"/>
        </w:tcPr>
        <w:p w14:paraId="48F39649" w14:textId="77777777" w:rsidR="00BC0171" w:rsidRPr="001B3266" w:rsidRDefault="00BC0171">
          <w:pPr>
            <w:rPr>
              <w:rStyle w:val="FakeCharacterStyle"/>
              <w:rFonts w:ascii="Source Sans 3" w:hAnsi="Source Sans 3"/>
            </w:rPr>
          </w:pPr>
        </w:p>
      </w:tc>
    </w:tr>
    <w:tr w:rsidR="00BC0171" w:rsidRPr="001B3266" w14:paraId="58C5901A" w14:textId="77777777">
      <w:trPr>
        <w:trHeight w:hRule="exact" w:val="405"/>
      </w:trPr>
      <w:tc>
        <w:tcPr>
          <w:tcW w:w="3285" w:type="dxa"/>
          <w:shd w:val="clear" w:color="auto" w:fill="auto"/>
        </w:tcPr>
        <w:p w14:paraId="003B744C"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03E945A7"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2721DA6F" w14:textId="77777777" w:rsidR="00BC0171" w:rsidRPr="001B3266" w:rsidRDefault="00BC0171">
          <w:pPr>
            <w:pStyle w:val="ParagraphStyle0"/>
            <w:rPr>
              <w:rStyle w:val="CharacterStyle0"/>
              <w:rFonts w:ascii="Source Sans 3" w:eastAsia="Calibri" w:hAnsi="Source Sans 3"/>
            </w:rPr>
          </w:pPr>
        </w:p>
      </w:tc>
    </w:tr>
  </w:tbl>
  <w:p w14:paraId="2E361CCF" w14:textId="77777777" w:rsidR="00BC0171" w:rsidRPr="001B3266" w:rsidRDefault="00BC0171">
    <w:pPr>
      <w:rPr>
        <w:rStyle w:val="FakeCharacterStyle"/>
        <w:rFonts w:ascii="Source Sans 3" w:hAnsi="Source Sans 3"/>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0A3EED0B" w14:textId="77777777">
      <w:trPr>
        <w:trHeight w:hRule="exact" w:val="420"/>
      </w:trPr>
      <w:tc>
        <w:tcPr>
          <w:tcW w:w="9870" w:type="dxa"/>
          <w:gridSpan w:val="3"/>
        </w:tcPr>
        <w:p w14:paraId="5E980D31" w14:textId="77777777" w:rsidR="00BC0171" w:rsidRPr="001B3266" w:rsidRDefault="00BC0171">
          <w:pPr>
            <w:rPr>
              <w:rStyle w:val="FakeCharacterStyle"/>
              <w:rFonts w:ascii="Source Sans 3" w:hAnsi="Source Sans 3"/>
            </w:rPr>
          </w:pPr>
        </w:p>
      </w:tc>
    </w:tr>
    <w:tr w:rsidR="00BC0171" w:rsidRPr="001B3266" w14:paraId="28B4C666" w14:textId="77777777">
      <w:trPr>
        <w:trHeight w:hRule="exact" w:val="405"/>
      </w:trPr>
      <w:tc>
        <w:tcPr>
          <w:tcW w:w="3285" w:type="dxa"/>
          <w:shd w:val="clear" w:color="auto" w:fill="auto"/>
        </w:tcPr>
        <w:p w14:paraId="2B18631D"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619F1824"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2F6DF74B" w14:textId="77777777" w:rsidR="00BC0171" w:rsidRPr="001B3266" w:rsidRDefault="00BC0171">
          <w:pPr>
            <w:pStyle w:val="ParagraphStyle0"/>
            <w:rPr>
              <w:rStyle w:val="CharacterStyle0"/>
              <w:rFonts w:ascii="Source Sans 3" w:eastAsia="Calibri" w:hAnsi="Source Sans 3"/>
            </w:rPr>
          </w:pPr>
        </w:p>
      </w:tc>
    </w:tr>
  </w:tbl>
  <w:p w14:paraId="3A2BFBD7" w14:textId="77777777" w:rsidR="00BC0171" w:rsidRPr="001B3266" w:rsidRDefault="00BC0171">
    <w:pPr>
      <w:rPr>
        <w:rStyle w:val="FakeCharacterStyle"/>
        <w:rFonts w:ascii="Source Sans 3" w:hAnsi="Source Sans 3"/>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3B0C18D1" w14:textId="77777777">
      <w:trPr>
        <w:trHeight w:hRule="exact" w:val="420"/>
      </w:trPr>
      <w:tc>
        <w:tcPr>
          <w:tcW w:w="9870" w:type="dxa"/>
          <w:gridSpan w:val="3"/>
        </w:tcPr>
        <w:p w14:paraId="635B27A0" w14:textId="77777777" w:rsidR="00BC0171" w:rsidRPr="001B3266" w:rsidRDefault="00BC0171">
          <w:pPr>
            <w:rPr>
              <w:rStyle w:val="FakeCharacterStyle"/>
              <w:rFonts w:ascii="Source Sans 3" w:hAnsi="Source Sans 3"/>
            </w:rPr>
          </w:pPr>
        </w:p>
      </w:tc>
    </w:tr>
    <w:tr w:rsidR="00BC0171" w:rsidRPr="001B3266" w14:paraId="19D715A8" w14:textId="77777777">
      <w:trPr>
        <w:trHeight w:hRule="exact" w:val="405"/>
      </w:trPr>
      <w:tc>
        <w:tcPr>
          <w:tcW w:w="3285" w:type="dxa"/>
          <w:shd w:val="clear" w:color="auto" w:fill="auto"/>
        </w:tcPr>
        <w:p w14:paraId="5A20CEC9"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37A9CC16"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08074462" w14:textId="77777777" w:rsidR="00BC0171" w:rsidRPr="001B3266" w:rsidRDefault="00BC0171">
          <w:pPr>
            <w:pStyle w:val="ParagraphStyle0"/>
            <w:rPr>
              <w:rStyle w:val="CharacterStyle0"/>
              <w:rFonts w:ascii="Source Sans 3" w:eastAsia="Calibri" w:hAnsi="Source Sans 3"/>
            </w:rPr>
          </w:pPr>
        </w:p>
      </w:tc>
    </w:tr>
  </w:tbl>
  <w:p w14:paraId="6B668E64" w14:textId="77777777" w:rsidR="00BC0171" w:rsidRPr="001B3266" w:rsidRDefault="00BC0171">
    <w:pPr>
      <w:rPr>
        <w:rStyle w:val="FakeCharacterStyle"/>
        <w:rFonts w:ascii="Source Sans 3" w:hAnsi="Source Sans 3"/>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3EB2546A" w14:textId="77777777">
      <w:trPr>
        <w:trHeight w:hRule="exact" w:val="420"/>
      </w:trPr>
      <w:tc>
        <w:tcPr>
          <w:tcW w:w="9870" w:type="dxa"/>
          <w:gridSpan w:val="3"/>
        </w:tcPr>
        <w:p w14:paraId="3D77F9AE" w14:textId="77777777" w:rsidR="00BC0171" w:rsidRPr="001B3266" w:rsidRDefault="00BC0171">
          <w:pPr>
            <w:rPr>
              <w:rStyle w:val="FakeCharacterStyle"/>
              <w:rFonts w:ascii="Source Sans 3" w:hAnsi="Source Sans 3"/>
            </w:rPr>
          </w:pPr>
        </w:p>
      </w:tc>
    </w:tr>
    <w:tr w:rsidR="00BC0171" w:rsidRPr="001B3266" w14:paraId="5F307927" w14:textId="77777777">
      <w:trPr>
        <w:trHeight w:hRule="exact" w:val="405"/>
      </w:trPr>
      <w:tc>
        <w:tcPr>
          <w:tcW w:w="3285" w:type="dxa"/>
          <w:shd w:val="clear" w:color="auto" w:fill="auto"/>
        </w:tcPr>
        <w:p w14:paraId="5A5D35EE"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44EAD9FB"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00B948F4" w14:textId="77777777" w:rsidR="00BC0171" w:rsidRPr="001B3266" w:rsidRDefault="00BC0171">
          <w:pPr>
            <w:pStyle w:val="ParagraphStyle0"/>
            <w:rPr>
              <w:rStyle w:val="CharacterStyle0"/>
              <w:rFonts w:ascii="Source Sans 3" w:eastAsia="Calibri" w:hAnsi="Source Sans 3"/>
            </w:rPr>
          </w:pPr>
        </w:p>
      </w:tc>
    </w:tr>
  </w:tbl>
  <w:p w14:paraId="61A4B611" w14:textId="77777777" w:rsidR="00BC0171" w:rsidRPr="001B3266" w:rsidRDefault="00BC0171">
    <w:pPr>
      <w:rPr>
        <w:rStyle w:val="FakeCharacterStyle"/>
        <w:rFonts w:ascii="Source Sans 3" w:hAnsi="Source Sans 3"/>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663757EB" w14:textId="77777777">
      <w:trPr>
        <w:trHeight w:hRule="exact" w:val="420"/>
      </w:trPr>
      <w:tc>
        <w:tcPr>
          <w:tcW w:w="9870" w:type="dxa"/>
          <w:gridSpan w:val="3"/>
        </w:tcPr>
        <w:p w14:paraId="12ABDC83" w14:textId="77777777" w:rsidR="00BC0171" w:rsidRPr="001B3266" w:rsidRDefault="00BC0171">
          <w:pPr>
            <w:rPr>
              <w:rStyle w:val="FakeCharacterStyle"/>
              <w:rFonts w:ascii="Source Sans 3" w:hAnsi="Source Sans 3"/>
            </w:rPr>
          </w:pPr>
        </w:p>
      </w:tc>
    </w:tr>
    <w:tr w:rsidR="00BC0171" w:rsidRPr="001B3266" w14:paraId="76E49BDC" w14:textId="77777777">
      <w:trPr>
        <w:trHeight w:hRule="exact" w:val="405"/>
      </w:trPr>
      <w:tc>
        <w:tcPr>
          <w:tcW w:w="3285" w:type="dxa"/>
          <w:shd w:val="clear" w:color="auto" w:fill="auto"/>
        </w:tcPr>
        <w:p w14:paraId="7434B366"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24D358E0"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5B0556ED" w14:textId="77777777" w:rsidR="00BC0171" w:rsidRPr="001B3266" w:rsidRDefault="00BC0171">
          <w:pPr>
            <w:pStyle w:val="ParagraphStyle0"/>
            <w:rPr>
              <w:rStyle w:val="CharacterStyle0"/>
              <w:rFonts w:ascii="Source Sans 3" w:eastAsia="Calibri" w:hAnsi="Source Sans 3"/>
            </w:rPr>
          </w:pPr>
        </w:p>
      </w:tc>
    </w:tr>
  </w:tbl>
  <w:p w14:paraId="3B3C37FD" w14:textId="77777777" w:rsidR="00BC0171" w:rsidRPr="001B3266" w:rsidRDefault="00BC0171">
    <w:pPr>
      <w:rPr>
        <w:rStyle w:val="FakeCharacterStyle"/>
        <w:rFonts w:ascii="Source Sans 3" w:hAnsi="Source Sans 3"/>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0E125E50" w14:textId="77777777">
      <w:trPr>
        <w:trHeight w:hRule="exact" w:val="420"/>
      </w:trPr>
      <w:tc>
        <w:tcPr>
          <w:tcW w:w="9870" w:type="dxa"/>
          <w:gridSpan w:val="3"/>
        </w:tcPr>
        <w:p w14:paraId="55E00450" w14:textId="77777777" w:rsidR="00BC0171" w:rsidRPr="001B3266" w:rsidRDefault="00BC0171">
          <w:pPr>
            <w:rPr>
              <w:rStyle w:val="FakeCharacterStyle"/>
              <w:rFonts w:ascii="Source Sans 3" w:hAnsi="Source Sans 3"/>
            </w:rPr>
          </w:pPr>
        </w:p>
      </w:tc>
    </w:tr>
    <w:tr w:rsidR="00BC0171" w:rsidRPr="001B3266" w14:paraId="26804ADC" w14:textId="77777777">
      <w:trPr>
        <w:trHeight w:hRule="exact" w:val="405"/>
      </w:trPr>
      <w:tc>
        <w:tcPr>
          <w:tcW w:w="3285" w:type="dxa"/>
          <w:shd w:val="clear" w:color="auto" w:fill="auto"/>
        </w:tcPr>
        <w:p w14:paraId="71B8D017"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5A1408ED"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4DA74EA1" w14:textId="77777777" w:rsidR="00BC0171" w:rsidRPr="001B3266" w:rsidRDefault="00BC0171">
          <w:pPr>
            <w:pStyle w:val="ParagraphStyle0"/>
            <w:rPr>
              <w:rStyle w:val="CharacterStyle0"/>
              <w:rFonts w:ascii="Source Sans 3" w:eastAsia="Calibri" w:hAnsi="Source Sans 3"/>
            </w:rPr>
          </w:pPr>
        </w:p>
      </w:tc>
    </w:tr>
  </w:tbl>
  <w:p w14:paraId="22C4A1A1" w14:textId="77777777" w:rsidR="00BC0171" w:rsidRPr="001B3266" w:rsidRDefault="00BC0171">
    <w:pPr>
      <w:rPr>
        <w:rStyle w:val="FakeCharacterStyle"/>
        <w:rFonts w:ascii="Source Sans 3" w:hAnsi="Source Sans 3"/>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2E047E66" w14:textId="77777777">
      <w:trPr>
        <w:trHeight w:hRule="exact" w:val="420"/>
      </w:trPr>
      <w:tc>
        <w:tcPr>
          <w:tcW w:w="9870" w:type="dxa"/>
          <w:gridSpan w:val="3"/>
        </w:tcPr>
        <w:p w14:paraId="6C37A6BC" w14:textId="77777777" w:rsidR="00BC0171" w:rsidRPr="001B3266" w:rsidRDefault="00BC0171">
          <w:pPr>
            <w:rPr>
              <w:rStyle w:val="FakeCharacterStyle"/>
              <w:rFonts w:ascii="Source Sans 3" w:hAnsi="Source Sans 3"/>
            </w:rPr>
          </w:pPr>
        </w:p>
      </w:tc>
    </w:tr>
    <w:tr w:rsidR="00BC0171" w:rsidRPr="001B3266" w14:paraId="6B43A054" w14:textId="77777777">
      <w:trPr>
        <w:trHeight w:hRule="exact" w:val="405"/>
      </w:trPr>
      <w:tc>
        <w:tcPr>
          <w:tcW w:w="3285" w:type="dxa"/>
          <w:shd w:val="clear" w:color="auto" w:fill="auto"/>
        </w:tcPr>
        <w:p w14:paraId="7D71CB85"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11999D90"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4D3E54AF" w14:textId="77777777" w:rsidR="00BC0171" w:rsidRPr="001B3266" w:rsidRDefault="00BC0171">
          <w:pPr>
            <w:pStyle w:val="ParagraphStyle0"/>
            <w:rPr>
              <w:rStyle w:val="CharacterStyle0"/>
              <w:rFonts w:ascii="Source Sans 3" w:eastAsia="Calibri" w:hAnsi="Source Sans 3"/>
            </w:rPr>
          </w:pPr>
        </w:p>
      </w:tc>
    </w:tr>
  </w:tbl>
  <w:p w14:paraId="1C6A9FCB" w14:textId="77777777" w:rsidR="00BC0171" w:rsidRPr="001B3266" w:rsidRDefault="00BC0171">
    <w:pPr>
      <w:rPr>
        <w:rStyle w:val="FakeCharacterStyle"/>
        <w:rFonts w:ascii="Source Sans 3" w:hAnsi="Source Sans 3"/>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52C82423" w14:textId="77777777">
      <w:trPr>
        <w:trHeight w:hRule="exact" w:val="420"/>
      </w:trPr>
      <w:tc>
        <w:tcPr>
          <w:tcW w:w="9870" w:type="dxa"/>
          <w:gridSpan w:val="3"/>
        </w:tcPr>
        <w:p w14:paraId="3AB1D1BD" w14:textId="77777777" w:rsidR="00BC0171" w:rsidRPr="001B3266" w:rsidRDefault="00BC0171">
          <w:pPr>
            <w:rPr>
              <w:rStyle w:val="FakeCharacterStyle"/>
              <w:rFonts w:ascii="Source Sans 3" w:hAnsi="Source Sans 3"/>
            </w:rPr>
          </w:pPr>
        </w:p>
      </w:tc>
    </w:tr>
    <w:tr w:rsidR="00BC0171" w:rsidRPr="001B3266" w14:paraId="552B1698" w14:textId="77777777">
      <w:trPr>
        <w:trHeight w:hRule="exact" w:val="405"/>
      </w:trPr>
      <w:tc>
        <w:tcPr>
          <w:tcW w:w="3285" w:type="dxa"/>
          <w:shd w:val="clear" w:color="auto" w:fill="auto"/>
        </w:tcPr>
        <w:p w14:paraId="631F42CE"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4152CED9"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20D637E5" w14:textId="77777777" w:rsidR="00BC0171" w:rsidRPr="001B3266" w:rsidRDefault="00BC0171">
          <w:pPr>
            <w:pStyle w:val="ParagraphStyle0"/>
            <w:rPr>
              <w:rStyle w:val="CharacterStyle0"/>
              <w:rFonts w:ascii="Source Sans 3" w:eastAsia="Calibri" w:hAnsi="Source Sans 3"/>
            </w:rPr>
          </w:pPr>
        </w:p>
      </w:tc>
    </w:tr>
  </w:tbl>
  <w:p w14:paraId="710EAD37" w14:textId="77777777" w:rsidR="00BC0171" w:rsidRPr="001B3266" w:rsidRDefault="00BC0171">
    <w:pPr>
      <w:rPr>
        <w:rStyle w:val="FakeCharacterStyle"/>
        <w:rFonts w:ascii="Source Sans 3" w:hAnsi="Source Sans 3"/>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7BF984E9" w14:textId="77777777">
      <w:trPr>
        <w:trHeight w:hRule="exact" w:val="420"/>
      </w:trPr>
      <w:tc>
        <w:tcPr>
          <w:tcW w:w="9870" w:type="dxa"/>
          <w:gridSpan w:val="3"/>
        </w:tcPr>
        <w:p w14:paraId="3442A67B" w14:textId="77777777" w:rsidR="00BC0171" w:rsidRPr="001B3266" w:rsidRDefault="00BC0171">
          <w:pPr>
            <w:rPr>
              <w:rStyle w:val="FakeCharacterStyle"/>
              <w:rFonts w:ascii="Source Sans 3" w:hAnsi="Source Sans 3"/>
            </w:rPr>
          </w:pPr>
        </w:p>
      </w:tc>
    </w:tr>
    <w:tr w:rsidR="00BC0171" w:rsidRPr="001B3266" w14:paraId="3F08D246" w14:textId="77777777">
      <w:trPr>
        <w:trHeight w:hRule="exact" w:val="405"/>
      </w:trPr>
      <w:tc>
        <w:tcPr>
          <w:tcW w:w="3285" w:type="dxa"/>
          <w:shd w:val="clear" w:color="auto" w:fill="auto"/>
        </w:tcPr>
        <w:p w14:paraId="2E6CE2BF"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224375DB"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110D1C71" w14:textId="77777777" w:rsidR="00BC0171" w:rsidRPr="001B3266" w:rsidRDefault="00BC0171">
          <w:pPr>
            <w:pStyle w:val="ParagraphStyle0"/>
            <w:rPr>
              <w:rStyle w:val="CharacterStyle0"/>
              <w:rFonts w:ascii="Source Sans 3" w:eastAsia="Calibri" w:hAnsi="Source Sans 3"/>
            </w:rPr>
          </w:pPr>
        </w:p>
      </w:tc>
    </w:tr>
  </w:tbl>
  <w:p w14:paraId="50779C3F" w14:textId="77777777" w:rsidR="00BC0171" w:rsidRPr="001B3266" w:rsidRDefault="00BC0171">
    <w:pPr>
      <w:rPr>
        <w:rStyle w:val="FakeCharacterStyle"/>
        <w:rFonts w:ascii="Source Sans 3" w:hAnsi="Source Sans 3"/>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436F6546" w14:textId="77777777">
      <w:trPr>
        <w:trHeight w:hRule="exact" w:val="420"/>
      </w:trPr>
      <w:tc>
        <w:tcPr>
          <w:tcW w:w="9870" w:type="dxa"/>
          <w:gridSpan w:val="3"/>
        </w:tcPr>
        <w:p w14:paraId="6127803C" w14:textId="77777777" w:rsidR="00BC0171" w:rsidRPr="001B3266" w:rsidRDefault="00BC0171">
          <w:pPr>
            <w:rPr>
              <w:rStyle w:val="FakeCharacterStyle"/>
              <w:rFonts w:ascii="Source Sans 3" w:hAnsi="Source Sans 3"/>
            </w:rPr>
          </w:pPr>
        </w:p>
      </w:tc>
    </w:tr>
    <w:tr w:rsidR="00BC0171" w:rsidRPr="001B3266" w14:paraId="3EB68D14" w14:textId="77777777">
      <w:trPr>
        <w:trHeight w:hRule="exact" w:val="405"/>
      </w:trPr>
      <w:tc>
        <w:tcPr>
          <w:tcW w:w="3285" w:type="dxa"/>
          <w:shd w:val="clear" w:color="auto" w:fill="auto"/>
        </w:tcPr>
        <w:p w14:paraId="238D025A"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739FFAF4"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5B6B4EB0" w14:textId="77777777" w:rsidR="00BC0171" w:rsidRPr="001B3266" w:rsidRDefault="00BC0171">
          <w:pPr>
            <w:pStyle w:val="ParagraphStyle0"/>
            <w:rPr>
              <w:rStyle w:val="CharacterStyle0"/>
              <w:rFonts w:ascii="Source Sans 3" w:eastAsia="Calibri" w:hAnsi="Source Sans 3"/>
            </w:rPr>
          </w:pPr>
        </w:p>
      </w:tc>
    </w:tr>
  </w:tbl>
  <w:p w14:paraId="7C4F1B9E" w14:textId="77777777" w:rsidR="00BC0171" w:rsidRPr="001B3266" w:rsidRDefault="00BC0171">
    <w:pPr>
      <w:rPr>
        <w:rStyle w:val="FakeCharacterStyle"/>
        <w:rFonts w:ascii="Source Sans 3" w:hAnsi="Source Sans 3"/>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37D912AF" w14:textId="77777777">
      <w:trPr>
        <w:trHeight w:hRule="exact" w:val="420"/>
      </w:trPr>
      <w:tc>
        <w:tcPr>
          <w:tcW w:w="9870" w:type="dxa"/>
          <w:gridSpan w:val="3"/>
        </w:tcPr>
        <w:p w14:paraId="3F83A18A" w14:textId="77777777" w:rsidR="00BC0171" w:rsidRPr="001B3266" w:rsidRDefault="00BC0171">
          <w:pPr>
            <w:rPr>
              <w:rStyle w:val="FakeCharacterStyle"/>
              <w:rFonts w:ascii="Source Sans 3" w:hAnsi="Source Sans 3"/>
            </w:rPr>
          </w:pPr>
        </w:p>
      </w:tc>
    </w:tr>
    <w:tr w:rsidR="00BC0171" w:rsidRPr="001B3266" w14:paraId="3A1B8183" w14:textId="77777777">
      <w:trPr>
        <w:trHeight w:hRule="exact" w:val="405"/>
      </w:trPr>
      <w:tc>
        <w:tcPr>
          <w:tcW w:w="3285" w:type="dxa"/>
          <w:shd w:val="clear" w:color="auto" w:fill="auto"/>
        </w:tcPr>
        <w:p w14:paraId="1DAE9E77"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4F01FB5E"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1A153193" w14:textId="77777777" w:rsidR="00BC0171" w:rsidRPr="001B3266" w:rsidRDefault="00BC0171">
          <w:pPr>
            <w:pStyle w:val="ParagraphStyle0"/>
            <w:rPr>
              <w:rStyle w:val="CharacterStyle0"/>
              <w:rFonts w:ascii="Source Sans 3" w:eastAsia="Calibri" w:hAnsi="Source Sans 3"/>
            </w:rPr>
          </w:pPr>
        </w:p>
      </w:tc>
    </w:tr>
  </w:tbl>
  <w:p w14:paraId="4C443F67" w14:textId="77777777" w:rsidR="00BC0171" w:rsidRPr="001B3266" w:rsidRDefault="00BC0171">
    <w:pPr>
      <w:rPr>
        <w:rStyle w:val="FakeCharacterStyle"/>
        <w:rFonts w:ascii="Source Sans 3" w:hAnsi="Source Sans 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3B87AA19" w14:textId="77777777">
      <w:trPr>
        <w:trHeight w:hRule="exact" w:val="420"/>
      </w:trPr>
      <w:tc>
        <w:tcPr>
          <w:tcW w:w="9870" w:type="dxa"/>
          <w:gridSpan w:val="3"/>
        </w:tcPr>
        <w:p w14:paraId="3B25FDD5" w14:textId="77777777" w:rsidR="00BC0171" w:rsidRPr="001B3266" w:rsidRDefault="00BC0171">
          <w:pPr>
            <w:rPr>
              <w:rStyle w:val="FakeCharacterStyle"/>
              <w:rFonts w:ascii="Source Sans 3" w:hAnsi="Source Sans 3"/>
            </w:rPr>
          </w:pPr>
        </w:p>
      </w:tc>
    </w:tr>
    <w:tr w:rsidR="00BC0171" w:rsidRPr="001B3266" w14:paraId="07A3CD20" w14:textId="77777777">
      <w:trPr>
        <w:trHeight w:hRule="exact" w:val="405"/>
      </w:trPr>
      <w:tc>
        <w:tcPr>
          <w:tcW w:w="3285" w:type="dxa"/>
          <w:shd w:val="clear" w:color="auto" w:fill="auto"/>
        </w:tcPr>
        <w:p w14:paraId="5E955321" w14:textId="32A6DC3A" w:rsidR="00BC0171" w:rsidRPr="001B3266" w:rsidRDefault="001B3266">
          <w:pPr>
            <w:pStyle w:val="ParagraphStyle0"/>
            <w:rPr>
              <w:rStyle w:val="CharacterStyle0"/>
              <w:rFonts w:ascii="Source Sans 3" w:eastAsia="Calibri" w:hAnsi="Source Sans 3"/>
            </w:rPr>
          </w:pPr>
          <w:r w:rsidRPr="001B3266">
            <w:rPr>
              <w:rFonts w:ascii="Source Sans 3" w:hAnsi="Source Sans 3"/>
              <w:noProof/>
            </w:rPr>
            <w:drawing>
              <wp:anchor distT="0" distB="0" distL="114300" distR="114300" simplePos="0" relativeHeight="251658240" behindDoc="0" locked="0" layoutInCell="1" allowOverlap="1" wp14:anchorId="465B7928" wp14:editId="41F5C6EE">
                <wp:simplePos x="0" y="0"/>
                <wp:positionH relativeFrom="page">
                  <wp:posOffset>17821</wp:posOffset>
                </wp:positionH>
                <wp:positionV relativeFrom="page">
                  <wp:posOffset>495</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21A2EEDC"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02B2278C" w14:textId="77777777" w:rsidR="00BC0171" w:rsidRPr="001B3266" w:rsidRDefault="00BC0171">
          <w:pPr>
            <w:pStyle w:val="ParagraphStyle0"/>
            <w:rPr>
              <w:rStyle w:val="CharacterStyle0"/>
              <w:rFonts w:ascii="Source Sans 3" w:eastAsia="Calibri" w:hAnsi="Source Sans 3"/>
            </w:rPr>
          </w:pPr>
        </w:p>
      </w:tc>
    </w:tr>
  </w:tbl>
  <w:p w14:paraId="3200FEFF" w14:textId="77777777" w:rsidR="00BC0171" w:rsidRPr="001B3266" w:rsidRDefault="00BC0171">
    <w:pPr>
      <w:rPr>
        <w:rStyle w:val="FakeCharacterStyle"/>
        <w:rFonts w:ascii="Source Sans 3" w:hAnsi="Source Sans 3"/>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39FFC19D" w14:textId="77777777">
      <w:trPr>
        <w:trHeight w:hRule="exact" w:val="420"/>
      </w:trPr>
      <w:tc>
        <w:tcPr>
          <w:tcW w:w="9870" w:type="dxa"/>
          <w:gridSpan w:val="3"/>
        </w:tcPr>
        <w:p w14:paraId="1D009278" w14:textId="77777777" w:rsidR="00BC0171" w:rsidRPr="001B3266" w:rsidRDefault="00BC0171">
          <w:pPr>
            <w:rPr>
              <w:rStyle w:val="FakeCharacterStyle"/>
              <w:rFonts w:ascii="Source Sans 3" w:hAnsi="Source Sans 3"/>
            </w:rPr>
          </w:pPr>
        </w:p>
      </w:tc>
    </w:tr>
    <w:tr w:rsidR="00BC0171" w:rsidRPr="001B3266" w14:paraId="2C708C76" w14:textId="77777777">
      <w:trPr>
        <w:trHeight w:hRule="exact" w:val="405"/>
      </w:trPr>
      <w:tc>
        <w:tcPr>
          <w:tcW w:w="3285" w:type="dxa"/>
          <w:shd w:val="clear" w:color="auto" w:fill="auto"/>
        </w:tcPr>
        <w:p w14:paraId="23B36A78"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35084D8B"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1A93A012" w14:textId="77777777" w:rsidR="00BC0171" w:rsidRPr="001B3266" w:rsidRDefault="00BC0171">
          <w:pPr>
            <w:pStyle w:val="ParagraphStyle0"/>
            <w:rPr>
              <w:rStyle w:val="CharacterStyle0"/>
              <w:rFonts w:ascii="Source Sans 3" w:eastAsia="Calibri" w:hAnsi="Source Sans 3"/>
            </w:rPr>
          </w:pPr>
        </w:p>
      </w:tc>
    </w:tr>
  </w:tbl>
  <w:p w14:paraId="74C94E00" w14:textId="77777777" w:rsidR="00BC0171" w:rsidRPr="001B3266" w:rsidRDefault="00BC0171">
    <w:pPr>
      <w:rPr>
        <w:rStyle w:val="FakeCharacterStyle"/>
        <w:rFonts w:ascii="Source Sans 3" w:hAnsi="Source Sans 3"/>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107E9FB9" w14:textId="77777777">
      <w:trPr>
        <w:trHeight w:hRule="exact" w:val="420"/>
      </w:trPr>
      <w:tc>
        <w:tcPr>
          <w:tcW w:w="9870" w:type="dxa"/>
          <w:gridSpan w:val="3"/>
        </w:tcPr>
        <w:p w14:paraId="25AD9D77" w14:textId="77777777" w:rsidR="00BC0171" w:rsidRPr="001B3266" w:rsidRDefault="00BC0171">
          <w:pPr>
            <w:rPr>
              <w:rStyle w:val="FakeCharacterStyle"/>
              <w:rFonts w:ascii="Source Sans 3" w:hAnsi="Source Sans 3"/>
            </w:rPr>
          </w:pPr>
        </w:p>
      </w:tc>
    </w:tr>
    <w:tr w:rsidR="00BC0171" w:rsidRPr="001B3266" w14:paraId="64E66878" w14:textId="77777777">
      <w:trPr>
        <w:trHeight w:hRule="exact" w:val="405"/>
      </w:trPr>
      <w:tc>
        <w:tcPr>
          <w:tcW w:w="3285" w:type="dxa"/>
          <w:shd w:val="clear" w:color="auto" w:fill="auto"/>
        </w:tcPr>
        <w:p w14:paraId="64C2263D"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0741EE8B"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0769120E" w14:textId="77777777" w:rsidR="00BC0171" w:rsidRPr="001B3266" w:rsidRDefault="00BC0171">
          <w:pPr>
            <w:pStyle w:val="ParagraphStyle0"/>
            <w:rPr>
              <w:rStyle w:val="CharacterStyle0"/>
              <w:rFonts w:ascii="Source Sans 3" w:eastAsia="Calibri" w:hAnsi="Source Sans 3"/>
            </w:rPr>
          </w:pPr>
        </w:p>
      </w:tc>
    </w:tr>
  </w:tbl>
  <w:p w14:paraId="7642A513" w14:textId="77777777" w:rsidR="00BC0171" w:rsidRPr="001B3266" w:rsidRDefault="00BC0171">
    <w:pPr>
      <w:rPr>
        <w:rStyle w:val="FakeCharacterStyle"/>
        <w:rFonts w:ascii="Source Sans 3" w:hAnsi="Source Sans 3"/>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240FC292" w14:textId="77777777">
      <w:trPr>
        <w:trHeight w:hRule="exact" w:val="420"/>
      </w:trPr>
      <w:tc>
        <w:tcPr>
          <w:tcW w:w="9870" w:type="dxa"/>
          <w:gridSpan w:val="3"/>
        </w:tcPr>
        <w:p w14:paraId="3AFD576D" w14:textId="77777777" w:rsidR="00BC0171" w:rsidRPr="001B3266" w:rsidRDefault="00BC0171">
          <w:pPr>
            <w:rPr>
              <w:rStyle w:val="FakeCharacterStyle"/>
              <w:rFonts w:ascii="Source Sans 3" w:hAnsi="Source Sans 3"/>
            </w:rPr>
          </w:pPr>
        </w:p>
      </w:tc>
    </w:tr>
    <w:tr w:rsidR="00BC0171" w:rsidRPr="001B3266" w14:paraId="39B34E64" w14:textId="77777777">
      <w:trPr>
        <w:trHeight w:hRule="exact" w:val="405"/>
      </w:trPr>
      <w:tc>
        <w:tcPr>
          <w:tcW w:w="3285" w:type="dxa"/>
          <w:shd w:val="clear" w:color="auto" w:fill="auto"/>
        </w:tcPr>
        <w:p w14:paraId="0BA829F1"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4D5DC04B"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20A6CA80" w14:textId="77777777" w:rsidR="00BC0171" w:rsidRPr="001B3266" w:rsidRDefault="00BC0171">
          <w:pPr>
            <w:pStyle w:val="ParagraphStyle0"/>
            <w:rPr>
              <w:rStyle w:val="CharacterStyle0"/>
              <w:rFonts w:ascii="Source Sans 3" w:eastAsia="Calibri" w:hAnsi="Source Sans 3"/>
            </w:rPr>
          </w:pPr>
        </w:p>
      </w:tc>
    </w:tr>
  </w:tbl>
  <w:p w14:paraId="2ED32D84" w14:textId="77777777" w:rsidR="00BC0171" w:rsidRPr="001B3266" w:rsidRDefault="00BC0171">
    <w:pPr>
      <w:rPr>
        <w:rStyle w:val="FakeCharacterStyle"/>
        <w:rFonts w:ascii="Source Sans 3" w:hAnsi="Source Sans 3"/>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2EA77845" w14:textId="77777777">
      <w:trPr>
        <w:trHeight w:hRule="exact" w:val="420"/>
      </w:trPr>
      <w:tc>
        <w:tcPr>
          <w:tcW w:w="9870" w:type="dxa"/>
          <w:gridSpan w:val="3"/>
        </w:tcPr>
        <w:p w14:paraId="5AACB4F8" w14:textId="77777777" w:rsidR="00BC0171" w:rsidRPr="001B3266" w:rsidRDefault="00BC0171">
          <w:pPr>
            <w:rPr>
              <w:rStyle w:val="FakeCharacterStyle"/>
              <w:rFonts w:ascii="Source Sans 3" w:hAnsi="Source Sans 3"/>
            </w:rPr>
          </w:pPr>
        </w:p>
      </w:tc>
    </w:tr>
    <w:tr w:rsidR="00BC0171" w:rsidRPr="001B3266" w14:paraId="1428B843" w14:textId="77777777">
      <w:trPr>
        <w:trHeight w:hRule="exact" w:val="405"/>
      </w:trPr>
      <w:tc>
        <w:tcPr>
          <w:tcW w:w="3285" w:type="dxa"/>
          <w:shd w:val="clear" w:color="auto" w:fill="auto"/>
        </w:tcPr>
        <w:p w14:paraId="69BDB14D"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2D47C6B1"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359E4779" w14:textId="77777777" w:rsidR="00BC0171" w:rsidRPr="001B3266" w:rsidRDefault="00BC0171">
          <w:pPr>
            <w:pStyle w:val="ParagraphStyle0"/>
            <w:rPr>
              <w:rStyle w:val="CharacterStyle0"/>
              <w:rFonts w:ascii="Source Sans 3" w:eastAsia="Calibri" w:hAnsi="Source Sans 3"/>
            </w:rPr>
          </w:pPr>
        </w:p>
      </w:tc>
    </w:tr>
  </w:tbl>
  <w:p w14:paraId="7931AADE" w14:textId="77777777" w:rsidR="00BC0171" w:rsidRPr="001B3266" w:rsidRDefault="00BC0171">
    <w:pPr>
      <w:rPr>
        <w:rStyle w:val="FakeCharacterStyle"/>
        <w:rFonts w:ascii="Source Sans 3" w:hAnsi="Source Sans 3"/>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445D88AC" w14:textId="77777777">
      <w:trPr>
        <w:trHeight w:hRule="exact" w:val="420"/>
      </w:trPr>
      <w:tc>
        <w:tcPr>
          <w:tcW w:w="9870" w:type="dxa"/>
          <w:gridSpan w:val="3"/>
        </w:tcPr>
        <w:p w14:paraId="585B5F22" w14:textId="77777777" w:rsidR="00BC0171" w:rsidRPr="001B3266" w:rsidRDefault="00BC0171">
          <w:pPr>
            <w:rPr>
              <w:rStyle w:val="FakeCharacterStyle"/>
              <w:rFonts w:ascii="Source Sans 3" w:hAnsi="Source Sans 3"/>
            </w:rPr>
          </w:pPr>
        </w:p>
      </w:tc>
    </w:tr>
    <w:tr w:rsidR="00BC0171" w:rsidRPr="001B3266" w14:paraId="1CC26EA5" w14:textId="77777777">
      <w:trPr>
        <w:trHeight w:hRule="exact" w:val="405"/>
      </w:trPr>
      <w:tc>
        <w:tcPr>
          <w:tcW w:w="3285" w:type="dxa"/>
          <w:shd w:val="clear" w:color="auto" w:fill="auto"/>
        </w:tcPr>
        <w:p w14:paraId="535108D9"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66CD48EB"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6C734246" w14:textId="77777777" w:rsidR="00BC0171" w:rsidRPr="001B3266" w:rsidRDefault="00BC0171">
          <w:pPr>
            <w:pStyle w:val="ParagraphStyle0"/>
            <w:rPr>
              <w:rStyle w:val="CharacterStyle0"/>
              <w:rFonts w:ascii="Source Sans 3" w:eastAsia="Calibri" w:hAnsi="Source Sans 3"/>
            </w:rPr>
          </w:pPr>
        </w:p>
      </w:tc>
    </w:tr>
  </w:tbl>
  <w:p w14:paraId="6A1B631D" w14:textId="77777777" w:rsidR="00BC0171" w:rsidRPr="001B3266" w:rsidRDefault="00BC0171">
    <w:pPr>
      <w:rPr>
        <w:rStyle w:val="FakeCharacterStyle"/>
        <w:rFonts w:ascii="Source Sans 3" w:hAnsi="Source Sans 3"/>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4E7A79C3" w14:textId="77777777">
      <w:trPr>
        <w:trHeight w:hRule="exact" w:val="420"/>
      </w:trPr>
      <w:tc>
        <w:tcPr>
          <w:tcW w:w="9870" w:type="dxa"/>
          <w:gridSpan w:val="3"/>
        </w:tcPr>
        <w:p w14:paraId="40491369" w14:textId="77777777" w:rsidR="00BC0171" w:rsidRPr="001B3266" w:rsidRDefault="00BC0171">
          <w:pPr>
            <w:rPr>
              <w:rStyle w:val="FakeCharacterStyle"/>
              <w:rFonts w:ascii="Source Sans 3" w:hAnsi="Source Sans 3"/>
            </w:rPr>
          </w:pPr>
        </w:p>
      </w:tc>
    </w:tr>
    <w:tr w:rsidR="00BC0171" w:rsidRPr="001B3266" w14:paraId="1B198F91" w14:textId="77777777">
      <w:trPr>
        <w:trHeight w:hRule="exact" w:val="405"/>
      </w:trPr>
      <w:tc>
        <w:tcPr>
          <w:tcW w:w="3285" w:type="dxa"/>
          <w:shd w:val="clear" w:color="auto" w:fill="auto"/>
        </w:tcPr>
        <w:p w14:paraId="4B9E06C8"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0876F170"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561913CD" w14:textId="77777777" w:rsidR="00BC0171" w:rsidRPr="001B3266" w:rsidRDefault="00BC0171">
          <w:pPr>
            <w:pStyle w:val="ParagraphStyle0"/>
            <w:rPr>
              <w:rStyle w:val="CharacterStyle0"/>
              <w:rFonts w:ascii="Source Sans 3" w:eastAsia="Calibri" w:hAnsi="Source Sans 3"/>
            </w:rPr>
          </w:pPr>
        </w:p>
      </w:tc>
    </w:tr>
  </w:tbl>
  <w:p w14:paraId="3EA57D53" w14:textId="77777777" w:rsidR="00BC0171" w:rsidRPr="001B3266" w:rsidRDefault="00BC0171">
    <w:pPr>
      <w:rPr>
        <w:rStyle w:val="FakeCharacterStyle"/>
        <w:rFonts w:ascii="Source Sans 3" w:hAnsi="Source Sans 3"/>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725EE364" w14:textId="77777777">
      <w:trPr>
        <w:trHeight w:hRule="exact" w:val="420"/>
      </w:trPr>
      <w:tc>
        <w:tcPr>
          <w:tcW w:w="9870" w:type="dxa"/>
          <w:gridSpan w:val="3"/>
        </w:tcPr>
        <w:p w14:paraId="1038E968" w14:textId="77777777" w:rsidR="00BC0171" w:rsidRPr="001B3266" w:rsidRDefault="00BC0171">
          <w:pPr>
            <w:rPr>
              <w:rStyle w:val="FakeCharacterStyle"/>
              <w:rFonts w:ascii="Source Sans 3" w:hAnsi="Source Sans 3"/>
            </w:rPr>
          </w:pPr>
        </w:p>
      </w:tc>
    </w:tr>
    <w:tr w:rsidR="00BC0171" w:rsidRPr="001B3266" w14:paraId="781DCDF7" w14:textId="77777777">
      <w:trPr>
        <w:trHeight w:hRule="exact" w:val="405"/>
      </w:trPr>
      <w:tc>
        <w:tcPr>
          <w:tcW w:w="3285" w:type="dxa"/>
          <w:shd w:val="clear" w:color="auto" w:fill="auto"/>
        </w:tcPr>
        <w:p w14:paraId="3D465E67"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4FA05E9F"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565AE55C" w14:textId="77777777" w:rsidR="00BC0171" w:rsidRPr="001B3266" w:rsidRDefault="00BC0171">
          <w:pPr>
            <w:pStyle w:val="ParagraphStyle0"/>
            <w:rPr>
              <w:rStyle w:val="CharacterStyle0"/>
              <w:rFonts w:ascii="Source Sans 3" w:eastAsia="Calibri" w:hAnsi="Source Sans 3"/>
            </w:rPr>
          </w:pPr>
        </w:p>
      </w:tc>
    </w:tr>
  </w:tbl>
  <w:p w14:paraId="2A736AE0" w14:textId="77777777" w:rsidR="00BC0171" w:rsidRPr="001B3266" w:rsidRDefault="00BC0171">
    <w:pPr>
      <w:rPr>
        <w:rStyle w:val="FakeCharacterStyle"/>
        <w:rFonts w:ascii="Source Sans 3" w:hAnsi="Source Sans 3"/>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3483F85D" w14:textId="77777777">
      <w:trPr>
        <w:trHeight w:hRule="exact" w:val="420"/>
      </w:trPr>
      <w:tc>
        <w:tcPr>
          <w:tcW w:w="9870" w:type="dxa"/>
          <w:gridSpan w:val="3"/>
        </w:tcPr>
        <w:p w14:paraId="276A4FCB" w14:textId="77777777" w:rsidR="00BC0171" w:rsidRPr="001B3266" w:rsidRDefault="00BC0171">
          <w:pPr>
            <w:rPr>
              <w:rStyle w:val="FakeCharacterStyle"/>
              <w:rFonts w:ascii="Source Sans 3" w:hAnsi="Source Sans 3"/>
            </w:rPr>
          </w:pPr>
        </w:p>
      </w:tc>
    </w:tr>
    <w:tr w:rsidR="00BC0171" w:rsidRPr="001B3266" w14:paraId="72F4150D" w14:textId="77777777">
      <w:trPr>
        <w:trHeight w:hRule="exact" w:val="405"/>
      </w:trPr>
      <w:tc>
        <w:tcPr>
          <w:tcW w:w="3285" w:type="dxa"/>
          <w:shd w:val="clear" w:color="auto" w:fill="auto"/>
        </w:tcPr>
        <w:p w14:paraId="45DBC48D"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1B103AFA"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58B355EC" w14:textId="77777777" w:rsidR="00BC0171" w:rsidRPr="001B3266" w:rsidRDefault="00BC0171">
          <w:pPr>
            <w:pStyle w:val="ParagraphStyle0"/>
            <w:rPr>
              <w:rStyle w:val="CharacterStyle0"/>
              <w:rFonts w:ascii="Source Sans 3" w:eastAsia="Calibri" w:hAnsi="Source Sans 3"/>
            </w:rPr>
          </w:pPr>
        </w:p>
      </w:tc>
    </w:tr>
  </w:tbl>
  <w:p w14:paraId="18D87728" w14:textId="77777777" w:rsidR="00BC0171" w:rsidRPr="001B3266" w:rsidRDefault="00BC0171">
    <w:pPr>
      <w:rPr>
        <w:rStyle w:val="FakeCharacterStyle"/>
        <w:rFonts w:ascii="Source Sans 3" w:hAnsi="Source Sans 3"/>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29758D90" w14:textId="77777777">
      <w:trPr>
        <w:trHeight w:hRule="exact" w:val="420"/>
      </w:trPr>
      <w:tc>
        <w:tcPr>
          <w:tcW w:w="9870" w:type="dxa"/>
          <w:gridSpan w:val="3"/>
        </w:tcPr>
        <w:p w14:paraId="6F65A4F0" w14:textId="77777777" w:rsidR="00BC0171" w:rsidRPr="001B3266" w:rsidRDefault="00BC0171">
          <w:pPr>
            <w:rPr>
              <w:rStyle w:val="FakeCharacterStyle"/>
              <w:rFonts w:ascii="Source Sans 3" w:hAnsi="Source Sans 3"/>
            </w:rPr>
          </w:pPr>
        </w:p>
      </w:tc>
    </w:tr>
    <w:tr w:rsidR="00BC0171" w:rsidRPr="001B3266" w14:paraId="0318BD0B" w14:textId="77777777">
      <w:trPr>
        <w:trHeight w:hRule="exact" w:val="405"/>
      </w:trPr>
      <w:tc>
        <w:tcPr>
          <w:tcW w:w="3285" w:type="dxa"/>
          <w:shd w:val="clear" w:color="auto" w:fill="auto"/>
        </w:tcPr>
        <w:p w14:paraId="1DC4A940"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1C9DD139"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6D702A6E" w14:textId="77777777" w:rsidR="00BC0171" w:rsidRPr="001B3266" w:rsidRDefault="00BC0171">
          <w:pPr>
            <w:pStyle w:val="ParagraphStyle0"/>
            <w:rPr>
              <w:rStyle w:val="CharacterStyle0"/>
              <w:rFonts w:ascii="Source Sans 3" w:eastAsia="Calibri" w:hAnsi="Source Sans 3"/>
            </w:rPr>
          </w:pPr>
        </w:p>
      </w:tc>
    </w:tr>
  </w:tbl>
  <w:p w14:paraId="671904DE" w14:textId="77777777" w:rsidR="00BC0171" w:rsidRPr="001B3266" w:rsidRDefault="00BC0171">
    <w:pPr>
      <w:rPr>
        <w:rStyle w:val="FakeCharacterStyle"/>
        <w:rFonts w:ascii="Source Sans 3" w:hAnsi="Source Sans 3"/>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089B8D49" w14:textId="77777777">
      <w:trPr>
        <w:trHeight w:hRule="exact" w:val="420"/>
      </w:trPr>
      <w:tc>
        <w:tcPr>
          <w:tcW w:w="9870" w:type="dxa"/>
          <w:gridSpan w:val="3"/>
        </w:tcPr>
        <w:p w14:paraId="71E56689" w14:textId="77777777" w:rsidR="00BC0171" w:rsidRPr="001B3266" w:rsidRDefault="00BC0171">
          <w:pPr>
            <w:rPr>
              <w:rStyle w:val="FakeCharacterStyle"/>
              <w:rFonts w:ascii="Source Sans 3" w:hAnsi="Source Sans 3"/>
            </w:rPr>
          </w:pPr>
        </w:p>
      </w:tc>
    </w:tr>
    <w:tr w:rsidR="00BC0171" w:rsidRPr="001B3266" w14:paraId="56BBA762" w14:textId="77777777">
      <w:trPr>
        <w:trHeight w:hRule="exact" w:val="405"/>
      </w:trPr>
      <w:tc>
        <w:tcPr>
          <w:tcW w:w="3285" w:type="dxa"/>
          <w:shd w:val="clear" w:color="auto" w:fill="auto"/>
        </w:tcPr>
        <w:p w14:paraId="5287D234"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3F9806EF"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464EC3D5" w14:textId="77777777" w:rsidR="00BC0171" w:rsidRPr="001B3266" w:rsidRDefault="00BC0171">
          <w:pPr>
            <w:pStyle w:val="ParagraphStyle0"/>
            <w:rPr>
              <w:rStyle w:val="CharacterStyle0"/>
              <w:rFonts w:ascii="Source Sans 3" w:eastAsia="Calibri" w:hAnsi="Source Sans 3"/>
            </w:rPr>
          </w:pPr>
        </w:p>
      </w:tc>
    </w:tr>
  </w:tbl>
  <w:p w14:paraId="78112EBE" w14:textId="77777777" w:rsidR="00BC0171" w:rsidRPr="001B3266" w:rsidRDefault="00BC0171">
    <w:pPr>
      <w:rPr>
        <w:rStyle w:val="FakeCharacterStyle"/>
        <w:rFonts w:ascii="Source Sans 3" w:hAnsi="Source Sans 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11C3A" w14:textId="77777777" w:rsidR="001B3266" w:rsidRDefault="001B3266">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6699EE31" w14:textId="77777777">
      <w:trPr>
        <w:trHeight w:hRule="exact" w:val="420"/>
      </w:trPr>
      <w:tc>
        <w:tcPr>
          <w:tcW w:w="9870" w:type="dxa"/>
          <w:gridSpan w:val="3"/>
        </w:tcPr>
        <w:p w14:paraId="2F04CF85" w14:textId="77777777" w:rsidR="00BC0171" w:rsidRPr="001B3266" w:rsidRDefault="00BC0171">
          <w:pPr>
            <w:rPr>
              <w:rStyle w:val="FakeCharacterStyle"/>
              <w:rFonts w:ascii="Source Sans 3" w:hAnsi="Source Sans 3"/>
            </w:rPr>
          </w:pPr>
        </w:p>
      </w:tc>
    </w:tr>
    <w:tr w:rsidR="00BC0171" w:rsidRPr="001B3266" w14:paraId="1665E785" w14:textId="77777777">
      <w:trPr>
        <w:trHeight w:hRule="exact" w:val="405"/>
      </w:trPr>
      <w:tc>
        <w:tcPr>
          <w:tcW w:w="3285" w:type="dxa"/>
          <w:shd w:val="clear" w:color="auto" w:fill="auto"/>
        </w:tcPr>
        <w:p w14:paraId="3A53B594"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3869B832"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4ACC304D" w14:textId="77777777" w:rsidR="00BC0171" w:rsidRPr="001B3266" w:rsidRDefault="00BC0171">
          <w:pPr>
            <w:pStyle w:val="ParagraphStyle0"/>
            <w:rPr>
              <w:rStyle w:val="CharacterStyle0"/>
              <w:rFonts w:ascii="Source Sans 3" w:eastAsia="Calibri" w:hAnsi="Source Sans 3"/>
            </w:rPr>
          </w:pPr>
        </w:p>
      </w:tc>
    </w:tr>
  </w:tbl>
  <w:p w14:paraId="5E6FA238" w14:textId="77777777" w:rsidR="00BC0171" w:rsidRPr="001B3266" w:rsidRDefault="00BC0171">
    <w:pPr>
      <w:rPr>
        <w:rStyle w:val="FakeCharacterStyle"/>
        <w:rFonts w:ascii="Source Sans 3" w:hAnsi="Source Sans 3"/>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46CDBED3" w14:textId="77777777">
      <w:trPr>
        <w:trHeight w:hRule="exact" w:val="420"/>
      </w:trPr>
      <w:tc>
        <w:tcPr>
          <w:tcW w:w="9870" w:type="dxa"/>
          <w:gridSpan w:val="3"/>
        </w:tcPr>
        <w:p w14:paraId="0BC2AF5A" w14:textId="77777777" w:rsidR="00BC0171" w:rsidRPr="001B3266" w:rsidRDefault="00BC0171">
          <w:pPr>
            <w:rPr>
              <w:rStyle w:val="FakeCharacterStyle"/>
              <w:rFonts w:ascii="Source Sans 3" w:hAnsi="Source Sans 3"/>
            </w:rPr>
          </w:pPr>
        </w:p>
      </w:tc>
    </w:tr>
    <w:tr w:rsidR="00BC0171" w:rsidRPr="001B3266" w14:paraId="52E68E38" w14:textId="77777777">
      <w:trPr>
        <w:trHeight w:hRule="exact" w:val="405"/>
      </w:trPr>
      <w:tc>
        <w:tcPr>
          <w:tcW w:w="3285" w:type="dxa"/>
          <w:shd w:val="clear" w:color="auto" w:fill="auto"/>
        </w:tcPr>
        <w:p w14:paraId="5E1E8828"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545A48C3"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26A63FB3" w14:textId="77777777" w:rsidR="00BC0171" w:rsidRPr="001B3266" w:rsidRDefault="00BC0171">
          <w:pPr>
            <w:pStyle w:val="ParagraphStyle0"/>
            <w:rPr>
              <w:rStyle w:val="CharacterStyle0"/>
              <w:rFonts w:ascii="Source Sans 3" w:eastAsia="Calibri" w:hAnsi="Source Sans 3"/>
            </w:rPr>
          </w:pPr>
        </w:p>
      </w:tc>
    </w:tr>
  </w:tbl>
  <w:p w14:paraId="71EACC2A" w14:textId="77777777" w:rsidR="00BC0171" w:rsidRPr="001B3266" w:rsidRDefault="00BC0171">
    <w:pPr>
      <w:rPr>
        <w:rStyle w:val="FakeCharacterStyle"/>
        <w:rFonts w:ascii="Source Sans 3" w:hAnsi="Source Sans 3"/>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05EF9CAC" w14:textId="77777777">
      <w:trPr>
        <w:trHeight w:hRule="exact" w:val="420"/>
      </w:trPr>
      <w:tc>
        <w:tcPr>
          <w:tcW w:w="9870" w:type="dxa"/>
          <w:gridSpan w:val="3"/>
        </w:tcPr>
        <w:p w14:paraId="4A99B633" w14:textId="77777777" w:rsidR="00BC0171" w:rsidRPr="001B3266" w:rsidRDefault="00BC0171">
          <w:pPr>
            <w:rPr>
              <w:rStyle w:val="FakeCharacterStyle"/>
              <w:rFonts w:ascii="Source Sans 3" w:hAnsi="Source Sans 3"/>
            </w:rPr>
          </w:pPr>
        </w:p>
      </w:tc>
    </w:tr>
    <w:tr w:rsidR="00BC0171" w:rsidRPr="001B3266" w14:paraId="062026EB" w14:textId="77777777">
      <w:trPr>
        <w:trHeight w:hRule="exact" w:val="405"/>
      </w:trPr>
      <w:tc>
        <w:tcPr>
          <w:tcW w:w="3285" w:type="dxa"/>
          <w:shd w:val="clear" w:color="auto" w:fill="auto"/>
        </w:tcPr>
        <w:p w14:paraId="545A134D"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1EA3603E"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7CAFFA3E" w14:textId="77777777" w:rsidR="00BC0171" w:rsidRPr="001B3266" w:rsidRDefault="00BC0171">
          <w:pPr>
            <w:pStyle w:val="ParagraphStyle0"/>
            <w:rPr>
              <w:rStyle w:val="CharacterStyle0"/>
              <w:rFonts w:ascii="Source Sans 3" w:eastAsia="Calibri" w:hAnsi="Source Sans 3"/>
            </w:rPr>
          </w:pPr>
        </w:p>
      </w:tc>
    </w:tr>
  </w:tbl>
  <w:p w14:paraId="1A81CBBB" w14:textId="77777777" w:rsidR="00BC0171" w:rsidRPr="001B3266" w:rsidRDefault="00BC0171">
    <w:pPr>
      <w:rPr>
        <w:rStyle w:val="FakeCharacterStyle"/>
        <w:rFonts w:ascii="Source Sans 3" w:hAnsi="Source Sans 3"/>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14DBB5E3" w14:textId="77777777">
      <w:trPr>
        <w:trHeight w:hRule="exact" w:val="420"/>
      </w:trPr>
      <w:tc>
        <w:tcPr>
          <w:tcW w:w="9870" w:type="dxa"/>
          <w:gridSpan w:val="3"/>
        </w:tcPr>
        <w:p w14:paraId="1674AB48" w14:textId="77777777" w:rsidR="00BC0171" w:rsidRPr="001B3266" w:rsidRDefault="00BC0171">
          <w:pPr>
            <w:rPr>
              <w:rStyle w:val="FakeCharacterStyle"/>
              <w:rFonts w:ascii="Source Sans 3" w:hAnsi="Source Sans 3"/>
            </w:rPr>
          </w:pPr>
        </w:p>
      </w:tc>
    </w:tr>
    <w:tr w:rsidR="00BC0171" w:rsidRPr="001B3266" w14:paraId="529FE04E" w14:textId="77777777">
      <w:trPr>
        <w:trHeight w:hRule="exact" w:val="405"/>
      </w:trPr>
      <w:tc>
        <w:tcPr>
          <w:tcW w:w="3285" w:type="dxa"/>
          <w:shd w:val="clear" w:color="auto" w:fill="auto"/>
        </w:tcPr>
        <w:p w14:paraId="4BDD78F1"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0A75873A"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59D16F18" w14:textId="77777777" w:rsidR="00BC0171" w:rsidRPr="001B3266" w:rsidRDefault="00BC0171">
          <w:pPr>
            <w:pStyle w:val="ParagraphStyle0"/>
            <w:rPr>
              <w:rStyle w:val="CharacterStyle0"/>
              <w:rFonts w:ascii="Source Sans 3" w:eastAsia="Calibri" w:hAnsi="Source Sans 3"/>
            </w:rPr>
          </w:pPr>
        </w:p>
      </w:tc>
    </w:tr>
  </w:tbl>
  <w:p w14:paraId="5A6D0273" w14:textId="77777777" w:rsidR="00BC0171" w:rsidRPr="001B3266" w:rsidRDefault="00BC0171">
    <w:pPr>
      <w:rPr>
        <w:rStyle w:val="FakeCharacterStyle"/>
        <w:rFonts w:ascii="Source Sans 3" w:hAnsi="Source Sans 3"/>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53D1D7E6" w14:textId="77777777">
      <w:trPr>
        <w:trHeight w:hRule="exact" w:val="420"/>
      </w:trPr>
      <w:tc>
        <w:tcPr>
          <w:tcW w:w="9870" w:type="dxa"/>
          <w:gridSpan w:val="3"/>
        </w:tcPr>
        <w:p w14:paraId="1AAC01E8" w14:textId="77777777" w:rsidR="00BC0171" w:rsidRPr="001B3266" w:rsidRDefault="00BC0171">
          <w:pPr>
            <w:rPr>
              <w:rStyle w:val="FakeCharacterStyle"/>
              <w:rFonts w:ascii="Source Sans 3" w:hAnsi="Source Sans 3"/>
            </w:rPr>
          </w:pPr>
        </w:p>
      </w:tc>
    </w:tr>
    <w:tr w:rsidR="00BC0171" w:rsidRPr="001B3266" w14:paraId="53FA9F7A" w14:textId="77777777">
      <w:trPr>
        <w:trHeight w:hRule="exact" w:val="405"/>
      </w:trPr>
      <w:tc>
        <w:tcPr>
          <w:tcW w:w="3285" w:type="dxa"/>
          <w:shd w:val="clear" w:color="auto" w:fill="auto"/>
        </w:tcPr>
        <w:p w14:paraId="3454693B"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2555BDD9"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6560F743" w14:textId="77777777" w:rsidR="00BC0171" w:rsidRPr="001B3266" w:rsidRDefault="00BC0171">
          <w:pPr>
            <w:pStyle w:val="ParagraphStyle0"/>
            <w:rPr>
              <w:rStyle w:val="CharacterStyle0"/>
              <w:rFonts w:ascii="Source Sans 3" w:eastAsia="Calibri" w:hAnsi="Source Sans 3"/>
            </w:rPr>
          </w:pPr>
        </w:p>
      </w:tc>
    </w:tr>
  </w:tbl>
  <w:p w14:paraId="50C4F8DD" w14:textId="77777777" w:rsidR="00BC0171" w:rsidRPr="001B3266" w:rsidRDefault="00BC0171">
    <w:pPr>
      <w:rPr>
        <w:rStyle w:val="FakeCharacterStyle"/>
        <w:rFonts w:ascii="Source Sans 3" w:hAnsi="Source Sans 3"/>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6A1BD98E" w14:textId="77777777">
      <w:trPr>
        <w:trHeight w:hRule="exact" w:val="420"/>
      </w:trPr>
      <w:tc>
        <w:tcPr>
          <w:tcW w:w="9870" w:type="dxa"/>
          <w:gridSpan w:val="3"/>
        </w:tcPr>
        <w:p w14:paraId="512095B3" w14:textId="77777777" w:rsidR="00BC0171" w:rsidRPr="001B3266" w:rsidRDefault="00BC0171">
          <w:pPr>
            <w:rPr>
              <w:rStyle w:val="FakeCharacterStyle"/>
              <w:rFonts w:ascii="Source Sans 3" w:hAnsi="Source Sans 3"/>
            </w:rPr>
          </w:pPr>
        </w:p>
      </w:tc>
    </w:tr>
    <w:tr w:rsidR="00BC0171" w:rsidRPr="001B3266" w14:paraId="759EF080" w14:textId="77777777">
      <w:trPr>
        <w:trHeight w:hRule="exact" w:val="405"/>
      </w:trPr>
      <w:tc>
        <w:tcPr>
          <w:tcW w:w="3285" w:type="dxa"/>
          <w:shd w:val="clear" w:color="auto" w:fill="auto"/>
        </w:tcPr>
        <w:p w14:paraId="4975FB25"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4E309D1F"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3A089091" w14:textId="77777777" w:rsidR="00BC0171" w:rsidRPr="001B3266" w:rsidRDefault="00BC0171">
          <w:pPr>
            <w:pStyle w:val="ParagraphStyle0"/>
            <w:rPr>
              <w:rStyle w:val="CharacterStyle0"/>
              <w:rFonts w:ascii="Source Sans 3" w:eastAsia="Calibri" w:hAnsi="Source Sans 3"/>
            </w:rPr>
          </w:pPr>
        </w:p>
      </w:tc>
    </w:tr>
  </w:tbl>
  <w:p w14:paraId="6D7D58EE" w14:textId="77777777" w:rsidR="00BC0171" w:rsidRPr="001B3266" w:rsidRDefault="00BC0171">
    <w:pPr>
      <w:rPr>
        <w:rStyle w:val="FakeCharacterStyle"/>
        <w:rFonts w:ascii="Source Sans 3" w:hAnsi="Source Sans 3"/>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21AA3294" w14:textId="77777777">
      <w:trPr>
        <w:trHeight w:hRule="exact" w:val="420"/>
      </w:trPr>
      <w:tc>
        <w:tcPr>
          <w:tcW w:w="9870" w:type="dxa"/>
          <w:gridSpan w:val="3"/>
        </w:tcPr>
        <w:p w14:paraId="20D8365C" w14:textId="77777777" w:rsidR="00BC0171" w:rsidRPr="001B3266" w:rsidRDefault="00BC0171">
          <w:pPr>
            <w:rPr>
              <w:rStyle w:val="FakeCharacterStyle"/>
              <w:rFonts w:ascii="Source Sans 3" w:hAnsi="Source Sans 3"/>
            </w:rPr>
          </w:pPr>
        </w:p>
      </w:tc>
    </w:tr>
    <w:tr w:rsidR="00BC0171" w:rsidRPr="001B3266" w14:paraId="1B50A714" w14:textId="77777777">
      <w:trPr>
        <w:trHeight w:hRule="exact" w:val="405"/>
      </w:trPr>
      <w:tc>
        <w:tcPr>
          <w:tcW w:w="3285" w:type="dxa"/>
          <w:shd w:val="clear" w:color="auto" w:fill="auto"/>
        </w:tcPr>
        <w:p w14:paraId="1963125D"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08C42EEA"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6948722A" w14:textId="77777777" w:rsidR="00BC0171" w:rsidRPr="001B3266" w:rsidRDefault="00BC0171">
          <w:pPr>
            <w:pStyle w:val="ParagraphStyle0"/>
            <w:rPr>
              <w:rStyle w:val="CharacterStyle0"/>
              <w:rFonts w:ascii="Source Sans 3" w:eastAsia="Calibri" w:hAnsi="Source Sans 3"/>
            </w:rPr>
          </w:pPr>
        </w:p>
      </w:tc>
    </w:tr>
  </w:tbl>
  <w:p w14:paraId="00265A60" w14:textId="77777777" w:rsidR="00BC0171" w:rsidRPr="001B3266" w:rsidRDefault="00BC0171">
    <w:pPr>
      <w:rPr>
        <w:rStyle w:val="FakeCharacterStyle"/>
        <w:rFonts w:ascii="Source Sans 3" w:hAnsi="Source Sans 3"/>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4EB7128A" w14:textId="77777777">
      <w:trPr>
        <w:trHeight w:hRule="exact" w:val="420"/>
      </w:trPr>
      <w:tc>
        <w:tcPr>
          <w:tcW w:w="9870" w:type="dxa"/>
          <w:gridSpan w:val="3"/>
        </w:tcPr>
        <w:p w14:paraId="3D7BBAB9" w14:textId="77777777" w:rsidR="00BC0171" w:rsidRPr="001B3266" w:rsidRDefault="00BC0171">
          <w:pPr>
            <w:rPr>
              <w:rStyle w:val="FakeCharacterStyle"/>
              <w:rFonts w:ascii="Source Sans 3" w:hAnsi="Source Sans 3"/>
            </w:rPr>
          </w:pPr>
        </w:p>
      </w:tc>
    </w:tr>
    <w:tr w:rsidR="00BC0171" w:rsidRPr="001B3266" w14:paraId="7611955A" w14:textId="77777777">
      <w:trPr>
        <w:trHeight w:hRule="exact" w:val="405"/>
      </w:trPr>
      <w:tc>
        <w:tcPr>
          <w:tcW w:w="3285" w:type="dxa"/>
          <w:shd w:val="clear" w:color="auto" w:fill="auto"/>
        </w:tcPr>
        <w:p w14:paraId="604F0EF9"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53FE544D"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5EF4F2C0" w14:textId="77777777" w:rsidR="00BC0171" w:rsidRPr="001B3266" w:rsidRDefault="00BC0171">
          <w:pPr>
            <w:pStyle w:val="ParagraphStyle0"/>
            <w:rPr>
              <w:rStyle w:val="CharacterStyle0"/>
              <w:rFonts w:ascii="Source Sans 3" w:eastAsia="Calibri" w:hAnsi="Source Sans 3"/>
            </w:rPr>
          </w:pPr>
        </w:p>
      </w:tc>
    </w:tr>
  </w:tbl>
  <w:p w14:paraId="1B9B833A" w14:textId="77777777" w:rsidR="00BC0171" w:rsidRPr="001B3266" w:rsidRDefault="00BC0171">
    <w:pPr>
      <w:rPr>
        <w:rStyle w:val="FakeCharacterStyle"/>
        <w:rFonts w:ascii="Source Sans 3" w:hAnsi="Source Sans 3"/>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7D0CB2E6" w14:textId="77777777">
      <w:trPr>
        <w:trHeight w:hRule="exact" w:val="420"/>
      </w:trPr>
      <w:tc>
        <w:tcPr>
          <w:tcW w:w="9870" w:type="dxa"/>
          <w:gridSpan w:val="3"/>
        </w:tcPr>
        <w:p w14:paraId="42316C18" w14:textId="77777777" w:rsidR="00BC0171" w:rsidRPr="001B3266" w:rsidRDefault="00BC0171">
          <w:pPr>
            <w:rPr>
              <w:rStyle w:val="FakeCharacterStyle"/>
              <w:rFonts w:ascii="Source Sans 3" w:hAnsi="Source Sans 3"/>
            </w:rPr>
          </w:pPr>
        </w:p>
      </w:tc>
    </w:tr>
    <w:tr w:rsidR="00BC0171" w:rsidRPr="001B3266" w14:paraId="53BE05B7" w14:textId="77777777">
      <w:trPr>
        <w:trHeight w:hRule="exact" w:val="405"/>
      </w:trPr>
      <w:tc>
        <w:tcPr>
          <w:tcW w:w="3285" w:type="dxa"/>
          <w:shd w:val="clear" w:color="auto" w:fill="auto"/>
        </w:tcPr>
        <w:p w14:paraId="6B382E1E"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654E2BCF"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02F3883C" w14:textId="77777777" w:rsidR="00BC0171" w:rsidRPr="001B3266" w:rsidRDefault="00BC0171">
          <w:pPr>
            <w:pStyle w:val="ParagraphStyle0"/>
            <w:rPr>
              <w:rStyle w:val="CharacterStyle0"/>
              <w:rFonts w:ascii="Source Sans 3" w:eastAsia="Calibri" w:hAnsi="Source Sans 3"/>
            </w:rPr>
          </w:pPr>
        </w:p>
      </w:tc>
    </w:tr>
  </w:tbl>
  <w:p w14:paraId="3BEE25DC" w14:textId="77777777" w:rsidR="00BC0171" w:rsidRPr="001B3266" w:rsidRDefault="00BC0171">
    <w:pPr>
      <w:rPr>
        <w:rStyle w:val="FakeCharacterStyle"/>
        <w:rFonts w:ascii="Source Sans 3" w:hAnsi="Source Sans 3"/>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26BFD66B" w14:textId="77777777">
      <w:trPr>
        <w:trHeight w:hRule="exact" w:val="420"/>
      </w:trPr>
      <w:tc>
        <w:tcPr>
          <w:tcW w:w="9870" w:type="dxa"/>
          <w:gridSpan w:val="3"/>
        </w:tcPr>
        <w:p w14:paraId="034FC832" w14:textId="77777777" w:rsidR="00BC0171" w:rsidRPr="001B3266" w:rsidRDefault="00BC0171">
          <w:pPr>
            <w:rPr>
              <w:rStyle w:val="FakeCharacterStyle"/>
              <w:rFonts w:ascii="Source Sans 3" w:hAnsi="Source Sans 3"/>
            </w:rPr>
          </w:pPr>
        </w:p>
      </w:tc>
    </w:tr>
    <w:tr w:rsidR="00BC0171" w:rsidRPr="001B3266" w14:paraId="7B72C927" w14:textId="77777777">
      <w:trPr>
        <w:trHeight w:hRule="exact" w:val="405"/>
      </w:trPr>
      <w:tc>
        <w:tcPr>
          <w:tcW w:w="3285" w:type="dxa"/>
          <w:shd w:val="clear" w:color="auto" w:fill="auto"/>
        </w:tcPr>
        <w:p w14:paraId="28919FD1"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75ACD057"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01C19B63" w14:textId="77777777" w:rsidR="00BC0171" w:rsidRPr="001B3266" w:rsidRDefault="00BC0171">
          <w:pPr>
            <w:pStyle w:val="ParagraphStyle0"/>
            <w:rPr>
              <w:rStyle w:val="CharacterStyle0"/>
              <w:rFonts w:ascii="Source Sans 3" w:eastAsia="Calibri" w:hAnsi="Source Sans 3"/>
            </w:rPr>
          </w:pPr>
        </w:p>
      </w:tc>
    </w:tr>
  </w:tbl>
  <w:p w14:paraId="7D9BD31B" w14:textId="77777777" w:rsidR="00BC0171" w:rsidRPr="001B3266" w:rsidRDefault="00BC0171">
    <w:pPr>
      <w:rPr>
        <w:rStyle w:val="FakeCharacterStyle"/>
        <w:rFonts w:ascii="Source Sans 3" w:hAnsi="Source Sans 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0DBE636F" w14:textId="77777777">
      <w:trPr>
        <w:trHeight w:hRule="exact" w:val="420"/>
      </w:trPr>
      <w:tc>
        <w:tcPr>
          <w:tcW w:w="9870" w:type="dxa"/>
          <w:gridSpan w:val="3"/>
        </w:tcPr>
        <w:p w14:paraId="170DF6B6" w14:textId="77777777" w:rsidR="00BC0171" w:rsidRPr="001B3266" w:rsidRDefault="00BC0171">
          <w:pPr>
            <w:rPr>
              <w:rStyle w:val="FakeCharacterStyle"/>
              <w:rFonts w:ascii="Source Sans 3" w:hAnsi="Source Sans 3"/>
            </w:rPr>
          </w:pPr>
        </w:p>
      </w:tc>
    </w:tr>
    <w:tr w:rsidR="00BC0171" w:rsidRPr="001B3266" w14:paraId="043CE619" w14:textId="77777777">
      <w:trPr>
        <w:trHeight w:hRule="exact" w:val="405"/>
      </w:trPr>
      <w:tc>
        <w:tcPr>
          <w:tcW w:w="3285" w:type="dxa"/>
          <w:shd w:val="clear" w:color="auto" w:fill="auto"/>
        </w:tcPr>
        <w:p w14:paraId="5BF95F75"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08CFE5F2"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2AB5319C" w14:textId="77777777" w:rsidR="00BC0171" w:rsidRPr="001B3266" w:rsidRDefault="00BC0171">
          <w:pPr>
            <w:pStyle w:val="ParagraphStyle0"/>
            <w:rPr>
              <w:rStyle w:val="CharacterStyle0"/>
              <w:rFonts w:ascii="Source Sans 3" w:eastAsia="Calibri" w:hAnsi="Source Sans 3"/>
            </w:rPr>
          </w:pPr>
        </w:p>
      </w:tc>
    </w:tr>
  </w:tbl>
  <w:p w14:paraId="2F53F7F1" w14:textId="77777777" w:rsidR="00BC0171" w:rsidRPr="001B3266" w:rsidRDefault="00BC0171">
    <w:pPr>
      <w:rPr>
        <w:rStyle w:val="FakeCharacterStyle"/>
        <w:rFonts w:ascii="Source Sans 3" w:hAnsi="Source Sans 3"/>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22D4BABA" w14:textId="77777777">
      <w:trPr>
        <w:trHeight w:hRule="exact" w:val="420"/>
      </w:trPr>
      <w:tc>
        <w:tcPr>
          <w:tcW w:w="9870" w:type="dxa"/>
          <w:gridSpan w:val="3"/>
        </w:tcPr>
        <w:p w14:paraId="00930288" w14:textId="77777777" w:rsidR="00BC0171" w:rsidRPr="001B3266" w:rsidRDefault="00BC0171">
          <w:pPr>
            <w:rPr>
              <w:rStyle w:val="FakeCharacterStyle"/>
              <w:rFonts w:ascii="Source Sans 3" w:hAnsi="Source Sans 3"/>
            </w:rPr>
          </w:pPr>
        </w:p>
      </w:tc>
    </w:tr>
    <w:tr w:rsidR="00BC0171" w:rsidRPr="001B3266" w14:paraId="54C2E33A" w14:textId="77777777">
      <w:trPr>
        <w:trHeight w:hRule="exact" w:val="405"/>
      </w:trPr>
      <w:tc>
        <w:tcPr>
          <w:tcW w:w="3285" w:type="dxa"/>
          <w:shd w:val="clear" w:color="auto" w:fill="auto"/>
        </w:tcPr>
        <w:p w14:paraId="560C4890"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30489D3C"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6CC4CB94" w14:textId="77777777" w:rsidR="00BC0171" w:rsidRPr="001B3266" w:rsidRDefault="00BC0171">
          <w:pPr>
            <w:pStyle w:val="ParagraphStyle0"/>
            <w:rPr>
              <w:rStyle w:val="CharacterStyle0"/>
              <w:rFonts w:ascii="Source Sans 3" w:eastAsia="Calibri" w:hAnsi="Source Sans 3"/>
            </w:rPr>
          </w:pPr>
        </w:p>
      </w:tc>
    </w:tr>
  </w:tbl>
  <w:p w14:paraId="539408A7" w14:textId="77777777" w:rsidR="00BC0171" w:rsidRPr="001B3266" w:rsidRDefault="00BC0171">
    <w:pPr>
      <w:rPr>
        <w:rStyle w:val="FakeCharacterStyle"/>
        <w:rFonts w:ascii="Source Sans 3" w:hAnsi="Source Sans 3"/>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7E828402" w14:textId="77777777">
      <w:trPr>
        <w:trHeight w:hRule="exact" w:val="420"/>
      </w:trPr>
      <w:tc>
        <w:tcPr>
          <w:tcW w:w="9870" w:type="dxa"/>
          <w:gridSpan w:val="3"/>
        </w:tcPr>
        <w:p w14:paraId="7C41AC78" w14:textId="77777777" w:rsidR="00BC0171" w:rsidRPr="001B3266" w:rsidRDefault="00BC0171">
          <w:pPr>
            <w:rPr>
              <w:rStyle w:val="FakeCharacterStyle"/>
              <w:rFonts w:ascii="Source Sans 3" w:hAnsi="Source Sans 3"/>
            </w:rPr>
          </w:pPr>
        </w:p>
      </w:tc>
    </w:tr>
    <w:tr w:rsidR="00BC0171" w:rsidRPr="001B3266" w14:paraId="13D63B90" w14:textId="77777777">
      <w:trPr>
        <w:trHeight w:hRule="exact" w:val="405"/>
      </w:trPr>
      <w:tc>
        <w:tcPr>
          <w:tcW w:w="3285" w:type="dxa"/>
          <w:shd w:val="clear" w:color="auto" w:fill="auto"/>
        </w:tcPr>
        <w:p w14:paraId="700F29D9"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10C5640B"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7F9BB75C" w14:textId="77777777" w:rsidR="00BC0171" w:rsidRPr="001B3266" w:rsidRDefault="00BC0171">
          <w:pPr>
            <w:pStyle w:val="ParagraphStyle0"/>
            <w:rPr>
              <w:rStyle w:val="CharacterStyle0"/>
              <w:rFonts w:ascii="Source Sans 3" w:eastAsia="Calibri" w:hAnsi="Source Sans 3"/>
            </w:rPr>
          </w:pPr>
        </w:p>
      </w:tc>
    </w:tr>
  </w:tbl>
  <w:p w14:paraId="1CB7AF99" w14:textId="77777777" w:rsidR="00BC0171" w:rsidRPr="001B3266" w:rsidRDefault="00BC0171">
    <w:pPr>
      <w:rPr>
        <w:rStyle w:val="FakeCharacterStyle"/>
        <w:rFonts w:ascii="Source Sans 3" w:hAnsi="Source Sans 3"/>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54C55CB8" w14:textId="77777777">
      <w:trPr>
        <w:trHeight w:hRule="exact" w:val="420"/>
      </w:trPr>
      <w:tc>
        <w:tcPr>
          <w:tcW w:w="9870" w:type="dxa"/>
          <w:gridSpan w:val="3"/>
        </w:tcPr>
        <w:p w14:paraId="08022155" w14:textId="77777777" w:rsidR="00BC0171" w:rsidRPr="001B3266" w:rsidRDefault="00BC0171">
          <w:pPr>
            <w:rPr>
              <w:rStyle w:val="FakeCharacterStyle"/>
              <w:rFonts w:ascii="Source Sans 3" w:hAnsi="Source Sans 3"/>
            </w:rPr>
          </w:pPr>
        </w:p>
      </w:tc>
    </w:tr>
    <w:tr w:rsidR="00BC0171" w:rsidRPr="001B3266" w14:paraId="65E76F12" w14:textId="77777777">
      <w:trPr>
        <w:trHeight w:hRule="exact" w:val="405"/>
      </w:trPr>
      <w:tc>
        <w:tcPr>
          <w:tcW w:w="3285" w:type="dxa"/>
          <w:shd w:val="clear" w:color="auto" w:fill="auto"/>
        </w:tcPr>
        <w:p w14:paraId="3282EA71"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6368C498"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454AE95D" w14:textId="77777777" w:rsidR="00BC0171" w:rsidRPr="001B3266" w:rsidRDefault="00BC0171">
          <w:pPr>
            <w:pStyle w:val="ParagraphStyle0"/>
            <w:rPr>
              <w:rStyle w:val="CharacterStyle0"/>
              <w:rFonts w:ascii="Source Sans 3" w:eastAsia="Calibri" w:hAnsi="Source Sans 3"/>
            </w:rPr>
          </w:pPr>
        </w:p>
      </w:tc>
    </w:tr>
  </w:tbl>
  <w:p w14:paraId="7A9D0105" w14:textId="77777777" w:rsidR="00BC0171" w:rsidRPr="001B3266" w:rsidRDefault="00BC0171">
    <w:pPr>
      <w:rPr>
        <w:rStyle w:val="FakeCharacterStyle"/>
        <w:rFonts w:ascii="Source Sans 3" w:hAnsi="Source Sans 3"/>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5DD08E68" w14:textId="77777777">
      <w:trPr>
        <w:trHeight w:hRule="exact" w:val="420"/>
      </w:trPr>
      <w:tc>
        <w:tcPr>
          <w:tcW w:w="9870" w:type="dxa"/>
          <w:gridSpan w:val="3"/>
        </w:tcPr>
        <w:p w14:paraId="4EE261D9" w14:textId="77777777" w:rsidR="00BC0171" w:rsidRPr="001B3266" w:rsidRDefault="00BC0171">
          <w:pPr>
            <w:rPr>
              <w:rStyle w:val="FakeCharacterStyle"/>
              <w:rFonts w:ascii="Source Sans 3" w:hAnsi="Source Sans 3"/>
            </w:rPr>
          </w:pPr>
        </w:p>
      </w:tc>
    </w:tr>
    <w:tr w:rsidR="00BC0171" w:rsidRPr="001B3266" w14:paraId="7C90B1CE" w14:textId="77777777">
      <w:trPr>
        <w:trHeight w:hRule="exact" w:val="405"/>
      </w:trPr>
      <w:tc>
        <w:tcPr>
          <w:tcW w:w="3285" w:type="dxa"/>
          <w:shd w:val="clear" w:color="auto" w:fill="auto"/>
        </w:tcPr>
        <w:p w14:paraId="24F41E0D"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44318C46"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3BDF3212" w14:textId="77777777" w:rsidR="00BC0171" w:rsidRPr="001B3266" w:rsidRDefault="00BC0171">
          <w:pPr>
            <w:pStyle w:val="ParagraphStyle0"/>
            <w:rPr>
              <w:rStyle w:val="CharacterStyle0"/>
              <w:rFonts w:ascii="Source Sans 3" w:eastAsia="Calibri" w:hAnsi="Source Sans 3"/>
            </w:rPr>
          </w:pPr>
        </w:p>
      </w:tc>
    </w:tr>
  </w:tbl>
  <w:p w14:paraId="560220CC" w14:textId="77777777" w:rsidR="00BC0171" w:rsidRPr="001B3266" w:rsidRDefault="00BC0171">
    <w:pPr>
      <w:rPr>
        <w:rStyle w:val="FakeCharacterStyle"/>
        <w:rFonts w:ascii="Source Sans 3" w:hAnsi="Source Sans 3"/>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587BB541" w14:textId="77777777">
      <w:trPr>
        <w:trHeight w:hRule="exact" w:val="420"/>
      </w:trPr>
      <w:tc>
        <w:tcPr>
          <w:tcW w:w="9870" w:type="dxa"/>
          <w:gridSpan w:val="3"/>
        </w:tcPr>
        <w:p w14:paraId="754E50B9" w14:textId="77777777" w:rsidR="00BC0171" w:rsidRPr="001B3266" w:rsidRDefault="00BC0171">
          <w:pPr>
            <w:rPr>
              <w:rStyle w:val="FakeCharacterStyle"/>
              <w:rFonts w:ascii="Source Sans 3" w:hAnsi="Source Sans 3"/>
            </w:rPr>
          </w:pPr>
        </w:p>
      </w:tc>
    </w:tr>
    <w:tr w:rsidR="00BC0171" w:rsidRPr="001B3266" w14:paraId="69F2ED62" w14:textId="77777777">
      <w:trPr>
        <w:trHeight w:hRule="exact" w:val="405"/>
      </w:trPr>
      <w:tc>
        <w:tcPr>
          <w:tcW w:w="3285" w:type="dxa"/>
          <w:shd w:val="clear" w:color="auto" w:fill="auto"/>
        </w:tcPr>
        <w:p w14:paraId="1CE56125"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26CC9CD0"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12A89F46" w14:textId="77777777" w:rsidR="00BC0171" w:rsidRPr="001B3266" w:rsidRDefault="00BC0171">
          <w:pPr>
            <w:pStyle w:val="ParagraphStyle0"/>
            <w:rPr>
              <w:rStyle w:val="CharacterStyle0"/>
              <w:rFonts w:ascii="Source Sans 3" w:eastAsia="Calibri" w:hAnsi="Source Sans 3"/>
            </w:rPr>
          </w:pPr>
        </w:p>
      </w:tc>
    </w:tr>
  </w:tbl>
  <w:p w14:paraId="2789C835" w14:textId="77777777" w:rsidR="00BC0171" w:rsidRPr="001B3266" w:rsidRDefault="00BC0171">
    <w:pPr>
      <w:rPr>
        <w:rStyle w:val="FakeCharacterStyle"/>
        <w:rFonts w:ascii="Source Sans 3" w:hAnsi="Source Sans 3"/>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4906CF7A" w14:textId="77777777">
      <w:trPr>
        <w:trHeight w:hRule="exact" w:val="420"/>
      </w:trPr>
      <w:tc>
        <w:tcPr>
          <w:tcW w:w="9870" w:type="dxa"/>
          <w:gridSpan w:val="3"/>
        </w:tcPr>
        <w:p w14:paraId="7F4D06B2" w14:textId="77777777" w:rsidR="00BC0171" w:rsidRPr="001B3266" w:rsidRDefault="00BC0171">
          <w:pPr>
            <w:rPr>
              <w:rStyle w:val="FakeCharacterStyle"/>
              <w:rFonts w:ascii="Source Sans 3" w:hAnsi="Source Sans 3"/>
            </w:rPr>
          </w:pPr>
        </w:p>
      </w:tc>
    </w:tr>
    <w:tr w:rsidR="00BC0171" w:rsidRPr="001B3266" w14:paraId="2F88C00F" w14:textId="77777777">
      <w:trPr>
        <w:trHeight w:hRule="exact" w:val="405"/>
      </w:trPr>
      <w:tc>
        <w:tcPr>
          <w:tcW w:w="3285" w:type="dxa"/>
          <w:shd w:val="clear" w:color="auto" w:fill="auto"/>
        </w:tcPr>
        <w:p w14:paraId="25525C0E"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63A24BAB"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643DBD01" w14:textId="77777777" w:rsidR="00BC0171" w:rsidRPr="001B3266" w:rsidRDefault="00BC0171">
          <w:pPr>
            <w:pStyle w:val="ParagraphStyle0"/>
            <w:rPr>
              <w:rStyle w:val="CharacterStyle0"/>
              <w:rFonts w:ascii="Source Sans 3" w:eastAsia="Calibri" w:hAnsi="Source Sans 3"/>
            </w:rPr>
          </w:pPr>
        </w:p>
      </w:tc>
    </w:tr>
  </w:tbl>
  <w:p w14:paraId="2C3CBA1F" w14:textId="77777777" w:rsidR="00BC0171" w:rsidRPr="001B3266" w:rsidRDefault="00BC0171">
    <w:pPr>
      <w:rPr>
        <w:rStyle w:val="FakeCharacterStyle"/>
        <w:rFonts w:ascii="Source Sans 3" w:hAnsi="Source Sans 3"/>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2537CD38" w14:textId="77777777">
      <w:trPr>
        <w:trHeight w:hRule="exact" w:val="420"/>
      </w:trPr>
      <w:tc>
        <w:tcPr>
          <w:tcW w:w="9870" w:type="dxa"/>
          <w:gridSpan w:val="3"/>
        </w:tcPr>
        <w:p w14:paraId="498F9AF0" w14:textId="77777777" w:rsidR="00BC0171" w:rsidRPr="001B3266" w:rsidRDefault="00BC0171">
          <w:pPr>
            <w:rPr>
              <w:rStyle w:val="FakeCharacterStyle"/>
              <w:rFonts w:ascii="Source Sans 3" w:hAnsi="Source Sans 3"/>
            </w:rPr>
          </w:pPr>
        </w:p>
      </w:tc>
    </w:tr>
    <w:tr w:rsidR="00BC0171" w:rsidRPr="001B3266" w14:paraId="0424C29A" w14:textId="77777777">
      <w:trPr>
        <w:trHeight w:hRule="exact" w:val="405"/>
      </w:trPr>
      <w:tc>
        <w:tcPr>
          <w:tcW w:w="3285" w:type="dxa"/>
          <w:shd w:val="clear" w:color="auto" w:fill="auto"/>
        </w:tcPr>
        <w:p w14:paraId="68C8A3A0"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743A197F"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73F11E4F" w14:textId="77777777" w:rsidR="00BC0171" w:rsidRPr="001B3266" w:rsidRDefault="00BC0171">
          <w:pPr>
            <w:pStyle w:val="ParagraphStyle0"/>
            <w:rPr>
              <w:rStyle w:val="CharacterStyle0"/>
              <w:rFonts w:ascii="Source Sans 3" w:eastAsia="Calibri" w:hAnsi="Source Sans 3"/>
            </w:rPr>
          </w:pPr>
        </w:p>
      </w:tc>
    </w:tr>
  </w:tbl>
  <w:p w14:paraId="114A31D7" w14:textId="77777777" w:rsidR="00BC0171" w:rsidRPr="001B3266" w:rsidRDefault="00BC0171">
    <w:pPr>
      <w:rPr>
        <w:rStyle w:val="FakeCharacterStyle"/>
        <w:rFonts w:ascii="Source Sans 3" w:hAnsi="Source Sans 3"/>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384173D7" w14:textId="77777777">
      <w:trPr>
        <w:trHeight w:hRule="exact" w:val="420"/>
      </w:trPr>
      <w:tc>
        <w:tcPr>
          <w:tcW w:w="9870" w:type="dxa"/>
          <w:gridSpan w:val="3"/>
        </w:tcPr>
        <w:p w14:paraId="61ACABA3" w14:textId="77777777" w:rsidR="00BC0171" w:rsidRPr="001B3266" w:rsidRDefault="00BC0171">
          <w:pPr>
            <w:rPr>
              <w:rStyle w:val="FakeCharacterStyle"/>
              <w:rFonts w:ascii="Source Sans 3" w:hAnsi="Source Sans 3"/>
            </w:rPr>
          </w:pPr>
        </w:p>
      </w:tc>
    </w:tr>
    <w:tr w:rsidR="00BC0171" w:rsidRPr="001B3266" w14:paraId="3A230E06" w14:textId="77777777">
      <w:trPr>
        <w:trHeight w:hRule="exact" w:val="405"/>
      </w:trPr>
      <w:tc>
        <w:tcPr>
          <w:tcW w:w="3285" w:type="dxa"/>
          <w:shd w:val="clear" w:color="auto" w:fill="auto"/>
        </w:tcPr>
        <w:p w14:paraId="4205E0F6"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76941FBF"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2B92CF2F" w14:textId="77777777" w:rsidR="00BC0171" w:rsidRPr="001B3266" w:rsidRDefault="00BC0171">
          <w:pPr>
            <w:pStyle w:val="ParagraphStyle0"/>
            <w:rPr>
              <w:rStyle w:val="CharacterStyle0"/>
              <w:rFonts w:ascii="Source Sans 3" w:eastAsia="Calibri" w:hAnsi="Source Sans 3"/>
            </w:rPr>
          </w:pPr>
        </w:p>
      </w:tc>
    </w:tr>
  </w:tbl>
  <w:p w14:paraId="6DDDCEC0" w14:textId="77777777" w:rsidR="00BC0171" w:rsidRPr="001B3266" w:rsidRDefault="00BC0171">
    <w:pPr>
      <w:rPr>
        <w:rStyle w:val="FakeCharacterStyle"/>
        <w:rFonts w:ascii="Source Sans 3" w:hAnsi="Source Sans 3"/>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4FF9FCDD" w14:textId="77777777">
      <w:trPr>
        <w:trHeight w:hRule="exact" w:val="420"/>
      </w:trPr>
      <w:tc>
        <w:tcPr>
          <w:tcW w:w="9870" w:type="dxa"/>
          <w:gridSpan w:val="3"/>
        </w:tcPr>
        <w:p w14:paraId="73C10C18" w14:textId="77777777" w:rsidR="00BC0171" w:rsidRPr="001B3266" w:rsidRDefault="00BC0171">
          <w:pPr>
            <w:rPr>
              <w:rStyle w:val="FakeCharacterStyle"/>
              <w:rFonts w:ascii="Source Sans 3" w:hAnsi="Source Sans 3"/>
            </w:rPr>
          </w:pPr>
        </w:p>
      </w:tc>
    </w:tr>
    <w:tr w:rsidR="00BC0171" w:rsidRPr="001B3266" w14:paraId="7255B4AF" w14:textId="77777777">
      <w:trPr>
        <w:trHeight w:hRule="exact" w:val="405"/>
      </w:trPr>
      <w:tc>
        <w:tcPr>
          <w:tcW w:w="3285" w:type="dxa"/>
          <w:shd w:val="clear" w:color="auto" w:fill="auto"/>
        </w:tcPr>
        <w:p w14:paraId="446685C6"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2C26CE74"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67CB0397" w14:textId="77777777" w:rsidR="00BC0171" w:rsidRPr="001B3266" w:rsidRDefault="00BC0171">
          <w:pPr>
            <w:pStyle w:val="ParagraphStyle0"/>
            <w:rPr>
              <w:rStyle w:val="CharacterStyle0"/>
              <w:rFonts w:ascii="Source Sans 3" w:eastAsia="Calibri" w:hAnsi="Source Sans 3"/>
            </w:rPr>
          </w:pPr>
        </w:p>
      </w:tc>
    </w:tr>
  </w:tbl>
  <w:p w14:paraId="5D018EF0" w14:textId="77777777" w:rsidR="00BC0171" w:rsidRPr="001B3266" w:rsidRDefault="00BC0171">
    <w:pPr>
      <w:rPr>
        <w:rStyle w:val="FakeCharacterStyle"/>
        <w:rFonts w:ascii="Source Sans 3" w:hAnsi="Source Sans 3"/>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4B76AE3B" w14:textId="77777777">
      <w:trPr>
        <w:trHeight w:hRule="exact" w:val="420"/>
      </w:trPr>
      <w:tc>
        <w:tcPr>
          <w:tcW w:w="9870" w:type="dxa"/>
          <w:gridSpan w:val="3"/>
        </w:tcPr>
        <w:p w14:paraId="68421D9B" w14:textId="77777777" w:rsidR="00BC0171" w:rsidRPr="001B3266" w:rsidRDefault="00BC0171">
          <w:pPr>
            <w:rPr>
              <w:rStyle w:val="FakeCharacterStyle"/>
              <w:rFonts w:ascii="Source Sans 3" w:hAnsi="Source Sans 3"/>
            </w:rPr>
          </w:pPr>
        </w:p>
      </w:tc>
    </w:tr>
    <w:tr w:rsidR="00BC0171" w:rsidRPr="001B3266" w14:paraId="2464B4DB" w14:textId="77777777">
      <w:trPr>
        <w:trHeight w:hRule="exact" w:val="405"/>
      </w:trPr>
      <w:tc>
        <w:tcPr>
          <w:tcW w:w="3285" w:type="dxa"/>
          <w:shd w:val="clear" w:color="auto" w:fill="auto"/>
        </w:tcPr>
        <w:p w14:paraId="2306EEFE"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5C0B4CC8"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388D6B93" w14:textId="77777777" w:rsidR="00BC0171" w:rsidRPr="001B3266" w:rsidRDefault="00BC0171">
          <w:pPr>
            <w:pStyle w:val="ParagraphStyle0"/>
            <w:rPr>
              <w:rStyle w:val="CharacterStyle0"/>
              <w:rFonts w:ascii="Source Sans 3" w:eastAsia="Calibri" w:hAnsi="Source Sans 3"/>
            </w:rPr>
          </w:pPr>
        </w:p>
      </w:tc>
    </w:tr>
  </w:tbl>
  <w:p w14:paraId="467AEFDA" w14:textId="77777777" w:rsidR="00BC0171" w:rsidRPr="001B3266" w:rsidRDefault="00BC0171">
    <w:pPr>
      <w:rPr>
        <w:rStyle w:val="FakeCharacterStyle"/>
        <w:rFonts w:ascii="Source Sans 3" w:hAnsi="Source Sans 3"/>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3F9895CD" w14:textId="77777777">
      <w:trPr>
        <w:trHeight w:hRule="exact" w:val="420"/>
      </w:trPr>
      <w:tc>
        <w:tcPr>
          <w:tcW w:w="9870" w:type="dxa"/>
          <w:gridSpan w:val="3"/>
        </w:tcPr>
        <w:p w14:paraId="2ADEC782" w14:textId="77777777" w:rsidR="00BC0171" w:rsidRPr="001B3266" w:rsidRDefault="00BC0171">
          <w:pPr>
            <w:rPr>
              <w:rStyle w:val="FakeCharacterStyle"/>
              <w:rFonts w:ascii="Source Sans 3" w:hAnsi="Source Sans 3"/>
            </w:rPr>
          </w:pPr>
        </w:p>
      </w:tc>
    </w:tr>
    <w:tr w:rsidR="00BC0171" w:rsidRPr="001B3266" w14:paraId="0AE29207" w14:textId="77777777">
      <w:trPr>
        <w:trHeight w:hRule="exact" w:val="405"/>
      </w:trPr>
      <w:tc>
        <w:tcPr>
          <w:tcW w:w="3285" w:type="dxa"/>
          <w:shd w:val="clear" w:color="auto" w:fill="auto"/>
        </w:tcPr>
        <w:p w14:paraId="5BB7AF90"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30D71C34"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4761B827" w14:textId="77777777" w:rsidR="00BC0171" w:rsidRPr="001B3266" w:rsidRDefault="00BC0171">
          <w:pPr>
            <w:pStyle w:val="ParagraphStyle0"/>
            <w:rPr>
              <w:rStyle w:val="CharacterStyle0"/>
              <w:rFonts w:ascii="Source Sans 3" w:eastAsia="Calibri" w:hAnsi="Source Sans 3"/>
            </w:rPr>
          </w:pPr>
        </w:p>
      </w:tc>
    </w:tr>
  </w:tbl>
  <w:p w14:paraId="3108D290" w14:textId="77777777" w:rsidR="00BC0171" w:rsidRPr="001B3266" w:rsidRDefault="00BC0171">
    <w:pPr>
      <w:rPr>
        <w:rStyle w:val="FakeCharacterStyle"/>
        <w:rFonts w:ascii="Source Sans 3" w:hAnsi="Source Sans 3"/>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0330A1A3" w14:textId="77777777">
      <w:trPr>
        <w:trHeight w:hRule="exact" w:val="420"/>
      </w:trPr>
      <w:tc>
        <w:tcPr>
          <w:tcW w:w="9870" w:type="dxa"/>
          <w:gridSpan w:val="3"/>
        </w:tcPr>
        <w:p w14:paraId="673BFB9D" w14:textId="77777777" w:rsidR="00BC0171" w:rsidRPr="001B3266" w:rsidRDefault="00BC0171">
          <w:pPr>
            <w:rPr>
              <w:rStyle w:val="FakeCharacterStyle"/>
              <w:rFonts w:ascii="Source Sans 3" w:hAnsi="Source Sans 3"/>
            </w:rPr>
          </w:pPr>
        </w:p>
      </w:tc>
    </w:tr>
    <w:tr w:rsidR="00BC0171" w:rsidRPr="001B3266" w14:paraId="4FD2AE59" w14:textId="77777777">
      <w:trPr>
        <w:trHeight w:hRule="exact" w:val="405"/>
      </w:trPr>
      <w:tc>
        <w:tcPr>
          <w:tcW w:w="3285" w:type="dxa"/>
          <w:shd w:val="clear" w:color="auto" w:fill="auto"/>
        </w:tcPr>
        <w:p w14:paraId="7BB5A2DB"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0235B80E"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61E2AB4E" w14:textId="77777777" w:rsidR="00BC0171" w:rsidRPr="001B3266" w:rsidRDefault="00BC0171">
          <w:pPr>
            <w:pStyle w:val="ParagraphStyle0"/>
            <w:rPr>
              <w:rStyle w:val="CharacterStyle0"/>
              <w:rFonts w:ascii="Source Sans 3" w:eastAsia="Calibri" w:hAnsi="Source Sans 3"/>
            </w:rPr>
          </w:pPr>
        </w:p>
      </w:tc>
    </w:tr>
  </w:tbl>
  <w:p w14:paraId="60776319" w14:textId="77777777" w:rsidR="00BC0171" w:rsidRPr="001B3266" w:rsidRDefault="00BC0171">
    <w:pPr>
      <w:rPr>
        <w:rStyle w:val="FakeCharacterStyle"/>
        <w:rFonts w:ascii="Source Sans 3" w:hAnsi="Source Sans 3"/>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4C1CFA87" w14:textId="77777777">
      <w:trPr>
        <w:trHeight w:hRule="exact" w:val="420"/>
      </w:trPr>
      <w:tc>
        <w:tcPr>
          <w:tcW w:w="9870" w:type="dxa"/>
          <w:gridSpan w:val="3"/>
        </w:tcPr>
        <w:p w14:paraId="75D3742E" w14:textId="77777777" w:rsidR="00BC0171" w:rsidRPr="001B3266" w:rsidRDefault="00BC0171">
          <w:pPr>
            <w:rPr>
              <w:rStyle w:val="FakeCharacterStyle"/>
              <w:rFonts w:ascii="Source Sans 3" w:hAnsi="Source Sans 3"/>
            </w:rPr>
          </w:pPr>
        </w:p>
      </w:tc>
    </w:tr>
    <w:tr w:rsidR="00BC0171" w:rsidRPr="001B3266" w14:paraId="7F898517" w14:textId="77777777">
      <w:trPr>
        <w:trHeight w:hRule="exact" w:val="405"/>
      </w:trPr>
      <w:tc>
        <w:tcPr>
          <w:tcW w:w="3285" w:type="dxa"/>
          <w:shd w:val="clear" w:color="auto" w:fill="auto"/>
        </w:tcPr>
        <w:p w14:paraId="0EC3E397"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0BFEC378"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479D7B21" w14:textId="77777777" w:rsidR="00BC0171" w:rsidRPr="001B3266" w:rsidRDefault="00BC0171">
          <w:pPr>
            <w:pStyle w:val="ParagraphStyle0"/>
            <w:rPr>
              <w:rStyle w:val="CharacterStyle0"/>
              <w:rFonts w:ascii="Source Sans 3" w:eastAsia="Calibri" w:hAnsi="Source Sans 3"/>
            </w:rPr>
          </w:pPr>
        </w:p>
      </w:tc>
    </w:tr>
  </w:tbl>
  <w:p w14:paraId="59C3B6F8" w14:textId="77777777" w:rsidR="00BC0171" w:rsidRPr="001B3266" w:rsidRDefault="00BC0171">
    <w:pPr>
      <w:rPr>
        <w:rStyle w:val="FakeCharacterStyle"/>
        <w:rFonts w:ascii="Source Sans 3" w:hAnsi="Source Sans 3"/>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49B37E10" w14:textId="77777777">
      <w:trPr>
        <w:trHeight w:hRule="exact" w:val="420"/>
      </w:trPr>
      <w:tc>
        <w:tcPr>
          <w:tcW w:w="9870" w:type="dxa"/>
          <w:gridSpan w:val="3"/>
        </w:tcPr>
        <w:p w14:paraId="3EBBE7AC" w14:textId="77777777" w:rsidR="00BC0171" w:rsidRPr="001B3266" w:rsidRDefault="00BC0171">
          <w:pPr>
            <w:rPr>
              <w:rStyle w:val="FakeCharacterStyle"/>
              <w:rFonts w:ascii="Source Sans 3" w:hAnsi="Source Sans 3"/>
            </w:rPr>
          </w:pPr>
        </w:p>
      </w:tc>
    </w:tr>
    <w:tr w:rsidR="00BC0171" w:rsidRPr="001B3266" w14:paraId="4FA28A26" w14:textId="77777777">
      <w:trPr>
        <w:trHeight w:hRule="exact" w:val="405"/>
      </w:trPr>
      <w:tc>
        <w:tcPr>
          <w:tcW w:w="3285" w:type="dxa"/>
          <w:shd w:val="clear" w:color="auto" w:fill="auto"/>
        </w:tcPr>
        <w:p w14:paraId="05F7F7B8"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14E70166"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7D2D5854" w14:textId="77777777" w:rsidR="00BC0171" w:rsidRPr="001B3266" w:rsidRDefault="00BC0171">
          <w:pPr>
            <w:pStyle w:val="ParagraphStyle0"/>
            <w:rPr>
              <w:rStyle w:val="CharacterStyle0"/>
              <w:rFonts w:ascii="Source Sans 3" w:eastAsia="Calibri" w:hAnsi="Source Sans 3"/>
            </w:rPr>
          </w:pPr>
        </w:p>
      </w:tc>
    </w:tr>
  </w:tbl>
  <w:p w14:paraId="299AA28E" w14:textId="77777777" w:rsidR="00BC0171" w:rsidRPr="001B3266" w:rsidRDefault="00BC0171">
    <w:pPr>
      <w:rPr>
        <w:rStyle w:val="FakeCharacterStyle"/>
        <w:rFonts w:ascii="Source Sans 3" w:hAnsi="Source Sans 3"/>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333E49C5" w14:textId="77777777">
      <w:trPr>
        <w:trHeight w:hRule="exact" w:val="420"/>
      </w:trPr>
      <w:tc>
        <w:tcPr>
          <w:tcW w:w="9870" w:type="dxa"/>
          <w:gridSpan w:val="3"/>
        </w:tcPr>
        <w:p w14:paraId="118EED9D" w14:textId="77777777" w:rsidR="00BC0171" w:rsidRPr="001B3266" w:rsidRDefault="00BC0171">
          <w:pPr>
            <w:rPr>
              <w:rStyle w:val="FakeCharacterStyle"/>
              <w:rFonts w:ascii="Source Sans 3" w:hAnsi="Source Sans 3"/>
            </w:rPr>
          </w:pPr>
        </w:p>
      </w:tc>
    </w:tr>
    <w:tr w:rsidR="00BC0171" w:rsidRPr="001B3266" w14:paraId="2605B3A0" w14:textId="77777777">
      <w:trPr>
        <w:trHeight w:hRule="exact" w:val="405"/>
      </w:trPr>
      <w:tc>
        <w:tcPr>
          <w:tcW w:w="3285" w:type="dxa"/>
          <w:shd w:val="clear" w:color="auto" w:fill="auto"/>
        </w:tcPr>
        <w:p w14:paraId="77A0EB12"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73670FF1"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53DB7AE0" w14:textId="77777777" w:rsidR="00BC0171" w:rsidRPr="001B3266" w:rsidRDefault="00BC0171">
          <w:pPr>
            <w:pStyle w:val="ParagraphStyle0"/>
            <w:rPr>
              <w:rStyle w:val="CharacterStyle0"/>
              <w:rFonts w:ascii="Source Sans 3" w:eastAsia="Calibri" w:hAnsi="Source Sans 3"/>
            </w:rPr>
          </w:pPr>
        </w:p>
      </w:tc>
    </w:tr>
  </w:tbl>
  <w:p w14:paraId="43C8C935" w14:textId="77777777" w:rsidR="00BC0171" w:rsidRPr="001B3266" w:rsidRDefault="00BC0171">
    <w:pPr>
      <w:rPr>
        <w:rStyle w:val="FakeCharacterStyle"/>
        <w:rFonts w:ascii="Source Sans 3" w:hAnsi="Source Sans 3"/>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76B175E7" w14:textId="77777777">
      <w:trPr>
        <w:trHeight w:hRule="exact" w:val="420"/>
      </w:trPr>
      <w:tc>
        <w:tcPr>
          <w:tcW w:w="9870" w:type="dxa"/>
          <w:gridSpan w:val="3"/>
        </w:tcPr>
        <w:p w14:paraId="78F55457" w14:textId="77777777" w:rsidR="00BC0171" w:rsidRPr="001B3266" w:rsidRDefault="00BC0171">
          <w:pPr>
            <w:rPr>
              <w:rStyle w:val="FakeCharacterStyle"/>
              <w:rFonts w:ascii="Source Sans 3" w:hAnsi="Source Sans 3"/>
            </w:rPr>
          </w:pPr>
        </w:p>
      </w:tc>
    </w:tr>
    <w:tr w:rsidR="00BC0171" w:rsidRPr="001B3266" w14:paraId="2C9168E0" w14:textId="77777777">
      <w:trPr>
        <w:trHeight w:hRule="exact" w:val="405"/>
      </w:trPr>
      <w:tc>
        <w:tcPr>
          <w:tcW w:w="3285" w:type="dxa"/>
          <w:shd w:val="clear" w:color="auto" w:fill="auto"/>
        </w:tcPr>
        <w:p w14:paraId="11051921"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0BA1C45C"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57F6A7D5" w14:textId="77777777" w:rsidR="00BC0171" w:rsidRPr="001B3266" w:rsidRDefault="00BC0171">
          <w:pPr>
            <w:pStyle w:val="ParagraphStyle0"/>
            <w:rPr>
              <w:rStyle w:val="CharacterStyle0"/>
              <w:rFonts w:ascii="Source Sans 3" w:eastAsia="Calibri" w:hAnsi="Source Sans 3"/>
            </w:rPr>
          </w:pPr>
        </w:p>
      </w:tc>
    </w:tr>
  </w:tbl>
  <w:p w14:paraId="617132B0" w14:textId="77777777" w:rsidR="00BC0171" w:rsidRPr="001B3266" w:rsidRDefault="00BC0171">
    <w:pPr>
      <w:rPr>
        <w:rStyle w:val="FakeCharacterStyle"/>
        <w:rFonts w:ascii="Source Sans 3" w:hAnsi="Source Sans 3"/>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507555A9" w14:textId="77777777">
      <w:trPr>
        <w:trHeight w:hRule="exact" w:val="420"/>
      </w:trPr>
      <w:tc>
        <w:tcPr>
          <w:tcW w:w="9870" w:type="dxa"/>
          <w:gridSpan w:val="3"/>
        </w:tcPr>
        <w:p w14:paraId="137D7EC7" w14:textId="77777777" w:rsidR="00BC0171" w:rsidRPr="001B3266" w:rsidRDefault="00BC0171">
          <w:pPr>
            <w:rPr>
              <w:rStyle w:val="FakeCharacterStyle"/>
              <w:rFonts w:ascii="Source Sans 3" w:hAnsi="Source Sans 3"/>
            </w:rPr>
          </w:pPr>
        </w:p>
      </w:tc>
    </w:tr>
    <w:tr w:rsidR="00BC0171" w:rsidRPr="001B3266" w14:paraId="3FA27A3D" w14:textId="77777777">
      <w:trPr>
        <w:trHeight w:hRule="exact" w:val="405"/>
      </w:trPr>
      <w:tc>
        <w:tcPr>
          <w:tcW w:w="3285" w:type="dxa"/>
          <w:shd w:val="clear" w:color="auto" w:fill="auto"/>
        </w:tcPr>
        <w:p w14:paraId="4064052B"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5827151E"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6E61F936" w14:textId="77777777" w:rsidR="00BC0171" w:rsidRPr="001B3266" w:rsidRDefault="00BC0171">
          <w:pPr>
            <w:pStyle w:val="ParagraphStyle0"/>
            <w:rPr>
              <w:rStyle w:val="CharacterStyle0"/>
              <w:rFonts w:ascii="Source Sans 3" w:eastAsia="Calibri" w:hAnsi="Source Sans 3"/>
            </w:rPr>
          </w:pPr>
        </w:p>
      </w:tc>
    </w:tr>
  </w:tbl>
  <w:p w14:paraId="5738461C" w14:textId="77777777" w:rsidR="00BC0171" w:rsidRPr="001B3266" w:rsidRDefault="00BC0171">
    <w:pPr>
      <w:rPr>
        <w:rStyle w:val="FakeCharacterStyle"/>
        <w:rFonts w:ascii="Source Sans 3" w:hAnsi="Source Sans 3"/>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546F85C9" w14:textId="77777777">
      <w:trPr>
        <w:trHeight w:hRule="exact" w:val="420"/>
      </w:trPr>
      <w:tc>
        <w:tcPr>
          <w:tcW w:w="9870" w:type="dxa"/>
          <w:gridSpan w:val="3"/>
        </w:tcPr>
        <w:p w14:paraId="1FD54973" w14:textId="77777777" w:rsidR="00BC0171" w:rsidRPr="001B3266" w:rsidRDefault="00BC0171">
          <w:pPr>
            <w:rPr>
              <w:rStyle w:val="FakeCharacterStyle"/>
              <w:rFonts w:ascii="Source Sans 3" w:hAnsi="Source Sans 3"/>
            </w:rPr>
          </w:pPr>
        </w:p>
      </w:tc>
    </w:tr>
    <w:tr w:rsidR="00BC0171" w:rsidRPr="001B3266" w14:paraId="36BD3B1C" w14:textId="77777777">
      <w:trPr>
        <w:trHeight w:hRule="exact" w:val="405"/>
      </w:trPr>
      <w:tc>
        <w:tcPr>
          <w:tcW w:w="3285" w:type="dxa"/>
          <w:shd w:val="clear" w:color="auto" w:fill="auto"/>
        </w:tcPr>
        <w:p w14:paraId="556C5506"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38069B53"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70819850" w14:textId="77777777" w:rsidR="00BC0171" w:rsidRPr="001B3266" w:rsidRDefault="00BC0171">
          <w:pPr>
            <w:pStyle w:val="ParagraphStyle0"/>
            <w:rPr>
              <w:rStyle w:val="CharacterStyle0"/>
              <w:rFonts w:ascii="Source Sans 3" w:eastAsia="Calibri" w:hAnsi="Source Sans 3"/>
            </w:rPr>
          </w:pPr>
        </w:p>
      </w:tc>
    </w:tr>
  </w:tbl>
  <w:p w14:paraId="1491795E" w14:textId="77777777" w:rsidR="00BC0171" w:rsidRPr="001B3266" w:rsidRDefault="00BC0171">
    <w:pPr>
      <w:rPr>
        <w:rStyle w:val="FakeCharacterStyle"/>
        <w:rFonts w:ascii="Source Sans 3" w:hAnsi="Source Sans 3"/>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15FB67E2" w14:textId="77777777">
      <w:trPr>
        <w:trHeight w:hRule="exact" w:val="420"/>
      </w:trPr>
      <w:tc>
        <w:tcPr>
          <w:tcW w:w="9870" w:type="dxa"/>
          <w:gridSpan w:val="3"/>
        </w:tcPr>
        <w:p w14:paraId="4BB5BC08" w14:textId="77777777" w:rsidR="00BC0171" w:rsidRPr="001B3266" w:rsidRDefault="00BC0171">
          <w:pPr>
            <w:rPr>
              <w:rStyle w:val="FakeCharacterStyle"/>
              <w:rFonts w:ascii="Source Sans 3" w:hAnsi="Source Sans 3"/>
            </w:rPr>
          </w:pPr>
        </w:p>
      </w:tc>
    </w:tr>
    <w:tr w:rsidR="00BC0171" w:rsidRPr="001B3266" w14:paraId="4D868C2B" w14:textId="77777777">
      <w:trPr>
        <w:trHeight w:hRule="exact" w:val="405"/>
      </w:trPr>
      <w:tc>
        <w:tcPr>
          <w:tcW w:w="3285" w:type="dxa"/>
          <w:shd w:val="clear" w:color="auto" w:fill="auto"/>
        </w:tcPr>
        <w:p w14:paraId="68CD0EEF"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1DC2CBC1"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550F784A" w14:textId="77777777" w:rsidR="00BC0171" w:rsidRPr="001B3266" w:rsidRDefault="00BC0171">
          <w:pPr>
            <w:pStyle w:val="ParagraphStyle0"/>
            <w:rPr>
              <w:rStyle w:val="CharacterStyle0"/>
              <w:rFonts w:ascii="Source Sans 3" w:eastAsia="Calibri" w:hAnsi="Source Sans 3"/>
            </w:rPr>
          </w:pPr>
        </w:p>
      </w:tc>
    </w:tr>
  </w:tbl>
  <w:p w14:paraId="3DBC2CEE" w14:textId="77777777" w:rsidR="00BC0171" w:rsidRPr="001B3266" w:rsidRDefault="00BC0171">
    <w:pPr>
      <w:rPr>
        <w:rStyle w:val="FakeCharacterStyle"/>
        <w:rFonts w:ascii="Source Sans 3" w:hAnsi="Source Sans 3"/>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0ECAB486" w14:textId="77777777">
      <w:trPr>
        <w:trHeight w:hRule="exact" w:val="420"/>
      </w:trPr>
      <w:tc>
        <w:tcPr>
          <w:tcW w:w="9870" w:type="dxa"/>
          <w:gridSpan w:val="3"/>
        </w:tcPr>
        <w:p w14:paraId="0240E62B" w14:textId="77777777" w:rsidR="00BC0171" w:rsidRPr="001B3266" w:rsidRDefault="00BC0171">
          <w:pPr>
            <w:rPr>
              <w:rStyle w:val="FakeCharacterStyle"/>
              <w:rFonts w:ascii="Source Sans 3" w:hAnsi="Source Sans 3"/>
            </w:rPr>
          </w:pPr>
        </w:p>
      </w:tc>
    </w:tr>
    <w:tr w:rsidR="00BC0171" w:rsidRPr="001B3266" w14:paraId="45E08D8D" w14:textId="77777777">
      <w:trPr>
        <w:trHeight w:hRule="exact" w:val="405"/>
      </w:trPr>
      <w:tc>
        <w:tcPr>
          <w:tcW w:w="3285" w:type="dxa"/>
          <w:shd w:val="clear" w:color="auto" w:fill="auto"/>
        </w:tcPr>
        <w:p w14:paraId="117C354D"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6515936D"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07C5AF3E" w14:textId="77777777" w:rsidR="00BC0171" w:rsidRPr="001B3266" w:rsidRDefault="00BC0171">
          <w:pPr>
            <w:pStyle w:val="ParagraphStyle0"/>
            <w:rPr>
              <w:rStyle w:val="CharacterStyle0"/>
              <w:rFonts w:ascii="Source Sans 3" w:eastAsia="Calibri" w:hAnsi="Source Sans 3"/>
            </w:rPr>
          </w:pPr>
        </w:p>
      </w:tc>
    </w:tr>
  </w:tbl>
  <w:p w14:paraId="52A3449F" w14:textId="77777777" w:rsidR="00BC0171" w:rsidRPr="001B3266" w:rsidRDefault="00BC0171">
    <w:pPr>
      <w:rPr>
        <w:rStyle w:val="FakeCharacterStyle"/>
        <w:rFonts w:ascii="Source Sans 3" w:hAnsi="Source Sans 3"/>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4A0EB783" w14:textId="77777777">
      <w:trPr>
        <w:trHeight w:hRule="exact" w:val="420"/>
      </w:trPr>
      <w:tc>
        <w:tcPr>
          <w:tcW w:w="9870" w:type="dxa"/>
          <w:gridSpan w:val="3"/>
        </w:tcPr>
        <w:p w14:paraId="28EA92CE" w14:textId="77777777" w:rsidR="00BC0171" w:rsidRPr="001B3266" w:rsidRDefault="00BC0171">
          <w:pPr>
            <w:rPr>
              <w:rStyle w:val="FakeCharacterStyle"/>
              <w:rFonts w:ascii="Source Sans 3" w:hAnsi="Source Sans 3"/>
            </w:rPr>
          </w:pPr>
        </w:p>
      </w:tc>
    </w:tr>
    <w:tr w:rsidR="00BC0171" w:rsidRPr="001B3266" w14:paraId="0F377EF6" w14:textId="77777777">
      <w:trPr>
        <w:trHeight w:hRule="exact" w:val="405"/>
      </w:trPr>
      <w:tc>
        <w:tcPr>
          <w:tcW w:w="3285" w:type="dxa"/>
          <w:shd w:val="clear" w:color="auto" w:fill="auto"/>
        </w:tcPr>
        <w:p w14:paraId="31A2EBCA"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523C7DFF"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75BA82C4" w14:textId="77777777" w:rsidR="00BC0171" w:rsidRPr="001B3266" w:rsidRDefault="00BC0171">
          <w:pPr>
            <w:pStyle w:val="ParagraphStyle0"/>
            <w:rPr>
              <w:rStyle w:val="CharacterStyle0"/>
              <w:rFonts w:ascii="Source Sans 3" w:eastAsia="Calibri" w:hAnsi="Source Sans 3"/>
            </w:rPr>
          </w:pPr>
        </w:p>
      </w:tc>
    </w:tr>
  </w:tbl>
  <w:p w14:paraId="5F0E4A41" w14:textId="77777777" w:rsidR="00BC0171" w:rsidRPr="001B3266" w:rsidRDefault="00BC0171">
    <w:pPr>
      <w:rPr>
        <w:rStyle w:val="FakeCharacterStyle"/>
        <w:rFonts w:ascii="Source Sans 3" w:hAnsi="Source Sans 3"/>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1A8F823F" w14:textId="77777777">
      <w:trPr>
        <w:trHeight w:hRule="exact" w:val="420"/>
      </w:trPr>
      <w:tc>
        <w:tcPr>
          <w:tcW w:w="9870" w:type="dxa"/>
          <w:gridSpan w:val="3"/>
        </w:tcPr>
        <w:p w14:paraId="51007B85" w14:textId="77777777" w:rsidR="00BC0171" w:rsidRPr="001B3266" w:rsidRDefault="00BC0171">
          <w:pPr>
            <w:rPr>
              <w:rStyle w:val="FakeCharacterStyle"/>
              <w:rFonts w:ascii="Source Sans 3" w:hAnsi="Source Sans 3"/>
            </w:rPr>
          </w:pPr>
        </w:p>
      </w:tc>
    </w:tr>
    <w:tr w:rsidR="00BC0171" w:rsidRPr="001B3266" w14:paraId="166230F8" w14:textId="77777777">
      <w:trPr>
        <w:trHeight w:hRule="exact" w:val="405"/>
      </w:trPr>
      <w:tc>
        <w:tcPr>
          <w:tcW w:w="3285" w:type="dxa"/>
          <w:shd w:val="clear" w:color="auto" w:fill="auto"/>
        </w:tcPr>
        <w:p w14:paraId="0E847811"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0AFEDB1A"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6E282D63" w14:textId="77777777" w:rsidR="00BC0171" w:rsidRPr="001B3266" w:rsidRDefault="00BC0171">
          <w:pPr>
            <w:pStyle w:val="ParagraphStyle0"/>
            <w:rPr>
              <w:rStyle w:val="CharacterStyle0"/>
              <w:rFonts w:ascii="Source Sans 3" w:eastAsia="Calibri" w:hAnsi="Source Sans 3"/>
            </w:rPr>
          </w:pPr>
        </w:p>
      </w:tc>
    </w:tr>
  </w:tbl>
  <w:p w14:paraId="4FFD5343" w14:textId="77777777" w:rsidR="00BC0171" w:rsidRPr="001B3266" w:rsidRDefault="00BC0171">
    <w:pPr>
      <w:rPr>
        <w:rStyle w:val="FakeCharacterStyle"/>
        <w:rFonts w:ascii="Source Sans 3" w:hAnsi="Source Sans 3"/>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003275C0" w14:textId="77777777">
      <w:trPr>
        <w:trHeight w:hRule="exact" w:val="420"/>
      </w:trPr>
      <w:tc>
        <w:tcPr>
          <w:tcW w:w="9870" w:type="dxa"/>
          <w:gridSpan w:val="3"/>
        </w:tcPr>
        <w:p w14:paraId="5802D857" w14:textId="77777777" w:rsidR="00BC0171" w:rsidRPr="001B3266" w:rsidRDefault="00BC0171">
          <w:pPr>
            <w:rPr>
              <w:rStyle w:val="FakeCharacterStyle"/>
              <w:rFonts w:ascii="Source Sans 3" w:hAnsi="Source Sans 3"/>
            </w:rPr>
          </w:pPr>
        </w:p>
      </w:tc>
    </w:tr>
    <w:tr w:rsidR="00BC0171" w:rsidRPr="001B3266" w14:paraId="7C2B0674" w14:textId="77777777">
      <w:trPr>
        <w:trHeight w:hRule="exact" w:val="405"/>
      </w:trPr>
      <w:tc>
        <w:tcPr>
          <w:tcW w:w="3285" w:type="dxa"/>
          <w:shd w:val="clear" w:color="auto" w:fill="auto"/>
        </w:tcPr>
        <w:p w14:paraId="2ADBE8B2"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517AB301"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6B321A62" w14:textId="77777777" w:rsidR="00BC0171" w:rsidRPr="001B3266" w:rsidRDefault="00BC0171">
          <w:pPr>
            <w:pStyle w:val="ParagraphStyle0"/>
            <w:rPr>
              <w:rStyle w:val="CharacterStyle0"/>
              <w:rFonts w:ascii="Source Sans 3" w:eastAsia="Calibri" w:hAnsi="Source Sans 3"/>
            </w:rPr>
          </w:pPr>
        </w:p>
      </w:tc>
    </w:tr>
  </w:tbl>
  <w:p w14:paraId="19A37CDD" w14:textId="77777777" w:rsidR="00BC0171" w:rsidRPr="001B3266" w:rsidRDefault="00BC0171">
    <w:pPr>
      <w:rPr>
        <w:rStyle w:val="FakeCharacterStyle"/>
        <w:rFonts w:ascii="Source Sans 3" w:hAnsi="Source Sans 3"/>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7013A612" w14:textId="77777777">
      <w:trPr>
        <w:trHeight w:hRule="exact" w:val="420"/>
      </w:trPr>
      <w:tc>
        <w:tcPr>
          <w:tcW w:w="9870" w:type="dxa"/>
          <w:gridSpan w:val="3"/>
        </w:tcPr>
        <w:p w14:paraId="39C906B8" w14:textId="77777777" w:rsidR="00BC0171" w:rsidRPr="001B3266" w:rsidRDefault="00BC0171">
          <w:pPr>
            <w:rPr>
              <w:rStyle w:val="FakeCharacterStyle"/>
              <w:rFonts w:ascii="Source Sans 3" w:hAnsi="Source Sans 3"/>
            </w:rPr>
          </w:pPr>
        </w:p>
      </w:tc>
    </w:tr>
    <w:tr w:rsidR="00BC0171" w:rsidRPr="001B3266" w14:paraId="64FEB470" w14:textId="77777777">
      <w:trPr>
        <w:trHeight w:hRule="exact" w:val="405"/>
      </w:trPr>
      <w:tc>
        <w:tcPr>
          <w:tcW w:w="3285" w:type="dxa"/>
          <w:shd w:val="clear" w:color="auto" w:fill="auto"/>
        </w:tcPr>
        <w:p w14:paraId="3CD6E997"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1BCC12CF"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7EFA5794" w14:textId="77777777" w:rsidR="00BC0171" w:rsidRPr="001B3266" w:rsidRDefault="00BC0171">
          <w:pPr>
            <w:pStyle w:val="ParagraphStyle0"/>
            <w:rPr>
              <w:rStyle w:val="CharacterStyle0"/>
              <w:rFonts w:ascii="Source Sans 3" w:eastAsia="Calibri" w:hAnsi="Source Sans 3"/>
            </w:rPr>
          </w:pPr>
        </w:p>
      </w:tc>
    </w:tr>
  </w:tbl>
  <w:p w14:paraId="1A5D0747" w14:textId="77777777" w:rsidR="00BC0171" w:rsidRPr="001B3266" w:rsidRDefault="00BC0171">
    <w:pPr>
      <w:rPr>
        <w:rStyle w:val="FakeCharacterStyle"/>
        <w:rFonts w:ascii="Source Sans 3" w:hAnsi="Source Sans 3"/>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18D10C83" w14:textId="77777777">
      <w:trPr>
        <w:trHeight w:hRule="exact" w:val="420"/>
      </w:trPr>
      <w:tc>
        <w:tcPr>
          <w:tcW w:w="9870" w:type="dxa"/>
          <w:gridSpan w:val="3"/>
        </w:tcPr>
        <w:p w14:paraId="00495867" w14:textId="77777777" w:rsidR="00BC0171" w:rsidRPr="001B3266" w:rsidRDefault="00BC0171">
          <w:pPr>
            <w:rPr>
              <w:rStyle w:val="FakeCharacterStyle"/>
              <w:rFonts w:ascii="Source Sans 3" w:hAnsi="Source Sans 3"/>
            </w:rPr>
          </w:pPr>
        </w:p>
      </w:tc>
    </w:tr>
    <w:tr w:rsidR="00BC0171" w:rsidRPr="001B3266" w14:paraId="6C9A684F" w14:textId="77777777">
      <w:trPr>
        <w:trHeight w:hRule="exact" w:val="405"/>
      </w:trPr>
      <w:tc>
        <w:tcPr>
          <w:tcW w:w="3285" w:type="dxa"/>
          <w:shd w:val="clear" w:color="auto" w:fill="auto"/>
        </w:tcPr>
        <w:p w14:paraId="26D9ADB2"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07E95F0A"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1EEFB25D" w14:textId="77777777" w:rsidR="00BC0171" w:rsidRPr="001B3266" w:rsidRDefault="00BC0171">
          <w:pPr>
            <w:pStyle w:val="ParagraphStyle0"/>
            <w:rPr>
              <w:rStyle w:val="CharacterStyle0"/>
              <w:rFonts w:ascii="Source Sans 3" w:eastAsia="Calibri" w:hAnsi="Source Sans 3"/>
            </w:rPr>
          </w:pPr>
        </w:p>
      </w:tc>
    </w:tr>
  </w:tbl>
  <w:p w14:paraId="7AA08652" w14:textId="77777777" w:rsidR="00BC0171" w:rsidRPr="001B3266" w:rsidRDefault="00BC0171">
    <w:pPr>
      <w:rPr>
        <w:rStyle w:val="FakeCharacterStyle"/>
        <w:rFonts w:ascii="Source Sans 3" w:hAnsi="Source Sans 3"/>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7A0426B8" w14:textId="77777777">
      <w:trPr>
        <w:trHeight w:hRule="exact" w:val="420"/>
      </w:trPr>
      <w:tc>
        <w:tcPr>
          <w:tcW w:w="9870" w:type="dxa"/>
          <w:gridSpan w:val="3"/>
        </w:tcPr>
        <w:p w14:paraId="453E16F9" w14:textId="77777777" w:rsidR="00BC0171" w:rsidRPr="001B3266" w:rsidRDefault="00BC0171">
          <w:pPr>
            <w:rPr>
              <w:rStyle w:val="FakeCharacterStyle"/>
              <w:rFonts w:ascii="Source Sans 3" w:hAnsi="Source Sans 3"/>
            </w:rPr>
          </w:pPr>
        </w:p>
      </w:tc>
    </w:tr>
    <w:tr w:rsidR="00BC0171" w:rsidRPr="001B3266" w14:paraId="1C8487E4" w14:textId="77777777">
      <w:trPr>
        <w:trHeight w:hRule="exact" w:val="405"/>
      </w:trPr>
      <w:tc>
        <w:tcPr>
          <w:tcW w:w="3285" w:type="dxa"/>
          <w:shd w:val="clear" w:color="auto" w:fill="auto"/>
        </w:tcPr>
        <w:p w14:paraId="0C4E6000"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35C59CEB"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7921B0B2" w14:textId="77777777" w:rsidR="00BC0171" w:rsidRPr="001B3266" w:rsidRDefault="00BC0171">
          <w:pPr>
            <w:pStyle w:val="ParagraphStyle0"/>
            <w:rPr>
              <w:rStyle w:val="CharacterStyle0"/>
              <w:rFonts w:ascii="Source Sans 3" w:eastAsia="Calibri" w:hAnsi="Source Sans 3"/>
            </w:rPr>
          </w:pPr>
        </w:p>
      </w:tc>
    </w:tr>
  </w:tbl>
  <w:p w14:paraId="235DE69C" w14:textId="77777777" w:rsidR="00BC0171" w:rsidRPr="001B3266" w:rsidRDefault="00BC0171">
    <w:pPr>
      <w:rPr>
        <w:rStyle w:val="FakeCharacterStyle"/>
        <w:rFonts w:ascii="Source Sans 3" w:hAnsi="Source Sans 3"/>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18462E36" w14:textId="77777777">
      <w:trPr>
        <w:trHeight w:hRule="exact" w:val="420"/>
      </w:trPr>
      <w:tc>
        <w:tcPr>
          <w:tcW w:w="9870" w:type="dxa"/>
          <w:gridSpan w:val="3"/>
        </w:tcPr>
        <w:p w14:paraId="03DEE00E" w14:textId="77777777" w:rsidR="00BC0171" w:rsidRPr="001B3266" w:rsidRDefault="00BC0171">
          <w:pPr>
            <w:rPr>
              <w:rStyle w:val="FakeCharacterStyle"/>
              <w:rFonts w:ascii="Source Sans 3" w:hAnsi="Source Sans 3"/>
            </w:rPr>
          </w:pPr>
        </w:p>
      </w:tc>
    </w:tr>
    <w:tr w:rsidR="00BC0171" w:rsidRPr="001B3266" w14:paraId="195F2262" w14:textId="77777777">
      <w:trPr>
        <w:trHeight w:hRule="exact" w:val="405"/>
      </w:trPr>
      <w:tc>
        <w:tcPr>
          <w:tcW w:w="3285" w:type="dxa"/>
          <w:shd w:val="clear" w:color="auto" w:fill="auto"/>
        </w:tcPr>
        <w:p w14:paraId="57679F23"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3D50F388"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659B7EDF" w14:textId="77777777" w:rsidR="00BC0171" w:rsidRPr="001B3266" w:rsidRDefault="00BC0171">
          <w:pPr>
            <w:pStyle w:val="ParagraphStyle0"/>
            <w:rPr>
              <w:rStyle w:val="CharacterStyle0"/>
              <w:rFonts w:ascii="Source Sans 3" w:eastAsia="Calibri" w:hAnsi="Source Sans 3"/>
            </w:rPr>
          </w:pPr>
        </w:p>
      </w:tc>
    </w:tr>
  </w:tbl>
  <w:p w14:paraId="71B6B642" w14:textId="77777777" w:rsidR="00BC0171" w:rsidRPr="001B3266" w:rsidRDefault="00BC0171">
    <w:pPr>
      <w:rPr>
        <w:rStyle w:val="FakeCharacterStyle"/>
        <w:rFonts w:ascii="Source Sans 3" w:hAnsi="Source Sans 3"/>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4B149A83" w14:textId="77777777">
      <w:trPr>
        <w:trHeight w:hRule="exact" w:val="420"/>
      </w:trPr>
      <w:tc>
        <w:tcPr>
          <w:tcW w:w="9870" w:type="dxa"/>
          <w:gridSpan w:val="3"/>
        </w:tcPr>
        <w:p w14:paraId="575AA263" w14:textId="77777777" w:rsidR="00BC0171" w:rsidRPr="001B3266" w:rsidRDefault="00BC0171">
          <w:pPr>
            <w:rPr>
              <w:rStyle w:val="FakeCharacterStyle"/>
              <w:rFonts w:ascii="Source Sans 3" w:hAnsi="Source Sans 3"/>
            </w:rPr>
          </w:pPr>
        </w:p>
      </w:tc>
    </w:tr>
    <w:tr w:rsidR="00BC0171" w:rsidRPr="001B3266" w14:paraId="66664D29" w14:textId="77777777">
      <w:trPr>
        <w:trHeight w:hRule="exact" w:val="405"/>
      </w:trPr>
      <w:tc>
        <w:tcPr>
          <w:tcW w:w="3285" w:type="dxa"/>
          <w:shd w:val="clear" w:color="auto" w:fill="auto"/>
        </w:tcPr>
        <w:p w14:paraId="707878AA"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58BA133C"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7580B9D6" w14:textId="77777777" w:rsidR="00BC0171" w:rsidRPr="001B3266" w:rsidRDefault="00BC0171">
          <w:pPr>
            <w:pStyle w:val="ParagraphStyle0"/>
            <w:rPr>
              <w:rStyle w:val="CharacterStyle0"/>
              <w:rFonts w:ascii="Source Sans 3" w:eastAsia="Calibri" w:hAnsi="Source Sans 3"/>
            </w:rPr>
          </w:pPr>
        </w:p>
      </w:tc>
    </w:tr>
  </w:tbl>
  <w:p w14:paraId="7DAB1900" w14:textId="77777777" w:rsidR="00BC0171" w:rsidRPr="001B3266" w:rsidRDefault="00BC0171">
    <w:pPr>
      <w:rPr>
        <w:rStyle w:val="FakeCharacterStyle"/>
        <w:rFonts w:ascii="Source Sans 3" w:hAnsi="Source Sans 3"/>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308885E1" w14:textId="77777777">
      <w:trPr>
        <w:trHeight w:hRule="exact" w:val="420"/>
      </w:trPr>
      <w:tc>
        <w:tcPr>
          <w:tcW w:w="9870" w:type="dxa"/>
          <w:gridSpan w:val="3"/>
        </w:tcPr>
        <w:p w14:paraId="171C3777" w14:textId="77777777" w:rsidR="00BC0171" w:rsidRPr="001B3266" w:rsidRDefault="00BC0171">
          <w:pPr>
            <w:rPr>
              <w:rStyle w:val="FakeCharacterStyle"/>
              <w:rFonts w:ascii="Source Sans 3" w:hAnsi="Source Sans 3"/>
            </w:rPr>
          </w:pPr>
        </w:p>
      </w:tc>
    </w:tr>
    <w:tr w:rsidR="00BC0171" w:rsidRPr="001B3266" w14:paraId="361E19AA" w14:textId="77777777">
      <w:trPr>
        <w:trHeight w:hRule="exact" w:val="405"/>
      </w:trPr>
      <w:tc>
        <w:tcPr>
          <w:tcW w:w="3285" w:type="dxa"/>
          <w:shd w:val="clear" w:color="auto" w:fill="auto"/>
        </w:tcPr>
        <w:p w14:paraId="0084E4AE"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054595D2"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59914C04" w14:textId="77777777" w:rsidR="00BC0171" w:rsidRPr="001B3266" w:rsidRDefault="00BC0171">
          <w:pPr>
            <w:pStyle w:val="ParagraphStyle0"/>
            <w:rPr>
              <w:rStyle w:val="CharacterStyle0"/>
              <w:rFonts w:ascii="Source Sans 3" w:eastAsia="Calibri" w:hAnsi="Source Sans 3"/>
            </w:rPr>
          </w:pPr>
        </w:p>
      </w:tc>
    </w:tr>
  </w:tbl>
  <w:p w14:paraId="3BCB720A" w14:textId="77777777" w:rsidR="00BC0171" w:rsidRPr="001B3266" w:rsidRDefault="00BC0171">
    <w:pPr>
      <w:rPr>
        <w:rStyle w:val="FakeCharacterStyle"/>
        <w:rFonts w:ascii="Source Sans 3" w:hAnsi="Source Sans 3"/>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136BB3EF" w14:textId="77777777">
      <w:trPr>
        <w:trHeight w:hRule="exact" w:val="420"/>
      </w:trPr>
      <w:tc>
        <w:tcPr>
          <w:tcW w:w="9870" w:type="dxa"/>
          <w:gridSpan w:val="3"/>
        </w:tcPr>
        <w:p w14:paraId="733355B3" w14:textId="77777777" w:rsidR="00BC0171" w:rsidRPr="001B3266" w:rsidRDefault="00BC0171">
          <w:pPr>
            <w:rPr>
              <w:rStyle w:val="FakeCharacterStyle"/>
              <w:rFonts w:ascii="Source Sans 3" w:hAnsi="Source Sans 3"/>
            </w:rPr>
          </w:pPr>
        </w:p>
      </w:tc>
    </w:tr>
    <w:tr w:rsidR="00BC0171" w:rsidRPr="001B3266" w14:paraId="666F22AA" w14:textId="77777777">
      <w:trPr>
        <w:trHeight w:hRule="exact" w:val="405"/>
      </w:trPr>
      <w:tc>
        <w:tcPr>
          <w:tcW w:w="3285" w:type="dxa"/>
          <w:shd w:val="clear" w:color="auto" w:fill="auto"/>
        </w:tcPr>
        <w:p w14:paraId="25E28DB3"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7F62D681"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0DCC01D6" w14:textId="77777777" w:rsidR="00BC0171" w:rsidRPr="001B3266" w:rsidRDefault="00BC0171">
          <w:pPr>
            <w:pStyle w:val="ParagraphStyle0"/>
            <w:rPr>
              <w:rStyle w:val="CharacterStyle0"/>
              <w:rFonts w:ascii="Source Sans 3" w:eastAsia="Calibri" w:hAnsi="Source Sans 3"/>
            </w:rPr>
          </w:pPr>
        </w:p>
      </w:tc>
    </w:tr>
  </w:tbl>
  <w:p w14:paraId="5091CF3D" w14:textId="77777777" w:rsidR="00BC0171" w:rsidRPr="001B3266" w:rsidRDefault="00BC0171">
    <w:pPr>
      <w:rPr>
        <w:rStyle w:val="FakeCharacterStyle"/>
        <w:rFonts w:ascii="Source Sans 3" w:hAnsi="Source Sans 3"/>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0657FFA2" w14:textId="77777777">
      <w:trPr>
        <w:trHeight w:hRule="exact" w:val="420"/>
      </w:trPr>
      <w:tc>
        <w:tcPr>
          <w:tcW w:w="9870" w:type="dxa"/>
          <w:gridSpan w:val="3"/>
        </w:tcPr>
        <w:p w14:paraId="0824C9A2" w14:textId="77777777" w:rsidR="00BC0171" w:rsidRPr="001B3266" w:rsidRDefault="00BC0171">
          <w:pPr>
            <w:rPr>
              <w:rStyle w:val="FakeCharacterStyle"/>
              <w:rFonts w:ascii="Source Sans 3" w:hAnsi="Source Sans 3"/>
            </w:rPr>
          </w:pPr>
        </w:p>
      </w:tc>
    </w:tr>
    <w:tr w:rsidR="00BC0171" w:rsidRPr="001B3266" w14:paraId="44ECCB9F" w14:textId="77777777">
      <w:trPr>
        <w:trHeight w:hRule="exact" w:val="405"/>
      </w:trPr>
      <w:tc>
        <w:tcPr>
          <w:tcW w:w="3285" w:type="dxa"/>
          <w:shd w:val="clear" w:color="auto" w:fill="auto"/>
        </w:tcPr>
        <w:p w14:paraId="78F68AAB"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2532B164"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24CC1921" w14:textId="77777777" w:rsidR="00BC0171" w:rsidRPr="001B3266" w:rsidRDefault="00BC0171">
          <w:pPr>
            <w:pStyle w:val="ParagraphStyle0"/>
            <w:rPr>
              <w:rStyle w:val="CharacterStyle0"/>
              <w:rFonts w:ascii="Source Sans 3" w:eastAsia="Calibri" w:hAnsi="Source Sans 3"/>
            </w:rPr>
          </w:pPr>
        </w:p>
      </w:tc>
    </w:tr>
  </w:tbl>
  <w:p w14:paraId="4B4C7B49" w14:textId="77777777" w:rsidR="00BC0171" w:rsidRPr="001B3266" w:rsidRDefault="00BC0171">
    <w:pPr>
      <w:rPr>
        <w:rStyle w:val="FakeCharacterStyle"/>
        <w:rFonts w:ascii="Source Sans 3" w:hAnsi="Source Sans 3"/>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5AF8161C" w14:textId="77777777">
      <w:trPr>
        <w:trHeight w:hRule="exact" w:val="420"/>
      </w:trPr>
      <w:tc>
        <w:tcPr>
          <w:tcW w:w="9870" w:type="dxa"/>
          <w:gridSpan w:val="3"/>
        </w:tcPr>
        <w:p w14:paraId="6C6788CD" w14:textId="77777777" w:rsidR="00BC0171" w:rsidRPr="001B3266" w:rsidRDefault="00BC0171">
          <w:pPr>
            <w:rPr>
              <w:rStyle w:val="FakeCharacterStyle"/>
              <w:rFonts w:ascii="Source Sans 3" w:hAnsi="Source Sans 3"/>
            </w:rPr>
          </w:pPr>
        </w:p>
      </w:tc>
    </w:tr>
    <w:tr w:rsidR="00BC0171" w:rsidRPr="001B3266" w14:paraId="3E345821" w14:textId="77777777">
      <w:trPr>
        <w:trHeight w:hRule="exact" w:val="405"/>
      </w:trPr>
      <w:tc>
        <w:tcPr>
          <w:tcW w:w="3285" w:type="dxa"/>
          <w:shd w:val="clear" w:color="auto" w:fill="auto"/>
        </w:tcPr>
        <w:p w14:paraId="7A7510E7"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78165ADC"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0CA8AE53" w14:textId="77777777" w:rsidR="00BC0171" w:rsidRPr="001B3266" w:rsidRDefault="00BC0171">
          <w:pPr>
            <w:pStyle w:val="ParagraphStyle0"/>
            <w:rPr>
              <w:rStyle w:val="CharacterStyle0"/>
              <w:rFonts w:ascii="Source Sans 3" w:eastAsia="Calibri" w:hAnsi="Source Sans 3"/>
            </w:rPr>
          </w:pPr>
        </w:p>
      </w:tc>
    </w:tr>
  </w:tbl>
  <w:p w14:paraId="7925C9BE" w14:textId="77777777" w:rsidR="00BC0171" w:rsidRPr="001B3266" w:rsidRDefault="00BC0171">
    <w:pPr>
      <w:rPr>
        <w:rStyle w:val="FakeCharacterStyle"/>
        <w:rFonts w:ascii="Source Sans 3" w:hAnsi="Source Sans 3"/>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30EB34A8" w14:textId="77777777">
      <w:trPr>
        <w:trHeight w:hRule="exact" w:val="420"/>
      </w:trPr>
      <w:tc>
        <w:tcPr>
          <w:tcW w:w="9870" w:type="dxa"/>
          <w:gridSpan w:val="3"/>
        </w:tcPr>
        <w:p w14:paraId="18B34859" w14:textId="77777777" w:rsidR="00BC0171" w:rsidRPr="001B3266" w:rsidRDefault="00BC0171">
          <w:pPr>
            <w:rPr>
              <w:rStyle w:val="FakeCharacterStyle"/>
              <w:rFonts w:ascii="Source Sans 3" w:hAnsi="Source Sans 3"/>
            </w:rPr>
          </w:pPr>
        </w:p>
      </w:tc>
    </w:tr>
    <w:tr w:rsidR="00BC0171" w:rsidRPr="001B3266" w14:paraId="36A239DE" w14:textId="77777777">
      <w:trPr>
        <w:trHeight w:hRule="exact" w:val="405"/>
      </w:trPr>
      <w:tc>
        <w:tcPr>
          <w:tcW w:w="3285" w:type="dxa"/>
          <w:shd w:val="clear" w:color="auto" w:fill="auto"/>
        </w:tcPr>
        <w:p w14:paraId="4A4FDEF5"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7529333E"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489FD459" w14:textId="77777777" w:rsidR="00BC0171" w:rsidRPr="001B3266" w:rsidRDefault="00BC0171">
          <w:pPr>
            <w:pStyle w:val="ParagraphStyle0"/>
            <w:rPr>
              <w:rStyle w:val="CharacterStyle0"/>
              <w:rFonts w:ascii="Source Sans 3" w:eastAsia="Calibri" w:hAnsi="Source Sans 3"/>
            </w:rPr>
          </w:pPr>
        </w:p>
      </w:tc>
    </w:tr>
  </w:tbl>
  <w:p w14:paraId="0892C3D5" w14:textId="77777777" w:rsidR="00BC0171" w:rsidRPr="001B3266" w:rsidRDefault="00BC0171">
    <w:pPr>
      <w:rPr>
        <w:rStyle w:val="FakeCharacterStyle"/>
        <w:rFonts w:ascii="Source Sans 3" w:hAnsi="Source Sans 3"/>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56EB3F81" w14:textId="77777777">
      <w:trPr>
        <w:trHeight w:hRule="exact" w:val="420"/>
      </w:trPr>
      <w:tc>
        <w:tcPr>
          <w:tcW w:w="9870" w:type="dxa"/>
          <w:gridSpan w:val="3"/>
        </w:tcPr>
        <w:p w14:paraId="5C69839F" w14:textId="77777777" w:rsidR="00BC0171" w:rsidRPr="001B3266" w:rsidRDefault="00BC0171">
          <w:pPr>
            <w:rPr>
              <w:rStyle w:val="FakeCharacterStyle"/>
              <w:rFonts w:ascii="Source Sans 3" w:hAnsi="Source Sans 3"/>
            </w:rPr>
          </w:pPr>
        </w:p>
      </w:tc>
    </w:tr>
    <w:tr w:rsidR="00BC0171" w:rsidRPr="001B3266" w14:paraId="4C881155" w14:textId="77777777">
      <w:trPr>
        <w:trHeight w:hRule="exact" w:val="405"/>
      </w:trPr>
      <w:tc>
        <w:tcPr>
          <w:tcW w:w="3285" w:type="dxa"/>
          <w:shd w:val="clear" w:color="auto" w:fill="auto"/>
        </w:tcPr>
        <w:p w14:paraId="19F0226A"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2C64FB39"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390694D2" w14:textId="77777777" w:rsidR="00BC0171" w:rsidRPr="001B3266" w:rsidRDefault="00BC0171">
          <w:pPr>
            <w:pStyle w:val="ParagraphStyle0"/>
            <w:rPr>
              <w:rStyle w:val="CharacterStyle0"/>
              <w:rFonts w:ascii="Source Sans 3" w:eastAsia="Calibri" w:hAnsi="Source Sans 3"/>
            </w:rPr>
          </w:pPr>
        </w:p>
      </w:tc>
    </w:tr>
  </w:tbl>
  <w:p w14:paraId="1B0DC9F1" w14:textId="77777777" w:rsidR="00BC0171" w:rsidRPr="001B3266" w:rsidRDefault="00BC0171">
    <w:pPr>
      <w:rPr>
        <w:rStyle w:val="FakeCharacterStyle"/>
        <w:rFonts w:ascii="Source Sans 3" w:hAnsi="Source Sans 3"/>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605565BB" w14:textId="77777777">
      <w:trPr>
        <w:trHeight w:hRule="exact" w:val="420"/>
      </w:trPr>
      <w:tc>
        <w:tcPr>
          <w:tcW w:w="9870" w:type="dxa"/>
          <w:gridSpan w:val="3"/>
        </w:tcPr>
        <w:p w14:paraId="00D757F1" w14:textId="77777777" w:rsidR="00BC0171" w:rsidRPr="001B3266" w:rsidRDefault="00BC0171">
          <w:pPr>
            <w:rPr>
              <w:rStyle w:val="FakeCharacterStyle"/>
              <w:rFonts w:ascii="Source Sans 3" w:hAnsi="Source Sans 3"/>
            </w:rPr>
          </w:pPr>
        </w:p>
      </w:tc>
    </w:tr>
    <w:tr w:rsidR="00BC0171" w:rsidRPr="001B3266" w14:paraId="0C36EFB1" w14:textId="77777777">
      <w:trPr>
        <w:trHeight w:hRule="exact" w:val="405"/>
      </w:trPr>
      <w:tc>
        <w:tcPr>
          <w:tcW w:w="3285" w:type="dxa"/>
          <w:shd w:val="clear" w:color="auto" w:fill="auto"/>
        </w:tcPr>
        <w:p w14:paraId="472CA514"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16C5D605"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3EB04AEB" w14:textId="77777777" w:rsidR="00BC0171" w:rsidRPr="001B3266" w:rsidRDefault="00BC0171">
          <w:pPr>
            <w:pStyle w:val="ParagraphStyle0"/>
            <w:rPr>
              <w:rStyle w:val="CharacterStyle0"/>
              <w:rFonts w:ascii="Source Sans 3" w:eastAsia="Calibri" w:hAnsi="Source Sans 3"/>
            </w:rPr>
          </w:pPr>
        </w:p>
      </w:tc>
    </w:tr>
  </w:tbl>
  <w:p w14:paraId="3296165E" w14:textId="77777777" w:rsidR="00BC0171" w:rsidRPr="001B3266" w:rsidRDefault="00BC0171">
    <w:pPr>
      <w:rPr>
        <w:rStyle w:val="FakeCharacterStyle"/>
        <w:rFonts w:ascii="Source Sans 3" w:hAnsi="Source Sans 3"/>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4D2058FF" w14:textId="77777777">
      <w:trPr>
        <w:trHeight w:hRule="exact" w:val="420"/>
      </w:trPr>
      <w:tc>
        <w:tcPr>
          <w:tcW w:w="9870" w:type="dxa"/>
          <w:gridSpan w:val="3"/>
        </w:tcPr>
        <w:p w14:paraId="2FA7A2E1" w14:textId="77777777" w:rsidR="00BC0171" w:rsidRPr="001B3266" w:rsidRDefault="00BC0171">
          <w:pPr>
            <w:rPr>
              <w:rStyle w:val="FakeCharacterStyle"/>
              <w:rFonts w:ascii="Source Sans 3" w:hAnsi="Source Sans 3"/>
            </w:rPr>
          </w:pPr>
        </w:p>
      </w:tc>
    </w:tr>
    <w:tr w:rsidR="00BC0171" w:rsidRPr="001B3266" w14:paraId="53C6EAE3" w14:textId="77777777">
      <w:trPr>
        <w:trHeight w:hRule="exact" w:val="405"/>
      </w:trPr>
      <w:tc>
        <w:tcPr>
          <w:tcW w:w="3285" w:type="dxa"/>
          <w:shd w:val="clear" w:color="auto" w:fill="auto"/>
        </w:tcPr>
        <w:p w14:paraId="6D02FE82"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26EAB332"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14E94348" w14:textId="77777777" w:rsidR="00BC0171" w:rsidRPr="001B3266" w:rsidRDefault="00BC0171">
          <w:pPr>
            <w:pStyle w:val="ParagraphStyle0"/>
            <w:rPr>
              <w:rStyle w:val="CharacterStyle0"/>
              <w:rFonts w:ascii="Source Sans 3" w:eastAsia="Calibri" w:hAnsi="Source Sans 3"/>
            </w:rPr>
          </w:pPr>
        </w:p>
      </w:tc>
    </w:tr>
  </w:tbl>
  <w:p w14:paraId="112DD61E" w14:textId="77777777" w:rsidR="00BC0171" w:rsidRPr="001B3266" w:rsidRDefault="00BC0171">
    <w:pPr>
      <w:rPr>
        <w:rStyle w:val="FakeCharacterStyle"/>
        <w:rFonts w:ascii="Source Sans 3" w:hAnsi="Source Sans 3"/>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4A583B19" w14:textId="77777777">
      <w:trPr>
        <w:trHeight w:hRule="exact" w:val="420"/>
      </w:trPr>
      <w:tc>
        <w:tcPr>
          <w:tcW w:w="9870" w:type="dxa"/>
          <w:gridSpan w:val="3"/>
        </w:tcPr>
        <w:p w14:paraId="4DB5966A" w14:textId="77777777" w:rsidR="00BC0171" w:rsidRPr="001B3266" w:rsidRDefault="00BC0171">
          <w:pPr>
            <w:rPr>
              <w:rStyle w:val="FakeCharacterStyle"/>
              <w:rFonts w:ascii="Source Sans 3" w:hAnsi="Source Sans 3"/>
            </w:rPr>
          </w:pPr>
        </w:p>
      </w:tc>
    </w:tr>
    <w:tr w:rsidR="00BC0171" w:rsidRPr="001B3266" w14:paraId="63BE2A32" w14:textId="77777777">
      <w:trPr>
        <w:trHeight w:hRule="exact" w:val="405"/>
      </w:trPr>
      <w:tc>
        <w:tcPr>
          <w:tcW w:w="3285" w:type="dxa"/>
          <w:shd w:val="clear" w:color="auto" w:fill="auto"/>
        </w:tcPr>
        <w:p w14:paraId="35DFF8B6"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6C5534A8"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1BD2095E" w14:textId="77777777" w:rsidR="00BC0171" w:rsidRPr="001B3266" w:rsidRDefault="00BC0171">
          <w:pPr>
            <w:pStyle w:val="ParagraphStyle0"/>
            <w:rPr>
              <w:rStyle w:val="CharacterStyle0"/>
              <w:rFonts w:ascii="Source Sans 3" w:eastAsia="Calibri" w:hAnsi="Source Sans 3"/>
            </w:rPr>
          </w:pPr>
        </w:p>
      </w:tc>
    </w:tr>
  </w:tbl>
  <w:p w14:paraId="1165B235" w14:textId="77777777" w:rsidR="00BC0171" w:rsidRPr="001B3266" w:rsidRDefault="00BC0171">
    <w:pPr>
      <w:rPr>
        <w:rStyle w:val="FakeCharacterStyle"/>
        <w:rFonts w:ascii="Source Sans 3" w:hAnsi="Source Sans 3"/>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130FD058" w14:textId="77777777">
      <w:trPr>
        <w:trHeight w:hRule="exact" w:val="420"/>
      </w:trPr>
      <w:tc>
        <w:tcPr>
          <w:tcW w:w="9870" w:type="dxa"/>
          <w:gridSpan w:val="3"/>
        </w:tcPr>
        <w:p w14:paraId="5FF347A1" w14:textId="77777777" w:rsidR="00BC0171" w:rsidRPr="001B3266" w:rsidRDefault="00BC0171">
          <w:pPr>
            <w:rPr>
              <w:rStyle w:val="FakeCharacterStyle"/>
              <w:rFonts w:ascii="Source Sans 3" w:hAnsi="Source Sans 3"/>
            </w:rPr>
          </w:pPr>
        </w:p>
      </w:tc>
    </w:tr>
    <w:tr w:rsidR="00BC0171" w:rsidRPr="001B3266" w14:paraId="0B74DF86" w14:textId="77777777">
      <w:trPr>
        <w:trHeight w:hRule="exact" w:val="405"/>
      </w:trPr>
      <w:tc>
        <w:tcPr>
          <w:tcW w:w="3285" w:type="dxa"/>
          <w:shd w:val="clear" w:color="auto" w:fill="auto"/>
        </w:tcPr>
        <w:p w14:paraId="60B8862D"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22004DC2"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00B3C40D" w14:textId="77777777" w:rsidR="00BC0171" w:rsidRPr="001B3266" w:rsidRDefault="00BC0171">
          <w:pPr>
            <w:pStyle w:val="ParagraphStyle0"/>
            <w:rPr>
              <w:rStyle w:val="CharacterStyle0"/>
              <w:rFonts w:ascii="Source Sans 3" w:eastAsia="Calibri" w:hAnsi="Source Sans 3"/>
            </w:rPr>
          </w:pPr>
        </w:p>
      </w:tc>
    </w:tr>
  </w:tbl>
  <w:p w14:paraId="1DAFBF05" w14:textId="77777777" w:rsidR="00BC0171" w:rsidRPr="001B3266" w:rsidRDefault="00BC0171">
    <w:pPr>
      <w:rPr>
        <w:rStyle w:val="FakeCharacterStyle"/>
        <w:rFonts w:ascii="Source Sans 3" w:hAnsi="Source Sans 3"/>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0355BC22" w14:textId="77777777">
      <w:trPr>
        <w:trHeight w:hRule="exact" w:val="420"/>
      </w:trPr>
      <w:tc>
        <w:tcPr>
          <w:tcW w:w="9870" w:type="dxa"/>
          <w:gridSpan w:val="3"/>
        </w:tcPr>
        <w:p w14:paraId="0EA8F899" w14:textId="77777777" w:rsidR="00BC0171" w:rsidRPr="001B3266" w:rsidRDefault="00BC0171">
          <w:pPr>
            <w:rPr>
              <w:rStyle w:val="FakeCharacterStyle"/>
              <w:rFonts w:ascii="Source Sans 3" w:hAnsi="Source Sans 3"/>
            </w:rPr>
          </w:pPr>
        </w:p>
      </w:tc>
    </w:tr>
    <w:tr w:rsidR="00BC0171" w:rsidRPr="001B3266" w14:paraId="77E7EB12" w14:textId="77777777">
      <w:trPr>
        <w:trHeight w:hRule="exact" w:val="405"/>
      </w:trPr>
      <w:tc>
        <w:tcPr>
          <w:tcW w:w="3285" w:type="dxa"/>
          <w:shd w:val="clear" w:color="auto" w:fill="auto"/>
        </w:tcPr>
        <w:p w14:paraId="0B1F20D2"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443AE22B"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22036935" w14:textId="77777777" w:rsidR="00BC0171" w:rsidRPr="001B3266" w:rsidRDefault="00BC0171">
          <w:pPr>
            <w:pStyle w:val="ParagraphStyle0"/>
            <w:rPr>
              <w:rStyle w:val="CharacterStyle0"/>
              <w:rFonts w:ascii="Source Sans 3" w:eastAsia="Calibri" w:hAnsi="Source Sans 3"/>
            </w:rPr>
          </w:pPr>
        </w:p>
      </w:tc>
    </w:tr>
  </w:tbl>
  <w:p w14:paraId="1732030F" w14:textId="77777777" w:rsidR="00BC0171" w:rsidRPr="001B3266" w:rsidRDefault="00BC0171">
    <w:pPr>
      <w:rPr>
        <w:rStyle w:val="FakeCharacterStyle"/>
        <w:rFonts w:ascii="Source Sans 3" w:hAnsi="Source Sans 3"/>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60E514F5" w14:textId="77777777">
      <w:trPr>
        <w:trHeight w:hRule="exact" w:val="420"/>
      </w:trPr>
      <w:tc>
        <w:tcPr>
          <w:tcW w:w="9870" w:type="dxa"/>
          <w:gridSpan w:val="3"/>
        </w:tcPr>
        <w:p w14:paraId="42F8E139" w14:textId="77777777" w:rsidR="00BC0171" w:rsidRPr="001B3266" w:rsidRDefault="00BC0171">
          <w:pPr>
            <w:rPr>
              <w:rStyle w:val="FakeCharacterStyle"/>
              <w:rFonts w:ascii="Source Sans 3" w:hAnsi="Source Sans 3"/>
            </w:rPr>
          </w:pPr>
        </w:p>
      </w:tc>
    </w:tr>
    <w:tr w:rsidR="00BC0171" w:rsidRPr="001B3266" w14:paraId="29D6B001" w14:textId="77777777">
      <w:trPr>
        <w:trHeight w:hRule="exact" w:val="405"/>
      </w:trPr>
      <w:tc>
        <w:tcPr>
          <w:tcW w:w="3285" w:type="dxa"/>
          <w:shd w:val="clear" w:color="auto" w:fill="auto"/>
        </w:tcPr>
        <w:p w14:paraId="4F61DF42"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78BEC229"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492BA145" w14:textId="77777777" w:rsidR="00BC0171" w:rsidRPr="001B3266" w:rsidRDefault="00BC0171">
          <w:pPr>
            <w:pStyle w:val="ParagraphStyle0"/>
            <w:rPr>
              <w:rStyle w:val="CharacterStyle0"/>
              <w:rFonts w:ascii="Source Sans 3" w:eastAsia="Calibri" w:hAnsi="Source Sans 3"/>
            </w:rPr>
          </w:pPr>
        </w:p>
      </w:tc>
    </w:tr>
  </w:tbl>
  <w:p w14:paraId="2C2AEB55" w14:textId="77777777" w:rsidR="00BC0171" w:rsidRPr="001B3266" w:rsidRDefault="00BC0171">
    <w:pPr>
      <w:rPr>
        <w:rStyle w:val="FakeCharacterStyle"/>
        <w:rFonts w:ascii="Source Sans 3" w:hAnsi="Source Sans 3"/>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531FA7CB" w14:textId="77777777">
      <w:trPr>
        <w:trHeight w:hRule="exact" w:val="420"/>
      </w:trPr>
      <w:tc>
        <w:tcPr>
          <w:tcW w:w="9870" w:type="dxa"/>
          <w:gridSpan w:val="3"/>
        </w:tcPr>
        <w:p w14:paraId="52424360" w14:textId="77777777" w:rsidR="00BC0171" w:rsidRPr="001B3266" w:rsidRDefault="00BC0171">
          <w:pPr>
            <w:rPr>
              <w:rStyle w:val="FakeCharacterStyle"/>
              <w:rFonts w:ascii="Source Sans 3" w:hAnsi="Source Sans 3"/>
            </w:rPr>
          </w:pPr>
        </w:p>
      </w:tc>
    </w:tr>
    <w:tr w:rsidR="00BC0171" w:rsidRPr="001B3266" w14:paraId="1C4C0A7F" w14:textId="77777777">
      <w:trPr>
        <w:trHeight w:hRule="exact" w:val="405"/>
      </w:trPr>
      <w:tc>
        <w:tcPr>
          <w:tcW w:w="3285" w:type="dxa"/>
          <w:shd w:val="clear" w:color="auto" w:fill="auto"/>
        </w:tcPr>
        <w:p w14:paraId="0075027F"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23ED7D42"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68EB0C84" w14:textId="77777777" w:rsidR="00BC0171" w:rsidRPr="001B3266" w:rsidRDefault="00BC0171">
          <w:pPr>
            <w:pStyle w:val="ParagraphStyle0"/>
            <w:rPr>
              <w:rStyle w:val="CharacterStyle0"/>
              <w:rFonts w:ascii="Source Sans 3" w:eastAsia="Calibri" w:hAnsi="Source Sans 3"/>
            </w:rPr>
          </w:pPr>
        </w:p>
      </w:tc>
    </w:tr>
  </w:tbl>
  <w:p w14:paraId="2C3B6089" w14:textId="77777777" w:rsidR="00BC0171" w:rsidRPr="001B3266" w:rsidRDefault="00BC0171">
    <w:pPr>
      <w:rPr>
        <w:rStyle w:val="FakeCharacterStyle"/>
        <w:rFonts w:ascii="Source Sans 3" w:hAnsi="Source Sans 3"/>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7E737CC2" w14:textId="77777777">
      <w:trPr>
        <w:trHeight w:hRule="exact" w:val="420"/>
      </w:trPr>
      <w:tc>
        <w:tcPr>
          <w:tcW w:w="9870" w:type="dxa"/>
          <w:gridSpan w:val="3"/>
        </w:tcPr>
        <w:p w14:paraId="214C12A1" w14:textId="77777777" w:rsidR="00BC0171" w:rsidRPr="001B3266" w:rsidRDefault="00BC0171">
          <w:pPr>
            <w:rPr>
              <w:rStyle w:val="FakeCharacterStyle"/>
              <w:rFonts w:ascii="Source Sans 3" w:hAnsi="Source Sans 3"/>
            </w:rPr>
          </w:pPr>
        </w:p>
      </w:tc>
    </w:tr>
    <w:tr w:rsidR="00BC0171" w:rsidRPr="001B3266" w14:paraId="3C3294E6" w14:textId="77777777">
      <w:trPr>
        <w:trHeight w:hRule="exact" w:val="405"/>
      </w:trPr>
      <w:tc>
        <w:tcPr>
          <w:tcW w:w="3285" w:type="dxa"/>
          <w:shd w:val="clear" w:color="auto" w:fill="auto"/>
        </w:tcPr>
        <w:p w14:paraId="2F860940"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441DAFF2"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41F3ACA2" w14:textId="77777777" w:rsidR="00BC0171" w:rsidRPr="001B3266" w:rsidRDefault="00BC0171">
          <w:pPr>
            <w:pStyle w:val="ParagraphStyle0"/>
            <w:rPr>
              <w:rStyle w:val="CharacterStyle0"/>
              <w:rFonts w:ascii="Source Sans 3" w:eastAsia="Calibri" w:hAnsi="Source Sans 3"/>
            </w:rPr>
          </w:pPr>
        </w:p>
      </w:tc>
    </w:tr>
  </w:tbl>
  <w:p w14:paraId="7B87116B" w14:textId="77777777" w:rsidR="00BC0171" w:rsidRPr="001B3266" w:rsidRDefault="00BC0171">
    <w:pPr>
      <w:rPr>
        <w:rStyle w:val="FakeCharacterStyle"/>
        <w:rFonts w:ascii="Source Sans 3" w:hAnsi="Source Sans 3"/>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76B9B4B2" w14:textId="77777777">
      <w:trPr>
        <w:trHeight w:hRule="exact" w:val="420"/>
      </w:trPr>
      <w:tc>
        <w:tcPr>
          <w:tcW w:w="9870" w:type="dxa"/>
          <w:gridSpan w:val="3"/>
        </w:tcPr>
        <w:p w14:paraId="399A7CFC" w14:textId="77777777" w:rsidR="00BC0171" w:rsidRPr="001B3266" w:rsidRDefault="00BC0171">
          <w:pPr>
            <w:rPr>
              <w:rStyle w:val="FakeCharacterStyle"/>
              <w:rFonts w:ascii="Source Sans 3" w:hAnsi="Source Sans 3"/>
            </w:rPr>
          </w:pPr>
        </w:p>
      </w:tc>
    </w:tr>
    <w:tr w:rsidR="00BC0171" w:rsidRPr="001B3266" w14:paraId="3E13E022" w14:textId="77777777">
      <w:trPr>
        <w:trHeight w:hRule="exact" w:val="405"/>
      </w:trPr>
      <w:tc>
        <w:tcPr>
          <w:tcW w:w="3285" w:type="dxa"/>
          <w:shd w:val="clear" w:color="auto" w:fill="auto"/>
        </w:tcPr>
        <w:p w14:paraId="4D56191C"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7B0E182B"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66C21105" w14:textId="77777777" w:rsidR="00BC0171" w:rsidRPr="001B3266" w:rsidRDefault="00BC0171">
          <w:pPr>
            <w:pStyle w:val="ParagraphStyle0"/>
            <w:rPr>
              <w:rStyle w:val="CharacterStyle0"/>
              <w:rFonts w:ascii="Source Sans 3" w:eastAsia="Calibri" w:hAnsi="Source Sans 3"/>
            </w:rPr>
          </w:pPr>
        </w:p>
      </w:tc>
    </w:tr>
  </w:tbl>
  <w:p w14:paraId="1B8A40BC" w14:textId="77777777" w:rsidR="00BC0171" w:rsidRPr="001B3266" w:rsidRDefault="00BC0171">
    <w:pPr>
      <w:rPr>
        <w:rStyle w:val="FakeCharacterStyle"/>
        <w:rFonts w:ascii="Source Sans 3" w:hAnsi="Source Sans 3"/>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0077BAC2" w14:textId="77777777">
      <w:trPr>
        <w:trHeight w:hRule="exact" w:val="420"/>
      </w:trPr>
      <w:tc>
        <w:tcPr>
          <w:tcW w:w="9870" w:type="dxa"/>
          <w:gridSpan w:val="3"/>
        </w:tcPr>
        <w:p w14:paraId="3514F7EB" w14:textId="77777777" w:rsidR="00BC0171" w:rsidRPr="001B3266" w:rsidRDefault="00BC0171">
          <w:pPr>
            <w:rPr>
              <w:rStyle w:val="FakeCharacterStyle"/>
              <w:rFonts w:ascii="Source Sans 3" w:hAnsi="Source Sans 3"/>
            </w:rPr>
          </w:pPr>
        </w:p>
      </w:tc>
    </w:tr>
    <w:tr w:rsidR="00BC0171" w:rsidRPr="001B3266" w14:paraId="6060F7F4" w14:textId="77777777">
      <w:trPr>
        <w:trHeight w:hRule="exact" w:val="405"/>
      </w:trPr>
      <w:tc>
        <w:tcPr>
          <w:tcW w:w="3285" w:type="dxa"/>
          <w:shd w:val="clear" w:color="auto" w:fill="auto"/>
        </w:tcPr>
        <w:p w14:paraId="0C44436D"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31DB60C0"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481B74E9" w14:textId="77777777" w:rsidR="00BC0171" w:rsidRPr="001B3266" w:rsidRDefault="00BC0171">
          <w:pPr>
            <w:pStyle w:val="ParagraphStyle0"/>
            <w:rPr>
              <w:rStyle w:val="CharacterStyle0"/>
              <w:rFonts w:ascii="Source Sans 3" w:eastAsia="Calibri" w:hAnsi="Source Sans 3"/>
            </w:rPr>
          </w:pPr>
        </w:p>
      </w:tc>
    </w:tr>
  </w:tbl>
  <w:p w14:paraId="031543FB" w14:textId="77777777" w:rsidR="00BC0171" w:rsidRPr="001B3266" w:rsidRDefault="00BC0171">
    <w:pPr>
      <w:rPr>
        <w:rStyle w:val="FakeCharacterStyle"/>
        <w:rFonts w:ascii="Source Sans 3" w:hAnsi="Source Sans 3"/>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3F45E60F" w14:textId="77777777">
      <w:trPr>
        <w:trHeight w:hRule="exact" w:val="420"/>
      </w:trPr>
      <w:tc>
        <w:tcPr>
          <w:tcW w:w="9870" w:type="dxa"/>
          <w:gridSpan w:val="3"/>
        </w:tcPr>
        <w:p w14:paraId="063BCD76" w14:textId="77777777" w:rsidR="00BC0171" w:rsidRPr="001B3266" w:rsidRDefault="00BC0171">
          <w:pPr>
            <w:rPr>
              <w:rStyle w:val="FakeCharacterStyle"/>
              <w:rFonts w:ascii="Source Sans 3" w:hAnsi="Source Sans 3"/>
            </w:rPr>
          </w:pPr>
        </w:p>
      </w:tc>
    </w:tr>
    <w:tr w:rsidR="00BC0171" w:rsidRPr="001B3266" w14:paraId="6E75174E" w14:textId="77777777">
      <w:trPr>
        <w:trHeight w:hRule="exact" w:val="405"/>
      </w:trPr>
      <w:tc>
        <w:tcPr>
          <w:tcW w:w="3285" w:type="dxa"/>
          <w:shd w:val="clear" w:color="auto" w:fill="auto"/>
        </w:tcPr>
        <w:p w14:paraId="77979E25"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0E9AE356"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67101150" w14:textId="77777777" w:rsidR="00BC0171" w:rsidRPr="001B3266" w:rsidRDefault="00BC0171">
          <w:pPr>
            <w:pStyle w:val="ParagraphStyle0"/>
            <w:rPr>
              <w:rStyle w:val="CharacterStyle0"/>
              <w:rFonts w:ascii="Source Sans 3" w:eastAsia="Calibri" w:hAnsi="Source Sans 3"/>
            </w:rPr>
          </w:pPr>
        </w:p>
      </w:tc>
    </w:tr>
  </w:tbl>
  <w:p w14:paraId="1D0C0519" w14:textId="77777777" w:rsidR="00BC0171" w:rsidRPr="001B3266" w:rsidRDefault="00BC0171">
    <w:pPr>
      <w:rPr>
        <w:rStyle w:val="FakeCharacterStyle"/>
        <w:rFonts w:ascii="Source Sans 3" w:hAnsi="Source Sans 3"/>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0A242CC2" w14:textId="77777777">
      <w:trPr>
        <w:trHeight w:hRule="exact" w:val="420"/>
      </w:trPr>
      <w:tc>
        <w:tcPr>
          <w:tcW w:w="9870" w:type="dxa"/>
          <w:gridSpan w:val="3"/>
        </w:tcPr>
        <w:p w14:paraId="2D21F0EB" w14:textId="77777777" w:rsidR="00BC0171" w:rsidRPr="001B3266" w:rsidRDefault="00BC0171">
          <w:pPr>
            <w:rPr>
              <w:rStyle w:val="FakeCharacterStyle"/>
              <w:rFonts w:ascii="Source Sans 3" w:hAnsi="Source Sans 3"/>
            </w:rPr>
          </w:pPr>
        </w:p>
      </w:tc>
    </w:tr>
    <w:tr w:rsidR="00BC0171" w:rsidRPr="001B3266" w14:paraId="3E649A0C" w14:textId="77777777">
      <w:trPr>
        <w:trHeight w:hRule="exact" w:val="405"/>
      </w:trPr>
      <w:tc>
        <w:tcPr>
          <w:tcW w:w="3285" w:type="dxa"/>
          <w:shd w:val="clear" w:color="auto" w:fill="auto"/>
        </w:tcPr>
        <w:p w14:paraId="28D5C999"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2CA3B21F"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1EF52A4D" w14:textId="77777777" w:rsidR="00BC0171" w:rsidRPr="001B3266" w:rsidRDefault="00BC0171">
          <w:pPr>
            <w:pStyle w:val="ParagraphStyle0"/>
            <w:rPr>
              <w:rStyle w:val="CharacterStyle0"/>
              <w:rFonts w:ascii="Source Sans 3" w:eastAsia="Calibri" w:hAnsi="Source Sans 3"/>
            </w:rPr>
          </w:pPr>
        </w:p>
      </w:tc>
    </w:tr>
  </w:tbl>
  <w:p w14:paraId="3476A28A" w14:textId="77777777" w:rsidR="00BC0171" w:rsidRPr="001B3266" w:rsidRDefault="00BC0171">
    <w:pPr>
      <w:rPr>
        <w:rStyle w:val="FakeCharacterStyle"/>
        <w:rFonts w:ascii="Source Sans 3" w:hAnsi="Source Sans 3"/>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41FF050E" w14:textId="77777777">
      <w:trPr>
        <w:trHeight w:hRule="exact" w:val="420"/>
      </w:trPr>
      <w:tc>
        <w:tcPr>
          <w:tcW w:w="9870" w:type="dxa"/>
          <w:gridSpan w:val="3"/>
        </w:tcPr>
        <w:p w14:paraId="2F148A01" w14:textId="77777777" w:rsidR="00BC0171" w:rsidRPr="001B3266" w:rsidRDefault="00BC0171">
          <w:pPr>
            <w:rPr>
              <w:rStyle w:val="FakeCharacterStyle"/>
              <w:rFonts w:ascii="Source Sans 3" w:hAnsi="Source Sans 3"/>
            </w:rPr>
          </w:pPr>
        </w:p>
      </w:tc>
    </w:tr>
    <w:tr w:rsidR="00BC0171" w:rsidRPr="001B3266" w14:paraId="567AE4AF" w14:textId="77777777">
      <w:trPr>
        <w:trHeight w:hRule="exact" w:val="405"/>
      </w:trPr>
      <w:tc>
        <w:tcPr>
          <w:tcW w:w="3285" w:type="dxa"/>
          <w:shd w:val="clear" w:color="auto" w:fill="auto"/>
        </w:tcPr>
        <w:p w14:paraId="6F71C8DE"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7B33E43B"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10C7A7BE" w14:textId="77777777" w:rsidR="00BC0171" w:rsidRPr="001B3266" w:rsidRDefault="00BC0171">
          <w:pPr>
            <w:pStyle w:val="ParagraphStyle0"/>
            <w:rPr>
              <w:rStyle w:val="CharacterStyle0"/>
              <w:rFonts w:ascii="Source Sans 3" w:eastAsia="Calibri" w:hAnsi="Source Sans 3"/>
            </w:rPr>
          </w:pPr>
        </w:p>
      </w:tc>
    </w:tr>
  </w:tbl>
  <w:p w14:paraId="43A40469" w14:textId="77777777" w:rsidR="00BC0171" w:rsidRPr="001B3266" w:rsidRDefault="00BC0171">
    <w:pPr>
      <w:rPr>
        <w:rStyle w:val="FakeCharacterStyle"/>
        <w:rFonts w:ascii="Source Sans 3" w:hAnsi="Source Sans 3"/>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6A22536F" w14:textId="77777777">
      <w:trPr>
        <w:trHeight w:hRule="exact" w:val="420"/>
      </w:trPr>
      <w:tc>
        <w:tcPr>
          <w:tcW w:w="9870" w:type="dxa"/>
          <w:gridSpan w:val="3"/>
        </w:tcPr>
        <w:p w14:paraId="62A4DF95" w14:textId="77777777" w:rsidR="00BC0171" w:rsidRPr="001B3266" w:rsidRDefault="00BC0171">
          <w:pPr>
            <w:rPr>
              <w:rStyle w:val="FakeCharacterStyle"/>
              <w:rFonts w:ascii="Source Sans 3" w:hAnsi="Source Sans 3"/>
            </w:rPr>
          </w:pPr>
        </w:p>
      </w:tc>
    </w:tr>
    <w:tr w:rsidR="00BC0171" w:rsidRPr="001B3266" w14:paraId="4BF50EE7" w14:textId="77777777">
      <w:trPr>
        <w:trHeight w:hRule="exact" w:val="405"/>
      </w:trPr>
      <w:tc>
        <w:tcPr>
          <w:tcW w:w="3285" w:type="dxa"/>
          <w:shd w:val="clear" w:color="auto" w:fill="auto"/>
        </w:tcPr>
        <w:p w14:paraId="41E7B047"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70625D4C"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08A20DB8" w14:textId="77777777" w:rsidR="00BC0171" w:rsidRPr="001B3266" w:rsidRDefault="00BC0171">
          <w:pPr>
            <w:pStyle w:val="ParagraphStyle0"/>
            <w:rPr>
              <w:rStyle w:val="CharacterStyle0"/>
              <w:rFonts w:ascii="Source Sans 3" w:eastAsia="Calibri" w:hAnsi="Source Sans 3"/>
            </w:rPr>
          </w:pPr>
        </w:p>
      </w:tc>
    </w:tr>
  </w:tbl>
  <w:p w14:paraId="1349A390" w14:textId="77777777" w:rsidR="00BC0171" w:rsidRPr="001B3266" w:rsidRDefault="00BC0171">
    <w:pPr>
      <w:rPr>
        <w:rStyle w:val="FakeCharacterStyle"/>
        <w:rFonts w:ascii="Source Sans 3" w:hAnsi="Source Sans 3"/>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70EAC0CB" w14:textId="77777777">
      <w:trPr>
        <w:trHeight w:hRule="exact" w:val="420"/>
      </w:trPr>
      <w:tc>
        <w:tcPr>
          <w:tcW w:w="9870" w:type="dxa"/>
          <w:gridSpan w:val="3"/>
        </w:tcPr>
        <w:p w14:paraId="7A718AE7" w14:textId="77777777" w:rsidR="00BC0171" w:rsidRPr="001B3266" w:rsidRDefault="00BC0171">
          <w:pPr>
            <w:rPr>
              <w:rStyle w:val="FakeCharacterStyle"/>
              <w:rFonts w:ascii="Source Sans 3" w:hAnsi="Source Sans 3"/>
            </w:rPr>
          </w:pPr>
        </w:p>
      </w:tc>
    </w:tr>
    <w:tr w:rsidR="00BC0171" w:rsidRPr="001B3266" w14:paraId="68987D16" w14:textId="77777777">
      <w:trPr>
        <w:trHeight w:hRule="exact" w:val="405"/>
      </w:trPr>
      <w:tc>
        <w:tcPr>
          <w:tcW w:w="3285" w:type="dxa"/>
          <w:shd w:val="clear" w:color="auto" w:fill="auto"/>
        </w:tcPr>
        <w:p w14:paraId="78F315C4"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2097014F"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5C19E5FA" w14:textId="77777777" w:rsidR="00BC0171" w:rsidRPr="001B3266" w:rsidRDefault="00BC0171">
          <w:pPr>
            <w:pStyle w:val="ParagraphStyle0"/>
            <w:rPr>
              <w:rStyle w:val="CharacterStyle0"/>
              <w:rFonts w:ascii="Source Sans 3" w:eastAsia="Calibri" w:hAnsi="Source Sans 3"/>
            </w:rPr>
          </w:pPr>
        </w:p>
      </w:tc>
    </w:tr>
  </w:tbl>
  <w:p w14:paraId="3D03A9F5" w14:textId="77777777" w:rsidR="00BC0171" w:rsidRPr="001B3266" w:rsidRDefault="00BC0171">
    <w:pPr>
      <w:rPr>
        <w:rStyle w:val="FakeCharacterStyle"/>
        <w:rFonts w:ascii="Source Sans 3" w:hAnsi="Source Sans 3"/>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79EB0F6F" w14:textId="77777777">
      <w:trPr>
        <w:trHeight w:hRule="exact" w:val="420"/>
      </w:trPr>
      <w:tc>
        <w:tcPr>
          <w:tcW w:w="9870" w:type="dxa"/>
          <w:gridSpan w:val="3"/>
        </w:tcPr>
        <w:p w14:paraId="3254CA8B" w14:textId="77777777" w:rsidR="00BC0171" w:rsidRPr="001B3266" w:rsidRDefault="00BC0171">
          <w:pPr>
            <w:rPr>
              <w:rStyle w:val="FakeCharacterStyle"/>
              <w:rFonts w:ascii="Source Sans 3" w:hAnsi="Source Sans 3"/>
            </w:rPr>
          </w:pPr>
        </w:p>
      </w:tc>
    </w:tr>
    <w:tr w:rsidR="00BC0171" w:rsidRPr="001B3266" w14:paraId="0F91FA44" w14:textId="77777777">
      <w:trPr>
        <w:trHeight w:hRule="exact" w:val="405"/>
      </w:trPr>
      <w:tc>
        <w:tcPr>
          <w:tcW w:w="3285" w:type="dxa"/>
          <w:shd w:val="clear" w:color="auto" w:fill="auto"/>
        </w:tcPr>
        <w:p w14:paraId="49BC0677"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4D50E7DC"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33DBBA97" w14:textId="77777777" w:rsidR="00BC0171" w:rsidRPr="001B3266" w:rsidRDefault="00BC0171">
          <w:pPr>
            <w:pStyle w:val="ParagraphStyle0"/>
            <w:rPr>
              <w:rStyle w:val="CharacterStyle0"/>
              <w:rFonts w:ascii="Source Sans 3" w:eastAsia="Calibri" w:hAnsi="Source Sans 3"/>
            </w:rPr>
          </w:pPr>
        </w:p>
      </w:tc>
    </w:tr>
  </w:tbl>
  <w:p w14:paraId="6E3ABA26" w14:textId="77777777" w:rsidR="00BC0171" w:rsidRPr="001B3266" w:rsidRDefault="00BC0171">
    <w:pPr>
      <w:rPr>
        <w:rStyle w:val="FakeCharacterStyle"/>
        <w:rFonts w:ascii="Source Sans 3" w:hAnsi="Source Sans 3"/>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73898494" w14:textId="77777777">
      <w:trPr>
        <w:trHeight w:hRule="exact" w:val="420"/>
      </w:trPr>
      <w:tc>
        <w:tcPr>
          <w:tcW w:w="9870" w:type="dxa"/>
          <w:gridSpan w:val="3"/>
        </w:tcPr>
        <w:p w14:paraId="6319E596" w14:textId="77777777" w:rsidR="00BC0171" w:rsidRPr="001B3266" w:rsidRDefault="00BC0171">
          <w:pPr>
            <w:rPr>
              <w:rStyle w:val="FakeCharacterStyle"/>
              <w:rFonts w:ascii="Source Sans 3" w:hAnsi="Source Sans 3"/>
            </w:rPr>
          </w:pPr>
        </w:p>
      </w:tc>
    </w:tr>
    <w:tr w:rsidR="00BC0171" w:rsidRPr="001B3266" w14:paraId="5319D246" w14:textId="77777777">
      <w:trPr>
        <w:trHeight w:hRule="exact" w:val="405"/>
      </w:trPr>
      <w:tc>
        <w:tcPr>
          <w:tcW w:w="3285" w:type="dxa"/>
          <w:shd w:val="clear" w:color="auto" w:fill="auto"/>
        </w:tcPr>
        <w:p w14:paraId="7DB020D7"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68E8DAB4"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481B1C4F" w14:textId="77777777" w:rsidR="00BC0171" w:rsidRPr="001B3266" w:rsidRDefault="00BC0171">
          <w:pPr>
            <w:pStyle w:val="ParagraphStyle0"/>
            <w:rPr>
              <w:rStyle w:val="CharacterStyle0"/>
              <w:rFonts w:ascii="Source Sans 3" w:eastAsia="Calibri" w:hAnsi="Source Sans 3"/>
            </w:rPr>
          </w:pPr>
        </w:p>
      </w:tc>
    </w:tr>
  </w:tbl>
  <w:p w14:paraId="20A49D86" w14:textId="77777777" w:rsidR="00BC0171" w:rsidRPr="001B3266" w:rsidRDefault="00BC0171">
    <w:pPr>
      <w:rPr>
        <w:rStyle w:val="FakeCharacterStyle"/>
        <w:rFonts w:ascii="Source Sans 3" w:hAnsi="Source Sans 3"/>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59778686" w14:textId="77777777">
      <w:trPr>
        <w:trHeight w:hRule="exact" w:val="420"/>
      </w:trPr>
      <w:tc>
        <w:tcPr>
          <w:tcW w:w="9870" w:type="dxa"/>
          <w:gridSpan w:val="3"/>
        </w:tcPr>
        <w:p w14:paraId="217325A2" w14:textId="77777777" w:rsidR="00BC0171" w:rsidRPr="001B3266" w:rsidRDefault="00BC0171">
          <w:pPr>
            <w:rPr>
              <w:rStyle w:val="FakeCharacterStyle"/>
              <w:rFonts w:ascii="Source Sans 3" w:hAnsi="Source Sans 3"/>
            </w:rPr>
          </w:pPr>
        </w:p>
      </w:tc>
    </w:tr>
    <w:tr w:rsidR="00BC0171" w:rsidRPr="001B3266" w14:paraId="11931D39" w14:textId="77777777">
      <w:trPr>
        <w:trHeight w:hRule="exact" w:val="405"/>
      </w:trPr>
      <w:tc>
        <w:tcPr>
          <w:tcW w:w="3285" w:type="dxa"/>
          <w:shd w:val="clear" w:color="auto" w:fill="auto"/>
        </w:tcPr>
        <w:p w14:paraId="5970B83E"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5458FC23"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74CDADD8" w14:textId="77777777" w:rsidR="00BC0171" w:rsidRPr="001B3266" w:rsidRDefault="00BC0171">
          <w:pPr>
            <w:pStyle w:val="ParagraphStyle0"/>
            <w:rPr>
              <w:rStyle w:val="CharacterStyle0"/>
              <w:rFonts w:ascii="Source Sans 3" w:eastAsia="Calibri" w:hAnsi="Source Sans 3"/>
            </w:rPr>
          </w:pPr>
        </w:p>
      </w:tc>
    </w:tr>
  </w:tbl>
  <w:p w14:paraId="53D4E0F5" w14:textId="77777777" w:rsidR="00BC0171" w:rsidRPr="001B3266" w:rsidRDefault="00BC0171">
    <w:pPr>
      <w:rPr>
        <w:rStyle w:val="FakeCharacterStyle"/>
        <w:rFonts w:ascii="Source Sans 3" w:hAnsi="Source Sans 3"/>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2BD34F01" w14:textId="77777777">
      <w:trPr>
        <w:trHeight w:hRule="exact" w:val="420"/>
      </w:trPr>
      <w:tc>
        <w:tcPr>
          <w:tcW w:w="9870" w:type="dxa"/>
          <w:gridSpan w:val="3"/>
        </w:tcPr>
        <w:p w14:paraId="030682C4" w14:textId="77777777" w:rsidR="00BC0171" w:rsidRPr="001B3266" w:rsidRDefault="00BC0171">
          <w:pPr>
            <w:rPr>
              <w:rStyle w:val="FakeCharacterStyle"/>
              <w:rFonts w:ascii="Source Sans 3" w:hAnsi="Source Sans 3"/>
            </w:rPr>
          </w:pPr>
        </w:p>
      </w:tc>
    </w:tr>
    <w:tr w:rsidR="00BC0171" w:rsidRPr="001B3266" w14:paraId="345AFBA0" w14:textId="77777777">
      <w:trPr>
        <w:trHeight w:hRule="exact" w:val="405"/>
      </w:trPr>
      <w:tc>
        <w:tcPr>
          <w:tcW w:w="3285" w:type="dxa"/>
          <w:shd w:val="clear" w:color="auto" w:fill="auto"/>
        </w:tcPr>
        <w:p w14:paraId="648A9CE0"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34B1211B"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0A4FD996" w14:textId="77777777" w:rsidR="00BC0171" w:rsidRPr="001B3266" w:rsidRDefault="00BC0171">
          <w:pPr>
            <w:pStyle w:val="ParagraphStyle0"/>
            <w:rPr>
              <w:rStyle w:val="CharacterStyle0"/>
              <w:rFonts w:ascii="Source Sans 3" w:eastAsia="Calibri" w:hAnsi="Source Sans 3"/>
            </w:rPr>
          </w:pPr>
        </w:p>
      </w:tc>
    </w:tr>
  </w:tbl>
  <w:p w14:paraId="21740271" w14:textId="77777777" w:rsidR="00BC0171" w:rsidRPr="001B3266" w:rsidRDefault="00BC0171">
    <w:pPr>
      <w:rPr>
        <w:rStyle w:val="FakeCharacterStyle"/>
        <w:rFonts w:ascii="Source Sans 3" w:hAnsi="Source Sans 3"/>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58FE5D2A" w14:textId="77777777">
      <w:trPr>
        <w:trHeight w:hRule="exact" w:val="420"/>
      </w:trPr>
      <w:tc>
        <w:tcPr>
          <w:tcW w:w="9870" w:type="dxa"/>
          <w:gridSpan w:val="3"/>
        </w:tcPr>
        <w:p w14:paraId="303E16D3" w14:textId="77777777" w:rsidR="00BC0171" w:rsidRPr="001B3266" w:rsidRDefault="00BC0171">
          <w:pPr>
            <w:rPr>
              <w:rStyle w:val="FakeCharacterStyle"/>
              <w:rFonts w:ascii="Source Sans 3" w:hAnsi="Source Sans 3"/>
            </w:rPr>
          </w:pPr>
        </w:p>
      </w:tc>
    </w:tr>
    <w:tr w:rsidR="00BC0171" w:rsidRPr="001B3266" w14:paraId="482362D8" w14:textId="77777777">
      <w:trPr>
        <w:trHeight w:hRule="exact" w:val="405"/>
      </w:trPr>
      <w:tc>
        <w:tcPr>
          <w:tcW w:w="3285" w:type="dxa"/>
          <w:shd w:val="clear" w:color="auto" w:fill="auto"/>
        </w:tcPr>
        <w:p w14:paraId="3148FD29"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5824CCC2"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16D01787" w14:textId="77777777" w:rsidR="00BC0171" w:rsidRPr="001B3266" w:rsidRDefault="00BC0171">
          <w:pPr>
            <w:pStyle w:val="ParagraphStyle0"/>
            <w:rPr>
              <w:rStyle w:val="CharacterStyle0"/>
              <w:rFonts w:ascii="Source Sans 3" w:eastAsia="Calibri" w:hAnsi="Source Sans 3"/>
            </w:rPr>
          </w:pPr>
        </w:p>
      </w:tc>
    </w:tr>
  </w:tbl>
  <w:p w14:paraId="1093D948" w14:textId="77777777" w:rsidR="00BC0171" w:rsidRPr="001B3266" w:rsidRDefault="00BC0171">
    <w:pPr>
      <w:rPr>
        <w:rStyle w:val="FakeCharacterStyle"/>
        <w:rFonts w:ascii="Source Sans 3" w:hAnsi="Source Sans 3"/>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5C752233" w14:textId="77777777">
      <w:trPr>
        <w:trHeight w:hRule="exact" w:val="420"/>
      </w:trPr>
      <w:tc>
        <w:tcPr>
          <w:tcW w:w="9870" w:type="dxa"/>
          <w:gridSpan w:val="3"/>
        </w:tcPr>
        <w:p w14:paraId="7529B797" w14:textId="77777777" w:rsidR="00BC0171" w:rsidRPr="001B3266" w:rsidRDefault="00BC0171">
          <w:pPr>
            <w:rPr>
              <w:rStyle w:val="FakeCharacterStyle"/>
              <w:rFonts w:ascii="Source Sans 3" w:hAnsi="Source Sans 3"/>
            </w:rPr>
          </w:pPr>
        </w:p>
      </w:tc>
    </w:tr>
    <w:tr w:rsidR="00BC0171" w:rsidRPr="001B3266" w14:paraId="4E6B8C7B" w14:textId="77777777">
      <w:trPr>
        <w:trHeight w:hRule="exact" w:val="405"/>
      </w:trPr>
      <w:tc>
        <w:tcPr>
          <w:tcW w:w="3285" w:type="dxa"/>
          <w:shd w:val="clear" w:color="auto" w:fill="auto"/>
        </w:tcPr>
        <w:p w14:paraId="14ADF298"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7040728E"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73779A68" w14:textId="77777777" w:rsidR="00BC0171" w:rsidRPr="001B3266" w:rsidRDefault="00BC0171">
          <w:pPr>
            <w:pStyle w:val="ParagraphStyle0"/>
            <w:rPr>
              <w:rStyle w:val="CharacterStyle0"/>
              <w:rFonts w:ascii="Source Sans 3" w:eastAsia="Calibri" w:hAnsi="Source Sans 3"/>
            </w:rPr>
          </w:pPr>
        </w:p>
      </w:tc>
    </w:tr>
  </w:tbl>
  <w:p w14:paraId="0EF9188A" w14:textId="77777777" w:rsidR="00BC0171" w:rsidRPr="001B3266" w:rsidRDefault="00BC0171">
    <w:pPr>
      <w:rPr>
        <w:rStyle w:val="FakeCharacterStyle"/>
        <w:rFonts w:ascii="Source Sans 3" w:hAnsi="Source Sans 3"/>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12D7C4C8" w14:textId="77777777">
      <w:trPr>
        <w:trHeight w:hRule="exact" w:val="420"/>
      </w:trPr>
      <w:tc>
        <w:tcPr>
          <w:tcW w:w="9870" w:type="dxa"/>
          <w:gridSpan w:val="3"/>
        </w:tcPr>
        <w:p w14:paraId="54C7DF8B" w14:textId="77777777" w:rsidR="00BC0171" w:rsidRPr="001B3266" w:rsidRDefault="00BC0171">
          <w:pPr>
            <w:rPr>
              <w:rStyle w:val="FakeCharacterStyle"/>
              <w:rFonts w:ascii="Source Sans 3" w:hAnsi="Source Sans 3"/>
            </w:rPr>
          </w:pPr>
        </w:p>
      </w:tc>
    </w:tr>
    <w:tr w:rsidR="00BC0171" w:rsidRPr="001B3266" w14:paraId="2A390823" w14:textId="77777777">
      <w:trPr>
        <w:trHeight w:hRule="exact" w:val="405"/>
      </w:trPr>
      <w:tc>
        <w:tcPr>
          <w:tcW w:w="3285" w:type="dxa"/>
          <w:shd w:val="clear" w:color="auto" w:fill="auto"/>
        </w:tcPr>
        <w:p w14:paraId="7AA4F063"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24A70DF6"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37CF63EB" w14:textId="77777777" w:rsidR="00BC0171" w:rsidRPr="001B3266" w:rsidRDefault="00BC0171">
          <w:pPr>
            <w:pStyle w:val="ParagraphStyle0"/>
            <w:rPr>
              <w:rStyle w:val="CharacterStyle0"/>
              <w:rFonts w:ascii="Source Sans 3" w:eastAsia="Calibri" w:hAnsi="Source Sans 3"/>
            </w:rPr>
          </w:pPr>
        </w:p>
      </w:tc>
    </w:tr>
  </w:tbl>
  <w:p w14:paraId="68F9F16B" w14:textId="77777777" w:rsidR="00BC0171" w:rsidRPr="001B3266" w:rsidRDefault="00BC0171">
    <w:pPr>
      <w:rPr>
        <w:rStyle w:val="FakeCharacterStyle"/>
        <w:rFonts w:ascii="Source Sans 3" w:hAnsi="Source Sans 3"/>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1B6A97FB" w14:textId="77777777">
      <w:trPr>
        <w:trHeight w:hRule="exact" w:val="420"/>
      </w:trPr>
      <w:tc>
        <w:tcPr>
          <w:tcW w:w="9870" w:type="dxa"/>
          <w:gridSpan w:val="3"/>
        </w:tcPr>
        <w:p w14:paraId="44EEE240" w14:textId="77777777" w:rsidR="00BC0171" w:rsidRPr="001B3266" w:rsidRDefault="00BC0171">
          <w:pPr>
            <w:rPr>
              <w:rStyle w:val="FakeCharacterStyle"/>
              <w:rFonts w:ascii="Source Sans 3" w:hAnsi="Source Sans 3"/>
            </w:rPr>
          </w:pPr>
        </w:p>
      </w:tc>
    </w:tr>
    <w:tr w:rsidR="00BC0171" w:rsidRPr="001B3266" w14:paraId="6AB6D0F1" w14:textId="77777777">
      <w:trPr>
        <w:trHeight w:hRule="exact" w:val="405"/>
      </w:trPr>
      <w:tc>
        <w:tcPr>
          <w:tcW w:w="3285" w:type="dxa"/>
          <w:shd w:val="clear" w:color="auto" w:fill="auto"/>
        </w:tcPr>
        <w:p w14:paraId="63552CC8"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55A3E220"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0B26CDEE" w14:textId="77777777" w:rsidR="00BC0171" w:rsidRPr="001B3266" w:rsidRDefault="00BC0171">
          <w:pPr>
            <w:pStyle w:val="ParagraphStyle0"/>
            <w:rPr>
              <w:rStyle w:val="CharacterStyle0"/>
              <w:rFonts w:ascii="Source Sans 3" w:eastAsia="Calibri" w:hAnsi="Source Sans 3"/>
            </w:rPr>
          </w:pPr>
        </w:p>
      </w:tc>
    </w:tr>
  </w:tbl>
  <w:p w14:paraId="027A9136" w14:textId="77777777" w:rsidR="00BC0171" w:rsidRPr="001B3266" w:rsidRDefault="00BC0171">
    <w:pPr>
      <w:rPr>
        <w:rStyle w:val="FakeCharacterStyle"/>
        <w:rFonts w:ascii="Source Sans 3" w:hAnsi="Source Sans 3"/>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7F9F5893" w14:textId="77777777">
      <w:trPr>
        <w:trHeight w:hRule="exact" w:val="420"/>
      </w:trPr>
      <w:tc>
        <w:tcPr>
          <w:tcW w:w="9870" w:type="dxa"/>
          <w:gridSpan w:val="3"/>
        </w:tcPr>
        <w:p w14:paraId="5A516512" w14:textId="77777777" w:rsidR="00BC0171" w:rsidRPr="001B3266" w:rsidRDefault="00BC0171">
          <w:pPr>
            <w:rPr>
              <w:rStyle w:val="FakeCharacterStyle"/>
              <w:rFonts w:ascii="Source Sans 3" w:hAnsi="Source Sans 3"/>
            </w:rPr>
          </w:pPr>
        </w:p>
      </w:tc>
    </w:tr>
    <w:tr w:rsidR="00BC0171" w:rsidRPr="001B3266" w14:paraId="2BFF3EBA" w14:textId="77777777">
      <w:trPr>
        <w:trHeight w:hRule="exact" w:val="405"/>
      </w:trPr>
      <w:tc>
        <w:tcPr>
          <w:tcW w:w="3285" w:type="dxa"/>
          <w:shd w:val="clear" w:color="auto" w:fill="auto"/>
        </w:tcPr>
        <w:p w14:paraId="1F15F4F8"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2863816C"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0C68CFF9" w14:textId="77777777" w:rsidR="00BC0171" w:rsidRPr="001B3266" w:rsidRDefault="00BC0171">
          <w:pPr>
            <w:pStyle w:val="ParagraphStyle0"/>
            <w:rPr>
              <w:rStyle w:val="CharacterStyle0"/>
              <w:rFonts w:ascii="Source Sans 3" w:eastAsia="Calibri" w:hAnsi="Source Sans 3"/>
            </w:rPr>
          </w:pPr>
        </w:p>
      </w:tc>
    </w:tr>
  </w:tbl>
  <w:p w14:paraId="7A16330B" w14:textId="77777777" w:rsidR="00BC0171" w:rsidRPr="001B3266" w:rsidRDefault="00BC0171">
    <w:pPr>
      <w:rPr>
        <w:rStyle w:val="FakeCharacterStyle"/>
        <w:rFonts w:ascii="Source Sans 3" w:hAnsi="Source Sans 3"/>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1CC71B14" w14:textId="77777777">
      <w:trPr>
        <w:trHeight w:hRule="exact" w:val="420"/>
      </w:trPr>
      <w:tc>
        <w:tcPr>
          <w:tcW w:w="9870" w:type="dxa"/>
          <w:gridSpan w:val="3"/>
        </w:tcPr>
        <w:p w14:paraId="33CB63F9" w14:textId="77777777" w:rsidR="00BC0171" w:rsidRPr="001B3266" w:rsidRDefault="00BC0171">
          <w:pPr>
            <w:rPr>
              <w:rStyle w:val="FakeCharacterStyle"/>
              <w:rFonts w:ascii="Source Sans 3" w:hAnsi="Source Sans 3"/>
            </w:rPr>
          </w:pPr>
        </w:p>
      </w:tc>
    </w:tr>
    <w:tr w:rsidR="00BC0171" w:rsidRPr="001B3266" w14:paraId="06A63E1F" w14:textId="77777777">
      <w:trPr>
        <w:trHeight w:hRule="exact" w:val="405"/>
      </w:trPr>
      <w:tc>
        <w:tcPr>
          <w:tcW w:w="3285" w:type="dxa"/>
          <w:shd w:val="clear" w:color="auto" w:fill="auto"/>
        </w:tcPr>
        <w:p w14:paraId="1D669D05"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04A278A0"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67FA4141" w14:textId="77777777" w:rsidR="00BC0171" w:rsidRPr="001B3266" w:rsidRDefault="00BC0171">
          <w:pPr>
            <w:pStyle w:val="ParagraphStyle0"/>
            <w:rPr>
              <w:rStyle w:val="CharacterStyle0"/>
              <w:rFonts w:ascii="Source Sans 3" w:eastAsia="Calibri" w:hAnsi="Source Sans 3"/>
            </w:rPr>
          </w:pPr>
        </w:p>
      </w:tc>
    </w:tr>
  </w:tbl>
  <w:p w14:paraId="32A9E721" w14:textId="77777777" w:rsidR="00BC0171" w:rsidRPr="001B3266" w:rsidRDefault="00BC0171">
    <w:pPr>
      <w:rPr>
        <w:rStyle w:val="FakeCharacterStyle"/>
        <w:rFonts w:ascii="Source Sans 3" w:hAnsi="Source Sans 3"/>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7B0655E2" w14:textId="77777777">
      <w:trPr>
        <w:trHeight w:hRule="exact" w:val="420"/>
      </w:trPr>
      <w:tc>
        <w:tcPr>
          <w:tcW w:w="9870" w:type="dxa"/>
          <w:gridSpan w:val="3"/>
        </w:tcPr>
        <w:p w14:paraId="0CA041BB" w14:textId="77777777" w:rsidR="00BC0171" w:rsidRPr="001B3266" w:rsidRDefault="00BC0171">
          <w:pPr>
            <w:rPr>
              <w:rStyle w:val="FakeCharacterStyle"/>
              <w:rFonts w:ascii="Source Sans 3" w:hAnsi="Source Sans 3"/>
            </w:rPr>
          </w:pPr>
        </w:p>
      </w:tc>
    </w:tr>
    <w:tr w:rsidR="00BC0171" w:rsidRPr="001B3266" w14:paraId="36C59FBB" w14:textId="77777777">
      <w:trPr>
        <w:trHeight w:hRule="exact" w:val="405"/>
      </w:trPr>
      <w:tc>
        <w:tcPr>
          <w:tcW w:w="3285" w:type="dxa"/>
          <w:shd w:val="clear" w:color="auto" w:fill="auto"/>
        </w:tcPr>
        <w:p w14:paraId="3D19ACB9"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1D040528"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3E46A21A" w14:textId="77777777" w:rsidR="00BC0171" w:rsidRPr="001B3266" w:rsidRDefault="00BC0171">
          <w:pPr>
            <w:pStyle w:val="ParagraphStyle0"/>
            <w:rPr>
              <w:rStyle w:val="CharacterStyle0"/>
              <w:rFonts w:ascii="Source Sans 3" w:eastAsia="Calibri" w:hAnsi="Source Sans 3"/>
            </w:rPr>
          </w:pPr>
        </w:p>
      </w:tc>
    </w:tr>
  </w:tbl>
  <w:p w14:paraId="568D8C11" w14:textId="77777777" w:rsidR="00BC0171" w:rsidRPr="001B3266" w:rsidRDefault="00BC0171">
    <w:pPr>
      <w:rPr>
        <w:rStyle w:val="FakeCharacterStyle"/>
        <w:rFonts w:ascii="Source Sans 3" w:hAnsi="Source Sans 3"/>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4746433A" w14:textId="77777777">
      <w:trPr>
        <w:trHeight w:hRule="exact" w:val="420"/>
      </w:trPr>
      <w:tc>
        <w:tcPr>
          <w:tcW w:w="9870" w:type="dxa"/>
          <w:gridSpan w:val="3"/>
        </w:tcPr>
        <w:p w14:paraId="35277F2A" w14:textId="77777777" w:rsidR="00BC0171" w:rsidRPr="001B3266" w:rsidRDefault="00BC0171">
          <w:pPr>
            <w:rPr>
              <w:rStyle w:val="FakeCharacterStyle"/>
              <w:rFonts w:ascii="Source Sans 3" w:hAnsi="Source Sans 3"/>
            </w:rPr>
          </w:pPr>
        </w:p>
      </w:tc>
    </w:tr>
    <w:tr w:rsidR="00BC0171" w:rsidRPr="001B3266" w14:paraId="50808B33" w14:textId="77777777">
      <w:trPr>
        <w:trHeight w:hRule="exact" w:val="405"/>
      </w:trPr>
      <w:tc>
        <w:tcPr>
          <w:tcW w:w="3285" w:type="dxa"/>
          <w:shd w:val="clear" w:color="auto" w:fill="auto"/>
        </w:tcPr>
        <w:p w14:paraId="6D8DE128"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7703BA9B"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651ACEE8" w14:textId="77777777" w:rsidR="00BC0171" w:rsidRPr="001B3266" w:rsidRDefault="00BC0171">
          <w:pPr>
            <w:pStyle w:val="ParagraphStyle0"/>
            <w:rPr>
              <w:rStyle w:val="CharacterStyle0"/>
              <w:rFonts w:ascii="Source Sans 3" w:eastAsia="Calibri" w:hAnsi="Source Sans 3"/>
            </w:rPr>
          </w:pPr>
        </w:p>
      </w:tc>
    </w:tr>
  </w:tbl>
  <w:p w14:paraId="6E68F319" w14:textId="77777777" w:rsidR="00BC0171" w:rsidRPr="001B3266" w:rsidRDefault="00BC0171">
    <w:pPr>
      <w:rPr>
        <w:rStyle w:val="FakeCharacterStyle"/>
        <w:rFonts w:ascii="Source Sans 3" w:hAnsi="Source Sans 3"/>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5C89952F" w14:textId="77777777">
      <w:trPr>
        <w:trHeight w:hRule="exact" w:val="420"/>
      </w:trPr>
      <w:tc>
        <w:tcPr>
          <w:tcW w:w="9870" w:type="dxa"/>
          <w:gridSpan w:val="3"/>
        </w:tcPr>
        <w:p w14:paraId="7D9BC961" w14:textId="77777777" w:rsidR="00BC0171" w:rsidRPr="001B3266" w:rsidRDefault="00BC0171">
          <w:pPr>
            <w:rPr>
              <w:rStyle w:val="FakeCharacterStyle"/>
              <w:rFonts w:ascii="Source Sans 3" w:hAnsi="Source Sans 3"/>
            </w:rPr>
          </w:pPr>
        </w:p>
      </w:tc>
    </w:tr>
    <w:tr w:rsidR="00BC0171" w:rsidRPr="001B3266" w14:paraId="7B69175C" w14:textId="77777777">
      <w:trPr>
        <w:trHeight w:hRule="exact" w:val="405"/>
      </w:trPr>
      <w:tc>
        <w:tcPr>
          <w:tcW w:w="3285" w:type="dxa"/>
          <w:shd w:val="clear" w:color="auto" w:fill="auto"/>
        </w:tcPr>
        <w:p w14:paraId="252D0B29"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4C11EAA0"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6662E7F2" w14:textId="77777777" w:rsidR="00BC0171" w:rsidRPr="001B3266" w:rsidRDefault="00BC0171">
          <w:pPr>
            <w:pStyle w:val="ParagraphStyle0"/>
            <w:rPr>
              <w:rStyle w:val="CharacterStyle0"/>
              <w:rFonts w:ascii="Source Sans 3" w:eastAsia="Calibri" w:hAnsi="Source Sans 3"/>
            </w:rPr>
          </w:pPr>
        </w:p>
      </w:tc>
    </w:tr>
  </w:tbl>
  <w:p w14:paraId="09B22C92" w14:textId="77777777" w:rsidR="00BC0171" w:rsidRPr="001B3266" w:rsidRDefault="00BC0171">
    <w:pPr>
      <w:rPr>
        <w:rStyle w:val="FakeCharacterStyle"/>
        <w:rFonts w:ascii="Source Sans 3" w:hAnsi="Source Sans 3"/>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53F9E0F5" w14:textId="77777777">
      <w:trPr>
        <w:trHeight w:hRule="exact" w:val="420"/>
      </w:trPr>
      <w:tc>
        <w:tcPr>
          <w:tcW w:w="9870" w:type="dxa"/>
          <w:gridSpan w:val="3"/>
        </w:tcPr>
        <w:p w14:paraId="55E52CF0" w14:textId="77777777" w:rsidR="00BC0171" w:rsidRPr="001B3266" w:rsidRDefault="00BC0171">
          <w:pPr>
            <w:rPr>
              <w:rStyle w:val="FakeCharacterStyle"/>
              <w:rFonts w:ascii="Source Sans 3" w:hAnsi="Source Sans 3"/>
            </w:rPr>
          </w:pPr>
        </w:p>
      </w:tc>
    </w:tr>
    <w:tr w:rsidR="00BC0171" w:rsidRPr="001B3266" w14:paraId="60424A90" w14:textId="77777777">
      <w:trPr>
        <w:trHeight w:hRule="exact" w:val="405"/>
      </w:trPr>
      <w:tc>
        <w:tcPr>
          <w:tcW w:w="3285" w:type="dxa"/>
          <w:shd w:val="clear" w:color="auto" w:fill="auto"/>
        </w:tcPr>
        <w:p w14:paraId="3437F4D1"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61B7B949"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604C0AAC" w14:textId="77777777" w:rsidR="00BC0171" w:rsidRPr="001B3266" w:rsidRDefault="00BC0171">
          <w:pPr>
            <w:pStyle w:val="ParagraphStyle0"/>
            <w:rPr>
              <w:rStyle w:val="CharacterStyle0"/>
              <w:rFonts w:ascii="Source Sans 3" w:eastAsia="Calibri" w:hAnsi="Source Sans 3"/>
            </w:rPr>
          </w:pPr>
        </w:p>
      </w:tc>
    </w:tr>
  </w:tbl>
  <w:p w14:paraId="6A336D99" w14:textId="77777777" w:rsidR="00BC0171" w:rsidRPr="001B3266" w:rsidRDefault="00BC0171">
    <w:pPr>
      <w:rPr>
        <w:rStyle w:val="FakeCharacterStyle"/>
        <w:rFonts w:ascii="Source Sans 3" w:hAnsi="Source Sans 3"/>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5B6C4CA4" w14:textId="77777777">
      <w:trPr>
        <w:trHeight w:hRule="exact" w:val="420"/>
      </w:trPr>
      <w:tc>
        <w:tcPr>
          <w:tcW w:w="9870" w:type="dxa"/>
          <w:gridSpan w:val="3"/>
        </w:tcPr>
        <w:p w14:paraId="02C85B89" w14:textId="77777777" w:rsidR="00BC0171" w:rsidRPr="001B3266" w:rsidRDefault="00BC0171">
          <w:pPr>
            <w:rPr>
              <w:rStyle w:val="FakeCharacterStyle"/>
              <w:rFonts w:ascii="Source Sans 3" w:hAnsi="Source Sans 3"/>
            </w:rPr>
          </w:pPr>
        </w:p>
      </w:tc>
    </w:tr>
    <w:tr w:rsidR="00BC0171" w:rsidRPr="001B3266" w14:paraId="37882D73" w14:textId="77777777">
      <w:trPr>
        <w:trHeight w:hRule="exact" w:val="405"/>
      </w:trPr>
      <w:tc>
        <w:tcPr>
          <w:tcW w:w="3285" w:type="dxa"/>
          <w:shd w:val="clear" w:color="auto" w:fill="auto"/>
        </w:tcPr>
        <w:p w14:paraId="64C5206C"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7979AED7"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4C35659E" w14:textId="77777777" w:rsidR="00BC0171" w:rsidRPr="001B3266" w:rsidRDefault="00BC0171">
          <w:pPr>
            <w:pStyle w:val="ParagraphStyle0"/>
            <w:rPr>
              <w:rStyle w:val="CharacterStyle0"/>
              <w:rFonts w:ascii="Source Sans 3" w:eastAsia="Calibri" w:hAnsi="Source Sans 3"/>
            </w:rPr>
          </w:pPr>
        </w:p>
      </w:tc>
    </w:tr>
  </w:tbl>
  <w:p w14:paraId="7E446074" w14:textId="77777777" w:rsidR="00BC0171" w:rsidRPr="001B3266" w:rsidRDefault="00BC0171">
    <w:pPr>
      <w:rPr>
        <w:rStyle w:val="FakeCharacterStyle"/>
        <w:rFonts w:ascii="Source Sans 3" w:hAnsi="Source Sans 3"/>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C0171" w:rsidRPr="001B3266" w14:paraId="7D14A8D6" w14:textId="77777777">
      <w:trPr>
        <w:trHeight w:hRule="exact" w:val="420"/>
      </w:trPr>
      <w:tc>
        <w:tcPr>
          <w:tcW w:w="9870" w:type="dxa"/>
          <w:gridSpan w:val="3"/>
        </w:tcPr>
        <w:p w14:paraId="7E43760C" w14:textId="77777777" w:rsidR="00BC0171" w:rsidRPr="001B3266" w:rsidRDefault="00BC0171">
          <w:pPr>
            <w:rPr>
              <w:rStyle w:val="FakeCharacterStyle"/>
              <w:rFonts w:ascii="Source Sans 3" w:hAnsi="Source Sans 3"/>
            </w:rPr>
          </w:pPr>
        </w:p>
      </w:tc>
    </w:tr>
    <w:tr w:rsidR="00BC0171" w:rsidRPr="001B3266" w14:paraId="7EA68ECF" w14:textId="77777777">
      <w:trPr>
        <w:trHeight w:hRule="exact" w:val="405"/>
      </w:trPr>
      <w:tc>
        <w:tcPr>
          <w:tcW w:w="3285" w:type="dxa"/>
          <w:shd w:val="clear" w:color="auto" w:fill="auto"/>
        </w:tcPr>
        <w:p w14:paraId="1C9E0AF6" w14:textId="77777777" w:rsidR="00BC0171" w:rsidRPr="001B3266" w:rsidRDefault="00BC0171">
          <w:pPr>
            <w:pStyle w:val="ParagraphStyle0"/>
            <w:rPr>
              <w:rStyle w:val="CharacterStyle0"/>
              <w:rFonts w:ascii="Source Sans 3" w:eastAsia="Calibri" w:hAnsi="Source Sans 3"/>
            </w:rPr>
          </w:pPr>
        </w:p>
      </w:tc>
      <w:tc>
        <w:tcPr>
          <w:tcW w:w="3285" w:type="dxa"/>
          <w:shd w:val="clear" w:color="auto" w:fill="auto"/>
        </w:tcPr>
        <w:p w14:paraId="76174486" w14:textId="77777777" w:rsidR="00BC0171" w:rsidRPr="001B3266" w:rsidRDefault="00BC0171">
          <w:pPr>
            <w:pStyle w:val="ParagraphStyle0"/>
            <w:rPr>
              <w:rStyle w:val="CharacterStyle0"/>
              <w:rFonts w:ascii="Source Sans 3" w:eastAsia="Calibri" w:hAnsi="Source Sans 3"/>
            </w:rPr>
          </w:pPr>
        </w:p>
      </w:tc>
      <w:tc>
        <w:tcPr>
          <w:tcW w:w="3300" w:type="dxa"/>
          <w:shd w:val="clear" w:color="auto" w:fill="auto"/>
        </w:tcPr>
        <w:p w14:paraId="75ACBB9E" w14:textId="77777777" w:rsidR="00BC0171" w:rsidRPr="001B3266" w:rsidRDefault="00BC0171">
          <w:pPr>
            <w:pStyle w:val="ParagraphStyle0"/>
            <w:rPr>
              <w:rStyle w:val="CharacterStyle0"/>
              <w:rFonts w:ascii="Source Sans 3" w:eastAsia="Calibri" w:hAnsi="Source Sans 3"/>
            </w:rPr>
          </w:pPr>
        </w:p>
      </w:tc>
    </w:tr>
  </w:tbl>
  <w:p w14:paraId="56C1A97D" w14:textId="77777777" w:rsidR="00BC0171" w:rsidRPr="001B3266" w:rsidRDefault="00BC0171">
    <w:pPr>
      <w:rPr>
        <w:rStyle w:val="FakeCharacterStyle"/>
        <w:rFonts w:ascii="Source Sans 3" w:hAnsi="Source Sans 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proofState w:spelling="clean"/>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BC0171"/>
    <w:rsid w:val="000C7D45"/>
    <w:rsid w:val="00193204"/>
    <w:rsid w:val="001B3266"/>
    <w:rsid w:val="006E665C"/>
    <w:rsid w:val="008F534C"/>
    <w:rsid w:val="00BC01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04FC4"/>
  <w15:docId w15:val="{A76FA10A-2BC1-4735-91D5-FDFFA5D7E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paragraph" w:customStyle="1" w:styleId="ParagraphStyle70">
    <w:name w:val="ParagraphStyle70"/>
    <w:hidden/>
    <w:pPr>
      <w:ind w:left="28" w:right="28"/>
    </w:pPr>
  </w:style>
  <w:style w:type="paragraph" w:customStyle="1" w:styleId="ParagraphStyle71">
    <w:name w:val="ParagraphStyle71"/>
    <w:hidden/>
    <w:pPr>
      <w:ind w:left="28" w:right="28"/>
    </w:pPr>
  </w:style>
  <w:style w:type="paragraph" w:customStyle="1" w:styleId="ParagraphStyle72">
    <w:name w:val="ParagraphStyle72"/>
    <w:hidden/>
    <w:pPr>
      <w:ind w:left="28" w:right="28"/>
    </w:pPr>
  </w:style>
  <w:style w:type="paragraph" w:customStyle="1" w:styleId="ParagraphStyle73">
    <w:name w:val="ParagraphStyle73"/>
    <w:hidden/>
    <w:pPr>
      <w:ind w:left="28" w:right="28"/>
    </w:pPr>
  </w:style>
  <w:style w:type="paragraph" w:customStyle="1" w:styleId="ParagraphStyle74">
    <w:name w:val="ParagraphStyle74"/>
    <w:hidden/>
    <w:pPr>
      <w:ind w:left="28" w:right="28"/>
    </w:pPr>
  </w:style>
  <w:style w:type="paragraph" w:customStyle="1" w:styleId="ParagraphStyle75">
    <w:name w:val="ParagraphStyle75"/>
    <w:hidden/>
    <w:pPr>
      <w:ind w:left="28" w:right="28"/>
    </w:pPr>
  </w:style>
  <w:style w:type="paragraph" w:customStyle="1" w:styleId="ParagraphStyle76">
    <w:name w:val="ParagraphStyle76"/>
    <w:hidden/>
    <w:pPr>
      <w:ind w:left="28" w:right="28"/>
    </w:pPr>
  </w:style>
  <w:style w:type="paragraph" w:customStyle="1" w:styleId="ParagraphStyle77">
    <w:name w:val="ParagraphStyle77"/>
    <w:hidden/>
    <w:pPr>
      <w:ind w:left="28" w:right="28"/>
    </w:pPr>
  </w:style>
  <w:style w:type="paragraph" w:customStyle="1" w:styleId="ParagraphStyle78">
    <w:name w:val="ParagraphStyle78"/>
    <w:hidden/>
    <w:pPr>
      <w:ind w:left="28" w:right="28"/>
    </w:pPr>
  </w:style>
  <w:style w:type="paragraph" w:customStyle="1" w:styleId="ParagraphStyle79">
    <w:name w:val="ParagraphStyle79"/>
    <w:hidden/>
    <w:pPr>
      <w:ind w:left="28" w:right="28"/>
    </w:pPr>
  </w:style>
  <w:style w:type="paragraph" w:customStyle="1" w:styleId="ParagraphStyle80">
    <w:name w:val="ParagraphStyle80"/>
    <w:hidden/>
    <w:pPr>
      <w:ind w:left="28" w:right="28"/>
    </w:pPr>
  </w:style>
  <w:style w:type="paragraph" w:customStyle="1" w:styleId="ParagraphStyle81">
    <w:name w:val="ParagraphStyle81"/>
    <w:hidden/>
    <w:pPr>
      <w:ind w:left="28" w:right="28"/>
    </w:pPr>
  </w:style>
  <w:style w:type="paragraph" w:customStyle="1" w:styleId="ParagraphStyle82">
    <w:name w:val="ParagraphStyle82"/>
    <w:hidden/>
    <w:pPr>
      <w:ind w:left="28" w:right="28"/>
    </w:pPr>
  </w:style>
  <w:style w:type="paragraph" w:customStyle="1" w:styleId="ParagraphStyle83">
    <w:name w:val="ParagraphStyle83"/>
    <w:hidden/>
    <w:pPr>
      <w:ind w:left="28" w:right="28"/>
    </w:pPr>
  </w:style>
  <w:style w:type="paragraph" w:customStyle="1" w:styleId="ParagraphStyle84">
    <w:name w:val="ParagraphStyle84"/>
    <w:hidden/>
    <w:pPr>
      <w:ind w:left="28" w:right="28"/>
    </w:pPr>
  </w:style>
  <w:style w:type="paragraph" w:customStyle="1" w:styleId="ParagraphStyle85">
    <w:name w:val="ParagraphStyle85"/>
    <w:hidden/>
    <w:pPr>
      <w:ind w:left="28" w:right="28"/>
    </w:pPr>
  </w:style>
  <w:style w:type="paragraph" w:customStyle="1" w:styleId="ParagraphStyle86">
    <w:name w:val="ParagraphStyle86"/>
    <w:hidden/>
    <w:pPr>
      <w:ind w:left="28" w:right="28"/>
    </w:pPr>
  </w:style>
  <w:style w:type="paragraph" w:customStyle="1" w:styleId="ParagraphStyle87">
    <w:name w:val="ParagraphStyle87"/>
    <w:hidden/>
    <w:pPr>
      <w:ind w:left="28" w:right="28"/>
    </w:pPr>
  </w:style>
  <w:style w:type="paragraph" w:customStyle="1" w:styleId="ParagraphStyle88">
    <w:name w:val="ParagraphStyle88"/>
    <w:hidden/>
    <w:pPr>
      <w:ind w:left="28" w:right="28"/>
    </w:pPr>
  </w:style>
  <w:style w:type="paragraph" w:customStyle="1" w:styleId="ParagraphStyle89">
    <w:name w:val="ParagraphStyle89"/>
    <w:hidden/>
    <w:pPr>
      <w:ind w:left="28" w:right="28"/>
    </w:pPr>
  </w:style>
  <w:style w:type="character" w:styleId="Zeilennummer">
    <w:name w:val="line number"/>
    <w:basedOn w:val="Absatz-Standardschriftart"/>
    <w:semiHidden/>
  </w:style>
  <w:style w:type="character" w:styleId="Hyperlink">
    <w:name w:val="Hyperlink"/>
    <w:rPr>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character" w:customStyle="1" w:styleId="CharacterStyle56">
    <w:name w:val="CharacterStyle56"/>
    <w:hidden/>
    <w:rPr>
      <w:rFonts w:ascii="Calibri" w:eastAsia="Calibri" w:hAnsi="Calibri" w:cs="Calibri"/>
      <w:b w:val="0"/>
      <w:i w:val="0"/>
      <w:strike w:val="0"/>
      <w:noProof/>
      <w:color w:val="000000"/>
      <w:sz w:val="20"/>
      <w:szCs w:val="20"/>
      <w:u w:val="none"/>
    </w:rPr>
  </w:style>
  <w:style w:type="character" w:customStyle="1" w:styleId="CharacterStyle57">
    <w:name w:val="CharacterStyle57"/>
    <w:hidden/>
    <w:rPr>
      <w:rFonts w:ascii="Calibri" w:eastAsia="Calibri" w:hAnsi="Calibri" w:cs="Calibri"/>
      <w:b w:val="0"/>
      <w:i w:val="0"/>
      <w:strike w:val="0"/>
      <w:noProof/>
      <w:color w:val="000000"/>
      <w:sz w:val="20"/>
      <w:szCs w:val="20"/>
      <w:u w:val="none"/>
    </w:rPr>
  </w:style>
  <w:style w:type="character" w:customStyle="1" w:styleId="CharacterStyle58">
    <w:name w:val="CharacterStyle58"/>
    <w:hidden/>
    <w:rPr>
      <w:rFonts w:ascii="Calibri" w:eastAsia="Calibri" w:hAnsi="Calibri" w:cs="Calibri"/>
      <w:b w:val="0"/>
      <w:i w:val="0"/>
      <w:strike w:val="0"/>
      <w:noProof/>
      <w:color w:val="000000"/>
      <w:sz w:val="20"/>
      <w:szCs w:val="20"/>
      <w:u w:val="none"/>
    </w:rPr>
  </w:style>
  <w:style w:type="character" w:customStyle="1" w:styleId="CharacterStyle59">
    <w:name w:val="CharacterStyle59"/>
    <w:hidden/>
    <w:rPr>
      <w:rFonts w:ascii="Calibri" w:eastAsia="Calibri" w:hAnsi="Calibri" w:cs="Calibri"/>
      <w:b w:val="0"/>
      <w:i w:val="0"/>
      <w:strike w:val="0"/>
      <w:noProof/>
      <w:color w:val="000000"/>
      <w:sz w:val="20"/>
      <w:szCs w:val="20"/>
      <w:u w:val="none"/>
    </w:rPr>
  </w:style>
  <w:style w:type="character" w:customStyle="1" w:styleId="CharacterStyle60">
    <w:name w:val="CharacterStyle60"/>
    <w:hidden/>
    <w:rPr>
      <w:rFonts w:ascii="Calibri" w:eastAsia="Calibri" w:hAnsi="Calibri" w:cs="Calibri"/>
      <w:b w:val="0"/>
      <w:i w:val="0"/>
      <w:strike w:val="0"/>
      <w:noProof/>
      <w:color w:val="000000"/>
      <w:sz w:val="20"/>
      <w:szCs w:val="20"/>
      <w:u w:val="none"/>
    </w:rPr>
  </w:style>
  <w:style w:type="character" w:customStyle="1" w:styleId="CharacterStyle61">
    <w:name w:val="CharacterStyle61"/>
    <w:hidden/>
    <w:rPr>
      <w:rFonts w:ascii="Calibri" w:eastAsia="Calibri" w:hAnsi="Calibri" w:cs="Calibri"/>
      <w:b w:val="0"/>
      <w:i w:val="0"/>
      <w:strike w:val="0"/>
      <w:noProof/>
      <w:color w:val="000000"/>
      <w:sz w:val="20"/>
      <w:szCs w:val="20"/>
      <w:u w:val="none"/>
    </w:rPr>
  </w:style>
  <w:style w:type="character" w:customStyle="1" w:styleId="CharacterStyle62">
    <w:name w:val="CharacterStyle62"/>
    <w:hidden/>
    <w:rPr>
      <w:rFonts w:ascii="Calibri" w:eastAsia="Calibri" w:hAnsi="Calibri" w:cs="Calibri"/>
      <w:b w:val="0"/>
      <w:i w:val="0"/>
      <w:strike w:val="0"/>
      <w:noProof/>
      <w:color w:val="000000"/>
      <w:sz w:val="20"/>
      <w:szCs w:val="20"/>
      <w:u w:val="none"/>
    </w:rPr>
  </w:style>
  <w:style w:type="character" w:customStyle="1" w:styleId="CharacterStyle63">
    <w:name w:val="CharacterStyle63"/>
    <w:hidden/>
    <w:rPr>
      <w:rFonts w:ascii="Calibri" w:eastAsia="Calibri" w:hAnsi="Calibri" w:cs="Calibri"/>
      <w:b w:val="0"/>
      <w:i w:val="0"/>
      <w:strike w:val="0"/>
      <w:noProof/>
      <w:color w:val="000000"/>
      <w:sz w:val="20"/>
      <w:szCs w:val="20"/>
      <w:u w:val="none"/>
    </w:rPr>
  </w:style>
  <w:style w:type="character" w:customStyle="1" w:styleId="CharacterStyle64">
    <w:name w:val="CharacterStyle64"/>
    <w:hidden/>
    <w:rPr>
      <w:rFonts w:ascii="Calibri" w:eastAsia="Calibri" w:hAnsi="Calibri" w:cs="Calibri"/>
      <w:b w:val="0"/>
      <w:i w:val="0"/>
      <w:strike w:val="0"/>
      <w:noProof/>
      <w:color w:val="000000"/>
      <w:sz w:val="20"/>
      <w:szCs w:val="20"/>
      <w:u w:val="none"/>
    </w:rPr>
  </w:style>
  <w:style w:type="character" w:customStyle="1" w:styleId="CharacterStyle65">
    <w:name w:val="CharacterStyle65"/>
    <w:hidden/>
    <w:rPr>
      <w:rFonts w:ascii="Calibri" w:eastAsia="Calibri" w:hAnsi="Calibri" w:cs="Calibri"/>
      <w:b w:val="0"/>
      <w:i w:val="0"/>
      <w:strike w:val="0"/>
      <w:noProof/>
      <w:color w:val="000000"/>
      <w:sz w:val="20"/>
      <w:szCs w:val="20"/>
      <w:u w:val="none"/>
    </w:rPr>
  </w:style>
  <w:style w:type="character" w:customStyle="1" w:styleId="CharacterStyle66">
    <w:name w:val="CharacterStyle66"/>
    <w:hidden/>
    <w:rPr>
      <w:rFonts w:ascii="Calibri" w:eastAsia="Calibri" w:hAnsi="Calibri" w:cs="Calibri"/>
      <w:b w:val="0"/>
      <w:i w:val="0"/>
      <w:strike w:val="0"/>
      <w:noProof/>
      <w:color w:val="000000"/>
      <w:sz w:val="20"/>
      <w:szCs w:val="20"/>
      <w:u w:val="none"/>
    </w:rPr>
  </w:style>
  <w:style w:type="character" w:customStyle="1" w:styleId="CharacterStyle67">
    <w:name w:val="CharacterStyle67"/>
    <w:hidden/>
    <w:rPr>
      <w:rFonts w:ascii="Calibri" w:eastAsia="Calibri" w:hAnsi="Calibri" w:cs="Calibri"/>
      <w:b w:val="0"/>
      <w:i w:val="0"/>
      <w:strike w:val="0"/>
      <w:noProof/>
      <w:color w:val="000000"/>
      <w:sz w:val="20"/>
      <w:szCs w:val="20"/>
      <w:u w:val="none"/>
    </w:rPr>
  </w:style>
  <w:style w:type="character" w:customStyle="1" w:styleId="CharacterStyle68">
    <w:name w:val="CharacterStyle68"/>
    <w:hidden/>
    <w:rPr>
      <w:rFonts w:ascii="Calibri" w:eastAsia="Calibri" w:hAnsi="Calibri" w:cs="Calibri"/>
      <w:b w:val="0"/>
      <w:i w:val="0"/>
      <w:strike w:val="0"/>
      <w:noProof/>
      <w:color w:val="000000"/>
      <w:sz w:val="20"/>
      <w:szCs w:val="20"/>
      <w:u w:val="none"/>
    </w:rPr>
  </w:style>
  <w:style w:type="character" w:customStyle="1" w:styleId="CharacterStyle69">
    <w:name w:val="CharacterStyle69"/>
    <w:hidden/>
    <w:rPr>
      <w:rFonts w:ascii="Calibri" w:eastAsia="Calibri" w:hAnsi="Calibri" w:cs="Calibri"/>
      <w:b w:val="0"/>
      <w:i w:val="0"/>
      <w:strike w:val="0"/>
      <w:noProof/>
      <w:color w:val="000000"/>
      <w:sz w:val="20"/>
      <w:szCs w:val="20"/>
      <w:u w:val="none"/>
    </w:rPr>
  </w:style>
  <w:style w:type="character" w:customStyle="1" w:styleId="CharacterStyle70">
    <w:name w:val="CharacterStyle70"/>
    <w:hidden/>
    <w:rPr>
      <w:rFonts w:ascii="Calibri" w:eastAsia="Calibri" w:hAnsi="Calibri" w:cs="Calibri"/>
      <w:b w:val="0"/>
      <w:i w:val="0"/>
      <w:strike w:val="0"/>
      <w:noProof/>
      <w:color w:val="000000"/>
      <w:sz w:val="20"/>
      <w:szCs w:val="20"/>
      <w:u w:val="none"/>
    </w:rPr>
  </w:style>
  <w:style w:type="character" w:customStyle="1" w:styleId="CharacterStyle71">
    <w:name w:val="CharacterStyle71"/>
    <w:hidden/>
    <w:rPr>
      <w:rFonts w:ascii="Calibri" w:eastAsia="Calibri" w:hAnsi="Calibri" w:cs="Calibri"/>
      <w:b w:val="0"/>
      <w:i w:val="0"/>
      <w:strike w:val="0"/>
      <w:noProof/>
      <w:color w:val="000000"/>
      <w:sz w:val="20"/>
      <w:szCs w:val="20"/>
      <w:u w:val="none"/>
    </w:rPr>
  </w:style>
  <w:style w:type="character" w:customStyle="1" w:styleId="CharacterStyle72">
    <w:name w:val="CharacterStyle72"/>
    <w:hidden/>
    <w:rPr>
      <w:rFonts w:ascii="Calibri" w:eastAsia="Calibri" w:hAnsi="Calibri" w:cs="Calibri"/>
      <w:b w:val="0"/>
      <w:i w:val="0"/>
      <w:strike w:val="0"/>
      <w:noProof/>
      <w:color w:val="000000"/>
      <w:sz w:val="20"/>
      <w:szCs w:val="20"/>
      <w:u w:val="none"/>
    </w:rPr>
  </w:style>
  <w:style w:type="character" w:customStyle="1" w:styleId="CharacterStyle73">
    <w:name w:val="CharacterStyle73"/>
    <w:hidden/>
    <w:rPr>
      <w:rFonts w:ascii="Calibri" w:eastAsia="Calibri" w:hAnsi="Calibri" w:cs="Calibri"/>
      <w:b w:val="0"/>
      <w:i w:val="0"/>
      <w:strike w:val="0"/>
      <w:noProof/>
      <w:color w:val="000000"/>
      <w:sz w:val="20"/>
      <w:szCs w:val="20"/>
      <w:u w:val="none"/>
    </w:rPr>
  </w:style>
  <w:style w:type="character" w:customStyle="1" w:styleId="CharacterStyle74">
    <w:name w:val="CharacterStyle74"/>
    <w:hidden/>
    <w:rPr>
      <w:rFonts w:ascii="Calibri" w:eastAsia="Calibri" w:hAnsi="Calibri" w:cs="Calibri"/>
      <w:b w:val="0"/>
      <w:i w:val="0"/>
      <w:strike w:val="0"/>
      <w:noProof/>
      <w:color w:val="000000"/>
      <w:sz w:val="20"/>
      <w:szCs w:val="20"/>
      <w:u w:val="none"/>
    </w:rPr>
  </w:style>
  <w:style w:type="character" w:customStyle="1" w:styleId="CharacterStyle75">
    <w:name w:val="CharacterStyle75"/>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1B3266"/>
    <w:pPr>
      <w:tabs>
        <w:tab w:val="center" w:pos="4536"/>
        <w:tab w:val="right" w:pos="9072"/>
      </w:tabs>
    </w:pPr>
  </w:style>
  <w:style w:type="character" w:customStyle="1" w:styleId="KopfzeileZchn">
    <w:name w:val="Kopfzeile Zchn"/>
    <w:basedOn w:val="Absatz-Standardschriftart"/>
    <w:link w:val="Kopfzeile"/>
    <w:uiPriority w:val="99"/>
    <w:rsid w:val="001B3266"/>
  </w:style>
  <w:style w:type="paragraph" w:styleId="Fuzeile">
    <w:name w:val="footer"/>
    <w:basedOn w:val="Standard"/>
    <w:link w:val="FuzeileZchn"/>
    <w:uiPriority w:val="99"/>
    <w:unhideWhenUsed/>
    <w:rsid w:val="001B3266"/>
    <w:pPr>
      <w:tabs>
        <w:tab w:val="center" w:pos="4536"/>
        <w:tab w:val="right" w:pos="9072"/>
      </w:tabs>
    </w:pPr>
  </w:style>
  <w:style w:type="character" w:customStyle="1" w:styleId="FuzeileZchn">
    <w:name w:val="Fußzeile Zchn"/>
    <w:basedOn w:val="Absatz-Standardschriftart"/>
    <w:link w:val="Fuzeile"/>
    <w:uiPriority w:val="99"/>
    <w:rsid w:val="001B3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1774" TargetMode="External"/><Relationship Id="rId299" Type="http://schemas.openxmlformats.org/officeDocument/2006/relationships/hyperlink" Target="103" TargetMode="External"/><Relationship Id="rId21" Type="http://schemas.openxmlformats.org/officeDocument/2006/relationships/hyperlink" Target="6" TargetMode="External"/><Relationship Id="rId63" Type="http://schemas.openxmlformats.org/officeDocument/2006/relationships/header" Target="header19.xml"/><Relationship Id="rId159" Type="http://schemas.openxmlformats.org/officeDocument/2006/relationships/hyperlink" Target="3522" TargetMode="External"/><Relationship Id="rId324" Type="http://schemas.openxmlformats.org/officeDocument/2006/relationships/hyperlink" Target="146" TargetMode="External"/><Relationship Id="rId366" Type="http://schemas.openxmlformats.org/officeDocument/2006/relationships/hyperlink" Target="596" TargetMode="External"/><Relationship Id="rId531" Type="http://schemas.openxmlformats.org/officeDocument/2006/relationships/hyperlink" Target="186" TargetMode="External"/><Relationship Id="rId573" Type="http://schemas.openxmlformats.org/officeDocument/2006/relationships/hyperlink" Target="116" TargetMode="External"/><Relationship Id="rId170" Type="http://schemas.openxmlformats.org/officeDocument/2006/relationships/header" Target="header49.xml"/><Relationship Id="rId226" Type="http://schemas.openxmlformats.org/officeDocument/2006/relationships/header" Target="header60.xml"/><Relationship Id="rId433" Type="http://schemas.openxmlformats.org/officeDocument/2006/relationships/hyperlink" Target="445" TargetMode="External"/><Relationship Id="rId268" Type="http://schemas.openxmlformats.org/officeDocument/2006/relationships/header" Target="header69.xml"/><Relationship Id="rId475" Type="http://schemas.openxmlformats.org/officeDocument/2006/relationships/hyperlink" Target="131" TargetMode="External"/><Relationship Id="rId32" Type="http://schemas.openxmlformats.org/officeDocument/2006/relationships/footer" Target="footer9.xml"/><Relationship Id="rId74" Type="http://schemas.openxmlformats.org/officeDocument/2006/relationships/header" Target="header23.xml"/><Relationship Id="rId128" Type="http://schemas.openxmlformats.org/officeDocument/2006/relationships/hyperlink" Target="1783" TargetMode="External"/><Relationship Id="rId335" Type="http://schemas.openxmlformats.org/officeDocument/2006/relationships/footer" Target="footer81.xml"/><Relationship Id="rId377" Type="http://schemas.openxmlformats.org/officeDocument/2006/relationships/hyperlink" Target="1690" TargetMode="External"/><Relationship Id="rId500" Type="http://schemas.openxmlformats.org/officeDocument/2006/relationships/hyperlink" Target="160" TargetMode="External"/><Relationship Id="rId542" Type="http://schemas.openxmlformats.org/officeDocument/2006/relationships/header" Target="header125.xml"/><Relationship Id="rId584" Type="http://schemas.openxmlformats.org/officeDocument/2006/relationships/hyperlink" Target="1754" TargetMode="External"/><Relationship Id="rId5" Type="http://schemas.openxmlformats.org/officeDocument/2006/relationships/endnotes" Target="endnotes.xml"/><Relationship Id="rId181" Type="http://schemas.openxmlformats.org/officeDocument/2006/relationships/hyperlink" Target="499" TargetMode="External"/><Relationship Id="rId237" Type="http://schemas.openxmlformats.org/officeDocument/2006/relationships/header" Target="header63.xml"/><Relationship Id="rId402" Type="http://schemas.openxmlformats.org/officeDocument/2006/relationships/hyperlink" Target="1677" TargetMode="External"/><Relationship Id="rId279" Type="http://schemas.openxmlformats.org/officeDocument/2006/relationships/footer" Target="footer71.xml"/><Relationship Id="rId444" Type="http://schemas.openxmlformats.org/officeDocument/2006/relationships/header" Target="header108.xml"/><Relationship Id="rId486" Type="http://schemas.openxmlformats.org/officeDocument/2006/relationships/hyperlink" Target="150" TargetMode="External"/><Relationship Id="rId43" Type="http://schemas.openxmlformats.org/officeDocument/2006/relationships/hyperlink" Target="33" TargetMode="External"/><Relationship Id="rId139" Type="http://schemas.openxmlformats.org/officeDocument/2006/relationships/header" Target="header39.xml"/><Relationship Id="rId290" Type="http://schemas.openxmlformats.org/officeDocument/2006/relationships/header" Target="header73.xml"/><Relationship Id="rId304" Type="http://schemas.openxmlformats.org/officeDocument/2006/relationships/header" Target="header76.xml"/><Relationship Id="rId346" Type="http://schemas.openxmlformats.org/officeDocument/2006/relationships/header" Target="header83.xml"/><Relationship Id="rId388" Type="http://schemas.openxmlformats.org/officeDocument/2006/relationships/header" Target="header94.xml"/><Relationship Id="rId511" Type="http://schemas.openxmlformats.org/officeDocument/2006/relationships/footer" Target="footer121.xml"/><Relationship Id="rId553" Type="http://schemas.openxmlformats.org/officeDocument/2006/relationships/hyperlink" Target="205" TargetMode="External"/><Relationship Id="rId609" Type="http://schemas.openxmlformats.org/officeDocument/2006/relationships/theme" Target="theme/theme1.xml"/><Relationship Id="rId85" Type="http://schemas.openxmlformats.org/officeDocument/2006/relationships/hyperlink" Target="73" TargetMode="External"/><Relationship Id="rId150" Type="http://schemas.openxmlformats.org/officeDocument/2006/relationships/header" Target="header43.xml"/><Relationship Id="rId192" Type="http://schemas.openxmlformats.org/officeDocument/2006/relationships/footer" Target="footer53.xml"/><Relationship Id="rId206" Type="http://schemas.openxmlformats.org/officeDocument/2006/relationships/header" Target="header55.xml"/><Relationship Id="rId413" Type="http://schemas.openxmlformats.org/officeDocument/2006/relationships/header" Target="header100.xml"/><Relationship Id="rId595" Type="http://schemas.openxmlformats.org/officeDocument/2006/relationships/hyperlink" Target="1760" TargetMode="External"/><Relationship Id="rId248" Type="http://schemas.openxmlformats.org/officeDocument/2006/relationships/hyperlink" Target="210" TargetMode="External"/><Relationship Id="rId455" Type="http://schemas.openxmlformats.org/officeDocument/2006/relationships/hyperlink" Target="1837" TargetMode="External"/><Relationship Id="rId497" Type="http://schemas.openxmlformats.org/officeDocument/2006/relationships/hyperlink" Target="159" TargetMode="External"/><Relationship Id="rId12" Type="http://schemas.openxmlformats.org/officeDocument/2006/relationships/footer" Target="footer3.xml"/><Relationship Id="rId108" Type="http://schemas.openxmlformats.org/officeDocument/2006/relationships/hyperlink" Target="1767" TargetMode="External"/><Relationship Id="rId315" Type="http://schemas.openxmlformats.org/officeDocument/2006/relationships/footer" Target="footer77.xml"/><Relationship Id="rId357" Type="http://schemas.openxmlformats.org/officeDocument/2006/relationships/hyperlink" Target="1743" TargetMode="External"/><Relationship Id="rId522" Type="http://schemas.openxmlformats.org/officeDocument/2006/relationships/hyperlink" Target="96" TargetMode="External"/><Relationship Id="rId54" Type="http://schemas.openxmlformats.org/officeDocument/2006/relationships/header" Target="header16.xml"/><Relationship Id="rId96" Type="http://schemas.openxmlformats.org/officeDocument/2006/relationships/hyperlink" Target="75" TargetMode="External"/><Relationship Id="rId161" Type="http://schemas.openxmlformats.org/officeDocument/2006/relationships/footer" Target="footer46.xml"/><Relationship Id="rId217" Type="http://schemas.openxmlformats.org/officeDocument/2006/relationships/footer" Target="footer58.xml"/><Relationship Id="rId399" Type="http://schemas.openxmlformats.org/officeDocument/2006/relationships/footer" Target="footer96.xml"/><Relationship Id="rId564" Type="http://schemas.openxmlformats.org/officeDocument/2006/relationships/hyperlink" Target="210" TargetMode="External"/><Relationship Id="rId259" Type="http://schemas.openxmlformats.org/officeDocument/2006/relationships/hyperlink" Target="184" TargetMode="External"/><Relationship Id="rId424" Type="http://schemas.openxmlformats.org/officeDocument/2006/relationships/hyperlink" Target="371" TargetMode="External"/><Relationship Id="rId466" Type="http://schemas.openxmlformats.org/officeDocument/2006/relationships/hyperlink" Target="114" TargetMode="External"/><Relationship Id="rId23" Type="http://schemas.openxmlformats.org/officeDocument/2006/relationships/hyperlink" Target="8" TargetMode="External"/><Relationship Id="rId119" Type="http://schemas.openxmlformats.org/officeDocument/2006/relationships/header" Target="header35.xml"/><Relationship Id="rId270" Type="http://schemas.openxmlformats.org/officeDocument/2006/relationships/header" Target="header70.xml"/><Relationship Id="rId326" Type="http://schemas.openxmlformats.org/officeDocument/2006/relationships/hyperlink" Target="148" TargetMode="External"/><Relationship Id="rId533" Type="http://schemas.openxmlformats.org/officeDocument/2006/relationships/hyperlink" Target="184" TargetMode="External"/><Relationship Id="rId65" Type="http://schemas.openxmlformats.org/officeDocument/2006/relationships/header" Target="header20.xml"/><Relationship Id="rId130" Type="http://schemas.openxmlformats.org/officeDocument/2006/relationships/hyperlink" Target="1781" TargetMode="External"/><Relationship Id="rId368" Type="http://schemas.openxmlformats.org/officeDocument/2006/relationships/hyperlink" Target="594" TargetMode="External"/><Relationship Id="rId575" Type="http://schemas.openxmlformats.org/officeDocument/2006/relationships/hyperlink" Target="114" TargetMode="External"/><Relationship Id="rId172" Type="http://schemas.openxmlformats.org/officeDocument/2006/relationships/hyperlink" Target="508" TargetMode="External"/><Relationship Id="rId228" Type="http://schemas.openxmlformats.org/officeDocument/2006/relationships/hyperlink" Target="1721" TargetMode="External"/><Relationship Id="rId435" Type="http://schemas.openxmlformats.org/officeDocument/2006/relationships/header" Target="header105.xml"/><Relationship Id="rId477" Type="http://schemas.openxmlformats.org/officeDocument/2006/relationships/hyperlink" Target="129" TargetMode="External"/><Relationship Id="rId600" Type="http://schemas.openxmlformats.org/officeDocument/2006/relationships/footer" Target="footer139.xml"/><Relationship Id="rId281" Type="http://schemas.openxmlformats.org/officeDocument/2006/relationships/footer" Target="footer72.xml"/><Relationship Id="rId337" Type="http://schemas.openxmlformats.org/officeDocument/2006/relationships/hyperlink" Target="157" TargetMode="External"/><Relationship Id="rId502" Type="http://schemas.openxmlformats.org/officeDocument/2006/relationships/header" Target="header118.xml"/><Relationship Id="rId34" Type="http://schemas.openxmlformats.org/officeDocument/2006/relationships/footer" Target="footer10.xml"/><Relationship Id="rId76" Type="http://schemas.openxmlformats.org/officeDocument/2006/relationships/hyperlink" Target="3652" TargetMode="External"/><Relationship Id="rId141" Type="http://schemas.openxmlformats.org/officeDocument/2006/relationships/header" Target="header40.xml"/><Relationship Id="rId379" Type="http://schemas.openxmlformats.org/officeDocument/2006/relationships/header" Target="header90.xml"/><Relationship Id="rId544" Type="http://schemas.openxmlformats.org/officeDocument/2006/relationships/header" Target="header126.xml"/><Relationship Id="rId586" Type="http://schemas.openxmlformats.org/officeDocument/2006/relationships/footer" Target="footer136.xml"/><Relationship Id="rId7" Type="http://schemas.openxmlformats.org/officeDocument/2006/relationships/header" Target="header1.xml"/><Relationship Id="rId183" Type="http://schemas.openxmlformats.org/officeDocument/2006/relationships/header" Target="header50.xml"/><Relationship Id="rId239" Type="http://schemas.openxmlformats.org/officeDocument/2006/relationships/hyperlink" Target="447" TargetMode="External"/><Relationship Id="rId390" Type="http://schemas.openxmlformats.org/officeDocument/2006/relationships/hyperlink" Target="1815" TargetMode="External"/><Relationship Id="rId404" Type="http://schemas.openxmlformats.org/officeDocument/2006/relationships/hyperlink" Target="1675" TargetMode="External"/><Relationship Id="rId446" Type="http://schemas.openxmlformats.org/officeDocument/2006/relationships/header" Target="header109.xml"/><Relationship Id="rId250" Type="http://schemas.openxmlformats.org/officeDocument/2006/relationships/footer" Target="footer66.xml"/><Relationship Id="rId292" Type="http://schemas.openxmlformats.org/officeDocument/2006/relationships/header" Target="header74.xml"/><Relationship Id="rId306" Type="http://schemas.openxmlformats.org/officeDocument/2006/relationships/hyperlink" Target="98" TargetMode="External"/><Relationship Id="rId488" Type="http://schemas.openxmlformats.org/officeDocument/2006/relationships/hyperlink" Target="152" TargetMode="External"/><Relationship Id="rId45" Type="http://schemas.openxmlformats.org/officeDocument/2006/relationships/hyperlink" Target="31" TargetMode="External"/><Relationship Id="rId87" Type="http://schemas.openxmlformats.org/officeDocument/2006/relationships/hyperlink" Target="71" TargetMode="External"/><Relationship Id="rId110" Type="http://schemas.openxmlformats.org/officeDocument/2006/relationships/header" Target="header33.xml"/><Relationship Id="rId348" Type="http://schemas.openxmlformats.org/officeDocument/2006/relationships/hyperlink" Target="490" TargetMode="External"/><Relationship Id="rId513" Type="http://schemas.openxmlformats.org/officeDocument/2006/relationships/hyperlink" Target="102" TargetMode="External"/><Relationship Id="rId555" Type="http://schemas.openxmlformats.org/officeDocument/2006/relationships/hyperlink" Target="3892" TargetMode="External"/><Relationship Id="rId597" Type="http://schemas.openxmlformats.org/officeDocument/2006/relationships/hyperlink" Target="1758" TargetMode="External"/><Relationship Id="rId152" Type="http://schemas.openxmlformats.org/officeDocument/2006/relationships/header" Target="header44.xml"/><Relationship Id="rId194" Type="http://schemas.openxmlformats.org/officeDocument/2006/relationships/hyperlink" Target="1797" TargetMode="External"/><Relationship Id="rId208" Type="http://schemas.openxmlformats.org/officeDocument/2006/relationships/header" Target="header56.xml"/><Relationship Id="rId415" Type="http://schemas.openxmlformats.org/officeDocument/2006/relationships/header" Target="header101.xml"/><Relationship Id="rId457" Type="http://schemas.openxmlformats.org/officeDocument/2006/relationships/hyperlink" Target="1835" TargetMode="External"/><Relationship Id="rId261" Type="http://schemas.openxmlformats.org/officeDocument/2006/relationships/hyperlink" Target="182" TargetMode="External"/><Relationship Id="rId499" Type="http://schemas.openxmlformats.org/officeDocument/2006/relationships/hyperlink" Target="145" TargetMode="External"/><Relationship Id="rId14" Type="http://schemas.openxmlformats.org/officeDocument/2006/relationships/footer" Target="footer4.xml"/><Relationship Id="rId56" Type="http://schemas.openxmlformats.org/officeDocument/2006/relationships/hyperlink" Target="45" TargetMode="External"/><Relationship Id="rId317" Type="http://schemas.openxmlformats.org/officeDocument/2006/relationships/footer" Target="footer78.xml"/><Relationship Id="rId359" Type="http://schemas.openxmlformats.org/officeDocument/2006/relationships/header" Target="header86.xml"/><Relationship Id="rId524" Type="http://schemas.openxmlformats.org/officeDocument/2006/relationships/hyperlink" Target="105" TargetMode="External"/><Relationship Id="rId566" Type="http://schemas.openxmlformats.org/officeDocument/2006/relationships/footer" Target="footer131.xml"/><Relationship Id="rId98" Type="http://schemas.openxmlformats.org/officeDocument/2006/relationships/footer" Target="footer29.xml"/><Relationship Id="rId121" Type="http://schemas.openxmlformats.org/officeDocument/2006/relationships/hyperlink" Target="1779" TargetMode="External"/><Relationship Id="rId163" Type="http://schemas.openxmlformats.org/officeDocument/2006/relationships/footer" Target="footer47.xml"/><Relationship Id="rId219" Type="http://schemas.openxmlformats.org/officeDocument/2006/relationships/hyperlink" Target="115" TargetMode="External"/><Relationship Id="rId370" Type="http://schemas.openxmlformats.org/officeDocument/2006/relationships/header" Target="header88.xml"/><Relationship Id="rId426" Type="http://schemas.openxmlformats.org/officeDocument/2006/relationships/footer" Target="footer102.xml"/><Relationship Id="rId230" Type="http://schemas.openxmlformats.org/officeDocument/2006/relationships/header" Target="header61.xml"/><Relationship Id="rId468" Type="http://schemas.openxmlformats.org/officeDocument/2006/relationships/hyperlink" Target="112" TargetMode="External"/><Relationship Id="rId25" Type="http://schemas.openxmlformats.org/officeDocument/2006/relationships/hyperlink" Target="10" TargetMode="External"/><Relationship Id="rId67" Type="http://schemas.openxmlformats.org/officeDocument/2006/relationships/hyperlink" Target="54" TargetMode="External"/><Relationship Id="rId272" Type="http://schemas.openxmlformats.org/officeDocument/2006/relationships/hyperlink" Target="116" TargetMode="External"/><Relationship Id="rId328" Type="http://schemas.openxmlformats.org/officeDocument/2006/relationships/hyperlink" Target="150" TargetMode="External"/><Relationship Id="rId535" Type="http://schemas.openxmlformats.org/officeDocument/2006/relationships/hyperlink" Target="182" TargetMode="External"/><Relationship Id="rId577" Type="http://schemas.openxmlformats.org/officeDocument/2006/relationships/hyperlink" Target="112" TargetMode="External"/><Relationship Id="rId132" Type="http://schemas.openxmlformats.org/officeDocument/2006/relationships/footer" Target="footer37.xml"/><Relationship Id="rId174" Type="http://schemas.openxmlformats.org/officeDocument/2006/relationships/hyperlink" Target="506" TargetMode="External"/><Relationship Id="rId381" Type="http://schemas.openxmlformats.org/officeDocument/2006/relationships/header" Target="header91.xml"/><Relationship Id="rId602" Type="http://schemas.openxmlformats.org/officeDocument/2006/relationships/footer" Target="footer140.xml"/><Relationship Id="rId241" Type="http://schemas.openxmlformats.org/officeDocument/2006/relationships/hyperlink" Target="445" TargetMode="External"/><Relationship Id="rId437" Type="http://schemas.openxmlformats.org/officeDocument/2006/relationships/header" Target="header106.xml"/><Relationship Id="rId479" Type="http://schemas.openxmlformats.org/officeDocument/2006/relationships/footer" Target="footer115.xml"/><Relationship Id="rId36" Type="http://schemas.openxmlformats.org/officeDocument/2006/relationships/header" Target="header11.xml"/><Relationship Id="rId283" Type="http://schemas.openxmlformats.org/officeDocument/2006/relationships/hyperlink" Target="519" TargetMode="External"/><Relationship Id="rId339" Type="http://schemas.openxmlformats.org/officeDocument/2006/relationships/hyperlink" Target="159" TargetMode="External"/><Relationship Id="rId490" Type="http://schemas.openxmlformats.org/officeDocument/2006/relationships/hyperlink" Target="154" TargetMode="External"/><Relationship Id="rId504" Type="http://schemas.openxmlformats.org/officeDocument/2006/relationships/header" Target="header119.xml"/><Relationship Id="rId546" Type="http://schemas.openxmlformats.org/officeDocument/2006/relationships/hyperlink" Target="195" TargetMode="External"/><Relationship Id="rId78" Type="http://schemas.openxmlformats.org/officeDocument/2006/relationships/footer" Target="footer24.xml"/><Relationship Id="rId101" Type="http://schemas.openxmlformats.org/officeDocument/2006/relationships/hyperlink" Target="87" TargetMode="External"/><Relationship Id="rId143" Type="http://schemas.openxmlformats.org/officeDocument/2006/relationships/hyperlink" Target="291" TargetMode="External"/><Relationship Id="rId185" Type="http://schemas.openxmlformats.org/officeDocument/2006/relationships/header" Target="header51.xml"/><Relationship Id="rId350" Type="http://schemas.openxmlformats.org/officeDocument/2006/relationships/hyperlink" Target="489" TargetMode="External"/><Relationship Id="rId406" Type="http://schemas.openxmlformats.org/officeDocument/2006/relationships/hyperlink" Target="1673" TargetMode="External"/><Relationship Id="rId588" Type="http://schemas.openxmlformats.org/officeDocument/2006/relationships/hyperlink" Target="131" TargetMode="External"/><Relationship Id="rId9" Type="http://schemas.openxmlformats.org/officeDocument/2006/relationships/footer" Target="footer1.xml"/><Relationship Id="rId210" Type="http://schemas.openxmlformats.org/officeDocument/2006/relationships/hyperlink" Target="132" TargetMode="External"/><Relationship Id="rId392" Type="http://schemas.openxmlformats.org/officeDocument/2006/relationships/footer" Target="footer95.xml"/><Relationship Id="rId448" Type="http://schemas.openxmlformats.org/officeDocument/2006/relationships/hyperlink" Target="1829" TargetMode="External"/><Relationship Id="rId252" Type="http://schemas.openxmlformats.org/officeDocument/2006/relationships/footer" Target="footer67.xml"/><Relationship Id="rId294" Type="http://schemas.openxmlformats.org/officeDocument/2006/relationships/hyperlink" Target="815" TargetMode="External"/><Relationship Id="rId308" Type="http://schemas.openxmlformats.org/officeDocument/2006/relationships/hyperlink" Target="95" TargetMode="External"/><Relationship Id="rId515" Type="http://schemas.openxmlformats.org/officeDocument/2006/relationships/hyperlink" Target="100" TargetMode="External"/><Relationship Id="rId47" Type="http://schemas.openxmlformats.org/officeDocument/2006/relationships/header" Target="header14.xml"/><Relationship Id="rId89" Type="http://schemas.openxmlformats.org/officeDocument/2006/relationships/footer" Target="footer28.xml"/><Relationship Id="rId112" Type="http://schemas.openxmlformats.org/officeDocument/2006/relationships/hyperlink" Target="1771" TargetMode="External"/><Relationship Id="rId154" Type="http://schemas.openxmlformats.org/officeDocument/2006/relationships/header" Target="header45.xml"/><Relationship Id="rId361" Type="http://schemas.openxmlformats.org/officeDocument/2006/relationships/header" Target="header87.xml"/><Relationship Id="rId557" Type="http://schemas.openxmlformats.org/officeDocument/2006/relationships/hyperlink" Target="203" TargetMode="External"/><Relationship Id="rId599" Type="http://schemas.openxmlformats.org/officeDocument/2006/relationships/header" Target="header139.xml"/><Relationship Id="rId196" Type="http://schemas.openxmlformats.org/officeDocument/2006/relationships/hyperlink" Target="1795" TargetMode="External"/><Relationship Id="rId417" Type="http://schemas.openxmlformats.org/officeDocument/2006/relationships/hyperlink" Target="378" TargetMode="External"/><Relationship Id="rId459" Type="http://schemas.openxmlformats.org/officeDocument/2006/relationships/footer" Target="footer111.xml"/><Relationship Id="rId16" Type="http://schemas.openxmlformats.org/officeDocument/2006/relationships/footer" Target="footer5.xml"/><Relationship Id="rId221" Type="http://schemas.openxmlformats.org/officeDocument/2006/relationships/hyperlink" Target="113" TargetMode="External"/><Relationship Id="rId263" Type="http://schemas.openxmlformats.org/officeDocument/2006/relationships/hyperlink" Target="180" TargetMode="External"/><Relationship Id="rId319" Type="http://schemas.openxmlformats.org/officeDocument/2006/relationships/hyperlink" Target="407" TargetMode="External"/><Relationship Id="rId470" Type="http://schemas.openxmlformats.org/officeDocument/2006/relationships/header" Target="header113.xml"/><Relationship Id="rId526" Type="http://schemas.openxmlformats.org/officeDocument/2006/relationships/hyperlink" Target="107" TargetMode="External"/><Relationship Id="rId58" Type="http://schemas.openxmlformats.org/officeDocument/2006/relationships/header" Target="header17.xml"/><Relationship Id="rId123" Type="http://schemas.openxmlformats.org/officeDocument/2006/relationships/hyperlink" Target="1777" TargetMode="External"/><Relationship Id="rId330" Type="http://schemas.openxmlformats.org/officeDocument/2006/relationships/hyperlink" Target="152" TargetMode="External"/><Relationship Id="rId568" Type="http://schemas.openxmlformats.org/officeDocument/2006/relationships/footer" Target="footer132.xml"/><Relationship Id="rId165" Type="http://schemas.openxmlformats.org/officeDocument/2006/relationships/header" Target="header48.xml"/><Relationship Id="rId372" Type="http://schemas.openxmlformats.org/officeDocument/2006/relationships/header" Target="header89.xml"/><Relationship Id="rId428" Type="http://schemas.openxmlformats.org/officeDocument/2006/relationships/footer" Target="footer103.xml"/><Relationship Id="rId211" Type="http://schemas.openxmlformats.org/officeDocument/2006/relationships/hyperlink" Target="131" TargetMode="External"/><Relationship Id="rId232" Type="http://schemas.openxmlformats.org/officeDocument/2006/relationships/hyperlink" Target="441" TargetMode="External"/><Relationship Id="rId253" Type="http://schemas.openxmlformats.org/officeDocument/2006/relationships/hyperlink" Target="1801" TargetMode="External"/><Relationship Id="rId274" Type="http://schemas.openxmlformats.org/officeDocument/2006/relationships/hyperlink" Target="114" TargetMode="External"/><Relationship Id="rId295" Type="http://schemas.openxmlformats.org/officeDocument/2006/relationships/hyperlink" Target="814" TargetMode="External"/><Relationship Id="rId309" Type="http://schemas.openxmlformats.org/officeDocument/2006/relationships/hyperlink" Target="96" TargetMode="External"/><Relationship Id="rId460" Type="http://schemas.openxmlformats.org/officeDocument/2006/relationships/hyperlink" Target="1843" TargetMode="External"/><Relationship Id="rId481" Type="http://schemas.openxmlformats.org/officeDocument/2006/relationships/footer" Target="footer116.xml"/><Relationship Id="rId516" Type="http://schemas.openxmlformats.org/officeDocument/2006/relationships/hyperlink" Target="99" TargetMode="External"/><Relationship Id="rId27" Type="http://schemas.openxmlformats.org/officeDocument/2006/relationships/header" Target="header7.xml"/><Relationship Id="rId48" Type="http://schemas.openxmlformats.org/officeDocument/2006/relationships/footer" Target="footer14.xml"/><Relationship Id="rId69" Type="http://schemas.openxmlformats.org/officeDocument/2006/relationships/header" Target="header21.xml"/><Relationship Id="rId113" Type="http://schemas.openxmlformats.org/officeDocument/2006/relationships/hyperlink" Target="1770" TargetMode="External"/><Relationship Id="rId134" Type="http://schemas.openxmlformats.org/officeDocument/2006/relationships/header" Target="header38.xml"/><Relationship Id="rId320" Type="http://schemas.openxmlformats.org/officeDocument/2006/relationships/header" Target="header79.xml"/><Relationship Id="rId537" Type="http://schemas.openxmlformats.org/officeDocument/2006/relationships/hyperlink" Target="180" TargetMode="External"/><Relationship Id="rId558" Type="http://schemas.openxmlformats.org/officeDocument/2006/relationships/hyperlink" Target="202" TargetMode="External"/><Relationship Id="rId579" Type="http://schemas.openxmlformats.org/officeDocument/2006/relationships/header" Target="header134.xml"/><Relationship Id="rId80" Type="http://schemas.openxmlformats.org/officeDocument/2006/relationships/footer" Target="footer25.xml"/><Relationship Id="rId155" Type="http://schemas.openxmlformats.org/officeDocument/2006/relationships/footer" Target="footer45.xml"/><Relationship Id="rId176" Type="http://schemas.openxmlformats.org/officeDocument/2006/relationships/hyperlink" Target="504" TargetMode="External"/><Relationship Id="rId197" Type="http://schemas.openxmlformats.org/officeDocument/2006/relationships/header" Target="header54.xml"/><Relationship Id="rId341" Type="http://schemas.openxmlformats.org/officeDocument/2006/relationships/hyperlink" Target="145" TargetMode="External"/><Relationship Id="rId362" Type="http://schemas.openxmlformats.org/officeDocument/2006/relationships/footer" Target="footer87.xml"/><Relationship Id="rId383" Type="http://schemas.openxmlformats.org/officeDocument/2006/relationships/header" Target="header92.xml"/><Relationship Id="rId418" Type="http://schemas.openxmlformats.org/officeDocument/2006/relationships/hyperlink" Target="377" TargetMode="External"/><Relationship Id="rId439" Type="http://schemas.openxmlformats.org/officeDocument/2006/relationships/hyperlink" Target="1738" TargetMode="External"/><Relationship Id="rId590" Type="http://schemas.openxmlformats.org/officeDocument/2006/relationships/hyperlink" Target="129" TargetMode="External"/><Relationship Id="rId604" Type="http://schemas.openxmlformats.org/officeDocument/2006/relationships/hyperlink" Target="1763" TargetMode="External"/><Relationship Id="rId201" Type="http://schemas.openxmlformats.org/officeDocument/2006/relationships/hyperlink" Target="809" TargetMode="External"/><Relationship Id="rId222" Type="http://schemas.openxmlformats.org/officeDocument/2006/relationships/hyperlink" Target="112" TargetMode="External"/><Relationship Id="rId243" Type="http://schemas.openxmlformats.org/officeDocument/2006/relationships/header" Target="header64.xml"/><Relationship Id="rId264" Type="http://schemas.openxmlformats.org/officeDocument/2006/relationships/hyperlink" Target="179" TargetMode="External"/><Relationship Id="rId285" Type="http://schemas.openxmlformats.org/officeDocument/2006/relationships/hyperlink" Target="517" TargetMode="External"/><Relationship Id="rId450" Type="http://schemas.openxmlformats.org/officeDocument/2006/relationships/hyperlink" Target="1827" TargetMode="External"/><Relationship Id="rId471" Type="http://schemas.openxmlformats.org/officeDocument/2006/relationships/footer" Target="footer113.xml"/><Relationship Id="rId506" Type="http://schemas.openxmlformats.org/officeDocument/2006/relationships/hyperlink" Target="164" TargetMode="External"/><Relationship Id="rId17" Type="http://schemas.openxmlformats.org/officeDocument/2006/relationships/header" Target="header6.xml"/><Relationship Id="rId38" Type="http://schemas.openxmlformats.org/officeDocument/2006/relationships/hyperlink" Target="17" TargetMode="External"/><Relationship Id="rId59" Type="http://schemas.openxmlformats.org/officeDocument/2006/relationships/footer" Target="footer17.xml"/><Relationship Id="rId103" Type="http://schemas.openxmlformats.org/officeDocument/2006/relationships/header" Target="header31.xml"/><Relationship Id="rId124" Type="http://schemas.openxmlformats.org/officeDocument/2006/relationships/header" Target="header36.xml"/><Relationship Id="rId310" Type="http://schemas.openxmlformats.org/officeDocument/2006/relationships/hyperlink" Target="104" TargetMode="External"/><Relationship Id="rId492" Type="http://schemas.openxmlformats.org/officeDocument/2006/relationships/header" Target="header117.xml"/><Relationship Id="rId527" Type="http://schemas.openxmlformats.org/officeDocument/2006/relationships/header" Target="header123.xml"/><Relationship Id="rId548" Type="http://schemas.openxmlformats.org/officeDocument/2006/relationships/header" Target="header127.xml"/><Relationship Id="rId569" Type="http://schemas.openxmlformats.org/officeDocument/2006/relationships/hyperlink" Target="1846" TargetMode="External"/><Relationship Id="rId70" Type="http://schemas.openxmlformats.org/officeDocument/2006/relationships/footer" Target="footer21.xml"/><Relationship Id="rId91" Type="http://schemas.openxmlformats.org/officeDocument/2006/relationships/hyperlink" Target="80" TargetMode="External"/><Relationship Id="rId145" Type="http://schemas.openxmlformats.org/officeDocument/2006/relationships/footer" Target="footer41.xml"/><Relationship Id="rId166" Type="http://schemas.openxmlformats.org/officeDocument/2006/relationships/footer" Target="footer48.xml"/><Relationship Id="rId187" Type="http://schemas.openxmlformats.org/officeDocument/2006/relationships/hyperlink" Target="316" TargetMode="External"/><Relationship Id="rId331" Type="http://schemas.openxmlformats.org/officeDocument/2006/relationships/hyperlink" Target="153" TargetMode="External"/><Relationship Id="rId352" Type="http://schemas.openxmlformats.org/officeDocument/2006/relationships/header" Target="header84.xml"/><Relationship Id="rId373" Type="http://schemas.openxmlformats.org/officeDocument/2006/relationships/footer" Target="footer89.xml"/><Relationship Id="rId394" Type="http://schemas.openxmlformats.org/officeDocument/2006/relationships/hyperlink" Target="1042" TargetMode="External"/><Relationship Id="rId408" Type="http://schemas.openxmlformats.org/officeDocument/2006/relationships/header" Target="header98.xml"/><Relationship Id="rId429" Type="http://schemas.openxmlformats.org/officeDocument/2006/relationships/header" Target="header104.xml"/><Relationship Id="rId580" Type="http://schemas.openxmlformats.org/officeDocument/2006/relationships/footer" Target="footer134.xml"/><Relationship Id="rId1" Type="http://schemas.openxmlformats.org/officeDocument/2006/relationships/styles" Target="styles.xml"/><Relationship Id="rId212" Type="http://schemas.openxmlformats.org/officeDocument/2006/relationships/hyperlink" Target="130" TargetMode="External"/><Relationship Id="rId233" Type="http://schemas.openxmlformats.org/officeDocument/2006/relationships/hyperlink" Target="440" TargetMode="External"/><Relationship Id="rId254" Type="http://schemas.openxmlformats.org/officeDocument/2006/relationships/hyperlink" Target="1800" TargetMode="External"/><Relationship Id="rId440" Type="http://schemas.openxmlformats.org/officeDocument/2006/relationships/hyperlink" Target="1737" TargetMode="External"/><Relationship Id="rId28" Type="http://schemas.openxmlformats.org/officeDocument/2006/relationships/footer" Target="footer7.xml"/><Relationship Id="rId49" Type="http://schemas.openxmlformats.org/officeDocument/2006/relationships/hyperlink" Target="34" TargetMode="External"/><Relationship Id="rId114" Type="http://schemas.openxmlformats.org/officeDocument/2006/relationships/header" Target="header34.xml"/><Relationship Id="rId275" Type="http://schemas.openxmlformats.org/officeDocument/2006/relationships/hyperlink" Target="113" TargetMode="External"/><Relationship Id="rId296" Type="http://schemas.openxmlformats.org/officeDocument/2006/relationships/hyperlink" Target="813" TargetMode="External"/><Relationship Id="rId300" Type="http://schemas.openxmlformats.org/officeDocument/2006/relationships/hyperlink" Target="102" TargetMode="External"/><Relationship Id="rId461" Type="http://schemas.openxmlformats.org/officeDocument/2006/relationships/hyperlink" Target="1842" TargetMode="External"/><Relationship Id="rId482" Type="http://schemas.openxmlformats.org/officeDocument/2006/relationships/hyperlink" Target="146" TargetMode="External"/><Relationship Id="rId517" Type="http://schemas.openxmlformats.org/officeDocument/2006/relationships/header" Target="header122.xml"/><Relationship Id="rId538" Type="http://schemas.openxmlformats.org/officeDocument/2006/relationships/hyperlink" Target="179" TargetMode="External"/><Relationship Id="rId559" Type="http://schemas.openxmlformats.org/officeDocument/2006/relationships/header" Target="header129.xml"/><Relationship Id="rId60" Type="http://schemas.openxmlformats.org/officeDocument/2006/relationships/hyperlink" Target="48" TargetMode="External"/><Relationship Id="rId81" Type="http://schemas.openxmlformats.org/officeDocument/2006/relationships/header" Target="header26.xml"/><Relationship Id="rId135" Type="http://schemas.openxmlformats.org/officeDocument/2006/relationships/footer" Target="footer38.xml"/><Relationship Id="rId156" Type="http://schemas.openxmlformats.org/officeDocument/2006/relationships/hyperlink" Target="3525" TargetMode="External"/><Relationship Id="rId177" Type="http://schemas.openxmlformats.org/officeDocument/2006/relationships/hyperlink" Target="503" TargetMode="External"/><Relationship Id="rId198" Type="http://schemas.openxmlformats.org/officeDocument/2006/relationships/footer" Target="footer54.xml"/><Relationship Id="rId321" Type="http://schemas.openxmlformats.org/officeDocument/2006/relationships/footer" Target="footer79.xml"/><Relationship Id="rId342" Type="http://schemas.openxmlformats.org/officeDocument/2006/relationships/hyperlink" Target="160" TargetMode="External"/><Relationship Id="rId363" Type="http://schemas.openxmlformats.org/officeDocument/2006/relationships/hyperlink" Target="599" TargetMode="External"/><Relationship Id="rId384" Type="http://schemas.openxmlformats.org/officeDocument/2006/relationships/footer" Target="footer92.xml"/><Relationship Id="rId419" Type="http://schemas.openxmlformats.org/officeDocument/2006/relationships/hyperlink" Target="376" TargetMode="External"/><Relationship Id="rId570" Type="http://schemas.openxmlformats.org/officeDocument/2006/relationships/hyperlink" Target="1845" TargetMode="External"/><Relationship Id="rId591" Type="http://schemas.openxmlformats.org/officeDocument/2006/relationships/header" Target="header137.xml"/><Relationship Id="rId605" Type="http://schemas.openxmlformats.org/officeDocument/2006/relationships/hyperlink" Target="1762" TargetMode="External"/><Relationship Id="rId202" Type="http://schemas.openxmlformats.org/officeDocument/2006/relationships/hyperlink" Target="808" TargetMode="External"/><Relationship Id="rId223" Type="http://schemas.openxmlformats.org/officeDocument/2006/relationships/hyperlink" Target="111" TargetMode="External"/><Relationship Id="rId244" Type="http://schemas.openxmlformats.org/officeDocument/2006/relationships/footer" Target="footer64.xml"/><Relationship Id="rId430" Type="http://schemas.openxmlformats.org/officeDocument/2006/relationships/footer" Target="footer104.xml"/><Relationship Id="rId18" Type="http://schemas.openxmlformats.org/officeDocument/2006/relationships/footer" Target="footer6.xml"/><Relationship Id="rId39" Type="http://schemas.openxmlformats.org/officeDocument/2006/relationships/header" Target="header12.xml"/><Relationship Id="rId265" Type="http://schemas.openxmlformats.org/officeDocument/2006/relationships/hyperlink" Target="178" TargetMode="External"/><Relationship Id="rId286" Type="http://schemas.openxmlformats.org/officeDocument/2006/relationships/hyperlink" Target="516" TargetMode="External"/><Relationship Id="rId451" Type="http://schemas.openxmlformats.org/officeDocument/2006/relationships/hyperlink" Target="1826" TargetMode="External"/><Relationship Id="rId472" Type="http://schemas.openxmlformats.org/officeDocument/2006/relationships/header" Target="header114.xml"/><Relationship Id="rId493" Type="http://schemas.openxmlformats.org/officeDocument/2006/relationships/footer" Target="footer117.xml"/><Relationship Id="rId507" Type="http://schemas.openxmlformats.org/officeDocument/2006/relationships/hyperlink" Target="163" TargetMode="External"/><Relationship Id="rId528" Type="http://schemas.openxmlformats.org/officeDocument/2006/relationships/footer" Target="footer123.xml"/><Relationship Id="rId549" Type="http://schemas.openxmlformats.org/officeDocument/2006/relationships/footer" Target="footer127.xml"/><Relationship Id="rId50" Type="http://schemas.openxmlformats.org/officeDocument/2006/relationships/hyperlink" Target="35" TargetMode="External"/><Relationship Id="rId104" Type="http://schemas.openxmlformats.org/officeDocument/2006/relationships/footer" Target="footer31.xml"/><Relationship Id="rId125" Type="http://schemas.openxmlformats.org/officeDocument/2006/relationships/footer" Target="footer36.xml"/><Relationship Id="rId146" Type="http://schemas.openxmlformats.org/officeDocument/2006/relationships/hyperlink" Target="1790" TargetMode="External"/><Relationship Id="rId167" Type="http://schemas.openxmlformats.org/officeDocument/2006/relationships/hyperlink" Target="310" TargetMode="External"/><Relationship Id="rId188" Type="http://schemas.openxmlformats.org/officeDocument/2006/relationships/hyperlink" Target="315" TargetMode="External"/><Relationship Id="rId311" Type="http://schemas.openxmlformats.org/officeDocument/2006/relationships/hyperlink" Target="105" TargetMode="External"/><Relationship Id="rId332" Type="http://schemas.openxmlformats.org/officeDocument/2006/relationships/hyperlink" Target="154" TargetMode="External"/><Relationship Id="rId353" Type="http://schemas.openxmlformats.org/officeDocument/2006/relationships/footer" Target="footer84.xml"/><Relationship Id="rId374" Type="http://schemas.openxmlformats.org/officeDocument/2006/relationships/hyperlink" Target="1693" TargetMode="External"/><Relationship Id="rId395" Type="http://schemas.openxmlformats.org/officeDocument/2006/relationships/hyperlink" Target="1041" TargetMode="External"/><Relationship Id="rId409" Type="http://schemas.openxmlformats.org/officeDocument/2006/relationships/footer" Target="footer98.xml"/><Relationship Id="rId560" Type="http://schemas.openxmlformats.org/officeDocument/2006/relationships/footer" Target="footer129.xml"/><Relationship Id="rId581" Type="http://schemas.openxmlformats.org/officeDocument/2006/relationships/header" Target="header135.xml"/><Relationship Id="rId71" Type="http://schemas.openxmlformats.org/officeDocument/2006/relationships/header" Target="header22.xml"/><Relationship Id="rId92" Type="http://schemas.openxmlformats.org/officeDocument/2006/relationships/hyperlink" Target="79" TargetMode="External"/><Relationship Id="rId213" Type="http://schemas.openxmlformats.org/officeDocument/2006/relationships/hyperlink" Target="129" TargetMode="External"/><Relationship Id="rId234" Type="http://schemas.openxmlformats.org/officeDocument/2006/relationships/hyperlink" Target="439" TargetMode="External"/><Relationship Id="rId420" Type="http://schemas.openxmlformats.org/officeDocument/2006/relationships/hyperlink" Target="375" TargetMode="External"/><Relationship Id="rId2" Type="http://schemas.openxmlformats.org/officeDocument/2006/relationships/settings" Target="settings.xml"/><Relationship Id="rId29" Type="http://schemas.openxmlformats.org/officeDocument/2006/relationships/header" Target="header8.xml"/><Relationship Id="rId255" Type="http://schemas.openxmlformats.org/officeDocument/2006/relationships/header" Target="header68.xml"/><Relationship Id="rId276" Type="http://schemas.openxmlformats.org/officeDocument/2006/relationships/hyperlink" Target="112" TargetMode="External"/><Relationship Id="rId297" Type="http://schemas.openxmlformats.org/officeDocument/2006/relationships/header" Target="header75.xml"/><Relationship Id="rId441" Type="http://schemas.openxmlformats.org/officeDocument/2006/relationships/hyperlink" Target="1736" TargetMode="External"/><Relationship Id="rId462" Type="http://schemas.openxmlformats.org/officeDocument/2006/relationships/header" Target="header112.xml"/><Relationship Id="rId483" Type="http://schemas.openxmlformats.org/officeDocument/2006/relationships/hyperlink" Target="147" TargetMode="External"/><Relationship Id="rId518" Type="http://schemas.openxmlformats.org/officeDocument/2006/relationships/footer" Target="footer122.xml"/><Relationship Id="rId539" Type="http://schemas.openxmlformats.org/officeDocument/2006/relationships/hyperlink" Target="178" TargetMode="External"/><Relationship Id="rId40" Type="http://schemas.openxmlformats.org/officeDocument/2006/relationships/footer" Target="footer12.xml"/><Relationship Id="rId115" Type="http://schemas.openxmlformats.org/officeDocument/2006/relationships/footer" Target="footer34.xml"/><Relationship Id="rId136" Type="http://schemas.openxmlformats.org/officeDocument/2006/relationships/hyperlink" Target="287" TargetMode="External"/><Relationship Id="rId157" Type="http://schemas.openxmlformats.org/officeDocument/2006/relationships/hyperlink" Target="3524" TargetMode="External"/><Relationship Id="rId178" Type="http://schemas.openxmlformats.org/officeDocument/2006/relationships/hyperlink" Target="502" TargetMode="External"/><Relationship Id="rId301" Type="http://schemas.openxmlformats.org/officeDocument/2006/relationships/hyperlink" Target="101" TargetMode="External"/><Relationship Id="rId322" Type="http://schemas.openxmlformats.org/officeDocument/2006/relationships/header" Target="header80.xml"/><Relationship Id="rId343" Type="http://schemas.openxmlformats.org/officeDocument/2006/relationships/hyperlink" Target="161" TargetMode="External"/><Relationship Id="rId364" Type="http://schemas.openxmlformats.org/officeDocument/2006/relationships/hyperlink" Target="598" TargetMode="External"/><Relationship Id="rId550" Type="http://schemas.openxmlformats.org/officeDocument/2006/relationships/header" Target="header128.xml"/><Relationship Id="rId61" Type="http://schemas.openxmlformats.org/officeDocument/2006/relationships/header" Target="header18.xml"/><Relationship Id="rId82" Type="http://schemas.openxmlformats.org/officeDocument/2006/relationships/footer" Target="footer26.xml"/><Relationship Id="rId199" Type="http://schemas.openxmlformats.org/officeDocument/2006/relationships/hyperlink" Target="811" TargetMode="External"/><Relationship Id="rId203" Type="http://schemas.openxmlformats.org/officeDocument/2006/relationships/hyperlink" Target="807" TargetMode="External"/><Relationship Id="rId385" Type="http://schemas.openxmlformats.org/officeDocument/2006/relationships/hyperlink" Target="1809" TargetMode="External"/><Relationship Id="rId571" Type="http://schemas.openxmlformats.org/officeDocument/2006/relationships/header" Target="header133.xml"/><Relationship Id="rId592" Type="http://schemas.openxmlformats.org/officeDocument/2006/relationships/footer" Target="footer137.xml"/><Relationship Id="rId606" Type="http://schemas.openxmlformats.org/officeDocument/2006/relationships/header" Target="header141.xml"/><Relationship Id="rId19" Type="http://schemas.openxmlformats.org/officeDocument/2006/relationships/hyperlink" Target="4" TargetMode="External"/><Relationship Id="rId224" Type="http://schemas.openxmlformats.org/officeDocument/2006/relationships/header" Target="header59.xml"/><Relationship Id="rId245" Type="http://schemas.openxmlformats.org/officeDocument/2006/relationships/header" Target="header65.xml"/><Relationship Id="rId266" Type="http://schemas.openxmlformats.org/officeDocument/2006/relationships/hyperlink" Target="176" TargetMode="External"/><Relationship Id="rId287" Type="http://schemas.openxmlformats.org/officeDocument/2006/relationships/hyperlink" Target="515" TargetMode="External"/><Relationship Id="rId410" Type="http://schemas.openxmlformats.org/officeDocument/2006/relationships/header" Target="header99.xml"/><Relationship Id="rId431" Type="http://schemas.openxmlformats.org/officeDocument/2006/relationships/hyperlink" Target="447" TargetMode="External"/><Relationship Id="rId452" Type="http://schemas.openxmlformats.org/officeDocument/2006/relationships/header" Target="header110.xml"/><Relationship Id="rId473" Type="http://schemas.openxmlformats.org/officeDocument/2006/relationships/footer" Target="footer114.xml"/><Relationship Id="rId494" Type="http://schemas.openxmlformats.org/officeDocument/2006/relationships/hyperlink" Target="156" TargetMode="External"/><Relationship Id="rId508" Type="http://schemas.openxmlformats.org/officeDocument/2006/relationships/header" Target="header120.xml"/><Relationship Id="rId529" Type="http://schemas.openxmlformats.org/officeDocument/2006/relationships/header" Target="header124.xml"/><Relationship Id="rId30" Type="http://schemas.openxmlformats.org/officeDocument/2006/relationships/footer" Target="footer8.xml"/><Relationship Id="rId105" Type="http://schemas.openxmlformats.org/officeDocument/2006/relationships/header" Target="header32.xml"/><Relationship Id="rId126" Type="http://schemas.openxmlformats.org/officeDocument/2006/relationships/hyperlink" Target="1785" TargetMode="External"/><Relationship Id="rId147" Type="http://schemas.openxmlformats.org/officeDocument/2006/relationships/header" Target="header42.xml"/><Relationship Id="rId168" Type="http://schemas.openxmlformats.org/officeDocument/2006/relationships/hyperlink" Target="309" TargetMode="External"/><Relationship Id="rId312" Type="http://schemas.openxmlformats.org/officeDocument/2006/relationships/hyperlink" Target="4022" TargetMode="External"/><Relationship Id="rId333" Type="http://schemas.openxmlformats.org/officeDocument/2006/relationships/hyperlink" Target="155" TargetMode="External"/><Relationship Id="rId354" Type="http://schemas.openxmlformats.org/officeDocument/2006/relationships/hyperlink" Target="1803" TargetMode="External"/><Relationship Id="rId540" Type="http://schemas.openxmlformats.org/officeDocument/2006/relationships/hyperlink" Target="176" TargetMode="External"/><Relationship Id="rId51" Type="http://schemas.openxmlformats.org/officeDocument/2006/relationships/hyperlink" Target="36" TargetMode="External"/><Relationship Id="rId72" Type="http://schemas.openxmlformats.org/officeDocument/2006/relationships/footer" Target="footer22.xml"/><Relationship Id="rId93" Type="http://schemas.openxmlformats.org/officeDocument/2006/relationships/hyperlink" Target="78" TargetMode="External"/><Relationship Id="rId189" Type="http://schemas.openxmlformats.org/officeDocument/2006/relationships/header" Target="header52.xml"/><Relationship Id="rId375" Type="http://schemas.openxmlformats.org/officeDocument/2006/relationships/hyperlink" Target="1692" TargetMode="External"/><Relationship Id="rId396" Type="http://schemas.openxmlformats.org/officeDocument/2006/relationships/hyperlink" Target="1040" TargetMode="External"/><Relationship Id="rId561" Type="http://schemas.openxmlformats.org/officeDocument/2006/relationships/header" Target="header130.xml"/><Relationship Id="rId582" Type="http://schemas.openxmlformats.org/officeDocument/2006/relationships/footer" Target="footer135.xml"/><Relationship Id="rId3" Type="http://schemas.openxmlformats.org/officeDocument/2006/relationships/webSettings" Target="webSettings.xml"/><Relationship Id="rId214" Type="http://schemas.openxmlformats.org/officeDocument/2006/relationships/header" Target="header57.xml"/><Relationship Id="rId235" Type="http://schemas.openxmlformats.org/officeDocument/2006/relationships/header" Target="header62.xml"/><Relationship Id="rId256" Type="http://schemas.openxmlformats.org/officeDocument/2006/relationships/footer" Target="footer68.xml"/><Relationship Id="rId277" Type="http://schemas.openxmlformats.org/officeDocument/2006/relationships/hyperlink" Target="111" TargetMode="External"/><Relationship Id="rId298" Type="http://schemas.openxmlformats.org/officeDocument/2006/relationships/footer" Target="footer75.xml"/><Relationship Id="rId400" Type="http://schemas.openxmlformats.org/officeDocument/2006/relationships/header" Target="header97.xml"/><Relationship Id="rId421" Type="http://schemas.openxmlformats.org/officeDocument/2006/relationships/hyperlink" Target="374" TargetMode="External"/><Relationship Id="rId442" Type="http://schemas.openxmlformats.org/officeDocument/2006/relationships/header" Target="header107.xml"/><Relationship Id="rId463" Type="http://schemas.openxmlformats.org/officeDocument/2006/relationships/footer" Target="footer112.xml"/><Relationship Id="rId484" Type="http://schemas.openxmlformats.org/officeDocument/2006/relationships/hyperlink" Target="148" TargetMode="External"/><Relationship Id="rId519" Type="http://schemas.openxmlformats.org/officeDocument/2006/relationships/hyperlink" Target="98" TargetMode="External"/><Relationship Id="rId116" Type="http://schemas.openxmlformats.org/officeDocument/2006/relationships/hyperlink" Target="1775" TargetMode="External"/><Relationship Id="rId137" Type="http://schemas.openxmlformats.org/officeDocument/2006/relationships/hyperlink" Target="286" TargetMode="External"/><Relationship Id="rId158" Type="http://schemas.openxmlformats.org/officeDocument/2006/relationships/hyperlink" Target="3523" TargetMode="External"/><Relationship Id="rId302" Type="http://schemas.openxmlformats.org/officeDocument/2006/relationships/hyperlink" Target="100" TargetMode="External"/><Relationship Id="rId323" Type="http://schemas.openxmlformats.org/officeDocument/2006/relationships/footer" Target="footer80.xml"/><Relationship Id="rId344" Type="http://schemas.openxmlformats.org/officeDocument/2006/relationships/header" Target="header82.xml"/><Relationship Id="rId530" Type="http://schemas.openxmlformats.org/officeDocument/2006/relationships/footer" Target="footer124.xml"/><Relationship Id="rId20" Type="http://schemas.openxmlformats.org/officeDocument/2006/relationships/hyperlink" Target="5" TargetMode="External"/><Relationship Id="rId41" Type="http://schemas.openxmlformats.org/officeDocument/2006/relationships/header" Target="header13.xml"/><Relationship Id="rId62" Type="http://schemas.openxmlformats.org/officeDocument/2006/relationships/footer" Target="footer18.xml"/><Relationship Id="rId83" Type="http://schemas.openxmlformats.org/officeDocument/2006/relationships/header" Target="header27.xml"/><Relationship Id="rId179" Type="http://schemas.openxmlformats.org/officeDocument/2006/relationships/hyperlink" Target="501" TargetMode="External"/><Relationship Id="rId365" Type="http://schemas.openxmlformats.org/officeDocument/2006/relationships/hyperlink" Target="597" TargetMode="External"/><Relationship Id="rId386" Type="http://schemas.openxmlformats.org/officeDocument/2006/relationships/header" Target="header93.xml"/><Relationship Id="rId551" Type="http://schemas.openxmlformats.org/officeDocument/2006/relationships/footer" Target="footer128.xml"/><Relationship Id="rId572" Type="http://schemas.openxmlformats.org/officeDocument/2006/relationships/footer" Target="footer133.xml"/><Relationship Id="rId593" Type="http://schemas.openxmlformats.org/officeDocument/2006/relationships/header" Target="header138.xml"/><Relationship Id="rId607" Type="http://schemas.openxmlformats.org/officeDocument/2006/relationships/footer" Target="footer141.xml"/><Relationship Id="rId190" Type="http://schemas.openxmlformats.org/officeDocument/2006/relationships/footer" Target="footer52.xml"/><Relationship Id="rId204" Type="http://schemas.openxmlformats.org/officeDocument/2006/relationships/hyperlink" Target="806" TargetMode="External"/><Relationship Id="rId225" Type="http://schemas.openxmlformats.org/officeDocument/2006/relationships/footer" Target="footer59.xml"/><Relationship Id="rId246" Type="http://schemas.openxmlformats.org/officeDocument/2006/relationships/footer" Target="footer65.xml"/><Relationship Id="rId267" Type="http://schemas.openxmlformats.org/officeDocument/2006/relationships/hyperlink" Target="177" TargetMode="External"/><Relationship Id="rId288" Type="http://schemas.openxmlformats.org/officeDocument/2006/relationships/hyperlink" Target="514" TargetMode="External"/><Relationship Id="rId411" Type="http://schemas.openxmlformats.org/officeDocument/2006/relationships/footer" Target="footer99.xml"/><Relationship Id="rId432" Type="http://schemas.openxmlformats.org/officeDocument/2006/relationships/hyperlink" Target="446" TargetMode="External"/><Relationship Id="rId453" Type="http://schemas.openxmlformats.org/officeDocument/2006/relationships/footer" Target="footer110.xml"/><Relationship Id="rId474" Type="http://schemas.openxmlformats.org/officeDocument/2006/relationships/hyperlink" Target="132" TargetMode="External"/><Relationship Id="rId509" Type="http://schemas.openxmlformats.org/officeDocument/2006/relationships/footer" Target="footer120.xml"/><Relationship Id="rId106" Type="http://schemas.openxmlformats.org/officeDocument/2006/relationships/footer" Target="footer32.xml"/><Relationship Id="rId127" Type="http://schemas.openxmlformats.org/officeDocument/2006/relationships/hyperlink" Target="1784" TargetMode="External"/><Relationship Id="rId313" Type="http://schemas.openxmlformats.org/officeDocument/2006/relationships/hyperlink" Target="107" TargetMode="External"/><Relationship Id="rId495" Type="http://schemas.openxmlformats.org/officeDocument/2006/relationships/hyperlink" Target="157" TargetMode="External"/><Relationship Id="rId10" Type="http://schemas.openxmlformats.org/officeDocument/2006/relationships/footer" Target="footer2.xml"/><Relationship Id="rId31" Type="http://schemas.openxmlformats.org/officeDocument/2006/relationships/header" Target="header9.xml"/><Relationship Id="rId52" Type="http://schemas.openxmlformats.org/officeDocument/2006/relationships/header" Target="header15.xml"/><Relationship Id="rId73" Type="http://schemas.openxmlformats.org/officeDocument/2006/relationships/hyperlink" Target="57" TargetMode="External"/><Relationship Id="rId94" Type="http://schemas.openxmlformats.org/officeDocument/2006/relationships/hyperlink" Target="77" TargetMode="External"/><Relationship Id="rId148" Type="http://schemas.openxmlformats.org/officeDocument/2006/relationships/footer" Target="footer42.xml"/><Relationship Id="rId169" Type="http://schemas.openxmlformats.org/officeDocument/2006/relationships/hyperlink" Target="308" TargetMode="External"/><Relationship Id="rId334" Type="http://schemas.openxmlformats.org/officeDocument/2006/relationships/header" Target="header81.xml"/><Relationship Id="rId355" Type="http://schemas.openxmlformats.org/officeDocument/2006/relationships/header" Target="header85.xml"/><Relationship Id="rId376" Type="http://schemas.openxmlformats.org/officeDocument/2006/relationships/hyperlink" Target="1691" TargetMode="External"/><Relationship Id="rId397" Type="http://schemas.openxmlformats.org/officeDocument/2006/relationships/hyperlink" Target="1039" TargetMode="External"/><Relationship Id="rId520" Type="http://schemas.openxmlformats.org/officeDocument/2006/relationships/hyperlink" Target="97" TargetMode="External"/><Relationship Id="rId541" Type="http://schemas.openxmlformats.org/officeDocument/2006/relationships/hyperlink" Target="177" TargetMode="External"/><Relationship Id="rId562" Type="http://schemas.openxmlformats.org/officeDocument/2006/relationships/footer" Target="footer130.xml"/><Relationship Id="rId583" Type="http://schemas.openxmlformats.org/officeDocument/2006/relationships/hyperlink" Target="1755" TargetMode="External"/><Relationship Id="rId4" Type="http://schemas.openxmlformats.org/officeDocument/2006/relationships/footnotes" Target="footnotes.xml"/><Relationship Id="rId180" Type="http://schemas.openxmlformats.org/officeDocument/2006/relationships/hyperlink" Target="500" TargetMode="External"/><Relationship Id="rId215" Type="http://schemas.openxmlformats.org/officeDocument/2006/relationships/footer" Target="footer57.xml"/><Relationship Id="rId236" Type="http://schemas.openxmlformats.org/officeDocument/2006/relationships/footer" Target="footer62.xml"/><Relationship Id="rId257" Type="http://schemas.openxmlformats.org/officeDocument/2006/relationships/hyperlink" Target="186" TargetMode="External"/><Relationship Id="rId278" Type="http://schemas.openxmlformats.org/officeDocument/2006/relationships/header" Target="header71.xml"/><Relationship Id="rId401" Type="http://schemas.openxmlformats.org/officeDocument/2006/relationships/footer" Target="footer97.xml"/><Relationship Id="rId422" Type="http://schemas.openxmlformats.org/officeDocument/2006/relationships/hyperlink" Target="373" TargetMode="External"/><Relationship Id="rId443" Type="http://schemas.openxmlformats.org/officeDocument/2006/relationships/footer" Target="footer107.xml"/><Relationship Id="rId464" Type="http://schemas.openxmlformats.org/officeDocument/2006/relationships/hyperlink" Target="116" TargetMode="External"/><Relationship Id="rId303" Type="http://schemas.openxmlformats.org/officeDocument/2006/relationships/hyperlink" Target="99" TargetMode="External"/><Relationship Id="rId485" Type="http://schemas.openxmlformats.org/officeDocument/2006/relationships/hyperlink" Target="149" TargetMode="External"/><Relationship Id="rId42" Type="http://schemas.openxmlformats.org/officeDocument/2006/relationships/footer" Target="footer13.xml"/><Relationship Id="rId84" Type="http://schemas.openxmlformats.org/officeDocument/2006/relationships/footer" Target="footer27.xml"/><Relationship Id="rId138" Type="http://schemas.openxmlformats.org/officeDocument/2006/relationships/hyperlink" Target="285" TargetMode="External"/><Relationship Id="rId345" Type="http://schemas.openxmlformats.org/officeDocument/2006/relationships/footer" Target="footer82.xml"/><Relationship Id="rId387" Type="http://schemas.openxmlformats.org/officeDocument/2006/relationships/footer" Target="footer93.xml"/><Relationship Id="rId510" Type="http://schemas.openxmlformats.org/officeDocument/2006/relationships/header" Target="header121.xml"/><Relationship Id="rId552" Type="http://schemas.openxmlformats.org/officeDocument/2006/relationships/hyperlink" Target="206" TargetMode="External"/><Relationship Id="rId594" Type="http://schemas.openxmlformats.org/officeDocument/2006/relationships/footer" Target="footer138.xml"/><Relationship Id="rId608" Type="http://schemas.openxmlformats.org/officeDocument/2006/relationships/fontTable" Target="fontTable.xml"/><Relationship Id="rId191" Type="http://schemas.openxmlformats.org/officeDocument/2006/relationships/header" Target="header53.xml"/><Relationship Id="rId205" Type="http://schemas.openxmlformats.org/officeDocument/2006/relationships/hyperlink" Target="805" TargetMode="External"/><Relationship Id="rId247" Type="http://schemas.openxmlformats.org/officeDocument/2006/relationships/hyperlink" Target="211" TargetMode="External"/><Relationship Id="rId412" Type="http://schemas.openxmlformats.org/officeDocument/2006/relationships/hyperlink" Target="1817" TargetMode="External"/><Relationship Id="rId107" Type="http://schemas.openxmlformats.org/officeDocument/2006/relationships/hyperlink" Target="1768" TargetMode="External"/><Relationship Id="rId289" Type="http://schemas.openxmlformats.org/officeDocument/2006/relationships/hyperlink" Target="513" TargetMode="External"/><Relationship Id="rId454" Type="http://schemas.openxmlformats.org/officeDocument/2006/relationships/hyperlink" Target="1838" TargetMode="External"/><Relationship Id="rId496" Type="http://schemas.openxmlformats.org/officeDocument/2006/relationships/hyperlink" Target="158" TargetMode="External"/><Relationship Id="rId11" Type="http://schemas.openxmlformats.org/officeDocument/2006/relationships/header" Target="header3.xml"/><Relationship Id="rId53" Type="http://schemas.openxmlformats.org/officeDocument/2006/relationships/footer" Target="footer15.xml"/><Relationship Id="rId149" Type="http://schemas.openxmlformats.org/officeDocument/2006/relationships/hyperlink" Target="1794" TargetMode="External"/><Relationship Id="rId314" Type="http://schemas.openxmlformats.org/officeDocument/2006/relationships/header" Target="header77.xml"/><Relationship Id="rId356" Type="http://schemas.openxmlformats.org/officeDocument/2006/relationships/footer" Target="footer85.xml"/><Relationship Id="rId398" Type="http://schemas.openxmlformats.org/officeDocument/2006/relationships/header" Target="header96.xml"/><Relationship Id="rId521" Type="http://schemas.openxmlformats.org/officeDocument/2006/relationships/hyperlink" Target="95" TargetMode="External"/><Relationship Id="rId563" Type="http://schemas.openxmlformats.org/officeDocument/2006/relationships/hyperlink" Target="211" TargetMode="External"/><Relationship Id="rId95" Type="http://schemas.openxmlformats.org/officeDocument/2006/relationships/hyperlink" Target="76" TargetMode="External"/><Relationship Id="rId160" Type="http://schemas.openxmlformats.org/officeDocument/2006/relationships/header" Target="header46.xml"/><Relationship Id="rId216" Type="http://schemas.openxmlformats.org/officeDocument/2006/relationships/header" Target="header58.xml"/><Relationship Id="rId423" Type="http://schemas.openxmlformats.org/officeDocument/2006/relationships/hyperlink" Target="372" TargetMode="External"/><Relationship Id="rId258" Type="http://schemas.openxmlformats.org/officeDocument/2006/relationships/hyperlink" Target="185" TargetMode="External"/><Relationship Id="rId465" Type="http://schemas.openxmlformats.org/officeDocument/2006/relationships/hyperlink" Target="115" TargetMode="External"/><Relationship Id="rId22" Type="http://schemas.openxmlformats.org/officeDocument/2006/relationships/hyperlink" Target="7" TargetMode="External"/><Relationship Id="rId64" Type="http://schemas.openxmlformats.org/officeDocument/2006/relationships/footer" Target="footer19.xml"/><Relationship Id="rId118" Type="http://schemas.openxmlformats.org/officeDocument/2006/relationships/hyperlink" Target="1773" TargetMode="External"/><Relationship Id="rId325" Type="http://schemas.openxmlformats.org/officeDocument/2006/relationships/hyperlink" Target="147" TargetMode="External"/><Relationship Id="rId367" Type="http://schemas.openxmlformats.org/officeDocument/2006/relationships/hyperlink" Target="595" TargetMode="External"/><Relationship Id="rId532" Type="http://schemas.openxmlformats.org/officeDocument/2006/relationships/hyperlink" Target="185" TargetMode="External"/><Relationship Id="rId574" Type="http://schemas.openxmlformats.org/officeDocument/2006/relationships/hyperlink" Target="115" TargetMode="External"/><Relationship Id="rId171" Type="http://schemas.openxmlformats.org/officeDocument/2006/relationships/footer" Target="footer49.xml"/><Relationship Id="rId227" Type="http://schemas.openxmlformats.org/officeDocument/2006/relationships/footer" Target="footer60.xml"/><Relationship Id="rId269" Type="http://schemas.openxmlformats.org/officeDocument/2006/relationships/footer" Target="footer69.xml"/><Relationship Id="rId434" Type="http://schemas.openxmlformats.org/officeDocument/2006/relationships/hyperlink" Target="444" TargetMode="External"/><Relationship Id="rId476" Type="http://schemas.openxmlformats.org/officeDocument/2006/relationships/hyperlink" Target="130" TargetMode="External"/><Relationship Id="rId33" Type="http://schemas.openxmlformats.org/officeDocument/2006/relationships/header" Target="header10.xml"/><Relationship Id="rId129" Type="http://schemas.openxmlformats.org/officeDocument/2006/relationships/hyperlink" Target="1782" TargetMode="External"/><Relationship Id="rId280" Type="http://schemas.openxmlformats.org/officeDocument/2006/relationships/header" Target="header72.xml"/><Relationship Id="rId336" Type="http://schemas.openxmlformats.org/officeDocument/2006/relationships/hyperlink" Target="156" TargetMode="External"/><Relationship Id="rId501" Type="http://schemas.openxmlformats.org/officeDocument/2006/relationships/hyperlink" Target="161" TargetMode="External"/><Relationship Id="rId543" Type="http://schemas.openxmlformats.org/officeDocument/2006/relationships/footer" Target="footer125.xml"/><Relationship Id="rId75" Type="http://schemas.openxmlformats.org/officeDocument/2006/relationships/footer" Target="footer23.xml"/><Relationship Id="rId140" Type="http://schemas.openxmlformats.org/officeDocument/2006/relationships/footer" Target="footer39.xml"/><Relationship Id="rId182" Type="http://schemas.openxmlformats.org/officeDocument/2006/relationships/hyperlink" Target="498" TargetMode="External"/><Relationship Id="rId378" Type="http://schemas.openxmlformats.org/officeDocument/2006/relationships/hyperlink" Target="1689" TargetMode="External"/><Relationship Id="rId403" Type="http://schemas.openxmlformats.org/officeDocument/2006/relationships/hyperlink" Target="1676" TargetMode="External"/><Relationship Id="rId585" Type="http://schemas.openxmlformats.org/officeDocument/2006/relationships/header" Target="header136.xml"/><Relationship Id="rId6" Type="http://schemas.openxmlformats.org/officeDocument/2006/relationships/image" Target="media/image1.png"/><Relationship Id="rId238" Type="http://schemas.openxmlformats.org/officeDocument/2006/relationships/footer" Target="footer63.xml"/><Relationship Id="rId445" Type="http://schemas.openxmlformats.org/officeDocument/2006/relationships/footer" Target="footer108.xml"/><Relationship Id="rId487" Type="http://schemas.openxmlformats.org/officeDocument/2006/relationships/hyperlink" Target="151" TargetMode="External"/><Relationship Id="rId291" Type="http://schemas.openxmlformats.org/officeDocument/2006/relationships/footer" Target="footer73.xml"/><Relationship Id="rId305" Type="http://schemas.openxmlformats.org/officeDocument/2006/relationships/footer" Target="footer76.xml"/><Relationship Id="rId347" Type="http://schemas.openxmlformats.org/officeDocument/2006/relationships/footer" Target="footer83.xml"/><Relationship Id="rId512" Type="http://schemas.openxmlformats.org/officeDocument/2006/relationships/hyperlink" Target="103" TargetMode="External"/><Relationship Id="rId44" Type="http://schemas.openxmlformats.org/officeDocument/2006/relationships/hyperlink" Target="32" TargetMode="External"/><Relationship Id="rId86" Type="http://schemas.openxmlformats.org/officeDocument/2006/relationships/hyperlink" Target="72" TargetMode="External"/><Relationship Id="rId151" Type="http://schemas.openxmlformats.org/officeDocument/2006/relationships/footer" Target="footer43.xml"/><Relationship Id="rId389" Type="http://schemas.openxmlformats.org/officeDocument/2006/relationships/footer" Target="footer94.xml"/><Relationship Id="rId554" Type="http://schemas.openxmlformats.org/officeDocument/2006/relationships/hyperlink" Target="3891" TargetMode="External"/><Relationship Id="rId596" Type="http://schemas.openxmlformats.org/officeDocument/2006/relationships/hyperlink" Target="1759" TargetMode="External"/><Relationship Id="rId193" Type="http://schemas.openxmlformats.org/officeDocument/2006/relationships/hyperlink" Target="1798" TargetMode="External"/><Relationship Id="rId207" Type="http://schemas.openxmlformats.org/officeDocument/2006/relationships/footer" Target="footer55.xml"/><Relationship Id="rId249" Type="http://schemas.openxmlformats.org/officeDocument/2006/relationships/header" Target="header66.xml"/><Relationship Id="rId414" Type="http://schemas.openxmlformats.org/officeDocument/2006/relationships/footer" Target="footer100.xml"/><Relationship Id="rId456" Type="http://schemas.openxmlformats.org/officeDocument/2006/relationships/hyperlink" Target="1836" TargetMode="External"/><Relationship Id="rId498" Type="http://schemas.openxmlformats.org/officeDocument/2006/relationships/hyperlink" Target="144" TargetMode="External"/><Relationship Id="rId13" Type="http://schemas.openxmlformats.org/officeDocument/2006/relationships/header" Target="header4.xml"/><Relationship Id="rId109" Type="http://schemas.openxmlformats.org/officeDocument/2006/relationships/hyperlink" Target="1766" TargetMode="External"/><Relationship Id="rId260" Type="http://schemas.openxmlformats.org/officeDocument/2006/relationships/hyperlink" Target="183" TargetMode="External"/><Relationship Id="rId316" Type="http://schemas.openxmlformats.org/officeDocument/2006/relationships/header" Target="header78.xml"/><Relationship Id="rId523" Type="http://schemas.openxmlformats.org/officeDocument/2006/relationships/hyperlink" Target="104" TargetMode="External"/><Relationship Id="rId55" Type="http://schemas.openxmlformats.org/officeDocument/2006/relationships/footer" Target="footer16.xml"/><Relationship Id="rId97" Type="http://schemas.openxmlformats.org/officeDocument/2006/relationships/header" Target="header29.xml"/><Relationship Id="rId120" Type="http://schemas.openxmlformats.org/officeDocument/2006/relationships/footer" Target="footer35.xml"/><Relationship Id="rId358" Type="http://schemas.openxmlformats.org/officeDocument/2006/relationships/hyperlink" Target="1742" TargetMode="External"/><Relationship Id="rId565" Type="http://schemas.openxmlformats.org/officeDocument/2006/relationships/header" Target="header131.xml"/><Relationship Id="rId162" Type="http://schemas.openxmlformats.org/officeDocument/2006/relationships/header" Target="header47.xml"/><Relationship Id="rId218" Type="http://schemas.openxmlformats.org/officeDocument/2006/relationships/hyperlink" Target="116" TargetMode="External"/><Relationship Id="rId425" Type="http://schemas.openxmlformats.org/officeDocument/2006/relationships/header" Target="header102.xml"/><Relationship Id="rId467" Type="http://schemas.openxmlformats.org/officeDocument/2006/relationships/hyperlink" Target="113" TargetMode="External"/><Relationship Id="rId271" Type="http://schemas.openxmlformats.org/officeDocument/2006/relationships/footer" Target="footer70.xml"/><Relationship Id="rId24" Type="http://schemas.openxmlformats.org/officeDocument/2006/relationships/hyperlink" Target="9" TargetMode="External"/><Relationship Id="rId66" Type="http://schemas.openxmlformats.org/officeDocument/2006/relationships/footer" Target="footer20.xml"/><Relationship Id="rId131" Type="http://schemas.openxmlformats.org/officeDocument/2006/relationships/header" Target="header37.xml"/><Relationship Id="rId327" Type="http://schemas.openxmlformats.org/officeDocument/2006/relationships/hyperlink" Target="149" TargetMode="External"/><Relationship Id="rId369" Type="http://schemas.openxmlformats.org/officeDocument/2006/relationships/hyperlink" Target="593" TargetMode="External"/><Relationship Id="rId534" Type="http://schemas.openxmlformats.org/officeDocument/2006/relationships/hyperlink" Target="183" TargetMode="External"/><Relationship Id="rId576" Type="http://schemas.openxmlformats.org/officeDocument/2006/relationships/hyperlink" Target="113" TargetMode="External"/><Relationship Id="rId173" Type="http://schemas.openxmlformats.org/officeDocument/2006/relationships/hyperlink" Target="507" TargetMode="External"/><Relationship Id="rId229" Type="http://schemas.openxmlformats.org/officeDocument/2006/relationships/hyperlink" Target="1720" TargetMode="External"/><Relationship Id="rId380" Type="http://schemas.openxmlformats.org/officeDocument/2006/relationships/footer" Target="footer90.xml"/><Relationship Id="rId436" Type="http://schemas.openxmlformats.org/officeDocument/2006/relationships/footer" Target="footer105.xml"/><Relationship Id="rId601" Type="http://schemas.openxmlformats.org/officeDocument/2006/relationships/header" Target="header140.xml"/><Relationship Id="rId240" Type="http://schemas.openxmlformats.org/officeDocument/2006/relationships/hyperlink" Target="446" TargetMode="External"/><Relationship Id="rId478" Type="http://schemas.openxmlformats.org/officeDocument/2006/relationships/header" Target="header115.xml"/><Relationship Id="rId35" Type="http://schemas.openxmlformats.org/officeDocument/2006/relationships/hyperlink" Target="13" TargetMode="External"/><Relationship Id="rId77" Type="http://schemas.openxmlformats.org/officeDocument/2006/relationships/header" Target="header24.xml"/><Relationship Id="rId100" Type="http://schemas.openxmlformats.org/officeDocument/2006/relationships/footer" Target="footer30.xml"/><Relationship Id="rId282" Type="http://schemas.openxmlformats.org/officeDocument/2006/relationships/hyperlink" Target="520" TargetMode="External"/><Relationship Id="rId338" Type="http://schemas.openxmlformats.org/officeDocument/2006/relationships/hyperlink" Target="158" TargetMode="External"/><Relationship Id="rId503" Type="http://schemas.openxmlformats.org/officeDocument/2006/relationships/footer" Target="footer118.xml"/><Relationship Id="rId545" Type="http://schemas.openxmlformats.org/officeDocument/2006/relationships/footer" Target="footer126.xml"/><Relationship Id="rId587" Type="http://schemas.openxmlformats.org/officeDocument/2006/relationships/hyperlink" Target="132" TargetMode="External"/><Relationship Id="rId8" Type="http://schemas.openxmlformats.org/officeDocument/2006/relationships/header" Target="header2.xml"/><Relationship Id="rId142" Type="http://schemas.openxmlformats.org/officeDocument/2006/relationships/footer" Target="footer40.xml"/><Relationship Id="rId184" Type="http://schemas.openxmlformats.org/officeDocument/2006/relationships/footer" Target="footer50.xml"/><Relationship Id="rId391" Type="http://schemas.openxmlformats.org/officeDocument/2006/relationships/header" Target="header95.xml"/><Relationship Id="rId405" Type="http://schemas.openxmlformats.org/officeDocument/2006/relationships/hyperlink" Target="1674" TargetMode="External"/><Relationship Id="rId447" Type="http://schemas.openxmlformats.org/officeDocument/2006/relationships/footer" Target="footer109.xml"/><Relationship Id="rId251" Type="http://schemas.openxmlformats.org/officeDocument/2006/relationships/header" Target="header67.xml"/><Relationship Id="rId489" Type="http://schemas.openxmlformats.org/officeDocument/2006/relationships/hyperlink" Target="153" TargetMode="External"/><Relationship Id="rId46" Type="http://schemas.openxmlformats.org/officeDocument/2006/relationships/hyperlink" Target="30" TargetMode="External"/><Relationship Id="rId293" Type="http://schemas.openxmlformats.org/officeDocument/2006/relationships/footer" Target="footer74.xml"/><Relationship Id="rId307" Type="http://schemas.openxmlformats.org/officeDocument/2006/relationships/hyperlink" Target="97" TargetMode="External"/><Relationship Id="rId349" Type="http://schemas.openxmlformats.org/officeDocument/2006/relationships/hyperlink" Target="488" TargetMode="External"/><Relationship Id="rId514" Type="http://schemas.openxmlformats.org/officeDocument/2006/relationships/hyperlink" Target="101" TargetMode="External"/><Relationship Id="rId556" Type="http://schemas.openxmlformats.org/officeDocument/2006/relationships/hyperlink" Target="204" TargetMode="External"/><Relationship Id="rId88" Type="http://schemas.openxmlformats.org/officeDocument/2006/relationships/header" Target="header28.xml"/><Relationship Id="rId111" Type="http://schemas.openxmlformats.org/officeDocument/2006/relationships/footer" Target="footer33.xml"/><Relationship Id="rId153" Type="http://schemas.openxmlformats.org/officeDocument/2006/relationships/footer" Target="footer44.xml"/><Relationship Id="rId195" Type="http://schemas.openxmlformats.org/officeDocument/2006/relationships/hyperlink" Target="1796" TargetMode="External"/><Relationship Id="rId209" Type="http://schemas.openxmlformats.org/officeDocument/2006/relationships/footer" Target="footer56.xml"/><Relationship Id="rId360" Type="http://schemas.openxmlformats.org/officeDocument/2006/relationships/footer" Target="footer86.xml"/><Relationship Id="rId416" Type="http://schemas.openxmlformats.org/officeDocument/2006/relationships/footer" Target="footer101.xml"/><Relationship Id="rId598" Type="http://schemas.openxmlformats.org/officeDocument/2006/relationships/hyperlink" Target="1757" TargetMode="External"/><Relationship Id="rId220" Type="http://schemas.openxmlformats.org/officeDocument/2006/relationships/hyperlink" Target="114" TargetMode="External"/><Relationship Id="rId458" Type="http://schemas.openxmlformats.org/officeDocument/2006/relationships/header" Target="header111.xml"/><Relationship Id="rId15" Type="http://schemas.openxmlformats.org/officeDocument/2006/relationships/header" Target="header5.xml"/><Relationship Id="rId57" Type="http://schemas.openxmlformats.org/officeDocument/2006/relationships/hyperlink" Target="44" TargetMode="External"/><Relationship Id="rId262" Type="http://schemas.openxmlformats.org/officeDocument/2006/relationships/hyperlink" Target="181" TargetMode="External"/><Relationship Id="rId318" Type="http://schemas.openxmlformats.org/officeDocument/2006/relationships/hyperlink" Target="408" TargetMode="External"/><Relationship Id="rId525" Type="http://schemas.openxmlformats.org/officeDocument/2006/relationships/hyperlink" Target="4022" TargetMode="External"/><Relationship Id="rId567" Type="http://schemas.openxmlformats.org/officeDocument/2006/relationships/header" Target="header132.xml"/><Relationship Id="rId99" Type="http://schemas.openxmlformats.org/officeDocument/2006/relationships/header" Target="header30.xml"/><Relationship Id="rId122" Type="http://schemas.openxmlformats.org/officeDocument/2006/relationships/hyperlink" Target="1778" TargetMode="External"/><Relationship Id="rId164" Type="http://schemas.openxmlformats.org/officeDocument/2006/relationships/hyperlink" Target="304" TargetMode="External"/><Relationship Id="rId371" Type="http://schemas.openxmlformats.org/officeDocument/2006/relationships/footer" Target="footer88.xml"/><Relationship Id="rId427" Type="http://schemas.openxmlformats.org/officeDocument/2006/relationships/header" Target="header103.xml"/><Relationship Id="rId469" Type="http://schemas.openxmlformats.org/officeDocument/2006/relationships/hyperlink" Target="111" TargetMode="External"/><Relationship Id="rId26" Type="http://schemas.openxmlformats.org/officeDocument/2006/relationships/image" Target="media/image3.png"/><Relationship Id="rId231" Type="http://schemas.openxmlformats.org/officeDocument/2006/relationships/footer" Target="footer61.xml"/><Relationship Id="rId273" Type="http://schemas.openxmlformats.org/officeDocument/2006/relationships/hyperlink" Target="115" TargetMode="External"/><Relationship Id="rId329" Type="http://schemas.openxmlformats.org/officeDocument/2006/relationships/hyperlink" Target="151" TargetMode="External"/><Relationship Id="rId480" Type="http://schemas.openxmlformats.org/officeDocument/2006/relationships/header" Target="header116.xml"/><Relationship Id="rId536" Type="http://schemas.openxmlformats.org/officeDocument/2006/relationships/hyperlink" Target="181" TargetMode="External"/><Relationship Id="rId68" Type="http://schemas.openxmlformats.org/officeDocument/2006/relationships/hyperlink" Target="53" TargetMode="External"/><Relationship Id="rId133" Type="http://schemas.openxmlformats.org/officeDocument/2006/relationships/hyperlink" Target="1787" TargetMode="External"/><Relationship Id="rId175" Type="http://schemas.openxmlformats.org/officeDocument/2006/relationships/hyperlink" Target="505" TargetMode="External"/><Relationship Id="rId340" Type="http://schemas.openxmlformats.org/officeDocument/2006/relationships/hyperlink" Target="144" TargetMode="External"/><Relationship Id="rId578" Type="http://schemas.openxmlformats.org/officeDocument/2006/relationships/hyperlink" Target="111" TargetMode="External"/><Relationship Id="rId200" Type="http://schemas.openxmlformats.org/officeDocument/2006/relationships/hyperlink" Target="810" TargetMode="External"/><Relationship Id="rId382" Type="http://schemas.openxmlformats.org/officeDocument/2006/relationships/footer" Target="footer91.xml"/><Relationship Id="rId438" Type="http://schemas.openxmlformats.org/officeDocument/2006/relationships/footer" Target="footer106.xml"/><Relationship Id="rId603" Type="http://schemas.openxmlformats.org/officeDocument/2006/relationships/hyperlink" Target="1764" TargetMode="External"/><Relationship Id="rId242" Type="http://schemas.openxmlformats.org/officeDocument/2006/relationships/hyperlink" Target="444" TargetMode="External"/><Relationship Id="rId284" Type="http://schemas.openxmlformats.org/officeDocument/2006/relationships/hyperlink" Target="518" TargetMode="External"/><Relationship Id="rId491" Type="http://schemas.openxmlformats.org/officeDocument/2006/relationships/hyperlink" Target="155" TargetMode="External"/><Relationship Id="rId505" Type="http://schemas.openxmlformats.org/officeDocument/2006/relationships/footer" Target="footer119.xml"/><Relationship Id="rId37" Type="http://schemas.openxmlformats.org/officeDocument/2006/relationships/footer" Target="footer11.xml"/><Relationship Id="rId79" Type="http://schemas.openxmlformats.org/officeDocument/2006/relationships/header" Target="header25.xml"/><Relationship Id="rId102" Type="http://schemas.openxmlformats.org/officeDocument/2006/relationships/hyperlink" Target="86" TargetMode="External"/><Relationship Id="rId144" Type="http://schemas.openxmlformats.org/officeDocument/2006/relationships/header" Target="header41.xml"/><Relationship Id="rId547" Type="http://schemas.openxmlformats.org/officeDocument/2006/relationships/hyperlink" Target="194" TargetMode="External"/><Relationship Id="rId589" Type="http://schemas.openxmlformats.org/officeDocument/2006/relationships/hyperlink" Target="130" TargetMode="External"/><Relationship Id="rId90" Type="http://schemas.openxmlformats.org/officeDocument/2006/relationships/hyperlink" Target="81" TargetMode="External"/><Relationship Id="rId186" Type="http://schemas.openxmlformats.org/officeDocument/2006/relationships/footer" Target="footer51.xml"/><Relationship Id="rId351" Type="http://schemas.openxmlformats.org/officeDocument/2006/relationships/hyperlink" Target="487" TargetMode="External"/><Relationship Id="rId393" Type="http://schemas.openxmlformats.org/officeDocument/2006/relationships/hyperlink" Target="1043" TargetMode="External"/><Relationship Id="rId407" Type="http://schemas.openxmlformats.org/officeDocument/2006/relationships/hyperlink" Target="1672" TargetMode="External"/><Relationship Id="rId449" Type="http://schemas.openxmlformats.org/officeDocument/2006/relationships/hyperlink" Target="182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139</Pages>
  <Words>33904</Words>
  <Characters>213597</Characters>
  <Application>Microsoft Office Word</Application>
  <DocSecurity>0</DocSecurity>
  <Lines>1779</Lines>
  <Paragraphs>494</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247007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Elektromaschinenbau</dc:subject>
  <dc:creator>BG Kataloge / BG ETEM</dc:creator>
  <dc:description>Praxisgerechte Lösungen, Version 5.3.1</dc:description>
  <cp:lastModifiedBy>Office</cp:lastModifiedBy>
  <cp:revision>3</cp:revision>
  <dcterms:created xsi:type="dcterms:W3CDTF">2026-02-25T16:11:00Z</dcterms:created>
  <dcterms:modified xsi:type="dcterms:W3CDTF">2026-02-26T11:17:00Z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